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17310" w14:textId="77777777" w:rsidR="009743F4" w:rsidRPr="009743F4" w:rsidRDefault="009743F4" w:rsidP="009743F4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9743F4">
        <w:rPr>
          <w:rFonts w:ascii="Times New Roman" w:hAnsi="Times New Roman" w:cs="Times New Roman"/>
          <w:b/>
          <w:bCs/>
          <w:color w:val="E97132" w:themeColor="accent2"/>
        </w:rPr>
        <w:t>Release Planning Framework</w:t>
      </w:r>
    </w:p>
    <w:p w14:paraId="27DD0D87" w14:textId="77777777" w:rsidR="009743F4" w:rsidRPr="009743F4" w:rsidRDefault="009743F4" w:rsidP="009743F4">
      <w:pPr>
        <w:rPr>
          <w:rFonts w:ascii="Times New Roman" w:hAnsi="Times New Roman" w:cs="Times New Roman"/>
          <w:b/>
          <w:bCs/>
        </w:rPr>
      </w:pPr>
      <w:r w:rsidRPr="009743F4">
        <w:rPr>
          <w:rFonts w:ascii="Times New Roman" w:hAnsi="Times New Roman" w:cs="Times New Roman"/>
          <w:b/>
          <w:bCs/>
        </w:rPr>
        <w:t>Overview</w:t>
      </w:r>
    </w:p>
    <w:p w14:paraId="665CBC1F" w14:textId="77777777" w:rsidR="009743F4" w:rsidRPr="009743F4" w:rsidRDefault="009743F4" w:rsidP="009743F4">
      <w:pPr>
        <w:rPr>
          <w:rFonts w:ascii="Times New Roman" w:hAnsi="Times New Roman" w:cs="Times New Roman"/>
        </w:rPr>
      </w:pPr>
      <w:r w:rsidRPr="009743F4">
        <w:rPr>
          <w:rFonts w:ascii="Times New Roman" w:hAnsi="Times New Roman" w:cs="Times New Roman"/>
        </w:rPr>
        <w:t>The Release Planning Framework defines the approach for planning, coordinating, and governing releases across delivery teams.</w:t>
      </w:r>
    </w:p>
    <w:p w14:paraId="0EA9E76D" w14:textId="77777777" w:rsidR="009743F4" w:rsidRPr="009743F4" w:rsidRDefault="009743F4" w:rsidP="009743F4">
      <w:pPr>
        <w:rPr>
          <w:rFonts w:ascii="Times New Roman" w:hAnsi="Times New Roman" w:cs="Times New Roman"/>
        </w:rPr>
      </w:pPr>
      <w:r w:rsidRPr="009743F4">
        <w:rPr>
          <w:rFonts w:ascii="Times New Roman" w:hAnsi="Times New Roman" w:cs="Times New Roman"/>
        </w:rPr>
        <w:t>The objective is to ensure releases are aligned with business priorities, delivery commitments, and organizational readiness while minimizing deployment risk.</w:t>
      </w:r>
    </w:p>
    <w:p w14:paraId="2720053C" w14:textId="77777777" w:rsidR="009743F4" w:rsidRPr="009743F4" w:rsidRDefault="009743F4" w:rsidP="009743F4">
      <w:pPr>
        <w:rPr>
          <w:rFonts w:ascii="Times New Roman" w:hAnsi="Times New Roman" w:cs="Times New Roman"/>
        </w:rPr>
      </w:pPr>
      <w:r w:rsidRPr="009743F4">
        <w:rPr>
          <w:rFonts w:ascii="Times New Roman" w:hAnsi="Times New Roman" w:cs="Times New Roman"/>
        </w:rPr>
        <w:pict w14:anchorId="57B36B85">
          <v:rect id="_x0000_i1080" style="width:0;height:1.5pt" o:hralign="center" o:hrstd="t" o:hr="t" fillcolor="#a0a0a0" stroked="f"/>
        </w:pict>
      </w:r>
    </w:p>
    <w:p w14:paraId="127590F6" w14:textId="77777777" w:rsidR="009743F4" w:rsidRPr="009743F4" w:rsidRDefault="009743F4" w:rsidP="009743F4">
      <w:pPr>
        <w:rPr>
          <w:rFonts w:ascii="Times New Roman" w:hAnsi="Times New Roman" w:cs="Times New Roman"/>
          <w:b/>
          <w:bCs/>
        </w:rPr>
      </w:pPr>
      <w:r w:rsidRPr="009743F4">
        <w:rPr>
          <w:rFonts w:ascii="Times New Roman" w:hAnsi="Times New Roman" w:cs="Times New Roman"/>
          <w:b/>
          <w:bCs/>
        </w:rPr>
        <w:t>Planning Inputs</w:t>
      </w:r>
    </w:p>
    <w:p w14:paraId="4346EFC1" w14:textId="77777777" w:rsidR="009743F4" w:rsidRPr="009743F4" w:rsidRDefault="009743F4" w:rsidP="009743F4">
      <w:pPr>
        <w:rPr>
          <w:rFonts w:ascii="Times New Roman" w:hAnsi="Times New Roman" w:cs="Times New Roman"/>
        </w:rPr>
      </w:pPr>
      <w:r w:rsidRPr="009743F4">
        <w:rPr>
          <w:rFonts w:ascii="Times New Roman" w:hAnsi="Times New Roman" w:cs="Times New Roman"/>
        </w:rPr>
        <w:t>Release planning is based on:</w:t>
      </w:r>
    </w:p>
    <w:p w14:paraId="13689668" w14:textId="77777777" w:rsidR="009743F4" w:rsidRPr="009743F4" w:rsidRDefault="009743F4" w:rsidP="009743F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43F4">
        <w:rPr>
          <w:rFonts w:ascii="Times New Roman" w:hAnsi="Times New Roman" w:cs="Times New Roman"/>
        </w:rPr>
        <w:t>Product Roadmap</w:t>
      </w:r>
    </w:p>
    <w:p w14:paraId="2E5EDEB6" w14:textId="77777777" w:rsidR="009743F4" w:rsidRPr="009743F4" w:rsidRDefault="009743F4" w:rsidP="009743F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43F4">
        <w:rPr>
          <w:rFonts w:ascii="Times New Roman" w:hAnsi="Times New Roman" w:cs="Times New Roman"/>
        </w:rPr>
        <w:t>Sprint Outcomes</w:t>
      </w:r>
    </w:p>
    <w:p w14:paraId="0892B82C" w14:textId="77777777" w:rsidR="009743F4" w:rsidRPr="009743F4" w:rsidRDefault="009743F4" w:rsidP="009743F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43F4">
        <w:rPr>
          <w:rFonts w:ascii="Times New Roman" w:hAnsi="Times New Roman" w:cs="Times New Roman"/>
        </w:rPr>
        <w:t>Delivery Commitments</w:t>
      </w:r>
    </w:p>
    <w:p w14:paraId="7FB03178" w14:textId="77777777" w:rsidR="009743F4" w:rsidRPr="009743F4" w:rsidRDefault="009743F4" w:rsidP="009743F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43F4">
        <w:rPr>
          <w:rFonts w:ascii="Times New Roman" w:hAnsi="Times New Roman" w:cs="Times New Roman"/>
        </w:rPr>
        <w:t>Business Priorities</w:t>
      </w:r>
    </w:p>
    <w:p w14:paraId="2566BF5B" w14:textId="77777777" w:rsidR="009743F4" w:rsidRPr="009743F4" w:rsidRDefault="009743F4" w:rsidP="009743F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43F4">
        <w:rPr>
          <w:rFonts w:ascii="Times New Roman" w:hAnsi="Times New Roman" w:cs="Times New Roman"/>
        </w:rPr>
        <w:t>Dependencies and Risks</w:t>
      </w:r>
    </w:p>
    <w:p w14:paraId="71C7DC26" w14:textId="77777777" w:rsidR="009743F4" w:rsidRPr="009743F4" w:rsidRDefault="009743F4" w:rsidP="009743F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43F4">
        <w:rPr>
          <w:rFonts w:ascii="Times New Roman" w:hAnsi="Times New Roman" w:cs="Times New Roman"/>
        </w:rPr>
        <w:t>Resource Availability</w:t>
      </w:r>
    </w:p>
    <w:p w14:paraId="1B5592B2" w14:textId="77777777" w:rsidR="009743F4" w:rsidRPr="009743F4" w:rsidRDefault="009743F4" w:rsidP="009743F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43F4">
        <w:rPr>
          <w:rFonts w:ascii="Times New Roman" w:hAnsi="Times New Roman" w:cs="Times New Roman"/>
        </w:rPr>
        <w:t>Regulatory or Compliance Requirements</w:t>
      </w:r>
    </w:p>
    <w:p w14:paraId="3CE977ED" w14:textId="77777777" w:rsidR="009743F4" w:rsidRPr="009743F4" w:rsidRDefault="009743F4" w:rsidP="009743F4">
      <w:pPr>
        <w:rPr>
          <w:rFonts w:ascii="Times New Roman" w:hAnsi="Times New Roman" w:cs="Times New Roman"/>
        </w:rPr>
      </w:pPr>
      <w:r w:rsidRPr="009743F4">
        <w:rPr>
          <w:rFonts w:ascii="Times New Roman" w:hAnsi="Times New Roman" w:cs="Times New Roman"/>
        </w:rPr>
        <w:pict w14:anchorId="1930B2D9">
          <v:rect id="_x0000_i1081" style="width:0;height:1.5pt" o:hralign="center" o:hrstd="t" o:hr="t" fillcolor="#a0a0a0" stroked="f"/>
        </w:pict>
      </w:r>
    </w:p>
    <w:p w14:paraId="63AAA0F4" w14:textId="77777777" w:rsidR="009743F4" w:rsidRPr="009743F4" w:rsidRDefault="009743F4" w:rsidP="009743F4">
      <w:pPr>
        <w:rPr>
          <w:rFonts w:ascii="Times New Roman" w:hAnsi="Times New Roman" w:cs="Times New Roman"/>
          <w:b/>
          <w:bCs/>
        </w:rPr>
      </w:pPr>
      <w:r w:rsidRPr="009743F4">
        <w:rPr>
          <w:rFonts w:ascii="Times New Roman" w:hAnsi="Times New Roman" w:cs="Times New Roman"/>
          <w:b/>
          <w:bCs/>
        </w:rPr>
        <w:t>Release Planning Process</w:t>
      </w:r>
    </w:p>
    <w:p w14:paraId="23ED9306" w14:textId="77777777" w:rsidR="009743F4" w:rsidRPr="009743F4" w:rsidRDefault="009743F4" w:rsidP="009743F4">
      <w:pPr>
        <w:rPr>
          <w:rFonts w:ascii="Times New Roman" w:hAnsi="Times New Roman" w:cs="Times New Roman"/>
        </w:rPr>
      </w:pPr>
      <w:r w:rsidRPr="009743F4">
        <w:rPr>
          <w:rFonts w:ascii="Times New Roman" w:hAnsi="Times New Roman" w:cs="Times New Roman"/>
        </w:rPr>
        <w:t>Product Roadmap</w:t>
      </w:r>
    </w:p>
    <w:p w14:paraId="6C2E139C" w14:textId="77777777" w:rsidR="009743F4" w:rsidRPr="009743F4" w:rsidRDefault="009743F4" w:rsidP="009743F4">
      <w:pPr>
        <w:rPr>
          <w:rFonts w:ascii="Times New Roman" w:hAnsi="Times New Roman" w:cs="Times New Roman"/>
        </w:rPr>
      </w:pPr>
      <w:r w:rsidRPr="009743F4">
        <w:rPr>
          <w:rFonts w:ascii="Times New Roman" w:hAnsi="Times New Roman" w:cs="Times New Roman"/>
        </w:rPr>
        <w:t xml:space="preserve">        ↓</w:t>
      </w:r>
    </w:p>
    <w:p w14:paraId="3EB33DFC" w14:textId="77777777" w:rsidR="009743F4" w:rsidRPr="009743F4" w:rsidRDefault="009743F4" w:rsidP="009743F4">
      <w:pPr>
        <w:rPr>
          <w:rFonts w:ascii="Times New Roman" w:hAnsi="Times New Roman" w:cs="Times New Roman"/>
        </w:rPr>
      </w:pPr>
      <w:r w:rsidRPr="009743F4">
        <w:rPr>
          <w:rFonts w:ascii="Times New Roman" w:hAnsi="Times New Roman" w:cs="Times New Roman"/>
        </w:rPr>
        <w:t>Release Scope Definition</w:t>
      </w:r>
    </w:p>
    <w:p w14:paraId="7D5DBF30" w14:textId="77777777" w:rsidR="009743F4" w:rsidRPr="009743F4" w:rsidRDefault="009743F4" w:rsidP="009743F4">
      <w:pPr>
        <w:rPr>
          <w:rFonts w:ascii="Times New Roman" w:hAnsi="Times New Roman" w:cs="Times New Roman"/>
        </w:rPr>
      </w:pPr>
      <w:r w:rsidRPr="009743F4">
        <w:rPr>
          <w:rFonts w:ascii="Times New Roman" w:hAnsi="Times New Roman" w:cs="Times New Roman"/>
        </w:rPr>
        <w:t xml:space="preserve">        ↓</w:t>
      </w:r>
    </w:p>
    <w:p w14:paraId="107CA20E" w14:textId="77777777" w:rsidR="009743F4" w:rsidRPr="009743F4" w:rsidRDefault="009743F4" w:rsidP="009743F4">
      <w:pPr>
        <w:rPr>
          <w:rFonts w:ascii="Times New Roman" w:hAnsi="Times New Roman" w:cs="Times New Roman"/>
        </w:rPr>
      </w:pPr>
      <w:r w:rsidRPr="009743F4">
        <w:rPr>
          <w:rFonts w:ascii="Times New Roman" w:hAnsi="Times New Roman" w:cs="Times New Roman"/>
        </w:rPr>
        <w:t>Dependency &amp; Risk Review</w:t>
      </w:r>
    </w:p>
    <w:p w14:paraId="1861B241" w14:textId="77777777" w:rsidR="009743F4" w:rsidRPr="009743F4" w:rsidRDefault="009743F4" w:rsidP="009743F4">
      <w:pPr>
        <w:rPr>
          <w:rFonts w:ascii="Times New Roman" w:hAnsi="Times New Roman" w:cs="Times New Roman"/>
        </w:rPr>
      </w:pPr>
      <w:r w:rsidRPr="009743F4">
        <w:rPr>
          <w:rFonts w:ascii="Times New Roman" w:hAnsi="Times New Roman" w:cs="Times New Roman"/>
        </w:rPr>
        <w:t xml:space="preserve">        ↓</w:t>
      </w:r>
    </w:p>
    <w:p w14:paraId="77001FCE" w14:textId="77777777" w:rsidR="009743F4" w:rsidRPr="009743F4" w:rsidRDefault="009743F4" w:rsidP="009743F4">
      <w:pPr>
        <w:rPr>
          <w:rFonts w:ascii="Times New Roman" w:hAnsi="Times New Roman" w:cs="Times New Roman"/>
        </w:rPr>
      </w:pPr>
      <w:r w:rsidRPr="009743F4">
        <w:rPr>
          <w:rFonts w:ascii="Times New Roman" w:hAnsi="Times New Roman" w:cs="Times New Roman"/>
        </w:rPr>
        <w:t>Timeline &amp; Resource Planning</w:t>
      </w:r>
    </w:p>
    <w:p w14:paraId="5AD12AE1" w14:textId="77777777" w:rsidR="009743F4" w:rsidRPr="009743F4" w:rsidRDefault="009743F4" w:rsidP="009743F4">
      <w:pPr>
        <w:rPr>
          <w:rFonts w:ascii="Times New Roman" w:hAnsi="Times New Roman" w:cs="Times New Roman"/>
        </w:rPr>
      </w:pPr>
      <w:r w:rsidRPr="009743F4">
        <w:rPr>
          <w:rFonts w:ascii="Times New Roman" w:hAnsi="Times New Roman" w:cs="Times New Roman"/>
        </w:rPr>
        <w:t xml:space="preserve">        ↓</w:t>
      </w:r>
    </w:p>
    <w:p w14:paraId="2566DC1F" w14:textId="77777777" w:rsidR="009743F4" w:rsidRPr="009743F4" w:rsidRDefault="009743F4" w:rsidP="009743F4">
      <w:pPr>
        <w:rPr>
          <w:rFonts w:ascii="Times New Roman" w:hAnsi="Times New Roman" w:cs="Times New Roman"/>
        </w:rPr>
      </w:pPr>
      <w:r w:rsidRPr="009743F4">
        <w:rPr>
          <w:rFonts w:ascii="Times New Roman" w:hAnsi="Times New Roman" w:cs="Times New Roman"/>
        </w:rPr>
        <w:t>Stakeholder Alignment</w:t>
      </w:r>
    </w:p>
    <w:p w14:paraId="761757B1" w14:textId="77777777" w:rsidR="009743F4" w:rsidRPr="009743F4" w:rsidRDefault="009743F4" w:rsidP="009743F4">
      <w:pPr>
        <w:rPr>
          <w:rFonts w:ascii="Times New Roman" w:hAnsi="Times New Roman" w:cs="Times New Roman"/>
        </w:rPr>
      </w:pPr>
      <w:r w:rsidRPr="009743F4">
        <w:rPr>
          <w:rFonts w:ascii="Times New Roman" w:hAnsi="Times New Roman" w:cs="Times New Roman"/>
        </w:rPr>
        <w:t xml:space="preserve">        ↓</w:t>
      </w:r>
    </w:p>
    <w:p w14:paraId="788C179C" w14:textId="77777777" w:rsidR="009743F4" w:rsidRPr="009743F4" w:rsidRDefault="009743F4" w:rsidP="009743F4">
      <w:pPr>
        <w:rPr>
          <w:rFonts w:ascii="Times New Roman" w:hAnsi="Times New Roman" w:cs="Times New Roman"/>
        </w:rPr>
      </w:pPr>
      <w:r w:rsidRPr="009743F4">
        <w:rPr>
          <w:rFonts w:ascii="Times New Roman" w:hAnsi="Times New Roman" w:cs="Times New Roman"/>
        </w:rPr>
        <w:t>Release Plan Approval</w:t>
      </w:r>
    </w:p>
    <w:p w14:paraId="3172B4AF" w14:textId="77777777" w:rsidR="009743F4" w:rsidRPr="009743F4" w:rsidRDefault="009743F4" w:rsidP="009743F4">
      <w:pPr>
        <w:rPr>
          <w:rFonts w:ascii="Times New Roman" w:hAnsi="Times New Roman" w:cs="Times New Roman"/>
        </w:rPr>
      </w:pPr>
      <w:r w:rsidRPr="009743F4">
        <w:rPr>
          <w:rFonts w:ascii="Times New Roman" w:hAnsi="Times New Roman" w:cs="Times New Roman"/>
        </w:rPr>
        <w:pict w14:anchorId="7C49E706">
          <v:rect id="_x0000_i1082" style="width:0;height:1.5pt" o:hralign="center" o:hrstd="t" o:hr="t" fillcolor="#a0a0a0" stroked="f"/>
        </w:pict>
      </w:r>
    </w:p>
    <w:p w14:paraId="188A5E8A" w14:textId="77777777" w:rsidR="009743F4" w:rsidRPr="009743F4" w:rsidRDefault="009743F4" w:rsidP="009743F4">
      <w:pPr>
        <w:rPr>
          <w:rFonts w:ascii="Times New Roman" w:hAnsi="Times New Roman" w:cs="Times New Roman"/>
          <w:b/>
          <w:bCs/>
        </w:rPr>
      </w:pPr>
      <w:r w:rsidRPr="009743F4">
        <w:rPr>
          <w:rFonts w:ascii="Times New Roman" w:hAnsi="Times New Roman" w:cs="Times New Roman"/>
          <w:b/>
          <w:bCs/>
        </w:rPr>
        <w:lastRenderedPageBreak/>
        <w:t>Planning Activities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66"/>
        <w:gridCol w:w="6468"/>
      </w:tblGrid>
      <w:tr w:rsidR="009743F4" w:rsidRPr="009743F4" w14:paraId="1B925D5B" w14:textId="77777777" w:rsidTr="009743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599A1E" w14:textId="77777777" w:rsidR="009743F4" w:rsidRPr="009743F4" w:rsidRDefault="009743F4" w:rsidP="009743F4">
            <w:pPr>
              <w:rPr>
                <w:rFonts w:ascii="Times New Roman" w:hAnsi="Times New Roman" w:cs="Times New Roman"/>
                <w:b/>
                <w:bCs/>
              </w:rPr>
            </w:pPr>
            <w:r w:rsidRPr="009743F4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0" w:type="auto"/>
          </w:tcPr>
          <w:p w14:paraId="6830AE81" w14:textId="77777777" w:rsidR="009743F4" w:rsidRPr="009743F4" w:rsidRDefault="009743F4" w:rsidP="009743F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B7A3D66" w14:textId="6AEB83EB" w:rsidR="009743F4" w:rsidRPr="009743F4" w:rsidRDefault="009743F4" w:rsidP="009743F4">
            <w:pPr>
              <w:ind w:left="219"/>
              <w:rPr>
                <w:rFonts w:ascii="Times New Roman" w:hAnsi="Times New Roman" w:cs="Times New Roman"/>
                <w:b/>
                <w:bCs/>
              </w:rPr>
            </w:pPr>
            <w:r w:rsidRPr="009743F4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9743F4" w:rsidRPr="009743F4" w14:paraId="75879E50" w14:textId="77777777" w:rsidTr="00974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423BB" w14:textId="77777777" w:rsidR="009743F4" w:rsidRPr="009743F4" w:rsidRDefault="009743F4" w:rsidP="009743F4">
            <w:pPr>
              <w:rPr>
                <w:rFonts w:ascii="Times New Roman" w:hAnsi="Times New Roman" w:cs="Times New Roman"/>
              </w:rPr>
            </w:pPr>
            <w:r w:rsidRPr="009743F4">
              <w:rPr>
                <w:rFonts w:ascii="Times New Roman" w:hAnsi="Times New Roman" w:cs="Times New Roman"/>
              </w:rPr>
              <w:t>Release Scope Definition</w:t>
            </w:r>
          </w:p>
        </w:tc>
        <w:tc>
          <w:tcPr>
            <w:tcW w:w="0" w:type="auto"/>
          </w:tcPr>
          <w:p w14:paraId="4DA01BF5" w14:textId="77777777" w:rsidR="009743F4" w:rsidRPr="009743F4" w:rsidRDefault="009743F4" w:rsidP="009743F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4AB9532" w14:textId="2EA36681" w:rsidR="009743F4" w:rsidRPr="009743F4" w:rsidRDefault="009743F4" w:rsidP="009743F4">
            <w:pPr>
              <w:ind w:left="219"/>
              <w:rPr>
                <w:rFonts w:ascii="Times New Roman" w:hAnsi="Times New Roman" w:cs="Times New Roman"/>
              </w:rPr>
            </w:pPr>
            <w:r w:rsidRPr="009743F4">
              <w:rPr>
                <w:rFonts w:ascii="Times New Roman" w:hAnsi="Times New Roman" w:cs="Times New Roman"/>
              </w:rPr>
              <w:t>Identify features, enhancements, and fixes included in the release</w:t>
            </w:r>
          </w:p>
        </w:tc>
      </w:tr>
      <w:tr w:rsidR="009743F4" w:rsidRPr="009743F4" w14:paraId="18EBAF70" w14:textId="77777777" w:rsidTr="00974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16CB4" w14:textId="77777777" w:rsidR="009743F4" w:rsidRPr="009743F4" w:rsidRDefault="009743F4" w:rsidP="009743F4">
            <w:pPr>
              <w:rPr>
                <w:rFonts w:ascii="Times New Roman" w:hAnsi="Times New Roman" w:cs="Times New Roman"/>
              </w:rPr>
            </w:pPr>
            <w:r w:rsidRPr="009743F4">
              <w:rPr>
                <w:rFonts w:ascii="Times New Roman" w:hAnsi="Times New Roman" w:cs="Times New Roman"/>
              </w:rPr>
              <w:t>Dependency Review</w:t>
            </w:r>
          </w:p>
        </w:tc>
        <w:tc>
          <w:tcPr>
            <w:tcW w:w="0" w:type="auto"/>
          </w:tcPr>
          <w:p w14:paraId="258E57FC" w14:textId="77777777" w:rsidR="009743F4" w:rsidRPr="009743F4" w:rsidRDefault="009743F4" w:rsidP="009743F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3442927" w14:textId="125D6F95" w:rsidR="009743F4" w:rsidRPr="009743F4" w:rsidRDefault="009743F4" w:rsidP="009743F4">
            <w:pPr>
              <w:ind w:left="219"/>
              <w:rPr>
                <w:rFonts w:ascii="Times New Roman" w:hAnsi="Times New Roman" w:cs="Times New Roman"/>
              </w:rPr>
            </w:pPr>
            <w:r w:rsidRPr="009743F4">
              <w:rPr>
                <w:rFonts w:ascii="Times New Roman" w:hAnsi="Times New Roman" w:cs="Times New Roman"/>
              </w:rPr>
              <w:t>Assess cross-team and external dependencies</w:t>
            </w:r>
          </w:p>
        </w:tc>
      </w:tr>
      <w:tr w:rsidR="009743F4" w:rsidRPr="009743F4" w14:paraId="10DB4AA3" w14:textId="77777777" w:rsidTr="00974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60F51" w14:textId="77777777" w:rsidR="009743F4" w:rsidRPr="009743F4" w:rsidRDefault="009743F4" w:rsidP="009743F4">
            <w:pPr>
              <w:rPr>
                <w:rFonts w:ascii="Times New Roman" w:hAnsi="Times New Roman" w:cs="Times New Roman"/>
              </w:rPr>
            </w:pPr>
            <w:r w:rsidRPr="009743F4">
              <w:rPr>
                <w:rFonts w:ascii="Times New Roman" w:hAnsi="Times New Roman" w:cs="Times New Roman"/>
              </w:rPr>
              <w:t>Risk Assessment</w:t>
            </w:r>
          </w:p>
        </w:tc>
        <w:tc>
          <w:tcPr>
            <w:tcW w:w="0" w:type="auto"/>
          </w:tcPr>
          <w:p w14:paraId="7882A566" w14:textId="77777777" w:rsidR="009743F4" w:rsidRPr="009743F4" w:rsidRDefault="009743F4" w:rsidP="009743F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7764FAB" w14:textId="60D22281" w:rsidR="009743F4" w:rsidRPr="009743F4" w:rsidRDefault="009743F4" w:rsidP="009743F4">
            <w:pPr>
              <w:ind w:left="219"/>
              <w:rPr>
                <w:rFonts w:ascii="Times New Roman" w:hAnsi="Times New Roman" w:cs="Times New Roman"/>
              </w:rPr>
            </w:pPr>
            <w:r w:rsidRPr="009743F4">
              <w:rPr>
                <w:rFonts w:ascii="Times New Roman" w:hAnsi="Times New Roman" w:cs="Times New Roman"/>
              </w:rPr>
              <w:t>Identify potential release risks and mitigation plans</w:t>
            </w:r>
          </w:p>
        </w:tc>
      </w:tr>
      <w:tr w:rsidR="009743F4" w:rsidRPr="009743F4" w14:paraId="04A9C698" w14:textId="77777777" w:rsidTr="00974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AF7E7" w14:textId="77777777" w:rsidR="009743F4" w:rsidRPr="009743F4" w:rsidRDefault="009743F4" w:rsidP="009743F4">
            <w:pPr>
              <w:rPr>
                <w:rFonts w:ascii="Times New Roman" w:hAnsi="Times New Roman" w:cs="Times New Roman"/>
              </w:rPr>
            </w:pPr>
            <w:r w:rsidRPr="009743F4">
              <w:rPr>
                <w:rFonts w:ascii="Times New Roman" w:hAnsi="Times New Roman" w:cs="Times New Roman"/>
              </w:rPr>
              <w:t>Resource Planning</w:t>
            </w:r>
          </w:p>
        </w:tc>
        <w:tc>
          <w:tcPr>
            <w:tcW w:w="0" w:type="auto"/>
          </w:tcPr>
          <w:p w14:paraId="50E33266" w14:textId="77777777" w:rsidR="009743F4" w:rsidRPr="009743F4" w:rsidRDefault="009743F4" w:rsidP="009743F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0952498" w14:textId="47102188" w:rsidR="009743F4" w:rsidRPr="009743F4" w:rsidRDefault="009743F4" w:rsidP="009743F4">
            <w:pPr>
              <w:ind w:left="219"/>
              <w:rPr>
                <w:rFonts w:ascii="Times New Roman" w:hAnsi="Times New Roman" w:cs="Times New Roman"/>
              </w:rPr>
            </w:pPr>
            <w:r w:rsidRPr="009743F4">
              <w:rPr>
                <w:rFonts w:ascii="Times New Roman" w:hAnsi="Times New Roman" w:cs="Times New Roman"/>
              </w:rPr>
              <w:t>Validate delivery and support capacity</w:t>
            </w:r>
          </w:p>
        </w:tc>
      </w:tr>
      <w:tr w:rsidR="009743F4" w:rsidRPr="009743F4" w14:paraId="760FCC57" w14:textId="77777777" w:rsidTr="00974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473DD" w14:textId="77777777" w:rsidR="009743F4" w:rsidRPr="009743F4" w:rsidRDefault="009743F4" w:rsidP="009743F4">
            <w:pPr>
              <w:rPr>
                <w:rFonts w:ascii="Times New Roman" w:hAnsi="Times New Roman" w:cs="Times New Roman"/>
              </w:rPr>
            </w:pPr>
            <w:r w:rsidRPr="009743F4">
              <w:rPr>
                <w:rFonts w:ascii="Times New Roman" w:hAnsi="Times New Roman" w:cs="Times New Roman"/>
              </w:rPr>
              <w:t>Timeline Planning</w:t>
            </w:r>
          </w:p>
        </w:tc>
        <w:tc>
          <w:tcPr>
            <w:tcW w:w="0" w:type="auto"/>
          </w:tcPr>
          <w:p w14:paraId="314EF5DE" w14:textId="77777777" w:rsidR="009743F4" w:rsidRPr="009743F4" w:rsidRDefault="009743F4" w:rsidP="009743F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74D9310" w14:textId="371164A6" w:rsidR="009743F4" w:rsidRPr="009743F4" w:rsidRDefault="009743F4" w:rsidP="009743F4">
            <w:pPr>
              <w:ind w:left="219"/>
              <w:rPr>
                <w:rFonts w:ascii="Times New Roman" w:hAnsi="Times New Roman" w:cs="Times New Roman"/>
              </w:rPr>
            </w:pPr>
            <w:r w:rsidRPr="009743F4">
              <w:rPr>
                <w:rFonts w:ascii="Times New Roman" w:hAnsi="Times New Roman" w:cs="Times New Roman"/>
              </w:rPr>
              <w:t>Establish release milestones and target dates</w:t>
            </w:r>
          </w:p>
        </w:tc>
      </w:tr>
      <w:tr w:rsidR="009743F4" w:rsidRPr="009743F4" w14:paraId="3E16D5BB" w14:textId="77777777" w:rsidTr="00974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F13AD" w14:textId="77777777" w:rsidR="009743F4" w:rsidRPr="009743F4" w:rsidRDefault="009743F4" w:rsidP="009743F4">
            <w:pPr>
              <w:rPr>
                <w:rFonts w:ascii="Times New Roman" w:hAnsi="Times New Roman" w:cs="Times New Roman"/>
              </w:rPr>
            </w:pPr>
            <w:r w:rsidRPr="009743F4">
              <w:rPr>
                <w:rFonts w:ascii="Times New Roman" w:hAnsi="Times New Roman" w:cs="Times New Roman"/>
              </w:rPr>
              <w:t>Stakeholder Alignment</w:t>
            </w:r>
          </w:p>
        </w:tc>
        <w:tc>
          <w:tcPr>
            <w:tcW w:w="0" w:type="auto"/>
          </w:tcPr>
          <w:p w14:paraId="1FD4F45A" w14:textId="77777777" w:rsidR="009743F4" w:rsidRPr="009743F4" w:rsidRDefault="009743F4" w:rsidP="009743F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E42A73E" w14:textId="3D3B1D04" w:rsidR="009743F4" w:rsidRPr="009743F4" w:rsidRDefault="009743F4" w:rsidP="009743F4">
            <w:pPr>
              <w:ind w:left="219"/>
              <w:rPr>
                <w:rFonts w:ascii="Times New Roman" w:hAnsi="Times New Roman" w:cs="Times New Roman"/>
              </w:rPr>
            </w:pPr>
            <w:r w:rsidRPr="009743F4">
              <w:rPr>
                <w:rFonts w:ascii="Times New Roman" w:hAnsi="Times New Roman" w:cs="Times New Roman"/>
              </w:rPr>
              <w:t>Confirm business and delivery expectations</w:t>
            </w:r>
          </w:p>
        </w:tc>
      </w:tr>
    </w:tbl>
    <w:p w14:paraId="0D124978" w14:textId="77777777" w:rsidR="009743F4" w:rsidRPr="009743F4" w:rsidRDefault="009743F4" w:rsidP="009743F4">
      <w:pPr>
        <w:rPr>
          <w:rFonts w:ascii="Times New Roman" w:hAnsi="Times New Roman" w:cs="Times New Roman"/>
        </w:rPr>
      </w:pPr>
      <w:r w:rsidRPr="009743F4">
        <w:rPr>
          <w:rFonts w:ascii="Times New Roman" w:hAnsi="Times New Roman" w:cs="Times New Roman"/>
        </w:rPr>
        <w:pict w14:anchorId="3A30DA39">
          <v:rect id="_x0000_i1083" style="width:0;height:1.5pt" o:hralign="center" o:hrstd="t" o:hr="t" fillcolor="#a0a0a0" stroked="f"/>
        </w:pict>
      </w:r>
    </w:p>
    <w:p w14:paraId="11992E9A" w14:textId="77777777" w:rsidR="009743F4" w:rsidRPr="009743F4" w:rsidRDefault="009743F4" w:rsidP="009743F4">
      <w:pPr>
        <w:rPr>
          <w:rFonts w:ascii="Times New Roman" w:hAnsi="Times New Roman" w:cs="Times New Roman"/>
          <w:b/>
          <w:bCs/>
        </w:rPr>
      </w:pPr>
      <w:r w:rsidRPr="009743F4">
        <w:rPr>
          <w:rFonts w:ascii="Times New Roman" w:hAnsi="Times New Roman" w:cs="Times New Roman"/>
          <w:b/>
          <w:bCs/>
        </w:rPr>
        <w:t>Release Planning Principles</w:t>
      </w:r>
    </w:p>
    <w:p w14:paraId="3C9D91A7" w14:textId="77777777" w:rsidR="009743F4" w:rsidRPr="009743F4" w:rsidRDefault="009743F4" w:rsidP="009743F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743F4">
        <w:rPr>
          <w:rFonts w:ascii="Times New Roman" w:hAnsi="Times New Roman" w:cs="Times New Roman"/>
        </w:rPr>
        <w:t>Align releases with business value and roadmap objectives.</w:t>
      </w:r>
    </w:p>
    <w:p w14:paraId="03E986FE" w14:textId="77777777" w:rsidR="009743F4" w:rsidRPr="009743F4" w:rsidRDefault="009743F4" w:rsidP="009743F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743F4">
        <w:rPr>
          <w:rFonts w:ascii="Times New Roman" w:hAnsi="Times New Roman" w:cs="Times New Roman"/>
        </w:rPr>
        <w:t>Plan releases based on delivery readiness and capacity.</w:t>
      </w:r>
    </w:p>
    <w:p w14:paraId="30EC7127" w14:textId="77777777" w:rsidR="009743F4" w:rsidRPr="009743F4" w:rsidRDefault="009743F4" w:rsidP="009743F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743F4">
        <w:rPr>
          <w:rFonts w:ascii="Times New Roman" w:hAnsi="Times New Roman" w:cs="Times New Roman"/>
        </w:rPr>
        <w:t>Consider risks, dependencies, and operational impacts.</w:t>
      </w:r>
    </w:p>
    <w:p w14:paraId="79BDA574" w14:textId="77777777" w:rsidR="009743F4" w:rsidRPr="009743F4" w:rsidRDefault="009743F4" w:rsidP="009743F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743F4">
        <w:rPr>
          <w:rFonts w:ascii="Times New Roman" w:hAnsi="Times New Roman" w:cs="Times New Roman"/>
        </w:rPr>
        <w:t>Maintain transparency across stakeholders.</w:t>
      </w:r>
    </w:p>
    <w:p w14:paraId="7B814D7F" w14:textId="77777777" w:rsidR="009743F4" w:rsidRPr="009743F4" w:rsidRDefault="009743F4" w:rsidP="009743F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743F4">
        <w:rPr>
          <w:rFonts w:ascii="Times New Roman" w:hAnsi="Times New Roman" w:cs="Times New Roman"/>
        </w:rPr>
        <w:t>Balance delivery speed with release quality and stability.</w:t>
      </w:r>
    </w:p>
    <w:p w14:paraId="2A86F2CE" w14:textId="77777777" w:rsidR="009743F4" w:rsidRPr="009743F4" w:rsidRDefault="009743F4" w:rsidP="009743F4">
      <w:pPr>
        <w:rPr>
          <w:rFonts w:ascii="Times New Roman" w:hAnsi="Times New Roman" w:cs="Times New Roman"/>
        </w:rPr>
      </w:pPr>
      <w:r w:rsidRPr="009743F4">
        <w:rPr>
          <w:rFonts w:ascii="Times New Roman" w:hAnsi="Times New Roman" w:cs="Times New Roman"/>
        </w:rPr>
        <w:pict w14:anchorId="7F309F16">
          <v:rect id="_x0000_i1084" style="width:0;height:1.5pt" o:hralign="center" o:hrstd="t" o:hr="t" fillcolor="#a0a0a0" stroked="f"/>
        </w:pict>
      </w:r>
    </w:p>
    <w:p w14:paraId="161D9172" w14:textId="77777777" w:rsidR="009743F4" w:rsidRPr="009743F4" w:rsidRDefault="009743F4" w:rsidP="009743F4">
      <w:pPr>
        <w:rPr>
          <w:rFonts w:ascii="Times New Roman" w:hAnsi="Times New Roman" w:cs="Times New Roman"/>
          <w:b/>
          <w:bCs/>
        </w:rPr>
      </w:pPr>
      <w:r w:rsidRPr="009743F4">
        <w:rPr>
          <w:rFonts w:ascii="Times New Roman" w:hAnsi="Times New Roman" w:cs="Times New Roman"/>
          <w:b/>
          <w:bCs/>
        </w:rPr>
        <w:t>Release Planning Outputs</w:t>
      </w:r>
    </w:p>
    <w:p w14:paraId="07617645" w14:textId="77777777" w:rsidR="009743F4" w:rsidRPr="009743F4" w:rsidRDefault="009743F4" w:rsidP="009743F4">
      <w:pPr>
        <w:rPr>
          <w:rFonts w:ascii="Times New Roman" w:hAnsi="Times New Roman" w:cs="Times New Roman"/>
        </w:rPr>
      </w:pPr>
      <w:r w:rsidRPr="009743F4">
        <w:rPr>
          <w:rFonts w:ascii="Times New Roman" w:hAnsi="Times New Roman" w:cs="Times New Roman"/>
        </w:rPr>
        <w:t>Release planning should produce:</w:t>
      </w:r>
    </w:p>
    <w:p w14:paraId="4102DCDB" w14:textId="77777777" w:rsidR="009743F4" w:rsidRPr="009743F4" w:rsidRDefault="009743F4" w:rsidP="009743F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743F4">
        <w:rPr>
          <w:rFonts w:ascii="Times New Roman" w:hAnsi="Times New Roman" w:cs="Times New Roman"/>
        </w:rPr>
        <w:t>Approved Release Scope</w:t>
      </w:r>
    </w:p>
    <w:p w14:paraId="25DF8258" w14:textId="77777777" w:rsidR="009743F4" w:rsidRPr="009743F4" w:rsidRDefault="009743F4" w:rsidP="009743F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743F4">
        <w:rPr>
          <w:rFonts w:ascii="Times New Roman" w:hAnsi="Times New Roman" w:cs="Times New Roman"/>
        </w:rPr>
        <w:t>Release Timeline</w:t>
      </w:r>
    </w:p>
    <w:p w14:paraId="0A983A12" w14:textId="77777777" w:rsidR="009743F4" w:rsidRPr="009743F4" w:rsidRDefault="009743F4" w:rsidP="009743F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743F4">
        <w:rPr>
          <w:rFonts w:ascii="Times New Roman" w:hAnsi="Times New Roman" w:cs="Times New Roman"/>
        </w:rPr>
        <w:t>Dependency Register</w:t>
      </w:r>
    </w:p>
    <w:p w14:paraId="0CF87EB0" w14:textId="77777777" w:rsidR="009743F4" w:rsidRPr="009743F4" w:rsidRDefault="009743F4" w:rsidP="009743F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743F4">
        <w:rPr>
          <w:rFonts w:ascii="Times New Roman" w:hAnsi="Times New Roman" w:cs="Times New Roman"/>
        </w:rPr>
        <w:t>Risk Register</w:t>
      </w:r>
    </w:p>
    <w:p w14:paraId="3420D79E" w14:textId="77777777" w:rsidR="009743F4" w:rsidRPr="009743F4" w:rsidRDefault="009743F4" w:rsidP="009743F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743F4">
        <w:rPr>
          <w:rFonts w:ascii="Times New Roman" w:hAnsi="Times New Roman" w:cs="Times New Roman"/>
        </w:rPr>
        <w:t>Stakeholder Communication Plan</w:t>
      </w:r>
    </w:p>
    <w:p w14:paraId="6AFC8C48" w14:textId="77777777" w:rsidR="009743F4" w:rsidRPr="009743F4" w:rsidRDefault="009743F4" w:rsidP="009743F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743F4">
        <w:rPr>
          <w:rFonts w:ascii="Times New Roman" w:hAnsi="Times New Roman" w:cs="Times New Roman"/>
        </w:rPr>
        <w:t>Release Schedule</w:t>
      </w:r>
    </w:p>
    <w:p w14:paraId="759E95B9" w14:textId="77777777" w:rsidR="009743F4" w:rsidRPr="009743F4" w:rsidRDefault="009743F4" w:rsidP="009743F4">
      <w:pPr>
        <w:rPr>
          <w:rFonts w:ascii="Times New Roman" w:hAnsi="Times New Roman" w:cs="Times New Roman"/>
        </w:rPr>
      </w:pPr>
      <w:r w:rsidRPr="009743F4">
        <w:rPr>
          <w:rFonts w:ascii="Times New Roman" w:hAnsi="Times New Roman" w:cs="Times New Roman"/>
        </w:rPr>
        <w:pict w14:anchorId="0753FBCB">
          <v:rect id="_x0000_i1085" style="width:0;height:1.5pt" o:hralign="center" o:hrstd="t" o:hr="t" fillcolor="#a0a0a0" stroked="f"/>
        </w:pict>
      </w:r>
    </w:p>
    <w:p w14:paraId="0920B471" w14:textId="77777777" w:rsidR="009743F4" w:rsidRDefault="009743F4" w:rsidP="009743F4">
      <w:pPr>
        <w:rPr>
          <w:rFonts w:ascii="Times New Roman" w:hAnsi="Times New Roman" w:cs="Times New Roman"/>
          <w:b/>
          <w:bCs/>
        </w:rPr>
      </w:pPr>
    </w:p>
    <w:p w14:paraId="76B5F862" w14:textId="77777777" w:rsidR="009743F4" w:rsidRDefault="009743F4" w:rsidP="009743F4">
      <w:pPr>
        <w:rPr>
          <w:rFonts w:ascii="Times New Roman" w:hAnsi="Times New Roman" w:cs="Times New Roman"/>
          <w:b/>
          <w:bCs/>
        </w:rPr>
      </w:pPr>
    </w:p>
    <w:p w14:paraId="5FE2C5E1" w14:textId="46B707E0" w:rsidR="009743F4" w:rsidRPr="009743F4" w:rsidRDefault="009743F4" w:rsidP="009743F4">
      <w:pPr>
        <w:rPr>
          <w:rFonts w:ascii="Times New Roman" w:hAnsi="Times New Roman" w:cs="Times New Roman"/>
          <w:b/>
          <w:bCs/>
        </w:rPr>
      </w:pPr>
      <w:r w:rsidRPr="009743F4">
        <w:rPr>
          <w:rFonts w:ascii="Times New Roman" w:hAnsi="Times New Roman" w:cs="Times New Roman"/>
          <w:b/>
          <w:bCs/>
        </w:rPr>
        <w:lastRenderedPageBreak/>
        <w:t>Governance Controls</w:t>
      </w:r>
    </w:p>
    <w:p w14:paraId="19CE2354" w14:textId="77777777" w:rsidR="009743F4" w:rsidRPr="009743F4" w:rsidRDefault="009743F4" w:rsidP="009743F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743F4">
        <w:rPr>
          <w:rFonts w:ascii="Times New Roman" w:hAnsi="Times New Roman" w:cs="Times New Roman"/>
        </w:rPr>
        <w:t>Release scope should align with approved business priorities.</w:t>
      </w:r>
    </w:p>
    <w:p w14:paraId="142E1826" w14:textId="77777777" w:rsidR="009743F4" w:rsidRPr="009743F4" w:rsidRDefault="009743F4" w:rsidP="009743F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743F4">
        <w:rPr>
          <w:rFonts w:ascii="Times New Roman" w:hAnsi="Times New Roman" w:cs="Times New Roman"/>
        </w:rPr>
        <w:t>Significant scope changes require review and approval.</w:t>
      </w:r>
    </w:p>
    <w:p w14:paraId="476119FC" w14:textId="77777777" w:rsidR="009743F4" w:rsidRPr="009743F4" w:rsidRDefault="009743F4" w:rsidP="009743F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743F4">
        <w:rPr>
          <w:rFonts w:ascii="Times New Roman" w:hAnsi="Times New Roman" w:cs="Times New Roman"/>
        </w:rPr>
        <w:t>Risks and dependencies should be assessed before release commitment.</w:t>
      </w:r>
    </w:p>
    <w:p w14:paraId="732EAA84" w14:textId="77777777" w:rsidR="009743F4" w:rsidRPr="009743F4" w:rsidRDefault="009743F4" w:rsidP="009743F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743F4">
        <w:rPr>
          <w:rFonts w:ascii="Times New Roman" w:hAnsi="Times New Roman" w:cs="Times New Roman"/>
        </w:rPr>
        <w:t>Release plans should be communicated to all relevant stakeholders.</w:t>
      </w:r>
    </w:p>
    <w:p w14:paraId="60507F37" w14:textId="77777777" w:rsidR="009743F4" w:rsidRPr="009743F4" w:rsidRDefault="009743F4" w:rsidP="009743F4">
      <w:pPr>
        <w:rPr>
          <w:rFonts w:ascii="Times New Roman" w:hAnsi="Times New Roman" w:cs="Times New Roman"/>
        </w:rPr>
      </w:pPr>
      <w:r w:rsidRPr="009743F4">
        <w:rPr>
          <w:rFonts w:ascii="Times New Roman" w:hAnsi="Times New Roman" w:cs="Times New Roman"/>
        </w:rPr>
        <w:pict w14:anchorId="3BEF4455">
          <v:rect id="_x0000_i1086" style="width:0;height:1.5pt" o:hralign="center" o:hrstd="t" o:hr="t" fillcolor="#a0a0a0" stroked="f"/>
        </w:pict>
      </w:r>
    </w:p>
    <w:p w14:paraId="0B2D452A" w14:textId="77777777" w:rsidR="009743F4" w:rsidRPr="009743F4" w:rsidRDefault="009743F4" w:rsidP="009743F4">
      <w:pPr>
        <w:rPr>
          <w:rFonts w:ascii="Times New Roman" w:hAnsi="Times New Roman" w:cs="Times New Roman"/>
          <w:b/>
          <w:bCs/>
        </w:rPr>
      </w:pPr>
      <w:r w:rsidRPr="009743F4">
        <w:rPr>
          <w:rFonts w:ascii="Times New Roman" w:hAnsi="Times New Roman" w:cs="Times New Roman"/>
          <w:b/>
          <w:bCs/>
        </w:rPr>
        <w:t>Expected Outcome</w:t>
      </w:r>
    </w:p>
    <w:p w14:paraId="62C30A1D" w14:textId="77777777" w:rsidR="009743F4" w:rsidRPr="009743F4" w:rsidRDefault="009743F4" w:rsidP="009743F4">
      <w:pPr>
        <w:rPr>
          <w:rFonts w:ascii="Times New Roman" w:hAnsi="Times New Roman" w:cs="Times New Roman"/>
        </w:rPr>
      </w:pPr>
      <w:r w:rsidRPr="009743F4">
        <w:rPr>
          <w:rFonts w:ascii="Times New Roman" w:hAnsi="Times New Roman" w:cs="Times New Roman"/>
        </w:rPr>
        <w:t>A well-defined and achievable release plan that aligns delivery objectives, business priorities, and organizational readiness.</w:t>
      </w:r>
    </w:p>
    <w:p w14:paraId="6F67DAAA" w14:textId="77777777" w:rsidR="009743F4" w:rsidRPr="009743F4" w:rsidRDefault="009743F4" w:rsidP="009743F4">
      <w:pPr>
        <w:rPr>
          <w:rFonts w:ascii="Times New Roman" w:hAnsi="Times New Roman" w:cs="Times New Roman"/>
        </w:rPr>
      </w:pPr>
      <w:r w:rsidRPr="009743F4">
        <w:rPr>
          <w:rFonts w:ascii="Times New Roman" w:hAnsi="Times New Roman" w:cs="Times New Roman"/>
        </w:rPr>
        <w:pict w14:anchorId="651D4373">
          <v:rect id="_x0000_i1087" style="width:0;height:1.5pt" o:hralign="center" o:hrstd="t" o:hr="t" fillcolor="#a0a0a0" stroked="f"/>
        </w:pict>
      </w:r>
    </w:p>
    <w:p w14:paraId="7E3CADAE" w14:textId="77777777" w:rsidR="009743F4" w:rsidRPr="009743F4" w:rsidRDefault="009743F4" w:rsidP="009743F4">
      <w:pPr>
        <w:rPr>
          <w:rFonts w:ascii="Times New Roman" w:hAnsi="Times New Roman" w:cs="Times New Roman"/>
          <w:b/>
          <w:bCs/>
        </w:rPr>
      </w:pPr>
      <w:r w:rsidRPr="009743F4">
        <w:rPr>
          <w:rFonts w:ascii="Times New Roman" w:hAnsi="Times New Roman" w:cs="Times New Roman"/>
          <w:b/>
          <w:bCs/>
        </w:rPr>
        <w:t>Key Insight</w:t>
      </w:r>
    </w:p>
    <w:p w14:paraId="78DFEB36" w14:textId="77777777" w:rsidR="009743F4" w:rsidRPr="009743F4" w:rsidRDefault="009743F4" w:rsidP="009743F4">
      <w:pPr>
        <w:rPr>
          <w:rFonts w:ascii="Times New Roman" w:hAnsi="Times New Roman" w:cs="Times New Roman"/>
        </w:rPr>
      </w:pPr>
      <w:r w:rsidRPr="009743F4">
        <w:rPr>
          <w:rFonts w:ascii="Times New Roman" w:hAnsi="Times New Roman" w:cs="Times New Roman"/>
        </w:rPr>
        <w:t>Effective release planning is not about selecting everything that is available for deployment. It is about selecting the right scope that can be delivered, supported, and adopted successfully.</w:t>
      </w:r>
    </w:p>
    <w:p w14:paraId="374999A7" w14:textId="77777777" w:rsidR="00090554" w:rsidRPr="009743F4" w:rsidRDefault="00090554">
      <w:pPr>
        <w:rPr>
          <w:rFonts w:ascii="Times New Roman" w:hAnsi="Times New Roman" w:cs="Times New Roman"/>
        </w:rPr>
      </w:pPr>
    </w:p>
    <w:sectPr w:rsidR="00090554" w:rsidRPr="009743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348EF"/>
    <w:multiLevelType w:val="multilevel"/>
    <w:tmpl w:val="7B3E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E63B9B"/>
    <w:multiLevelType w:val="multilevel"/>
    <w:tmpl w:val="E74C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985D08"/>
    <w:multiLevelType w:val="multilevel"/>
    <w:tmpl w:val="7F56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004134"/>
    <w:multiLevelType w:val="multilevel"/>
    <w:tmpl w:val="5222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637812">
    <w:abstractNumId w:val="1"/>
  </w:num>
  <w:num w:numId="2" w16cid:durableId="1880898798">
    <w:abstractNumId w:val="3"/>
  </w:num>
  <w:num w:numId="3" w16cid:durableId="1698774082">
    <w:abstractNumId w:val="0"/>
  </w:num>
  <w:num w:numId="4" w16cid:durableId="357969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3F4"/>
    <w:rsid w:val="00090554"/>
    <w:rsid w:val="009743F4"/>
    <w:rsid w:val="00BC646E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50F10"/>
  <w15:chartTrackingRefBased/>
  <w15:docId w15:val="{8EB44A3F-7A77-429C-8990-18835CFF0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3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3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3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3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3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3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3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277</Words>
  <Characters>2042</Characters>
  <Application>Microsoft Office Word</Application>
  <DocSecurity>0</DocSecurity>
  <Lines>35</Lines>
  <Paragraphs>22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2026-06-24T10:38:00Z</dcterms:created>
  <dcterms:modified xsi:type="dcterms:W3CDTF">2026-06-24T10:40:00Z</dcterms:modified>
</cp:coreProperties>
</file>