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E4073"/>
          <w:sz w:val="52"/>
        </w:rPr>
        <w:t>C PROGRAMMING JOURNEY</w:t>
      </w:r>
    </w:p>
    <w:p>
      <w:pPr>
        <w:jc w:val="center"/>
      </w:pPr>
      <w:r>
        <w:rPr>
          <w:i/>
          <w:color w:val="007882"/>
          <w:sz w:val="22"/>
        </w:rPr>
        <w:t>Learning notes • Practice problems • Progress log</w:t>
      </w:r>
    </w:p>
    <w:p>
      <w:r>
        <w:t>A living document for tracking my progress as I learn C programming. I’ll add examples and notes as I study, practise, and build small programs.</w:t>
      </w:r>
    </w:p>
    <w:p>
      <w:pPr>
        <w:pStyle w:val="Heading1"/>
      </w:pPr>
      <w:r>
        <w:t>1. My learning goals</w:t>
      </w:r>
    </w:p>
    <w:p>
      <w:pPr>
        <w:pStyle w:val="ListBullet"/>
      </w:pPr>
      <w:r>
        <w:t>Understand C syntax, variables, data types, and input/output.</w:t>
      </w:r>
    </w:p>
    <w:p>
      <w:pPr>
        <w:pStyle w:val="ListBullet"/>
      </w:pPr>
      <w:r>
        <w:t>Practise conditional statements and loops until I can solve problems independently.</w:t>
      </w:r>
    </w:p>
    <w:p>
      <w:pPr>
        <w:pStyle w:val="ListBullet"/>
      </w:pPr>
      <w:r>
        <w:t>Learn arrays, strings, functions, and pointers.</w:t>
      </w:r>
    </w:p>
    <w:p>
      <w:pPr>
        <w:pStyle w:val="ListBullet"/>
      </w:pPr>
      <w:r>
        <w:t>Build small, complete programs and explain how they work.</w:t>
      </w:r>
    </w:p>
    <w:p>
      <w:pPr>
        <w:pStyle w:val="ListBullet"/>
      </w:pPr>
      <w:r>
        <w:t>Use these fundamentals as a base for data structures and algorithms.</w:t>
      </w:r>
    </w:p>
    <w:p>
      <w:pPr>
        <w:pStyle w:val="Heading1"/>
      </w:pPr>
      <w:r>
        <w:t>2. Topics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Fundamentals</w:t>
            </w:r>
          </w:p>
        </w:tc>
        <w:tc>
          <w:tcPr>
            <w:tcW w:type="dxa" w:w="4968"/>
          </w:tcPr>
          <w:p>
            <w:r>
              <w:t>Variables, data types, printf, scanf, operators</w:t>
            </w:r>
          </w:p>
        </w:tc>
      </w:tr>
      <w:tr>
        <w:tc>
          <w:tcPr>
            <w:tcW w:type="dxa" w:w="4968"/>
          </w:tcPr>
          <w:p>
            <w:r>
              <w:t>Decision-making</w:t>
            </w:r>
          </w:p>
        </w:tc>
        <w:tc>
          <w:tcPr>
            <w:tcW w:type="dxa" w:w="4968"/>
          </w:tcPr>
          <w:p>
            <w:r>
              <w:t>if, if-else, nested if, switch</w:t>
            </w:r>
          </w:p>
        </w:tc>
      </w:tr>
      <w:tr>
        <w:tc>
          <w:tcPr>
            <w:tcW w:type="dxa" w:w="4968"/>
          </w:tcPr>
          <w:p>
            <w:r>
              <w:t>Loops</w:t>
            </w:r>
          </w:p>
        </w:tc>
        <w:tc>
          <w:tcPr>
            <w:tcW w:type="dxa" w:w="4968"/>
          </w:tcPr>
          <w:p>
            <w:r>
              <w:t>for, while, do-while, nested loops, break, continue</w:t>
            </w:r>
          </w:p>
        </w:tc>
      </w:tr>
      <w:tr>
        <w:tc>
          <w:tcPr>
            <w:tcW w:type="dxa" w:w="4968"/>
          </w:tcPr>
          <w:p>
            <w:r>
              <w:t>Number problems</w:t>
            </w:r>
          </w:p>
        </w:tc>
        <w:tc>
          <w:tcPr>
            <w:tcW w:type="dxa" w:w="4968"/>
          </w:tcPr>
          <w:p>
            <w:r>
              <w:t>Digit extraction, reverse, palindrome, prime checks</w:t>
            </w:r>
          </w:p>
        </w:tc>
      </w:tr>
      <w:tr>
        <w:tc>
          <w:tcPr>
            <w:tcW w:type="dxa" w:w="4968"/>
          </w:tcPr>
          <w:p>
            <w:r>
              <w:t>Arrays and strings</w:t>
            </w:r>
          </w:p>
        </w:tc>
        <w:tc>
          <w:tcPr>
            <w:tcW w:type="dxa" w:w="4968"/>
          </w:tcPr>
          <w:p>
            <w:r>
              <w:t>One-dimensional arrays, 2D arrays, character arrays</w:t>
            </w:r>
          </w:p>
        </w:tc>
      </w:tr>
      <w:tr>
        <w:tc>
          <w:tcPr>
            <w:tcW w:type="dxa" w:w="4968"/>
          </w:tcPr>
          <w:p>
            <w:r>
              <w:t>Functions</w:t>
            </w:r>
          </w:p>
        </w:tc>
        <w:tc>
          <w:tcPr>
            <w:tcW w:type="dxa" w:w="4968"/>
          </w:tcPr>
          <w:p>
            <w:r>
              <w:t>Parameters, return values, scope, recursion basics</w:t>
            </w:r>
          </w:p>
        </w:tc>
      </w:tr>
      <w:tr>
        <w:tc>
          <w:tcPr>
            <w:tcW w:type="dxa" w:w="4968"/>
          </w:tcPr>
          <w:p>
            <w:r>
              <w:t>Pointers</w:t>
            </w:r>
          </w:p>
        </w:tc>
        <w:tc>
          <w:tcPr>
            <w:tcW w:type="dxa" w:w="4968"/>
          </w:tcPr>
          <w:p>
            <w:r>
              <w:t>Addresses, dereferencing, pointers with arrays and functions</w:t>
            </w:r>
          </w:p>
        </w:tc>
      </w:tr>
      <w:tr>
        <w:tc>
          <w:tcPr>
            <w:tcW w:type="dxa" w:w="4968"/>
          </w:tcPr>
          <w:p>
            <w:r>
              <w:t>Files</w:t>
            </w:r>
          </w:p>
        </w:tc>
        <w:tc>
          <w:tcPr>
            <w:tcW w:type="dxa" w:w="4968"/>
          </w:tcPr>
          <w:p>
            <w:r>
              <w:t>Basic file reading and writing</w:t>
            </w:r>
          </w:p>
        </w:tc>
      </w:tr>
    </w:tbl>
    <w:p>
      <w:pPr>
        <w:pStyle w:val="Heading1"/>
      </w:pPr>
      <w:r>
        <w:t>3. Practice log</w:t>
      </w:r>
    </w:p>
    <w:p>
      <w:r>
        <w:t>For each problem, record the date, the idea used, and what I learned. Only mark a topic complete after I can write and explain the solution myself.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Problem / topic</w:t>
            </w:r>
          </w:p>
        </w:tc>
        <w:tc>
          <w:tcPr>
            <w:tcW w:type="dxa" w:w="3312"/>
          </w:tcPr>
          <w:p>
            <w:r>
              <w:t>Key concept</w:t>
            </w:r>
          </w:p>
        </w:tc>
        <w:tc>
          <w:tcPr>
            <w:tcW w:type="dxa" w:w="3312"/>
          </w:tcPr>
          <w:p>
            <w:r>
              <w:t>Status / note</w:t>
            </w:r>
          </w:p>
        </w:tc>
      </w:tr>
      <w:tr>
        <w:tc>
          <w:tcPr>
            <w:tcW w:type="dxa" w:w="3312"/>
          </w:tcPr>
          <w:p>
            <w:r>
              <w:t>Sum of natural numbers</w:t>
            </w:r>
          </w:p>
        </w:tc>
        <w:tc>
          <w:tcPr>
            <w:tcW w:type="dxa" w:w="3312"/>
          </w:tcPr>
          <w:p>
            <w:r>
              <w:t>while loop, accumulator</w:t>
            </w:r>
          </w:p>
        </w:tc>
        <w:tc>
          <w:tcPr>
            <w:tcW w:type="dxa" w:w="3312"/>
          </w:tcPr>
          <w:p>
            <w:r>
              <w:t>Practise and verify</w:t>
            </w:r>
          </w:p>
        </w:tc>
      </w:tr>
      <w:tr>
        <w:tc>
          <w:tcPr>
            <w:tcW w:type="dxa" w:w="3312"/>
          </w:tcPr>
          <w:p>
            <w:r>
              <w:t>Reverse a number</w:t>
            </w:r>
          </w:p>
        </w:tc>
        <w:tc>
          <w:tcPr>
            <w:tcW w:type="dxa" w:w="3312"/>
          </w:tcPr>
          <w:p>
            <w:r>
              <w:t>% 10 and / 10</w:t>
            </w:r>
          </w:p>
        </w:tc>
        <w:tc>
          <w:tcPr>
            <w:tcW w:type="dxa" w:w="3312"/>
          </w:tcPr>
          <w:p>
            <w:r>
              <w:t>Practise and verify</w:t>
            </w:r>
          </w:p>
        </w:tc>
      </w:tr>
      <w:tr>
        <w:tc>
          <w:tcPr>
            <w:tcW w:type="dxa" w:w="3312"/>
          </w:tcPr>
          <w:p>
            <w:r>
              <w:t>Palindrome number</w:t>
            </w:r>
          </w:p>
        </w:tc>
        <w:tc>
          <w:tcPr>
            <w:tcW w:type="dxa" w:w="3312"/>
          </w:tcPr>
          <w:p>
            <w:r>
              <w:t>digit processing, comparison</w:t>
            </w:r>
          </w:p>
        </w:tc>
        <w:tc>
          <w:tcPr>
            <w:tcW w:type="dxa" w:w="3312"/>
          </w:tcPr>
          <w:p>
            <w:r>
              <w:t>Practise and verify</w:t>
            </w:r>
          </w:p>
        </w:tc>
      </w:tr>
      <w:tr>
        <w:tc>
          <w:tcPr>
            <w:tcW w:type="dxa" w:w="3312"/>
          </w:tcPr>
          <w:p>
            <w:r>
              <w:t>Number patterns</w:t>
            </w:r>
          </w:p>
        </w:tc>
        <w:tc>
          <w:tcPr>
            <w:tcW w:type="dxa" w:w="3312"/>
          </w:tcPr>
          <w:p>
            <w:r>
              <w:t>nested loops</w:t>
            </w:r>
          </w:p>
        </w:tc>
        <w:tc>
          <w:tcPr>
            <w:tcW w:type="dxa" w:w="3312"/>
          </w:tcPr>
          <w:p>
            <w:r>
              <w:t>Practise and verify</w:t>
            </w:r>
          </w:p>
        </w:tc>
      </w:tr>
    </w:tbl>
    <w:p>
      <w:pPr>
        <w:pStyle w:val="Heading1"/>
      </w:pPr>
      <w:r>
        <w:t>4. How I compile and run a C program</w:t>
      </w:r>
    </w:p>
    <w:p>
      <w:r>
        <w:t>Example file: program.c</w:t>
      </w:r>
    </w:p>
    <w:p>
      <w:r>
        <w:rPr>
          <w:rFonts w:ascii="Consolas" w:hAnsi="Consolas"/>
          <w:sz w:val="20"/>
        </w:rPr>
        <w:t>gcc program.c -o program</w:t>
      </w:r>
    </w:p>
    <w:p>
      <w:r>
        <w:t>On Windows, run the compiled program with:</w:t>
      </w:r>
    </w:p>
    <w:p>
      <w:r>
        <w:rPr>
          <w:rFonts w:ascii="Consolas" w:hAnsi="Consolas"/>
          <w:sz w:val="20"/>
        </w:rPr>
        <w:t>.\program.exe</w:t>
      </w:r>
    </w:p>
    <w:p>
      <w:r>
        <w:t>If compilation fails, read the first error message carefully, check spelling and punctuation, then compile again. If the executable is already running, close it before rebuilding.</w:t>
      </w:r>
    </w:p>
    <w:p>
      <w:pPr>
        <w:pStyle w:val="Heading1"/>
      </w:pPr>
      <w:r>
        <w:t>5. My approach to problem-solving</w:t>
      </w:r>
    </w:p>
    <w:p>
      <w:pPr>
        <w:pStyle w:val="ListNumber"/>
      </w:pPr>
      <w:r>
        <w:t>Understand the input, expected output, and constraints.</w:t>
      </w:r>
    </w:p>
    <w:p>
      <w:pPr>
        <w:pStyle w:val="ListNumber"/>
      </w:pPr>
      <w:r>
        <w:t>Write the logic in plain language or pseudocode first.</w:t>
      </w:r>
    </w:p>
    <w:p>
      <w:pPr>
        <w:pStyle w:val="ListNumber"/>
      </w:pPr>
      <w:r>
        <w:t>Code the solution and compile it.</w:t>
      </w:r>
    </w:p>
    <w:p>
      <w:pPr>
        <w:pStyle w:val="ListNumber"/>
      </w:pPr>
      <w:r>
        <w:t>Test a normal case, a boundary case, and an unexpected input where relevant.</w:t>
      </w:r>
    </w:p>
    <w:p>
      <w:pPr>
        <w:pStyle w:val="ListNumber"/>
      </w:pPr>
      <w:r>
        <w:t>Explain why the code works before moving on.</w:t>
      </w:r>
    </w:p>
    <w:p>
      <w:pPr>
        <w:pStyle w:val="Heading1"/>
      </w:pPr>
      <w:r>
        <w:t>6. Progress notes</w:t>
      </w:r>
    </w:p>
    <w:p>
      <w:r>
        <w:t>Week / date: __________________________________________</w:t>
      </w:r>
    </w:p>
    <w:p>
      <w:r>
        <w:t>What I learned: ________________________________________</w:t>
      </w:r>
    </w:p>
    <w:p>
      <w:r>
        <w:t>What I found difficult: _________________________________</w:t>
      </w:r>
    </w:p>
    <w:p>
      <w:r>
        <w:t>What I will practise next: ______________________________</w:t>
      </w:r>
    </w:p>
    <w:p>
      <w:pPr>
        <w:pStyle w:val="Heading1"/>
      </w:pPr>
      <w:r>
        <w:t>7. Next steps</w:t>
      </w:r>
    </w:p>
    <w:p>
      <w:r>
        <w:t>My next goal is to keep practising loops and number-based problems, then move on to arrays, functions, and pointers. I’ll add finished programs to the repository with clear filenames and a short explanation of the logic.</w:t>
      </w:r>
    </w:p>
    <w:p>
      <w:pPr>
        <w:jc w:val="center"/>
      </w:pPr>
      <w:r>
        <w:rPr>
          <w:i/>
          <w:color w:val="007882"/>
        </w:rPr>
        <w:t>Build understanding first. Let the code and progress speak for themselves.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407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