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378D" w:rsidRDefault="00DC378D" w:rsidP="00DC378D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616161"/>
          <w:sz w:val="45"/>
          <w:szCs w:val="45"/>
        </w:rPr>
      </w:pPr>
      <w:r>
        <w:rPr>
          <w:rFonts w:ascii="Arial" w:hAnsi="Arial" w:cs="Arial"/>
          <w:b w:val="0"/>
          <w:bCs w:val="0"/>
          <w:color w:val="616161"/>
          <w:sz w:val="45"/>
          <w:szCs w:val="45"/>
        </w:rPr>
        <w:t xml:space="preserve">Use Wikipedia </w:t>
      </w:r>
      <w:proofErr w:type="gramStart"/>
      <w:r>
        <w:rPr>
          <w:rFonts w:ascii="Arial" w:hAnsi="Arial" w:cs="Arial"/>
          <w:b w:val="0"/>
          <w:bCs w:val="0"/>
          <w:color w:val="616161"/>
          <w:sz w:val="45"/>
          <w:szCs w:val="45"/>
        </w:rPr>
        <w:t>As</w:t>
      </w:r>
      <w:proofErr w:type="gramEnd"/>
      <w:r>
        <w:rPr>
          <w:rFonts w:ascii="Arial" w:hAnsi="Arial" w:cs="Arial"/>
          <w:b w:val="0"/>
          <w:bCs w:val="0"/>
          <w:color w:val="616161"/>
          <w:sz w:val="45"/>
          <w:szCs w:val="45"/>
        </w:rPr>
        <w:t xml:space="preserve"> A Data Source To Prepare Power BI Report</w:t>
      </w:r>
    </w:p>
    <w:p w:rsidR="0047049B" w:rsidRDefault="0047049B" w:rsidP="0086305D"/>
    <w:p w:rsidR="00241F4C" w:rsidRPr="00241F4C" w:rsidRDefault="00241F4C" w:rsidP="00241F4C">
      <w:pPr>
        <w:shd w:val="clear" w:color="auto" w:fill="FFFFFF"/>
        <w:spacing w:before="240" w:after="240" w:line="240" w:lineRule="auto"/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</w:pPr>
      <w:r w:rsidRPr="00241F4C">
        <w:rPr>
          <w:rFonts w:ascii="Open Sans" w:eastAsia="Times New Roman" w:hAnsi="Open Sans" w:cs="Open Sans"/>
          <w:b/>
          <w:bCs/>
          <w:color w:val="212121"/>
          <w:sz w:val="24"/>
          <w:szCs w:val="24"/>
          <w:lang w:eastAsia="en-IN"/>
        </w:rPr>
        <w:t>Example</w:t>
      </w:r>
    </w:p>
    <w:p w:rsidR="00241F4C" w:rsidRPr="00241F4C" w:rsidRDefault="00241F4C" w:rsidP="00241F4C">
      <w:pPr>
        <w:shd w:val="clear" w:color="auto" w:fill="FFFFFF"/>
        <w:spacing w:before="240" w:after="240" w:line="240" w:lineRule="auto"/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</w:pPr>
      <w:r w:rsidRPr="00241F4C"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  <w:t xml:space="preserve">In this example, we will prepare a report of the largest selling </w:t>
      </w:r>
      <w:proofErr w:type="spellStart"/>
      <w:r w:rsidRPr="00241F4C"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  <w:t>pharma</w:t>
      </w:r>
      <w:proofErr w:type="spellEnd"/>
      <w:r w:rsidRPr="00241F4C"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  <w:t xml:space="preserve"> products. We will use the following URL as a Data Source -</w:t>
      </w:r>
    </w:p>
    <w:p w:rsidR="00241F4C" w:rsidRDefault="00C903EB" w:rsidP="00241F4C">
      <w:pPr>
        <w:shd w:val="clear" w:color="auto" w:fill="FFFFFF"/>
        <w:spacing w:before="240" w:after="240" w:line="240" w:lineRule="auto"/>
        <w:rPr>
          <w:rFonts w:ascii="Open Sans" w:eastAsia="Times New Roman" w:hAnsi="Open Sans" w:cs="Open Sans"/>
          <w:i/>
          <w:iCs/>
          <w:color w:val="212121"/>
          <w:sz w:val="24"/>
          <w:szCs w:val="24"/>
          <w:lang w:eastAsia="en-IN"/>
        </w:rPr>
      </w:pPr>
      <w:hyperlink r:id="rId5" w:history="1">
        <w:r w:rsidRPr="0096365F">
          <w:rPr>
            <w:rStyle w:val="Hyperlink"/>
            <w:rFonts w:ascii="Open Sans" w:eastAsia="Times New Roman" w:hAnsi="Open Sans" w:cs="Open Sans"/>
            <w:i/>
            <w:iCs/>
            <w:sz w:val="24"/>
            <w:szCs w:val="24"/>
            <w:lang w:eastAsia="en-IN"/>
          </w:rPr>
          <w:t>https://en.wikipedia.org/wiki/List_of_largest_selling_pharmaceutical_products</w:t>
        </w:r>
      </w:hyperlink>
    </w:p>
    <w:p w:rsidR="00C903EB" w:rsidRPr="00241F4C" w:rsidRDefault="00C903EB" w:rsidP="00241F4C">
      <w:pPr>
        <w:shd w:val="clear" w:color="auto" w:fill="FFFFFF"/>
        <w:spacing w:before="240" w:after="240" w:line="240" w:lineRule="auto"/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</w:pPr>
    </w:p>
    <w:p w:rsidR="00DC378D" w:rsidRDefault="00DC378D" w:rsidP="0086305D">
      <w:pPr>
        <w:rPr>
          <w:noProof/>
          <w:lang w:eastAsia="en-IN"/>
        </w:rPr>
      </w:pPr>
    </w:p>
    <w:p w:rsidR="00A151BB" w:rsidRDefault="00C903EB" w:rsidP="00C903EB">
      <w:pPr>
        <w:rPr>
          <w:rFonts w:ascii="Open Sans" w:hAnsi="Open Sans" w:cs="Open Sans"/>
          <w:color w:val="212121"/>
          <w:shd w:val="clear" w:color="auto" w:fill="FFFFFF"/>
        </w:rPr>
      </w:pPr>
      <w:r>
        <w:rPr>
          <w:rStyle w:val="Strong"/>
          <w:rFonts w:ascii="Open Sans" w:hAnsi="Open Sans" w:cs="Open Sans"/>
          <w:color w:val="212121"/>
          <w:shd w:val="clear" w:color="auto" w:fill="FFFFFF"/>
        </w:rPr>
        <w:t>Step 1</w:t>
      </w:r>
      <w:r>
        <w:rPr>
          <w:rFonts w:ascii="Open Sans" w:hAnsi="Open Sans" w:cs="Open Sans"/>
          <w:b/>
          <w:bCs/>
          <w:color w:val="212121"/>
          <w:shd w:val="clear" w:color="auto" w:fill="FFFFFF"/>
        </w:rPr>
        <w:br/>
      </w:r>
      <w:r>
        <w:rPr>
          <w:rFonts w:ascii="Open Sans" w:hAnsi="Open Sans" w:cs="Open Sans"/>
          <w:b/>
          <w:bCs/>
          <w:color w:val="212121"/>
          <w:shd w:val="clear" w:color="auto" w:fill="FFFFFF"/>
        </w:rPr>
        <w:br/>
      </w:r>
      <w:r>
        <w:rPr>
          <w:rFonts w:ascii="Open Sans" w:hAnsi="Open Sans" w:cs="Open Sans"/>
          <w:color w:val="212121"/>
          <w:shd w:val="clear" w:color="auto" w:fill="FFFFFF"/>
        </w:rPr>
        <w:t>Open Power BI Desktop and click on Get Data.</w:t>
      </w:r>
    </w:p>
    <w:p w:rsidR="006255A6" w:rsidRDefault="006255A6" w:rsidP="00C903EB">
      <w:pPr>
        <w:rPr>
          <w:rFonts w:ascii="Open Sans" w:hAnsi="Open Sans" w:cs="Open Sans"/>
          <w:color w:val="212121"/>
          <w:shd w:val="clear" w:color="auto" w:fill="FFFFFF"/>
        </w:rPr>
      </w:pPr>
    </w:p>
    <w:p w:rsidR="006255A6" w:rsidRDefault="006255A6" w:rsidP="00C903EB">
      <w:r>
        <w:rPr>
          <w:noProof/>
          <w:lang w:eastAsia="en-IN"/>
        </w:rPr>
        <w:drawing>
          <wp:inline distT="0" distB="0" distL="0" distR="0" wp14:anchorId="1EF2E5B7" wp14:editId="3552408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A6" w:rsidRDefault="006255A6" w:rsidP="00C903EB"/>
    <w:p w:rsidR="00183329" w:rsidRDefault="00183329" w:rsidP="00183329">
      <w:pPr>
        <w:pStyle w:val="NormalWeb"/>
        <w:shd w:val="clear" w:color="auto" w:fill="FFFFFF"/>
        <w:spacing w:before="240" w:beforeAutospacing="0" w:after="240" w:afterAutospacing="0"/>
        <w:rPr>
          <w:rFonts w:ascii="Open Sans" w:hAnsi="Open Sans" w:cs="Open Sans"/>
          <w:color w:val="212121"/>
        </w:rPr>
      </w:pPr>
      <w:r>
        <w:rPr>
          <w:rStyle w:val="Strong"/>
          <w:rFonts w:ascii="Open Sans" w:hAnsi="Open Sans" w:cs="Open Sans"/>
          <w:color w:val="212121"/>
        </w:rPr>
        <w:t>Step 2</w:t>
      </w:r>
    </w:p>
    <w:p w:rsidR="00183329" w:rsidRDefault="00183329" w:rsidP="00183329">
      <w:pPr>
        <w:pStyle w:val="NormalWeb"/>
        <w:shd w:val="clear" w:color="auto" w:fill="FFFFFF"/>
        <w:spacing w:before="240" w:beforeAutospacing="0" w:after="240" w:afterAutospacing="0"/>
        <w:rPr>
          <w:rFonts w:ascii="Open Sans" w:hAnsi="Open Sans" w:cs="Open Sans"/>
          <w:color w:val="212121"/>
        </w:rPr>
      </w:pPr>
      <w:r>
        <w:rPr>
          <w:rFonts w:ascii="Open Sans" w:hAnsi="Open Sans" w:cs="Open Sans"/>
          <w:color w:val="212121"/>
        </w:rPr>
        <w:t>Select Other Services &gt; Web as a data source. Then, click "Connect".</w:t>
      </w:r>
    </w:p>
    <w:p w:rsidR="006255A6" w:rsidRDefault="00183329" w:rsidP="00C903EB">
      <w:r>
        <w:rPr>
          <w:noProof/>
          <w:lang w:eastAsia="en-IN"/>
        </w:rPr>
        <w:lastRenderedPageBreak/>
        <w:drawing>
          <wp:inline distT="0" distB="0" distL="0" distR="0" wp14:anchorId="293C8E9F" wp14:editId="04451DA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29" w:rsidRDefault="00183329" w:rsidP="00C903EB"/>
    <w:p w:rsidR="00183329" w:rsidRPr="00183329" w:rsidRDefault="00183329" w:rsidP="00183329">
      <w:pPr>
        <w:shd w:val="clear" w:color="auto" w:fill="FFFFFF"/>
        <w:spacing w:before="240" w:after="240" w:line="240" w:lineRule="auto"/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</w:pPr>
      <w:r w:rsidRPr="00183329">
        <w:rPr>
          <w:rFonts w:ascii="Open Sans" w:eastAsia="Times New Roman" w:hAnsi="Open Sans" w:cs="Open Sans"/>
          <w:b/>
          <w:bCs/>
          <w:color w:val="212121"/>
          <w:sz w:val="24"/>
          <w:szCs w:val="24"/>
          <w:lang w:eastAsia="en-IN"/>
        </w:rPr>
        <w:t>Step 3</w:t>
      </w:r>
    </w:p>
    <w:p w:rsidR="00183329" w:rsidRPr="00183329" w:rsidRDefault="00183329" w:rsidP="00183329">
      <w:pPr>
        <w:shd w:val="clear" w:color="auto" w:fill="FFFFFF"/>
        <w:spacing w:before="240" w:after="240" w:line="240" w:lineRule="auto"/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</w:pPr>
      <w:r w:rsidRPr="00183329"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  <w:t>It will ask you to enter the URL. Post the URL as following-</w:t>
      </w:r>
    </w:p>
    <w:p w:rsidR="00183329" w:rsidRDefault="00D37A55" w:rsidP="0018332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i/>
          <w:iCs/>
          <w:color w:val="212121"/>
          <w:sz w:val="24"/>
          <w:szCs w:val="24"/>
          <w:lang w:eastAsia="en-IN"/>
        </w:rPr>
      </w:pPr>
      <w:hyperlink r:id="rId8" w:history="1">
        <w:r w:rsidRPr="0096365F">
          <w:rPr>
            <w:rStyle w:val="Hyperlink"/>
            <w:rFonts w:ascii="Open Sans" w:eastAsia="Times New Roman" w:hAnsi="Open Sans" w:cs="Open Sans"/>
            <w:i/>
            <w:iCs/>
            <w:sz w:val="24"/>
            <w:szCs w:val="24"/>
            <w:lang w:eastAsia="en-IN"/>
          </w:rPr>
          <w:t>https://en.wikipedia.org/wiki/List_of_largest_selling_pharmaceutical_products</w:t>
        </w:r>
      </w:hyperlink>
    </w:p>
    <w:p w:rsidR="00D37A55" w:rsidRDefault="00D37A55" w:rsidP="0018332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i/>
          <w:iCs/>
          <w:color w:val="212121"/>
          <w:sz w:val="24"/>
          <w:szCs w:val="24"/>
          <w:lang w:eastAsia="en-IN"/>
        </w:rPr>
      </w:pPr>
    </w:p>
    <w:p w:rsidR="003B6E5B" w:rsidRDefault="003B6E5B" w:rsidP="0018332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i/>
          <w:iCs/>
          <w:color w:val="212121"/>
          <w:sz w:val="24"/>
          <w:szCs w:val="24"/>
          <w:lang w:eastAsia="en-IN"/>
        </w:rPr>
      </w:pPr>
    </w:p>
    <w:p w:rsidR="003B6E5B" w:rsidRPr="00183329" w:rsidRDefault="003B6E5B" w:rsidP="0018332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12121"/>
          <w:sz w:val="24"/>
          <w:szCs w:val="24"/>
          <w:lang w:eastAsia="en-IN"/>
        </w:rPr>
      </w:pPr>
    </w:p>
    <w:p w:rsidR="00183329" w:rsidRDefault="003B6E5B" w:rsidP="00C903EB">
      <w:r>
        <w:rPr>
          <w:noProof/>
          <w:lang w:eastAsia="en-IN"/>
        </w:rPr>
        <w:drawing>
          <wp:inline distT="0" distB="0" distL="0" distR="0" wp14:anchorId="4418C21B" wp14:editId="57EB9892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5B" w:rsidRDefault="003B6E5B" w:rsidP="00C903EB"/>
    <w:p w:rsidR="0046053B" w:rsidRDefault="0046053B" w:rsidP="00C903EB">
      <w:r>
        <w:rPr>
          <w:noProof/>
          <w:lang w:eastAsia="en-IN"/>
        </w:rPr>
        <w:lastRenderedPageBreak/>
        <w:drawing>
          <wp:inline distT="0" distB="0" distL="0" distR="0" wp14:anchorId="19888FE5" wp14:editId="1BFCB143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53B" w:rsidRDefault="0046053B" w:rsidP="00C903EB"/>
    <w:p w:rsidR="0046053B" w:rsidRDefault="0046053B" w:rsidP="0046053B">
      <w:pPr>
        <w:pStyle w:val="NormalWeb"/>
        <w:shd w:val="clear" w:color="auto" w:fill="FFFFFF"/>
        <w:spacing w:before="240" w:beforeAutospacing="0" w:after="240" w:afterAutospacing="0"/>
        <w:rPr>
          <w:rFonts w:ascii="Open Sans" w:hAnsi="Open Sans" w:cs="Open Sans"/>
          <w:color w:val="212121"/>
        </w:rPr>
      </w:pPr>
      <w:r>
        <w:rPr>
          <w:rStyle w:val="Strong"/>
          <w:rFonts w:ascii="Open Sans" w:hAnsi="Open Sans" w:cs="Open Sans"/>
          <w:color w:val="212121"/>
        </w:rPr>
        <w:t>Step 4</w:t>
      </w:r>
    </w:p>
    <w:p w:rsidR="0046053B" w:rsidRDefault="0046053B" w:rsidP="0046053B">
      <w:pPr>
        <w:pStyle w:val="NormalWeb"/>
        <w:shd w:val="clear" w:color="auto" w:fill="FFFFFF"/>
        <w:spacing w:before="240" w:beforeAutospacing="0" w:after="240" w:afterAutospacing="0"/>
        <w:rPr>
          <w:rFonts w:ascii="Open Sans" w:hAnsi="Open Sans" w:cs="Open Sans"/>
          <w:color w:val="212121"/>
        </w:rPr>
      </w:pPr>
      <w:r>
        <w:rPr>
          <w:rFonts w:ascii="Open Sans" w:hAnsi="Open Sans" w:cs="Open Sans"/>
          <w:color w:val="212121"/>
        </w:rPr>
        <w:t>It will show all available tables from Wikipedia. We will select both the tables. Now, click "Load".</w:t>
      </w:r>
    </w:p>
    <w:p w:rsidR="0046053B" w:rsidRDefault="0046053B" w:rsidP="00C903EB">
      <w:r>
        <w:rPr>
          <w:noProof/>
          <w:lang w:eastAsia="en-IN"/>
        </w:rPr>
        <w:drawing>
          <wp:inline distT="0" distB="0" distL="0" distR="0" wp14:anchorId="1D7A7D24" wp14:editId="16C97571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5B" w:rsidRDefault="003B6E5B" w:rsidP="00C903EB"/>
    <w:p w:rsidR="0046053B" w:rsidRDefault="0046053B" w:rsidP="00C903EB"/>
    <w:p w:rsidR="0046053B" w:rsidRDefault="00810D08" w:rsidP="00C903EB">
      <w:pPr>
        <w:rPr>
          <w:rFonts w:ascii="Open Sans" w:hAnsi="Open Sans" w:cs="Open Sans"/>
          <w:color w:val="212121"/>
          <w:shd w:val="clear" w:color="auto" w:fill="FFFFFF"/>
        </w:rPr>
      </w:pPr>
      <w:r>
        <w:rPr>
          <w:rFonts w:ascii="Open Sans" w:hAnsi="Open Sans" w:cs="Open Sans"/>
          <w:color w:val="212121"/>
          <w:shd w:val="clear" w:color="auto" w:fill="FFFFFF"/>
        </w:rPr>
        <w:t xml:space="preserve">Now, we will rename our tables. Double click the name of an old table and rename it. </w:t>
      </w:r>
    </w:p>
    <w:p w:rsidR="002C01E3" w:rsidRDefault="002C01E3" w:rsidP="00C903EB">
      <w:r>
        <w:rPr>
          <w:noProof/>
          <w:lang w:eastAsia="en-IN"/>
        </w:rPr>
        <w:lastRenderedPageBreak/>
        <w:drawing>
          <wp:inline distT="0" distB="0" distL="0" distR="0" wp14:anchorId="67834F06" wp14:editId="55124254">
            <wp:extent cx="5731510" cy="322389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E3" w:rsidRDefault="002C01E3" w:rsidP="00C903EB"/>
    <w:p w:rsidR="002C01E3" w:rsidRDefault="00097694" w:rsidP="00C903EB">
      <w:r>
        <w:rPr>
          <w:noProof/>
          <w:lang w:eastAsia="en-IN"/>
        </w:rPr>
        <w:drawing>
          <wp:inline distT="0" distB="0" distL="0" distR="0" wp14:anchorId="770D8440" wp14:editId="679952C4">
            <wp:extent cx="5731510" cy="32238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9C9" w:rsidRDefault="00A379C9" w:rsidP="00C903EB"/>
    <w:p w:rsidR="00A379C9" w:rsidRDefault="00A379C9" w:rsidP="00C903EB"/>
    <w:p w:rsidR="005F128E" w:rsidRDefault="005F128E" w:rsidP="00C903EB"/>
    <w:p w:rsidR="005F128E" w:rsidRDefault="005F128E" w:rsidP="00C903EB"/>
    <w:p w:rsidR="005F128E" w:rsidRDefault="005F128E" w:rsidP="00C903EB"/>
    <w:p w:rsidR="005F128E" w:rsidRDefault="005F128E" w:rsidP="00C903EB"/>
    <w:p w:rsidR="005F128E" w:rsidRDefault="005F128E" w:rsidP="00C903EB"/>
    <w:p w:rsidR="005F128E" w:rsidRDefault="005F128E" w:rsidP="00C903EB">
      <w:pPr>
        <w:rPr>
          <w:rFonts w:ascii="Open Sans" w:hAnsi="Open Sans" w:cs="Open Sans"/>
          <w:color w:val="212121"/>
          <w:shd w:val="clear" w:color="auto" w:fill="FFFFFF"/>
        </w:rPr>
      </w:pPr>
      <w:proofErr w:type="gramStart"/>
      <w:r>
        <w:rPr>
          <w:rFonts w:ascii="Open Sans" w:hAnsi="Open Sans" w:cs="Open Sans"/>
          <w:color w:val="212121"/>
          <w:shd w:val="clear" w:color="auto" w:fill="FFFFFF"/>
        </w:rPr>
        <w:lastRenderedPageBreak/>
        <w:t>add</w:t>
      </w:r>
      <w:proofErr w:type="gramEnd"/>
      <w:r>
        <w:rPr>
          <w:rFonts w:ascii="Open Sans" w:hAnsi="Open Sans" w:cs="Open Sans"/>
          <w:color w:val="212121"/>
          <w:shd w:val="clear" w:color="auto" w:fill="FFFFFF"/>
        </w:rPr>
        <w:t xml:space="preserve"> visuals. We will add one “Table" visual and one “Staked bar chart” visual.</w:t>
      </w:r>
    </w:p>
    <w:p w:rsidR="005F128E" w:rsidRDefault="007E044B" w:rsidP="00C903EB">
      <w:pPr>
        <w:rPr>
          <w:rFonts w:ascii="Open Sans" w:hAnsi="Open Sans" w:cs="Open Sans"/>
          <w:color w:val="212121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53836325" wp14:editId="77387A4B">
            <wp:extent cx="5731510" cy="32238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4B" w:rsidRDefault="007E044B" w:rsidP="00C903EB">
      <w:pPr>
        <w:rPr>
          <w:rFonts w:ascii="Open Sans" w:hAnsi="Open Sans" w:cs="Open Sans"/>
          <w:color w:val="212121"/>
          <w:shd w:val="clear" w:color="auto" w:fill="FFFFFF"/>
        </w:rPr>
      </w:pPr>
    </w:p>
    <w:p w:rsidR="00237168" w:rsidRDefault="00237168" w:rsidP="00C903EB">
      <w:pPr>
        <w:rPr>
          <w:rFonts w:ascii="Open Sans" w:hAnsi="Open Sans" w:cs="Open Sans"/>
          <w:color w:val="212121"/>
          <w:shd w:val="clear" w:color="auto" w:fill="FFFFFF"/>
        </w:rPr>
      </w:pPr>
    </w:p>
    <w:p w:rsidR="00237168" w:rsidRDefault="00237168" w:rsidP="00C903EB">
      <w:pPr>
        <w:rPr>
          <w:rFonts w:ascii="Open Sans" w:hAnsi="Open Sans" w:cs="Open Sans"/>
          <w:color w:val="212121"/>
          <w:shd w:val="clear" w:color="auto" w:fill="FFFFFF"/>
        </w:rPr>
      </w:pPr>
    </w:p>
    <w:p w:rsidR="00237168" w:rsidRDefault="00237168" w:rsidP="00C903EB">
      <w:pPr>
        <w:rPr>
          <w:rFonts w:ascii="Open Sans" w:hAnsi="Open Sans" w:cs="Open Sans"/>
          <w:color w:val="212121"/>
          <w:shd w:val="clear" w:color="auto" w:fill="FFFFFF"/>
        </w:rPr>
      </w:pPr>
    </w:p>
    <w:p w:rsidR="00237168" w:rsidRDefault="00237168" w:rsidP="00C903EB">
      <w:pPr>
        <w:rPr>
          <w:rFonts w:ascii="Open Sans" w:hAnsi="Open Sans" w:cs="Open Sans"/>
          <w:color w:val="212121"/>
          <w:shd w:val="clear" w:color="auto" w:fill="FFFFFF"/>
        </w:rPr>
      </w:pPr>
    </w:p>
    <w:p w:rsidR="00237168" w:rsidRDefault="00237168" w:rsidP="00C903EB">
      <w:pPr>
        <w:rPr>
          <w:rFonts w:ascii="Open Sans" w:hAnsi="Open Sans" w:cs="Open Sans"/>
          <w:color w:val="212121"/>
          <w:shd w:val="clear" w:color="auto" w:fill="FFFFFF"/>
        </w:rPr>
      </w:pPr>
    </w:p>
    <w:p w:rsidR="00237168" w:rsidRDefault="00237168" w:rsidP="00C903EB">
      <w:pPr>
        <w:rPr>
          <w:rFonts w:ascii="Open Sans" w:hAnsi="Open Sans" w:cs="Open Sans"/>
          <w:color w:val="212121"/>
          <w:shd w:val="clear" w:color="auto" w:fill="FFFFFF"/>
        </w:rPr>
      </w:pPr>
    </w:p>
    <w:p w:rsidR="00237168" w:rsidRDefault="00237168" w:rsidP="00C903EB">
      <w:pPr>
        <w:rPr>
          <w:rFonts w:ascii="Open Sans" w:hAnsi="Open Sans" w:cs="Open Sans"/>
          <w:color w:val="212121"/>
          <w:shd w:val="clear" w:color="auto" w:fill="FFFFFF"/>
        </w:rPr>
      </w:pPr>
    </w:p>
    <w:p w:rsidR="00237168" w:rsidRDefault="00237168" w:rsidP="00C903EB">
      <w:pPr>
        <w:rPr>
          <w:rFonts w:ascii="Open Sans" w:hAnsi="Open Sans" w:cs="Open Sans"/>
          <w:color w:val="212121"/>
          <w:shd w:val="clear" w:color="auto" w:fill="FFFFFF"/>
        </w:rPr>
      </w:pPr>
    </w:p>
    <w:p w:rsidR="00237168" w:rsidRDefault="00237168" w:rsidP="00C903EB">
      <w:pPr>
        <w:rPr>
          <w:rFonts w:ascii="Open Sans" w:hAnsi="Open Sans" w:cs="Open Sans"/>
          <w:color w:val="212121"/>
          <w:shd w:val="clear" w:color="auto" w:fill="FFFFFF"/>
        </w:rPr>
      </w:pPr>
    </w:p>
    <w:p w:rsidR="00237168" w:rsidRDefault="00237168" w:rsidP="00C903EB">
      <w:pPr>
        <w:rPr>
          <w:rFonts w:ascii="Open Sans" w:hAnsi="Open Sans" w:cs="Open Sans"/>
          <w:color w:val="212121"/>
          <w:shd w:val="clear" w:color="auto" w:fill="FFFFFF"/>
        </w:rPr>
      </w:pPr>
    </w:p>
    <w:p w:rsidR="00237168" w:rsidRDefault="00237168" w:rsidP="00C903EB">
      <w:pPr>
        <w:rPr>
          <w:rFonts w:ascii="Open Sans" w:hAnsi="Open Sans" w:cs="Open Sans"/>
          <w:color w:val="212121"/>
          <w:shd w:val="clear" w:color="auto" w:fill="FFFFFF"/>
        </w:rPr>
      </w:pPr>
    </w:p>
    <w:p w:rsidR="00237168" w:rsidRDefault="00237168" w:rsidP="00C903EB">
      <w:pPr>
        <w:rPr>
          <w:rFonts w:ascii="Open Sans" w:hAnsi="Open Sans" w:cs="Open Sans"/>
          <w:color w:val="212121"/>
          <w:shd w:val="clear" w:color="auto" w:fill="FFFFFF"/>
        </w:rPr>
      </w:pPr>
    </w:p>
    <w:p w:rsidR="00237168" w:rsidRDefault="00237168" w:rsidP="00C903EB">
      <w:pPr>
        <w:rPr>
          <w:rFonts w:ascii="Open Sans" w:hAnsi="Open Sans" w:cs="Open Sans"/>
          <w:color w:val="212121"/>
          <w:shd w:val="clear" w:color="auto" w:fill="FFFFFF"/>
        </w:rPr>
      </w:pPr>
    </w:p>
    <w:p w:rsidR="00237168" w:rsidRDefault="00237168" w:rsidP="00C903EB">
      <w:pPr>
        <w:rPr>
          <w:rFonts w:ascii="Open Sans" w:hAnsi="Open Sans" w:cs="Open Sans"/>
          <w:color w:val="212121"/>
          <w:shd w:val="clear" w:color="auto" w:fill="FFFFFF"/>
        </w:rPr>
      </w:pPr>
    </w:p>
    <w:p w:rsidR="00237168" w:rsidRDefault="00237168" w:rsidP="00C903EB">
      <w:pPr>
        <w:rPr>
          <w:rFonts w:ascii="Open Sans" w:hAnsi="Open Sans" w:cs="Open Sans"/>
          <w:color w:val="212121"/>
          <w:shd w:val="clear" w:color="auto" w:fill="FFFFFF"/>
        </w:rPr>
      </w:pPr>
    </w:p>
    <w:p w:rsidR="007E044B" w:rsidRDefault="000F4406" w:rsidP="00C903EB">
      <w:pPr>
        <w:rPr>
          <w:rFonts w:ascii="Open Sans" w:hAnsi="Open Sans" w:cs="Open Sans"/>
          <w:color w:val="212121"/>
          <w:shd w:val="clear" w:color="auto" w:fill="FFFFFF"/>
        </w:rPr>
      </w:pPr>
      <w:proofErr w:type="gramStart"/>
      <w:r>
        <w:rPr>
          <w:rStyle w:val="Emphasis"/>
          <w:rFonts w:ascii="Open Sans" w:hAnsi="Open Sans" w:cs="Open Sans"/>
          <w:color w:val="212121"/>
          <w:shd w:val="clear" w:color="auto" w:fill="FFFFFF"/>
        </w:rPr>
        <w:lastRenderedPageBreak/>
        <w:t>s</w:t>
      </w:r>
      <w:r>
        <w:rPr>
          <w:rStyle w:val="Emphasis"/>
          <w:rFonts w:ascii="Open Sans" w:hAnsi="Open Sans" w:cs="Open Sans"/>
          <w:color w:val="212121"/>
          <w:shd w:val="clear" w:color="auto" w:fill="FFFFFF"/>
        </w:rPr>
        <w:t>taked</w:t>
      </w:r>
      <w:proofErr w:type="gramEnd"/>
      <w:r>
        <w:rPr>
          <w:rStyle w:val="Emphasis"/>
          <w:rFonts w:ascii="Open Sans" w:hAnsi="Open Sans" w:cs="Open Sans"/>
          <w:color w:val="212121"/>
          <w:shd w:val="clear" w:color="auto" w:fill="FFFFFF"/>
        </w:rPr>
        <w:t xml:space="preserve"> bar chart visual</w:t>
      </w:r>
      <w:r>
        <w:rPr>
          <w:rFonts w:ascii="Open Sans" w:hAnsi="Open Sans" w:cs="Open Sans"/>
          <w:i/>
          <w:iCs/>
          <w:color w:val="212121"/>
          <w:shd w:val="clear" w:color="auto" w:fill="FFFFFF"/>
        </w:rPr>
        <w:br/>
      </w:r>
      <w:r>
        <w:rPr>
          <w:rFonts w:ascii="Open Sans" w:hAnsi="Open Sans" w:cs="Open Sans"/>
          <w:i/>
          <w:iCs/>
          <w:color w:val="212121"/>
          <w:shd w:val="clear" w:color="auto" w:fill="FFFFFF"/>
        </w:rPr>
        <w:br/>
      </w:r>
      <w:r>
        <w:rPr>
          <w:rFonts w:ascii="Open Sans" w:hAnsi="Open Sans" w:cs="Open Sans"/>
          <w:color w:val="212121"/>
          <w:shd w:val="clear" w:color="auto" w:fill="FFFFFF"/>
        </w:rPr>
        <w:t>This visual shows the sales report data with respect to the company name.</w:t>
      </w:r>
    </w:p>
    <w:p w:rsidR="00A379C9" w:rsidRPr="0086305D" w:rsidRDefault="00237168" w:rsidP="00C903EB">
      <w:r>
        <w:rPr>
          <w:noProof/>
          <w:lang w:eastAsia="en-IN"/>
        </w:rPr>
        <w:drawing>
          <wp:inline distT="0" distB="0" distL="0" distR="0" wp14:anchorId="5B01E19B" wp14:editId="71E9D5A7">
            <wp:extent cx="5731510" cy="322389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</w:t>
      </w:r>
      <w:bookmarkStart w:id="0" w:name="_GoBack"/>
      <w:bookmarkEnd w:id="0"/>
    </w:p>
    <w:sectPr w:rsidR="00A379C9" w:rsidRPr="008630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DC37F3"/>
    <w:multiLevelType w:val="multilevel"/>
    <w:tmpl w:val="55F8A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1121A63"/>
    <w:multiLevelType w:val="multilevel"/>
    <w:tmpl w:val="F516E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307"/>
    <w:rsid w:val="00036A86"/>
    <w:rsid w:val="00054E6F"/>
    <w:rsid w:val="00090202"/>
    <w:rsid w:val="00097694"/>
    <w:rsid w:val="000A17F6"/>
    <w:rsid w:val="000D7B7A"/>
    <w:rsid w:val="000F4406"/>
    <w:rsid w:val="00183329"/>
    <w:rsid w:val="001A6CDF"/>
    <w:rsid w:val="001C541F"/>
    <w:rsid w:val="001E2C58"/>
    <w:rsid w:val="00217AE5"/>
    <w:rsid w:val="00237168"/>
    <w:rsid w:val="00240890"/>
    <w:rsid w:val="00241F4C"/>
    <w:rsid w:val="002709CC"/>
    <w:rsid w:val="002C01E3"/>
    <w:rsid w:val="002C5F3B"/>
    <w:rsid w:val="002E1D87"/>
    <w:rsid w:val="00336BC6"/>
    <w:rsid w:val="003375C9"/>
    <w:rsid w:val="003B275C"/>
    <w:rsid w:val="003B6E5B"/>
    <w:rsid w:val="0046053B"/>
    <w:rsid w:val="0047049B"/>
    <w:rsid w:val="00484E6C"/>
    <w:rsid w:val="004A0903"/>
    <w:rsid w:val="004A5A05"/>
    <w:rsid w:val="004B181B"/>
    <w:rsid w:val="004C296F"/>
    <w:rsid w:val="004E62F3"/>
    <w:rsid w:val="0050198E"/>
    <w:rsid w:val="005274E5"/>
    <w:rsid w:val="00535B58"/>
    <w:rsid w:val="005D59DA"/>
    <w:rsid w:val="005F128E"/>
    <w:rsid w:val="00602954"/>
    <w:rsid w:val="00616E2B"/>
    <w:rsid w:val="006255A6"/>
    <w:rsid w:val="00644815"/>
    <w:rsid w:val="006528F5"/>
    <w:rsid w:val="006806BC"/>
    <w:rsid w:val="00746B01"/>
    <w:rsid w:val="0077625A"/>
    <w:rsid w:val="007D4057"/>
    <w:rsid w:val="007D5307"/>
    <w:rsid w:val="007E044B"/>
    <w:rsid w:val="007F5B0B"/>
    <w:rsid w:val="00810D08"/>
    <w:rsid w:val="00847A7A"/>
    <w:rsid w:val="0086305D"/>
    <w:rsid w:val="008D6FA7"/>
    <w:rsid w:val="009131D0"/>
    <w:rsid w:val="009548A0"/>
    <w:rsid w:val="009966E3"/>
    <w:rsid w:val="009A3B98"/>
    <w:rsid w:val="009D7287"/>
    <w:rsid w:val="009F3FD7"/>
    <w:rsid w:val="00A151BB"/>
    <w:rsid w:val="00A379C9"/>
    <w:rsid w:val="00A54953"/>
    <w:rsid w:val="00B557E2"/>
    <w:rsid w:val="00BB1289"/>
    <w:rsid w:val="00BC582B"/>
    <w:rsid w:val="00C30033"/>
    <w:rsid w:val="00C903EB"/>
    <w:rsid w:val="00D05DB9"/>
    <w:rsid w:val="00D37A55"/>
    <w:rsid w:val="00DC378D"/>
    <w:rsid w:val="00E53DE3"/>
    <w:rsid w:val="00E638DE"/>
    <w:rsid w:val="00E9746B"/>
    <w:rsid w:val="00F404FF"/>
    <w:rsid w:val="00F513B5"/>
    <w:rsid w:val="00F76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EDC971-D336-4C34-BBF8-286D83BE5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36A8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74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19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6A8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unhideWhenUsed/>
    <w:rsid w:val="00644815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6528F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54E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19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16E2B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616E2B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74E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43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6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1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List_of_largest_selling_pharmaceutical_products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en.wikipedia.org/wiki/List_of_largest_selling_pharmaceutical_product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</Pages>
  <Words>174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63</cp:revision>
  <dcterms:created xsi:type="dcterms:W3CDTF">2020-10-17T10:23:00Z</dcterms:created>
  <dcterms:modified xsi:type="dcterms:W3CDTF">2020-10-20T15:09:00Z</dcterms:modified>
</cp:coreProperties>
</file>