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F3524" w14:textId="77777777" w:rsidR="002B5EEE" w:rsidRPr="002B5EEE" w:rsidRDefault="002B5EEE" w:rsidP="002B5EEE">
      <w:pPr>
        <w:jc w:val="center"/>
        <w:rPr>
          <w:rFonts w:eastAsia="Calibri" w:cstheme="minorHAnsi"/>
          <w:b/>
          <w:color w:val="000000" w:themeColor="text1"/>
          <w:sz w:val="40"/>
          <w:szCs w:val="40"/>
          <w:u w:val="single"/>
        </w:rPr>
      </w:pPr>
      <w:r w:rsidRPr="002B5EEE">
        <w:rPr>
          <w:rFonts w:eastAsia="Calibri" w:cstheme="minorHAnsi"/>
          <w:b/>
          <w:color w:val="000000" w:themeColor="text1"/>
          <w:sz w:val="40"/>
          <w:szCs w:val="40"/>
          <w:u w:val="single"/>
        </w:rPr>
        <w:t xml:space="preserve">INFORMATION RETRIEVAL </w:t>
      </w:r>
    </w:p>
    <w:p w14:paraId="4A666166" w14:textId="4294C826" w:rsidR="002B5EEE" w:rsidRPr="002B5EEE" w:rsidRDefault="002B5EEE" w:rsidP="002B5EEE">
      <w:pPr>
        <w:jc w:val="center"/>
        <w:rPr>
          <w:rFonts w:cstheme="minorHAnsi"/>
          <w:color w:val="000000" w:themeColor="text1"/>
          <w:u w:val="single"/>
        </w:rPr>
      </w:pPr>
      <w:r w:rsidRPr="002B5EEE">
        <w:rPr>
          <w:rFonts w:eastAsia="Calibri" w:cstheme="minorHAnsi"/>
          <w:b/>
          <w:color w:val="000000" w:themeColor="text1"/>
          <w:sz w:val="40"/>
          <w:szCs w:val="40"/>
          <w:u w:val="single"/>
        </w:rPr>
        <w:t>Fall 2018</w:t>
      </w:r>
    </w:p>
    <w:p w14:paraId="54B3600B" w14:textId="77777777" w:rsidR="002B5EEE" w:rsidRPr="002B5EEE" w:rsidRDefault="002B5EEE" w:rsidP="002B5EEE">
      <w:pPr>
        <w:jc w:val="center"/>
        <w:rPr>
          <w:rFonts w:cstheme="minorHAnsi"/>
        </w:rPr>
      </w:pPr>
    </w:p>
    <w:p w14:paraId="0078659C" w14:textId="77777777" w:rsidR="002B5EEE" w:rsidRPr="002B5EEE" w:rsidRDefault="002B5EEE" w:rsidP="002B5EEE">
      <w:pPr>
        <w:pStyle w:val="Title"/>
        <w:jc w:val="center"/>
        <w:rPr>
          <w:rFonts w:asciiTheme="minorHAnsi" w:eastAsia="Calibri" w:hAnsiTheme="minorHAnsi" w:cstheme="minorHAnsi"/>
          <w:b/>
          <w:sz w:val="48"/>
          <w:szCs w:val="48"/>
        </w:rPr>
      </w:pPr>
      <w:bookmarkStart w:id="0" w:name="_6pcmc9uv4m4a"/>
      <w:bookmarkEnd w:id="0"/>
    </w:p>
    <w:p w14:paraId="25DEBC75" w14:textId="77777777" w:rsidR="002B5EEE" w:rsidRPr="002B5EEE" w:rsidRDefault="002B5EEE" w:rsidP="002B5EEE">
      <w:pPr>
        <w:pStyle w:val="Title"/>
        <w:jc w:val="center"/>
        <w:rPr>
          <w:rFonts w:asciiTheme="minorHAnsi" w:eastAsia="Calibri" w:hAnsiTheme="minorHAnsi" w:cstheme="minorHAnsi"/>
          <w:b/>
          <w:sz w:val="48"/>
          <w:szCs w:val="48"/>
        </w:rPr>
      </w:pPr>
    </w:p>
    <w:p w14:paraId="6CF0A37A" w14:textId="77777777" w:rsidR="002B5EEE" w:rsidRPr="002B5EEE" w:rsidRDefault="002B5EEE" w:rsidP="002B5EEE">
      <w:pPr>
        <w:pStyle w:val="Title"/>
        <w:jc w:val="center"/>
        <w:rPr>
          <w:rFonts w:asciiTheme="minorHAnsi" w:eastAsia="Calibri" w:hAnsiTheme="minorHAnsi" w:cstheme="minorHAnsi"/>
          <w:b/>
          <w:sz w:val="48"/>
          <w:szCs w:val="48"/>
        </w:rPr>
      </w:pPr>
    </w:p>
    <w:p w14:paraId="66BC75E4" w14:textId="77777777" w:rsidR="002B5EEE" w:rsidRPr="002B5EEE" w:rsidRDefault="002B5EEE" w:rsidP="002B5EEE">
      <w:pPr>
        <w:pStyle w:val="Title"/>
        <w:jc w:val="center"/>
        <w:rPr>
          <w:rFonts w:asciiTheme="minorHAnsi" w:eastAsia="Calibri" w:hAnsiTheme="minorHAnsi" w:cstheme="minorHAnsi"/>
          <w:b/>
          <w:sz w:val="48"/>
          <w:szCs w:val="48"/>
        </w:rPr>
      </w:pPr>
    </w:p>
    <w:p w14:paraId="6703AA15" w14:textId="77777777" w:rsidR="002B5EEE" w:rsidRPr="002B5EEE" w:rsidRDefault="002B5EEE" w:rsidP="002B5EEE">
      <w:pPr>
        <w:pStyle w:val="Title"/>
        <w:jc w:val="center"/>
        <w:rPr>
          <w:rFonts w:asciiTheme="minorHAnsi" w:eastAsia="Calibri" w:hAnsiTheme="minorHAnsi" w:cstheme="minorHAnsi"/>
          <w:b/>
          <w:sz w:val="48"/>
          <w:szCs w:val="48"/>
        </w:rPr>
      </w:pPr>
    </w:p>
    <w:p w14:paraId="12A0C3F2" w14:textId="77777777" w:rsidR="002B5EEE" w:rsidRPr="002B5EEE" w:rsidRDefault="002B5EEE" w:rsidP="002B5EEE">
      <w:pPr>
        <w:pStyle w:val="Title"/>
        <w:jc w:val="center"/>
        <w:rPr>
          <w:rFonts w:asciiTheme="minorHAnsi" w:eastAsia="Calibri" w:hAnsiTheme="minorHAnsi" w:cstheme="minorHAnsi"/>
          <w:b/>
          <w:sz w:val="48"/>
          <w:szCs w:val="48"/>
        </w:rPr>
      </w:pPr>
    </w:p>
    <w:p w14:paraId="3C89C600" w14:textId="77777777" w:rsidR="002B5EEE" w:rsidRPr="002B5EEE" w:rsidRDefault="002B5EEE" w:rsidP="002B5EEE">
      <w:pPr>
        <w:pStyle w:val="Title"/>
        <w:jc w:val="center"/>
        <w:rPr>
          <w:rFonts w:asciiTheme="minorHAnsi" w:hAnsiTheme="minorHAnsi" w:cstheme="minorHAnsi"/>
        </w:rPr>
      </w:pPr>
      <w:r w:rsidRPr="002B5EEE">
        <w:rPr>
          <w:rFonts w:asciiTheme="minorHAnsi" w:eastAsia="Calibri" w:hAnsiTheme="minorHAnsi" w:cstheme="minorHAnsi"/>
          <w:b/>
          <w:sz w:val="48"/>
          <w:szCs w:val="48"/>
        </w:rPr>
        <w:t>PROJECT REPORT</w:t>
      </w:r>
    </w:p>
    <w:p w14:paraId="4D3519A2" w14:textId="40E5D041" w:rsidR="002B5EEE" w:rsidRPr="002B5EEE" w:rsidRDefault="002B5EEE" w:rsidP="002B5EEE">
      <w:pPr>
        <w:pStyle w:val="Heading1"/>
        <w:jc w:val="center"/>
        <w:rPr>
          <w:rFonts w:asciiTheme="minorHAnsi" w:hAnsiTheme="minorHAnsi" w:cstheme="minorHAnsi"/>
          <w:color w:val="auto"/>
          <w:sz w:val="40"/>
          <w:u w:val="single"/>
        </w:rPr>
      </w:pPr>
      <w:bookmarkStart w:id="1" w:name="_76r1zkxzryor"/>
      <w:bookmarkEnd w:id="1"/>
      <w:r w:rsidRPr="002B5EEE">
        <w:rPr>
          <w:rFonts w:asciiTheme="minorHAnsi" w:hAnsiTheme="minorHAnsi" w:cstheme="minorHAnsi"/>
          <w:color w:val="auto"/>
          <w:sz w:val="40"/>
          <w:u w:val="single"/>
        </w:rPr>
        <w:t>Group Members:</w:t>
      </w:r>
    </w:p>
    <w:p w14:paraId="09254CD9" w14:textId="7396C6C5" w:rsidR="002B5EEE" w:rsidRPr="002B5EEE" w:rsidRDefault="002B5EEE" w:rsidP="002B5EEE">
      <w:pPr>
        <w:jc w:val="center"/>
        <w:rPr>
          <w:rFonts w:cstheme="minorHAnsi"/>
          <w:sz w:val="36"/>
          <w:szCs w:val="36"/>
          <w:lang w:eastAsia="zh-CN"/>
        </w:rPr>
      </w:pPr>
      <w:r w:rsidRPr="002B5EEE">
        <w:rPr>
          <w:rFonts w:cstheme="minorHAnsi"/>
          <w:sz w:val="36"/>
          <w:szCs w:val="36"/>
          <w:lang w:eastAsia="zh-CN"/>
        </w:rPr>
        <w:t>Darshit Chanpura</w:t>
      </w:r>
    </w:p>
    <w:p w14:paraId="7A546EAC" w14:textId="09C1B493" w:rsidR="002B5EEE" w:rsidRPr="002B5EEE" w:rsidRDefault="002B5EEE" w:rsidP="002B5EEE">
      <w:pPr>
        <w:jc w:val="center"/>
        <w:rPr>
          <w:rFonts w:cstheme="minorHAnsi"/>
          <w:sz w:val="36"/>
          <w:szCs w:val="36"/>
          <w:lang w:eastAsia="zh-CN"/>
        </w:rPr>
      </w:pPr>
      <w:proofErr w:type="spellStart"/>
      <w:r w:rsidRPr="002B5EEE">
        <w:rPr>
          <w:rFonts w:cstheme="minorHAnsi"/>
          <w:sz w:val="36"/>
          <w:szCs w:val="36"/>
          <w:lang w:eastAsia="zh-CN"/>
        </w:rPr>
        <w:t>Dharmish</w:t>
      </w:r>
      <w:proofErr w:type="spellEnd"/>
      <w:r w:rsidRPr="002B5EEE">
        <w:rPr>
          <w:rFonts w:cstheme="minorHAnsi"/>
          <w:sz w:val="36"/>
          <w:szCs w:val="36"/>
          <w:lang w:eastAsia="zh-CN"/>
        </w:rPr>
        <w:t xml:space="preserve"> Shah</w:t>
      </w:r>
    </w:p>
    <w:p w14:paraId="1DD95EDD" w14:textId="74A7FDE4" w:rsidR="002B5EEE" w:rsidRPr="002B5EEE" w:rsidRDefault="002B5EEE" w:rsidP="002B5EEE">
      <w:pPr>
        <w:jc w:val="center"/>
        <w:rPr>
          <w:rFonts w:cstheme="minorHAnsi"/>
        </w:rPr>
      </w:pPr>
      <w:proofErr w:type="spellStart"/>
      <w:r w:rsidRPr="002B5EEE">
        <w:rPr>
          <w:rFonts w:cstheme="minorHAnsi"/>
          <w:sz w:val="36"/>
          <w:szCs w:val="36"/>
          <w:lang w:eastAsia="zh-CN"/>
        </w:rPr>
        <w:t>Soumyadeep</w:t>
      </w:r>
      <w:proofErr w:type="spellEnd"/>
      <w:r w:rsidRPr="002B5EEE">
        <w:rPr>
          <w:rFonts w:cstheme="minorHAnsi"/>
          <w:sz w:val="36"/>
          <w:szCs w:val="36"/>
          <w:lang w:eastAsia="zh-CN"/>
        </w:rPr>
        <w:t xml:space="preserve"> Sinha</w:t>
      </w:r>
    </w:p>
    <w:p w14:paraId="37190FF7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  <w:bookmarkStart w:id="2" w:name="_syfznf7umy7"/>
      <w:bookmarkEnd w:id="2"/>
    </w:p>
    <w:p w14:paraId="57863BBD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53AEA6AA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6E3C9BE6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2635C616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77FCF376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3E14DBEC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4145AF7F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color w:val="auto"/>
          <w:sz w:val="36"/>
          <w:szCs w:val="36"/>
        </w:rPr>
      </w:pPr>
      <w:r w:rsidRPr="002B5EEE">
        <w:rPr>
          <w:rFonts w:asciiTheme="minorHAnsi" w:hAnsiTheme="minorHAnsi" w:cstheme="minorHAnsi"/>
          <w:b/>
          <w:color w:val="auto"/>
          <w:sz w:val="36"/>
          <w:szCs w:val="36"/>
        </w:rPr>
        <w:t>Instructor:</w:t>
      </w:r>
    </w:p>
    <w:p w14:paraId="296A6EE9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color w:val="auto"/>
        </w:rPr>
      </w:pPr>
      <w:r w:rsidRPr="002B5EEE">
        <w:rPr>
          <w:rFonts w:asciiTheme="minorHAnsi" w:hAnsiTheme="minorHAnsi" w:cstheme="minorHAnsi"/>
          <w:color w:val="auto"/>
          <w:sz w:val="36"/>
          <w:szCs w:val="36"/>
        </w:rPr>
        <w:t xml:space="preserve">Prof. Nada </w:t>
      </w:r>
      <w:proofErr w:type="spellStart"/>
      <w:r w:rsidRPr="002B5EEE">
        <w:rPr>
          <w:rFonts w:asciiTheme="minorHAnsi" w:hAnsiTheme="minorHAnsi" w:cstheme="minorHAnsi"/>
          <w:color w:val="auto"/>
          <w:sz w:val="36"/>
          <w:szCs w:val="36"/>
        </w:rPr>
        <w:t>Naji</w:t>
      </w:r>
      <w:proofErr w:type="spellEnd"/>
    </w:p>
    <w:p w14:paraId="7287B651" w14:textId="28A5911D" w:rsidR="00F5412D" w:rsidRDefault="00F5412D">
      <w:pPr>
        <w:rPr>
          <w:rFonts w:cstheme="minorHAnsi"/>
        </w:rPr>
      </w:pPr>
    </w:p>
    <w:p w14:paraId="760B4010" w14:textId="1B80CA9D" w:rsidR="0055491B" w:rsidRDefault="00F5412D" w:rsidP="00F5412D">
      <w:pPr>
        <w:spacing w:after="160" w:line="259" w:lineRule="auto"/>
        <w:rPr>
          <w:rFonts w:cstheme="minorHAnsi"/>
          <w:sz w:val="32"/>
        </w:rPr>
      </w:pPr>
      <w:r>
        <w:rPr>
          <w:rFonts w:cstheme="minorHAnsi"/>
        </w:rPr>
        <w:br w:type="page"/>
      </w:r>
      <w:r>
        <w:rPr>
          <w:rFonts w:cstheme="minorHAnsi"/>
          <w:sz w:val="32"/>
        </w:rPr>
        <w:lastRenderedPageBreak/>
        <w:t>2. Introduction:</w:t>
      </w:r>
    </w:p>
    <w:p w14:paraId="5EC7D6D6" w14:textId="578884C6" w:rsidR="0088282A" w:rsidRDefault="0088282A" w:rsidP="00C36181">
      <w:pPr>
        <w:spacing w:line="259" w:lineRule="auto"/>
        <w:rPr>
          <w:rFonts w:cstheme="minorHAnsi"/>
        </w:rPr>
      </w:pPr>
      <w:r>
        <w:rPr>
          <w:rFonts w:cstheme="minorHAnsi"/>
        </w:rPr>
        <w:t>There are 3 phases of the project and each phase has its own tasks.</w:t>
      </w:r>
    </w:p>
    <w:p w14:paraId="2B5A97BE" w14:textId="77777777" w:rsidR="00C36181" w:rsidRDefault="00C36181" w:rsidP="00C36181">
      <w:pPr>
        <w:spacing w:line="259" w:lineRule="auto"/>
        <w:rPr>
          <w:rFonts w:cstheme="minorHAnsi"/>
        </w:rPr>
      </w:pPr>
    </w:p>
    <w:p w14:paraId="4F7AC6F5" w14:textId="06AAE495" w:rsidR="00FE1050" w:rsidRDefault="00295B75" w:rsidP="00C36181">
      <w:pPr>
        <w:spacing w:line="259" w:lineRule="auto"/>
        <w:rPr>
          <w:rFonts w:cstheme="minorHAnsi"/>
        </w:rPr>
      </w:pPr>
      <w:r>
        <w:rPr>
          <w:rFonts w:cstheme="minorHAnsi"/>
        </w:rPr>
        <w:t xml:space="preserve">Phase-1 </w:t>
      </w:r>
      <w:r w:rsidR="004551D9">
        <w:rPr>
          <w:rFonts w:cstheme="minorHAnsi"/>
        </w:rPr>
        <w:t>ha</w:t>
      </w:r>
      <w:r>
        <w:rPr>
          <w:rFonts w:cstheme="minorHAnsi"/>
        </w:rPr>
        <w:t>s 3 tasks. Task-1 consists of 4 retrieval systems namely BM_25, TF_IDF,</w:t>
      </w:r>
      <w:r w:rsidR="00327FAA">
        <w:rPr>
          <w:rFonts w:cstheme="minorHAnsi"/>
        </w:rPr>
        <w:t xml:space="preserve"> </w:t>
      </w:r>
      <w:proofErr w:type="spellStart"/>
      <w:r>
        <w:rPr>
          <w:rFonts w:cstheme="minorHAnsi"/>
        </w:rPr>
        <w:t>JM_Query_Likelihood</w:t>
      </w:r>
      <w:proofErr w:type="spellEnd"/>
      <w:r w:rsidR="00327FAA">
        <w:rPr>
          <w:rFonts w:cstheme="minorHAnsi"/>
        </w:rPr>
        <w:t xml:space="preserve"> (lambda value is 0.35) and Lucene’s default retrieval system.</w:t>
      </w:r>
      <w:r w:rsidR="004551D9">
        <w:rPr>
          <w:rFonts w:cstheme="minorHAnsi"/>
        </w:rPr>
        <w:t xml:space="preserve"> </w:t>
      </w:r>
      <w:r w:rsidR="005C4E92">
        <w:rPr>
          <w:rFonts w:cstheme="minorHAnsi"/>
        </w:rPr>
        <w:t xml:space="preserve">In </w:t>
      </w:r>
      <w:r w:rsidR="004551D9">
        <w:rPr>
          <w:rFonts w:cstheme="minorHAnsi"/>
        </w:rPr>
        <w:t xml:space="preserve">Task-2 </w:t>
      </w:r>
      <w:r w:rsidR="005C4E92">
        <w:rPr>
          <w:rFonts w:cstheme="minorHAnsi"/>
        </w:rPr>
        <w:t xml:space="preserve">we did </w:t>
      </w:r>
      <w:r w:rsidR="005C4E92" w:rsidRPr="005C4E92">
        <w:rPr>
          <w:rFonts w:cstheme="minorHAnsi"/>
          <w:i/>
        </w:rPr>
        <w:t>query enrichment</w:t>
      </w:r>
      <w:r w:rsidR="005C4E92">
        <w:rPr>
          <w:rFonts w:cstheme="minorHAnsi"/>
          <w:i/>
        </w:rPr>
        <w:t xml:space="preserve"> </w:t>
      </w:r>
      <w:r w:rsidR="005C4E92">
        <w:rPr>
          <w:rFonts w:cstheme="minorHAnsi"/>
        </w:rPr>
        <w:t>using ‘pseudo-relevance feedback’ for query expansion while considering BM_25 system as the base.</w:t>
      </w:r>
      <w:r w:rsidR="00050062">
        <w:rPr>
          <w:rFonts w:cstheme="minorHAnsi"/>
        </w:rPr>
        <w:t xml:space="preserve"> In Task-3, we generated new indexes: one with no stop words and other with stemming. These we generated using the 4 retrieval syste</w:t>
      </w:r>
      <w:r w:rsidR="00FE1050">
        <w:rPr>
          <w:rFonts w:cstheme="minorHAnsi"/>
        </w:rPr>
        <w:t>ms.</w:t>
      </w:r>
    </w:p>
    <w:p w14:paraId="650FEB0A" w14:textId="77777777" w:rsidR="00FE1050" w:rsidRDefault="00FE1050" w:rsidP="00C36181">
      <w:pPr>
        <w:spacing w:line="259" w:lineRule="auto"/>
        <w:rPr>
          <w:rFonts w:cstheme="minorHAnsi"/>
        </w:rPr>
      </w:pPr>
    </w:p>
    <w:p w14:paraId="209FEDEC" w14:textId="39EFC5CF" w:rsidR="00FE1050" w:rsidRDefault="00FE1050" w:rsidP="00C36181">
      <w:pPr>
        <w:spacing w:line="259" w:lineRule="auto"/>
        <w:rPr>
          <w:rFonts w:cstheme="minorHAnsi"/>
        </w:rPr>
      </w:pPr>
      <w:r>
        <w:rPr>
          <w:rFonts w:cstheme="minorHAnsi"/>
        </w:rPr>
        <w:t>Phase-2 we created a Snippet generator which generates summary of the output page as ranked and the query term highlighted in the summary.</w:t>
      </w:r>
    </w:p>
    <w:p w14:paraId="3E845C1C" w14:textId="76CE63B4" w:rsidR="00FE1050" w:rsidRDefault="00FE1050" w:rsidP="00C36181">
      <w:pPr>
        <w:spacing w:line="259" w:lineRule="auto"/>
        <w:rPr>
          <w:rFonts w:cstheme="minorHAnsi"/>
        </w:rPr>
      </w:pPr>
    </w:p>
    <w:p w14:paraId="477EE026" w14:textId="30F5521A" w:rsidR="00E74322" w:rsidRDefault="00FE1050" w:rsidP="00C36181">
      <w:pPr>
        <w:spacing w:line="259" w:lineRule="auto"/>
        <w:rPr>
          <w:rFonts w:cstheme="minorHAnsi"/>
        </w:rPr>
      </w:pPr>
      <w:r>
        <w:rPr>
          <w:rFonts w:cstheme="minorHAnsi"/>
        </w:rPr>
        <w:t xml:space="preserve">Phase-3 we assessed the performance of the system by </w:t>
      </w:r>
      <w:r w:rsidR="00E74322">
        <w:rPr>
          <w:rFonts w:cstheme="minorHAnsi"/>
        </w:rPr>
        <w:t>evaluating results from 8 distinct runs (4 from task-1, 1 from task-2, 3 from task-3)</w:t>
      </w:r>
      <w:r w:rsidR="00992040">
        <w:rPr>
          <w:rFonts w:cstheme="minorHAnsi"/>
        </w:rPr>
        <w:t xml:space="preserve">. We then calculated </w:t>
      </w:r>
      <w:r w:rsidR="00992040" w:rsidRPr="00992040">
        <w:rPr>
          <w:rFonts w:cstheme="minorHAnsi"/>
        </w:rPr>
        <w:t>MAP</w:t>
      </w:r>
      <w:r w:rsidR="00992040">
        <w:rPr>
          <w:rFonts w:cstheme="minorHAnsi"/>
        </w:rPr>
        <w:t xml:space="preserve">, </w:t>
      </w:r>
      <w:r w:rsidR="00992040" w:rsidRPr="00992040">
        <w:rPr>
          <w:rFonts w:cstheme="minorHAnsi"/>
        </w:rPr>
        <w:t>MRR</w:t>
      </w:r>
      <w:r w:rsidR="00992040">
        <w:rPr>
          <w:rFonts w:cstheme="minorHAnsi"/>
        </w:rPr>
        <w:t>,</w:t>
      </w:r>
      <w:r w:rsidR="00992040" w:rsidRPr="00992040">
        <w:rPr>
          <w:rFonts w:cstheme="minorHAnsi"/>
        </w:rPr>
        <w:t xml:space="preserve"> P@K</w:t>
      </w:r>
      <w:r w:rsidR="00992040">
        <w:rPr>
          <w:rFonts w:cstheme="minorHAnsi"/>
        </w:rPr>
        <w:t xml:space="preserve"> with </w:t>
      </w:r>
      <w:r w:rsidR="00992040" w:rsidRPr="00992040">
        <w:rPr>
          <w:rFonts w:cstheme="minorHAnsi"/>
        </w:rPr>
        <w:t>K=5</w:t>
      </w:r>
      <w:r w:rsidR="00992040">
        <w:rPr>
          <w:rFonts w:cstheme="minorHAnsi"/>
        </w:rPr>
        <w:t xml:space="preserve"> &amp; 2</w:t>
      </w:r>
      <w:r w:rsidR="00992040" w:rsidRPr="00992040">
        <w:rPr>
          <w:rFonts w:cstheme="minorHAnsi"/>
        </w:rPr>
        <w:t>0</w:t>
      </w:r>
      <w:r w:rsidR="00992040">
        <w:rPr>
          <w:rFonts w:cstheme="minorHAnsi"/>
        </w:rPr>
        <w:t>,</w:t>
      </w:r>
      <w:r w:rsidR="00992040" w:rsidRPr="00992040">
        <w:rPr>
          <w:rFonts w:cstheme="minorHAnsi"/>
        </w:rPr>
        <w:t xml:space="preserve"> Precision</w:t>
      </w:r>
      <w:r w:rsidR="00992040">
        <w:rPr>
          <w:rFonts w:cstheme="minorHAnsi"/>
        </w:rPr>
        <w:t xml:space="preserve"> &amp; </w:t>
      </w:r>
      <w:r w:rsidR="00992040" w:rsidRPr="00992040">
        <w:rPr>
          <w:rFonts w:cstheme="minorHAnsi"/>
        </w:rPr>
        <w:t>Recall</w:t>
      </w:r>
      <w:r w:rsidR="00237E4E">
        <w:rPr>
          <w:rFonts w:cstheme="minorHAnsi"/>
        </w:rPr>
        <w:t>. Lastly, we plot the Recall-Precision curve for all the 8 plots in one figure.</w:t>
      </w:r>
    </w:p>
    <w:p w14:paraId="4E5B7CEC" w14:textId="4FA08A06" w:rsidR="00237E4E" w:rsidRDefault="00237E4E" w:rsidP="00C36181">
      <w:pPr>
        <w:spacing w:line="259" w:lineRule="auto"/>
        <w:rPr>
          <w:rFonts w:cstheme="minorHAnsi"/>
        </w:rPr>
      </w:pPr>
    </w:p>
    <w:p w14:paraId="5CDBE6E3" w14:textId="20EEC452" w:rsidR="00324D40" w:rsidRDefault="00324D40" w:rsidP="00C36181">
      <w:pPr>
        <w:spacing w:line="259" w:lineRule="auto"/>
        <w:rPr>
          <w:rFonts w:cstheme="minorHAnsi"/>
        </w:rPr>
      </w:pPr>
      <w:proofErr w:type="spellStart"/>
      <w:r>
        <w:rPr>
          <w:rFonts w:cstheme="minorHAnsi"/>
        </w:rPr>
        <w:t>Dharmish</w:t>
      </w:r>
      <w:proofErr w:type="spellEnd"/>
      <w:r>
        <w:rPr>
          <w:rFonts w:cstheme="minorHAnsi"/>
        </w:rPr>
        <w:t xml:space="preserve"> Shah implemented Task-1 and Phase-2 of the project and contributed about the same in the report. Darshit Chanpura implemented Task-2 and Phase-3 of the project and contributed about the same in the report. </w:t>
      </w:r>
      <w:proofErr w:type="spellStart"/>
      <w:r>
        <w:rPr>
          <w:rFonts w:cstheme="minorHAnsi"/>
        </w:rPr>
        <w:t>Soumyadeep</w:t>
      </w:r>
      <w:proofErr w:type="spellEnd"/>
      <w:r>
        <w:rPr>
          <w:rFonts w:cstheme="minorHAnsi"/>
        </w:rPr>
        <w:t xml:space="preserve"> Sinha implemented as Task-3 and extra-credit of the project and contributed about the same in</w:t>
      </w:r>
      <w:r w:rsidR="000077CB">
        <w:rPr>
          <w:rFonts w:cstheme="minorHAnsi"/>
        </w:rPr>
        <w:t xml:space="preserve"> the report.</w:t>
      </w:r>
    </w:p>
    <w:p w14:paraId="02EE419A" w14:textId="09577330" w:rsidR="009B366D" w:rsidRDefault="009B366D" w:rsidP="00C36181">
      <w:pPr>
        <w:spacing w:line="259" w:lineRule="auto"/>
        <w:rPr>
          <w:rFonts w:cstheme="minorHAnsi"/>
        </w:rPr>
      </w:pPr>
    </w:p>
    <w:p w14:paraId="2E97BFBE" w14:textId="642A842E" w:rsidR="00047E22" w:rsidRDefault="00047E22" w:rsidP="00C3618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Literature and resources</w:t>
      </w:r>
    </w:p>
    <w:p w14:paraId="4E1DBA6B" w14:textId="77777777" w:rsidR="00047E22" w:rsidRDefault="00047E22" w:rsidP="00C36181">
      <w:pPr>
        <w:jc w:val="center"/>
        <w:rPr>
          <w:b/>
          <w:sz w:val="32"/>
          <w:szCs w:val="32"/>
          <w:u w:val="single"/>
        </w:rPr>
      </w:pPr>
    </w:p>
    <w:p w14:paraId="7AEA9B6E" w14:textId="0BA577F4" w:rsidR="009B366D" w:rsidRDefault="00047E22" w:rsidP="00C36181">
      <w:pPr>
        <w:spacing w:line="259" w:lineRule="auto"/>
        <w:rPr>
          <w:rFonts w:cstheme="minorHAnsi"/>
        </w:rPr>
      </w:pPr>
      <w:r>
        <w:rPr>
          <w:rFonts w:cstheme="minorHAnsi"/>
        </w:rPr>
        <w:t xml:space="preserve">The course textbook and the slides were the primary source of reference. For programming related questions, we used the Python documentation and </w:t>
      </w:r>
      <w:proofErr w:type="spellStart"/>
      <w:r>
        <w:rPr>
          <w:rFonts w:cstheme="minorHAnsi"/>
        </w:rPr>
        <w:t>BeautifulSoup</w:t>
      </w:r>
      <w:proofErr w:type="spellEnd"/>
      <w:r>
        <w:rPr>
          <w:rFonts w:cstheme="minorHAnsi"/>
        </w:rPr>
        <w:t xml:space="preserve"> documentation.</w:t>
      </w:r>
    </w:p>
    <w:p w14:paraId="65F78808" w14:textId="5A39E6F5" w:rsidR="00047E22" w:rsidRDefault="00047E22" w:rsidP="00992040">
      <w:pPr>
        <w:spacing w:after="160" w:line="259" w:lineRule="auto"/>
        <w:rPr>
          <w:rFonts w:cstheme="minorHAnsi"/>
        </w:rPr>
      </w:pPr>
    </w:p>
    <w:p w14:paraId="032AF447" w14:textId="282E39AF" w:rsidR="00AF5A9F" w:rsidRDefault="00AF5A9F" w:rsidP="00AF5A9F">
      <w:pPr>
        <w:spacing w:after="160" w:line="259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Implementation and Discussion</w:t>
      </w:r>
    </w:p>
    <w:p w14:paraId="37D23900" w14:textId="77777777" w:rsidR="00AF5A9F" w:rsidRDefault="00AF5A9F" w:rsidP="00AF5A9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Phase 1: Indexing and Retrieval</w:t>
      </w:r>
    </w:p>
    <w:p w14:paraId="1DB86257" w14:textId="77777777" w:rsidR="00AF5A9F" w:rsidRDefault="00AF5A9F" w:rsidP="00AF5A9F">
      <w:pPr>
        <w:rPr>
          <w:sz w:val="28"/>
          <w:szCs w:val="28"/>
          <w:u w:val="single"/>
        </w:rPr>
      </w:pPr>
    </w:p>
    <w:p w14:paraId="5D69BDA4" w14:textId="4D219E07" w:rsidR="00AF5A9F" w:rsidRDefault="00AF5A9F" w:rsidP="00AF5A9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Task 1:</w:t>
      </w:r>
    </w:p>
    <w:p w14:paraId="3C9D2ED8" w14:textId="77777777" w:rsidR="00AF5A9F" w:rsidRDefault="00AF5A9F" w:rsidP="00AF5A9F">
      <w:pPr>
        <w:rPr>
          <w:sz w:val="28"/>
          <w:szCs w:val="28"/>
        </w:rPr>
      </w:pPr>
    </w:p>
    <w:p w14:paraId="4C4DCB37" w14:textId="2C2D1FE5" w:rsidR="00AF5A9F" w:rsidRDefault="00AF5A9F" w:rsidP="00AF5A9F">
      <w:pPr>
        <w:pStyle w:val="ListParagraph"/>
        <w:numPr>
          <w:ilvl w:val="0"/>
          <w:numId w:val="1"/>
        </w:numPr>
      </w:pPr>
      <w:r>
        <w:t xml:space="preserve">To start with, we implemented the 4 Retrieval Systems, 3 of which (BM_25, </w:t>
      </w:r>
      <w:proofErr w:type="spellStart"/>
      <w:r>
        <w:t>JM_Querylikelihood</w:t>
      </w:r>
      <w:proofErr w:type="spellEnd"/>
      <w:r>
        <w:t>, TF_IDF) were coded from scratch and 4</w:t>
      </w:r>
      <w:r>
        <w:rPr>
          <w:vertAlign w:val="superscript"/>
        </w:rPr>
        <w:t>th</w:t>
      </w:r>
      <w:r>
        <w:t xml:space="preserve"> was Lucene’s default model.</w:t>
      </w:r>
    </w:p>
    <w:p w14:paraId="5A2D5E12" w14:textId="04E6BFDB" w:rsidR="00AF5A9F" w:rsidRDefault="00AF5A9F" w:rsidP="00AF5A9F">
      <w:pPr>
        <w:pStyle w:val="ListParagraph"/>
        <w:numPr>
          <w:ilvl w:val="0"/>
          <w:numId w:val="1"/>
        </w:numPr>
      </w:pPr>
      <w:r>
        <w:t>We created a clean</w:t>
      </w:r>
      <w:r w:rsidR="002836BB">
        <w:t>ed corpus using the corpus generator and then ran the 3 systems on this cleaned corpus.</w:t>
      </w:r>
    </w:p>
    <w:p w14:paraId="742514AD" w14:textId="272E4CF2" w:rsidR="002836BB" w:rsidRDefault="002836BB" w:rsidP="002836BB">
      <w:pPr>
        <w:pStyle w:val="ListParagraph"/>
        <w:numPr>
          <w:ilvl w:val="0"/>
          <w:numId w:val="1"/>
        </w:numPr>
      </w:pPr>
      <w:r>
        <w:t xml:space="preserve">BM_25, the first system: the assumptions – R = 0, </w:t>
      </w:r>
      <w:proofErr w:type="spellStart"/>
      <w:r>
        <w:t>r</w:t>
      </w:r>
      <w:r w:rsidRPr="002836BB">
        <w:rPr>
          <w:vertAlign w:val="subscript"/>
        </w:rPr>
        <w:t>i</w:t>
      </w:r>
      <w:proofErr w:type="spellEnd"/>
      <w:r>
        <w:t xml:space="preserve"> = 0, b = 0.75, k1 = 1.2, k2 = 100</w:t>
      </w:r>
      <w:bookmarkStart w:id="3" w:name="_GoBack"/>
      <w:bookmarkEnd w:id="3"/>
    </w:p>
    <w:p w14:paraId="62B6EAFD" w14:textId="235AF992" w:rsidR="00AF5A9F" w:rsidRDefault="00AF5A9F" w:rsidP="00AF5A9F">
      <w:pPr>
        <w:pStyle w:val="ListParagraph"/>
        <w:numPr>
          <w:ilvl w:val="0"/>
          <w:numId w:val="1"/>
        </w:numPr>
      </w:pPr>
      <w:r>
        <w:t>Initially, we get all the queries and loop over them</w:t>
      </w:r>
    </w:p>
    <w:p w14:paraId="1E61E944" w14:textId="77777777" w:rsidR="00AF5A9F" w:rsidRDefault="00AF5A9F" w:rsidP="00AF5A9F">
      <w:pPr>
        <w:pStyle w:val="ListParagraph"/>
        <w:numPr>
          <w:ilvl w:val="0"/>
          <w:numId w:val="1"/>
        </w:numPr>
      </w:pPr>
      <w:r>
        <w:lastRenderedPageBreak/>
        <w:t>We split each query into query terms and remove stop words in the case of stop words.</w:t>
      </w:r>
    </w:p>
    <w:p w14:paraId="2D3EAB1F" w14:textId="77777777" w:rsidR="00AF5A9F" w:rsidRDefault="00AF5A9F" w:rsidP="00AF5A9F">
      <w:pPr>
        <w:pStyle w:val="ListParagraph"/>
        <w:numPr>
          <w:ilvl w:val="0"/>
          <w:numId w:val="1"/>
        </w:numPr>
      </w:pPr>
      <w:r>
        <w:t xml:space="preserve">While looping over each query term, we find the </w:t>
      </w:r>
      <w:proofErr w:type="spellStart"/>
      <w:r>
        <w:t>idf</w:t>
      </w:r>
      <w:proofErr w:type="spellEnd"/>
      <w:r>
        <w:t xml:space="preserve"> component and for each document, we calculate the </w:t>
      </w:r>
      <w:proofErr w:type="spellStart"/>
      <w:r>
        <w:t>tf</w:t>
      </w:r>
      <w:proofErr w:type="spellEnd"/>
      <w:r>
        <w:t xml:space="preserve"> component using the formula given below. We did not consider relevance data.</w:t>
      </w:r>
    </w:p>
    <w:p w14:paraId="5837A0CC" w14:textId="77777777" w:rsidR="00AF5A9F" w:rsidRDefault="00AF5A9F" w:rsidP="00AF5A9F">
      <w:pPr>
        <w:pStyle w:val="ListParagraph"/>
      </w:pPr>
    </w:p>
    <w:p w14:paraId="69209876" w14:textId="77777777" w:rsidR="00AF5A9F" w:rsidRDefault="00AF5A9F" w:rsidP="00AF5A9F"/>
    <w:p w14:paraId="2285C55B" w14:textId="0A70D8AE" w:rsidR="00AF5A9F" w:rsidRDefault="00AF5A9F" w:rsidP="00AF5A9F">
      <w:pPr>
        <w:jc w:val="center"/>
      </w:pPr>
      <w:r>
        <w:rPr>
          <w:noProof/>
        </w:rPr>
        <w:drawing>
          <wp:inline distT="0" distB="0" distL="0" distR="0" wp14:anchorId="4B8A4CA9" wp14:editId="3A3B27C1">
            <wp:extent cx="4450080" cy="3657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0E969" w14:textId="11498936" w:rsidR="00AF5A9F" w:rsidRDefault="00AF5A9F" w:rsidP="00AF5A9F">
      <w:r>
        <w:rPr>
          <w:noProof/>
        </w:rPr>
        <w:drawing>
          <wp:anchor distT="0" distB="0" distL="114300" distR="114300" simplePos="0" relativeHeight="251658240" behindDoc="0" locked="0" layoutInCell="1" allowOverlap="1" wp14:anchorId="23A9FE37" wp14:editId="2C6A9E59">
            <wp:simplePos x="0" y="0"/>
            <wp:positionH relativeFrom="column">
              <wp:posOffset>1371600</wp:posOffset>
            </wp:positionH>
            <wp:positionV relativeFrom="paragraph">
              <wp:align>top</wp:align>
            </wp:positionV>
            <wp:extent cx="1854200" cy="323215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32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</w:p>
    <w:p w14:paraId="35372136" w14:textId="77777777" w:rsidR="00AF5A9F" w:rsidRDefault="00AF5A9F" w:rsidP="00AF5A9F">
      <w:pPr>
        <w:pStyle w:val="ListParagraph"/>
        <w:numPr>
          <w:ilvl w:val="0"/>
          <w:numId w:val="2"/>
        </w:numPr>
      </w:pPr>
      <w:r>
        <w:t xml:space="preserve">For </w:t>
      </w:r>
      <w:proofErr w:type="spellStart"/>
      <w:r>
        <w:t>tf.idf</w:t>
      </w:r>
      <w:proofErr w:type="spellEnd"/>
      <w:r>
        <w:t xml:space="preserve">, we again used the formula given in the textbook and we have used the index created by the common indexer. We multiplied both the factor </w:t>
      </w:r>
    </w:p>
    <w:p w14:paraId="1F01D3B6" w14:textId="77777777" w:rsidR="00AF5A9F" w:rsidRDefault="00AF5A9F" w:rsidP="00AF5A9F">
      <w:pPr>
        <w:pStyle w:val="ListParagraph"/>
        <w:numPr>
          <w:ilvl w:val="0"/>
          <w:numId w:val="2"/>
        </w:numPr>
      </w:pPr>
      <w:r>
        <w:t xml:space="preserve">Initially, we get all the queries and loop over them. </w:t>
      </w:r>
    </w:p>
    <w:p w14:paraId="2423A9D9" w14:textId="77777777" w:rsidR="00AF5A9F" w:rsidRDefault="00AF5A9F" w:rsidP="00AF5A9F">
      <w:pPr>
        <w:tabs>
          <w:tab w:val="left" w:pos="3940"/>
        </w:tabs>
      </w:pPr>
      <w:r>
        <w:tab/>
      </w:r>
    </w:p>
    <w:p w14:paraId="0737B8EC" w14:textId="77777777" w:rsidR="00AF5A9F" w:rsidRDefault="00AF5A9F" w:rsidP="00AF5A9F">
      <w:pPr>
        <w:pStyle w:val="ListParagraph"/>
        <w:numPr>
          <w:ilvl w:val="0"/>
          <w:numId w:val="2"/>
        </w:numPr>
      </w:pPr>
      <w:r>
        <w:t xml:space="preserve">We split each query into query terms and remove stop words in the case of stop words. While looping over each query term, we find the </w:t>
      </w:r>
      <w:proofErr w:type="spellStart"/>
      <w:r>
        <w:t>idf</w:t>
      </w:r>
      <w:proofErr w:type="spellEnd"/>
      <w:r>
        <w:t xml:space="preserve"> component initially and then multiply with the </w:t>
      </w:r>
      <w:proofErr w:type="spellStart"/>
      <w:r>
        <w:t>tf</w:t>
      </w:r>
      <w:proofErr w:type="spellEnd"/>
      <w:r>
        <w:t xml:space="preserve"> component for each document</w:t>
      </w:r>
    </w:p>
    <w:p w14:paraId="7FBDF1B6" w14:textId="77777777" w:rsidR="00AF5A9F" w:rsidRDefault="00AF5A9F" w:rsidP="00AF5A9F"/>
    <w:p w14:paraId="34EECF9D" w14:textId="2F409323" w:rsidR="00AF5A9F" w:rsidRDefault="00AF5A9F" w:rsidP="00AF5A9F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3ABD094" wp14:editId="5BCF0004">
            <wp:extent cx="1828800" cy="990600"/>
            <wp:effectExtent l="0" t="0" r="0" b="0"/>
            <wp:docPr id="3" name="Picture 3" descr="/Users/shaivalpatel/Desktop/Screen Shot 2017-12-10 at 2.19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haivalpatel/Desktop/Screen Shot 2017-12-10 at 2.19.3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6D87CC" wp14:editId="3B8CCDC3">
            <wp:extent cx="1775460" cy="762000"/>
            <wp:effectExtent l="0" t="0" r="0" b="0"/>
            <wp:docPr id="2" name="Picture 2" descr="/Users/shaivalpatel/Desktop/Screen Shot 2017-12-10 at 2.20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haivalpatel/Desktop/Screen Shot 2017-12-10 at 2.20.0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F78E6" w14:textId="77777777" w:rsidR="00AF5A9F" w:rsidRDefault="00AF5A9F" w:rsidP="00AF5A9F">
      <w:pPr>
        <w:jc w:val="center"/>
      </w:pPr>
    </w:p>
    <w:p w14:paraId="28EDF89B" w14:textId="77777777" w:rsidR="00AF5A9F" w:rsidRDefault="00AF5A9F" w:rsidP="00AF5A9F">
      <w:pPr>
        <w:jc w:val="center"/>
      </w:pPr>
    </w:p>
    <w:p w14:paraId="4C671F1C" w14:textId="77777777" w:rsidR="00AF5A9F" w:rsidRDefault="00AF5A9F" w:rsidP="00AF5A9F">
      <w:pPr>
        <w:pStyle w:val="ListParagraph"/>
        <w:numPr>
          <w:ilvl w:val="0"/>
          <w:numId w:val="2"/>
        </w:numPr>
      </w:pPr>
      <w:r>
        <w:t>For Smoothed Query Likelihood model, we used the Formula given in the course Textbook and used the Lambda value as 0.35.</w:t>
      </w:r>
    </w:p>
    <w:p w14:paraId="2B2155FB" w14:textId="77777777" w:rsidR="00AF5A9F" w:rsidRDefault="00AF5A9F" w:rsidP="00AF5A9F">
      <w:pPr>
        <w:pStyle w:val="ListParagraph"/>
        <w:numPr>
          <w:ilvl w:val="0"/>
          <w:numId w:val="2"/>
        </w:numPr>
      </w:pPr>
      <w:r>
        <w:t>It is different than previous models as it is a Language model and it would score all the relevant documents. Even if the query term does not exist in the document</w:t>
      </w:r>
    </w:p>
    <w:p w14:paraId="38EC4BBC" w14:textId="77777777" w:rsidR="00AF5A9F" w:rsidRDefault="00AF5A9F" w:rsidP="00AF5A9F">
      <w:pPr>
        <w:pStyle w:val="ListParagraph"/>
        <w:numPr>
          <w:ilvl w:val="0"/>
          <w:numId w:val="2"/>
        </w:numPr>
      </w:pPr>
      <w:r>
        <w:t xml:space="preserve">We initially get all the relevant documents. Relevant documents in this case is the list of documents names containing at least one query term. Then we rank </w:t>
      </w:r>
      <w:proofErr w:type="gramStart"/>
      <w:r>
        <w:t>all of</w:t>
      </w:r>
      <w:proofErr w:type="gramEnd"/>
      <w:r>
        <w:t xml:space="preserve"> the documents, even if the query term is not here. If the term is not found in the document, its score will add the smoothed component to the score.</w:t>
      </w:r>
    </w:p>
    <w:p w14:paraId="5C22450F" w14:textId="77777777" w:rsidR="00AF5A9F" w:rsidRDefault="00AF5A9F" w:rsidP="00AF5A9F"/>
    <w:p w14:paraId="29C04185" w14:textId="18E68643" w:rsidR="00AF5A9F" w:rsidRDefault="00AF5A9F" w:rsidP="00AF5A9F">
      <w:pPr>
        <w:jc w:val="center"/>
      </w:pPr>
      <w:r>
        <w:rPr>
          <w:noProof/>
        </w:rPr>
        <w:drawing>
          <wp:inline distT="0" distB="0" distL="0" distR="0" wp14:anchorId="21FF6245" wp14:editId="7DCC1249">
            <wp:extent cx="4061460" cy="861060"/>
            <wp:effectExtent l="0" t="0" r="0" b="0"/>
            <wp:docPr id="1" name="Picture 1" descr="/Users/shaivalpatel/Desktop/Screen Shot 2017-12-10 at 2.26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shaivalpatel/Desktop/Screen Shot 2017-12-10 at 2.26.0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E4277" w14:textId="77777777" w:rsidR="00AF5A9F" w:rsidRDefault="00AF5A9F" w:rsidP="00AF5A9F">
      <w:pPr>
        <w:jc w:val="center"/>
      </w:pPr>
    </w:p>
    <w:p w14:paraId="05689D16" w14:textId="77777777" w:rsidR="00AF5A9F" w:rsidRDefault="00AF5A9F" w:rsidP="00AF5A9F">
      <w:pPr>
        <w:pStyle w:val="ListParagraph"/>
        <w:numPr>
          <w:ilvl w:val="0"/>
          <w:numId w:val="2"/>
        </w:numPr>
      </w:pPr>
      <w:r>
        <w:t xml:space="preserve">For Lucene, we used </w:t>
      </w:r>
      <w:proofErr w:type="spellStart"/>
      <w:r>
        <w:t>itsDefaultranking</w:t>
      </w:r>
      <w:proofErr w:type="spellEnd"/>
      <w:r>
        <w:t xml:space="preserve"> and indexing model.</w:t>
      </w:r>
    </w:p>
    <w:p w14:paraId="195EFDE8" w14:textId="77777777" w:rsidR="00AF5A9F" w:rsidRDefault="00AF5A9F" w:rsidP="00AF5A9F"/>
    <w:p w14:paraId="6C3F6780" w14:textId="77777777" w:rsidR="00AF5A9F" w:rsidRDefault="00AF5A9F" w:rsidP="00AF5A9F">
      <w:pPr>
        <w:pStyle w:val="ListParagraph"/>
        <w:numPr>
          <w:ilvl w:val="0"/>
          <w:numId w:val="2"/>
        </w:numPr>
      </w:pPr>
      <w:r>
        <w:lastRenderedPageBreak/>
        <w:t>For All the retrieval system, we used term-at-a time strategy and accumulated score for each document.</w:t>
      </w:r>
    </w:p>
    <w:p w14:paraId="62E765AB" w14:textId="77777777" w:rsidR="00AF5A9F" w:rsidRPr="00AF5A9F" w:rsidRDefault="00AF5A9F" w:rsidP="00AF5A9F">
      <w:pPr>
        <w:spacing w:after="160" w:line="259" w:lineRule="auto"/>
        <w:rPr>
          <w:b/>
          <w:sz w:val="32"/>
          <w:szCs w:val="32"/>
          <w:u w:val="single"/>
        </w:rPr>
      </w:pPr>
    </w:p>
    <w:sectPr w:rsidR="00AF5A9F" w:rsidRPr="00AF5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conomica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20B9F"/>
    <w:multiLevelType w:val="hybridMultilevel"/>
    <w:tmpl w:val="F3025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91AF8"/>
    <w:multiLevelType w:val="hybridMultilevel"/>
    <w:tmpl w:val="685E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DA"/>
    <w:rsid w:val="000077CB"/>
    <w:rsid w:val="00047E22"/>
    <w:rsid w:val="00050062"/>
    <w:rsid w:val="00237E4E"/>
    <w:rsid w:val="002836BB"/>
    <w:rsid w:val="00295B75"/>
    <w:rsid w:val="002B5EEE"/>
    <w:rsid w:val="00324D40"/>
    <w:rsid w:val="00327FAA"/>
    <w:rsid w:val="00446526"/>
    <w:rsid w:val="004551D9"/>
    <w:rsid w:val="0055491B"/>
    <w:rsid w:val="005C4E92"/>
    <w:rsid w:val="006914DA"/>
    <w:rsid w:val="0088282A"/>
    <w:rsid w:val="00992040"/>
    <w:rsid w:val="009B366D"/>
    <w:rsid w:val="00AF5A9F"/>
    <w:rsid w:val="00C36181"/>
    <w:rsid w:val="00E74322"/>
    <w:rsid w:val="00F5412D"/>
    <w:rsid w:val="00FE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D740F"/>
  <w15:chartTrackingRefBased/>
  <w15:docId w15:val="{B571CD5D-870D-48E2-BFD0-F394802E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5EE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E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2B5EEE"/>
    <w:pPr>
      <w:ind w:firstLine="15"/>
      <w:contextualSpacing/>
    </w:pPr>
    <w:rPr>
      <w:rFonts w:ascii="Economica" w:eastAsia="Economica" w:hAnsi="Economica" w:cs="Economica"/>
      <w:color w:val="000000"/>
      <w:sz w:val="60"/>
      <w:szCs w:val="60"/>
      <w:lang w:eastAsia="zh-CN"/>
    </w:rPr>
  </w:style>
  <w:style w:type="character" w:customStyle="1" w:styleId="TitleChar">
    <w:name w:val="Title Char"/>
    <w:basedOn w:val="DefaultParagraphFont"/>
    <w:link w:val="Title"/>
    <w:rsid w:val="002B5EEE"/>
    <w:rPr>
      <w:rFonts w:ascii="Economica" w:eastAsia="Economica" w:hAnsi="Economica" w:cs="Economica"/>
      <w:color w:val="000000"/>
      <w:sz w:val="60"/>
      <w:szCs w:val="60"/>
      <w:lang w:eastAsia="zh-CN"/>
    </w:rPr>
  </w:style>
  <w:style w:type="paragraph" w:styleId="Subtitle">
    <w:name w:val="Subtitle"/>
    <w:basedOn w:val="Normal"/>
    <w:next w:val="Normal"/>
    <w:link w:val="SubtitleChar"/>
    <w:qFormat/>
    <w:rsid w:val="002B5EEE"/>
    <w:pPr>
      <w:ind w:left="-15"/>
      <w:contextualSpacing/>
    </w:pPr>
    <w:rPr>
      <w:rFonts w:ascii="Economica" w:eastAsia="Economica" w:hAnsi="Economica" w:cs="Economica"/>
      <w:color w:val="999999"/>
      <w:sz w:val="28"/>
      <w:szCs w:val="28"/>
      <w:lang w:eastAsia="zh-CN"/>
    </w:rPr>
  </w:style>
  <w:style w:type="character" w:customStyle="1" w:styleId="SubtitleChar">
    <w:name w:val="Subtitle Char"/>
    <w:basedOn w:val="DefaultParagraphFont"/>
    <w:link w:val="Subtitle"/>
    <w:rsid w:val="002B5EEE"/>
    <w:rPr>
      <w:rFonts w:ascii="Economica" w:eastAsia="Economica" w:hAnsi="Economica" w:cs="Economica"/>
      <w:color w:val="999999"/>
      <w:sz w:val="28"/>
      <w:szCs w:val="28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B5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5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Chanpura</dc:creator>
  <cp:keywords/>
  <dc:description/>
  <cp:lastModifiedBy>Darshit Chanpura</cp:lastModifiedBy>
  <cp:revision>14</cp:revision>
  <dcterms:created xsi:type="dcterms:W3CDTF">2018-12-09T01:10:00Z</dcterms:created>
  <dcterms:modified xsi:type="dcterms:W3CDTF">2018-12-09T02:32:00Z</dcterms:modified>
</cp:coreProperties>
</file>