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094" w:rsidRPr="003912DC" w:rsidRDefault="003912DC" w:rsidP="00FC4997">
      <w:pPr>
        <w:spacing w:afterLines="100"/>
        <w:jc w:val="center"/>
        <w:rPr>
          <w:rFonts w:ascii="黑体" w:eastAsia="黑体" w:hAnsi="黑体"/>
          <w:sz w:val="32"/>
          <w:szCs w:val="32"/>
        </w:rPr>
      </w:pPr>
      <w:r w:rsidRPr="003912DC">
        <w:rPr>
          <w:rFonts w:ascii="黑体" w:eastAsia="黑体" w:hAnsi="黑体" w:hint="eastAsia"/>
          <w:sz w:val="32"/>
          <w:szCs w:val="32"/>
        </w:rPr>
        <w:t>计算机组成课程设计</w:t>
      </w:r>
      <w:r w:rsidR="00825917">
        <w:rPr>
          <w:rFonts w:ascii="黑体" w:eastAsia="黑体" w:hAnsi="黑体" w:hint="eastAsia"/>
          <w:sz w:val="32"/>
          <w:szCs w:val="32"/>
        </w:rPr>
        <w:t>P6</w:t>
      </w:r>
      <w:r w:rsidRPr="003912DC">
        <w:rPr>
          <w:rFonts w:ascii="黑体" w:eastAsia="黑体" w:hAnsi="黑体" w:hint="eastAsia"/>
          <w:sz w:val="32"/>
          <w:szCs w:val="32"/>
        </w:rPr>
        <w:t>实验报告</w:t>
      </w:r>
    </w:p>
    <w:p w:rsidR="003912DC" w:rsidRDefault="00075923" w:rsidP="00F80E16">
      <w:pPr>
        <w:pStyle w:val="a6"/>
        <w:numPr>
          <w:ilvl w:val="0"/>
          <w:numId w:val="3"/>
        </w:numPr>
        <w:spacing w:before="100" w:beforeAutospacing="1" w:line="360" w:lineRule="auto"/>
        <w:ind w:left="0" w:firstLineChars="0" w:firstLine="0"/>
        <w:jc w:val="left"/>
        <w:rPr>
          <w:rFonts w:ascii="黑体" w:eastAsia="黑体" w:hAnsi="黑体"/>
          <w:sz w:val="30"/>
          <w:szCs w:val="30"/>
        </w:rPr>
      </w:pPr>
      <w:r>
        <w:rPr>
          <w:rFonts w:ascii="黑体" w:eastAsia="黑体" w:hAnsi="黑体" w:hint="eastAsia"/>
          <w:sz w:val="30"/>
          <w:szCs w:val="30"/>
        </w:rPr>
        <w:t>数据通路设计</w:t>
      </w:r>
    </w:p>
    <w:p w:rsidR="003912DC" w:rsidRDefault="00A106C3" w:rsidP="00A106C3">
      <w:pPr>
        <w:pStyle w:val="a6"/>
        <w:numPr>
          <w:ilvl w:val="0"/>
          <w:numId w:val="11"/>
        </w:numPr>
        <w:spacing w:before="100" w:beforeAutospacing="1" w:line="360" w:lineRule="auto"/>
        <w:ind w:firstLineChars="0"/>
        <w:jc w:val="left"/>
        <w:rPr>
          <w:rFonts w:ascii="黑体" w:eastAsia="黑体" w:hAnsi="黑体"/>
          <w:sz w:val="28"/>
          <w:szCs w:val="28"/>
        </w:rPr>
      </w:pPr>
      <w:r>
        <w:rPr>
          <w:rFonts w:ascii="黑体" w:eastAsia="黑体" w:hAnsi="黑体" w:hint="eastAsia"/>
          <w:sz w:val="28"/>
          <w:szCs w:val="28"/>
        </w:rPr>
        <w:t>F级组合逻辑</w:t>
      </w:r>
    </w:p>
    <w:p w:rsidR="00A106C3" w:rsidRPr="00DA58F5" w:rsidRDefault="00A106C3" w:rsidP="00A106C3">
      <w:pPr>
        <w:pStyle w:val="a6"/>
        <w:numPr>
          <w:ilvl w:val="0"/>
          <w:numId w:val="12"/>
        </w:numPr>
        <w:spacing w:before="100" w:beforeAutospacing="1" w:line="360" w:lineRule="auto"/>
        <w:ind w:firstLineChars="0"/>
        <w:jc w:val="left"/>
        <w:rPr>
          <w:rFonts w:asciiTheme="minorEastAsia" w:hAnsiTheme="minorEastAsia"/>
          <w:sz w:val="28"/>
          <w:szCs w:val="28"/>
        </w:rPr>
      </w:pPr>
      <w:r w:rsidRPr="00DA58F5">
        <w:rPr>
          <w:rFonts w:asciiTheme="minorEastAsia" w:hAnsiTheme="minorEastAsia" w:hint="eastAsia"/>
          <w:sz w:val="28"/>
          <w:szCs w:val="28"/>
        </w:rPr>
        <w:t>功能多路选择器</w:t>
      </w:r>
      <w:r w:rsidR="00E226E7">
        <w:rPr>
          <w:rFonts w:asciiTheme="minorEastAsia" w:hAnsiTheme="minorEastAsia" w:hint="eastAsia"/>
          <w:sz w:val="28"/>
          <w:szCs w:val="28"/>
        </w:rPr>
        <w:t>MUX_PC</w:t>
      </w:r>
      <w:r w:rsidR="00AE61A8">
        <w:rPr>
          <w:rFonts w:asciiTheme="minorEastAsia" w:hAnsiTheme="minorEastAsia" w:hint="eastAsia"/>
          <w:sz w:val="28"/>
          <w:szCs w:val="28"/>
        </w:rPr>
        <w:t>：根据当前指令的操作码，从RFRD1、NPC、ADD4中选择下一条指令的PC值</w:t>
      </w:r>
    </w:p>
    <w:p w:rsidR="00A106C3" w:rsidRDefault="00A106C3" w:rsidP="00A106C3">
      <w:pPr>
        <w:pStyle w:val="a6"/>
        <w:numPr>
          <w:ilvl w:val="0"/>
          <w:numId w:val="12"/>
        </w:numPr>
        <w:spacing w:before="100" w:beforeAutospacing="1" w:line="360" w:lineRule="auto"/>
        <w:ind w:firstLineChars="0"/>
        <w:jc w:val="left"/>
        <w:rPr>
          <w:rFonts w:asciiTheme="minorEastAsia" w:hAnsiTheme="minorEastAsia"/>
          <w:sz w:val="28"/>
          <w:szCs w:val="28"/>
        </w:rPr>
      </w:pPr>
      <w:r w:rsidRPr="00DA58F5">
        <w:rPr>
          <w:rFonts w:asciiTheme="minorEastAsia" w:hAnsiTheme="minorEastAsia" w:hint="eastAsia"/>
          <w:sz w:val="28"/>
          <w:szCs w:val="28"/>
        </w:rPr>
        <w:t>PC模块</w:t>
      </w:r>
      <w:proofErr w:type="gramStart"/>
      <w:r w:rsidR="00AE61A8">
        <w:rPr>
          <w:rFonts w:asciiTheme="minorEastAsia" w:hAnsiTheme="minorEastAsia" w:hint="eastAsia"/>
          <w:sz w:val="28"/>
          <w:szCs w:val="28"/>
        </w:rPr>
        <w:t>根据根据</w:t>
      </w:r>
      <w:proofErr w:type="gramEnd"/>
      <w:r w:rsidR="00AE61A8">
        <w:rPr>
          <w:rFonts w:asciiTheme="minorEastAsia" w:hAnsiTheme="minorEastAsia" w:hint="eastAsia"/>
          <w:sz w:val="28"/>
          <w:szCs w:val="28"/>
        </w:rPr>
        <w:t>是否暂停，决定是否更新PC</w:t>
      </w:r>
    </w:p>
    <w:p w:rsidR="00E37733" w:rsidRPr="00DA58F5" w:rsidRDefault="00E37733" w:rsidP="00A106C3">
      <w:pPr>
        <w:pStyle w:val="a6"/>
        <w:numPr>
          <w:ilvl w:val="0"/>
          <w:numId w:val="12"/>
        </w:numPr>
        <w:spacing w:before="100" w:beforeAutospacing="1" w:line="360" w:lineRule="auto"/>
        <w:ind w:firstLineChars="0"/>
        <w:jc w:val="left"/>
        <w:rPr>
          <w:rFonts w:asciiTheme="minorEastAsia" w:hAnsiTheme="minorEastAsia"/>
          <w:sz w:val="28"/>
          <w:szCs w:val="28"/>
        </w:rPr>
      </w:pPr>
      <w:r>
        <w:rPr>
          <w:rFonts w:asciiTheme="minorEastAsia" w:hAnsiTheme="minorEastAsia" w:hint="eastAsia"/>
          <w:sz w:val="28"/>
          <w:szCs w:val="28"/>
        </w:rPr>
        <w:t>IF模块中包含</w:t>
      </w:r>
      <w:proofErr w:type="spellStart"/>
      <w:r>
        <w:rPr>
          <w:rFonts w:asciiTheme="minorEastAsia" w:hAnsiTheme="minorEastAsia" w:hint="eastAsia"/>
          <w:sz w:val="28"/>
          <w:szCs w:val="28"/>
        </w:rPr>
        <w:t>im</w:t>
      </w:r>
      <w:proofErr w:type="spellEnd"/>
      <w:r>
        <w:rPr>
          <w:rFonts w:asciiTheme="minorEastAsia" w:hAnsiTheme="minorEastAsia" w:hint="eastAsia"/>
          <w:sz w:val="28"/>
          <w:szCs w:val="28"/>
        </w:rPr>
        <w:t>指令寄存器、可以根据PC值取出当前指令</w:t>
      </w:r>
    </w:p>
    <w:p w:rsidR="003912DC" w:rsidRPr="00500473" w:rsidRDefault="00A106C3" w:rsidP="00500473">
      <w:pPr>
        <w:spacing w:before="100" w:beforeAutospacing="1" w:line="360" w:lineRule="auto"/>
        <w:ind w:firstLineChars="200" w:firstLine="480"/>
        <w:jc w:val="right"/>
        <w:rPr>
          <w:rFonts w:asciiTheme="minorEastAsia" w:hAnsiTheme="minorEastAsia"/>
          <w:sz w:val="24"/>
          <w:szCs w:val="24"/>
        </w:rPr>
      </w:pPr>
      <w:r>
        <w:rPr>
          <w:rFonts w:asciiTheme="minorEastAsia" w:hAnsiTheme="minorEastAsia" w:hint="eastAsia"/>
          <w:sz w:val="24"/>
          <w:szCs w:val="24"/>
        </w:rPr>
        <w:t>PC</w:t>
      </w:r>
      <w:r w:rsidR="003912DC" w:rsidRPr="00500473">
        <w:rPr>
          <w:rFonts w:asciiTheme="minorEastAsia" w:hAnsiTheme="minorEastAsia" w:hint="eastAsia"/>
          <w:sz w:val="24"/>
          <w:szCs w:val="24"/>
        </w:rPr>
        <w:t>端口定义：</w:t>
      </w:r>
    </w:p>
    <w:tbl>
      <w:tblPr>
        <w:tblStyle w:val="a5"/>
        <w:tblW w:w="0" w:type="auto"/>
        <w:jc w:val="center"/>
        <w:tblInd w:w="108" w:type="dxa"/>
        <w:tblLook w:val="04A0"/>
      </w:tblPr>
      <w:tblGrid>
        <w:gridCol w:w="1183"/>
        <w:gridCol w:w="1124"/>
        <w:gridCol w:w="6107"/>
      </w:tblGrid>
      <w:tr w:rsidR="003912DC" w:rsidRPr="00500473" w:rsidTr="00A106C3">
        <w:trPr>
          <w:jc w:val="center"/>
        </w:trPr>
        <w:tc>
          <w:tcPr>
            <w:tcW w:w="1185" w:type="dxa"/>
            <w:shd w:val="clear" w:color="auto" w:fill="C6D9F1" w:themeFill="text2" w:themeFillTint="33"/>
          </w:tcPr>
          <w:p w:rsidR="003912DC" w:rsidRPr="00F80E16" w:rsidRDefault="003912DC" w:rsidP="007C3FEB">
            <w:pPr>
              <w:spacing w:before="100" w:beforeAutospacing="1" w:line="360" w:lineRule="auto"/>
              <w:rPr>
                <w:rFonts w:ascii="黑体" w:eastAsia="黑体" w:hAnsi="黑体" w:cs="Times New Roman"/>
                <w:szCs w:val="21"/>
              </w:rPr>
            </w:pPr>
            <w:r w:rsidRPr="00F80E16">
              <w:rPr>
                <w:rFonts w:ascii="黑体" w:eastAsia="黑体" w:hAnsi="黑体" w:cs="Times New Roman" w:hint="eastAsia"/>
                <w:szCs w:val="21"/>
              </w:rPr>
              <w:t>信号名</w:t>
            </w:r>
          </w:p>
        </w:tc>
        <w:tc>
          <w:tcPr>
            <w:tcW w:w="1122" w:type="dxa"/>
            <w:shd w:val="clear" w:color="auto" w:fill="C6D9F1" w:themeFill="text2" w:themeFillTint="33"/>
          </w:tcPr>
          <w:p w:rsidR="003912DC" w:rsidRPr="00F80E16" w:rsidRDefault="003912DC" w:rsidP="00F80E16">
            <w:pPr>
              <w:spacing w:before="100" w:beforeAutospacing="1" w:line="360" w:lineRule="auto"/>
              <w:ind w:firstLineChars="100" w:firstLine="210"/>
              <w:rPr>
                <w:rFonts w:ascii="黑体" w:eastAsia="黑体" w:hAnsi="黑体" w:cs="Times New Roman"/>
                <w:szCs w:val="21"/>
              </w:rPr>
            </w:pPr>
            <w:r w:rsidRPr="00F80E16">
              <w:rPr>
                <w:rFonts w:ascii="黑体" w:eastAsia="黑体" w:hAnsi="黑体" w:cs="Times New Roman" w:hint="eastAsia"/>
                <w:szCs w:val="21"/>
              </w:rPr>
              <w:t>方向</w:t>
            </w:r>
          </w:p>
        </w:tc>
        <w:tc>
          <w:tcPr>
            <w:tcW w:w="6107" w:type="dxa"/>
            <w:shd w:val="clear" w:color="auto" w:fill="C6D9F1" w:themeFill="text2" w:themeFillTint="33"/>
          </w:tcPr>
          <w:p w:rsidR="003912DC" w:rsidRPr="00F80E16" w:rsidRDefault="003912DC"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描述</w:t>
            </w:r>
          </w:p>
        </w:tc>
      </w:tr>
      <w:tr w:rsidR="001B079E" w:rsidRPr="00500473" w:rsidTr="007C3FEB">
        <w:trPr>
          <w:jc w:val="center"/>
        </w:trPr>
        <w:tc>
          <w:tcPr>
            <w:tcW w:w="1001" w:type="dxa"/>
            <w:vAlign w:val="center"/>
          </w:tcPr>
          <w:p w:rsidR="001B079E" w:rsidRPr="00F80E16" w:rsidRDefault="00A106C3"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PC0[31</w:t>
            </w:r>
            <w:r>
              <w:rPr>
                <w:rFonts w:ascii="Times New Roman" w:hAnsi="Times New Roman" w:cs="Times New Roman" w:hint="eastAsia"/>
                <w:szCs w:val="21"/>
              </w:rPr>
              <w:t>：</w:t>
            </w:r>
            <w:r>
              <w:rPr>
                <w:rFonts w:ascii="Times New Roman" w:hAnsi="Times New Roman" w:cs="Times New Roman" w:hint="eastAsia"/>
                <w:szCs w:val="21"/>
              </w:rPr>
              <w:t>0]</w:t>
            </w:r>
          </w:p>
        </w:tc>
        <w:tc>
          <w:tcPr>
            <w:tcW w:w="1134" w:type="dxa"/>
            <w:vAlign w:val="center"/>
          </w:tcPr>
          <w:p w:rsidR="001B079E" w:rsidRPr="00F80E16" w:rsidRDefault="001B079E" w:rsidP="007C3FEB">
            <w:pPr>
              <w:spacing w:before="100" w:beforeAutospacing="1" w:line="360" w:lineRule="auto"/>
              <w:ind w:firstLineChars="200" w:firstLine="420"/>
              <w:rPr>
                <w:rFonts w:asciiTheme="minorEastAsia" w:hAnsiTheme="minorEastAsia" w:cs="Times New Roman"/>
                <w:szCs w:val="21"/>
              </w:rPr>
            </w:pPr>
            <w:r w:rsidRPr="00F80E16">
              <w:rPr>
                <w:rFonts w:ascii="Times New Roman" w:hAnsi="Times New Roman" w:cs="Times New Roman" w:hint="eastAsia"/>
                <w:szCs w:val="21"/>
              </w:rPr>
              <w:t>I</w:t>
            </w:r>
          </w:p>
        </w:tc>
        <w:tc>
          <w:tcPr>
            <w:tcW w:w="6187" w:type="dxa"/>
            <w:vAlign w:val="center"/>
          </w:tcPr>
          <w:p w:rsidR="003B58C8" w:rsidRPr="00F80E16" w:rsidRDefault="00A106C3"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下一条指令的PC值</w:t>
            </w:r>
          </w:p>
        </w:tc>
      </w:tr>
      <w:tr w:rsidR="00825917" w:rsidRPr="00500473" w:rsidTr="007C3FEB">
        <w:trPr>
          <w:jc w:val="center"/>
        </w:trPr>
        <w:tc>
          <w:tcPr>
            <w:tcW w:w="1001" w:type="dxa"/>
            <w:vAlign w:val="center"/>
          </w:tcPr>
          <w:p w:rsidR="00825917" w:rsidRDefault="00825917" w:rsidP="007C3FEB">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stall_mult</w:t>
            </w:r>
            <w:proofErr w:type="spellEnd"/>
          </w:p>
        </w:tc>
        <w:tc>
          <w:tcPr>
            <w:tcW w:w="1134" w:type="dxa"/>
            <w:vAlign w:val="center"/>
          </w:tcPr>
          <w:p w:rsidR="00825917" w:rsidRPr="00F80E16" w:rsidRDefault="00825917"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6187" w:type="dxa"/>
            <w:vAlign w:val="center"/>
          </w:tcPr>
          <w:p w:rsidR="00825917" w:rsidRDefault="00825917"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因为计算而造成的暂停</w:t>
            </w:r>
          </w:p>
        </w:tc>
      </w:tr>
      <w:tr w:rsidR="001B079E" w:rsidRPr="00500473" w:rsidTr="007C3FEB">
        <w:trPr>
          <w:jc w:val="center"/>
        </w:trPr>
        <w:tc>
          <w:tcPr>
            <w:tcW w:w="1001" w:type="dxa"/>
            <w:vAlign w:val="center"/>
          </w:tcPr>
          <w:p w:rsidR="001B079E" w:rsidRPr="00F80E16" w:rsidRDefault="00A106C3" w:rsidP="007C3FEB">
            <w:pPr>
              <w:spacing w:before="100" w:beforeAutospacing="1" w:line="360" w:lineRule="auto"/>
              <w:rPr>
                <w:rFonts w:asciiTheme="minorEastAsia" w:hAnsiTheme="minorEastAsia" w:cs="Times New Roman"/>
                <w:szCs w:val="21"/>
              </w:rPr>
            </w:pPr>
            <w:r>
              <w:rPr>
                <w:rFonts w:ascii="Times New Roman" w:hAnsi="Times New Roman" w:cs="Times New Roman" w:hint="eastAsia"/>
                <w:szCs w:val="21"/>
              </w:rPr>
              <w:t>en</w:t>
            </w:r>
          </w:p>
        </w:tc>
        <w:tc>
          <w:tcPr>
            <w:tcW w:w="1134" w:type="dxa"/>
            <w:vAlign w:val="center"/>
          </w:tcPr>
          <w:p w:rsidR="001B079E" w:rsidRPr="00F80E16" w:rsidRDefault="001B079E" w:rsidP="007C3FEB">
            <w:pPr>
              <w:spacing w:before="100" w:beforeAutospacing="1" w:line="360" w:lineRule="auto"/>
              <w:ind w:firstLineChars="200" w:firstLine="420"/>
              <w:rPr>
                <w:rFonts w:asciiTheme="minorEastAsia" w:hAnsiTheme="minorEastAsia" w:cs="Times New Roman"/>
                <w:szCs w:val="21"/>
              </w:rPr>
            </w:pPr>
            <w:r w:rsidRPr="00F80E16">
              <w:rPr>
                <w:rFonts w:ascii="Times New Roman" w:hAnsi="Times New Roman" w:cs="Times New Roman" w:hint="eastAsia"/>
                <w:szCs w:val="21"/>
              </w:rPr>
              <w:t>I</w:t>
            </w:r>
          </w:p>
        </w:tc>
        <w:tc>
          <w:tcPr>
            <w:tcW w:w="6187" w:type="dxa"/>
            <w:vAlign w:val="center"/>
          </w:tcPr>
          <w:p w:rsidR="001B079E" w:rsidRPr="00F80E16" w:rsidRDefault="00A106C3" w:rsidP="00A106C3">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使能信号</w:t>
            </w:r>
            <w:r w:rsidR="00825917">
              <w:rPr>
                <w:rFonts w:asciiTheme="minorEastAsia" w:hAnsiTheme="minorEastAsia" w:cs="Times New Roman" w:hint="eastAsia"/>
                <w:szCs w:val="21"/>
              </w:rPr>
              <w:t>，因为数据冲突而造成的暂停</w:t>
            </w:r>
          </w:p>
        </w:tc>
      </w:tr>
      <w:tr w:rsidR="001B079E" w:rsidRPr="00500473" w:rsidTr="007C3FEB">
        <w:trPr>
          <w:jc w:val="center"/>
        </w:trPr>
        <w:tc>
          <w:tcPr>
            <w:tcW w:w="1001" w:type="dxa"/>
            <w:vAlign w:val="center"/>
          </w:tcPr>
          <w:p w:rsidR="001B079E" w:rsidRPr="00F80E16" w:rsidRDefault="001B079E" w:rsidP="007C3FEB">
            <w:pPr>
              <w:spacing w:before="100" w:beforeAutospacing="1" w:line="360" w:lineRule="auto"/>
              <w:rPr>
                <w:rFonts w:asciiTheme="minorEastAsia" w:hAnsiTheme="minorEastAsia" w:cs="Times New Roman"/>
                <w:szCs w:val="21"/>
              </w:rPr>
            </w:pPr>
            <w:proofErr w:type="spellStart"/>
            <w:r w:rsidRPr="00F80E16">
              <w:rPr>
                <w:rFonts w:ascii="Times New Roman" w:hAnsi="Times New Roman" w:cs="Times New Roman" w:hint="eastAsia"/>
                <w:szCs w:val="21"/>
              </w:rPr>
              <w:t>clk</w:t>
            </w:r>
            <w:proofErr w:type="spellEnd"/>
          </w:p>
        </w:tc>
        <w:tc>
          <w:tcPr>
            <w:tcW w:w="1134" w:type="dxa"/>
            <w:vAlign w:val="center"/>
          </w:tcPr>
          <w:p w:rsidR="001B079E" w:rsidRPr="00F80E16" w:rsidRDefault="001B079E" w:rsidP="007C3FEB">
            <w:pPr>
              <w:spacing w:before="100" w:beforeAutospacing="1" w:line="360" w:lineRule="auto"/>
              <w:ind w:firstLineChars="200" w:firstLine="420"/>
              <w:rPr>
                <w:rFonts w:asciiTheme="minorEastAsia" w:hAnsiTheme="minorEastAsia" w:cs="Times New Roman"/>
                <w:szCs w:val="21"/>
              </w:rPr>
            </w:pPr>
            <w:r w:rsidRPr="00F80E16">
              <w:rPr>
                <w:rFonts w:ascii="Times New Roman" w:hAnsi="Times New Roman" w:cs="Times New Roman" w:hint="eastAsia"/>
                <w:szCs w:val="21"/>
              </w:rPr>
              <w:t>I</w:t>
            </w:r>
          </w:p>
        </w:tc>
        <w:tc>
          <w:tcPr>
            <w:tcW w:w="6187" w:type="dxa"/>
            <w:vAlign w:val="center"/>
          </w:tcPr>
          <w:p w:rsidR="001B079E" w:rsidRPr="00F80E16" w:rsidRDefault="001B079E" w:rsidP="007C3FEB">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时钟信号</w:t>
            </w:r>
          </w:p>
        </w:tc>
      </w:tr>
      <w:tr w:rsidR="001B079E" w:rsidRPr="00500473" w:rsidTr="007C3FEB">
        <w:trPr>
          <w:jc w:val="center"/>
        </w:trPr>
        <w:tc>
          <w:tcPr>
            <w:tcW w:w="1001" w:type="dxa"/>
            <w:vAlign w:val="center"/>
          </w:tcPr>
          <w:p w:rsidR="001B079E" w:rsidRPr="00F80E16" w:rsidRDefault="003B58C8" w:rsidP="007C3FEB">
            <w:pPr>
              <w:spacing w:before="100" w:beforeAutospacing="1" w:line="360" w:lineRule="auto"/>
              <w:rPr>
                <w:rFonts w:asciiTheme="minorEastAsia" w:hAnsiTheme="minorEastAsia" w:cs="Times New Roman"/>
                <w:szCs w:val="21"/>
              </w:rPr>
            </w:pPr>
            <w:r>
              <w:rPr>
                <w:rFonts w:ascii="Times New Roman" w:hAnsi="Times New Roman" w:cs="Times New Roman" w:hint="eastAsia"/>
                <w:szCs w:val="21"/>
              </w:rPr>
              <w:t>r</w:t>
            </w:r>
            <w:r w:rsidR="009B07CC">
              <w:rPr>
                <w:rFonts w:ascii="Times New Roman" w:hAnsi="Times New Roman" w:cs="Times New Roman" w:hint="eastAsia"/>
                <w:szCs w:val="21"/>
              </w:rPr>
              <w:t>eset</w:t>
            </w:r>
          </w:p>
        </w:tc>
        <w:tc>
          <w:tcPr>
            <w:tcW w:w="1134" w:type="dxa"/>
            <w:vAlign w:val="center"/>
          </w:tcPr>
          <w:p w:rsidR="001B079E" w:rsidRPr="00F80E16" w:rsidRDefault="001B079E" w:rsidP="007C3FEB">
            <w:pPr>
              <w:spacing w:before="100" w:beforeAutospacing="1" w:line="360" w:lineRule="auto"/>
              <w:ind w:firstLineChars="200" w:firstLine="420"/>
              <w:rPr>
                <w:rFonts w:asciiTheme="minorEastAsia" w:hAnsiTheme="minorEastAsia" w:cs="Times New Roman"/>
                <w:szCs w:val="21"/>
              </w:rPr>
            </w:pPr>
            <w:r w:rsidRPr="00F80E16">
              <w:rPr>
                <w:rFonts w:ascii="Times New Roman" w:hAnsi="Times New Roman" w:cs="Times New Roman" w:hint="eastAsia"/>
                <w:szCs w:val="21"/>
              </w:rPr>
              <w:t>I</w:t>
            </w:r>
          </w:p>
        </w:tc>
        <w:tc>
          <w:tcPr>
            <w:tcW w:w="6187" w:type="dxa"/>
            <w:vAlign w:val="center"/>
          </w:tcPr>
          <w:p w:rsidR="001B079E" w:rsidRPr="00F80E16" w:rsidRDefault="001B079E" w:rsidP="007C3FEB">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复位信号</w:t>
            </w:r>
          </w:p>
        </w:tc>
      </w:tr>
      <w:tr w:rsidR="003B58C8" w:rsidRPr="00500473" w:rsidTr="007C3FEB">
        <w:trPr>
          <w:jc w:val="center"/>
        </w:trPr>
        <w:tc>
          <w:tcPr>
            <w:tcW w:w="1001" w:type="dxa"/>
            <w:vAlign w:val="center"/>
          </w:tcPr>
          <w:p w:rsidR="003B58C8" w:rsidRPr="00F80E16" w:rsidRDefault="003B58C8"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PC</w:t>
            </w:r>
            <w:r w:rsidR="00A106C3">
              <w:rPr>
                <w:rFonts w:ascii="Times New Roman" w:hAnsi="Times New Roman" w:cs="Times New Roman" w:hint="eastAsia"/>
                <w:szCs w:val="21"/>
              </w:rPr>
              <w:t>[31:0]</w:t>
            </w:r>
          </w:p>
        </w:tc>
        <w:tc>
          <w:tcPr>
            <w:tcW w:w="1134" w:type="dxa"/>
            <w:vAlign w:val="center"/>
          </w:tcPr>
          <w:p w:rsidR="003B58C8" w:rsidRPr="00F80E16" w:rsidRDefault="003B58C8"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O</w:t>
            </w:r>
          </w:p>
        </w:tc>
        <w:tc>
          <w:tcPr>
            <w:tcW w:w="6187" w:type="dxa"/>
            <w:vAlign w:val="center"/>
          </w:tcPr>
          <w:p w:rsidR="003B58C8" w:rsidRPr="00F80E16" w:rsidRDefault="00A106C3"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当前PC值</w:t>
            </w:r>
          </w:p>
        </w:tc>
      </w:tr>
    </w:tbl>
    <w:p w:rsidR="003912DC" w:rsidRPr="00A106C3" w:rsidRDefault="003912DC" w:rsidP="00A106C3">
      <w:pPr>
        <w:spacing w:before="100" w:beforeAutospacing="1" w:line="360" w:lineRule="auto"/>
        <w:rPr>
          <w:rFonts w:asciiTheme="minorEastAsia" w:hAnsiTheme="minorEastAsia"/>
          <w:sz w:val="24"/>
          <w:szCs w:val="24"/>
        </w:rPr>
      </w:pPr>
    </w:p>
    <w:p w:rsidR="003912DC" w:rsidRPr="00500473" w:rsidRDefault="00A106C3" w:rsidP="00500473">
      <w:pPr>
        <w:pStyle w:val="a6"/>
        <w:spacing w:before="100" w:beforeAutospacing="1" w:line="360" w:lineRule="auto"/>
        <w:ind w:left="780" w:firstLine="480"/>
        <w:jc w:val="right"/>
        <w:rPr>
          <w:rFonts w:asciiTheme="minorEastAsia" w:hAnsiTheme="minorEastAsia"/>
          <w:sz w:val="24"/>
          <w:szCs w:val="24"/>
        </w:rPr>
      </w:pPr>
      <w:r>
        <w:rPr>
          <w:rFonts w:asciiTheme="minorEastAsia" w:hAnsiTheme="minorEastAsia" w:hint="eastAsia"/>
          <w:sz w:val="24"/>
          <w:szCs w:val="24"/>
        </w:rPr>
        <w:t>PC</w:t>
      </w:r>
      <w:r w:rsidR="003912DC" w:rsidRPr="00500473">
        <w:rPr>
          <w:rFonts w:asciiTheme="minorEastAsia" w:hAnsiTheme="minorEastAsia" w:hint="eastAsia"/>
          <w:sz w:val="24"/>
          <w:szCs w:val="24"/>
        </w:rPr>
        <w:t>功能定义：</w:t>
      </w:r>
    </w:p>
    <w:tbl>
      <w:tblPr>
        <w:tblStyle w:val="a5"/>
        <w:tblW w:w="9030" w:type="dxa"/>
        <w:jc w:val="center"/>
        <w:tblInd w:w="108" w:type="dxa"/>
        <w:tblLook w:val="04A0"/>
      </w:tblPr>
      <w:tblGrid>
        <w:gridCol w:w="809"/>
        <w:gridCol w:w="1821"/>
        <w:gridCol w:w="6400"/>
      </w:tblGrid>
      <w:tr w:rsidR="003912DC" w:rsidRPr="00500473" w:rsidTr="00A106C3">
        <w:trPr>
          <w:jc w:val="center"/>
        </w:trPr>
        <w:tc>
          <w:tcPr>
            <w:tcW w:w="809" w:type="dxa"/>
            <w:shd w:val="clear" w:color="auto" w:fill="C6D9F1" w:themeFill="text2" w:themeFillTint="33"/>
          </w:tcPr>
          <w:p w:rsidR="003912DC" w:rsidRPr="00F80E16" w:rsidRDefault="003912DC" w:rsidP="00F80E16">
            <w:pPr>
              <w:spacing w:before="100" w:beforeAutospacing="1" w:line="360" w:lineRule="auto"/>
              <w:rPr>
                <w:rFonts w:ascii="黑体" w:eastAsia="黑体" w:hAnsi="黑体" w:cs="Times New Roman"/>
                <w:szCs w:val="21"/>
              </w:rPr>
            </w:pPr>
            <w:r w:rsidRPr="00F80E16">
              <w:rPr>
                <w:rFonts w:ascii="黑体" w:eastAsia="黑体" w:hAnsi="黑体" w:cs="Times New Roman"/>
                <w:szCs w:val="21"/>
              </w:rPr>
              <w:t>序号</w:t>
            </w:r>
          </w:p>
        </w:tc>
        <w:tc>
          <w:tcPr>
            <w:tcW w:w="1821" w:type="dxa"/>
            <w:shd w:val="clear" w:color="auto" w:fill="C6D9F1" w:themeFill="text2" w:themeFillTint="33"/>
          </w:tcPr>
          <w:p w:rsidR="003912DC" w:rsidRPr="00F80E16" w:rsidRDefault="003912DC" w:rsidP="007C3FEB">
            <w:pPr>
              <w:spacing w:before="100" w:beforeAutospacing="1" w:line="360" w:lineRule="auto"/>
              <w:rPr>
                <w:rFonts w:ascii="黑体" w:eastAsia="黑体" w:hAnsi="黑体" w:cs="Times New Roman"/>
                <w:szCs w:val="21"/>
              </w:rPr>
            </w:pPr>
            <w:r w:rsidRPr="00F80E16">
              <w:rPr>
                <w:rFonts w:ascii="黑体" w:eastAsia="黑体" w:hAnsi="黑体" w:cs="Times New Roman"/>
                <w:szCs w:val="21"/>
              </w:rPr>
              <w:t>功能名称</w:t>
            </w:r>
          </w:p>
        </w:tc>
        <w:tc>
          <w:tcPr>
            <w:tcW w:w="6400" w:type="dxa"/>
            <w:shd w:val="clear" w:color="auto" w:fill="C6D9F1" w:themeFill="text2" w:themeFillTint="33"/>
          </w:tcPr>
          <w:p w:rsidR="003912DC" w:rsidRPr="00F80E16" w:rsidRDefault="003912DC"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功能描述</w:t>
            </w:r>
          </w:p>
        </w:tc>
      </w:tr>
      <w:tr w:rsidR="003912DC" w:rsidRPr="00500473" w:rsidTr="00A106C3">
        <w:trPr>
          <w:jc w:val="center"/>
        </w:trPr>
        <w:tc>
          <w:tcPr>
            <w:tcW w:w="809" w:type="dxa"/>
            <w:vAlign w:val="center"/>
          </w:tcPr>
          <w:p w:rsidR="003912DC" w:rsidRPr="00F80E16" w:rsidRDefault="003912DC" w:rsidP="007C3FEB">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1</w:t>
            </w:r>
          </w:p>
        </w:tc>
        <w:tc>
          <w:tcPr>
            <w:tcW w:w="1821" w:type="dxa"/>
            <w:vAlign w:val="center"/>
          </w:tcPr>
          <w:p w:rsidR="003912DC" w:rsidRPr="00F80E16" w:rsidRDefault="003912DC" w:rsidP="007C3FEB">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复位</w:t>
            </w:r>
          </w:p>
        </w:tc>
        <w:tc>
          <w:tcPr>
            <w:tcW w:w="6400" w:type="dxa"/>
            <w:vAlign w:val="center"/>
          </w:tcPr>
          <w:p w:rsidR="003912DC" w:rsidRPr="00F80E16" w:rsidRDefault="003912DC" w:rsidP="007C3FEB">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当</w:t>
            </w:r>
            <w:r w:rsidR="003B58C8">
              <w:rPr>
                <w:rFonts w:asciiTheme="minorEastAsia" w:hAnsiTheme="minorEastAsia" w:cs="Times New Roman" w:hint="eastAsia"/>
                <w:szCs w:val="21"/>
              </w:rPr>
              <w:t>时钟上升沿到来时，如果</w:t>
            </w:r>
            <w:r w:rsidR="000C5ADA">
              <w:rPr>
                <w:rFonts w:asciiTheme="minorEastAsia" w:hAnsiTheme="minorEastAsia" w:cs="Times New Roman"/>
                <w:szCs w:val="21"/>
              </w:rPr>
              <w:t>复位信号有效</w:t>
            </w:r>
            <w:r w:rsidRPr="00F80E16">
              <w:rPr>
                <w:rFonts w:asciiTheme="minorEastAsia" w:hAnsiTheme="minorEastAsia" w:cs="Times New Roman"/>
                <w:szCs w:val="21"/>
              </w:rPr>
              <w:t>，</w:t>
            </w:r>
            <w:r w:rsidRPr="00F80E16">
              <w:rPr>
                <w:rFonts w:ascii="Times New Roman" w:hAnsi="Times New Roman" w:cs="Times New Roman"/>
                <w:szCs w:val="21"/>
              </w:rPr>
              <w:t>PC</w:t>
            </w:r>
            <w:r w:rsidRPr="00F80E16">
              <w:rPr>
                <w:rFonts w:asciiTheme="minorEastAsia" w:hAnsiTheme="minorEastAsia" w:cs="Times New Roman"/>
                <w:szCs w:val="21"/>
              </w:rPr>
              <w:t>被</w:t>
            </w:r>
            <w:r w:rsidR="000C5ADA">
              <w:rPr>
                <w:rFonts w:asciiTheme="minorEastAsia" w:hAnsiTheme="minorEastAsia" w:cs="Times New Roman" w:hint="eastAsia"/>
                <w:szCs w:val="21"/>
              </w:rPr>
              <w:t>复位</w:t>
            </w:r>
            <w:r w:rsidRPr="00F80E16">
              <w:rPr>
                <w:rFonts w:asciiTheme="minorEastAsia" w:hAnsiTheme="minorEastAsia" w:cs="Times New Roman"/>
                <w:szCs w:val="21"/>
              </w:rPr>
              <w:t>为</w:t>
            </w:r>
            <w:r w:rsidR="003B58C8">
              <w:rPr>
                <w:rFonts w:asciiTheme="minorEastAsia" w:hAnsiTheme="minorEastAsia" w:cs="Times New Roman"/>
                <w:szCs w:val="21"/>
              </w:rPr>
              <w:t>0x00003</w:t>
            </w:r>
            <w:r w:rsidRPr="00F80E16">
              <w:rPr>
                <w:rFonts w:asciiTheme="minorEastAsia" w:hAnsiTheme="minorEastAsia" w:cs="Times New Roman"/>
                <w:szCs w:val="21"/>
              </w:rPr>
              <w:t>000</w:t>
            </w:r>
          </w:p>
        </w:tc>
      </w:tr>
      <w:tr w:rsidR="00825917" w:rsidRPr="00500473" w:rsidTr="00A106C3">
        <w:trPr>
          <w:jc w:val="center"/>
        </w:trPr>
        <w:tc>
          <w:tcPr>
            <w:tcW w:w="809" w:type="dxa"/>
            <w:vAlign w:val="center"/>
          </w:tcPr>
          <w:p w:rsidR="00825917" w:rsidRPr="00F80E16" w:rsidRDefault="00825917" w:rsidP="007C3FEB">
            <w:pPr>
              <w:spacing w:before="100" w:beforeAutospacing="1" w:line="360" w:lineRule="auto"/>
              <w:rPr>
                <w:rFonts w:asciiTheme="minorEastAsia" w:hAnsiTheme="minorEastAsia" w:cs="Times New Roman"/>
                <w:szCs w:val="21"/>
              </w:rPr>
            </w:pPr>
            <w:r>
              <w:rPr>
                <w:rFonts w:asciiTheme="minorEastAsia" w:hAnsiTheme="minorEastAsia" w:cs="Times New Roman"/>
                <w:szCs w:val="21"/>
              </w:rPr>
              <w:t>2</w:t>
            </w:r>
          </w:p>
        </w:tc>
        <w:tc>
          <w:tcPr>
            <w:tcW w:w="1821" w:type="dxa"/>
            <w:vAlign w:val="center"/>
          </w:tcPr>
          <w:p w:rsidR="00825917" w:rsidRPr="00F80E16" w:rsidRDefault="00825917" w:rsidP="007C3FEB">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暂停</w:t>
            </w:r>
          </w:p>
        </w:tc>
        <w:tc>
          <w:tcPr>
            <w:tcW w:w="6400" w:type="dxa"/>
            <w:vAlign w:val="center"/>
          </w:tcPr>
          <w:p w:rsidR="00825917" w:rsidRPr="00F80E16" w:rsidRDefault="00825917"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当en信号为0或</w:t>
            </w:r>
            <w:proofErr w:type="spellStart"/>
            <w:r>
              <w:rPr>
                <w:rFonts w:asciiTheme="minorEastAsia" w:hAnsiTheme="minorEastAsia" w:cs="Times New Roman" w:hint="eastAsia"/>
                <w:szCs w:val="21"/>
              </w:rPr>
              <w:t>stall_mult</w:t>
            </w:r>
            <w:proofErr w:type="spellEnd"/>
            <w:r>
              <w:rPr>
                <w:rFonts w:asciiTheme="minorEastAsia" w:hAnsiTheme="minorEastAsia" w:cs="Times New Roman" w:hint="eastAsia"/>
                <w:szCs w:val="21"/>
              </w:rPr>
              <w:t>信号为1时，将D级信号暂停不变</w:t>
            </w:r>
          </w:p>
        </w:tc>
      </w:tr>
      <w:tr w:rsidR="001B079E" w:rsidRPr="00500473" w:rsidTr="00A106C3">
        <w:trPr>
          <w:jc w:val="center"/>
        </w:trPr>
        <w:tc>
          <w:tcPr>
            <w:tcW w:w="809" w:type="dxa"/>
            <w:vAlign w:val="center"/>
          </w:tcPr>
          <w:p w:rsidR="001B079E" w:rsidRPr="00F80E16" w:rsidRDefault="00825917" w:rsidP="007C3FEB">
            <w:pPr>
              <w:spacing w:before="100" w:beforeAutospacing="1" w:line="360" w:lineRule="auto"/>
              <w:rPr>
                <w:rFonts w:asciiTheme="minorEastAsia" w:hAnsiTheme="minorEastAsia" w:cs="Times New Roman"/>
                <w:szCs w:val="21"/>
              </w:rPr>
            </w:pPr>
            <w:r>
              <w:rPr>
                <w:rFonts w:asciiTheme="minorEastAsia" w:hAnsiTheme="minorEastAsia" w:cs="Times New Roman"/>
                <w:szCs w:val="21"/>
              </w:rPr>
              <w:t>3</w:t>
            </w:r>
          </w:p>
        </w:tc>
        <w:tc>
          <w:tcPr>
            <w:tcW w:w="1821" w:type="dxa"/>
            <w:vAlign w:val="center"/>
          </w:tcPr>
          <w:p w:rsidR="001B079E" w:rsidRPr="00F80E16" w:rsidRDefault="00A106C3" w:rsidP="003B58C8">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输出</w:t>
            </w:r>
            <w:r w:rsidR="003B58C8">
              <w:rPr>
                <w:rFonts w:ascii="Times New Roman" w:hAnsi="Times New Roman" w:cs="Times New Roman" w:hint="eastAsia"/>
                <w:szCs w:val="21"/>
              </w:rPr>
              <w:t>下一个</w:t>
            </w:r>
            <w:r w:rsidR="003B58C8">
              <w:rPr>
                <w:rFonts w:ascii="Times New Roman" w:hAnsi="Times New Roman" w:cs="Times New Roman" w:hint="eastAsia"/>
                <w:szCs w:val="21"/>
              </w:rPr>
              <w:t>PC</w:t>
            </w:r>
            <w:r w:rsidR="003B58C8">
              <w:rPr>
                <w:rFonts w:ascii="Times New Roman" w:hAnsi="Times New Roman" w:cs="Times New Roman" w:hint="eastAsia"/>
                <w:szCs w:val="21"/>
              </w:rPr>
              <w:t>值</w:t>
            </w:r>
          </w:p>
        </w:tc>
        <w:tc>
          <w:tcPr>
            <w:tcW w:w="6400" w:type="dxa"/>
            <w:vAlign w:val="center"/>
          </w:tcPr>
          <w:p w:rsidR="003B58C8" w:rsidRPr="00F80E16" w:rsidRDefault="00A106C3" w:rsidP="003B58C8">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当时钟上升沿到来时，将PC0的值赋给PC</w:t>
            </w:r>
          </w:p>
        </w:tc>
      </w:tr>
    </w:tbl>
    <w:p w:rsidR="003912DC" w:rsidRPr="00A106C3" w:rsidRDefault="003912DC" w:rsidP="00A106C3">
      <w:pPr>
        <w:spacing w:before="100" w:beforeAutospacing="1" w:line="360" w:lineRule="auto"/>
        <w:rPr>
          <w:rFonts w:asciiTheme="minorEastAsia" w:hAnsiTheme="minorEastAsia"/>
          <w:sz w:val="24"/>
          <w:szCs w:val="24"/>
        </w:rPr>
      </w:pPr>
    </w:p>
    <w:p w:rsidR="00A106C3" w:rsidRPr="00500473" w:rsidRDefault="00825917" w:rsidP="00A106C3">
      <w:pPr>
        <w:spacing w:before="100" w:beforeAutospacing="1" w:line="360" w:lineRule="auto"/>
        <w:ind w:firstLineChars="200" w:firstLine="480"/>
        <w:jc w:val="right"/>
        <w:rPr>
          <w:rFonts w:asciiTheme="minorEastAsia" w:hAnsiTheme="minorEastAsia"/>
          <w:sz w:val="24"/>
          <w:szCs w:val="24"/>
        </w:rPr>
      </w:pPr>
      <w:r>
        <w:rPr>
          <w:rFonts w:asciiTheme="minorEastAsia" w:hAnsiTheme="minorEastAsia" w:hint="eastAsia"/>
          <w:sz w:val="24"/>
          <w:szCs w:val="24"/>
        </w:rPr>
        <w:lastRenderedPageBreak/>
        <w:t>IF</w:t>
      </w:r>
      <w:r w:rsidR="00A106C3" w:rsidRPr="00500473">
        <w:rPr>
          <w:rFonts w:asciiTheme="minorEastAsia" w:hAnsiTheme="minorEastAsia" w:hint="eastAsia"/>
          <w:sz w:val="24"/>
          <w:szCs w:val="24"/>
        </w:rPr>
        <w:t>端口定义：</w:t>
      </w:r>
    </w:p>
    <w:tbl>
      <w:tblPr>
        <w:tblStyle w:val="a5"/>
        <w:tblW w:w="0" w:type="auto"/>
        <w:jc w:val="center"/>
        <w:tblInd w:w="108" w:type="dxa"/>
        <w:tblLook w:val="04A0"/>
      </w:tblPr>
      <w:tblGrid>
        <w:gridCol w:w="1182"/>
        <w:gridCol w:w="1124"/>
        <w:gridCol w:w="6108"/>
      </w:tblGrid>
      <w:tr w:rsidR="00A106C3" w:rsidRPr="00500473" w:rsidTr="00A106C3">
        <w:trPr>
          <w:jc w:val="center"/>
        </w:trPr>
        <w:tc>
          <w:tcPr>
            <w:tcW w:w="1182" w:type="dxa"/>
            <w:shd w:val="clear" w:color="auto" w:fill="C6D9F1" w:themeFill="text2" w:themeFillTint="33"/>
          </w:tcPr>
          <w:p w:rsidR="00A106C3" w:rsidRPr="00F80E16" w:rsidRDefault="00A106C3" w:rsidP="00CA03B7">
            <w:pPr>
              <w:spacing w:before="100" w:beforeAutospacing="1" w:line="360" w:lineRule="auto"/>
              <w:rPr>
                <w:rFonts w:ascii="黑体" w:eastAsia="黑体" w:hAnsi="黑体" w:cs="Times New Roman"/>
                <w:szCs w:val="21"/>
              </w:rPr>
            </w:pPr>
            <w:r w:rsidRPr="00F80E16">
              <w:rPr>
                <w:rFonts w:ascii="黑体" w:eastAsia="黑体" w:hAnsi="黑体" w:cs="Times New Roman" w:hint="eastAsia"/>
                <w:szCs w:val="21"/>
              </w:rPr>
              <w:t>信号名</w:t>
            </w:r>
          </w:p>
        </w:tc>
        <w:tc>
          <w:tcPr>
            <w:tcW w:w="1124" w:type="dxa"/>
            <w:shd w:val="clear" w:color="auto" w:fill="C6D9F1" w:themeFill="text2" w:themeFillTint="33"/>
          </w:tcPr>
          <w:p w:rsidR="00A106C3" w:rsidRPr="00F80E16" w:rsidRDefault="00A106C3" w:rsidP="00CA03B7">
            <w:pPr>
              <w:spacing w:before="100" w:beforeAutospacing="1" w:line="360" w:lineRule="auto"/>
              <w:ind w:firstLineChars="100" w:firstLine="210"/>
              <w:rPr>
                <w:rFonts w:ascii="黑体" w:eastAsia="黑体" w:hAnsi="黑体" w:cs="Times New Roman"/>
                <w:szCs w:val="21"/>
              </w:rPr>
            </w:pPr>
            <w:r w:rsidRPr="00F80E16">
              <w:rPr>
                <w:rFonts w:ascii="黑体" w:eastAsia="黑体" w:hAnsi="黑体" w:cs="Times New Roman" w:hint="eastAsia"/>
                <w:szCs w:val="21"/>
              </w:rPr>
              <w:t>方向</w:t>
            </w:r>
          </w:p>
        </w:tc>
        <w:tc>
          <w:tcPr>
            <w:tcW w:w="6108" w:type="dxa"/>
            <w:shd w:val="clear" w:color="auto" w:fill="C6D9F1" w:themeFill="text2" w:themeFillTint="33"/>
          </w:tcPr>
          <w:p w:rsidR="00A106C3" w:rsidRPr="00F80E16" w:rsidRDefault="00A106C3" w:rsidP="00CA03B7">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描述</w:t>
            </w:r>
          </w:p>
        </w:tc>
      </w:tr>
      <w:tr w:rsidR="00A106C3" w:rsidRPr="00500473" w:rsidTr="00A106C3">
        <w:trPr>
          <w:jc w:val="center"/>
        </w:trPr>
        <w:tc>
          <w:tcPr>
            <w:tcW w:w="1182" w:type="dxa"/>
            <w:vAlign w:val="center"/>
          </w:tcPr>
          <w:p w:rsidR="00A106C3" w:rsidRPr="00F80E16" w:rsidRDefault="00A106C3" w:rsidP="00CA03B7">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PC[31</w:t>
            </w:r>
            <w:r>
              <w:rPr>
                <w:rFonts w:ascii="Times New Roman" w:hAnsi="Times New Roman" w:cs="Times New Roman" w:hint="eastAsia"/>
                <w:szCs w:val="21"/>
              </w:rPr>
              <w:t>：</w:t>
            </w:r>
            <w:r>
              <w:rPr>
                <w:rFonts w:ascii="Times New Roman" w:hAnsi="Times New Roman" w:cs="Times New Roman" w:hint="eastAsia"/>
                <w:szCs w:val="21"/>
              </w:rPr>
              <w:t>0]</w:t>
            </w:r>
          </w:p>
        </w:tc>
        <w:tc>
          <w:tcPr>
            <w:tcW w:w="1124" w:type="dxa"/>
            <w:vAlign w:val="center"/>
          </w:tcPr>
          <w:p w:rsidR="00A106C3" w:rsidRPr="00F80E16" w:rsidRDefault="00A106C3" w:rsidP="00CA03B7">
            <w:pPr>
              <w:spacing w:before="100" w:beforeAutospacing="1" w:line="360" w:lineRule="auto"/>
              <w:ind w:firstLineChars="200" w:firstLine="420"/>
              <w:rPr>
                <w:rFonts w:asciiTheme="minorEastAsia" w:hAnsiTheme="minorEastAsia" w:cs="Times New Roman"/>
                <w:szCs w:val="21"/>
              </w:rPr>
            </w:pPr>
            <w:r w:rsidRPr="00F80E16">
              <w:rPr>
                <w:rFonts w:ascii="Times New Roman" w:hAnsi="Times New Roman" w:cs="Times New Roman" w:hint="eastAsia"/>
                <w:szCs w:val="21"/>
              </w:rPr>
              <w:t>I</w:t>
            </w:r>
          </w:p>
        </w:tc>
        <w:tc>
          <w:tcPr>
            <w:tcW w:w="6108" w:type="dxa"/>
            <w:vAlign w:val="center"/>
          </w:tcPr>
          <w:p w:rsidR="00A106C3" w:rsidRPr="00F80E16" w:rsidRDefault="00A106C3" w:rsidP="00CA03B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当前指令的PC值</w:t>
            </w:r>
          </w:p>
        </w:tc>
      </w:tr>
      <w:tr w:rsidR="00A106C3" w:rsidRPr="00500473" w:rsidTr="00A106C3">
        <w:trPr>
          <w:jc w:val="center"/>
        </w:trPr>
        <w:tc>
          <w:tcPr>
            <w:tcW w:w="1182" w:type="dxa"/>
            <w:vAlign w:val="center"/>
          </w:tcPr>
          <w:p w:rsidR="00A106C3" w:rsidRPr="00F80E16" w:rsidRDefault="00A106C3" w:rsidP="00CA03B7">
            <w:pPr>
              <w:spacing w:before="100" w:beforeAutospacing="1" w:line="360" w:lineRule="auto"/>
              <w:rPr>
                <w:rFonts w:asciiTheme="minorEastAsia" w:hAnsiTheme="minorEastAsia" w:cs="Times New Roman"/>
                <w:szCs w:val="21"/>
              </w:rPr>
            </w:pPr>
            <w:r>
              <w:rPr>
                <w:rFonts w:ascii="Times New Roman" w:hAnsi="Times New Roman" w:cs="Times New Roman" w:hint="eastAsia"/>
                <w:szCs w:val="21"/>
              </w:rPr>
              <w:t>IR[31:0]</w:t>
            </w:r>
          </w:p>
        </w:tc>
        <w:tc>
          <w:tcPr>
            <w:tcW w:w="1124" w:type="dxa"/>
            <w:vAlign w:val="center"/>
          </w:tcPr>
          <w:p w:rsidR="00A106C3" w:rsidRPr="00F80E16" w:rsidRDefault="00A106C3" w:rsidP="00CA03B7">
            <w:pPr>
              <w:spacing w:before="100" w:beforeAutospacing="1" w:line="360" w:lineRule="auto"/>
              <w:ind w:firstLineChars="200" w:firstLine="420"/>
              <w:rPr>
                <w:rFonts w:asciiTheme="minorEastAsia" w:hAnsiTheme="minorEastAsia" w:cs="Times New Roman"/>
                <w:szCs w:val="21"/>
              </w:rPr>
            </w:pPr>
            <w:r>
              <w:rPr>
                <w:rFonts w:ascii="Times New Roman" w:hAnsi="Times New Roman" w:cs="Times New Roman" w:hint="eastAsia"/>
                <w:szCs w:val="21"/>
              </w:rPr>
              <w:t>O</w:t>
            </w:r>
          </w:p>
        </w:tc>
        <w:tc>
          <w:tcPr>
            <w:tcW w:w="6108" w:type="dxa"/>
            <w:vAlign w:val="center"/>
          </w:tcPr>
          <w:p w:rsidR="00A106C3" w:rsidRPr="00F80E16" w:rsidRDefault="00A106C3" w:rsidP="006F74CD">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当前指令的操作码</w:t>
            </w:r>
          </w:p>
        </w:tc>
      </w:tr>
      <w:tr w:rsidR="00825917" w:rsidRPr="00500473" w:rsidTr="00A106C3">
        <w:trPr>
          <w:jc w:val="center"/>
        </w:trPr>
        <w:tc>
          <w:tcPr>
            <w:tcW w:w="1182" w:type="dxa"/>
            <w:vAlign w:val="center"/>
          </w:tcPr>
          <w:p w:rsidR="00825917" w:rsidRDefault="00825917" w:rsidP="00CA03B7">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PC4[31:0]</w:t>
            </w:r>
          </w:p>
        </w:tc>
        <w:tc>
          <w:tcPr>
            <w:tcW w:w="1124" w:type="dxa"/>
            <w:vAlign w:val="center"/>
          </w:tcPr>
          <w:p w:rsidR="00825917" w:rsidRDefault="00825917" w:rsidP="00CA03B7">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O</w:t>
            </w:r>
          </w:p>
        </w:tc>
        <w:tc>
          <w:tcPr>
            <w:tcW w:w="6108" w:type="dxa"/>
            <w:vAlign w:val="center"/>
          </w:tcPr>
          <w:p w:rsidR="00825917" w:rsidRDefault="00825917" w:rsidP="006F74CD">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当前PC加4</w:t>
            </w:r>
          </w:p>
        </w:tc>
      </w:tr>
    </w:tbl>
    <w:p w:rsidR="00A106C3" w:rsidRPr="00A106C3" w:rsidRDefault="00A106C3" w:rsidP="00A106C3">
      <w:pPr>
        <w:spacing w:before="100" w:beforeAutospacing="1" w:line="360" w:lineRule="auto"/>
        <w:rPr>
          <w:rFonts w:asciiTheme="minorEastAsia" w:hAnsiTheme="minorEastAsia"/>
          <w:sz w:val="24"/>
          <w:szCs w:val="24"/>
        </w:rPr>
      </w:pPr>
    </w:p>
    <w:p w:rsidR="00A106C3" w:rsidRPr="00500473" w:rsidRDefault="00825917" w:rsidP="00A106C3">
      <w:pPr>
        <w:pStyle w:val="a6"/>
        <w:spacing w:before="100" w:beforeAutospacing="1" w:line="360" w:lineRule="auto"/>
        <w:ind w:left="780" w:firstLine="480"/>
        <w:jc w:val="right"/>
        <w:rPr>
          <w:rFonts w:asciiTheme="minorEastAsia" w:hAnsiTheme="minorEastAsia"/>
          <w:sz w:val="24"/>
          <w:szCs w:val="24"/>
        </w:rPr>
      </w:pPr>
      <w:r>
        <w:rPr>
          <w:rFonts w:asciiTheme="minorEastAsia" w:hAnsiTheme="minorEastAsia" w:hint="eastAsia"/>
          <w:sz w:val="24"/>
          <w:szCs w:val="24"/>
        </w:rPr>
        <w:t>IF</w:t>
      </w:r>
      <w:r w:rsidR="00A106C3" w:rsidRPr="00500473">
        <w:rPr>
          <w:rFonts w:asciiTheme="minorEastAsia" w:hAnsiTheme="minorEastAsia" w:hint="eastAsia"/>
          <w:sz w:val="24"/>
          <w:szCs w:val="24"/>
        </w:rPr>
        <w:t>功能定义：</w:t>
      </w:r>
    </w:p>
    <w:tbl>
      <w:tblPr>
        <w:tblStyle w:val="a5"/>
        <w:tblW w:w="9030" w:type="dxa"/>
        <w:jc w:val="center"/>
        <w:tblInd w:w="108" w:type="dxa"/>
        <w:tblLook w:val="04A0"/>
      </w:tblPr>
      <w:tblGrid>
        <w:gridCol w:w="809"/>
        <w:gridCol w:w="1821"/>
        <w:gridCol w:w="6400"/>
      </w:tblGrid>
      <w:tr w:rsidR="00A106C3" w:rsidRPr="00500473" w:rsidTr="00CA03B7">
        <w:trPr>
          <w:jc w:val="center"/>
        </w:trPr>
        <w:tc>
          <w:tcPr>
            <w:tcW w:w="809" w:type="dxa"/>
            <w:shd w:val="clear" w:color="auto" w:fill="C6D9F1" w:themeFill="text2" w:themeFillTint="33"/>
          </w:tcPr>
          <w:p w:rsidR="00A106C3" w:rsidRPr="00F80E16" w:rsidRDefault="00A106C3" w:rsidP="00CA03B7">
            <w:pPr>
              <w:spacing w:before="100" w:beforeAutospacing="1" w:line="360" w:lineRule="auto"/>
              <w:rPr>
                <w:rFonts w:ascii="黑体" w:eastAsia="黑体" w:hAnsi="黑体" w:cs="Times New Roman"/>
                <w:szCs w:val="21"/>
              </w:rPr>
            </w:pPr>
            <w:r w:rsidRPr="00F80E16">
              <w:rPr>
                <w:rFonts w:ascii="黑体" w:eastAsia="黑体" w:hAnsi="黑体" w:cs="Times New Roman"/>
                <w:szCs w:val="21"/>
              </w:rPr>
              <w:t>序号</w:t>
            </w:r>
          </w:p>
        </w:tc>
        <w:tc>
          <w:tcPr>
            <w:tcW w:w="1821" w:type="dxa"/>
            <w:shd w:val="clear" w:color="auto" w:fill="C6D9F1" w:themeFill="text2" w:themeFillTint="33"/>
          </w:tcPr>
          <w:p w:rsidR="00A106C3" w:rsidRPr="00F80E16" w:rsidRDefault="00A106C3" w:rsidP="00CA03B7">
            <w:pPr>
              <w:spacing w:before="100" w:beforeAutospacing="1" w:line="360" w:lineRule="auto"/>
              <w:rPr>
                <w:rFonts w:ascii="黑体" w:eastAsia="黑体" w:hAnsi="黑体" w:cs="Times New Roman"/>
                <w:szCs w:val="21"/>
              </w:rPr>
            </w:pPr>
            <w:r w:rsidRPr="00F80E16">
              <w:rPr>
                <w:rFonts w:ascii="黑体" w:eastAsia="黑体" w:hAnsi="黑体" w:cs="Times New Roman"/>
                <w:szCs w:val="21"/>
              </w:rPr>
              <w:t>功能名称</w:t>
            </w:r>
          </w:p>
        </w:tc>
        <w:tc>
          <w:tcPr>
            <w:tcW w:w="6400" w:type="dxa"/>
            <w:shd w:val="clear" w:color="auto" w:fill="C6D9F1" w:themeFill="text2" w:themeFillTint="33"/>
          </w:tcPr>
          <w:p w:rsidR="00A106C3" w:rsidRPr="00F80E16" w:rsidRDefault="00A106C3" w:rsidP="00CA03B7">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功能描述</w:t>
            </w:r>
          </w:p>
        </w:tc>
      </w:tr>
      <w:tr w:rsidR="00A106C3" w:rsidRPr="00500473" w:rsidTr="00CA03B7">
        <w:trPr>
          <w:jc w:val="center"/>
        </w:trPr>
        <w:tc>
          <w:tcPr>
            <w:tcW w:w="809" w:type="dxa"/>
            <w:vAlign w:val="center"/>
          </w:tcPr>
          <w:p w:rsidR="00A106C3" w:rsidRPr="00F80E16" w:rsidRDefault="00A106C3" w:rsidP="00CA03B7">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1</w:t>
            </w:r>
          </w:p>
        </w:tc>
        <w:tc>
          <w:tcPr>
            <w:tcW w:w="1821" w:type="dxa"/>
            <w:vAlign w:val="center"/>
          </w:tcPr>
          <w:p w:rsidR="00A106C3" w:rsidRPr="00F80E16" w:rsidRDefault="00A106C3" w:rsidP="00CA03B7">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读入指令</w:t>
            </w:r>
          </w:p>
        </w:tc>
        <w:tc>
          <w:tcPr>
            <w:tcW w:w="6400" w:type="dxa"/>
            <w:vAlign w:val="center"/>
          </w:tcPr>
          <w:p w:rsidR="00A106C3" w:rsidRPr="00F80E16" w:rsidRDefault="00A106C3" w:rsidP="00CA03B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将code.txt中的指令读入到</w:t>
            </w:r>
            <w:proofErr w:type="spellStart"/>
            <w:r>
              <w:rPr>
                <w:rFonts w:asciiTheme="minorEastAsia" w:hAnsiTheme="minorEastAsia" w:cs="Times New Roman" w:hint="eastAsia"/>
                <w:szCs w:val="21"/>
              </w:rPr>
              <w:t>im</w:t>
            </w:r>
            <w:proofErr w:type="spellEnd"/>
            <w:r>
              <w:rPr>
                <w:rFonts w:asciiTheme="minorEastAsia" w:hAnsiTheme="minorEastAsia" w:cs="Times New Roman" w:hint="eastAsia"/>
                <w:szCs w:val="21"/>
              </w:rPr>
              <w:t>寄存器中</w:t>
            </w:r>
          </w:p>
        </w:tc>
      </w:tr>
      <w:tr w:rsidR="00A106C3" w:rsidRPr="00825917" w:rsidTr="00CA03B7">
        <w:trPr>
          <w:jc w:val="center"/>
        </w:trPr>
        <w:tc>
          <w:tcPr>
            <w:tcW w:w="809" w:type="dxa"/>
            <w:vAlign w:val="center"/>
          </w:tcPr>
          <w:p w:rsidR="00A106C3" w:rsidRPr="00F80E16" w:rsidRDefault="00A106C3" w:rsidP="00CA03B7">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2</w:t>
            </w:r>
          </w:p>
        </w:tc>
        <w:tc>
          <w:tcPr>
            <w:tcW w:w="1821" w:type="dxa"/>
            <w:vAlign w:val="center"/>
          </w:tcPr>
          <w:p w:rsidR="00A106C3" w:rsidRPr="00F80E16" w:rsidRDefault="00A106C3" w:rsidP="00CA03B7">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输出</w:t>
            </w:r>
            <w:r>
              <w:rPr>
                <w:rFonts w:ascii="Times New Roman" w:hAnsi="Times New Roman" w:cs="Times New Roman" w:hint="eastAsia"/>
                <w:szCs w:val="21"/>
              </w:rPr>
              <w:t>指令操作码</w:t>
            </w:r>
          </w:p>
        </w:tc>
        <w:tc>
          <w:tcPr>
            <w:tcW w:w="6400" w:type="dxa"/>
            <w:vAlign w:val="center"/>
          </w:tcPr>
          <w:p w:rsidR="00A106C3" w:rsidRPr="00F80E16" w:rsidRDefault="00825917" w:rsidP="00CA03B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根据当前PC值，从</w:t>
            </w:r>
            <w:proofErr w:type="spellStart"/>
            <w:r>
              <w:rPr>
                <w:rFonts w:asciiTheme="minorEastAsia" w:hAnsiTheme="minorEastAsia" w:cs="Times New Roman" w:hint="eastAsia"/>
                <w:szCs w:val="21"/>
              </w:rPr>
              <w:t>im</w:t>
            </w:r>
            <w:proofErr w:type="spellEnd"/>
            <w:r>
              <w:rPr>
                <w:rFonts w:asciiTheme="minorEastAsia" w:hAnsiTheme="minorEastAsia" w:cs="Times New Roman" w:hint="eastAsia"/>
                <w:szCs w:val="21"/>
              </w:rPr>
              <w:t>寄存器中取出当前操作码</w:t>
            </w:r>
          </w:p>
        </w:tc>
      </w:tr>
      <w:tr w:rsidR="00825917" w:rsidRPr="00825917" w:rsidTr="00CA03B7">
        <w:trPr>
          <w:jc w:val="center"/>
        </w:trPr>
        <w:tc>
          <w:tcPr>
            <w:tcW w:w="809" w:type="dxa"/>
            <w:vAlign w:val="center"/>
          </w:tcPr>
          <w:p w:rsidR="00825917" w:rsidRPr="00F80E16" w:rsidRDefault="00825917" w:rsidP="00CA03B7">
            <w:pPr>
              <w:spacing w:before="100" w:beforeAutospacing="1" w:line="360" w:lineRule="auto"/>
              <w:rPr>
                <w:rFonts w:asciiTheme="minorEastAsia" w:hAnsiTheme="minorEastAsia" w:cs="Times New Roman"/>
                <w:szCs w:val="21"/>
              </w:rPr>
            </w:pPr>
            <w:r>
              <w:rPr>
                <w:rFonts w:asciiTheme="minorEastAsia" w:hAnsiTheme="minorEastAsia" w:cs="Times New Roman"/>
                <w:szCs w:val="21"/>
              </w:rPr>
              <w:t>3</w:t>
            </w:r>
          </w:p>
        </w:tc>
        <w:tc>
          <w:tcPr>
            <w:tcW w:w="1821" w:type="dxa"/>
            <w:vAlign w:val="center"/>
          </w:tcPr>
          <w:p w:rsidR="00825917" w:rsidRDefault="00825917" w:rsidP="00CA03B7">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输出PC4的值</w:t>
            </w:r>
          </w:p>
        </w:tc>
        <w:tc>
          <w:tcPr>
            <w:tcW w:w="6400" w:type="dxa"/>
            <w:vAlign w:val="center"/>
          </w:tcPr>
          <w:p w:rsidR="00825917" w:rsidRDefault="00825917" w:rsidP="00CA03B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根据当前PC值，输出PC+4的值</w:t>
            </w:r>
          </w:p>
        </w:tc>
      </w:tr>
    </w:tbl>
    <w:p w:rsidR="00A106C3" w:rsidRPr="00DA58F5" w:rsidRDefault="00A106C3" w:rsidP="00DA58F5">
      <w:pPr>
        <w:spacing w:before="100" w:beforeAutospacing="1" w:line="360" w:lineRule="auto"/>
        <w:rPr>
          <w:rFonts w:asciiTheme="minorEastAsia" w:hAnsiTheme="minorEastAsia"/>
          <w:sz w:val="24"/>
          <w:szCs w:val="24"/>
        </w:rPr>
      </w:pPr>
    </w:p>
    <w:p w:rsidR="00DA58F5" w:rsidRDefault="00E31680" w:rsidP="00DA58F5">
      <w:pPr>
        <w:pStyle w:val="a6"/>
        <w:spacing w:before="100" w:beforeAutospacing="1" w:line="360" w:lineRule="auto"/>
        <w:ind w:left="284" w:firstLineChars="0" w:firstLine="0"/>
        <w:jc w:val="left"/>
        <w:rPr>
          <w:rFonts w:ascii="黑体" w:eastAsia="黑体" w:hAnsi="黑体"/>
          <w:sz w:val="28"/>
          <w:szCs w:val="28"/>
        </w:rPr>
      </w:pPr>
      <w:r w:rsidRPr="00500473">
        <w:rPr>
          <w:rFonts w:ascii="黑体" w:eastAsia="黑体" w:hAnsi="黑体"/>
          <w:sz w:val="28"/>
          <w:szCs w:val="28"/>
        </w:rPr>
        <w:t>2.</w:t>
      </w:r>
      <w:r w:rsidR="00825917">
        <w:rPr>
          <w:rFonts w:ascii="黑体" w:eastAsia="黑体" w:hAnsi="黑体" w:hint="eastAsia"/>
          <w:sz w:val="28"/>
          <w:szCs w:val="28"/>
        </w:rPr>
        <w:t>I</w:t>
      </w:r>
      <w:r w:rsidR="00DA58F5">
        <w:rPr>
          <w:rFonts w:ascii="黑体" w:eastAsia="黑体" w:hAnsi="黑体" w:hint="eastAsia"/>
          <w:sz w:val="28"/>
          <w:szCs w:val="28"/>
        </w:rPr>
        <w:t>D级组合逻辑</w:t>
      </w:r>
    </w:p>
    <w:p w:rsidR="0081774F" w:rsidRPr="00924938" w:rsidRDefault="0081774F" w:rsidP="00DA58F5">
      <w:pPr>
        <w:pStyle w:val="a6"/>
        <w:spacing w:before="100" w:beforeAutospacing="1" w:line="360" w:lineRule="auto"/>
        <w:ind w:left="284" w:firstLineChars="0" w:firstLine="0"/>
        <w:jc w:val="left"/>
        <w:rPr>
          <w:rFonts w:asciiTheme="minorEastAsia" w:hAnsiTheme="minorEastAsia"/>
          <w:sz w:val="28"/>
          <w:szCs w:val="28"/>
        </w:rPr>
      </w:pPr>
      <w:r w:rsidRPr="00924938">
        <w:rPr>
          <w:rFonts w:asciiTheme="minorEastAsia" w:hAnsiTheme="minorEastAsia" w:hint="eastAsia"/>
          <w:sz w:val="28"/>
          <w:szCs w:val="28"/>
        </w:rPr>
        <w:t>(1)其中包含MFCMP1D、MFCMP2D两个转发多路选择器</w:t>
      </w:r>
      <w:r w:rsidR="00E37733">
        <w:rPr>
          <w:rFonts w:asciiTheme="minorEastAsia" w:hAnsiTheme="minorEastAsia" w:hint="eastAsia"/>
          <w:sz w:val="28"/>
          <w:szCs w:val="28"/>
        </w:rPr>
        <w:t>，控制进入比较器的数据为正确的当前数据</w:t>
      </w:r>
    </w:p>
    <w:p w:rsidR="0081774F" w:rsidRPr="00924938" w:rsidRDefault="0081774F" w:rsidP="00DA58F5">
      <w:pPr>
        <w:pStyle w:val="a6"/>
        <w:spacing w:before="100" w:beforeAutospacing="1" w:line="360" w:lineRule="auto"/>
        <w:ind w:left="284" w:firstLineChars="0" w:firstLine="0"/>
        <w:jc w:val="left"/>
        <w:rPr>
          <w:rFonts w:asciiTheme="minorEastAsia" w:hAnsiTheme="minorEastAsia"/>
          <w:sz w:val="28"/>
          <w:szCs w:val="28"/>
        </w:rPr>
      </w:pPr>
      <w:r w:rsidRPr="00924938">
        <w:rPr>
          <w:rFonts w:asciiTheme="minorEastAsia" w:hAnsiTheme="minorEastAsia" w:hint="eastAsia"/>
          <w:sz w:val="28"/>
          <w:szCs w:val="28"/>
        </w:rPr>
        <w:t>（2）</w:t>
      </w:r>
      <w:r w:rsidR="00E37733">
        <w:rPr>
          <w:rFonts w:asciiTheme="minorEastAsia" w:hAnsiTheme="minorEastAsia" w:hint="eastAsia"/>
          <w:sz w:val="28"/>
          <w:szCs w:val="28"/>
        </w:rPr>
        <w:t>ID模块中有RF、EXT、CMP、NPC。</w:t>
      </w:r>
      <w:r w:rsidRPr="00924938">
        <w:rPr>
          <w:rFonts w:asciiTheme="minorEastAsia" w:hAnsiTheme="minorEastAsia" w:hint="eastAsia"/>
          <w:sz w:val="28"/>
          <w:szCs w:val="28"/>
        </w:rPr>
        <w:t>RF寄存器在D级为组合逻辑，其中包含32个临时寄存器</w:t>
      </w:r>
      <w:proofErr w:type="spellStart"/>
      <w:r w:rsidR="006F74CD">
        <w:rPr>
          <w:rFonts w:asciiTheme="minorEastAsia" w:hAnsiTheme="minorEastAsia" w:hint="eastAsia"/>
          <w:sz w:val="28"/>
          <w:szCs w:val="28"/>
        </w:rPr>
        <w:t>rege</w:t>
      </w:r>
      <w:proofErr w:type="spellEnd"/>
      <w:r w:rsidRPr="00924938">
        <w:rPr>
          <w:rFonts w:asciiTheme="minorEastAsia" w:hAnsiTheme="minorEastAsia" w:hint="eastAsia"/>
          <w:sz w:val="28"/>
          <w:szCs w:val="28"/>
        </w:rPr>
        <w:t>，根据当前指令码，输出</w:t>
      </w:r>
      <w:proofErr w:type="spellStart"/>
      <w:r w:rsidRPr="00924938">
        <w:rPr>
          <w:rFonts w:asciiTheme="minorEastAsia" w:hAnsiTheme="minorEastAsia" w:hint="eastAsia"/>
          <w:sz w:val="28"/>
          <w:szCs w:val="28"/>
        </w:rPr>
        <w:t>rs</w:t>
      </w:r>
      <w:proofErr w:type="spellEnd"/>
      <w:r w:rsidRPr="00924938">
        <w:rPr>
          <w:rFonts w:asciiTheme="minorEastAsia" w:hAnsiTheme="minorEastAsia" w:hint="eastAsia"/>
          <w:sz w:val="28"/>
          <w:szCs w:val="28"/>
        </w:rPr>
        <w:t>和</w:t>
      </w:r>
      <w:proofErr w:type="spellStart"/>
      <w:r w:rsidRPr="00924938">
        <w:rPr>
          <w:rFonts w:asciiTheme="minorEastAsia" w:hAnsiTheme="minorEastAsia" w:hint="eastAsia"/>
          <w:sz w:val="28"/>
          <w:szCs w:val="28"/>
        </w:rPr>
        <w:t>rt</w:t>
      </w:r>
      <w:proofErr w:type="spellEnd"/>
      <w:r w:rsidRPr="00924938">
        <w:rPr>
          <w:rFonts w:asciiTheme="minorEastAsia" w:hAnsiTheme="minorEastAsia" w:hint="eastAsia"/>
          <w:sz w:val="28"/>
          <w:szCs w:val="28"/>
        </w:rPr>
        <w:t>寄存器的值。在回写时，时钟上升沿到来时，</w:t>
      </w:r>
      <w:r w:rsidR="006F74CD">
        <w:rPr>
          <w:rFonts w:asciiTheme="minorEastAsia" w:hAnsiTheme="minorEastAsia" w:hint="eastAsia"/>
          <w:sz w:val="28"/>
          <w:szCs w:val="28"/>
        </w:rPr>
        <w:t>如果写使能信号有效，</w:t>
      </w:r>
      <w:r w:rsidRPr="00924938">
        <w:rPr>
          <w:rFonts w:asciiTheme="minorEastAsia" w:hAnsiTheme="minorEastAsia" w:hint="eastAsia"/>
          <w:sz w:val="28"/>
          <w:szCs w:val="28"/>
        </w:rPr>
        <w:t>将</w:t>
      </w:r>
      <w:proofErr w:type="spellStart"/>
      <w:r w:rsidRPr="00924938">
        <w:rPr>
          <w:rFonts w:asciiTheme="minorEastAsia" w:hAnsiTheme="minorEastAsia" w:hint="eastAsia"/>
          <w:sz w:val="28"/>
          <w:szCs w:val="28"/>
        </w:rPr>
        <w:t>WD</w:t>
      </w:r>
      <w:r w:rsidR="00FC4997">
        <w:rPr>
          <w:rFonts w:asciiTheme="minorEastAsia" w:hAnsiTheme="minorEastAsia" w:hint="eastAsia"/>
          <w:sz w:val="28"/>
          <w:szCs w:val="28"/>
        </w:rPr>
        <w:t>data</w:t>
      </w:r>
      <w:proofErr w:type="spellEnd"/>
      <w:r w:rsidRPr="00924938">
        <w:rPr>
          <w:rFonts w:asciiTheme="minorEastAsia" w:hAnsiTheme="minorEastAsia" w:hint="eastAsia"/>
          <w:sz w:val="28"/>
          <w:szCs w:val="28"/>
        </w:rPr>
        <w:t>写入A3寄存器；CMP为b指令的前移比较器，</w:t>
      </w:r>
      <w:r w:rsidR="00924938" w:rsidRPr="00924938">
        <w:rPr>
          <w:rFonts w:asciiTheme="minorEastAsia" w:hAnsiTheme="minorEastAsia" w:hint="eastAsia"/>
          <w:sz w:val="28"/>
          <w:szCs w:val="28"/>
        </w:rPr>
        <w:t>当两输入信号</w:t>
      </w:r>
      <w:r w:rsidR="00E37733">
        <w:rPr>
          <w:rFonts w:asciiTheme="minorEastAsia" w:hAnsiTheme="minorEastAsia" w:hint="eastAsia"/>
          <w:sz w:val="28"/>
          <w:szCs w:val="28"/>
        </w:rPr>
        <w:t>符合要求</w:t>
      </w:r>
      <w:r w:rsidR="00924938" w:rsidRPr="00924938">
        <w:rPr>
          <w:rFonts w:asciiTheme="minorEastAsia" w:hAnsiTheme="minorEastAsia" w:hint="eastAsia"/>
          <w:sz w:val="28"/>
          <w:szCs w:val="28"/>
        </w:rPr>
        <w:t>时，输出1；EXT单元进行立即数的扩展；NPC单元根据当前</w:t>
      </w:r>
      <w:proofErr w:type="spellStart"/>
      <w:r w:rsidR="00924938" w:rsidRPr="00924938">
        <w:rPr>
          <w:rFonts w:asciiTheme="minorEastAsia" w:hAnsiTheme="minorEastAsia" w:hint="eastAsia"/>
          <w:sz w:val="28"/>
          <w:szCs w:val="28"/>
        </w:rPr>
        <w:t>npcsel</w:t>
      </w:r>
      <w:proofErr w:type="spellEnd"/>
      <w:r w:rsidR="00924938" w:rsidRPr="00924938">
        <w:rPr>
          <w:rFonts w:asciiTheme="minorEastAsia" w:hAnsiTheme="minorEastAsia" w:hint="eastAsia"/>
          <w:sz w:val="28"/>
          <w:szCs w:val="28"/>
        </w:rPr>
        <w:t>信号和PC值，计算出跳</w:t>
      </w:r>
      <w:proofErr w:type="gramStart"/>
      <w:r w:rsidR="00924938" w:rsidRPr="00924938">
        <w:rPr>
          <w:rFonts w:asciiTheme="minorEastAsia" w:hAnsiTheme="minorEastAsia" w:hint="eastAsia"/>
          <w:sz w:val="28"/>
          <w:szCs w:val="28"/>
        </w:rPr>
        <w:t>转类指令</w:t>
      </w:r>
      <w:proofErr w:type="gramEnd"/>
      <w:r w:rsidR="00924938" w:rsidRPr="00924938">
        <w:rPr>
          <w:rFonts w:asciiTheme="minorEastAsia" w:hAnsiTheme="minorEastAsia" w:hint="eastAsia"/>
          <w:sz w:val="28"/>
          <w:szCs w:val="28"/>
        </w:rPr>
        <w:t>的NPC。</w:t>
      </w:r>
    </w:p>
    <w:p w:rsidR="00997151" w:rsidRPr="00500473" w:rsidRDefault="00825917" w:rsidP="00500473">
      <w:pPr>
        <w:pStyle w:val="a6"/>
        <w:spacing w:before="100" w:beforeAutospacing="1" w:line="360" w:lineRule="auto"/>
        <w:ind w:left="780" w:firstLine="480"/>
        <w:jc w:val="right"/>
        <w:rPr>
          <w:rFonts w:asciiTheme="minorEastAsia" w:hAnsiTheme="minorEastAsia"/>
          <w:sz w:val="24"/>
          <w:szCs w:val="24"/>
        </w:rPr>
      </w:pPr>
      <w:r>
        <w:rPr>
          <w:rFonts w:asciiTheme="minorEastAsia" w:hAnsiTheme="minorEastAsia" w:hint="eastAsia"/>
          <w:sz w:val="24"/>
          <w:szCs w:val="24"/>
        </w:rPr>
        <w:t>ID</w:t>
      </w:r>
      <w:r w:rsidR="00997151" w:rsidRPr="00500473">
        <w:rPr>
          <w:rFonts w:asciiTheme="minorEastAsia" w:hAnsiTheme="minorEastAsia" w:hint="eastAsia"/>
          <w:sz w:val="24"/>
          <w:szCs w:val="24"/>
        </w:rPr>
        <w:t>端口定义：</w:t>
      </w:r>
    </w:p>
    <w:tbl>
      <w:tblPr>
        <w:tblStyle w:val="a5"/>
        <w:tblW w:w="0" w:type="auto"/>
        <w:jc w:val="center"/>
        <w:tblInd w:w="108" w:type="dxa"/>
        <w:tblLook w:val="04A0"/>
      </w:tblPr>
      <w:tblGrid>
        <w:gridCol w:w="1733"/>
        <w:gridCol w:w="1343"/>
        <w:gridCol w:w="5338"/>
      </w:tblGrid>
      <w:tr w:rsidR="009A197C" w:rsidRPr="00F80E16" w:rsidTr="00684A53">
        <w:trPr>
          <w:jc w:val="center"/>
        </w:trPr>
        <w:tc>
          <w:tcPr>
            <w:tcW w:w="1220" w:type="dxa"/>
            <w:shd w:val="clear" w:color="auto" w:fill="C6D9F1" w:themeFill="text2" w:themeFillTint="33"/>
          </w:tcPr>
          <w:p w:rsidR="00997151" w:rsidRPr="00F80E16" w:rsidRDefault="00997151" w:rsidP="00F80E16">
            <w:pPr>
              <w:spacing w:before="100" w:beforeAutospacing="1" w:line="360" w:lineRule="auto"/>
              <w:rPr>
                <w:rFonts w:ascii="黑体" w:eastAsia="黑体" w:hAnsi="黑体" w:cs="Times New Roman"/>
                <w:szCs w:val="21"/>
              </w:rPr>
            </w:pPr>
            <w:r w:rsidRPr="00F80E16">
              <w:rPr>
                <w:rFonts w:ascii="黑体" w:eastAsia="黑体" w:hAnsi="黑体" w:cs="Times New Roman" w:hint="eastAsia"/>
                <w:szCs w:val="21"/>
              </w:rPr>
              <w:lastRenderedPageBreak/>
              <w:t>信号名</w:t>
            </w:r>
          </w:p>
        </w:tc>
        <w:tc>
          <w:tcPr>
            <w:tcW w:w="1418" w:type="dxa"/>
            <w:shd w:val="clear" w:color="auto" w:fill="C6D9F1" w:themeFill="text2" w:themeFillTint="33"/>
          </w:tcPr>
          <w:p w:rsidR="00997151" w:rsidRPr="00F80E16" w:rsidRDefault="00997151"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hint="eastAsia"/>
                <w:szCs w:val="21"/>
              </w:rPr>
              <w:t>方向</w:t>
            </w:r>
          </w:p>
        </w:tc>
        <w:tc>
          <w:tcPr>
            <w:tcW w:w="5712" w:type="dxa"/>
            <w:shd w:val="clear" w:color="auto" w:fill="C6D9F1" w:themeFill="text2" w:themeFillTint="33"/>
          </w:tcPr>
          <w:p w:rsidR="00997151" w:rsidRPr="00F80E16" w:rsidRDefault="00997151"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描述</w:t>
            </w:r>
          </w:p>
        </w:tc>
      </w:tr>
      <w:tr w:rsidR="009A197C" w:rsidRPr="00F80E16" w:rsidTr="00684A53">
        <w:trPr>
          <w:jc w:val="center"/>
        </w:trPr>
        <w:tc>
          <w:tcPr>
            <w:tcW w:w="1220" w:type="dxa"/>
            <w:vAlign w:val="center"/>
          </w:tcPr>
          <w:p w:rsidR="00997151" w:rsidRPr="00F80E16" w:rsidRDefault="00825917"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IR_D[31:0]</w:t>
            </w:r>
          </w:p>
        </w:tc>
        <w:tc>
          <w:tcPr>
            <w:tcW w:w="1418" w:type="dxa"/>
            <w:vAlign w:val="center"/>
          </w:tcPr>
          <w:p w:rsidR="00997151" w:rsidRPr="00F80E16" w:rsidRDefault="00825917"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5712" w:type="dxa"/>
            <w:vAlign w:val="center"/>
          </w:tcPr>
          <w:p w:rsidR="00997151" w:rsidRPr="00F80E16" w:rsidRDefault="00825917"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D级指令的操作码</w:t>
            </w:r>
          </w:p>
        </w:tc>
      </w:tr>
      <w:tr w:rsidR="009A197C" w:rsidRPr="00F80E16" w:rsidTr="00684A53">
        <w:trPr>
          <w:jc w:val="center"/>
        </w:trPr>
        <w:tc>
          <w:tcPr>
            <w:tcW w:w="1220" w:type="dxa"/>
            <w:vAlign w:val="center"/>
          </w:tcPr>
          <w:p w:rsidR="00825917" w:rsidRPr="00F80E16" w:rsidRDefault="009A197C" w:rsidP="00825917">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PC4_W</w:t>
            </w:r>
            <w:r w:rsidR="00825917">
              <w:rPr>
                <w:rFonts w:ascii="Times New Roman" w:hAnsi="Times New Roman" w:cs="Times New Roman" w:hint="eastAsia"/>
                <w:szCs w:val="21"/>
              </w:rPr>
              <w:t>[4:0]</w:t>
            </w:r>
          </w:p>
        </w:tc>
        <w:tc>
          <w:tcPr>
            <w:tcW w:w="1418" w:type="dxa"/>
            <w:vAlign w:val="center"/>
          </w:tcPr>
          <w:p w:rsidR="00825917" w:rsidRPr="00F80E16" w:rsidRDefault="00825917" w:rsidP="00825917">
            <w:pPr>
              <w:spacing w:before="100" w:beforeAutospacing="1" w:line="360" w:lineRule="auto"/>
              <w:ind w:firstLineChars="200" w:firstLine="420"/>
              <w:rPr>
                <w:rFonts w:ascii="Times New Roman" w:hAnsi="Times New Roman" w:cs="Times New Roman"/>
                <w:szCs w:val="21"/>
              </w:rPr>
            </w:pPr>
            <w:r w:rsidRPr="00F80E16">
              <w:rPr>
                <w:rFonts w:ascii="Times New Roman" w:hAnsi="Times New Roman" w:cs="Times New Roman" w:hint="eastAsia"/>
                <w:szCs w:val="21"/>
              </w:rPr>
              <w:t>I</w:t>
            </w:r>
          </w:p>
        </w:tc>
        <w:tc>
          <w:tcPr>
            <w:tcW w:w="5712" w:type="dxa"/>
            <w:vAlign w:val="center"/>
          </w:tcPr>
          <w:p w:rsidR="00825917" w:rsidRPr="00F80E16" w:rsidRDefault="009A197C" w:rsidP="0082591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W级的PC4,用于</w:t>
            </w:r>
            <w:proofErr w:type="gramStart"/>
            <w:r>
              <w:rPr>
                <w:rFonts w:asciiTheme="minorEastAsia" w:hAnsiTheme="minorEastAsia" w:cs="Times New Roman" w:hint="eastAsia"/>
                <w:szCs w:val="21"/>
              </w:rPr>
              <w:t>输出回</w:t>
            </w:r>
            <w:proofErr w:type="gramEnd"/>
            <w:r>
              <w:rPr>
                <w:rFonts w:asciiTheme="minorEastAsia" w:hAnsiTheme="minorEastAsia" w:cs="Times New Roman" w:hint="eastAsia"/>
                <w:szCs w:val="21"/>
              </w:rPr>
              <w:t>写地址</w:t>
            </w:r>
          </w:p>
        </w:tc>
      </w:tr>
      <w:tr w:rsidR="009A197C" w:rsidRPr="00F80E16" w:rsidTr="00684A53">
        <w:trPr>
          <w:jc w:val="center"/>
        </w:trPr>
        <w:tc>
          <w:tcPr>
            <w:tcW w:w="1220" w:type="dxa"/>
            <w:vAlign w:val="center"/>
          </w:tcPr>
          <w:p w:rsidR="00997151" w:rsidRPr="00F80E16" w:rsidRDefault="009A197C" w:rsidP="007C3FEB">
            <w:pPr>
              <w:spacing w:before="100" w:beforeAutospacing="1" w:line="360" w:lineRule="auto"/>
              <w:rPr>
                <w:rFonts w:asciiTheme="minorEastAsia" w:hAnsiTheme="minorEastAsia" w:cs="Times New Roman"/>
                <w:szCs w:val="21"/>
              </w:rPr>
            </w:pPr>
            <w:r>
              <w:rPr>
                <w:rFonts w:ascii="Times New Roman" w:hAnsi="Times New Roman" w:cs="Times New Roman" w:hint="eastAsia"/>
                <w:szCs w:val="21"/>
              </w:rPr>
              <w:t>PC4_D</w:t>
            </w:r>
            <w:r w:rsidR="00DF1318">
              <w:rPr>
                <w:rFonts w:ascii="Times New Roman" w:hAnsi="Times New Roman" w:cs="Times New Roman" w:hint="eastAsia"/>
                <w:szCs w:val="21"/>
              </w:rPr>
              <w:t>[4:0]</w:t>
            </w:r>
          </w:p>
        </w:tc>
        <w:tc>
          <w:tcPr>
            <w:tcW w:w="1418" w:type="dxa"/>
            <w:vAlign w:val="center"/>
          </w:tcPr>
          <w:p w:rsidR="00997151" w:rsidRPr="00F80E16" w:rsidRDefault="00997151" w:rsidP="007C3FEB">
            <w:pPr>
              <w:spacing w:before="100" w:beforeAutospacing="1" w:line="360" w:lineRule="auto"/>
              <w:ind w:firstLineChars="200" w:firstLine="420"/>
              <w:rPr>
                <w:rFonts w:ascii="Times New Roman" w:hAnsi="Times New Roman" w:cs="Times New Roman"/>
                <w:szCs w:val="21"/>
              </w:rPr>
            </w:pPr>
            <w:r w:rsidRPr="00F80E16">
              <w:rPr>
                <w:rFonts w:ascii="Times New Roman" w:hAnsi="Times New Roman" w:cs="Times New Roman" w:hint="eastAsia"/>
                <w:szCs w:val="21"/>
              </w:rPr>
              <w:t>I</w:t>
            </w:r>
          </w:p>
        </w:tc>
        <w:tc>
          <w:tcPr>
            <w:tcW w:w="5712" w:type="dxa"/>
            <w:vAlign w:val="center"/>
          </w:tcPr>
          <w:p w:rsidR="00997151" w:rsidRPr="00F80E16" w:rsidRDefault="009A197C"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D级的PC4，用于NPC单元计算下一级的PC</w:t>
            </w:r>
          </w:p>
        </w:tc>
      </w:tr>
      <w:tr w:rsidR="009A197C" w:rsidRPr="00F80E16" w:rsidTr="00684A53">
        <w:trPr>
          <w:jc w:val="center"/>
        </w:trPr>
        <w:tc>
          <w:tcPr>
            <w:tcW w:w="1220" w:type="dxa"/>
            <w:vAlign w:val="center"/>
          </w:tcPr>
          <w:p w:rsidR="00997151" w:rsidRPr="00F80E16" w:rsidRDefault="00DA58F5"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A3</w:t>
            </w:r>
            <w:r w:rsidR="009A197C">
              <w:rPr>
                <w:rFonts w:ascii="Times New Roman" w:hAnsi="Times New Roman" w:cs="Times New Roman" w:hint="eastAsia"/>
                <w:szCs w:val="21"/>
              </w:rPr>
              <w:t>_W</w:t>
            </w:r>
            <w:r w:rsidR="00DF1318">
              <w:rPr>
                <w:rFonts w:ascii="Times New Roman" w:hAnsi="Times New Roman" w:cs="Times New Roman" w:hint="eastAsia"/>
                <w:szCs w:val="21"/>
              </w:rPr>
              <w:t>[4:0]</w:t>
            </w:r>
          </w:p>
        </w:tc>
        <w:tc>
          <w:tcPr>
            <w:tcW w:w="1418" w:type="dxa"/>
            <w:vAlign w:val="center"/>
          </w:tcPr>
          <w:p w:rsidR="00997151" w:rsidRPr="00F80E16" w:rsidRDefault="00997151" w:rsidP="007C3FEB">
            <w:pPr>
              <w:spacing w:before="100" w:beforeAutospacing="1" w:line="360" w:lineRule="auto"/>
              <w:ind w:firstLineChars="200" w:firstLine="420"/>
              <w:rPr>
                <w:rFonts w:ascii="Times New Roman" w:hAnsi="Times New Roman" w:cs="Times New Roman"/>
                <w:szCs w:val="21"/>
              </w:rPr>
            </w:pPr>
            <w:r w:rsidRPr="00F80E16">
              <w:rPr>
                <w:rFonts w:ascii="Times New Roman" w:hAnsi="Times New Roman" w:cs="Times New Roman" w:hint="eastAsia"/>
                <w:szCs w:val="21"/>
              </w:rPr>
              <w:t>I</w:t>
            </w:r>
          </w:p>
        </w:tc>
        <w:tc>
          <w:tcPr>
            <w:tcW w:w="5712" w:type="dxa"/>
            <w:vAlign w:val="center"/>
          </w:tcPr>
          <w:p w:rsidR="00D54CB0" w:rsidRPr="00F80E16" w:rsidRDefault="00DA58F5"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回写的寄存器编号</w:t>
            </w:r>
          </w:p>
        </w:tc>
      </w:tr>
      <w:tr w:rsidR="009A197C" w:rsidRPr="00F80E16" w:rsidTr="00684A53">
        <w:trPr>
          <w:jc w:val="center"/>
        </w:trPr>
        <w:tc>
          <w:tcPr>
            <w:tcW w:w="1220" w:type="dxa"/>
            <w:vAlign w:val="center"/>
          </w:tcPr>
          <w:p w:rsidR="009A197C" w:rsidRDefault="009A197C"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MFCMP1D[31:0]</w:t>
            </w:r>
          </w:p>
        </w:tc>
        <w:tc>
          <w:tcPr>
            <w:tcW w:w="1418" w:type="dxa"/>
            <w:vAlign w:val="center"/>
          </w:tcPr>
          <w:p w:rsidR="009A197C" w:rsidRPr="00F80E16" w:rsidRDefault="009A197C"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5712" w:type="dxa"/>
            <w:vAlign w:val="center"/>
          </w:tcPr>
          <w:p w:rsidR="009A197C" w:rsidRDefault="009A197C"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CMP模块中第一个输入的转发结果</w:t>
            </w:r>
          </w:p>
        </w:tc>
      </w:tr>
      <w:tr w:rsidR="009A197C" w:rsidRPr="00F80E16" w:rsidTr="00684A53">
        <w:trPr>
          <w:jc w:val="center"/>
        </w:trPr>
        <w:tc>
          <w:tcPr>
            <w:tcW w:w="1220" w:type="dxa"/>
            <w:vAlign w:val="center"/>
          </w:tcPr>
          <w:p w:rsidR="009A197C" w:rsidRDefault="009A197C"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MFCMP2D[31:0]</w:t>
            </w:r>
          </w:p>
        </w:tc>
        <w:tc>
          <w:tcPr>
            <w:tcW w:w="1418" w:type="dxa"/>
            <w:vAlign w:val="center"/>
          </w:tcPr>
          <w:p w:rsidR="009A197C" w:rsidRPr="00F80E16" w:rsidRDefault="009A197C"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5712" w:type="dxa"/>
            <w:vAlign w:val="center"/>
          </w:tcPr>
          <w:p w:rsidR="009A197C" w:rsidRDefault="009A197C"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CMP模块中第二个输入的转发结果</w:t>
            </w:r>
          </w:p>
        </w:tc>
      </w:tr>
      <w:tr w:rsidR="009A197C" w:rsidRPr="00F80E16" w:rsidTr="00684A53">
        <w:trPr>
          <w:jc w:val="center"/>
        </w:trPr>
        <w:tc>
          <w:tcPr>
            <w:tcW w:w="1220" w:type="dxa"/>
            <w:vAlign w:val="center"/>
          </w:tcPr>
          <w:p w:rsidR="00997151" w:rsidRPr="00F80E16" w:rsidRDefault="00997151" w:rsidP="007C3FEB">
            <w:pPr>
              <w:spacing w:before="100" w:beforeAutospacing="1" w:line="360" w:lineRule="auto"/>
              <w:rPr>
                <w:rFonts w:ascii="Times New Roman" w:hAnsi="Times New Roman" w:cs="Times New Roman"/>
                <w:szCs w:val="21"/>
              </w:rPr>
            </w:pPr>
            <w:proofErr w:type="spellStart"/>
            <w:r w:rsidRPr="00F80E16">
              <w:rPr>
                <w:rFonts w:ascii="Times New Roman" w:hAnsi="Times New Roman" w:cs="Times New Roman" w:hint="eastAsia"/>
                <w:szCs w:val="21"/>
              </w:rPr>
              <w:t>RegWrite</w:t>
            </w:r>
            <w:r w:rsidR="009A197C">
              <w:rPr>
                <w:rFonts w:ascii="Times New Roman" w:hAnsi="Times New Roman" w:cs="Times New Roman" w:hint="eastAsia"/>
                <w:szCs w:val="21"/>
              </w:rPr>
              <w:t>_W</w:t>
            </w:r>
            <w:proofErr w:type="spellEnd"/>
          </w:p>
        </w:tc>
        <w:tc>
          <w:tcPr>
            <w:tcW w:w="1418" w:type="dxa"/>
            <w:vAlign w:val="center"/>
          </w:tcPr>
          <w:p w:rsidR="00997151" w:rsidRPr="00F80E16" w:rsidRDefault="00997151" w:rsidP="007C3FEB">
            <w:pPr>
              <w:spacing w:before="100" w:beforeAutospacing="1" w:line="360" w:lineRule="auto"/>
              <w:ind w:firstLineChars="200" w:firstLine="420"/>
              <w:rPr>
                <w:rFonts w:ascii="Times New Roman" w:hAnsi="Times New Roman" w:cs="Times New Roman"/>
                <w:szCs w:val="21"/>
              </w:rPr>
            </w:pPr>
            <w:r w:rsidRPr="00F80E16">
              <w:rPr>
                <w:rFonts w:ascii="Times New Roman" w:hAnsi="Times New Roman" w:cs="Times New Roman" w:hint="eastAsia"/>
                <w:szCs w:val="21"/>
              </w:rPr>
              <w:t>I</w:t>
            </w:r>
          </w:p>
        </w:tc>
        <w:tc>
          <w:tcPr>
            <w:tcW w:w="5712" w:type="dxa"/>
            <w:vAlign w:val="center"/>
          </w:tcPr>
          <w:p w:rsidR="00997151" w:rsidRPr="00F80E16" w:rsidRDefault="00997151" w:rsidP="00DA58F5">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写使能信号</w:t>
            </w:r>
            <w:r w:rsidR="009A197C">
              <w:rPr>
                <w:rFonts w:ascii="Times New Roman" w:hAnsi="Times New Roman" w:cs="Times New Roman" w:hint="eastAsia"/>
                <w:szCs w:val="21"/>
              </w:rPr>
              <w:t>，</w:t>
            </w:r>
            <w:proofErr w:type="gramStart"/>
            <w:r w:rsidR="009A197C">
              <w:rPr>
                <w:rFonts w:ascii="Times New Roman" w:hAnsi="Times New Roman" w:cs="Times New Roman" w:hint="eastAsia"/>
                <w:szCs w:val="21"/>
              </w:rPr>
              <w:t>用于回</w:t>
            </w:r>
            <w:proofErr w:type="gramEnd"/>
            <w:r w:rsidR="009A197C">
              <w:rPr>
                <w:rFonts w:ascii="Times New Roman" w:hAnsi="Times New Roman" w:cs="Times New Roman" w:hint="eastAsia"/>
                <w:szCs w:val="21"/>
              </w:rPr>
              <w:t>写单元</w:t>
            </w:r>
          </w:p>
        </w:tc>
      </w:tr>
      <w:tr w:rsidR="009A197C" w:rsidRPr="00F80E16" w:rsidTr="00684A53">
        <w:trPr>
          <w:jc w:val="center"/>
        </w:trPr>
        <w:tc>
          <w:tcPr>
            <w:tcW w:w="1220" w:type="dxa"/>
            <w:vAlign w:val="center"/>
          </w:tcPr>
          <w:p w:rsidR="00997151" w:rsidRPr="00F80E16" w:rsidRDefault="00997151" w:rsidP="007C3FEB">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W</w:t>
            </w:r>
            <w:r w:rsidR="00DA58F5">
              <w:rPr>
                <w:rFonts w:ascii="Times New Roman" w:hAnsi="Times New Roman" w:cs="Times New Roman" w:hint="eastAsia"/>
                <w:szCs w:val="21"/>
              </w:rPr>
              <w:t>D</w:t>
            </w:r>
            <w:r w:rsidR="00DF1318">
              <w:rPr>
                <w:rFonts w:ascii="Times New Roman" w:hAnsi="Times New Roman" w:cs="Times New Roman" w:hint="eastAsia"/>
                <w:szCs w:val="21"/>
              </w:rPr>
              <w:t>[31:0]</w:t>
            </w:r>
          </w:p>
        </w:tc>
        <w:tc>
          <w:tcPr>
            <w:tcW w:w="1418" w:type="dxa"/>
            <w:vAlign w:val="center"/>
          </w:tcPr>
          <w:p w:rsidR="00997151" w:rsidRPr="00F80E16" w:rsidRDefault="00997151" w:rsidP="007C3FEB">
            <w:pPr>
              <w:spacing w:before="100" w:beforeAutospacing="1" w:line="360" w:lineRule="auto"/>
              <w:ind w:firstLineChars="200" w:firstLine="420"/>
              <w:rPr>
                <w:rFonts w:ascii="Times New Roman" w:hAnsi="Times New Roman" w:cs="Times New Roman"/>
                <w:szCs w:val="21"/>
              </w:rPr>
            </w:pPr>
            <w:r w:rsidRPr="00F80E16">
              <w:rPr>
                <w:rFonts w:ascii="Times New Roman" w:hAnsi="Times New Roman" w:cs="Times New Roman" w:hint="eastAsia"/>
                <w:szCs w:val="21"/>
              </w:rPr>
              <w:t>I</w:t>
            </w:r>
          </w:p>
        </w:tc>
        <w:tc>
          <w:tcPr>
            <w:tcW w:w="5712" w:type="dxa"/>
            <w:vAlign w:val="center"/>
          </w:tcPr>
          <w:p w:rsidR="00997151" w:rsidRPr="00F80E16" w:rsidRDefault="00997151" w:rsidP="00DA58F5">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回写寄存器</w:t>
            </w:r>
            <w:r w:rsidR="00DA58F5">
              <w:rPr>
                <w:rFonts w:asciiTheme="minorEastAsia" w:hAnsiTheme="minorEastAsia" w:cs="Times New Roman" w:hint="eastAsia"/>
                <w:szCs w:val="21"/>
              </w:rPr>
              <w:t>的</w:t>
            </w:r>
            <w:r w:rsidRPr="00F80E16">
              <w:rPr>
                <w:rFonts w:asciiTheme="minorEastAsia" w:hAnsiTheme="minorEastAsia" w:cs="Times New Roman" w:hint="eastAsia"/>
                <w:szCs w:val="21"/>
              </w:rPr>
              <w:t>值</w:t>
            </w:r>
          </w:p>
        </w:tc>
      </w:tr>
      <w:tr w:rsidR="009A197C" w:rsidRPr="00F80E16" w:rsidTr="00684A53">
        <w:trPr>
          <w:jc w:val="center"/>
        </w:trPr>
        <w:tc>
          <w:tcPr>
            <w:tcW w:w="1220" w:type="dxa"/>
            <w:vAlign w:val="center"/>
          </w:tcPr>
          <w:p w:rsidR="00997151" w:rsidRPr="00F80E16" w:rsidRDefault="00997151" w:rsidP="007C3FEB">
            <w:pPr>
              <w:spacing w:before="100" w:beforeAutospacing="1" w:line="360" w:lineRule="auto"/>
              <w:rPr>
                <w:rFonts w:ascii="Times New Roman" w:hAnsi="Times New Roman" w:cs="Times New Roman"/>
                <w:szCs w:val="21"/>
              </w:rPr>
            </w:pPr>
            <w:proofErr w:type="spellStart"/>
            <w:r w:rsidRPr="00F80E16">
              <w:rPr>
                <w:rFonts w:ascii="Times New Roman" w:hAnsi="Times New Roman" w:cs="Times New Roman" w:hint="eastAsia"/>
                <w:szCs w:val="21"/>
              </w:rPr>
              <w:t>clk</w:t>
            </w:r>
            <w:proofErr w:type="spellEnd"/>
          </w:p>
        </w:tc>
        <w:tc>
          <w:tcPr>
            <w:tcW w:w="1418" w:type="dxa"/>
            <w:vAlign w:val="center"/>
          </w:tcPr>
          <w:p w:rsidR="00997151" w:rsidRPr="00F80E16" w:rsidRDefault="00997151" w:rsidP="007C3FEB">
            <w:pPr>
              <w:spacing w:before="100" w:beforeAutospacing="1" w:line="360" w:lineRule="auto"/>
              <w:ind w:firstLineChars="200" w:firstLine="420"/>
              <w:rPr>
                <w:rFonts w:ascii="Times New Roman" w:hAnsi="Times New Roman" w:cs="Times New Roman"/>
                <w:szCs w:val="21"/>
              </w:rPr>
            </w:pPr>
            <w:r w:rsidRPr="00F80E16">
              <w:rPr>
                <w:rFonts w:ascii="Times New Roman" w:hAnsi="Times New Roman" w:cs="Times New Roman" w:hint="eastAsia"/>
                <w:szCs w:val="21"/>
              </w:rPr>
              <w:t>I</w:t>
            </w:r>
          </w:p>
        </w:tc>
        <w:tc>
          <w:tcPr>
            <w:tcW w:w="5712" w:type="dxa"/>
            <w:vAlign w:val="center"/>
          </w:tcPr>
          <w:p w:rsidR="00997151" w:rsidRPr="00F80E16" w:rsidRDefault="00997151" w:rsidP="007C3FEB">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时钟信号</w:t>
            </w:r>
          </w:p>
        </w:tc>
      </w:tr>
      <w:tr w:rsidR="009A197C" w:rsidRPr="00F80E16" w:rsidTr="00684A53">
        <w:trPr>
          <w:jc w:val="center"/>
        </w:trPr>
        <w:tc>
          <w:tcPr>
            <w:tcW w:w="1220" w:type="dxa"/>
            <w:vAlign w:val="center"/>
          </w:tcPr>
          <w:p w:rsidR="000C5ADA" w:rsidRPr="00F80E16" w:rsidRDefault="000C5ADA"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reset</w:t>
            </w:r>
          </w:p>
        </w:tc>
        <w:tc>
          <w:tcPr>
            <w:tcW w:w="1418" w:type="dxa"/>
            <w:vAlign w:val="center"/>
          </w:tcPr>
          <w:p w:rsidR="000C5ADA" w:rsidRPr="00F80E16" w:rsidRDefault="000C5ADA"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5712" w:type="dxa"/>
            <w:vAlign w:val="center"/>
          </w:tcPr>
          <w:p w:rsidR="000C5ADA" w:rsidRPr="00F80E16" w:rsidRDefault="000C5ADA"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复位信号</w:t>
            </w:r>
          </w:p>
        </w:tc>
      </w:tr>
      <w:tr w:rsidR="009A197C" w:rsidRPr="00F80E16" w:rsidTr="00684A53">
        <w:trPr>
          <w:jc w:val="center"/>
        </w:trPr>
        <w:tc>
          <w:tcPr>
            <w:tcW w:w="1220" w:type="dxa"/>
            <w:vAlign w:val="center"/>
          </w:tcPr>
          <w:p w:rsidR="009A197C" w:rsidRDefault="009A197C"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RFRD1[31:0]</w:t>
            </w:r>
          </w:p>
        </w:tc>
        <w:tc>
          <w:tcPr>
            <w:tcW w:w="1418" w:type="dxa"/>
            <w:vAlign w:val="center"/>
          </w:tcPr>
          <w:p w:rsidR="009A197C" w:rsidRDefault="009A197C"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5712" w:type="dxa"/>
            <w:vAlign w:val="center"/>
          </w:tcPr>
          <w:p w:rsidR="009A197C" w:rsidRDefault="009A197C"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RF单元的</w:t>
            </w:r>
            <w:proofErr w:type="spellStart"/>
            <w:r>
              <w:rPr>
                <w:rFonts w:asciiTheme="minorEastAsia" w:hAnsiTheme="minorEastAsia" w:cs="Times New Roman" w:hint="eastAsia"/>
                <w:szCs w:val="21"/>
              </w:rPr>
              <w:t>rs</w:t>
            </w:r>
            <w:proofErr w:type="spellEnd"/>
            <w:r>
              <w:rPr>
                <w:rFonts w:asciiTheme="minorEastAsia" w:hAnsiTheme="minorEastAsia" w:cs="Times New Roman" w:hint="eastAsia"/>
                <w:szCs w:val="21"/>
              </w:rPr>
              <w:t>寄存器的值</w:t>
            </w:r>
          </w:p>
        </w:tc>
      </w:tr>
      <w:tr w:rsidR="009A197C" w:rsidRPr="00F80E16" w:rsidTr="00684A53">
        <w:trPr>
          <w:jc w:val="center"/>
        </w:trPr>
        <w:tc>
          <w:tcPr>
            <w:tcW w:w="1220" w:type="dxa"/>
            <w:vAlign w:val="center"/>
          </w:tcPr>
          <w:p w:rsidR="009A197C" w:rsidRDefault="009A197C"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RFRD2[31:0]</w:t>
            </w:r>
          </w:p>
        </w:tc>
        <w:tc>
          <w:tcPr>
            <w:tcW w:w="1418" w:type="dxa"/>
            <w:vAlign w:val="center"/>
          </w:tcPr>
          <w:p w:rsidR="009A197C" w:rsidRDefault="009A197C"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5712" w:type="dxa"/>
            <w:vAlign w:val="center"/>
          </w:tcPr>
          <w:p w:rsidR="009A197C" w:rsidRDefault="009A197C" w:rsidP="009A197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RF单元的</w:t>
            </w:r>
            <w:proofErr w:type="spellStart"/>
            <w:r>
              <w:rPr>
                <w:rFonts w:asciiTheme="minorEastAsia" w:hAnsiTheme="minorEastAsia" w:cs="Times New Roman" w:hint="eastAsia"/>
                <w:szCs w:val="21"/>
              </w:rPr>
              <w:t>rt</w:t>
            </w:r>
            <w:proofErr w:type="spellEnd"/>
            <w:r>
              <w:rPr>
                <w:rFonts w:asciiTheme="minorEastAsia" w:hAnsiTheme="minorEastAsia" w:cs="Times New Roman" w:hint="eastAsia"/>
                <w:szCs w:val="21"/>
              </w:rPr>
              <w:t>寄存器的值</w:t>
            </w:r>
          </w:p>
        </w:tc>
      </w:tr>
      <w:tr w:rsidR="009A197C" w:rsidRPr="00F80E16" w:rsidTr="00684A53">
        <w:trPr>
          <w:jc w:val="center"/>
        </w:trPr>
        <w:tc>
          <w:tcPr>
            <w:tcW w:w="1220" w:type="dxa"/>
            <w:vAlign w:val="center"/>
          </w:tcPr>
          <w:p w:rsidR="00DF1318" w:rsidRDefault="009A197C" w:rsidP="007C3FEB">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EXTout</w:t>
            </w:r>
            <w:proofErr w:type="spellEnd"/>
            <w:r>
              <w:rPr>
                <w:rFonts w:ascii="Times New Roman" w:hAnsi="Times New Roman" w:cs="Times New Roman" w:hint="eastAsia"/>
                <w:szCs w:val="21"/>
              </w:rPr>
              <w:t>[31:0]</w:t>
            </w:r>
          </w:p>
        </w:tc>
        <w:tc>
          <w:tcPr>
            <w:tcW w:w="1418" w:type="dxa"/>
            <w:vAlign w:val="center"/>
          </w:tcPr>
          <w:p w:rsidR="00DF1318" w:rsidRDefault="00DF1318"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O</w:t>
            </w:r>
          </w:p>
        </w:tc>
        <w:tc>
          <w:tcPr>
            <w:tcW w:w="5712" w:type="dxa"/>
            <w:vAlign w:val="center"/>
          </w:tcPr>
          <w:p w:rsidR="00DF1318" w:rsidRDefault="009A197C"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扩展单元的输出</w:t>
            </w:r>
          </w:p>
        </w:tc>
      </w:tr>
      <w:tr w:rsidR="009A197C" w:rsidRPr="00F80E16" w:rsidTr="00684A53">
        <w:trPr>
          <w:jc w:val="center"/>
        </w:trPr>
        <w:tc>
          <w:tcPr>
            <w:tcW w:w="1220" w:type="dxa"/>
            <w:vAlign w:val="center"/>
          </w:tcPr>
          <w:p w:rsidR="00997151" w:rsidRPr="00F80E16" w:rsidRDefault="009A197C"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NPC</w:t>
            </w:r>
            <w:r w:rsidR="00DF1318">
              <w:rPr>
                <w:rFonts w:ascii="Times New Roman" w:hAnsi="Times New Roman" w:cs="Times New Roman" w:hint="eastAsia"/>
                <w:szCs w:val="21"/>
              </w:rPr>
              <w:t>[31:0]</w:t>
            </w:r>
          </w:p>
        </w:tc>
        <w:tc>
          <w:tcPr>
            <w:tcW w:w="1418" w:type="dxa"/>
            <w:vAlign w:val="center"/>
          </w:tcPr>
          <w:p w:rsidR="00997151" w:rsidRPr="00F80E16" w:rsidRDefault="00997151" w:rsidP="007C3FEB">
            <w:pPr>
              <w:spacing w:before="100" w:beforeAutospacing="1" w:line="360" w:lineRule="auto"/>
              <w:ind w:firstLineChars="200" w:firstLine="420"/>
              <w:rPr>
                <w:rFonts w:ascii="Times New Roman" w:hAnsi="Times New Roman" w:cs="Times New Roman"/>
                <w:szCs w:val="21"/>
              </w:rPr>
            </w:pPr>
            <w:r w:rsidRPr="00F80E16">
              <w:rPr>
                <w:rFonts w:ascii="Times New Roman" w:hAnsi="Times New Roman" w:cs="Times New Roman" w:hint="eastAsia"/>
                <w:szCs w:val="21"/>
              </w:rPr>
              <w:t>O</w:t>
            </w:r>
          </w:p>
        </w:tc>
        <w:tc>
          <w:tcPr>
            <w:tcW w:w="5712" w:type="dxa"/>
            <w:vAlign w:val="center"/>
          </w:tcPr>
          <w:p w:rsidR="00997151" w:rsidRPr="00F80E16" w:rsidRDefault="009A197C"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j类和b类指令的NPC</w:t>
            </w:r>
          </w:p>
        </w:tc>
      </w:tr>
    </w:tbl>
    <w:p w:rsidR="00997151" w:rsidRPr="00684A53" w:rsidRDefault="00997151" w:rsidP="00F80E16">
      <w:pPr>
        <w:spacing w:before="100" w:beforeAutospacing="1" w:line="360" w:lineRule="auto"/>
        <w:ind w:firstLineChars="200" w:firstLine="420"/>
        <w:rPr>
          <w:rFonts w:asciiTheme="minorEastAsia" w:hAnsiTheme="minorEastAsia"/>
          <w:szCs w:val="21"/>
        </w:rPr>
      </w:pPr>
    </w:p>
    <w:p w:rsidR="00997151" w:rsidRPr="00F80E16" w:rsidRDefault="00C8799C" w:rsidP="00F80E16">
      <w:pPr>
        <w:spacing w:before="100" w:beforeAutospacing="1" w:line="360" w:lineRule="auto"/>
        <w:ind w:firstLineChars="200" w:firstLine="480"/>
        <w:jc w:val="right"/>
        <w:rPr>
          <w:rFonts w:asciiTheme="minorEastAsia" w:hAnsiTheme="minorEastAsia"/>
          <w:sz w:val="24"/>
          <w:szCs w:val="24"/>
        </w:rPr>
      </w:pPr>
      <w:r>
        <w:rPr>
          <w:rFonts w:asciiTheme="minorEastAsia" w:hAnsiTheme="minorEastAsia" w:hint="eastAsia"/>
          <w:sz w:val="24"/>
          <w:szCs w:val="24"/>
        </w:rPr>
        <w:t>ID</w:t>
      </w:r>
      <w:r w:rsidR="00997151" w:rsidRPr="00F80E16">
        <w:rPr>
          <w:rFonts w:asciiTheme="minorEastAsia" w:hAnsiTheme="minorEastAsia" w:hint="eastAsia"/>
          <w:sz w:val="24"/>
          <w:szCs w:val="24"/>
        </w:rPr>
        <w:t>功能定义：</w:t>
      </w:r>
    </w:p>
    <w:tbl>
      <w:tblPr>
        <w:tblStyle w:val="a5"/>
        <w:tblW w:w="0" w:type="auto"/>
        <w:jc w:val="center"/>
        <w:tblInd w:w="108" w:type="dxa"/>
        <w:tblLook w:val="04A0"/>
      </w:tblPr>
      <w:tblGrid>
        <w:gridCol w:w="809"/>
        <w:gridCol w:w="1701"/>
        <w:gridCol w:w="5712"/>
      </w:tblGrid>
      <w:tr w:rsidR="00997151" w:rsidRPr="00F80E16" w:rsidTr="00930857">
        <w:trPr>
          <w:jc w:val="center"/>
        </w:trPr>
        <w:tc>
          <w:tcPr>
            <w:tcW w:w="809" w:type="dxa"/>
            <w:shd w:val="clear" w:color="auto" w:fill="C6D9F1" w:themeFill="text2" w:themeFillTint="33"/>
          </w:tcPr>
          <w:p w:rsidR="00997151" w:rsidRPr="00F80E16" w:rsidRDefault="00997151" w:rsidP="00F80E16">
            <w:pPr>
              <w:spacing w:before="100" w:beforeAutospacing="1" w:line="360" w:lineRule="auto"/>
              <w:rPr>
                <w:rFonts w:ascii="黑体" w:eastAsia="黑体" w:hAnsi="黑体" w:cs="Times New Roman"/>
                <w:szCs w:val="21"/>
              </w:rPr>
            </w:pPr>
            <w:r w:rsidRPr="00F80E16">
              <w:rPr>
                <w:rFonts w:ascii="黑体" w:eastAsia="黑体" w:hAnsi="黑体" w:cs="Times New Roman"/>
                <w:szCs w:val="21"/>
              </w:rPr>
              <w:t>序号</w:t>
            </w:r>
          </w:p>
        </w:tc>
        <w:tc>
          <w:tcPr>
            <w:tcW w:w="1701" w:type="dxa"/>
            <w:shd w:val="clear" w:color="auto" w:fill="C6D9F1" w:themeFill="text2" w:themeFillTint="33"/>
          </w:tcPr>
          <w:p w:rsidR="00997151" w:rsidRPr="00F80E16" w:rsidRDefault="00997151"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功能名称</w:t>
            </w:r>
          </w:p>
        </w:tc>
        <w:tc>
          <w:tcPr>
            <w:tcW w:w="5712" w:type="dxa"/>
            <w:shd w:val="clear" w:color="auto" w:fill="C6D9F1" w:themeFill="text2" w:themeFillTint="33"/>
          </w:tcPr>
          <w:p w:rsidR="00997151" w:rsidRPr="00F80E16" w:rsidRDefault="00997151"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功能描述</w:t>
            </w:r>
          </w:p>
        </w:tc>
      </w:tr>
      <w:tr w:rsidR="00997151" w:rsidRPr="00F80E16" w:rsidTr="00930857">
        <w:trPr>
          <w:jc w:val="center"/>
        </w:trPr>
        <w:tc>
          <w:tcPr>
            <w:tcW w:w="809" w:type="dxa"/>
            <w:vAlign w:val="center"/>
          </w:tcPr>
          <w:p w:rsidR="00997151" w:rsidRPr="00F80E16" w:rsidRDefault="00997151" w:rsidP="007C3FEB">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1</w:t>
            </w:r>
          </w:p>
        </w:tc>
        <w:tc>
          <w:tcPr>
            <w:tcW w:w="1701" w:type="dxa"/>
            <w:vAlign w:val="center"/>
          </w:tcPr>
          <w:p w:rsidR="00997151" w:rsidRPr="00F80E16" w:rsidRDefault="00997151" w:rsidP="007C3FEB">
            <w:pPr>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读取</w:t>
            </w:r>
            <w:r w:rsidR="009A197C">
              <w:rPr>
                <w:rFonts w:asciiTheme="minorEastAsia" w:hAnsiTheme="minorEastAsia" w:cs="Times New Roman" w:hint="eastAsia"/>
                <w:szCs w:val="21"/>
              </w:rPr>
              <w:t>控制信号</w:t>
            </w:r>
          </w:p>
        </w:tc>
        <w:tc>
          <w:tcPr>
            <w:tcW w:w="5712" w:type="dxa"/>
            <w:vAlign w:val="center"/>
          </w:tcPr>
          <w:p w:rsidR="00D54CB0" w:rsidRPr="00F80E16" w:rsidRDefault="009A197C" w:rsidP="00CA03B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根据当前IR值，取出相应的控制信号</w:t>
            </w:r>
          </w:p>
        </w:tc>
      </w:tr>
      <w:tr w:rsidR="00997151" w:rsidRPr="00D54CB0" w:rsidTr="00930857">
        <w:trPr>
          <w:jc w:val="center"/>
        </w:trPr>
        <w:tc>
          <w:tcPr>
            <w:tcW w:w="809" w:type="dxa"/>
            <w:vAlign w:val="center"/>
          </w:tcPr>
          <w:p w:rsidR="00997151" w:rsidRPr="00F80E16" w:rsidRDefault="00997151" w:rsidP="007C3FEB">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2</w:t>
            </w:r>
          </w:p>
        </w:tc>
        <w:tc>
          <w:tcPr>
            <w:tcW w:w="1701" w:type="dxa"/>
            <w:vAlign w:val="center"/>
          </w:tcPr>
          <w:p w:rsidR="00997151" w:rsidRPr="00F80E16" w:rsidRDefault="009A197C" w:rsidP="007C3FEB">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读取操作数</w:t>
            </w:r>
          </w:p>
        </w:tc>
        <w:tc>
          <w:tcPr>
            <w:tcW w:w="5712" w:type="dxa"/>
            <w:vAlign w:val="center"/>
          </w:tcPr>
          <w:p w:rsidR="00D54CB0" w:rsidRPr="00D54CB0" w:rsidRDefault="009A197C" w:rsidP="00CA03B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根据当前IR值，取出</w:t>
            </w:r>
            <w:proofErr w:type="spellStart"/>
            <w:r>
              <w:rPr>
                <w:rFonts w:asciiTheme="minorEastAsia" w:hAnsiTheme="minorEastAsia" w:cs="Times New Roman" w:hint="eastAsia"/>
                <w:szCs w:val="21"/>
              </w:rPr>
              <w:t>rs</w:t>
            </w:r>
            <w:proofErr w:type="spellEnd"/>
            <w:r>
              <w:rPr>
                <w:rFonts w:asciiTheme="minorEastAsia" w:hAnsiTheme="minorEastAsia" w:cs="Times New Roman" w:hint="eastAsia"/>
                <w:szCs w:val="21"/>
              </w:rPr>
              <w:t>、</w:t>
            </w:r>
            <w:proofErr w:type="spellStart"/>
            <w:r>
              <w:rPr>
                <w:rFonts w:asciiTheme="minorEastAsia" w:hAnsiTheme="minorEastAsia" w:cs="Times New Roman" w:hint="eastAsia"/>
                <w:szCs w:val="21"/>
              </w:rPr>
              <w:t>rt</w:t>
            </w:r>
            <w:proofErr w:type="spellEnd"/>
            <w:r>
              <w:rPr>
                <w:rFonts w:asciiTheme="minorEastAsia" w:hAnsiTheme="minorEastAsia" w:cs="Times New Roman" w:hint="eastAsia"/>
                <w:szCs w:val="21"/>
              </w:rPr>
              <w:t>寄存器的值</w:t>
            </w:r>
          </w:p>
        </w:tc>
      </w:tr>
      <w:tr w:rsidR="00D54CB0" w:rsidRPr="00D54CB0" w:rsidTr="00930857">
        <w:trPr>
          <w:jc w:val="center"/>
        </w:trPr>
        <w:tc>
          <w:tcPr>
            <w:tcW w:w="809" w:type="dxa"/>
            <w:vAlign w:val="center"/>
          </w:tcPr>
          <w:p w:rsidR="00D54CB0" w:rsidRPr="00F80E16" w:rsidRDefault="00D54CB0" w:rsidP="007C3FEB">
            <w:pPr>
              <w:spacing w:before="100" w:beforeAutospacing="1" w:line="360" w:lineRule="auto"/>
              <w:rPr>
                <w:rFonts w:asciiTheme="minorEastAsia" w:hAnsiTheme="minorEastAsia" w:cs="Times New Roman"/>
                <w:szCs w:val="21"/>
              </w:rPr>
            </w:pPr>
            <w:r>
              <w:rPr>
                <w:rFonts w:asciiTheme="minorEastAsia" w:hAnsiTheme="minorEastAsia" w:cs="Times New Roman"/>
                <w:szCs w:val="21"/>
              </w:rPr>
              <w:t>3</w:t>
            </w:r>
          </w:p>
        </w:tc>
        <w:tc>
          <w:tcPr>
            <w:tcW w:w="1701" w:type="dxa"/>
            <w:vAlign w:val="center"/>
          </w:tcPr>
          <w:p w:rsidR="00D54CB0" w:rsidRPr="00F80E16" w:rsidRDefault="009A197C" w:rsidP="007C3FEB">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回写寄存器</w:t>
            </w:r>
          </w:p>
        </w:tc>
        <w:tc>
          <w:tcPr>
            <w:tcW w:w="5712" w:type="dxa"/>
            <w:vAlign w:val="center"/>
          </w:tcPr>
          <w:p w:rsidR="00D54CB0" w:rsidRPr="00F80E16" w:rsidRDefault="009A178B"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RegWrite</w:t>
            </w:r>
            <w:proofErr w:type="spellEnd"/>
            <w:r>
              <w:rPr>
                <w:rFonts w:asciiTheme="minorEastAsia" w:hAnsiTheme="minorEastAsia" w:cs="Times New Roman" w:hint="eastAsia"/>
                <w:szCs w:val="21"/>
              </w:rPr>
              <w:t>信号有效时，将WD的值写入A3_W寄存器</w:t>
            </w:r>
          </w:p>
        </w:tc>
      </w:tr>
      <w:tr w:rsidR="009A178B" w:rsidRPr="00D54CB0" w:rsidTr="00930857">
        <w:trPr>
          <w:jc w:val="center"/>
        </w:trPr>
        <w:tc>
          <w:tcPr>
            <w:tcW w:w="809" w:type="dxa"/>
            <w:vAlign w:val="center"/>
          </w:tcPr>
          <w:p w:rsidR="009A178B" w:rsidRDefault="009A178B" w:rsidP="007C3FEB">
            <w:pPr>
              <w:spacing w:before="100" w:beforeAutospacing="1" w:line="360" w:lineRule="auto"/>
              <w:rPr>
                <w:rFonts w:asciiTheme="minorEastAsia" w:hAnsiTheme="minorEastAsia" w:cs="Times New Roman"/>
                <w:szCs w:val="21"/>
              </w:rPr>
            </w:pPr>
            <w:r>
              <w:rPr>
                <w:rFonts w:asciiTheme="minorEastAsia" w:hAnsiTheme="minorEastAsia" w:cs="Times New Roman"/>
                <w:szCs w:val="21"/>
              </w:rPr>
              <w:t>4</w:t>
            </w:r>
          </w:p>
        </w:tc>
        <w:tc>
          <w:tcPr>
            <w:tcW w:w="1701" w:type="dxa"/>
            <w:vAlign w:val="center"/>
          </w:tcPr>
          <w:p w:rsidR="009A178B" w:rsidRDefault="009A178B" w:rsidP="007C3FEB">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扩展立即数</w:t>
            </w:r>
          </w:p>
        </w:tc>
        <w:tc>
          <w:tcPr>
            <w:tcW w:w="5712" w:type="dxa"/>
            <w:vAlign w:val="center"/>
          </w:tcPr>
          <w:p w:rsidR="009A178B" w:rsidRDefault="009A178B"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根据</w:t>
            </w:r>
            <w:proofErr w:type="spellStart"/>
            <w:r>
              <w:rPr>
                <w:rFonts w:asciiTheme="minorEastAsia" w:hAnsiTheme="minorEastAsia" w:cs="Times New Roman" w:hint="eastAsia"/>
                <w:szCs w:val="21"/>
              </w:rPr>
              <w:t>EXTop</w:t>
            </w:r>
            <w:proofErr w:type="spellEnd"/>
            <w:r>
              <w:rPr>
                <w:rFonts w:asciiTheme="minorEastAsia" w:hAnsiTheme="minorEastAsia" w:cs="Times New Roman" w:hint="eastAsia"/>
                <w:szCs w:val="21"/>
              </w:rPr>
              <w:t>信号，将16位立即数进行相应的扩展，并得出b类指令的zero信号</w:t>
            </w:r>
          </w:p>
        </w:tc>
      </w:tr>
      <w:tr w:rsidR="009A178B" w:rsidRPr="00D54CB0" w:rsidTr="00930857">
        <w:trPr>
          <w:jc w:val="center"/>
        </w:trPr>
        <w:tc>
          <w:tcPr>
            <w:tcW w:w="809" w:type="dxa"/>
            <w:vAlign w:val="center"/>
          </w:tcPr>
          <w:p w:rsidR="009A178B" w:rsidRDefault="009A178B" w:rsidP="007C3FEB">
            <w:pPr>
              <w:spacing w:before="100" w:beforeAutospacing="1" w:line="360" w:lineRule="auto"/>
              <w:rPr>
                <w:rFonts w:asciiTheme="minorEastAsia" w:hAnsiTheme="minorEastAsia" w:cs="Times New Roman"/>
                <w:szCs w:val="21"/>
              </w:rPr>
            </w:pPr>
            <w:r>
              <w:rPr>
                <w:rFonts w:asciiTheme="minorEastAsia" w:hAnsiTheme="minorEastAsia" w:cs="Times New Roman"/>
                <w:szCs w:val="21"/>
              </w:rPr>
              <w:t>5</w:t>
            </w:r>
          </w:p>
        </w:tc>
        <w:tc>
          <w:tcPr>
            <w:tcW w:w="1701" w:type="dxa"/>
            <w:vAlign w:val="center"/>
          </w:tcPr>
          <w:p w:rsidR="009A178B" w:rsidRDefault="009A178B" w:rsidP="007C3FEB">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计算NPC</w:t>
            </w:r>
          </w:p>
        </w:tc>
        <w:tc>
          <w:tcPr>
            <w:tcW w:w="5712" w:type="dxa"/>
            <w:vAlign w:val="center"/>
          </w:tcPr>
          <w:p w:rsidR="009A178B" w:rsidRDefault="009A178B"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计算b类和j类指令的NPC</w:t>
            </w:r>
          </w:p>
        </w:tc>
      </w:tr>
    </w:tbl>
    <w:p w:rsidR="00997151" w:rsidRDefault="008E6764" w:rsidP="00F80E16">
      <w:pPr>
        <w:pStyle w:val="a6"/>
        <w:spacing w:before="100" w:beforeAutospacing="1" w:line="360" w:lineRule="auto"/>
        <w:ind w:left="284" w:firstLineChars="0" w:firstLine="0"/>
        <w:jc w:val="left"/>
        <w:rPr>
          <w:rFonts w:ascii="黑体" w:eastAsia="黑体" w:hAnsi="黑体"/>
          <w:sz w:val="28"/>
          <w:szCs w:val="28"/>
        </w:rPr>
      </w:pPr>
      <w:r w:rsidRPr="00500473">
        <w:rPr>
          <w:rFonts w:ascii="黑体" w:eastAsia="黑体" w:hAnsi="黑体"/>
          <w:sz w:val="28"/>
          <w:szCs w:val="28"/>
        </w:rPr>
        <w:t>3.</w:t>
      </w:r>
      <w:r w:rsidR="00924938">
        <w:rPr>
          <w:rFonts w:ascii="黑体" w:eastAsia="黑体" w:hAnsi="黑体" w:hint="eastAsia"/>
          <w:sz w:val="28"/>
          <w:szCs w:val="28"/>
        </w:rPr>
        <w:t>E</w:t>
      </w:r>
      <w:r w:rsidR="00C8799C">
        <w:rPr>
          <w:rFonts w:ascii="黑体" w:eastAsia="黑体" w:hAnsi="黑体" w:hint="eastAsia"/>
          <w:sz w:val="28"/>
          <w:szCs w:val="28"/>
        </w:rPr>
        <w:t>X</w:t>
      </w:r>
      <w:r w:rsidR="00924938">
        <w:rPr>
          <w:rFonts w:ascii="黑体" w:eastAsia="黑体" w:hAnsi="黑体" w:hint="eastAsia"/>
          <w:sz w:val="28"/>
          <w:szCs w:val="28"/>
        </w:rPr>
        <w:t>级组合逻辑</w:t>
      </w:r>
    </w:p>
    <w:p w:rsidR="00924938" w:rsidRPr="00FC4997" w:rsidRDefault="00924938" w:rsidP="00F80E16">
      <w:pPr>
        <w:pStyle w:val="a6"/>
        <w:spacing w:before="100" w:beforeAutospacing="1" w:line="360" w:lineRule="auto"/>
        <w:ind w:left="284" w:firstLineChars="0" w:firstLine="0"/>
        <w:jc w:val="left"/>
        <w:rPr>
          <w:rFonts w:asciiTheme="minorEastAsia" w:hAnsiTheme="minorEastAsia"/>
          <w:sz w:val="28"/>
          <w:szCs w:val="28"/>
        </w:rPr>
      </w:pPr>
      <w:r w:rsidRPr="00FC4997">
        <w:rPr>
          <w:rFonts w:asciiTheme="minorEastAsia" w:hAnsiTheme="minorEastAsia" w:hint="eastAsia"/>
          <w:sz w:val="28"/>
          <w:szCs w:val="28"/>
        </w:rPr>
        <w:t>（1）MFALUA</w:t>
      </w:r>
      <w:r w:rsidR="004E6EED" w:rsidRPr="00FC4997">
        <w:rPr>
          <w:rFonts w:asciiTheme="minorEastAsia" w:hAnsiTheme="minorEastAsia" w:hint="eastAsia"/>
          <w:sz w:val="28"/>
          <w:szCs w:val="28"/>
        </w:rPr>
        <w:t>E</w:t>
      </w:r>
      <w:r w:rsidRPr="00FC4997">
        <w:rPr>
          <w:rFonts w:asciiTheme="minorEastAsia" w:hAnsiTheme="minorEastAsia" w:hint="eastAsia"/>
          <w:sz w:val="28"/>
          <w:szCs w:val="28"/>
        </w:rPr>
        <w:t>,MFALUB</w:t>
      </w:r>
      <w:r w:rsidR="004E6EED" w:rsidRPr="00FC4997">
        <w:rPr>
          <w:rFonts w:asciiTheme="minorEastAsia" w:hAnsiTheme="minorEastAsia" w:hint="eastAsia"/>
          <w:sz w:val="28"/>
          <w:szCs w:val="28"/>
        </w:rPr>
        <w:t>E</w:t>
      </w:r>
      <w:r w:rsidRPr="00FC4997">
        <w:rPr>
          <w:rFonts w:asciiTheme="minorEastAsia" w:hAnsiTheme="minorEastAsia" w:hint="eastAsia"/>
          <w:sz w:val="28"/>
          <w:szCs w:val="28"/>
        </w:rPr>
        <w:t>转发多选器，</w:t>
      </w:r>
      <w:r w:rsidR="004E63F0" w:rsidRPr="00FC4997">
        <w:rPr>
          <w:rFonts w:asciiTheme="minorEastAsia" w:hAnsiTheme="minorEastAsia" w:hint="eastAsia"/>
          <w:sz w:val="28"/>
          <w:szCs w:val="28"/>
        </w:rPr>
        <w:t>控制进入ALU的两路</w:t>
      </w:r>
      <w:proofErr w:type="spellStart"/>
      <w:r w:rsidR="004E63F0" w:rsidRPr="00FC4997">
        <w:rPr>
          <w:rFonts w:asciiTheme="minorEastAsia" w:hAnsiTheme="minorEastAsia" w:hint="eastAsia"/>
          <w:sz w:val="28"/>
          <w:szCs w:val="28"/>
        </w:rPr>
        <w:t>rs</w:t>
      </w:r>
      <w:proofErr w:type="spellEnd"/>
      <w:r w:rsidR="004E63F0" w:rsidRPr="00FC4997">
        <w:rPr>
          <w:rFonts w:asciiTheme="minorEastAsia" w:hAnsiTheme="minorEastAsia" w:hint="eastAsia"/>
          <w:sz w:val="28"/>
          <w:szCs w:val="28"/>
        </w:rPr>
        <w:t>、</w:t>
      </w:r>
      <w:proofErr w:type="spellStart"/>
      <w:r w:rsidR="004E63F0" w:rsidRPr="00FC4997">
        <w:rPr>
          <w:rFonts w:asciiTheme="minorEastAsia" w:hAnsiTheme="minorEastAsia" w:hint="eastAsia"/>
          <w:sz w:val="28"/>
          <w:szCs w:val="28"/>
        </w:rPr>
        <w:t>rt</w:t>
      </w:r>
      <w:proofErr w:type="spellEnd"/>
      <w:r w:rsidR="004E63F0" w:rsidRPr="00FC4997">
        <w:rPr>
          <w:rFonts w:asciiTheme="minorEastAsia" w:hAnsiTheme="minorEastAsia" w:hint="eastAsia"/>
          <w:sz w:val="28"/>
          <w:szCs w:val="28"/>
        </w:rPr>
        <w:lastRenderedPageBreak/>
        <w:t>数据为最新的正确的数据，</w:t>
      </w:r>
      <w:r w:rsidRPr="00FC4997">
        <w:rPr>
          <w:rFonts w:asciiTheme="minorEastAsia" w:hAnsiTheme="minorEastAsia" w:hint="eastAsia"/>
          <w:sz w:val="28"/>
          <w:szCs w:val="28"/>
        </w:rPr>
        <w:t>MUX_ALU</w:t>
      </w:r>
      <w:r w:rsidR="004E63F0" w:rsidRPr="00FC4997">
        <w:rPr>
          <w:rFonts w:asciiTheme="minorEastAsia" w:hAnsiTheme="minorEastAsia" w:hint="eastAsia"/>
          <w:sz w:val="28"/>
          <w:szCs w:val="28"/>
        </w:rPr>
        <w:t>A,MUX_ALUB</w:t>
      </w:r>
      <w:r w:rsidRPr="00FC4997">
        <w:rPr>
          <w:rFonts w:asciiTheme="minorEastAsia" w:hAnsiTheme="minorEastAsia" w:hint="eastAsia"/>
          <w:sz w:val="28"/>
          <w:szCs w:val="28"/>
        </w:rPr>
        <w:t>功能多选器</w:t>
      </w:r>
      <w:r w:rsidR="004E63F0" w:rsidRPr="00FC4997">
        <w:rPr>
          <w:rFonts w:asciiTheme="minorEastAsia" w:hAnsiTheme="minorEastAsia" w:hint="eastAsia"/>
          <w:sz w:val="28"/>
          <w:szCs w:val="28"/>
        </w:rPr>
        <w:t>，根据当前指令计算出ALU单元的两个运算数</w:t>
      </w:r>
    </w:p>
    <w:p w:rsidR="00924938" w:rsidRPr="00FC4997" w:rsidRDefault="00924938" w:rsidP="00F80E16">
      <w:pPr>
        <w:pStyle w:val="a6"/>
        <w:spacing w:before="100" w:beforeAutospacing="1" w:line="360" w:lineRule="auto"/>
        <w:ind w:left="284" w:firstLineChars="0" w:firstLine="0"/>
        <w:jc w:val="left"/>
        <w:rPr>
          <w:rFonts w:asciiTheme="minorEastAsia" w:hAnsiTheme="minorEastAsia" w:hint="eastAsia"/>
          <w:sz w:val="28"/>
          <w:szCs w:val="28"/>
        </w:rPr>
      </w:pPr>
      <w:r w:rsidRPr="00FC4997">
        <w:rPr>
          <w:rFonts w:asciiTheme="minorEastAsia" w:hAnsiTheme="minorEastAsia" w:hint="eastAsia"/>
          <w:sz w:val="28"/>
          <w:szCs w:val="28"/>
        </w:rPr>
        <w:t>（2）</w:t>
      </w:r>
      <w:r w:rsidR="00FC4997" w:rsidRPr="00FC4997">
        <w:rPr>
          <w:rFonts w:asciiTheme="minorEastAsia" w:hAnsiTheme="minorEastAsia" w:hint="eastAsia"/>
          <w:sz w:val="28"/>
          <w:szCs w:val="28"/>
        </w:rPr>
        <w:t>ALU模块，进行计算并产生结果</w:t>
      </w:r>
    </w:p>
    <w:p w:rsidR="00FC4997" w:rsidRPr="00FC4997" w:rsidRDefault="00FC4997" w:rsidP="00F80E16">
      <w:pPr>
        <w:pStyle w:val="a6"/>
        <w:spacing w:before="100" w:beforeAutospacing="1" w:line="360" w:lineRule="auto"/>
        <w:ind w:left="284" w:firstLineChars="0" w:firstLine="0"/>
        <w:jc w:val="left"/>
        <w:rPr>
          <w:rFonts w:asciiTheme="minorEastAsia" w:hAnsiTheme="minorEastAsia"/>
          <w:sz w:val="28"/>
          <w:szCs w:val="28"/>
        </w:rPr>
      </w:pPr>
      <w:r w:rsidRPr="00FC4997">
        <w:rPr>
          <w:rFonts w:asciiTheme="minorEastAsia" w:hAnsiTheme="minorEastAsia" w:hint="eastAsia"/>
          <w:sz w:val="28"/>
          <w:szCs w:val="28"/>
        </w:rPr>
        <w:t>（3）MD模块，内部包含HI和LO寄存器，进行乘除法的运算并输出HI、LO寄存器的结果。</w:t>
      </w:r>
    </w:p>
    <w:p w:rsidR="008E6764" w:rsidRPr="00500473" w:rsidRDefault="00924938" w:rsidP="00500473">
      <w:pPr>
        <w:spacing w:before="100" w:beforeAutospacing="1" w:line="360" w:lineRule="auto"/>
        <w:ind w:firstLineChars="200" w:firstLine="480"/>
        <w:jc w:val="right"/>
        <w:rPr>
          <w:rFonts w:asciiTheme="minorEastAsia" w:hAnsiTheme="minorEastAsia"/>
          <w:sz w:val="24"/>
          <w:szCs w:val="24"/>
        </w:rPr>
      </w:pPr>
      <w:r>
        <w:rPr>
          <w:rFonts w:ascii="黑体" w:eastAsia="黑体" w:hAnsi="黑体" w:hint="eastAsia"/>
          <w:sz w:val="24"/>
          <w:szCs w:val="24"/>
        </w:rPr>
        <w:t>ALU</w:t>
      </w:r>
      <w:r w:rsidR="008E6764" w:rsidRPr="00500473">
        <w:rPr>
          <w:rFonts w:asciiTheme="minorEastAsia" w:hAnsiTheme="minorEastAsia" w:hint="eastAsia"/>
          <w:sz w:val="24"/>
          <w:szCs w:val="24"/>
        </w:rPr>
        <w:t>端口定义：</w:t>
      </w:r>
    </w:p>
    <w:tbl>
      <w:tblPr>
        <w:tblStyle w:val="a5"/>
        <w:tblW w:w="0" w:type="auto"/>
        <w:jc w:val="center"/>
        <w:tblInd w:w="108" w:type="dxa"/>
        <w:tblLook w:val="04A0"/>
      </w:tblPr>
      <w:tblGrid>
        <w:gridCol w:w="1430"/>
        <w:gridCol w:w="1393"/>
        <w:gridCol w:w="5591"/>
      </w:tblGrid>
      <w:tr w:rsidR="008E6764" w:rsidRPr="00F80E16" w:rsidTr="00924938">
        <w:trPr>
          <w:jc w:val="center"/>
        </w:trPr>
        <w:tc>
          <w:tcPr>
            <w:tcW w:w="1430" w:type="dxa"/>
            <w:shd w:val="clear" w:color="auto" w:fill="C6D9F1" w:themeFill="text2" w:themeFillTint="33"/>
          </w:tcPr>
          <w:p w:rsidR="008E6764" w:rsidRPr="00F80E16" w:rsidRDefault="008E6764" w:rsidP="00F80E16">
            <w:pPr>
              <w:spacing w:before="100" w:beforeAutospacing="1" w:line="360" w:lineRule="auto"/>
              <w:rPr>
                <w:rFonts w:ascii="黑体" w:eastAsia="黑体" w:hAnsi="黑体" w:cs="Times New Roman"/>
                <w:szCs w:val="21"/>
              </w:rPr>
            </w:pPr>
            <w:r w:rsidRPr="00F80E16">
              <w:rPr>
                <w:rFonts w:ascii="黑体" w:eastAsia="黑体" w:hAnsi="黑体" w:cs="Times New Roman" w:hint="eastAsia"/>
                <w:szCs w:val="21"/>
              </w:rPr>
              <w:t>信号名</w:t>
            </w:r>
          </w:p>
        </w:tc>
        <w:tc>
          <w:tcPr>
            <w:tcW w:w="1393" w:type="dxa"/>
            <w:shd w:val="clear" w:color="auto" w:fill="C6D9F1" w:themeFill="text2" w:themeFillTint="33"/>
          </w:tcPr>
          <w:p w:rsidR="008E6764" w:rsidRPr="00F80E16" w:rsidRDefault="008E6764"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hint="eastAsia"/>
                <w:szCs w:val="21"/>
              </w:rPr>
              <w:t>方向</w:t>
            </w:r>
          </w:p>
        </w:tc>
        <w:tc>
          <w:tcPr>
            <w:tcW w:w="5591" w:type="dxa"/>
            <w:shd w:val="clear" w:color="auto" w:fill="C6D9F1" w:themeFill="text2" w:themeFillTint="33"/>
          </w:tcPr>
          <w:p w:rsidR="008E6764" w:rsidRPr="00F80E16" w:rsidRDefault="008E6764"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描述</w:t>
            </w:r>
          </w:p>
        </w:tc>
      </w:tr>
      <w:tr w:rsidR="008E6764" w:rsidRPr="00F80E16" w:rsidTr="00924938">
        <w:trPr>
          <w:jc w:val="center"/>
        </w:trPr>
        <w:tc>
          <w:tcPr>
            <w:tcW w:w="1430" w:type="dxa"/>
            <w:vAlign w:val="center"/>
          </w:tcPr>
          <w:p w:rsidR="008E6764" w:rsidRPr="00F80E16" w:rsidRDefault="008E6764" w:rsidP="00F80E16">
            <w:pPr>
              <w:spacing w:before="100" w:beforeAutospacing="1" w:line="360" w:lineRule="auto"/>
              <w:rPr>
                <w:rFonts w:ascii="Times New Roman" w:hAnsi="Times New Roman" w:cs="Times New Roman"/>
                <w:szCs w:val="21"/>
              </w:rPr>
            </w:pPr>
            <w:r w:rsidRPr="00F80E16">
              <w:rPr>
                <w:rFonts w:ascii="Times New Roman" w:hAnsi="Times New Roman" w:cs="Times New Roman"/>
                <w:szCs w:val="21"/>
              </w:rPr>
              <w:t>A</w:t>
            </w:r>
            <w:r w:rsidR="00C8799C">
              <w:rPr>
                <w:rFonts w:ascii="Times New Roman" w:hAnsi="Times New Roman" w:cs="Times New Roman" w:hint="eastAsia"/>
                <w:szCs w:val="21"/>
              </w:rPr>
              <w:t>LUA</w:t>
            </w:r>
            <w:r w:rsidR="00DF1318">
              <w:rPr>
                <w:rFonts w:ascii="Times New Roman" w:hAnsi="Times New Roman" w:cs="Times New Roman" w:hint="eastAsia"/>
                <w:szCs w:val="21"/>
              </w:rPr>
              <w:t>[31:0]</w:t>
            </w:r>
          </w:p>
        </w:tc>
        <w:tc>
          <w:tcPr>
            <w:tcW w:w="1393" w:type="dxa"/>
            <w:vAlign w:val="center"/>
          </w:tcPr>
          <w:p w:rsidR="008E6764" w:rsidRPr="00F80E16" w:rsidRDefault="008E6764" w:rsidP="00F80E16">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I</w:t>
            </w:r>
          </w:p>
        </w:tc>
        <w:tc>
          <w:tcPr>
            <w:tcW w:w="5591" w:type="dxa"/>
            <w:vAlign w:val="center"/>
          </w:tcPr>
          <w:p w:rsidR="008E6764" w:rsidRPr="00F80E16" w:rsidRDefault="008E6764" w:rsidP="007C3FEB">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第一个操作数</w:t>
            </w:r>
          </w:p>
        </w:tc>
      </w:tr>
      <w:tr w:rsidR="008E6764" w:rsidRPr="00F80E16" w:rsidTr="00924938">
        <w:trPr>
          <w:jc w:val="center"/>
        </w:trPr>
        <w:tc>
          <w:tcPr>
            <w:tcW w:w="1430" w:type="dxa"/>
            <w:vAlign w:val="center"/>
          </w:tcPr>
          <w:p w:rsidR="008E6764" w:rsidRPr="00F80E16" w:rsidRDefault="00C8799C" w:rsidP="00F80E16">
            <w:pPr>
              <w:spacing w:before="100" w:beforeAutospacing="1" w:line="360" w:lineRule="auto"/>
              <w:rPr>
                <w:rFonts w:asciiTheme="minorEastAsia" w:hAnsiTheme="minorEastAsia" w:cs="Times New Roman"/>
                <w:szCs w:val="21"/>
              </w:rPr>
            </w:pPr>
            <w:r>
              <w:rPr>
                <w:rFonts w:ascii="Times New Roman" w:hAnsi="Times New Roman" w:cs="Times New Roman" w:hint="eastAsia"/>
                <w:szCs w:val="21"/>
              </w:rPr>
              <w:t>ALU</w:t>
            </w:r>
            <w:r w:rsidR="008E6764" w:rsidRPr="00F80E16">
              <w:rPr>
                <w:rFonts w:ascii="Times New Roman" w:hAnsi="Times New Roman" w:cs="Times New Roman" w:hint="eastAsia"/>
                <w:szCs w:val="21"/>
              </w:rPr>
              <w:t>B</w:t>
            </w:r>
            <w:r w:rsidR="00DF1318">
              <w:rPr>
                <w:rFonts w:ascii="Times New Roman" w:hAnsi="Times New Roman" w:cs="Times New Roman" w:hint="eastAsia"/>
                <w:szCs w:val="21"/>
              </w:rPr>
              <w:t>[31:0]</w:t>
            </w:r>
          </w:p>
        </w:tc>
        <w:tc>
          <w:tcPr>
            <w:tcW w:w="1393" w:type="dxa"/>
            <w:vAlign w:val="center"/>
          </w:tcPr>
          <w:p w:rsidR="008E6764" w:rsidRPr="00F80E16" w:rsidRDefault="008E6764" w:rsidP="00F80E16">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I</w:t>
            </w:r>
          </w:p>
        </w:tc>
        <w:tc>
          <w:tcPr>
            <w:tcW w:w="5591" w:type="dxa"/>
            <w:vAlign w:val="center"/>
          </w:tcPr>
          <w:p w:rsidR="008E6764" w:rsidRPr="00F80E16" w:rsidRDefault="008E6764" w:rsidP="007C3FEB">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第二个操作数</w:t>
            </w:r>
          </w:p>
        </w:tc>
      </w:tr>
      <w:tr w:rsidR="008E6764" w:rsidRPr="00F80E16" w:rsidTr="00924938">
        <w:trPr>
          <w:jc w:val="center"/>
        </w:trPr>
        <w:tc>
          <w:tcPr>
            <w:tcW w:w="1430" w:type="dxa"/>
            <w:vAlign w:val="center"/>
          </w:tcPr>
          <w:p w:rsidR="008E6764" w:rsidRPr="00F80E16" w:rsidRDefault="00C8799C" w:rsidP="00F80E16">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IR_E[31:0</w:t>
            </w:r>
            <w:r w:rsidR="00DF1318">
              <w:rPr>
                <w:rFonts w:ascii="Times New Roman" w:hAnsi="Times New Roman" w:cs="Times New Roman" w:hint="eastAsia"/>
                <w:szCs w:val="21"/>
              </w:rPr>
              <w:t>]</w:t>
            </w:r>
          </w:p>
        </w:tc>
        <w:tc>
          <w:tcPr>
            <w:tcW w:w="1393" w:type="dxa"/>
            <w:vAlign w:val="center"/>
          </w:tcPr>
          <w:p w:rsidR="008E6764" w:rsidRPr="00F80E16" w:rsidRDefault="008E6764" w:rsidP="00F80E16">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I</w:t>
            </w:r>
          </w:p>
        </w:tc>
        <w:tc>
          <w:tcPr>
            <w:tcW w:w="5591" w:type="dxa"/>
            <w:vAlign w:val="center"/>
          </w:tcPr>
          <w:p w:rsidR="00930857" w:rsidRPr="00F80E16" w:rsidRDefault="00C8799C"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E级的IR值，用于取出控制信号</w:t>
            </w:r>
          </w:p>
        </w:tc>
      </w:tr>
      <w:tr w:rsidR="00930857" w:rsidRPr="00F80E16" w:rsidTr="00924938">
        <w:trPr>
          <w:jc w:val="center"/>
        </w:trPr>
        <w:tc>
          <w:tcPr>
            <w:tcW w:w="1430" w:type="dxa"/>
            <w:vAlign w:val="center"/>
          </w:tcPr>
          <w:p w:rsidR="00930857" w:rsidRPr="00F80E16" w:rsidRDefault="00930857" w:rsidP="00F80E16">
            <w:pPr>
              <w:spacing w:before="100" w:beforeAutospacing="1" w:line="360" w:lineRule="auto"/>
              <w:rPr>
                <w:rFonts w:ascii="Times New Roman" w:hAnsi="Times New Roman" w:cs="Times New Roman"/>
                <w:szCs w:val="21"/>
              </w:rPr>
            </w:pPr>
            <w:proofErr w:type="spellStart"/>
            <w:r w:rsidRPr="00F80E16">
              <w:rPr>
                <w:rFonts w:ascii="Times New Roman" w:hAnsi="Times New Roman" w:cs="Times New Roman" w:hint="eastAsia"/>
                <w:szCs w:val="21"/>
              </w:rPr>
              <w:t>ALUout</w:t>
            </w:r>
            <w:proofErr w:type="spellEnd"/>
            <w:r w:rsidR="00DF1318">
              <w:rPr>
                <w:rFonts w:ascii="Times New Roman" w:hAnsi="Times New Roman" w:cs="Times New Roman" w:hint="eastAsia"/>
                <w:szCs w:val="21"/>
              </w:rPr>
              <w:t>[31:0]</w:t>
            </w:r>
          </w:p>
        </w:tc>
        <w:tc>
          <w:tcPr>
            <w:tcW w:w="1393" w:type="dxa"/>
            <w:vAlign w:val="center"/>
          </w:tcPr>
          <w:p w:rsidR="00930857" w:rsidRPr="00F80E16" w:rsidRDefault="00930857" w:rsidP="00F80E16">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O</w:t>
            </w:r>
          </w:p>
        </w:tc>
        <w:tc>
          <w:tcPr>
            <w:tcW w:w="5591" w:type="dxa"/>
            <w:vAlign w:val="center"/>
          </w:tcPr>
          <w:p w:rsidR="00930857" w:rsidRPr="00F80E16" w:rsidRDefault="00930857" w:rsidP="007C3FEB">
            <w:pPr>
              <w:keepNext/>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将两个操作数进行运算后的结果</w:t>
            </w:r>
          </w:p>
        </w:tc>
      </w:tr>
    </w:tbl>
    <w:p w:rsidR="008E6764" w:rsidRPr="00F80E16" w:rsidRDefault="008E6764" w:rsidP="00F80E16">
      <w:pPr>
        <w:spacing w:before="100" w:beforeAutospacing="1" w:line="360" w:lineRule="auto"/>
        <w:ind w:firstLineChars="200" w:firstLine="420"/>
        <w:rPr>
          <w:rFonts w:asciiTheme="minorEastAsia" w:hAnsiTheme="minorEastAsia"/>
          <w:szCs w:val="21"/>
        </w:rPr>
      </w:pPr>
    </w:p>
    <w:p w:rsidR="00930857" w:rsidRPr="00F80E16" w:rsidRDefault="00924938" w:rsidP="00F80E16">
      <w:pPr>
        <w:spacing w:before="100" w:beforeAutospacing="1" w:line="360" w:lineRule="auto"/>
        <w:ind w:firstLineChars="200" w:firstLine="480"/>
        <w:jc w:val="right"/>
        <w:rPr>
          <w:rFonts w:asciiTheme="minorEastAsia" w:hAnsiTheme="minorEastAsia"/>
          <w:szCs w:val="21"/>
        </w:rPr>
      </w:pPr>
      <w:r>
        <w:rPr>
          <w:rFonts w:asciiTheme="minorEastAsia" w:hAnsiTheme="minorEastAsia" w:hint="eastAsia"/>
          <w:sz w:val="24"/>
          <w:szCs w:val="24"/>
        </w:rPr>
        <w:t>ALU</w:t>
      </w:r>
      <w:r w:rsidR="00930857" w:rsidRPr="00F80E16">
        <w:rPr>
          <w:rFonts w:asciiTheme="minorEastAsia" w:hAnsiTheme="minorEastAsia" w:hint="eastAsia"/>
          <w:sz w:val="24"/>
          <w:szCs w:val="24"/>
        </w:rPr>
        <w:t>功能定义</w:t>
      </w:r>
      <w:r w:rsidR="00930857" w:rsidRPr="00F80E16">
        <w:rPr>
          <w:rFonts w:asciiTheme="minorEastAsia" w:hAnsiTheme="minorEastAsia" w:hint="eastAsia"/>
          <w:szCs w:val="21"/>
        </w:rPr>
        <w:t>：</w:t>
      </w:r>
    </w:p>
    <w:tbl>
      <w:tblPr>
        <w:tblStyle w:val="a5"/>
        <w:tblW w:w="0" w:type="auto"/>
        <w:jc w:val="center"/>
        <w:tblInd w:w="108" w:type="dxa"/>
        <w:tblLook w:val="04A0"/>
      </w:tblPr>
      <w:tblGrid>
        <w:gridCol w:w="809"/>
        <w:gridCol w:w="1701"/>
        <w:gridCol w:w="5712"/>
      </w:tblGrid>
      <w:tr w:rsidR="00930857" w:rsidRPr="00F80E16" w:rsidTr="00930857">
        <w:trPr>
          <w:jc w:val="center"/>
        </w:trPr>
        <w:tc>
          <w:tcPr>
            <w:tcW w:w="809" w:type="dxa"/>
            <w:shd w:val="clear" w:color="auto" w:fill="C6D9F1" w:themeFill="text2" w:themeFillTint="33"/>
          </w:tcPr>
          <w:p w:rsidR="00930857" w:rsidRPr="00F80E16" w:rsidRDefault="00930857" w:rsidP="00F80E16">
            <w:pPr>
              <w:spacing w:before="100" w:beforeAutospacing="1" w:line="360" w:lineRule="auto"/>
              <w:rPr>
                <w:rFonts w:ascii="黑体" w:eastAsia="黑体" w:hAnsi="黑体" w:cs="Times New Roman"/>
                <w:szCs w:val="21"/>
              </w:rPr>
            </w:pPr>
            <w:r w:rsidRPr="00F80E16">
              <w:rPr>
                <w:rFonts w:ascii="黑体" w:eastAsia="黑体" w:hAnsi="黑体" w:cs="Times New Roman"/>
                <w:szCs w:val="21"/>
              </w:rPr>
              <w:t>序号</w:t>
            </w:r>
          </w:p>
        </w:tc>
        <w:tc>
          <w:tcPr>
            <w:tcW w:w="1701" w:type="dxa"/>
            <w:shd w:val="clear" w:color="auto" w:fill="C6D9F1" w:themeFill="text2" w:themeFillTint="33"/>
          </w:tcPr>
          <w:p w:rsidR="00930857" w:rsidRPr="00F80E16" w:rsidRDefault="00930857"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功能名称</w:t>
            </w:r>
          </w:p>
        </w:tc>
        <w:tc>
          <w:tcPr>
            <w:tcW w:w="5712" w:type="dxa"/>
            <w:shd w:val="clear" w:color="auto" w:fill="C6D9F1" w:themeFill="text2" w:themeFillTint="33"/>
          </w:tcPr>
          <w:p w:rsidR="00930857" w:rsidRPr="00F80E16" w:rsidRDefault="00930857" w:rsidP="00F80E16">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功能描述</w:t>
            </w:r>
          </w:p>
        </w:tc>
      </w:tr>
      <w:tr w:rsidR="00930857" w:rsidRPr="00F80E16" w:rsidTr="00930857">
        <w:trPr>
          <w:jc w:val="center"/>
        </w:trPr>
        <w:tc>
          <w:tcPr>
            <w:tcW w:w="809" w:type="dxa"/>
            <w:vAlign w:val="center"/>
          </w:tcPr>
          <w:p w:rsidR="00930857" w:rsidRPr="00F80E16" w:rsidRDefault="00930857" w:rsidP="007C3FEB">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1</w:t>
            </w:r>
          </w:p>
        </w:tc>
        <w:tc>
          <w:tcPr>
            <w:tcW w:w="1701" w:type="dxa"/>
            <w:vAlign w:val="center"/>
          </w:tcPr>
          <w:p w:rsidR="00930857" w:rsidRPr="00F80E16" w:rsidRDefault="00AC79E4" w:rsidP="007C3FEB">
            <w:pPr>
              <w:spacing w:before="100" w:beforeAutospacing="1" w:line="360" w:lineRule="auto"/>
              <w:rPr>
                <w:rFonts w:asciiTheme="minorEastAsia" w:hAnsiTheme="minorEastAsia" w:cs="Times New Roman"/>
                <w:szCs w:val="21"/>
              </w:rPr>
            </w:pPr>
            <w:r w:rsidRPr="00F80E16">
              <w:rPr>
                <w:rFonts w:asciiTheme="minorEastAsia" w:hAnsiTheme="minorEastAsia" w:cs="Times New Roman" w:hint="eastAsia"/>
                <w:szCs w:val="21"/>
              </w:rPr>
              <w:t>将输入的两个32位操作数进行算数逻辑运算</w:t>
            </w:r>
          </w:p>
        </w:tc>
        <w:tc>
          <w:tcPr>
            <w:tcW w:w="5712" w:type="dxa"/>
            <w:vAlign w:val="center"/>
          </w:tcPr>
          <w:p w:rsidR="002A3BC9"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ALUctr</w:t>
            </w:r>
            <w:proofErr w:type="spellEnd"/>
            <w:r>
              <w:rPr>
                <w:rFonts w:asciiTheme="minorEastAsia" w:hAnsiTheme="minorEastAsia" w:cs="Times New Roman" w:hint="eastAsia"/>
                <w:szCs w:val="21"/>
              </w:rPr>
              <w:t>分别为</w:t>
            </w:r>
            <w:r w:rsidRPr="00C8799C">
              <w:rPr>
                <w:rFonts w:asciiTheme="minorEastAsia" w:hAnsiTheme="minorEastAsia" w:cs="Times New Roman"/>
                <w:szCs w:val="21"/>
              </w:rPr>
              <w:t>add</w:t>
            </w:r>
            <w:r>
              <w:rPr>
                <w:rFonts w:asciiTheme="minorEastAsia" w:hAnsiTheme="minorEastAsia" w:cs="Times New Roman"/>
                <w:szCs w:val="21"/>
              </w:rPr>
              <w:t>、</w:t>
            </w:r>
            <w:r>
              <w:rPr>
                <w:rFonts w:asciiTheme="minorEastAsia" w:hAnsiTheme="minorEastAsia" w:cs="Times New Roman" w:hint="eastAsia"/>
                <w:szCs w:val="21"/>
              </w:rPr>
              <w:t>sub、</w:t>
            </w:r>
            <w:proofErr w:type="spellStart"/>
            <w:r w:rsidRPr="00C8799C">
              <w:rPr>
                <w:rFonts w:asciiTheme="minorEastAsia" w:hAnsiTheme="minorEastAsia" w:cs="Times New Roman"/>
                <w:szCs w:val="21"/>
              </w:rPr>
              <w:t>cor</w:t>
            </w:r>
            <w:proofErr w:type="spellEnd"/>
            <w:r>
              <w:rPr>
                <w:rFonts w:asciiTheme="minorEastAsia" w:hAnsiTheme="minorEastAsia" w:cs="Times New Roman"/>
                <w:szCs w:val="21"/>
              </w:rPr>
              <w:t>、</w:t>
            </w:r>
            <w:proofErr w:type="spellStart"/>
            <w:r w:rsidRPr="00C8799C">
              <w:rPr>
                <w:rFonts w:asciiTheme="minorEastAsia" w:hAnsiTheme="minorEastAsia" w:cs="Times New Roman"/>
                <w:szCs w:val="21"/>
              </w:rPr>
              <w:t>cand</w:t>
            </w:r>
            <w:proofErr w:type="spellEnd"/>
            <w:r>
              <w:rPr>
                <w:rFonts w:asciiTheme="minorEastAsia" w:hAnsiTheme="minorEastAsia" w:cs="Times New Roman"/>
                <w:szCs w:val="21"/>
              </w:rPr>
              <w:t>、</w:t>
            </w:r>
            <w:proofErr w:type="spellStart"/>
            <w:r w:rsidRPr="00C8799C">
              <w:rPr>
                <w:rFonts w:asciiTheme="minorEastAsia" w:hAnsiTheme="minorEastAsia" w:cs="Times New Roman"/>
                <w:szCs w:val="21"/>
              </w:rPr>
              <w:t>cxor</w:t>
            </w:r>
            <w:proofErr w:type="spellEnd"/>
            <w:r>
              <w:rPr>
                <w:rFonts w:asciiTheme="minorEastAsia" w:hAnsiTheme="minorEastAsia" w:cs="Times New Roman"/>
                <w:szCs w:val="21"/>
              </w:rPr>
              <w:t>、</w:t>
            </w:r>
            <w:proofErr w:type="spellStart"/>
            <w:r w:rsidRPr="00C8799C">
              <w:rPr>
                <w:rFonts w:asciiTheme="minorEastAsia" w:hAnsiTheme="minorEastAsia" w:cs="Times New Roman"/>
                <w:szCs w:val="21"/>
              </w:rPr>
              <w:t>sign_right</w:t>
            </w:r>
            <w:proofErr w:type="spellEnd"/>
            <w:r>
              <w:rPr>
                <w:rFonts w:asciiTheme="minorEastAsia" w:hAnsiTheme="minorEastAsia" w:cs="Times New Roman"/>
                <w:szCs w:val="21"/>
              </w:rPr>
              <w:t>、</w:t>
            </w:r>
          </w:p>
          <w:p w:rsidR="00C8799C" w:rsidRPr="00F80E16" w:rsidRDefault="00C8799C" w:rsidP="00C8799C">
            <w:pPr>
              <w:keepNext/>
              <w:spacing w:before="100" w:beforeAutospacing="1" w:line="360" w:lineRule="auto"/>
              <w:rPr>
                <w:rFonts w:asciiTheme="minorEastAsia" w:hAnsiTheme="minorEastAsia" w:cs="Times New Roman"/>
                <w:szCs w:val="21"/>
              </w:rPr>
            </w:pPr>
            <w:proofErr w:type="spellStart"/>
            <w:r w:rsidRPr="00C8799C">
              <w:rPr>
                <w:rFonts w:asciiTheme="minorEastAsia" w:hAnsiTheme="minorEastAsia" w:cs="Times New Roman"/>
                <w:szCs w:val="21"/>
              </w:rPr>
              <w:t>zero_right</w:t>
            </w:r>
            <w:proofErr w:type="spellEnd"/>
            <w:r>
              <w:rPr>
                <w:rFonts w:asciiTheme="minorEastAsia" w:hAnsiTheme="minorEastAsia" w:cs="Times New Roman"/>
                <w:szCs w:val="21"/>
              </w:rPr>
              <w:t>、</w:t>
            </w:r>
            <w:r w:rsidRPr="00C8799C">
              <w:rPr>
                <w:rFonts w:asciiTheme="minorEastAsia" w:hAnsiTheme="minorEastAsia" w:cs="Times New Roman"/>
                <w:szCs w:val="21"/>
              </w:rPr>
              <w:t>left</w:t>
            </w:r>
            <w:r>
              <w:rPr>
                <w:rFonts w:asciiTheme="minorEastAsia" w:hAnsiTheme="minorEastAsia" w:cs="Times New Roman"/>
                <w:szCs w:val="21"/>
              </w:rPr>
              <w:t>、</w:t>
            </w:r>
            <w:proofErr w:type="spellStart"/>
            <w:r w:rsidRPr="00C8799C">
              <w:rPr>
                <w:rFonts w:asciiTheme="minorEastAsia" w:hAnsiTheme="minorEastAsia" w:cs="Times New Roman"/>
                <w:szCs w:val="21"/>
              </w:rPr>
              <w:t>cnor</w:t>
            </w:r>
            <w:proofErr w:type="spellEnd"/>
            <w:r>
              <w:rPr>
                <w:rFonts w:asciiTheme="minorEastAsia" w:hAnsiTheme="minorEastAsia" w:cs="Times New Roman"/>
                <w:szCs w:val="21"/>
              </w:rPr>
              <w:t>、</w:t>
            </w:r>
            <w:proofErr w:type="spellStart"/>
            <w:r w:rsidRPr="00C8799C">
              <w:rPr>
                <w:rFonts w:asciiTheme="minorEastAsia" w:hAnsiTheme="minorEastAsia" w:cs="Times New Roman"/>
                <w:szCs w:val="21"/>
              </w:rPr>
              <w:t>sign_less</w:t>
            </w:r>
            <w:proofErr w:type="spellEnd"/>
            <w:r>
              <w:rPr>
                <w:rFonts w:asciiTheme="minorEastAsia" w:hAnsiTheme="minorEastAsia" w:cs="Times New Roman"/>
                <w:szCs w:val="21"/>
              </w:rPr>
              <w:t>、</w:t>
            </w:r>
            <w:proofErr w:type="spellStart"/>
            <w:r w:rsidRPr="00C8799C">
              <w:rPr>
                <w:rFonts w:asciiTheme="minorEastAsia" w:hAnsiTheme="minorEastAsia" w:cs="Times New Roman"/>
                <w:szCs w:val="21"/>
              </w:rPr>
              <w:t>zero_less</w:t>
            </w:r>
            <w:proofErr w:type="spellEnd"/>
            <w:r>
              <w:rPr>
                <w:rFonts w:asciiTheme="minorEastAsia" w:hAnsiTheme="minorEastAsia" w:cs="Times New Roman" w:hint="eastAsia"/>
                <w:szCs w:val="21"/>
              </w:rPr>
              <w:t>时，计算出相应的</w:t>
            </w:r>
            <w:proofErr w:type="spellStart"/>
            <w:r>
              <w:rPr>
                <w:rFonts w:asciiTheme="minorEastAsia" w:hAnsiTheme="minorEastAsia" w:cs="Times New Roman" w:hint="eastAsia"/>
                <w:szCs w:val="21"/>
              </w:rPr>
              <w:t>ALUout</w:t>
            </w:r>
            <w:proofErr w:type="spellEnd"/>
          </w:p>
        </w:tc>
      </w:tr>
    </w:tbl>
    <w:p w:rsidR="00C8799C" w:rsidRPr="00500473" w:rsidRDefault="00C8799C" w:rsidP="00C8799C">
      <w:pPr>
        <w:spacing w:before="100" w:beforeAutospacing="1" w:line="360" w:lineRule="auto"/>
        <w:ind w:firstLineChars="200" w:firstLine="480"/>
        <w:jc w:val="right"/>
        <w:rPr>
          <w:rFonts w:asciiTheme="minorEastAsia" w:hAnsiTheme="minorEastAsia"/>
          <w:sz w:val="24"/>
          <w:szCs w:val="24"/>
        </w:rPr>
      </w:pPr>
      <w:r>
        <w:rPr>
          <w:rFonts w:ascii="黑体" w:eastAsia="黑体" w:hAnsi="黑体" w:hint="eastAsia"/>
          <w:sz w:val="24"/>
          <w:szCs w:val="24"/>
        </w:rPr>
        <w:t>MD</w:t>
      </w:r>
      <w:r w:rsidRPr="00500473">
        <w:rPr>
          <w:rFonts w:asciiTheme="minorEastAsia" w:hAnsiTheme="minorEastAsia" w:hint="eastAsia"/>
          <w:sz w:val="24"/>
          <w:szCs w:val="24"/>
        </w:rPr>
        <w:t>端口定义：</w:t>
      </w:r>
    </w:p>
    <w:tbl>
      <w:tblPr>
        <w:tblStyle w:val="a5"/>
        <w:tblW w:w="0" w:type="auto"/>
        <w:jc w:val="center"/>
        <w:tblInd w:w="108" w:type="dxa"/>
        <w:tblLook w:val="04A0"/>
      </w:tblPr>
      <w:tblGrid>
        <w:gridCol w:w="1330"/>
        <w:gridCol w:w="1762"/>
        <w:gridCol w:w="5322"/>
      </w:tblGrid>
      <w:tr w:rsidR="00C8799C" w:rsidRPr="00F80E16" w:rsidTr="00C8799C">
        <w:trPr>
          <w:jc w:val="center"/>
        </w:trPr>
        <w:tc>
          <w:tcPr>
            <w:tcW w:w="1330" w:type="dxa"/>
            <w:shd w:val="clear" w:color="auto" w:fill="C6D9F1" w:themeFill="text2" w:themeFillTint="33"/>
          </w:tcPr>
          <w:p w:rsidR="00C8799C" w:rsidRPr="00F80E16" w:rsidRDefault="00C8799C" w:rsidP="00C8799C">
            <w:pPr>
              <w:spacing w:before="100" w:beforeAutospacing="1" w:line="360" w:lineRule="auto"/>
              <w:rPr>
                <w:rFonts w:ascii="黑体" w:eastAsia="黑体" w:hAnsi="黑体" w:cs="Times New Roman"/>
                <w:szCs w:val="21"/>
              </w:rPr>
            </w:pPr>
            <w:r w:rsidRPr="00F80E16">
              <w:rPr>
                <w:rFonts w:ascii="黑体" w:eastAsia="黑体" w:hAnsi="黑体" w:cs="Times New Roman" w:hint="eastAsia"/>
                <w:szCs w:val="21"/>
              </w:rPr>
              <w:t>信号名</w:t>
            </w:r>
          </w:p>
        </w:tc>
        <w:tc>
          <w:tcPr>
            <w:tcW w:w="1762" w:type="dxa"/>
            <w:shd w:val="clear" w:color="auto" w:fill="C6D9F1" w:themeFill="text2" w:themeFillTint="33"/>
          </w:tcPr>
          <w:p w:rsidR="00C8799C" w:rsidRPr="00F80E16" w:rsidRDefault="00C8799C" w:rsidP="00C8799C">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hint="eastAsia"/>
                <w:szCs w:val="21"/>
              </w:rPr>
              <w:t>方向</w:t>
            </w:r>
          </w:p>
        </w:tc>
        <w:tc>
          <w:tcPr>
            <w:tcW w:w="5322" w:type="dxa"/>
            <w:shd w:val="clear" w:color="auto" w:fill="C6D9F1" w:themeFill="text2" w:themeFillTint="33"/>
          </w:tcPr>
          <w:p w:rsidR="00C8799C" w:rsidRPr="00F80E16" w:rsidRDefault="00C8799C" w:rsidP="00C8799C">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描述</w:t>
            </w:r>
          </w:p>
        </w:tc>
      </w:tr>
      <w:tr w:rsidR="00C8799C" w:rsidRPr="00F80E16" w:rsidTr="00C8799C">
        <w:trPr>
          <w:jc w:val="center"/>
        </w:trPr>
        <w:tc>
          <w:tcPr>
            <w:tcW w:w="1330"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IR [31:0]</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I</w:t>
            </w:r>
          </w:p>
        </w:tc>
        <w:tc>
          <w:tcPr>
            <w:tcW w:w="5322" w:type="dxa"/>
            <w:vAlign w:val="center"/>
          </w:tcPr>
          <w:p w:rsidR="00C8799C" w:rsidRPr="00F80E16"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当前指令操作码</w:t>
            </w:r>
          </w:p>
        </w:tc>
      </w:tr>
      <w:tr w:rsidR="00C8799C" w:rsidRPr="00F80E16" w:rsidTr="00C8799C">
        <w:trPr>
          <w:jc w:val="center"/>
        </w:trPr>
        <w:tc>
          <w:tcPr>
            <w:tcW w:w="1330" w:type="dxa"/>
            <w:vAlign w:val="center"/>
          </w:tcPr>
          <w:p w:rsidR="00C8799C" w:rsidRPr="00F80E16" w:rsidRDefault="00C8799C" w:rsidP="00C8799C">
            <w:pPr>
              <w:spacing w:before="100" w:beforeAutospacing="1" w:line="360" w:lineRule="auto"/>
              <w:rPr>
                <w:rFonts w:asciiTheme="minorEastAsia" w:hAnsiTheme="minorEastAsia" w:cs="Times New Roman"/>
                <w:szCs w:val="21"/>
              </w:rPr>
            </w:pPr>
            <w:proofErr w:type="spellStart"/>
            <w:r>
              <w:rPr>
                <w:rFonts w:ascii="Times New Roman" w:hAnsi="Times New Roman" w:cs="Times New Roman" w:hint="eastAsia"/>
                <w:szCs w:val="21"/>
              </w:rPr>
              <w:t>clk</w:t>
            </w:r>
            <w:proofErr w:type="spellEnd"/>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I</w:t>
            </w:r>
          </w:p>
        </w:tc>
        <w:tc>
          <w:tcPr>
            <w:tcW w:w="5322" w:type="dxa"/>
            <w:vAlign w:val="center"/>
          </w:tcPr>
          <w:p w:rsidR="00C8799C" w:rsidRPr="00F80E16"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时钟信号</w:t>
            </w:r>
          </w:p>
        </w:tc>
      </w:tr>
      <w:tr w:rsidR="00C8799C" w:rsidRPr="00F80E16" w:rsidTr="00C8799C">
        <w:trPr>
          <w:jc w:val="center"/>
        </w:trPr>
        <w:tc>
          <w:tcPr>
            <w:tcW w:w="1330"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reset</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sidRPr="00F80E16">
              <w:rPr>
                <w:rFonts w:ascii="Times New Roman" w:hAnsi="Times New Roman" w:cs="Times New Roman" w:hint="eastAsia"/>
                <w:szCs w:val="21"/>
              </w:rPr>
              <w:t>I</w:t>
            </w:r>
          </w:p>
        </w:tc>
        <w:tc>
          <w:tcPr>
            <w:tcW w:w="5322" w:type="dxa"/>
            <w:vAlign w:val="center"/>
          </w:tcPr>
          <w:p w:rsidR="00C8799C" w:rsidRPr="00F80E16"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复位信号</w:t>
            </w:r>
          </w:p>
        </w:tc>
      </w:tr>
      <w:tr w:rsidR="00C8799C" w:rsidRPr="00F80E16" w:rsidTr="00C8799C">
        <w:trPr>
          <w:jc w:val="center"/>
        </w:trPr>
        <w:tc>
          <w:tcPr>
            <w:tcW w:w="1330"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D1[31:0]</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I</w:t>
            </w:r>
          </w:p>
        </w:tc>
        <w:tc>
          <w:tcPr>
            <w:tcW w:w="5322" w:type="dxa"/>
            <w:vAlign w:val="center"/>
          </w:tcPr>
          <w:p w:rsidR="00C8799C" w:rsidRPr="00F80E16"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第一个操作数</w:t>
            </w:r>
          </w:p>
        </w:tc>
      </w:tr>
      <w:tr w:rsidR="00C8799C" w:rsidRPr="00F80E16" w:rsidTr="00C8799C">
        <w:trPr>
          <w:jc w:val="center"/>
        </w:trPr>
        <w:tc>
          <w:tcPr>
            <w:tcW w:w="1330" w:type="dxa"/>
            <w:vAlign w:val="center"/>
          </w:tcPr>
          <w:p w:rsidR="00C8799C"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lastRenderedPageBreak/>
              <w:t>D2[31:0]</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I</w:t>
            </w:r>
          </w:p>
        </w:tc>
        <w:tc>
          <w:tcPr>
            <w:tcW w:w="5322" w:type="dxa"/>
            <w:vAlign w:val="center"/>
          </w:tcPr>
          <w:p w:rsidR="00C8799C" w:rsidRPr="00F80E16"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第二个操作数</w:t>
            </w:r>
          </w:p>
        </w:tc>
      </w:tr>
      <w:tr w:rsidR="00C8799C" w:rsidRPr="00F80E16" w:rsidTr="00C8799C">
        <w:trPr>
          <w:jc w:val="center"/>
        </w:trPr>
        <w:tc>
          <w:tcPr>
            <w:tcW w:w="1330" w:type="dxa"/>
            <w:vAlign w:val="center"/>
          </w:tcPr>
          <w:p w:rsidR="00C8799C"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busy</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O</w:t>
            </w:r>
          </w:p>
        </w:tc>
        <w:tc>
          <w:tcPr>
            <w:tcW w:w="5322" w:type="dxa"/>
            <w:vAlign w:val="center"/>
          </w:tcPr>
          <w:p w:rsidR="00C8799C" w:rsidRPr="00F80E16"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表示计算单元正在计算的信号</w:t>
            </w:r>
          </w:p>
        </w:tc>
      </w:tr>
      <w:tr w:rsidR="00C8799C" w:rsidRPr="00F80E16" w:rsidTr="00C8799C">
        <w:trPr>
          <w:jc w:val="center"/>
        </w:trPr>
        <w:tc>
          <w:tcPr>
            <w:tcW w:w="1330" w:type="dxa"/>
            <w:vAlign w:val="center"/>
          </w:tcPr>
          <w:p w:rsidR="00C8799C"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start</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O</w:t>
            </w:r>
          </w:p>
        </w:tc>
        <w:tc>
          <w:tcPr>
            <w:tcW w:w="5322" w:type="dxa"/>
            <w:vAlign w:val="center"/>
          </w:tcPr>
          <w:p w:rsidR="00C8799C" w:rsidRPr="00F80E16" w:rsidRDefault="00C8799C"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启动计算的信号</w:t>
            </w:r>
          </w:p>
        </w:tc>
      </w:tr>
      <w:tr w:rsidR="00C8799C" w:rsidRPr="00F80E16" w:rsidTr="00C8799C">
        <w:trPr>
          <w:jc w:val="center"/>
        </w:trPr>
        <w:tc>
          <w:tcPr>
            <w:tcW w:w="1330" w:type="dxa"/>
            <w:vAlign w:val="center"/>
          </w:tcPr>
          <w:p w:rsidR="00C8799C" w:rsidRDefault="00C8799C" w:rsidP="00C8799C">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HIout</w:t>
            </w:r>
            <w:proofErr w:type="spellEnd"/>
            <w:r w:rsidR="00CB1FCD">
              <w:rPr>
                <w:rFonts w:ascii="Times New Roman" w:hAnsi="Times New Roman" w:cs="Times New Roman" w:hint="eastAsia"/>
                <w:szCs w:val="21"/>
              </w:rPr>
              <w:t>[31:0]</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O</w:t>
            </w:r>
          </w:p>
        </w:tc>
        <w:tc>
          <w:tcPr>
            <w:tcW w:w="5322" w:type="dxa"/>
            <w:vAlign w:val="center"/>
          </w:tcPr>
          <w:p w:rsidR="00C8799C" w:rsidRPr="00F80E16" w:rsidRDefault="00CB1FCD"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HI寄存器输出</w:t>
            </w:r>
          </w:p>
        </w:tc>
      </w:tr>
      <w:tr w:rsidR="00C8799C" w:rsidRPr="00F80E16" w:rsidTr="00C8799C">
        <w:trPr>
          <w:jc w:val="center"/>
        </w:trPr>
        <w:tc>
          <w:tcPr>
            <w:tcW w:w="1330" w:type="dxa"/>
            <w:vAlign w:val="center"/>
          </w:tcPr>
          <w:p w:rsidR="00C8799C" w:rsidRDefault="00C8799C" w:rsidP="00C8799C">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LOout</w:t>
            </w:r>
            <w:proofErr w:type="spellEnd"/>
            <w:r w:rsidR="00CB1FCD">
              <w:rPr>
                <w:rFonts w:ascii="Times New Roman" w:hAnsi="Times New Roman" w:cs="Times New Roman" w:hint="eastAsia"/>
                <w:szCs w:val="21"/>
              </w:rPr>
              <w:t>[31:0]</w:t>
            </w:r>
          </w:p>
        </w:tc>
        <w:tc>
          <w:tcPr>
            <w:tcW w:w="1762" w:type="dxa"/>
            <w:vAlign w:val="center"/>
          </w:tcPr>
          <w:p w:rsidR="00C8799C" w:rsidRPr="00F80E16" w:rsidRDefault="00C8799C" w:rsidP="00C8799C">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O</w:t>
            </w:r>
          </w:p>
        </w:tc>
        <w:tc>
          <w:tcPr>
            <w:tcW w:w="5322" w:type="dxa"/>
            <w:vAlign w:val="center"/>
          </w:tcPr>
          <w:p w:rsidR="00C8799C" w:rsidRPr="00F80E16" w:rsidRDefault="00CB1FCD"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LO寄存器输出</w:t>
            </w:r>
          </w:p>
        </w:tc>
      </w:tr>
    </w:tbl>
    <w:p w:rsidR="00C8799C" w:rsidRPr="00F80E16" w:rsidRDefault="00C8799C" w:rsidP="00C8799C">
      <w:pPr>
        <w:spacing w:before="100" w:beforeAutospacing="1" w:line="360" w:lineRule="auto"/>
        <w:ind w:firstLineChars="200" w:firstLine="420"/>
        <w:rPr>
          <w:rFonts w:asciiTheme="minorEastAsia" w:hAnsiTheme="minorEastAsia"/>
          <w:szCs w:val="21"/>
        </w:rPr>
      </w:pPr>
    </w:p>
    <w:p w:rsidR="00C8799C" w:rsidRPr="00F80E16" w:rsidRDefault="00CB1FCD" w:rsidP="00C8799C">
      <w:pPr>
        <w:spacing w:before="100" w:beforeAutospacing="1" w:line="360" w:lineRule="auto"/>
        <w:ind w:firstLineChars="200" w:firstLine="480"/>
        <w:jc w:val="right"/>
        <w:rPr>
          <w:rFonts w:asciiTheme="minorEastAsia" w:hAnsiTheme="minorEastAsia"/>
          <w:szCs w:val="21"/>
        </w:rPr>
      </w:pPr>
      <w:r>
        <w:rPr>
          <w:rFonts w:asciiTheme="minorEastAsia" w:hAnsiTheme="minorEastAsia" w:hint="eastAsia"/>
          <w:sz w:val="24"/>
          <w:szCs w:val="24"/>
        </w:rPr>
        <w:t>MD</w:t>
      </w:r>
      <w:r w:rsidR="00C8799C" w:rsidRPr="00F80E16">
        <w:rPr>
          <w:rFonts w:asciiTheme="minorEastAsia" w:hAnsiTheme="minorEastAsia" w:hint="eastAsia"/>
          <w:sz w:val="24"/>
          <w:szCs w:val="24"/>
        </w:rPr>
        <w:t>功能定义</w:t>
      </w:r>
      <w:r w:rsidR="00C8799C" w:rsidRPr="00F80E16">
        <w:rPr>
          <w:rFonts w:asciiTheme="minorEastAsia" w:hAnsiTheme="minorEastAsia" w:hint="eastAsia"/>
          <w:szCs w:val="21"/>
        </w:rPr>
        <w:t>：</w:t>
      </w:r>
    </w:p>
    <w:tbl>
      <w:tblPr>
        <w:tblStyle w:val="a5"/>
        <w:tblW w:w="0" w:type="auto"/>
        <w:jc w:val="center"/>
        <w:tblInd w:w="108" w:type="dxa"/>
        <w:tblLook w:val="04A0"/>
      </w:tblPr>
      <w:tblGrid>
        <w:gridCol w:w="809"/>
        <w:gridCol w:w="1701"/>
        <w:gridCol w:w="5712"/>
      </w:tblGrid>
      <w:tr w:rsidR="00C8799C" w:rsidRPr="00F80E16" w:rsidTr="00C8799C">
        <w:trPr>
          <w:jc w:val="center"/>
        </w:trPr>
        <w:tc>
          <w:tcPr>
            <w:tcW w:w="809" w:type="dxa"/>
            <w:shd w:val="clear" w:color="auto" w:fill="C6D9F1" w:themeFill="text2" w:themeFillTint="33"/>
          </w:tcPr>
          <w:p w:rsidR="00C8799C" w:rsidRPr="00F80E16" w:rsidRDefault="00C8799C" w:rsidP="00C8799C">
            <w:pPr>
              <w:spacing w:before="100" w:beforeAutospacing="1" w:line="360" w:lineRule="auto"/>
              <w:rPr>
                <w:rFonts w:ascii="黑体" w:eastAsia="黑体" w:hAnsi="黑体" w:cs="Times New Roman"/>
                <w:szCs w:val="21"/>
              </w:rPr>
            </w:pPr>
            <w:r w:rsidRPr="00F80E16">
              <w:rPr>
                <w:rFonts w:ascii="黑体" w:eastAsia="黑体" w:hAnsi="黑体" w:cs="Times New Roman"/>
                <w:szCs w:val="21"/>
              </w:rPr>
              <w:t>序号</w:t>
            </w:r>
          </w:p>
        </w:tc>
        <w:tc>
          <w:tcPr>
            <w:tcW w:w="1701" w:type="dxa"/>
            <w:shd w:val="clear" w:color="auto" w:fill="C6D9F1" w:themeFill="text2" w:themeFillTint="33"/>
          </w:tcPr>
          <w:p w:rsidR="00C8799C" w:rsidRPr="00F80E16" w:rsidRDefault="00C8799C" w:rsidP="00C8799C">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功能名称</w:t>
            </w:r>
          </w:p>
        </w:tc>
        <w:tc>
          <w:tcPr>
            <w:tcW w:w="5712" w:type="dxa"/>
            <w:shd w:val="clear" w:color="auto" w:fill="C6D9F1" w:themeFill="text2" w:themeFillTint="33"/>
          </w:tcPr>
          <w:p w:rsidR="00C8799C" w:rsidRPr="00F80E16" w:rsidRDefault="00C8799C" w:rsidP="00C8799C">
            <w:pPr>
              <w:spacing w:before="100" w:beforeAutospacing="1" w:line="360" w:lineRule="auto"/>
              <w:ind w:firstLineChars="200" w:firstLine="420"/>
              <w:jc w:val="center"/>
              <w:rPr>
                <w:rFonts w:ascii="黑体" w:eastAsia="黑体" w:hAnsi="黑体" w:cs="Times New Roman"/>
                <w:szCs w:val="21"/>
              </w:rPr>
            </w:pPr>
            <w:r w:rsidRPr="00F80E16">
              <w:rPr>
                <w:rFonts w:ascii="黑体" w:eastAsia="黑体" w:hAnsi="黑体" w:cs="Times New Roman"/>
                <w:szCs w:val="21"/>
              </w:rPr>
              <w:t>功能描述</w:t>
            </w:r>
          </w:p>
        </w:tc>
      </w:tr>
      <w:tr w:rsidR="00C8799C" w:rsidRPr="00F80E16" w:rsidTr="00C8799C">
        <w:trPr>
          <w:jc w:val="center"/>
        </w:trPr>
        <w:tc>
          <w:tcPr>
            <w:tcW w:w="809" w:type="dxa"/>
            <w:vAlign w:val="center"/>
          </w:tcPr>
          <w:p w:rsidR="00C8799C" w:rsidRPr="00F80E16" w:rsidRDefault="00C8799C" w:rsidP="00C8799C">
            <w:pPr>
              <w:spacing w:before="100" w:beforeAutospacing="1" w:line="360" w:lineRule="auto"/>
              <w:rPr>
                <w:rFonts w:asciiTheme="minorEastAsia" w:hAnsiTheme="minorEastAsia" w:cs="Times New Roman"/>
                <w:szCs w:val="21"/>
              </w:rPr>
            </w:pPr>
            <w:r w:rsidRPr="00F80E16">
              <w:rPr>
                <w:rFonts w:asciiTheme="minorEastAsia" w:hAnsiTheme="minorEastAsia" w:cs="Times New Roman"/>
                <w:szCs w:val="21"/>
              </w:rPr>
              <w:t>1</w:t>
            </w:r>
          </w:p>
        </w:tc>
        <w:tc>
          <w:tcPr>
            <w:tcW w:w="1701" w:type="dxa"/>
            <w:vAlign w:val="center"/>
          </w:tcPr>
          <w:p w:rsidR="00C8799C" w:rsidRPr="00F80E16" w:rsidRDefault="00CB1FCD" w:rsidP="00C8799C">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进行乘除法运算</w:t>
            </w:r>
          </w:p>
        </w:tc>
        <w:tc>
          <w:tcPr>
            <w:tcW w:w="5712" w:type="dxa"/>
            <w:vAlign w:val="center"/>
          </w:tcPr>
          <w:p w:rsidR="00C8799C" w:rsidRPr="00F80E16" w:rsidRDefault="00CB1FCD"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当根据当前操作码，计算出的控制信号是start时，开始进行计算，并将下一跳M类指令冻结在D级，清除E级信息，冻结PC。并输出busy为1表示正在计算。</w:t>
            </w:r>
          </w:p>
        </w:tc>
      </w:tr>
      <w:tr w:rsidR="00CB1FCD" w:rsidRPr="00CB1FCD" w:rsidTr="00C8799C">
        <w:trPr>
          <w:jc w:val="center"/>
        </w:trPr>
        <w:tc>
          <w:tcPr>
            <w:tcW w:w="809" w:type="dxa"/>
            <w:vAlign w:val="center"/>
          </w:tcPr>
          <w:p w:rsidR="00CB1FCD" w:rsidRPr="00F80E16" w:rsidRDefault="00CB1FCD" w:rsidP="00C8799C">
            <w:pPr>
              <w:spacing w:before="100" w:beforeAutospacing="1" w:line="360" w:lineRule="auto"/>
              <w:rPr>
                <w:rFonts w:asciiTheme="minorEastAsia" w:hAnsiTheme="minorEastAsia" w:cs="Times New Roman"/>
                <w:szCs w:val="21"/>
              </w:rPr>
            </w:pPr>
            <w:r>
              <w:rPr>
                <w:rFonts w:asciiTheme="minorEastAsia" w:hAnsiTheme="minorEastAsia" w:cs="Times New Roman"/>
                <w:szCs w:val="21"/>
              </w:rPr>
              <w:t>2</w:t>
            </w:r>
          </w:p>
        </w:tc>
        <w:tc>
          <w:tcPr>
            <w:tcW w:w="1701" w:type="dxa"/>
            <w:vAlign w:val="center"/>
          </w:tcPr>
          <w:p w:rsidR="00CB1FCD" w:rsidRDefault="00CB1FCD" w:rsidP="00C8799C">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写HI、LO寄存器</w:t>
            </w:r>
          </w:p>
        </w:tc>
        <w:tc>
          <w:tcPr>
            <w:tcW w:w="5712" w:type="dxa"/>
            <w:vAlign w:val="center"/>
          </w:tcPr>
          <w:p w:rsidR="00CB1FCD" w:rsidRDefault="00CB1FCD"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sidRPr="00CB1FCD">
              <w:rPr>
                <w:rFonts w:asciiTheme="minorEastAsia" w:hAnsiTheme="minorEastAsia" w:cs="Times New Roman"/>
                <w:szCs w:val="21"/>
              </w:rPr>
              <w:t>DIVWrite</w:t>
            </w:r>
            <w:proofErr w:type="spellEnd"/>
            <w:r>
              <w:rPr>
                <w:rFonts w:asciiTheme="minorEastAsia" w:hAnsiTheme="minorEastAsia" w:cs="Times New Roman" w:hint="eastAsia"/>
                <w:szCs w:val="21"/>
              </w:rPr>
              <w:t>信号有效时，将</w:t>
            </w:r>
            <w:proofErr w:type="spellStart"/>
            <w:r>
              <w:rPr>
                <w:rFonts w:asciiTheme="minorEastAsia" w:hAnsiTheme="minorEastAsia" w:cs="Times New Roman" w:hint="eastAsia"/>
                <w:szCs w:val="21"/>
              </w:rPr>
              <w:t>rs</w:t>
            </w:r>
            <w:proofErr w:type="spellEnd"/>
            <w:r>
              <w:rPr>
                <w:rFonts w:asciiTheme="minorEastAsia" w:hAnsiTheme="minorEastAsia" w:cs="Times New Roman" w:hint="eastAsia"/>
                <w:szCs w:val="21"/>
              </w:rPr>
              <w:t>的值写入HI或LO</w:t>
            </w:r>
          </w:p>
        </w:tc>
      </w:tr>
      <w:tr w:rsidR="00CB1FCD" w:rsidRPr="00CB1FCD" w:rsidTr="00C8799C">
        <w:trPr>
          <w:jc w:val="center"/>
        </w:trPr>
        <w:tc>
          <w:tcPr>
            <w:tcW w:w="809" w:type="dxa"/>
            <w:vAlign w:val="center"/>
          </w:tcPr>
          <w:p w:rsidR="00CB1FCD" w:rsidRDefault="00CB1FCD" w:rsidP="00C8799C">
            <w:pPr>
              <w:spacing w:before="100" w:beforeAutospacing="1" w:line="360" w:lineRule="auto"/>
              <w:rPr>
                <w:rFonts w:asciiTheme="minorEastAsia" w:hAnsiTheme="minorEastAsia" w:cs="Times New Roman"/>
                <w:szCs w:val="21"/>
              </w:rPr>
            </w:pPr>
            <w:r>
              <w:rPr>
                <w:rFonts w:asciiTheme="minorEastAsia" w:hAnsiTheme="minorEastAsia" w:cs="Times New Roman"/>
                <w:szCs w:val="21"/>
              </w:rPr>
              <w:t>3</w:t>
            </w:r>
          </w:p>
        </w:tc>
        <w:tc>
          <w:tcPr>
            <w:tcW w:w="1701" w:type="dxa"/>
            <w:vAlign w:val="center"/>
          </w:tcPr>
          <w:p w:rsidR="00CB1FCD" w:rsidRDefault="00CB1FCD" w:rsidP="00C8799C">
            <w:pPr>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输出HI、LO寄存器的值</w:t>
            </w:r>
          </w:p>
        </w:tc>
        <w:tc>
          <w:tcPr>
            <w:tcW w:w="5712" w:type="dxa"/>
            <w:vAlign w:val="center"/>
          </w:tcPr>
          <w:p w:rsidR="00CB1FCD" w:rsidRDefault="00CB1FCD" w:rsidP="00C8799C">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将HI、LO寄存器的值输出</w:t>
            </w:r>
          </w:p>
        </w:tc>
      </w:tr>
    </w:tbl>
    <w:p w:rsidR="00C8799C" w:rsidRPr="00C8799C" w:rsidRDefault="00C8799C" w:rsidP="00F80E16">
      <w:pPr>
        <w:pStyle w:val="a6"/>
        <w:spacing w:before="100" w:beforeAutospacing="1" w:line="360" w:lineRule="auto"/>
        <w:ind w:left="284" w:firstLineChars="0" w:firstLine="0"/>
        <w:jc w:val="left"/>
        <w:rPr>
          <w:rFonts w:ascii="黑体" w:eastAsia="黑体" w:hAnsi="黑体"/>
          <w:sz w:val="28"/>
          <w:szCs w:val="28"/>
        </w:rPr>
      </w:pPr>
    </w:p>
    <w:p w:rsidR="00AC79E4" w:rsidRPr="00F80E16" w:rsidRDefault="00AC79E4" w:rsidP="00F80E16">
      <w:pPr>
        <w:pStyle w:val="a6"/>
        <w:spacing w:before="100" w:beforeAutospacing="1" w:line="360" w:lineRule="auto"/>
        <w:ind w:left="284" w:firstLineChars="0" w:firstLine="0"/>
        <w:jc w:val="left"/>
        <w:rPr>
          <w:rFonts w:ascii="黑体" w:eastAsia="黑体" w:hAnsi="黑体"/>
          <w:sz w:val="28"/>
          <w:szCs w:val="28"/>
        </w:rPr>
      </w:pPr>
      <w:r w:rsidRPr="00F80E16">
        <w:rPr>
          <w:rFonts w:ascii="黑体" w:eastAsia="黑体" w:hAnsi="黑体"/>
          <w:sz w:val="28"/>
          <w:szCs w:val="28"/>
        </w:rPr>
        <w:t>4</w:t>
      </w:r>
      <w:r w:rsidR="00E62E13">
        <w:rPr>
          <w:rFonts w:ascii="黑体" w:eastAsia="黑体" w:hAnsi="黑体" w:hint="eastAsia"/>
          <w:sz w:val="28"/>
          <w:szCs w:val="28"/>
        </w:rPr>
        <w:t>.M</w:t>
      </w:r>
      <w:r w:rsidR="00FC4997">
        <w:rPr>
          <w:rFonts w:ascii="黑体" w:eastAsia="黑体" w:hAnsi="黑体" w:hint="eastAsia"/>
          <w:sz w:val="28"/>
          <w:szCs w:val="28"/>
        </w:rPr>
        <w:t>EM</w:t>
      </w:r>
      <w:r w:rsidR="00E62E13">
        <w:rPr>
          <w:rFonts w:ascii="黑体" w:eastAsia="黑体" w:hAnsi="黑体" w:hint="eastAsia"/>
          <w:sz w:val="28"/>
          <w:szCs w:val="28"/>
        </w:rPr>
        <w:t>级组合逻辑</w:t>
      </w:r>
    </w:p>
    <w:p w:rsidR="00AC79E4" w:rsidRPr="00FC4997" w:rsidRDefault="00E62E13" w:rsidP="00E62E13">
      <w:pPr>
        <w:spacing w:before="100" w:beforeAutospacing="1" w:line="360" w:lineRule="auto"/>
        <w:ind w:firstLineChars="200" w:firstLine="480"/>
        <w:rPr>
          <w:rFonts w:asciiTheme="minorEastAsia" w:hAnsiTheme="minorEastAsia"/>
          <w:sz w:val="28"/>
          <w:szCs w:val="28"/>
        </w:rPr>
      </w:pPr>
      <w:r>
        <w:rPr>
          <w:rFonts w:ascii="黑体" w:eastAsia="黑体" w:hAnsi="黑体" w:hint="eastAsia"/>
          <w:sz w:val="24"/>
          <w:szCs w:val="24"/>
        </w:rPr>
        <w:t>（</w:t>
      </w:r>
      <w:r w:rsidRPr="00FC4997">
        <w:rPr>
          <w:rFonts w:asciiTheme="minorEastAsia" w:hAnsiTheme="minorEastAsia" w:hint="eastAsia"/>
          <w:sz w:val="28"/>
          <w:szCs w:val="28"/>
        </w:rPr>
        <w:t>1）包含M</w:t>
      </w:r>
      <w:r w:rsidR="00FC4997" w:rsidRPr="00FC4997">
        <w:rPr>
          <w:rFonts w:asciiTheme="minorEastAsia" w:hAnsiTheme="minorEastAsia" w:hint="eastAsia"/>
          <w:sz w:val="28"/>
          <w:szCs w:val="28"/>
        </w:rPr>
        <w:t>EM</w:t>
      </w:r>
      <w:r w:rsidRPr="00FC4997">
        <w:rPr>
          <w:rFonts w:asciiTheme="minorEastAsia" w:hAnsiTheme="minorEastAsia" w:hint="eastAsia"/>
          <w:sz w:val="28"/>
          <w:szCs w:val="28"/>
        </w:rPr>
        <w:t>模块，和MFDMF转发多选器</w:t>
      </w:r>
    </w:p>
    <w:p w:rsidR="00E62E13" w:rsidRPr="00FC4997" w:rsidRDefault="00E62E13" w:rsidP="00FC4997">
      <w:pPr>
        <w:spacing w:before="100" w:beforeAutospacing="1" w:line="360" w:lineRule="auto"/>
        <w:ind w:firstLineChars="200" w:firstLine="560"/>
        <w:rPr>
          <w:rFonts w:asciiTheme="minorEastAsia" w:hAnsiTheme="minorEastAsia"/>
          <w:sz w:val="28"/>
          <w:szCs w:val="28"/>
        </w:rPr>
      </w:pPr>
      <w:r w:rsidRPr="00FC4997">
        <w:rPr>
          <w:rFonts w:asciiTheme="minorEastAsia" w:hAnsiTheme="minorEastAsia" w:hint="eastAsia"/>
          <w:sz w:val="28"/>
          <w:szCs w:val="28"/>
        </w:rPr>
        <w:t>（2）</w:t>
      </w:r>
      <w:r w:rsidR="00FC4997" w:rsidRPr="00FC4997">
        <w:rPr>
          <w:rFonts w:asciiTheme="minorEastAsia" w:hAnsiTheme="minorEastAsia" w:hint="eastAsia"/>
          <w:sz w:val="28"/>
          <w:szCs w:val="28"/>
        </w:rPr>
        <w:t>ME</w:t>
      </w:r>
      <w:r w:rsidRPr="00FC4997">
        <w:rPr>
          <w:rFonts w:asciiTheme="minorEastAsia" w:hAnsiTheme="minorEastAsia" w:hint="eastAsia"/>
          <w:sz w:val="28"/>
          <w:szCs w:val="28"/>
        </w:rPr>
        <w:t>M模块中包含dm存储器，被</w:t>
      </w:r>
      <w:proofErr w:type="gramStart"/>
      <w:r w:rsidRPr="00FC4997">
        <w:rPr>
          <w:rFonts w:asciiTheme="minorEastAsia" w:hAnsiTheme="minorEastAsia" w:hint="eastAsia"/>
          <w:sz w:val="28"/>
          <w:szCs w:val="28"/>
        </w:rPr>
        <w:t>当做</w:t>
      </w:r>
      <w:proofErr w:type="gramEnd"/>
      <w:r w:rsidRPr="00FC4997">
        <w:rPr>
          <w:rFonts w:asciiTheme="minorEastAsia" w:hAnsiTheme="minorEastAsia" w:hint="eastAsia"/>
          <w:sz w:val="28"/>
          <w:szCs w:val="28"/>
        </w:rPr>
        <w:t>内存存储；MFDMF是</w:t>
      </w:r>
      <w:proofErr w:type="spellStart"/>
      <w:r w:rsidRPr="00FC4997">
        <w:rPr>
          <w:rFonts w:asciiTheme="minorEastAsia" w:hAnsiTheme="minorEastAsia" w:hint="eastAsia"/>
          <w:sz w:val="28"/>
          <w:szCs w:val="28"/>
        </w:rPr>
        <w:t>WD</w:t>
      </w:r>
      <w:r w:rsidR="00FC4997" w:rsidRPr="00FC4997">
        <w:rPr>
          <w:rFonts w:asciiTheme="minorEastAsia" w:hAnsiTheme="minorEastAsia" w:hint="eastAsia"/>
          <w:sz w:val="28"/>
          <w:szCs w:val="28"/>
        </w:rPr>
        <w:t>_mem</w:t>
      </w:r>
      <w:proofErr w:type="spellEnd"/>
      <w:r w:rsidRPr="00FC4997">
        <w:rPr>
          <w:rFonts w:asciiTheme="minorEastAsia" w:hAnsiTheme="minorEastAsia" w:hint="eastAsia"/>
          <w:sz w:val="28"/>
          <w:szCs w:val="28"/>
        </w:rPr>
        <w:t>前的多路选择器，用于转发回到</w:t>
      </w:r>
      <w:proofErr w:type="spellStart"/>
      <w:r w:rsidRPr="00FC4997">
        <w:rPr>
          <w:rFonts w:asciiTheme="minorEastAsia" w:hAnsiTheme="minorEastAsia" w:hint="eastAsia"/>
          <w:sz w:val="28"/>
          <w:szCs w:val="28"/>
        </w:rPr>
        <w:t>WD</w:t>
      </w:r>
      <w:r w:rsidR="00FC4997" w:rsidRPr="00FC4997">
        <w:rPr>
          <w:rFonts w:asciiTheme="minorEastAsia" w:hAnsiTheme="minorEastAsia" w:hint="eastAsia"/>
          <w:sz w:val="28"/>
          <w:szCs w:val="28"/>
        </w:rPr>
        <w:t>_mem</w:t>
      </w:r>
      <w:proofErr w:type="spellEnd"/>
      <w:r w:rsidRPr="00FC4997">
        <w:rPr>
          <w:rFonts w:asciiTheme="minorEastAsia" w:hAnsiTheme="minorEastAsia" w:hint="eastAsia"/>
          <w:sz w:val="28"/>
          <w:szCs w:val="28"/>
        </w:rPr>
        <w:t>端口的正确信息。</w:t>
      </w:r>
    </w:p>
    <w:p w:rsidR="00AC79E4" w:rsidRPr="00500473" w:rsidRDefault="00CB1FCD" w:rsidP="00500473">
      <w:pPr>
        <w:spacing w:before="100" w:beforeAutospacing="1" w:line="360" w:lineRule="auto"/>
        <w:ind w:firstLineChars="200" w:firstLine="480"/>
        <w:jc w:val="right"/>
        <w:rPr>
          <w:rFonts w:asciiTheme="minorEastAsia" w:hAnsiTheme="minorEastAsia"/>
          <w:sz w:val="24"/>
          <w:szCs w:val="24"/>
        </w:rPr>
      </w:pPr>
      <w:r>
        <w:rPr>
          <w:rFonts w:asciiTheme="minorEastAsia" w:hAnsiTheme="minorEastAsia" w:hint="eastAsia"/>
          <w:sz w:val="24"/>
          <w:szCs w:val="24"/>
        </w:rPr>
        <w:t>MEM</w:t>
      </w:r>
      <w:r w:rsidR="00AC79E4" w:rsidRPr="00500473">
        <w:rPr>
          <w:rFonts w:asciiTheme="minorEastAsia" w:hAnsiTheme="minorEastAsia" w:hint="eastAsia"/>
          <w:sz w:val="24"/>
          <w:szCs w:val="24"/>
        </w:rPr>
        <w:t>端口定义：</w:t>
      </w:r>
    </w:p>
    <w:tbl>
      <w:tblPr>
        <w:tblStyle w:val="a5"/>
        <w:tblW w:w="0" w:type="auto"/>
        <w:jc w:val="center"/>
        <w:tblInd w:w="108" w:type="dxa"/>
        <w:tblLook w:val="04A0"/>
      </w:tblPr>
      <w:tblGrid>
        <w:gridCol w:w="1604"/>
        <w:gridCol w:w="1363"/>
        <w:gridCol w:w="5447"/>
      </w:tblGrid>
      <w:tr w:rsidR="00CB1FCD" w:rsidRPr="00124369" w:rsidTr="005112EE">
        <w:trPr>
          <w:jc w:val="center"/>
        </w:trPr>
        <w:tc>
          <w:tcPr>
            <w:tcW w:w="1348" w:type="dxa"/>
            <w:shd w:val="clear" w:color="auto" w:fill="C6D9F1" w:themeFill="text2" w:themeFillTint="33"/>
          </w:tcPr>
          <w:p w:rsidR="00AC79E4" w:rsidRPr="00124369" w:rsidRDefault="00AC79E4" w:rsidP="00124369">
            <w:pPr>
              <w:spacing w:before="100" w:beforeAutospacing="1" w:line="360" w:lineRule="auto"/>
              <w:rPr>
                <w:rFonts w:ascii="黑体" w:eastAsia="黑体" w:hAnsi="黑体" w:cs="Times New Roman"/>
                <w:szCs w:val="21"/>
              </w:rPr>
            </w:pPr>
            <w:r w:rsidRPr="00124369">
              <w:rPr>
                <w:rFonts w:ascii="黑体" w:eastAsia="黑体" w:hAnsi="黑体" w:cs="Times New Roman" w:hint="eastAsia"/>
                <w:szCs w:val="21"/>
              </w:rPr>
              <w:t>信号名</w:t>
            </w:r>
          </w:p>
        </w:tc>
        <w:tc>
          <w:tcPr>
            <w:tcW w:w="1406" w:type="dxa"/>
            <w:shd w:val="clear" w:color="auto" w:fill="C6D9F1" w:themeFill="text2" w:themeFillTint="33"/>
          </w:tcPr>
          <w:p w:rsidR="00AC79E4" w:rsidRPr="00124369" w:rsidRDefault="00AC79E4" w:rsidP="00124369">
            <w:pPr>
              <w:spacing w:before="100" w:beforeAutospacing="1" w:line="360" w:lineRule="auto"/>
              <w:ind w:firstLineChars="200" w:firstLine="420"/>
              <w:jc w:val="center"/>
              <w:rPr>
                <w:rFonts w:ascii="黑体" w:eastAsia="黑体" w:hAnsi="黑体" w:cs="Times New Roman"/>
                <w:szCs w:val="21"/>
              </w:rPr>
            </w:pPr>
            <w:r w:rsidRPr="00124369">
              <w:rPr>
                <w:rFonts w:ascii="黑体" w:eastAsia="黑体" w:hAnsi="黑体" w:cs="Times New Roman" w:hint="eastAsia"/>
                <w:szCs w:val="21"/>
              </w:rPr>
              <w:t>方向</w:t>
            </w:r>
          </w:p>
        </w:tc>
        <w:tc>
          <w:tcPr>
            <w:tcW w:w="5660" w:type="dxa"/>
            <w:shd w:val="clear" w:color="auto" w:fill="C6D9F1" w:themeFill="text2" w:themeFillTint="33"/>
          </w:tcPr>
          <w:p w:rsidR="00AC79E4" w:rsidRPr="00124369" w:rsidRDefault="00AC79E4" w:rsidP="00124369">
            <w:pPr>
              <w:spacing w:before="100" w:beforeAutospacing="1" w:line="360" w:lineRule="auto"/>
              <w:ind w:firstLineChars="200" w:firstLine="420"/>
              <w:jc w:val="center"/>
              <w:rPr>
                <w:rFonts w:ascii="黑体" w:eastAsia="黑体" w:hAnsi="黑体" w:cs="Times New Roman"/>
                <w:szCs w:val="21"/>
              </w:rPr>
            </w:pPr>
            <w:r w:rsidRPr="00124369">
              <w:rPr>
                <w:rFonts w:ascii="黑体" w:eastAsia="黑体" w:hAnsi="黑体" w:cs="Times New Roman"/>
                <w:szCs w:val="21"/>
              </w:rPr>
              <w:t>描述</w:t>
            </w:r>
          </w:p>
        </w:tc>
      </w:tr>
      <w:tr w:rsidR="00CB1FCD" w:rsidRPr="00124369" w:rsidTr="005112EE">
        <w:trPr>
          <w:jc w:val="center"/>
        </w:trPr>
        <w:tc>
          <w:tcPr>
            <w:tcW w:w="1348" w:type="dxa"/>
            <w:vAlign w:val="center"/>
          </w:tcPr>
          <w:p w:rsidR="00AC79E4" w:rsidRPr="00124369" w:rsidRDefault="00CB1FCD"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IR_M</w:t>
            </w:r>
            <w:r w:rsidR="00484EA9">
              <w:rPr>
                <w:rFonts w:ascii="Times New Roman" w:hAnsi="Times New Roman" w:cs="Times New Roman" w:hint="eastAsia"/>
                <w:szCs w:val="21"/>
              </w:rPr>
              <w:t>[31:0]</w:t>
            </w:r>
          </w:p>
        </w:tc>
        <w:tc>
          <w:tcPr>
            <w:tcW w:w="1406" w:type="dxa"/>
            <w:vAlign w:val="center"/>
          </w:tcPr>
          <w:p w:rsidR="00AC79E4" w:rsidRPr="00124369" w:rsidRDefault="00AC79E4" w:rsidP="007C3FEB">
            <w:pPr>
              <w:spacing w:before="100" w:beforeAutospacing="1" w:line="360" w:lineRule="auto"/>
              <w:ind w:firstLineChars="200" w:firstLine="420"/>
              <w:rPr>
                <w:rFonts w:ascii="Times New Roman" w:hAnsi="Times New Roman" w:cs="Times New Roman"/>
                <w:szCs w:val="21"/>
              </w:rPr>
            </w:pPr>
            <w:r w:rsidRPr="00124369">
              <w:rPr>
                <w:rFonts w:ascii="Times New Roman" w:hAnsi="Times New Roman" w:cs="Times New Roman" w:hint="eastAsia"/>
                <w:szCs w:val="21"/>
              </w:rPr>
              <w:t>I</w:t>
            </w:r>
          </w:p>
        </w:tc>
        <w:tc>
          <w:tcPr>
            <w:tcW w:w="5660" w:type="dxa"/>
            <w:vAlign w:val="center"/>
          </w:tcPr>
          <w:p w:rsidR="00AC79E4" w:rsidRPr="00124369" w:rsidRDefault="00CB1FCD" w:rsidP="007C3FEB">
            <w:pPr>
              <w:keepNext/>
              <w:spacing w:before="100" w:beforeAutospacing="1" w:line="360" w:lineRule="auto"/>
              <w:rPr>
                <w:rFonts w:asciiTheme="minorEastAsia" w:hAnsiTheme="minorEastAsia" w:cs="Times New Roman"/>
                <w:szCs w:val="21"/>
              </w:rPr>
            </w:pPr>
            <w:r>
              <w:rPr>
                <w:rFonts w:ascii="Times New Roman" w:hAnsi="Times New Roman" w:cs="Times New Roman" w:hint="eastAsia"/>
                <w:szCs w:val="21"/>
              </w:rPr>
              <w:t>M</w:t>
            </w:r>
            <w:r>
              <w:rPr>
                <w:rFonts w:ascii="Times New Roman" w:hAnsi="Times New Roman" w:cs="Times New Roman" w:hint="eastAsia"/>
                <w:szCs w:val="21"/>
              </w:rPr>
              <w:t>级的操作码，用于取出相应的控制信号</w:t>
            </w:r>
          </w:p>
        </w:tc>
      </w:tr>
      <w:tr w:rsidR="00CB1FCD" w:rsidRPr="00124369" w:rsidTr="005112EE">
        <w:trPr>
          <w:jc w:val="center"/>
        </w:trPr>
        <w:tc>
          <w:tcPr>
            <w:tcW w:w="1348" w:type="dxa"/>
            <w:vAlign w:val="center"/>
          </w:tcPr>
          <w:p w:rsidR="00AC79E4" w:rsidRPr="00124369" w:rsidRDefault="00CB1FCD"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AO_M</w:t>
            </w:r>
            <w:r w:rsidR="00484EA9">
              <w:rPr>
                <w:rFonts w:ascii="Times New Roman" w:hAnsi="Times New Roman" w:cs="Times New Roman" w:hint="eastAsia"/>
                <w:szCs w:val="21"/>
              </w:rPr>
              <w:t>[31:0]</w:t>
            </w:r>
          </w:p>
        </w:tc>
        <w:tc>
          <w:tcPr>
            <w:tcW w:w="1406" w:type="dxa"/>
            <w:vAlign w:val="center"/>
          </w:tcPr>
          <w:p w:rsidR="00AC79E4" w:rsidRPr="00124369" w:rsidRDefault="00AC79E4" w:rsidP="007C3FEB">
            <w:pPr>
              <w:spacing w:before="100" w:beforeAutospacing="1" w:line="360" w:lineRule="auto"/>
              <w:ind w:firstLineChars="200" w:firstLine="420"/>
              <w:rPr>
                <w:rFonts w:ascii="Times New Roman" w:hAnsi="Times New Roman" w:cs="Times New Roman"/>
                <w:szCs w:val="21"/>
              </w:rPr>
            </w:pPr>
            <w:r w:rsidRPr="00124369">
              <w:rPr>
                <w:rFonts w:ascii="Times New Roman" w:hAnsi="Times New Roman" w:cs="Times New Roman" w:hint="eastAsia"/>
                <w:szCs w:val="21"/>
              </w:rPr>
              <w:t>I</w:t>
            </w:r>
          </w:p>
        </w:tc>
        <w:tc>
          <w:tcPr>
            <w:tcW w:w="5660" w:type="dxa"/>
            <w:vAlign w:val="center"/>
          </w:tcPr>
          <w:p w:rsidR="00AC79E4" w:rsidRPr="00124369" w:rsidRDefault="00E62E13"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写入内存的数据</w:t>
            </w:r>
            <w:r w:rsidR="00CB1FCD">
              <w:rPr>
                <w:rFonts w:asciiTheme="minorEastAsia" w:hAnsiTheme="minorEastAsia" w:cs="Times New Roman" w:hint="eastAsia"/>
                <w:szCs w:val="21"/>
              </w:rPr>
              <w:t>（初步）</w:t>
            </w:r>
          </w:p>
        </w:tc>
      </w:tr>
      <w:tr w:rsidR="00CB1FCD" w:rsidRPr="00124369" w:rsidTr="005112EE">
        <w:trPr>
          <w:jc w:val="center"/>
        </w:trPr>
        <w:tc>
          <w:tcPr>
            <w:tcW w:w="1348" w:type="dxa"/>
            <w:vAlign w:val="center"/>
          </w:tcPr>
          <w:p w:rsidR="00AC79E4" w:rsidRPr="00124369" w:rsidRDefault="00CB1FCD"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lastRenderedPageBreak/>
              <w:t>PC4_M[31:0]</w:t>
            </w:r>
          </w:p>
        </w:tc>
        <w:tc>
          <w:tcPr>
            <w:tcW w:w="1406" w:type="dxa"/>
            <w:vAlign w:val="center"/>
          </w:tcPr>
          <w:p w:rsidR="00AC79E4" w:rsidRPr="00124369" w:rsidRDefault="00AC79E4" w:rsidP="007C3FEB">
            <w:pPr>
              <w:spacing w:before="100" w:beforeAutospacing="1" w:line="360" w:lineRule="auto"/>
              <w:ind w:firstLineChars="200" w:firstLine="420"/>
              <w:rPr>
                <w:rFonts w:ascii="Times New Roman" w:hAnsi="Times New Roman" w:cs="Times New Roman"/>
                <w:szCs w:val="21"/>
              </w:rPr>
            </w:pPr>
            <w:r w:rsidRPr="00124369">
              <w:rPr>
                <w:rFonts w:ascii="Times New Roman" w:hAnsi="Times New Roman" w:cs="Times New Roman" w:hint="eastAsia"/>
                <w:szCs w:val="21"/>
              </w:rPr>
              <w:t>I</w:t>
            </w:r>
          </w:p>
        </w:tc>
        <w:tc>
          <w:tcPr>
            <w:tcW w:w="5660" w:type="dxa"/>
            <w:vAlign w:val="center"/>
          </w:tcPr>
          <w:p w:rsidR="00AC79E4" w:rsidRPr="00124369" w:rsidRDefault="00CB1FCD" w:rsidP="00E62E13">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M级的PC4，用于</w:t>
            </w:r>
            <w:proofErr w:type="gramStart"/>
            <w:r>
              <w:rPr>
                <w:rFonts w:asciiTheme="minorEastAsia" w:hAnsiTheme="minorEastAsia" w:cs="Times New Roman" w:hint="eastAsia"/>
                <w:szCs w:val="21"/>
              </w:rPr>
              <w:t>输出回</w:t>
            </w:r>
            <w:proofErr w:type="gramEnd"/>
            <w:r>
              <w:rPr>
                <w:rFonts w:asciiTheme="minorEastAsia" w:hAnsiTheme="minorEastAsia" w:cs="Times New Roman" w:hint="eastAsia"/>
                <w:szCs w:val="21"/>
              </w:rPr>
              <w:t>写时的PC</w:t>
            </w:r>
            <w:r w:rsidR="005112EE" w:rsidRPr="00124369">
              <w:rPr>
                <w:rFonts w:asciiTheme="minorEastAsia" w:hAnsiTheme="minorEastAsia" w:cs="Times New Roman"/>
                <w:szCs w:val="21"/>
              </w:rPr>
              <w:t xml:space="preserve"> </w:t>
            </w:r>
          </w:p>
        </w:tc>
      </w:tr>
      <w:tr w:rsidR="00CB1FCD" w:rsidRPr="00124369" w:rsidTr="005112EE">
        <w:trPr>
          <w:jc w:val="center"/>
        </w:trPr>
        <w:tc>
          <w:tcPr>
            <w:tcW w:w="1348" w:type="dxa"/>
            <w:vAlign w:val="center"/>
          </w:tcPr>
          <w:p w:rsidR="00AC79E4" w:rsidRPr="00124369" w:rsidRDefault="00CB1FCD" w:rsidP="007C3FEB">
            <w:pPr>
              <w:spacing w:before="100" w:beforeAutospacing="1" w:line="360" w:lineRule="auto"/>
              <w:rPr>
                <w:rFonts w:asciiTheme="minorEastAsia" w:hAnsiTheme="minorEastAsia" w:cs="Times New Roman"/>
                <w:szCs w:val="21"/>
              </w:rPr>
            </w:pPr>
            <w:proofErr w:type="spellStart"/>
            <w:r>
              <w:rPr>
                <w:rFonts w:ascii="Times New Roman" w:hAnsi="Times New Roman" w:cs="Times New Roman" w:hint="eastAsia"/>
                <w:szCs w:val="21"/>
              </w:rPr>
              <w:t>WD_mem</w:t>
            </w:r>
            <w:proofErr w:type="spellEnd"/>
            <w:r>
              <w:rPr>
                <w:rFonts w:ascii="Times New Roman" w:hAnsi="Times New Roman" w:cs="Times New Roman" w:hint="eastAsia"/>
                <w:szCs w:val="21"/>
              </w:rPr>
              <w:t>[31:0]</w:t>
            </w:r>
          </w:p>
        </w:tc>
        <w:tc>
          <w:tcPr>
            <w:tcW w:w="1406" w:type="dxa"/>
            <w:vAlign w:val="center"/>
          </w:tcPr>
          <w:p w:rsidR="00AC79E4" w:rsidRPr="00124369" w:rsidRDefault="00AC79E4" w:rsidP="007C3FEB">
            <w:pPr>
              <w:spacing w:before="100" w:beforeAutospacing="1" w:line="360" w:lineRule="auto"/>
              <w:ind w:firstLineChars="200" w:firstLine="420"/>
              <w:rPr>
                <w:rFonts w:ascii="Times New Roman" w:hAnsi="Times New Roman" w:cs="Times New Roman"/>
                <w:szCs w:val="21"/>
              </w:rPr>
            </w:pPr>
            <w:r w:rsidRPr="00124369">
              <w:rPr>
                <w:rFonts w:ascii="Times New Roman" w:hAnsi="Times New Roman" w:cs="Times New Roman" w:hint="eastAsia"/>
                <w:szCs w:val="21"/>
              </w:rPr>
              <w:t>I</w:t>
            </w:r>
          </w:p>
        </w:tc>
        <w:tc>
          <w:tcPr>
            <w:tcW w:w="5660" w:type="dxa"/>
            <w:vAlign w:val="center"/>
          </w:tcPr>
          <w:p w:rsidR="00AC79E4" w:rsidRPr="00124369" w:rsidRDefault="00CB1FCD"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回写内存的值</w:t>
            </w:r>
          </w:p>
        </w:tc>
      </w:tr>
      <w:tr w:rsidR="00CB1FCD" w:rsidRPr="00124369" w:rsidTr="005112EE">
        <w:trPr>
          <w:jc w:val="center"/>
        </w:trPr>
        <w:tc>
          <w:tcPr>
            <w:tcW w:w="1348" w:type="dxa"/>
            <w:vAlign w:val="center"/>
          </w:tcPr>
          <w:p w:rsidR="00AC79E4" w:rsidRPr="00124369" w:rsidRDefault="00AC79E4" w:rsidP="007C3FEB">
            <w:pPr>
              <w:spacing w:before="100" w:beforeAutospacing="1" w:line="360" w:lineRule="auto"/>
              <w:rPr>
                <w:rFonts w:ascii="Times New Roman" w:hAnsi="Times New Roman" w:cs="Times New Roman"/>
                <w:szCs w:val="21"/>
              </w:rPr>
            </w:pPr>
            <w:r w:rsidRPr="00124369">
              <w:rPr>
                <w:rFonts w:ascii="Times New Roman" w:hAnsi="Times New Roman" w:cs="Times New Roman" w:hint="eastAsia"/>
                <w:szCs w:val="21"/>
              </w:rPr>
              <w:t>reset</w:t>
            </w:r>
          </w:p>
        </w:tc>
        <w:tc>
          <w:tcPr>
            <w:tcW w:w="1406" w:type="dxa"/>
            <w:vAlign w:val="center"/>
          </w:tcPr>
          <w:p w:rsidR="00AC79E4" w:rsidRPr="00124369" w:rsidRDefault="00AC79E4" w:rsidP="007C3FEB">
            <w:pPr>
              <w:spacing w:before="100" w:beforeAutospacing="1" w:line="360" w:lineRule="auto"/>
              <w:ind w:firstLineChars="200" w:firstLine="420"/>
              <w:rPr>
                <w:rFonts w:ascii="Times New Roman" w:hAnsi="Times New Roman" w:cs="Times New Roman"/>
                <w:szCs w:val="21"/>
              </w:rPr>
            </w:pPr>
            <w:r w:rsidRPr="00124369">
              <w:rPr>
                <w:rFonts w:ascii="Times New Roman" w:hAnsi="Times New Roman" w:cs="Times New Roman" w:hint="eastAsia"/>
                <w:szCs w:val="21"/>
              </w:rPr>
              <w:t>I</w:t>
            </w:r>
          </w:p>
        </w:tc>
        <w:tc>
          <w:tcPr>
            <w:tcW w:w="5660" w:type="dxa"/>
            <w:vAlign w:val="center"/>
          </w:tcPr>
          <w:p w:rsidR="00AC79E4" w:rsidRPr="00124369" w:rsidRDefault="00F41E28" w:rsidP="007C3FEB">
            <w:pPr>
              <w:keepNext/>
              <w:spacing w:before="100" w:beforeAutospacing="1" w:line="360" w:lineRule="auto"/>
              <w:rPr>
                <w:rFonts w:asciiTheme="minorEastAsia" w:hAnsiTheme="minorEastAsia" w:cs="Times New Roman"/>
                <w:szCs w:val="21"/>
              </w:rPr>
            </w:pPr>
            <w:r w:rsidRPr="00124369">
              <w:rPr>
                <w:rFonts w:asciiTheme="minorEastAsia" w:hAnsiTheme="minorEastAsia" w:cs="Times New Roman" w:hint="eastAsia"/>
                <w:szCs w:val="21"/>
              </w:rPr>
              <w:t>复位信号</w:t>
            </w:r>
          </w:p>
        </w:tc>
      </w:tr>
      <w:tr w:rsidR="00CB1FCD" w:rsidRPr="00124369" w:rsidTr="005112EE">
        <w:trPr>
          <w:jc w:val="center"/>
        </w:trPr>
        <w:tc>
          <w:tcPr>
            <w:tcW w:w="1348" w:type="dxa"/>
            <w:vAlign w:val="center"/>
          </w:tcPr>
          <w:p w:rsidR="005112EE" w:rsidRPr="00124369" w:rsidRDefault="00CB1FCD" w:rsidP="007C3FEB">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clk</w:t>
            </w:r>
            <w:proofErr w:type="spellEnd"/>
          </w:p>
        </w:tc>
        <w:tc>
          <w:tcPr>
            <w:tcW w:w="1406" w:type="dxa"/>
            <w:vAlign w:val="center"/>
          </w:tcPr>
          <w:p w:rsidR="005112EE" w:rsidRPr="00124369" w:rsidRDefault="005112EE" w:rsidP="007C3FEB">
            <w:pPr>
              <w:spacing w:before="100" w:beforeAutospacing="1" w:line="360" w:lineRule="auto"/>
              <w:ind w:firstLineChars="200" w:firstLine="420"/>
              <w:rPr>
                <w:rFonts w:ascii="Times New Roman" w:hAnsi="Times New Roman" w:cs="Times New Roman"/>
                <w:szCs w:val="21"/>
              </w:rPr>
            </w:pPr>
            <w:r>
              <w:rPr>
                <w:rFonts w:ascii="Times New Roman" w:hAnsi="Times New Roman" w:cs="Times New Roman" w:hint="eastAsia"/>
                <w:szCs w:val="21"/>
              </w:rPr>
              <w:t>I</w:t>
            </w:r>
          </w:p>
        </w:tc>
        <w:tc>
          <w:tcPr>
            <w:tcW w:w="5660" w:type="dxa"/>
            <w:vAlign w:val="center"/>
          </w:tcPr>
          <w:p w:rsidR="005112EE" w:rsidRPr="00124369" w:rsidRDefault="00CB1FCD" w:rsidP="007C3FEB">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时钟信号</w:t>
            </w:r>
          </w:p>
        </w:tc>
      </w:tr>
      <w:tr w:rsidR="00CB1FCD" w:rsidRPr="00124369" w:rsidTr="005112EE">
        <w:trPr>
          <w:jc w:val="center"/>
        </w:trPr>
        <w:tc>
          <w:tcPr>
            <w:tcW w:w="1348" w:type="dxa"/>
            <w:vAlign w:val="center"/>
          </w:tcPr>
          <w:p w:rsidR="00AC79E4" w:rsidRPr="00124369" w:rsidRDefault="00CB1FCD" w:rsidP="007C3F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RD</w:t>
            </w:r>
            <w:r w:rsidR="00484EA9">
              <w:rPr>
                <w:rFonts w:ascii="Times New Roman" w:hAnsi="Times New Roman" w:cs="Times New Roman" w:hint="eastAsia"/>
                <w:szCs w:val="21"/>
              </w:rPr>
              <w:t>[31:0]</w:t>
            </w:r>
          </w:p>
        </w:tc>
        <w:tc>
          <w:tcPr>
            <w:tcW w:w="1406" w:type="dxa"/>
            <w:vAlign w:val="center"/>
          </w:tcPr>
          <w:p w:rsidR="00AC79E4" w:rsidRPr="00124369" w:rsidRDefault="00AC79E4" w:rsidP="007C3FEB">
            <w:pPr>
              <w:spacing w:before="100" w:beforeAutospacing="1" w:line="360" w:lineRule="auto"/>
              <w:ind w:firstLineChars="200" w:firstLine="420"/>
              <w:rPr>
                <w:rFonts w:ascii="Times New Roman" w:hAnsi="Times New Roman" w:cs="Times New Roman"/>
                <w:szCs w:val="21"/>
              </w:rPr>
            </w:pPr>
            <w:r w:rsidRPr="00124369">
              <w:rPr>
                <w:rFonts w:ascii="Times New Roman" w:hAnsi="Times New Roman" w:cs="Times New Roman" w:hint="eastAsia"/>
                <w:szCs w:val="21"/>
              </w:rPr>
              <w:t>O</w:t>
            </w:r>
          </w:p>
        </w:tc>
        <w:tc>
          <w:tcPr>
            <w:tcW w:w="5660" w:type="dxa"/>
            <w:vAlign w:val="center"/>
          </w:tcPr>
          <w:p w:rsidR="00AC79E4" w:rsidRPr="00124369" w:rsidRDefault="005112EE" w:rsidP="007C3FEB">
            <w:pPr>
              <w:keepNext/>
              <w:spacing w:before="100" w:beforeAutospacing="1" w:line="360" w:lineRule="auto"/>
              <w:rPr>
                <w:rFonts w:asciiTheme="minorEastAsia" w:hAnsiTheme="minorEastAsia" w:cs="Times New Roman"/>
                <w:szCs w:val="21"/>
              </w:rPr>
            </w:pPr>
            <w:r>
              <w:rPr>
                <w:rFonts w:ascii="Times New Roman" w:hAnsi="Times New Roman" w:cs="Times New Roman" w:hint="eastAsia"/>
                <w:szCs w:val="21"/>
              </w:rPr>
              <w:t>从内存中读取的数据</w:t>
            </w:r>
          </w:p>
        </w:tc>
      </w:tr>
    </w:tbl>
    <w:p w:rsidR="00AC79E4" w:rsidRPr="00124369" w:rsidRDefault="00AC79E4" w:rsidP="00124369">
      <w:pPr>
        <w:spacing w:before="100" w:beforeAutospacing="1" w:line="360" w:lineRule="auto"/>
        <w:ind w:firstLineChars="200" w:firstLine="420"/>
        <w:rPr>
          <w:rFonts w:asciiTheme="minorEastAsia" w:hAnsiTheme="minorEastAsia"/>
          <w:szCs w:val="21"/>
        </w:rPr>
      </w:pPr>
    </w:p>
    <w:p w:rsidR="00F41E28" w:rsidRPr="00124369" w:rsidRDefault="00CB1FCD" w:rsidP="00124369">
      <w:pPr>
        <w:spacing w:before="100" w:beforeAutospacing="1" w:line="360" w:lineRule="auto"/>
        <w:ind w:firstLineChars="200" w:firstLine="480"/>
        <w:jc w:val="right"/>
        <w:rPr>
          <w:rFonts w:asciiTheme="minorEastAsia" w:hAnsiTheme="minorEastAsia"/>
          <w:sz w:val="24"/>
          <w:szCs w:val="24"/>
        </w:rPr>
      </w:pPr>
      <w:r>
        <w:rPr>
          <w:rFonts w:asciiTheme="minorEastAsia" w:hAnsiTheme="minorEastAsia" w:hint="eastAsia"/>
          <w:sz w:val="24"/>
          <w:szCs w:val="24"/>
        </w:rPr>
        <w:t>MEM</w:t>
      </w:r>
      <w:r w:rsidR="00F41E28" w:rsidRPr="00124369">
        <w:rPr>
          <w:rFonts w:asciiTheme="minorEastAsia" w:hAnsiTheme="minorEastAsia" w:hint="eastAsia"/>
          <w:sz w:val="24"/>
          <w:szCs w:val="24"/>
        </w:rPr>
        <w:t>功能定义：</w:t>
      </w:r>
    </w:p>
    <w:tbl>
      <w:tblPr>
        <w:tblStyle w:val="a5"/>
        <w:tblW w:w="0" w:type="auto"/>
        <w:jc w:val="center"/>
        <w:tblInd w:w="108" w:type="dxa"/>
        <w:tblLook w:val="04A0"/>
      </w:tblPr>
      <w:tblGrid>
        <w:gridCol w:w="809"/>
        <w:gridCol w:w="1701"/>
        <w:gridCol w:w="5712"/>
      </w:tblGrid>
      <w:tr w:rsidR="00F41E28" w:rsidRPr="00124369" w:rsidTr="008B340C">
        <w:trPr>
          <w:jc w:val="center"/>
        </w:trPr>
        <w:tc>
          <w:tcPr>
            <w:tcW w:w="809" w:type="dxa"/>
            <w:shd w:val="clear" w:color="auto" w:fill="C6D9F1" w:themeFill="text2" w:themeFillTint="33"/>
          </w:tcPr>
          <w:p w:rsidR="00F41E28" w:rsidRPr="00124369" w:rsidRDefault="00F41E28" w:rsidP="00124369">
            <w:pPr>
              <w:spacing w:before="100" w:beforeAutospacing="1" w:line="360" w:lineRule="auto"/>
              <w:rPr>
                <w:rFonts w:ascii="黑体" w:eastAsia="黑体" w:hAnsi="黑体" w:cs="Times New Roman"/>
                <w:szCs w:val="21"/>
              </w:rPr>
            </w:pPr>
            <w:r w:rsidRPr="00124369">
              <w:rPr>
                <w:rFonts w:ascii="黑体" w:eastAsia="黑体" w:hAnsi="黑体" w:cs="Times New Roman"/>
                <w:szCs w:val="21"/>
              </w:rPr>
              <w:t>序号</w:t>
            </w:r>
          </w:p>
        </w:tc>
        <w:tc>
          <w:tcPr>
            <w:tcW w:w="1701" w:type="dxa"/>
            <w:shd w:val="clear" w:color="auto" w:fill="C6D9F1" w:themeFill="text2" w:themeFillTint="33"/>
          </w:tcPr>
          <w:p w:rsidR="00F41E28" w:rsidRPr="00124369" w:rsidRDefault="00F41E28" w:rsidP="00124369">
            <w:pPr>
              <w:spacing w:before="100" w:beforeAutospacing="1" w:line="360" w:lineRule="auto"/>
              <w:ind w:firstLineChars="200" w:firstLine="420"/>
              <w:jc w:val="center"/>
              <w:rPr>
                <w:rFonts w:ascii="黑体" w:eastAsia="黑体" w:hAnsi="黑体" w:cs="Times New Roman"/>
                <w:szCs w:val="21"/>
              </w:rPr>
            </w:pPr>
            <w:r w:rsidRPr="00124369">
              <w:rPr>
                <w:rFonts w:ascii="黑体" w:eastAsia="黑体" w:hAnsi="黑体" w:cs="Times New Roman"/>
                <w:szCs w:val="21"/>
              </w:rPr>
              <w:t>功能名称</w:t>
            </w:r>
          </w:p>
        </w:tc>
        <w:tc>
          <w:tcPr>
            <w:tcW w:w="5712" w:type="dxa"/>
            <w:shd w:val="clear" w:color="auto" w:fill="C6D9F1" w:themeFill="text2" w:themeFillTint="33"/>
          </w:tcPr>
          <w:p w:rsidR="00F41E28" w:rsidRPr="00124369" w:rsidRDefault="00F41E28" w:rsidP="00124369">
            <w:pPr>
              <w:spacing w:before="100" w:beforeAutospacing="1" w:line="360" w:lineRule="auto"/>
              <w:ind w:firstLineChars="200" w:firstLine="420"/>
              <w:jc w:val="center"/>
              <w:rPr>
                <w:rFonts w:ascii="黑体" w:eastAsia="黑体" w:hAnsi="黑体" w:cs="Times New Roman"/>
                <w:szCs w:val="21"/>
              </w:rPr>
            </w:pPr>
            <w:r w:rsidRPr="00124369">
              <w:rPr>
                <w:rFonts w:ascii="黑体" w:eastAsia="黑体" w:hAnsi="黑体" w:cs="Times New Roman"/>
                <w:szCs w:val="21"/>
              </w:rPr>
              <w:t>功能描述</w:t>
            </w:r>
          </w:p>
        </w:tc>
      </w:tr>
      <w:tr w:rsidR="00F41E28" w:rsidRPr="00124369" w:rsidTr="008B340C">
        <w:trPr>
          <w:jc w:val="center"/>
        </w:trPr>
        <w:tc>
          <w:tcPr>
            <w:tcW w:w="809" w:type="dxa"/>
            <w:vAlign w:val="center"/>
          </w:tcPr>
          <w:p w:rsidR="00F41E28" w:rsidRPr="00124369" w:rsidRDefault="00F41E28" w:rsidP="007C3FEB">
            <w:pPr>
              <w:spacing w:before="100" w:beforeAutospacing="1" w:line="360" w:lineRule="auto"/>
              <w:rPr>
                <w:rFonts w:asciiTheme="minorEastAsia" w:hAnsiTheme="minorEastAsia" w:cs="Times New Roman"/>
                <w:szCs w:val="21"/>
              </w:rPr>
            </w:pPr>
            <w:r w:rsidRPr="00124369">
              <w:rPr>
                <w:rFonts w:asciiTheme="minorEastAsia" w:hAnsiTheme="minorEastAsia" w:cs="Times New Roman"/>
                <w:szCs w:val="21"/>
              </w:rPr>
              <w:t>1</w:t>
            </w:r>
          </w:p>
        </w:tc>
        <w:tc>
          <w:tcPr>
            <w:tcW w:w="1701" w:type="dxa"/>
            <w:vAlign w:val="center"/>
          </w:tcPr>
          <w:p w:rsidR="00F41E28" w:rsidRPr="00124369" w:rsidRDefault="00F41E28" w:rsidP="007C3FEB">
            <w:pPr>
              <w:spacing w:before="100" w:beforeAutospacing="1" w:line="360" w:lineRule="auto"/>
              <w:rPr>
                <w:rFonts w:asciiTheme="minorEastAsia" w:hAnsiTheme="minorEastAsia" w:cs="Times New Roman"/>
                <w:szCs w:val="21"/>
              </w:rPr>
            </w:pPr>
            <w:r w:rsidRPr="00124369">
              <w:rPr>
                <w:rFonts w:asciiTheme="minorEastAsia" w:hAnsiTheme="minorEastAsia" w:cs="Times New Roman" w:hint="eastAsia"/>
                <w:szCs w:val="21"/>
              </w:rPr>
              <w:t>写入内存数据</w:t>
            </w:r>
          </w:p>
        </w:tc>
        <w:tc>
          <w:tcPr>
            <w:tcW w:w="5712" w:type="dxa"/>
            <w:vAlign w:val="center"/>
          </w:tcPr>
          <w:p w:rsidR="00F41E28" w:rsidRPr="00124369" w:rsidRDefault="00F41E28" w:rsidP="00E62E13">
            <w:pPr>
              <w:keepNext/>
              <w:spacing w:before="100" w:beforeAutospacing="1" w:line="360" w:lineRule="auto"/>
              <w:rPr>
                <w:rFonts w:asciiTheme="minorEastAsia" w:hAnsiTheme="minorEastAsia" w:cs="Times New Roman"/>
                <w:szCs w:val="21"/>
              </w:rPr>
            </w:pPr>
            <w:r w:rsidRPr="00124369">
              <w:rPr>
                <w:rFonts w:asciiTheme="minorEastAsia" w:hAnsiTheme="minorEastAsia" w:cs="Times New Roman" w:hint="eastAsia"/>
                <w:szCs w:val="21"/>
              </w:rPr>
              <w:t>当写使能信号有效时，</w:t>
            </w:r>
            <w:r w:rsidR="00E62E13">
              <w:rPr>
                <w:rFonts w:asciiTheme="minorEastAsia" w:hAnsiTheme="minorEastAsia" w:cs="Times New Roman" w:hint="eastAsia"/>
                <w:szCs w:val="21"/>
              </w:rPr>
              <w:t>将WD写入</w:t>
            </w:r>
            <w:r w:rsidR="00CB1FCD">
              <w:rPr>
                <w:rFonts w:asciiTheme="minorEastAsia" w:hAnsiTheme="minorEastAsia" w:cs="Times New Roman" w:hint="eastAsia"/>
                <w:szCs w:val="21"/>
              </w:rPr>
              <w:t>相应的dm</w:t>
            </w:r>
            <w:r w:rsidR="00E62E13">
              <w:rPr>
                <w:rFonts w:asciiTheme="minorEastAsia" w:hAnsiTheme="minorEastAsia" w:cs="Times New Roman" w:hint="eastAsia"/>
                <w:szCs w:val="21"/>
              </w:rPr>
              <w:t>中</w:t>
            </w:r>
            <w:r w:rsidR="00CB1FCD">
              <w:rPr>
                <w:rFonts w:asciiTheme="minorEastAsia" w:hAnsiTheme="minorEastAsia" w:cs="Times New Roman" w:hint="eastAsia"/>
                <w:szCs w:val="21"/>
              </w:rPr>
              <w:t>；</w:t>
            </w:r>
            <w:r w:rsidR="00E62E13" w:rsidRPr="00124369">
              <w:rPr>
                <w:rFonts w:asciiTheme="minorEastAsia" w:hAnsiTheme="minorEastAsia" w:cs="Times New Roman"/>
                <w:szCs w:val="21"/>
              </w:rPr>
              <w:t xml:space="preserve"> </w:t>
            </w:r>
          </w:p>
        </w:tc>
      </w:tr>
      <w:tr w:rsidR="00F41E28" w:rsidRPr="00124369" w:rsidTr="008B340C">
        <w:trPr>
          <w:jc w:val="center"/>
        </w:trPr>
        <w:tc>
          <w:tcPr>
            <w:tcW w:w="809" w:type="dxa"/>
            <w:vAlign w:val="center"/>
          </w:tcPr>
          <w:p w:rsidR="00F41E28" w:rsidRPr="00124369" w:rsidRDefault="00F41E28" w:rsidP="007C3FEB">
            <w:pPr>
              <w:spacing w:before="100" w:beforeAutospacing="1" w:line="360" w:lineRule="auto"/>
              <w:rPr>
                <w:rFonts w:asciiTheme="minorEastAsia" w:hAnsiTheme="minorEastAsia" w:cs="Times New Roman"/>
                <w:szCs w:val="21"/>
              </w:rPr>
            </w:pPr>
            <w:r w:rsidRPr="00124369">
              <w:rPr>
                <w:rFonts w:asciiTheme="minorEastAsia" w:hAnsiTheme="minorEastAsia" w:cs="Times New Roman"/>
                <w:szCs w:val="21"/>
              </w:rPr>
              <w:t>2</w:t>
            </w:r>
          </w:p>
        </w:tc>
        <w:tc>
          <w:tcPr>
            <w:tcW w:w="1701" w:type="dxa"/>
            <w:vAlign w:val="center"/>
          </w:tcPr>
          <w:p w:rsidR="00F41E28" w:rsidRPr="00124369" w:rsidRDefault="00F41E28" w:rsidP="007C3FEB">
            <w:pPr>
              <w:spacing w:before="100" w:beforeAutospacing="1" w:line="360" w:lineRule="auto"/>
              <w:rPr>
                <w:rFonts w:asciiTheme="minorEastAsia" w:hAnsiTheme="minorEastAsia" w:cs="Times New Roman"/>
                <w:szCs w:val="21"/>
              </w:rPr>
            </w:pPr>
            <w:r w:rsidRPr="00124369">
              <w:rPr>
                <w:rFonts w:asciiTheme="minorEastAsia" w:hAnsiTheme="minorEastAsia" w:cs="Times New Roman" w:hint="eastAsia"/>
                <w:szCs w:val="21"/>
              </w:rPr>
              <w:t>读取内存数据</w:t>
            </w:r>
          </w:p>
        </w:tc>
        <w:tc>
          <w:tcPr>
            <w:tcW w:w="5712" w:type="dxa"/>
            <w:vAlign w:val="center"/>
          </w:tcPr>
          <w:p w:rsidR="00F41E28" w:rsidRPr="00124369" w:rsidRDefault="00F41E28" w:rsidP="00E62E13">
            <w:pPr>
              <w:keepNext/>
              <w:spacing w:before="100" w:beforeAutospacing="1" w:line="360" w:lineRule="auto"/>
              <w:rPr>
                <w:rFonts w:asciiTheme="minorEastAsia" w:hAnsiTheme="minorEastAsia" w:cs="Times New Roman"/>
                <w:szCs w:val="21"/>
              </w:rPr>
            </w:pPr>
            <w:r w:rsidRPr="00124369">
              <w:rPr>
                <w:rFonts w:asciiTheme="minorEastAsia" w:hAnsiTheme="minorEastAsia" w:cs="Times New Roman" w:hint="eastAsia"/>
                <w:szCs w:val="21"/>
              </w:rPr>
              <w:t>将</w:t>
            </w:r>
            <w:r w:rsidR="00E62E13">
              <w:rPr>
                <w:rFonts w:ascii="Times New Roman" w:hAnsi="Times New Roman" w:cs="Times New Roman" w:hint="eastAsia"/>
                <w:szCs w:val="21"/>
              </w:rPr>
              <w:t>A</w:t>
            </w:r>
            <w:r w:rsidR="00CB1FCD">
              <w:rPr>
                <w:rFonts w:ascii="Times New Roman" w:hAnsi="Times New Roman" w:cs="Times New Roman" w:hint="eastAsia"/>
                <w:szCs w:val="21"/>
              </w:rPr>
              <w:t>O_M</w:t>
            </w:r>
            <w:r w:rsidRPr="00124369">
              <w:rPr>
                <w:rFonts w:asciiTheme="minorEastAsia" w:hAnsiTheme="minorEastAsia" w:cs="Times New Roman" w:hint="eastAsia"/>
                <w:szCs w:val="21"/>
              </w:rPr>
              <w:t>所代表地址的数据输出</w:t>
            </w:r>
          </w:p>
        </w:tc>
      </w:tr>
      <w:tr w:rsidR="00F41E28" w:rsidRPr="00124369" w:rsidTr="008B340C">
        <w:trPr>
          <w:jc w:val="center"/>
        </w:trPr>
        <w:tc>
          <w:tcPr>
            <w:tcW w:w="809" w:type="dxa"/>
            <w:vAlign w:val="center"/>
          </w:tcPr>
          <w:p w:rsidR="00F41E28" w:rsidRPr="00124369" w:rsidRDefault="00F41E28" w:rsidP="007C3FEB">
            <w:pPr>
              <w:spacing w:before="100" w:beforeAutospacing="1" w:line="360" w:lineRule="auto"/>
              <w:rPr>
                <w:rFonts w:asciiTheme="minorEastAsia" w:hAnsiTheme="minorEastAsia" w:cs="Times New Roman"/>
                <w:szCs w:val="21"/>
              </w:rPr>
            </w:pPr>
            <w:r w:rsidRPr="00124369">
              <w:rPr>
                <w:rFonts w:asciiTheme="minorEastAsia" w:hAnsiTheme="minorEastAsia" w:cs="Times New Roman"/>
                <w:szCs w:val="21"/>
              </w:rPr>
              <w:t>3</w:t>
            </w:r>
          </w:p>
        </w:tc>
        <w:tc>
          <w:tcPr>
            <w:tcW w:w="1701" w:type="dxa"/>
            <w:vAlign w:val="center"/>
          </w:tcPr>
          <w:p w:rsidR="00F41E28" w:rsidRPr="00124369" w:rsidRDefault="00F41E28" w:rsidP="007C3FEB">
            <w:pPr>
              <w:spacing w:before="100" w:beforeAutospacing="1" w:line="360" w:lineRule="auto"/>
              <w:rPr>
                <w:rFonts w:asciiTheme="minorEastAsia" w:hAnsiTheme="minorEastAsia" w:cs="Times New Roman"/>
                <w:szCs w:val="21"/>
              </w:rPr>
            </w:pPr>
            <w:r w:rsidRPr="00124369">
              <w:rPr>
                <w:rFonts w:asciiTheme="minorEastAsia" w:hAnsiTheme="minorEastAsia" w:cs="Times New Roman" w:hint="eastAsia"/>
                <w:szCs w:val="21"/>
              </w:rPr>
              <w:t>复位功能</w:t>
            </w:r>
          </w:p>
        </w:tc>
        <w:tc>
          <w:tcPr>
            <w:tcW w:w="5712" w:type="dxa"/>
            <w:vAlign w:val="center"/>
          </w:tcPr>
          <w:p w:rsidR="00F41E28" w:rsidRPr="005112EE" w:rsidRDefault="00F41E28" w:rsidP="007C3FEB">
            <w:pPr>
              <w:keepNext/>
              <w:spacing w:before="100" w:beforeAutospacing="1" w:line="360" w:lineRule="auto"/>
              <w:rPr>
                <w:rFonts w:ascii="Times New Roman" w:hAnsi="Times New Roman" w:cs="Times New Roman"/>
                <w:szCs w:val="21"/>
              </w:rPr>
            </w:pPr>
            <w:r w:rsidRPr="00124369">
              <w:rPr>
                <w:rFonts w:asciiTheme="minorEastAsia" w:hAnsiTheme="minorEastAsia" w:cs="Times New Roman" w:hint="eastAsia"/>
                <w:szCs w:val="21"/>
              </w:rPr>
              <w:t>当</w:t>
            </w:r>
            <w:r w:rsidR="005112EE">
              <w:rPr>
                <w:rFonts w:asciiTheme="minorEastAsia" w:hAnsiTheme="minorEastAsia" w:cs="Times New Roman" w:hint="eastAsia"/>
                <w:szCs w:val="21"/>
              </w:rPr>
              <w:t>时钟上升沿到来时，如果</w:t>
            </w:r>
            <w:r w:rsidRPr="00124369">
              <w:rPr>
                <w:rFonts w:ascii="Times New Roman" w:hAnsi="Times New Roman" w:cs="Times New Roman"/>
                <w:szCs w:val="21"/>
              </w:rPr>
              <w:t>reset</w:t>
            </w:r>
            <w:r w:rsidR="005112EE">
              <w:rPr>
                <w:rFonts w:asciiTheme="minorEastAsia" w:hAnsiTheme="minorEastAsia" w:cs="Times New Roman" w:hint="eastAsia"/>
                <w:szCs w:val="21"/>
              </w:rPr>
              <w:t>信号有效</w:t>
            </w:r>
            <w:r w:rsidRPr="00124369">
              <w:rPr>
                <w:rFonts w:asciiTheme="minorEastAsia" w:hAnsiTheme="minorEastAsia" w:cs="Times New Roman" w:hint="eastAsia"/>
                <w:szCs w:val="21"/>
              </w:rPr>
              <w:t>，将</w:t>
            </w:r>
            <w:r w:rsidR="005112EE">
              <w:rPr>
                <w:rFonts w:ascii="Times New Roman" w:hAnsi="Times New Roman" w:cs="Times New Roman" w:hint="eastAsia"/>
                <w:szCs w:val="21"/>
              </w:rPr>
              <w:t>dm</w:t>
            </w:r>
            <w:r w:rsidRPr="00124369">
              <w:rPr>
                <w:rFonts w:asciiTheme="minorEastAsia" w:hAnsiTheme="minorEastAsia" w:cs="Times New Roman" w:hint="eastAsia"/>
                <w:szCs w:val="21"/>
              </w:rPr>
              <w:t>清零</w:t>
            </w:r>
          </w:p>
        </w:tc>
      </w:tr>
    </w:tbl>
    <w:p w:rsidR="00F41E28" w:rsidRDefault="00F41E28" w:rsidP="00E62E13">
      <w:pPr>
        <w:pStyle w:val="a6"/>
        <w:spacing w:before="100" w:beforeAutospacing="1" w:line="360" w:lineRule="auto"/>
        <w:ind w:left="284" w:firstLineChars="0" w:firstLine="0"/>
        <w:jc w:val="left"/>
        <w:rPr>
          <w:rFonts w:ascii="黑体" w:eastAsia="黑体" w:hAnsi="黑体"/>
          <w:sz w:val="28"/>
          <w:szCs w:val="28"/>
        </w:rPr>
      </w:pPr>
      <w:r w:rsidRPr="00F80E16">
        <w:rPr>
          <w:rFonts w:ascii="黑体" w:eastAsia="黑体" w:hAnsi="黑体"/>
          <w:sz w:val="28"/>
          <w:szCs w:val="28"/>
        </w:rPr>
        <w:t>5.</w:t>
      </w:r>
      <w:r w:rsidR="00FC4997">
        <w:rPr>
          <w:rFonts w:ascii="黑体" w:eastAsia="黑体" w:hAnsi="黑体" w:hint="eastAsia"/>
          <w:sz w:val="28"/>
          <w:szCs w:val="28"/>
        </w:rPr>
        <w:t>WD</w:t>
      </w:r>
      <w:r w:rsidR="00E62E13">
        <w:rPr>
          <w:rFonts w:ascii="黑体" w:eastAsia="黑体" w:hAnsi="黑体" w:hint="eastAsia"/>
          <w:sz w:val="28"/>
          <w:szCs w:val="28"/>
        </w:rPr>
        <w:t>级</w:t>
      </w:r>
    </w:p>
    <w:p w:rsidR="00E62E13" w:rsidRPr="00FC4997" w:rsidRDefault="00FC4997" w:rsidP="00E62E13">
      <w:pPr>
        <w:pStyle w:val="a6"/>
        <w:spacing w:before="100" w:beforeAutospacing="1" w:line="360" w:lineRule="auto"/>
        <w:ind w:left="284" w:firstLineChars="0" w:firstLine="0"/>
        <w:jc w:val="left"/>
        <w:rPr>
          <w:rFonts w:asciiTheme="minorEastAsia" w:hAnsiTheme="minorEastAsia" w:hint="eastAsia"/>
          <w:sz w:val="28"/>
          <w:szCs w:val="28"/>
        </w:rPr>
      </w:pPr>
      <w:r w:rsidRPr="00FC4997">
        <w:rPr>
          <w:rFonts w:asciiTheme="minorEastAsia" w:hAnsiTheme="minorEastAsia" w:hint="eastAsia"/>
          <w:sz w:val="28"/>
          <w:szCs w:val="28"/>
        </w:rPr>
        <w:t>(1)</w:t>
      </w:r>
      <w:r w:rsidR="00E62E13" w:rsidRPr="00FC4997">
        <w:rPr>
          <w:rFonts w:asciiTheme="minorEastAsia" w:hAnsiTheme="minorEastAsia" w:hint="eastAsia"/>
          <w:sz w:val="28"/>
          <w:szCs w:val="28"/>
        </w:rPr>
        <w:t>功能多选器MUX_WD，用于选择回写到RF单元的数据</w:t>
      </w:r>
      <w:r w:rsidRPr="00FC4997">
        <w:rPr>
          <w:rFonts w:asciiTheme="minorEastAsia" w:hAnsiTheme="minorEastAsia" w:hint="eastAsia"/>
          <w:sz w:val="28"/>
          <w:szCs w:val="28"/>
        </w:rPr>
        <w:t>。</w:t>
      </w:r>
    </w:p>
    <w:p w:rsidR="00FC4997" w:rsidRPr="00FC4997" w:rsidRDefault="00FC4997" w:rsidP="00E62E13">
      <w:pPr>
        <w:pStyle w:val="a6"/>
        <w:spacing w:before="100" w:beforeAutospacing="1" w:line="360" w:lineRule="auto"/>
        <w:ind w:left="284" w:firstLineChars="0" w:firstLine="0"/>
        <w:jc w:val="left"/>
        <w:rPr>
          <w:rFonts w:asciiTheme="minorEastAsia" w:hAnsiTheme="minorEastAsia"/>
          <w:sz w:val="28"/>
          <w:szCs w:val="28"/>
        </w:rPr>
      </w:pPr>
      <w:r w:rsidRPr="00FC4997">
        <w:rPr>
          <w:rFonts w:asciiTheme="minorEastAsia" w:hAnsiTheme="minorEastAsia" w:hint="eastAsia"/>
          <w:sz w:val="28"/>
          <w:szCs w:val="28"/>
        </w:rPr>
        <w:t>(2)扩展单元，LBEXT，将MEM输出的回写数据，根据lb、</w:t>
      </w:r>
      <w:proofErr w:type="spellStart"/>
      <w:r w:rsidRPr="00FC4997">
        <w:rPr>
          <w:rFonts w:asciiTheme="minorEastAsia" w:hAnsiTheme="minorEastAsia" w:hint="eastAsia"/>
          <w:sz w:val="28"/>
          <w:szCs w:val="28"/>
        </w:rPr>
        <w:t>lbu</w:t>
      </w:r>
      <w:proofErr w:type="spellEnd"/>
      <w:r w:rsidRPr="00FC4997">
        <w:rPr>
          <w:rFonts w:asciiTheme="minorEastAsia" w:hAnsiTheme="minorEastAsia" w:hint="eastAsia"/>
          <w:sz w:val="28"/>
          <w:szCs w:val="28"/>
        </w:rPr>
        <w:t>、</w:t>
      </w:r>
      <w:proofErr w:type="spellStart"/>
      <w:r w:rsidRPr="00FC4997">
        <w:rPr>
          <w:rFonts w:asciiTheme="minorEastAsia" w:hAnsiTheme="minorEastAsia" w:hint="eastAsia"/>
          <w:sz w:val="28"/>
          <w:szCs w:val="28"/>
        </w:rPr>
        <w:t>lh</w:t>
      </w:r>
      <w:proofErr w:type="spellEnd"/>
      <w:r w:rsidRPr="00FC4997">
        <w:rPr>
          <w:rFonts w:asciiTheme="minorEastAsia" w:hAnsiTheme="minorEastAsia" w:hint="eastAsia"/>
          <w:sz w:val="28"/>
          <w:szCs w:val="28"/>
        </w:rPr>
        <w:t>、</w:t>
      </w:r>
      <w:proofErr w:type="spellStart"/>
      <w:r w:rsidRPr="00FC4997">
        <w:rPr>
          <w:rFonts w:asciiTheme="minorEastAsia" w:hAnsiTheme="minorEastAsia" w:hint="eastAsia"/>
          <w:sz w:val="28"/>
          <w:szCs w:val="28"/>
        </w:rPr>
        <w:t>lhu</w:t>
      </w:r>
      <w:proofErr w:type="spellEnd"/>
      <w:r w:rsidRPr="00FC4997">
        <w:rPr>
          <w:rFonts w:asciiTheme="minorEastAsia" w:hAnsiTheme="minorEastAsia" w:hint="eastAsia"/>
          <w:sz w:val="28"/>
          <w:szCs w:val="28"/>
        </w:rPr>
        <w:t>、</w:t>
      </w:r>
      <w:proofErr w:type="spellStart"/>
      <w:r w:rsidRPr="00FC4997">
        <w:rPr>
          <w:rFonts w:asciiTheme="minorEastAsia" w:hAnsiTheme="minorEastAsia" w:hint="eastAsia"/>
          <w:sz w:val="28"/>
          <w:szCs w:val="28"/>
        </w:rPr>
        <w:t>lw</w:t>
      </w:r>
      <w:proofErr w:type="spellEnd"/>
      <w:r w:rsidRPr="00FC4997">
        <w:rPr>
          <w:rFonts w:asciiTheme="minorEastAsia" w:hAnsiTheme="minorEastAsia" w:hint="eastAsia"/>
          <w:sz w:val="28"/>
          <w:szCs w:val="28"/>
        </w:rPr>
        <w:t>进行分割和扩充，并将正确结果写在DM_W中</w:t>
      </w:r>
    </w:p>
    <w:p w:rsidR="00837CEB" w:rsidRDefault="00837CEB" w:rsidP="00837CEB">
      <w:pPr>
        <w:pStyle w:val="a6"/>
        <w:spacing w:before="100" w:beforeAutospacing="1" w:line="360" w:lineRule="auto"/>
        <w:ind w:left="284" w:firstLineChars="0" w:firstLine="0"/>
        <w:jc w:val="left"/>
        <w:rPr>
          <w:rFonts w:ascii="黑体" w:eastAsia="黑体" w:hAnsi="黑体"/>
          <w:sz w:val="28"/>
          <w:szCs w:val="28"/>
        </w:rPr>
      </w:pPr>
      <w:r>
        <w:rPr>
          <w:rFonts w:ascii="黑体" w:eastAsia="黑体" w:hAnsi="黑体" w:hint="eastAsia"/>
          <w:sz w:val="28"/>
          <w:szCs w:val="28"/>
        </w:rPr>
        <w:t>6</w:t>
      </w:r>
      <w:r w:rsidRPr="00F80E16">
        <w:rPr>
          <w:rFonts w:ascii="黑体" w:eastAsia="黑体" w:hAnsi="黑体"/>
          <w:sz w:val="28"/>
          <w:szCs w:val="28"/>
        </w:rPr>
        <w:t>.</w:t>
      </w:r>
      <w:r>
        <w:rPr>
          <w:rFonts w:ascii="黑体" w:eastAsia="黑体" w:hAnsi="黑体" w:hint="eastAsia"/>
          <w:sz w:val="28"/>
          <w:szCs w:val="28"/>
        </w:rPr>
        <w:t>MUX（多路选择器</w:t>
      </w:r>
      <w:r w:rsidRPr="00F80E16">
        <w:rPr>
          <w:rFonts w:ascii="黑体" w:eastAsia="黑体" w:hAnsi="黑体" w:hint="eastAsia"/>
          <w:sz w:val="28"/>
          <w:szCs w:val="28"/>
        </w:rPr>
        <w:t>）</w:t>
      </w:r>
    </w:p>
    <w:p w:rsidR="00E62E13" w:rsidRPr="00AF539A" w:rsidRDefault="00E62E13" w:rsidP="00AF539A">
      <w:pPr>
        <w:pStyle w:val="a6"/>
        <w:spacing w:before="100" w:beforeAutospacing="1" w:line="360" w:lineRule="auto"/>
        <w:ind w:left="284" w:firstLineChars="0" w:firstLine="0"/>
        <w:jc w:val="left"/>
        <w:rPr>
          <w:rFonts w:ascii="黑体" w:eastAsia="黑体" w:hAnsi="黑体"/>
          <w:sz w:val="28"/>
          <w:szCs w:val="28"/>
        </w:rPr>
      </w:pPr>
      <w:r>
        <w:rPr>
          <w:rFonts w:ascii="黑体" w:eastAsia="黑体" w:hAnsi="黑体" w:hint="eastAsia"/>
          <w:sz w:val="28"/>
          <w:szCs w:val="28"/>
        </w:rPr>
        <w:t>（1）功能多路选择器</w:t>
      </w:r>
    </w:p>
    <w:p w:rsidR="00837CEB" w:rsidRPr="00837CEB" w:rsidRDefault="00837CEB" w:rsidP="00837CEB">
      <w:pPr>
        <w:spacing w:before="100" w:beforeAutospacing="1" w:line="360" w:lineRule="auto"/>
        <w:ind w:firstLineChars="200" w:firstLine="480"/>
        <w:jc w:val="right"/>
        <w:rPr>
          <w:rFonts w:asciiTheme="minorEastAsia" w:hAnsiTheme="minorEastAsia"/>
          <w:sz w:val="24"/>
          <w:szCs w:val="24"/>
        </w:rPr>
      </w:pPr>
    </w:p>
    <w:tbl>
      <w:tblPr>
        <w:tblStyle w:val="a5"/>
        <w:tblW w:w="0" w:type="auto"/>
        <w:jc w:val="center"/>
        <w:tblInd w:w="108" w:type="dxa"/>
        <w:tblLook w:val="04A0"/>
      </w:tblPr>
      <w:tblGrid>
        <w:gridCol w:w="1395"/>
        <w:gridCol w:w="1401"/>
        <w:gridCol w:w="5618"/>
      </w:tblGrid>
      <w:tr w:rsidR="00243CCD" w:rsidRPr="00124369" w:rsidTr="00243CCD">
        <w:trPr>
          <w:jc w:val="center"/>
        </w:trPr>
        <w:tc>
          <w:tcPr>
            <w:tcW w:w="1371" w:type="dxa"/>
            <w:shd w:val="clear" w:color="auto" w:fill="C6D9F1" w:themeFill="text2" w:themeFillTint="33"/>
          </w:tcPr>
          <w:p w:rsidR="00837CEB" w:rsidRPr="00124369" w:rsidRDefault="00E62E13" w:rsidP="00BF1580">
            <w:pPr>
              <w:spacing w:before="100" w:beforeAutospacing="1" w:line="360" w:lineRule="auto"/>
              <w:rPr>
                <w:rFonts w:ascii="黑体" w:eastAsia="黑体" w:hAnsi="黑体" w:cs="Times New Roman"/>
                <w:szCs w:val="21"/>
              </w:rPr>
            </w:pPr>
            <w:r>
              <w:rPr>
                <w:rFonts w:ascii="黑体" w:eastAsia="黑体" w:hAnsi="黑体" w:cs="Times New Roman" w:hint="eastAsia"/>
                <w:szCs w:val="21"/>
              </w:rPr>
              <w:t>多路选择器名称</w:t>
            </w:r>
          </w:p>
        </w:tc>
        <w:tc>
          <w:tcPr>
            <w:tcW w:w="1403" w:type="dxa"/>
            <w:shd w:val="clear" w:color="auto" w:fill="C6D9F1" w:themeFill="text2" w:themeFillTint="33"/>
          </w:tcPr>
          <w:p w:rsidR="00837CEB" w:rsidRPr="00124369" w:rsidRDefault="00E62E13" w:rsidP="00BF1580">
            <w:pPr>
              <w:spacing w:before="100" w:beforeAutospacing="1" w:line="360" w:lineRule="auto"/>
              <w:rPr>
                <w:rFonts w:ascii="黑体" w:eastAsia="黑体" w:hAnsi="黑体" w:cs="Times New Roman"/>
                <w:szCs w:val="21"/>
              </w:rPr>
            </w:pPr>
            <w:r>
              <w:rPr>
                <w:rFonts w:ascii="黑体" w:eastAsia="黑体" w:hAnsi="黑体" w:cs="Times New Roman" w:hint="eastAsia"/>
                <w:szCs w:val="21"/>
              </w:rPr>
              <w:t>控制信号</w:t>
            </w:r>
          </w:p>
        </w:tc>
        <w:tc>
          <w:tcPr>
            <w:tcW w:w="5640" w:type="dxa"/>
            <w:shd w:val="clear" w:color="auto" w:fill="C6D9F1" w:themeFill="text2" w:themeFillTint="33"/>
          </w:tcPr>
          <w:p w:rsidR="00837CEB" w:rsidRPr="00124369" w:rsidRDefault="00837CEB" w:rsidP="00BF1580">
            <w:pPr>
              <w:spacing w:before="100" w:beforeAutospacing="1" w:line="360" w:lineRule="auto"/>
              <w:ind w:firstLineChars="200" w:firstLine="420"/>
              <w:rPr>
                <w:rFonts w:ascii="黑体" w:eastAsia="黑体" w:hAnsi="黑体" w:cs="Times New Roman"/>
                <w:szCs w:val="21"/>
              </w:rPr>
            </w:pPr>
            <w:r w:rsidRPr="00124369">
              <w:rPr>
                <w:rFonts w:ascii="黑体" w:eastAsia="黑体" w:hAnsi="黑体" w:cs="Times New Roman"/>
                <w:szCs w:val="21"/>
              </w:rPr>
              <w:t>描述</w:t>
            </w:r>
          </w:p>
        </w:tc>
      </w:tr>
      <w:tr w:rsidR="00243CCD" w:rsidRPr="00124369" w:rsidTr="00243CCD">
        <w:trPr>
          <w:jc w:val="center"/>
        </w:trPr>
        <w:tc>
          <w:tcPr>
            <w:tcW w:w="1371" w:type="dxa"/>
            <w:vAlign w:val="center"/>
          </w:tcPr>
          <w:p w:rsidR="00837CEB" w:rsidRPr="00124369" w:rsidRDefault="00E62E13" w:rsidP="00BF1580">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MUX_PC</w:t>
            </w:r>
          </w:p>
        </w:tc>
        <w:tc>
          <w:tcPr>
            <w:tcW w:w="1403" w:type="dxa"/>
            <w:vAlign w:val="center"/>
          </w:tcPr>
          <w:p w:rsidR="00837CEB" w:rsidRPr="00124369" w:rsidRDefault="00E62E13" w:rsidP="00A60E2C">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npcsel</w:t>
            </w:r>
            <w:proofErr w:type="spellEnd"/>
          </w:p>
        </w:tc>
        <w:tc>
          <w:tcPr>
            <w:tcW w:w="5640" w:type="dxa"/>
            <w:vAlign w:val="center"/>
          </w:tcPr>
          <w:p w:rsidR="00837CEB"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npcsel</w:t>
            </w:r>
            <w:proofErr w:type="spellEnd"/>
            <w:r>
              <w:rPr>
                <w:rFonts w:asciiTheme="minorEastAsia" w:hAnsiTheme="minorEastAsia" w:cs="Times New Roman" w:hint="eastAsia"/>
                <w:szCs w:val="21"/>
              </w:rPr>
              <w:t>为</w:t>
            </w:r>
            <w:r>
              <w:rPr>
                <w:rFonts w:asciiTheme="minorEastAsia" w:hAnsiTheme="minorEastAsia" w:cs="Times New Roman"/>
                <w:szCs w:val="21"/>
              </w:rPr>
              <w:t>`ADD4</w:t>
            </w:r>
            <w:r>
              <w:rPr>
                <w:rFonts w:asciiTheme="minorEastAsia" w:hAnsiTheme="minorEastAsia" w:cs="Times New Roman" w:hint="eastAsia"/>
                <w:szCs w:val="21"/>
              </w:rPr>
              <w:t>时，</w:t>
            </w:r>
            <w:r w:rsidRPr="00AF539A">
              <w:rPr>
                <w:rFonts w:asciiTheme="minorEastAsia" w:hAnsiTheme="minorEastAsia" w:cs="Times New Roman"/>
                <w:szCs w:val="21"/>
              </w:rPr>
              <w:t>PC0=ADD4</w:t>
            </w:r>
            <w:r>
              <w:rPr>
                <w:rFonts w:asciiTheme="minorEastAsia" w:hAnsiTheme="minorEastAsia" w:cs="Times New Roman"/>
                <w:szCs w:val="21"/>
              </w:rPr>
              <w:t>；</w:t>
            </w:r>
          </w:p>
          <w:p w:rsidR="00AF539A"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npcsel</w:t>
            </w:r>
            <w:proofErr w:type="spellEnd"/>
            <w:r>
              <w:rPr>
                <w:rFonts w:asciiTheme="minorEastAsia" w:hAnsiTheme="minorEastAsia" w:cs="Times New Roman" w:hint="eastAsia"/>
                <w:szCs w:val="21"/>
              </w:rPr>
              <w:t>为</w:t>
            </w:r>
            <w:r>
              <w:rPr>
                <w:rFonts w:asciiTheme="minorEastAsia" w:hAnsiTheme="minorEastAsia" w:cs="Times New Roman"/>
                <w:szCs w:val="21"/>
              </w:rPr>
              <w:t>`NPC</w:t>
            </w:r>
            <w:r>
              <w:rPr>
                <w:rFonts w:asciiTheme="minorEastAsia" w:hAnsiTheme="minorEastAsia" w:cs="Times New Roman" w:hint="eastAsia"/>
                <w:szCs w:val="21"/>
              </w:rPr>
              <w:t>时，</w:t>
            </w:r>
            <w:r w:rsidRPr="00AF539A">
              <w:rPr>
                <w:rFonts w:asciiTheme="minorEastAsia" w:hAnsiTheme="minorEastAsia" w:cs="Times New Roman"/>
                <w:szCs w:val="21"/>
              </w:rPr>
              <w:t>PC0=NPC;</w:t>
            </w:r>
          </w:p>
          <w:p w:rsidR="00AF539A"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lastRenderedPageBreak/>
              <w:t>当</w:t>
            </w:r>
            <w:proofErr w:type="spellStart"/>
            <w:r>
              <w:rPr>
                <w:rFonts w:asciiTheme="minorEastAsia" w:hAnsiTheme="minorEastAsia" w:cs="Times New Roman" w:hint="eastAsia"/>
                <w:szCs w:val="21"/>
              </w:rPr>
              <w:t>npcsel</w:t>
            </w:r>
            <w:proofErr w:type="spellEnd"/>
            <w:r>
              <w:rPr>
                <w:rFonts w:asciiTheme="minorEastAsia" w:hAnsiTheme="minorEastAsia" w:cs="Times New Roman" w:hint="eastAsia"/>
                <w:szCs w:val="21"/>
              </w:rPr>
              <w:t>为</w:t>
            </w:r>
            <w:r>
              <w:rPr>
                <w:rFonts w:asciiTheme="minorEastAsia" w:hAnsiTheme="minorEastAsia" w:cs="Times New Roman"/>
                <w:szCs w:val="21"/>
              </w:rPr>
              <w:t>`MFPCF</w:t>
            </w:r>
            <w:r>
              <w:rPr>
                <w:rFonts w:asciiTheme="minorEastAsia" w:hAnsiTheme="minorEastAsia" w:cs="Times New Roman" w:hint="eastAsia"/>
                <w:szCs w:val="21"/>
              </w:rPr>
              <w:t>时，</w:t>
            </w:r>
            <w:r w:rsidRPr="00AF539A">
              <w:rPr>
                <w:rFonts w:asciiTheme="minorEastAsia" w:hAnsiTheme="minorEastAsia" w:cs="Times New Roman"/>
                <w:szCs w:val="21"/>
              </w:rPr>
              <w:t>PC0=MFPCF;</w:t>
            </w:r>
          </w:p>
          <w:p w:rsidR="00AF539A" w:rsidRPr="00124369"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否则PC0=32</w:t>
            </w:r>
            <w:proofErr w:type="gramStart"/>
            <w:r>
              <w:rPr>
                <w:rFonts w:asciiTheme="minorEastAsia" w:hAnsiTheme="minorEastAsia" w:cs="Times New Roman"/>
                <w:szCs w:val="21"/>
              </w:rPr>
              <w:t>’</w:t>
            </w:r>
            <w:proofErr w:type="gramEnd"/>
            <w:r>
              <w:rPr>
                <w:rFonts w:asciiTheme="minorEastAsia" w:hAnsiTheme="minorEastAsia" w:cs="Times New Roman" w:hint="eastAsia"/>
                <w:szCs w:val="21"/>
              </w:rPr>
              <w:t>h00003000;</w:t>
            </w:r>
          </w:p>
        </w:tc>
      </w:tr>
      <w:tr w:rsidR="00243CCD" w:rsidRPr="00124369" w:rsidTr="00243CCD">
        <w:trPr>
          <w:jc w:val="center"/>
        </w:trPr>
        <w:tc>
          <w:tcPr>
            <w:tcW w:w="1371" w:type="dxa"/>
            <w:vAlign w:val="center"/>
          </w:tcPr>
          <w:p w:rsidR="00837CEB" w:rsidRPr="00124369" w:rsidRDefault="00AF539A" w:rsidP="00837C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lastRenderedPageBreak/>
              <w:t>MUX_ALU</w:t>
            </w:r>
            <w:r w:rsidR="00FC4997">
              <w:rPr>
                <w:rFonts w:ascii="Times New Roman" w:hAnsi="Times New Roman" w:cs="Times New Roman" w:hint="eastAsia"/>
                <w:szCs w:val="21"/>
              </w:rPr>
              <w:t>B</w:t>
            </w:r>
          </w:p>
        </w:tc>
        <w:tc>
          <w:tcPr>
            <w:tcW w:w="1403" w:type="dxa"/>
            <w:vAlign w:val="center"/>
          </w:tcPr>
          <w:p w:rsidR="00837CEB" w:rsidRPr="00124369" w:rsidRDefault="00AF539A" w:rsidP="00AF539A">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ALU</w:t>
            </w:r>
            <w:r w:rsidR="00FC4997">
              <w:rPr>
                <w:rFonts w:ascii="Times New Roman" w:hAnsi="Times New Roman" w:cs="Times New Roman" w:hint="eastAsia"/>
                <w:szCs w:val="21"/>
              </w:rPr>
              <w:t>Bctr</w:t>
            </w:r>
            <w:proofErr w:type="spellEnd"/>
          </w:p>
        </w:tc>
        <w:tc>
          <w:tcPr>
            <w:tcW w:w="5640" w:type="dxa"/>
            <w:vAlign w:val="center"/>
          </w:tcPr>
          <w:p w:rsidR="00AF539A" w:rsidRDefault="00AF539A" w:rsidP="00AF539A">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ALU</w:t>
            </w:r>
            <w:r w:rsidR="000109D5">
              <w:rPr>
                <w:rFonts w:asciiTheme="minorEastAsia" w:hAnsiTheme="minorEastAsia" w:cs="Times New Roman" w:hint="eastAsia"/>
                <w:szCs w:val="21"/>
              </w:rPr>
              <w:t>B</w:t>
            </w:r>
            <w:r w:rsidR="00FC4997">
              <w:rPr>
                <w:rFonts w:asciiTheme="minorEastAsia" w:hAnsiTheme="minorEastAsia" w:cs="Times New Roman" w:hint="eastAsia"/>
                <w:szCs w:val="21"/>
              </w:rPr>
              <w:t>ctr</w:t>
            </w:r>
            <w:proofErr w:type="spellEnd"/>
            <w:r>
              <w:rPr>
                <w:rFonts w:asciiTheme="minorEastAsia" w:hAnsiTheme="minorEastAsia" w:cs="Times New Roman" w:hint="eastAsia"/>
                <w:szCs w:val="21"/>
              </w:rPr>
              <w:t>为0时，将V2_E接到ALUB；</w:t>
            </w:r>
          </w:p>
          <w:p w:rsidR="00837CEB" w:rsidRPr="00124369" w:rsidRDefault="00AF539A" w:rsidP="00FC4997">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ALU</w:t>
            </w:r>
            <w:r w:rsidR="000109D5">
              <w:rPr>
                <w:rFonts w:asciiTheme="minorEastAsia" w:hAnsiTheme="minorEastAsia" w:cs="Times New Roman" w:hint="eastAsia"/>
                <w:szCs w:val="21"/>
              </w:rPr>
              <w:t>B</w:t>
            </w:r>
            <w:r>
              <w:rPr>
                <w:rFonts w:asciiTheme="minorEastAsia" w:hAnsiTheme="minorEastAsia" w:cs="Times New Roman" w:hint="eastAsia"/>
                <w:szCs w:val="21"/>
              </w:rPr>
              <w:t>c</w:t>
            </w:r>
            <w:r w:rsidR="00FC4997">
              <w:rPr>
                <w:rFonts w:asciiTheme="minorEastAsia" w:hAnsiTheme="minorEastAsia" w:cs="Times New Roman" w:hint="eastAsia"/>
                <w:szCs w:val="21"/>
              </w:rPr>
              <w:t>tr</w:t>
            </w:r>
            <w:proofErr w:type="spellEnd"/>
            <w:r>
              <w:rPr>
                <w:rFonts w:asciiTheme="minorEastAsia" w:hAnsiTheme="minorEastAsia" w:cs="Times New Roman" w:hint="eastAsia"/>
                <w:szCs w:val="21"/>
              </w:rPr>
              <w:t>为1时，将E32接到ALUB；</w:t>
            </w:r>
            <w:r w:rsidRPr="00124369">
              <w:rPr>
                <w:rFonts w:asciiTheme="minorEastAsia" w:hAnsiTheme="minorEastAsia" w:cs="Times New Roman"/>
                <w:szCs w:val="21"/>
              </w:rPr>
              <w:t xml:space="preserve"> </w:t>
            </w:r>
          </w:p>
        </w:tc>
      </w:tr>
      <w:tr w:rsidR="00FC4997" w:rsidRPr="00124369" w:rsidTr="00243CCD">
        <w:trPr>
          <w:jc w:val="center"/>
        </w:trPr>
        <w:tc>
          <w:tcPr>
            <w:tcW w:w="1371" w:type="dxa"/>
            <w:vAlign w:val="center"/>
          </w:tcPr>
          <w:p w:rsidR="00FC4997" w:rsidRDefault="00FC4997" w:rsidP="00837CEB">
            <w:pPr>
              <w:spacing w:before="100" w:beforeAutospacing="1" w:line="360" w:lineRule="auto"/>
              <w:rPr>
                <w:rFonts w:ascii="Times New Roman" w:hAnsi="Times New Roman" w:cs="Times New Roman" w:hint="eastAsia"/>
                <w:szCs w:val="21"/>
              </w:rPr>
            </w:pPr>
            <w:r>
              <w:rPr>
                <w:rFonts w:ascii="Times New Roman" w:hAnsi="Times New Roman" w:cs="Times New Roman" w:hint="eastAsia"/>
                <w:szCs w:val="21"/>
              </w:rPr>
              <w:t>MUX_ALUA</w:t>
            </w:r>
          </w:p>
        </w:tc>
        <w:tc>
          <w:tcPr>
            <w:tcW w:w="1403" w:type="dxa"/>
            <w:vAlign w:val="center"/>
          </w:tcPr>
          <w:p w:rsidR="00FC4997" w:rsidRDefault="00FC4997" w:rsidP="00AF539A">
            <w:pPr>
              <w:spacing w:before="100" w:beforeAutospacing="1" w:line="360" w:lineRule="auto"/>
              <w:rPr>
                <w:rFonts w:ascii="Times New Roman" w:hAnsi="Times New Roman" w:cs="Times New Roman" w:hint="eastAsia"/>
                <w:szCs w:val="21"/>
              </w:rPr>
            </w:pPr>
            <w:proofErr w:type="spellStart"/>
            <w:r>
              <w:rPr>
                <w:rFonts w:ascii="Times New Roman" w:hAnsi="Times New Roman" w:cs="Times New Roman" w:hint="eastAsia"/>
                <w:szCs w:val="21"/>
              </w:rPr>
              <w:t>ALUActr</w:t>
            </w:r>
            <w:proofErr w:type="spellEnd"/>
          </w:p>
        </w:tc>
        <w:tc>
          <w:tcPr>
            <w:tcW w:w="5640" w:type="dxa"/>
            <w:vAlign w:val="center"/>
          </w:tcPr>
          <w:p w:rsidR="000109D5" w:rsidRDefault="000109D5" w:rsidP="000109D5">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ALUActr</w:t>
            </w:r>
            <w:proofErr w:type="spellEnd"/>
            <w:r>
              <w:rPr>
                <w:rFonts w:asciiTheme="minorEastAsia" w:hAnsiTheme="minorEastAsia" w:cs="Times New Roman" w:hint="eastAsia"/>
                <w:szCs w:val="21"/>
              </w:rPr>
              <w:t>为0时，将V1_E接到ALUB；</w:t>
            </w:r>
          </w:p>
          <w:p w:rsidR="00FC4997" w:rsidRDefault="000109D5" w:rsidP="000109D5">
            <w:pPr>
              <w:keepNext/>
              <w:spacing w:before="100" w:beforeAutospacing="1" w:line="360" w:lineRule="auto"/>
              <w:rPr>
                <w:rFonts w:asciiTheme="minorEastAsia" w:hAnsiTheme="minorEastAsia" w:cs="Times New Roman" w:hint="eastAsia"/>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ALUActr</w:t>
            </w:r>
            <w:proofErr w:type="spellEnd"/>
            <w:r>
              <w:rPr>
                <w:rFonts w:asciiTheme="minorEastAsia" w:hAnsiTheme="minorEastAsia" w:cs="Times New Roman" w:hint="eastAsia"/>
                <w:szCs w:val="21"/>
              </w:rPr>
              <w:t>为1时，将s的扩展接到ALUB；</w:t>
            </w:r>
          </w:p>
        </w:tc>
      </w:tr>
      <w:tr w:rsidR="00837CEB" w:rsidRPr="00124369" w:rsidTr="00243CCD">
        <w:trPr>
          <w:jc w:val="center"/>
        </w:trPr>
        <w:tc>
          <w:tcPr>
            <w:tcW w:w="1371" w:type="dxa"/>
            <w:vAlign w:val="center"/>
          </w:tcPr>
          <w:p w:rsidR="00837CEB" w:rsidRDefault="00AF539A" w:rsidP="00837CEB">
            <w:pPr>
              <w:spacing w:before="100" w:beforeAutospacing="1" w:line="360" w:lineRule="auto"/>
              <w:rPr>
                <w:rFonts w:ascii="Times New Roman" w:hAnsi="Times New Roman" w:cs="Times New Roman"/>
                <w:szCs w:val="21"/>
              </w:rPr>
            </w:pPr>
            <w:r>
              <w:rPr>
                <w:rFonts w:ascii="Times New Roman" w:hAnsi="Times New Roman" w:cs="Times New Roman" w:hint="eastAsia"/>
                <w:szCs w:val="21"/>
              </w:rPr>
              <w:t>MUX_WD</w:t>
            </w:r>
          </w:p>
        </w:tc>
        <w:tc>
          <w:tcPr>
            <w:tcW w:w="1403" w:type="dxa"/>
            <w:vAlign w:val="center"/>
          </w:tcPr>
          <w:p w:rsidR="00837CEB" w:rsidRPr="00124369" w:rsidRDefault="00AF539A" w:rsidP="00A60E2C">
            <w:pPr>
              <w:spacing w:before="100" w:beforeAutospacing="1" w:line="360" w:lineRule="auto"/>
              <w:rPr>
                <w:rFonts w:ascii="Times New Roman" w:hAnsi="Times New Roman" w:cs="Times New Roman"/>
                <w:szCs w:val="21"/>
              </w:rPr>
            </w:pPr>
            <w:proofErr w:type="spellStart"/>
            <w:r>
              <w:rPr>
                <w:rFonts w:ascii="Times New Roman" w:hAnsi="Times New Roman" w:cs="Times New Roman" w:hint="eastAsia"/>
                <w:szCs w:val="21"/>
              </w:rPr>
              <w:t>MemtoReg</w:t>
            </w:r>
            <w:proofErr w:type="spellEnd"/>
          </w:p>
        </w:tc>
        <w:tc>
          <w:tcPr>
            <w:tcW w:w="5640" w:type="dxa"/>
            <w:vAlign w:val="center"/>
          </w:tcPr>
          <w:p w:rsidR="00837CEB"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MemtoReg</w:t>
            </w:r>
            <w:proofErr w:type="spellEnd"/>
            <w:r>
              <w:rPr>
                <w:rFonts w:asciiTheme="minorEastAsia" w:hAnsiTheme="minorEastAsia" w:cs="Times New Roman" w:hint="eastAsia"/>
                <w:szCs w:val="21"/>
              </w:rPr>
              <w:t>为</w:t>
            </w:r>
            <w:r>
              <w:rPr>
                <w:rFonts w:asciiTheme="minorEastAsia" w:hAnsiTheme="minorEastAsia" w:cs="Times New Roman"/>
                <w:szCs w:val="21"/>
              </w:rPr>
              <w:t>`AO</w:t>
            </w:r>
            <w:r>
              <w:rPr>
                <w:rFonts w:asciiTheme="minorEastAsia" w:hAnsiTheme="minorEastAsia" w:cs="Times New Roman" w:hint="eastAsia"/>
                <w:szCs w:val="21"/>
              </w:rPr>
              <w:t>时</w:t>
            </w:r>
            <w:r w:rsidRPr="00AF539A">
              <w:rPr>
                <w:rFonts w:asciiTheme="minorEastAsia" w:hAnsiTheme="minorEastAsia" w:cs="Times New Roman"/>
                <w:szCs w:val="21"/>
              </w:rPr>
              <w:t>WD=AO_W;</w:t>
            </w:r>
          </w:p>
          <w:p w:rsidR="00AF539A"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MemtoReg</w:t>
            </w:r>
            <w:proofErr w:type="spellEnd"/>
            <w:r>
              <w:rPr>
                <w:rFonts w:asciiTheme="minorEastAsia" w:hAnsiTheme="minorEastAsia" w:cs="Times New Roman" w:hint="eastAsia"/>
                <w:szCs w:val="21"/>
              </w:rPr>
              <w:t>为</w:t>
            </w:r>
            <w:r w:rsidRPr="00AF539A">
              <w:rPr>
                <w:rFonts w:asciiTheme="minorEastAsia" w:hAnsiTheme="minorEastAsia" w:cs="Times New Roman"/>
                <w:szCs w:val="21"/>
              </w:rPr>
              <w:t>`DR</w:t>
            </w:r>
            <w:r>
              <w:rPr>
                <w:rFonts w:asciiTheme="minorEastAsia" w:hAnsiTheme="minorEastAsia" w:cs="Times New Roman" w:hint="eastAsia"/>
                <w:szCs w:val="21"/>
              </w:rPr>
              <w:t>时</w:t>
            </w:r>
            <w:r w:rsidRPr="00AF539A">
              <w:rPr>
                <w:rFonts w:asciiTheme="minorEastAsia" w:hAnsiTheme="minorEastAsia" w:cs="Times New Roman"/>
                <w:szCs w:val="21"/>
              </w:rPr>
              <w:t>WD=DM_W;</w:t>
            </w:r>
          </w:p>
          <w:p w:rsidR="00AF539A"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MemtoReg</w:t>
            </w:r>
            <w:proofErr w:type="spellEnd"/>
            <w:r>
              <w:rPr>
                <w:rFonts w:asciiTheme="minorEastAsia" w:hAnsiTheme="minorEastAsia" w:cs="Times New Roman" w:hint="eastAsia"/>
                <w:szCs w:val="21"/>
              </w:rPr>
              <w:t>为</w:t>
            </w:r>
            <w:r w:rsidRPr="00AF539A">
              <w:rPr>
                <w:rFonts w:asciiTheme="minorEastAsia" w:hAnsiTheme="minorEastAsia" w:cs="Times New Roman"/>
                <w:szCs w:val="21"/>
              </w:rPr>
              <w:t>`PC4</w:t>
            </w:r>
            <w:r>
              <w:rPr>
                <w:rFonts w:asciiTheme="minorEastAsia" w:hAnsiTheme="minorEastAsia" w:cs="Times New Roman" w:hint="eastAsia"/>
                <w:szCs w:val="21"/>
              </w:rPr>
              <w:t>时</w:t>
            </w:r>
            <w:r w:rsidRPr="00AF539A">
              <w:rPr>
                <w:rFonts w:asciiTheme="minorEastAsia" w:hAnsiTheme="minorEastAsia" w:cs="Times New Roman"/>
                <w:szCs w:val="21"/>
              </w:rPr>
              <w:t>WD=PC4_W;</w:t>
            </w:r>
          </w:p>
          <w:p w:rsidR="00AF539A" w:rsidRDefault="00AF539A" w:rsidP="00BF1580">
            <w:pPr>
              <w:keepNext/>
              <w:spacing w:before="100" w:beforeAutospacing="1" w:line="360" w:lineRule="auto"/>
              <w:rPr>
                <w:rFonts w:asciiTheme="minorEastAsia" w:hAnsiTheme="minorEastAsia" w:cs="Times New Roman" w:hint="eastAsia"/>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MemtoReg</w:t>
            </w:r>
            <w:proofErr w:type="spellEnd"/>
            <w:r>
              <w:rPr>
                <w:rFonts w:asciiTheme="minorEastAsia" w:hAnsiTheme="minorEastAsia" w:cs="Times New Roman" w:hint="eastAsia"/>
                <w:szCs w:val="21"/>
              </w:rPr>
              <w:t>为</w:t>
            </w:r>
            <w:r w:rsidRPr="00AF539A">
              <w:rPr>
                <w:rFonts w:asciiTheme="minorEastAsia" w:hAnsiTheme="minorEastAsia" w:cs="Times New Roman"/>
                <w:szCs w:val="21"/>
              </w:rPr>
              <w:t>`PC8</w:t>
            </w:r>
            <w:r>
              <w:rPr>
                <w:rFonts w:asciiTheme="minorEastAsia" w:hAnsiTheme="minorEastAsia" w:cs="Times New Roman" w:hint="eastAsia"/>
                <w:szCs w:val="21"/>
              </w:rPr>
              <w:t>时</w:t>
            </w:r>
            <w:r w:rsidRPr="00AF539A">
              <w:rPr>
                <w:rFonts w:asciiTheme="minorEastAsia" w:hAnsiTheme="minorEastAsia" w:cs="Times New Roman"/>
                <w:szCs w:val="21"/>
              </w:rPr>
              <w:t>WD=PC4_W+4;</w:t>
            </w:r>
          </w:p>
          <w:p w:rsidR="000109D5" w:rsidRPr="000109D5" w:rsidRDefault="000109D5" w:rsidP="000109D5">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MemtoReg</w:t>
            </w:r>
            <w:proofErr w:type="spellEnd"/>
            <w:r>
              <w:rPr>
                <w:rFonts w:asciiTheme="minorEastAsia" w:hAnsiTheme="minorEastAsia" w:cs="Times New Roman" w:hint="eastAsia"/>
                <w:szCs w:val="21"/>
              </w:rPr>
              <w:t>为</w:t>
            </w:r>
            <w:r w:rsidRPr="000109D5">
              <w:rPr>
                <w:rFonts w:asciiTheme="minorEastAsia" w:hAnsiTheme="minorEastAsia" w:cs="Times New Roman"/>
                <w:szCs w:val="21"/>
              </w:rPr>
              <w:t>`HI</w:t>
            </w:r>
            <w:r>
              <w:rPr>
                <w:rFonts w:asciiTheme="minorEastAsia" w:hAnsiTheme="minorEastAsia" w:cs="Times New Roman" w:hint="eastAsia"/>
                <w:szCs w:val="21"/>
              </w:rPr>
              <w:t>时</w:t>
            </w:r>
            <w:proofErr w:type="spellStart"/>
            <w:r w:rsidRPr="000109D5">
              <w:rPr>
                <w:rFonts w:asciiTheme="minorEastAsia" w:hAnsiTheme="minorEastAsia" w:cs="Times New Roman"/>
                <w:szCs w:val="21"/>
              </w:rPr>
              <w:t>WDdata</w:t>
            </w:r>
            <w:proofErr w:type="spellEnd"/>
            <w:r w:rsidRPr="000109D5">
              <w:rPr>
                <w:rFonts w:asciiTheme="minorEastAsia" w:hAnsiTheme="minorEastAsia" w:cs="Times New Roman"/>
                <w:szCs w:val="21"/>
              </w:rPr>
              <w:t>=HI_W;</w:t>
            </w:r>
          </w:p>
          <w:p w:rsidR="000109D5" w:rsidRDefault="000109D5" w:rsidP="000109D5">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当</w:t>
            </w:r>
            <w:proofErr w:type="spellStart"/>
            <w:r>
              <w:rPr>
                <w:rFonts w:asciiTheme="minorEastAsia" w:hAnsiTheme="minorEastAsia" w:cs="Times New Roman" w:hint="eastAsia"/>
                <w:szCs w:val="21"/>
              </w:rPr>
              <w:t>MemtoReg</w:t>
            </w:r>
            <w:proofErr w:type="spellEnd"/>
            <w:r>
              <w:rPr>
                <w:rFonts w:asciiTheme="minorEastAsia" w:hAnsiTheme="minorEastAsia" w:cs="Times New Roman" w:hint="eastAsia"/>
                <w:szCs w:val="21"/>
              </w:rPr>
              <w:t>为</w:t>
            </w:r>
            <w:r w:rsidRPr="000109D5">
              <w:rPr>
                <w:rFonts w:asciiTheme="minorEastAsia" w:hAnsiTheme="minorEastAsia" w:cs="Times New Roman"/>
                <w:szCs w:val="21"/>
              </w:rPr>
              <w:t>`LO</w:t>
            </w:r>
            <w:r>
              <w:rPr>
                <w:rFonts w:asciiTheme="minorEastAsia" w:hAnsiTheme="minorEastAsia" w:cs="Times New Roman" w:hint="eastAsia"/>
                <w:szCs w:val="21"/>
              </w:rPr>
              <w:t>时</w:t>
            </w:r>
            <w:proofErr w:type="spellStart"/>
            <w:r w:rsidRPr="000109D5">
              <w:rPr>
                <w:rFonts w:asciiTheme="minorEastAsia" w:hAnsiTheme="minorEastAsia" w:cs="Times New Roman"/>
                <w:szCs w:val="21"/>
              </w:rPr>
              <w:t>WDdata</w:t>
            </w:r>
            <w:proofErr w:type="spellEnd"/>
            <w:r w:rsidRPr="000109D5">
              <w:rPr>
                <w:rFonts w:asciiTheme="minorEastAsia" w:hAnsiTheme="minorEastAsia" w:cs="Times New Roman"/>
                <w:szCs w:val="21"/>
              </w:rPr>
              <w:t>=LO_W;</w:t>
            </w:r>
          </w:p>
          <w:p w:rsidR="00AF539A" w:rsidRPr="00124369" w:rsidRDefault="00AF539A" w:rsidP="00BF1580">
            <w:pPr>
              <w:keepNext/>
              <w:spacing w:before="100" w:beforeAutospacing="1" w:line="360" w:lineRule="auto"/>
              <w:rPr>
                <w:rFonts w:asciiTheme="minorEastAsia" w:hAnsiTheme="minorEastAsia" w:cs="Times New Roman"/>
                <w:szCs w:val="21"/>
              </w:rPr>
            </w:pPr>
            <w:r>
              <w:rPr>
                <w:rFonts w:asciiTheme="minorEastAsia" w:hAnsiTheme="minorEastAsia" w:cs="Times New Roman" w:hint="eastAsia"/>
                <w:szCs w:val="21"/>
              </w:rPr>
              <w:t>否则WD=0;</w:t>
            </w:r>
          </w:p>
        </w:tc>
      </w:tr>
    </w:tbl>
    <w:p w:rsidR="00276ABF" w:rsidRDefault="00276ABF" w:rsidP="00243CCD">
      <w:pPr>
        <w:spacing w:before="100" w:beforeAutospacing="1" w:line="360" w:lineRule="auto"/>
        <w:ind w:firstLineChars="200" w:firstLine="480"/>
        <w:jc w:val="right"/>
        <w:rPr>
          <w:rFonts w:asciiTheme="minorEastAsia" w:hAnsiTheme="minorEastAsia"/>
          <w:sz w:val="24"/>
          <w:szCs w:val="24"/>
        </w:rPr>
      </w:pPr>
    </w:p>
    <w:p w:rsidR="00AF539A" w:rsidRPr="00160FE0" w:rsidRDefault="000109D5" w:rsidP="00AF539A">
      <w:pPr>
        <w:spacing w:before="100" w:beforeAutospacing="1" w:line="360" w:lineRule="auto"/>
        <w:jc w:val="left"/>
        <w:rPr>
          <w:rFonts w:ascii="黑体" w:eastAsia="黑体" w:hAnsi="黑体"/>
          <w:sz w:val="28"/>
          <w:szCs w:val="28"/>
        </w:rPr>
      </w:pPr>
      <w:r>
        <w:rPr>
          <w:rFonts w:ascii="黑体" w:eastAsia="黑体" w:hAnsi="黑体" w:hint="eastAsia"/>
          <w:noProof/>
          <w:sz w:val="28"/>
          <w:szCs w:val="28"/>
        </w:rPr>
        <w:drawing>
          <wp:anchor distT="0" distB="0" distL="114300" distR="114300" simplePos="0" relativeHeight="251658240" behindDoc="0" locked="0" layoutInCell="1" allowOverlap="1">
            <wp:simplePos x="0" y="0"/>
            <wp:positionH relativeFrom="column">
              <wp:posOffset>-798830</wp:posOffset>
            </wp:positionH>
            <wp:positionV relativeFrom="paragraph">
              <wp:posOffset>595630</wp:posOffset>
            </wp:positionV>
            <wp:extent cx="7133590" cy="843915"/>
            <wp:effectExtent l="19050" t="0" r="0" b="0"/>
            <wp:wrapSquare wrapText="bothSides"/>
            <wp:docPr id="1" name="图片 0"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cstate="print"/>
                    <a:stretch>
                      <a:fillRect/>
                    </a:stretch>
                  </pic:blipFill>
                  <pic:spPr>
                    <a:xfrm>
                      <a:off x="0" y="0"/>
                      <a:ext cx="7133590" cy="843915"/>
                    </a:xfrm>
                    <a:prstGeom prst="rect">
                      <a:avLst/>
                    </a:prstGeom>
                  </pic:spPr>
                </pic:pic>
              </a:graphicData>
            </a:graphic>
          </wp:anchor>
        </w:drawing>
      </w:r>
      <w:r w:rsidR="00AF539A" w:rsidRPr="00160FE0">
        <w:rPr>
          <w:rFonts w:ascii="黑体" w:eastAsia="黑体" w:hAnsi="黑体" w:hint="eastAsia"/>
          <w:sz w:val="28"/>
          <w:szCs w:val="28"/>
        </w:rPr>
        <w:t>（2）转发多路选择器</w:t>
      </w:r>
    </w:p>
    <w:p w:rsidR="008F4E9B" w:rsidRDefault="008F4E9B" w:rsidP="002A3BC9">
      <w:pPr>
        <w:spacing w:before="100" w:beforeAutospacing="1" w:line="360" w:lineRule="auto"/>
        <w:jc w:val="left"/>
        <w:rPr>
          <w:rFonts w:ascii="黑体" w:eastAsia="黑体" w:hAnsi="黑体" w:hint="eastAsia"/>
          <w:sz w:val="28"/>
          <w:szCs w:val="28"/>
        </w:rPr>
      </w:pPr>
      <w:r w:rsidRPr="008F4E9B">
        <w:rPr>
          <w:rFonts w:ascii="黑体" w:eastAsia="黑体" w:hAnsi="黑体" w:hint="eastAsia"/>
          <w:sz w:val="28"/>
          <w:szCs w:val="28"/>
        </w:rPr>
        <w:t>7.暂停</w:t>
      </w:r>
    </w:p>
    <w:p w:rsidR="008F4E9B" w:rsidRDefault="008F4E9B" w:rsidP="002A3BC9">
      <w:pPr>
        <w:spacing w:before="100" w:beforeAutospacing="1" w:line="360" w:lineRule="auto"/>
        <w:jc w:val="left"/>
        <w:rPr>
          <w:rFonts w:ascii="黑体" w:eastAsia="黑体" w:hAnsi="黑体" w:hint="eastAsia"/>
          <w:sz w:val="28"/>
          <w:szCs w:val="28"/>
        </w:rPr>
      </w:pPr>
      <w:r>
        <w:rPr>
          <w:rFonts w:ascii="黑体" w:eastAsia="黑体" w:hAnsi="黑体" w:hint="eastAsia"/>
          <w:noProof/>
          <w:sz w:val="28"/>
          <w:szCs w:val="28"/>
        </w:rPr>
        <w:lastRenderedPageBreak/>
        <w:drawing>
          <wp:inline distT="0" distB="0" distL="0" distR="0">
            <wp:extent cx="5258534" cy="1219370"/>
            <wp:effectExtent l="19050" t="0" r="0" b="0"/>
            <wp:docPr id="5" name="图片 4" descr="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2.PNG"/>
                    <pic:cNvPicPr/>
                  </pic:nvPicPr>
                  <pic:blipFill>
                    <a:blip r:embed="rId9" cstate="print"/>
                    <a:stretch>
                      <a:fillRect/>
                    </a:stretch>
                  </pic:blipFill>
                  <pic:spPr>
                    <a:xfrm>
                      <a:off x="0" y="0"/>
                      <a:ext cx="5258534" cy="1219370"/>
                    </a:xfrm>
                    <a:prstGeom prst="rect">
                      <a:avLst/>
                    </a:prstGeom>
                  </pic:spPr>
                </pic:pic>
              </a:graphicData>
            </a:graphic>
          </wp:inline>
        </w:drawing>
      </w:r>
    </w:p>
    <w:p w:rsidR="008F4E9B" w:rsidRDefault="008F4E9B" w:rsidP="002A3BC9">
      <w:pPr>
        <w:spacing w:before="100" w:beforeAutospacing="1" w:line="360" w:lineRule="auto"/>
        <w:jc w:val="left"/>
        <w:rPr>
          <w:rFonts w:ascii="黑体" w:eastAsia="黑体" w:hAnsi="黑体" w:hint="eastAsia"/>
          <w:sz w:val="28"/>
          <w:szCs w:val="28"/>
        </w:rPr>
      </w:pPr>
      <w:r>
        <w:rPr>
          <w:rFonts w:ascii="黑体" w:eastAsia="黑体" w:hAnsi="黑体" w:hint="eastAsia"/>
          <w:noProof/>
          <w:sz w:val="28"/>
          <w:szCs w:val="28"/>
        </w:rPr>
        <w:drawing>
          <wp:inline distT="0" distB="0" distL="0" distR="0">
            <wp:extent cx="5274310" cy="1550035"/>
            <wp:effectExtent l="19050" t="0" r="2540" b="0"/>
            <wp:docPr id="6" name="图片 5"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cstate="print"/>
                    <a:stretch>
                      <a:fillRect/>
                    </a:stretch>
                  </pic:blipFill>
                  <pic:spPr>
                    <a:xfrm>
                      <a:off x="0" y="0"/>
                      <a:ext cx="5274310" cy="1550035"/>
                    </a:xfrm>
                    <a:prstGeom prst="rect">
                      <a:avLst/>
                    </a:prstGeom>
                  </pic:spPr>
                </pic:pic>
              </a:graphicData>
            </a:graphic>
          </wp:inline>
        </w:drawing>
      </w:r>
    </w:p>
    <w:p w:rsidR="008F4E9B" w:rsidRDefault="008F4E9B" w:rsidP="002A3BC9">
      <w:pPr>
        <w:spacing w:before="100" w:beforeAutospacing="1" w:line="360" w:lineRule="auto"/>
        <w:jc w:val="left"/>
        <w:rPr>
          <w:rFonts w:ascii="黑体" w:eastAsia="黑体" w:hAnsi="黑体" w:hint="eastAsia"/>
          <w:sz w:val="28"/>
          <w:szCs w:val="28"/>
        </w:rPr>
      </w:pPr>
      <w:proofErr w:type="spellStart"/>
      <w:r>
        <w:rPr>
          <w:rFonts w:ascii="黑体" w:eastAsia="黑体" w:hAnsi="黑体"/>
          <w:sz w:val="28"/>
          <w:szCs w:val="28"/>
        </w:rPr>
        <w:t>rs</w:t>
      </w:r>
      <w:proofErr w:type="spellEnd"/>
      <w:r>
        <w:rPr>
          <w:rFonts w:ascii="黑体" w:eastAsia="黑体" w:hAnsi="黑体" w:hint="eastAsia"/>
          <w:sz w:val="28"/>
          <w:szCs w:val="28"/>
        </w:rPr>
        <w:t>转发暂停矩阵</w:t>
      </w:r>
    </w:p>
    <w:p w:rsidR="008F4E9B" w:rsidRDefault="008F4E9B" w:rsidP="002A3BC9">
      <w:pPr>
        <w:spacing w:before="100" w:beforeAutospacing="1" w:line="360" w:lineRule="auto"/>
        <w:jc w:val="left"/>
        <w:rPr>
          <w:rFonts w:ascii="黑体" w:eastAsia="黑体" w:hAnsi="黑体" w:hint="eastAsia"/>
          <w:sz w:val="28"/>
          <w:szCs w:val="28"/>
        </w:rPr>
      </w:pPr>
      <w:r w:rsidRPr="008F4E9B">
        <w:rPr>
          <w:rFonts w:ascii="黑体" w:eastAsia="黑体" w:hAnsi="黑体"/>
          <w:sz w:val="28"/>
          <w:szCs w:val="28"/>
        </w:rPr>
        <w:drawing>
          <wp:inline distT="0" distB="0" distL="0" distR="0">
            <wp:extent cx="5274310" cy="686435"/>
            <wp:effectExtent l="19050" t="0" r="2540" b="0"/>
            <wp:docPr id="8"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686435"/>
                    </a:xfrm>
                    <a:prstGeom prst="rect">
                      <a:avLst/>
                    </a:prstGeom>
                  </pic:spPr>
                </pic:pic>
              </a:graphicData>
            </a:graphic>
          </wp:inline>
        </w:drawing>
      </w:r>
    </w:p>
    <w:p w:rsidR="008F4E9B" w:rsidRDefault="008F4E9B" w:rsidP="002A3BC9">
      <w:pPr>
        <w:spacing w:before="100" w:beforeAutospacing="1" w:line="360" w:lineRule="auto"/>
        <w:jc w:val="left"/>
        <w:rPr>
          <w:rFonts w:ascii="黑体" w:eastAsia="黑体" w:hAnsi="黑体" w:hint="eastAsia"/>
          <w:sz w:val="28"/>
          <w:szCs w:val="28"/>
        </w:rPr>
      </w:pPr>
      <w:proofErr w:type="spellStart"/>
      <w:r>
        <w:rPr>
          <w:rFonts w:ascii="黑体" w:eastAsia="黑体" w:hAnsi="黑体"/>
          <w:sz w:val="28"/>
          <w:szCs w:val="28"/>
        </w:rPr>
        <w:t>rt</w:t>
      </w:r>
      <w:proofErr w:type="spellEnd"/>
      <w:r>
        <w:rPr>
          <w:rFonts w:ascii="黑体" w:eastAsia="黑体" w:hAnsi="黑体" w:hint="eastAsia"/>
          <w:sz w:val="28"/>
          <w:szCs w:val="28"/>
        </w:rPr>
        <w:t>转发暂停矩阵</w:t>
      </w:r>
    </w:p>
    <w:p w:rsidR="008F4E9B" w:rsidRPr="008F4E9B" w:rsidRDefault="008F4E9B" w:rsidP="002A3BC9">
      <w:pPr>
        <w:spacing w:before="100" w:beforeAutospacing="1" w:line="360" w:lineRule="auto"/>
        <w:jc w:val="left"/>
        <w:rPr>
          <w:rFonts w:ascii="黑体" w:eastAsia="黑体" w:hAnsi="黑体" w:hint="eastAsia"/>
          <w:sz w:val="28"/>
          <w:szCs w:val="28"/>
        </w:rPr>
      </w:pPr>
      <w:r w:rsidRPr="008F4E9B">
        <w:rPr>
          <w:rFonts w:ascii="黑体" w:eastAsia="黑体" w:hAnsi="黑体"/>
          <w:sz w:val="28"/>
          <w:szCs w:val="28"/>
        </w:rPr>
        <w:drawing>
          <wp:inline distT="0" distB="0" distL="0" distR="0">
            <wp:extent cx="5274310" cy="822960"/>
            <wp:effectExtent l="19050" t="0" r="2540" b="0"/>
            <wp:docPr id="9"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5274310" cy="822960"/>
                    </a:xfrm>
                    <a:prstGeom prst="rect">
                      <a:avLst/>
                    </a:prstGeom>
                  </pic:spPr>
                </pic:pic>
              </a:graphicData>
            </a:graphic>
          </wp:inline>
        </w:drawing>
      </w:r>
    </w:p>
    <w:p w:rsidR="00AF539A" w:rsidRPr="00534AE5" w:rsidRDefault="008F4E9B" w:rsidP="002A3BC9">
      <w:pPr>
        <w:spacing w:before="100" w:beforeAutospacing="1" w:line="360" w:lineRule="auto"/>
        <w:jc w:val="left"/>
        <w:rPr>
          <w:rFonts w:ascii="黑体" w:eastAsia="黑体" w:hAnsi="黑体" w:hint="eastAsia"/>
          <w:sz w:val="30"/>
          <w:szCs w:val="30"/>
        </w:rPr>
      </w:pPr>
      <w:r w:rsidRPr="00534AE5">
        <w:rPr>
          <w:rFonts w:ascii="黑体" w:eastAsia="黑体" w:hAnsi="黑体" w:hint="eastAsia"/>
          <w:sz w:val="30"/>
          <w:szCs w:val="30"/>
        </w:rPr>
        <w:t>二、测试程序</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$1,0xf0ff</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ori</w:t>
      </w:r>
      <w:proofErr w:type="spellEnd"/>
      <w:proofErr w:type="gramEnd"/>
      <w:r w:rsidRPr="008F4E9B">
        <w:rPr>
          <w:rFonts w:asciiTheme="minorEastAsia" w:hAnsiTheme="minorEastAsia"/>
          <w:sz w:val="24"/>
          <w:szCs w:val="24"/>
        </w:rPr>
        <w:t xml:space="preserve"> $2,$1,0xabbd</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sll</w:t>
      </w:r>
      <w:proofErr w:type="spellEnd"/>
      <w:proofErr w:type="gramEnd"/>
      <w:r w:rsidRPr="008F4E9B">
        <w:rPr>
          <w:rFonts w:asciiTheme="minorEastAsia" w:hAnsiTheme="minorEastAsia"/>
          <w:sz w:val="24"/>
          <w:szCs w:val="24"/>
        </w:rPr>
        <w:t xml:space="preserve"> $3,$1,3</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sra</w:t>
      </w:r>
      <w:proofErr w:type="spellEnd"/>
      <w:proofErr w:type="gramEnd"/>
      <w:r w:rsidRPr="008F4E9B">
        <w:rPr>
          <w:rFonts w:asciiTheme="minorEastAsia" w:hAnsiTheme="minorEastAsia"/>
          <w:sz w:val="24"/>
          <w:szCs w:val="24"/>
        </w:rPr>
        <w:t xml:space="preserve"> $4,$1,3</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lastRenderedPageBreak/>
        <w:t>srl</w:t>
      </w:r>
      <w:proofErr w:type="spellEnd"/>
      <w:proofErr w:type="gramEnd"/>
      <w:r w:rsidRPr="008F4E9B">
        <w:rPr>
          <w:rFonts w:asciiTheme="minorEastAsia" w:hAnsiTheme="minorEastAsia"/>
          <w:sz w:val="24"/>
          <w:szCs w:val="24"/>
        </w:rPr>
        <w:t xml:space="preserve"> $5,$1,3</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addu</w:t>
      </w:r>
      <w:proofErr w:type="spellEnd"/>
      <w:proofErr w:type="gramEnd"/>
      <w:r w:rsidRPr="008F4E9B">
        <w:rPr>
          <w:rFonts w:asciiTheme="minorEastAsia" w:hAnsiTheme="minorEastAsia"/>
          <w:sz w:val="24"/>
          <w:szCs w:val="24"/>
        </w:rPr>
        <w:t xml:space="preserve"> $6,$4,$3</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add</w:t>
      </w:r>
      <w:proofErr w:type="gramEnd"/>
      <w:r w:rsidRPr="008F4E9B">
        <w:rPr>
          <w:rFonts w:asciiTheme="minorEastAsia" w:hAnsiTheme="minorEastAsia"/>
          <w:sz w:val="24"/>
          <w:szCs w:val="24"/>
        </w:rPr>
        <w:t xml:space="preserve"> $7,$4,$3</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sub</w:t>
      </w:r>
      <w:proofErr w:type="gramEnd"/>
      <w:r w:rsidRPr="008F4E9B">
        <w:rPr>
          <w:rFonts w:asciiTheme="minorEastAsia" w:hAnsiTheme="minorEastAsia"/>
          <w:sz w:val="24"/>
          <w:szCs w:val="24"/>
        </w:rPr>
        <w:t xml:space="preserve"> $8,$3,$4</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nor</w:t>
      </w:r>
      <w:proofErr w:type="gramEnd"/>
      <w:r w:rsidRPr="008F4E9B">
        <w:rPr>
          <w:rFonts w:asciiTheme="minorEastAsia" w:hAnsiTheme="minorEastAsia"/>
          <w:sz w:val="24"/>
          <w:szCs w:val="24"/>
        </w:rPr>
        <w:t xml:space="preserve"> $22,$3,$2</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subu</w:t>
      </w:r>
      <w:proofErr w:type="spellEnd"/>
      <w:proofErr w:type="gramEnd"/>
      <w:r w:rsidRPr="008F4E9B">
        <w:rPr>
          <w:rFonts w:asciiTheme="minorEastAsia" w:hAnsiTheme="minorEastAsia"/>
          <w:sz w:val="24"/>
          <w:szCs w:val="24"/>
        </w:rPr>
        <w:t xml:space="preserve"> $8,$3,$4</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or</w:t>
      </w:r>
      <w:proofErr w:type="gramEnd"/>
      <w:r w:rsidRPr="008F4E9B">
        <w:rPr>
          <w:rFonts w:asciiTheme="minorEastAsia" w:hAnsiTheme="minorEastAsia"/>
          <w:sz w:val="24"/>
          <w:szCs w:val="24"/>
        </w:rPr>
        <w:t xml:space="preserve"> $9,$3,$4</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nor</w:t>
      </w:r>
      <w:proofErr w:type="gramEnd"/>
      <w:r w:rsidRPr="008F4E9B">
        <w:rPr>
          <w:rFonts w:asciiTheme="minorEastAsia" w:hAnsiTheme="minorEastAsia"/>
          <w:sz w:val="24"/>
          <w:szCs w:val="24"/>
        </w:rPr>
        <w:t xml:space="preserve"> $10,$9,$8</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xor</w:t>
      </w:r>
      <w:proofErr w:type="spellEnd"/>
      <w:proofErr w:type="gramEnd"/>
      <w:r w:rsidRPr="008F4E9B">
        <w:rPr>
          <w:rFonts w:asciiTheme="minorEastAsia" w:hAnsiTheme="minorEastAsia"/>
          <w:sz w:val="24"/>
          <w:szCs w:val="24"/>
        </w:rPr>
        <w:t xml:space="preserve"> $11,$9,$8</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mult</w:t>
      </w:r>
      <w:proofErr w:type="spellEnd"/>
      <w:proofErr w:type="gramEnd"/>
      <w:r w:rsidRPr="008F4E9B">
        <w:rPr>
          <w:rFonts w:asciiTheme="minorEastAsia" w:hAnsiTheme="minorEastAsia"/>
          <w:sz w:val="24"/>
          <w:szCs w:val="24"/>
        </w:rPr>
        <w:t xml:space="preserve"> $1,$2</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mflo</w:t>
      </w:r>
      <w:proofErr w:type="spellEnd"/>
      <w:proofErr w:type="gramEnd"/>
      <w:r w:rsidRPr="008F4E9B">
        <w:rPr>
          <w:rFonts w:asciiTheme="minorEastAsia" w:hAnsiTheme="minorEastAsia"/>
          <w:sz w:val="24"/>
          <w:szCs w:val="24"/>
        </w:rPr>
        <w:t xml:space="preserve"> $12</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mfhi</w:t>
      </w:r>
      <w:proofErr w:type="spellEnd"/>
      <w:proofErr w:type="gramEnd"/>
      <w:r w:rsidRPr="008F4E9B">
        <w:rPr>
          <w:rFonts w:asciiTheme="minorEastAsia" w:hAnsiTheme="minorEastAsia"/>
          <w:sz w:val="24"/>
          <w:szCs w:val="24"/>
        </w:rPr>
        <w:t xml:space="preserve"> $13</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mtlo</w:t>
      </w:r>
      <w:proofErr w:type="spellEnd"/>
      <w:proofErr w:type="gramEnd"/>
      <w:r w:rsidRPr="008F4E9B">
        <w:rPr>
          <w:rFonts w:asciiTheme="minorEastAsia" w:hAnsiTheme="minorEastAsia"/>
          <w:sz w:val="24"/>
          <w:szCs w:val="24"/>
        </w:rPr>
        <w:t xml:space="preserve"> $5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mthi</w:t>
      </w:r>
      <w:proofErr w:type="spellEnd"/>
      <w:proofErr w:type="gramEnd"/>
      <w:r w:rsidRPr="008F4E9B">
        <w:rPr>
          <w:rFonts w:asciiTheme="minorEastAsia" w:hAnsiTheme="minorEastAsia"/>
          <w:sz w:val="24"/>
          <w:szCs w:val="24"/>
        </w:rPr>
        <w:t xml:space="preserve"> $6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mfhi</w:t>
      </w:r>
      <w:proofErr w:type="spellEnd"/>
      <w:proofErr w:type="gramEnd"/>
      <w:r w:rsidRPr="008F4E9B">
        <w:rPr>
          <w:rFonts w:asciiTheme="minorEastAsia" w:hAnsiTheme="minorEastAsia"/>
          <w:sz w:val="24"/>
          <w:szCs w:val="24"/>
        </w:rPr>
        <w:t xml:space="preserve"> $5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mflo</w:t>
      </w:r>
      <w:proofErr w:type="spellEnd"/>
      <w:proofErr w:type="gramEnd"/>
      <w:r w:rsidRPr="008F4E9B">
        <w:rPr>
          <w:rFonts w:asciiTheme="minorEastAsia" w:hAnsiTheme="minorEastAsia"/>
          <w:sz w:val="24"/>
          <w:szCs w:val="24"/>
        </w:rPr>
        <w:t xml:space="preserve"> $6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multu</w:t>
      </w:r>
      <w:proofErr w:type="spellEnd"/>
      <w:proofErr w:type="gramEnd"/>
      <w:r w:rsidRPr="008F4E9B">
        <w:rPr>
          <w:rFonts w:asciiTheme="minorEastAsia" w:hAnsiTheme="minorEastAsia"/>
          <w:sz w:val="24"/>
          <w:szCs w:val="24"/>
        </w:rPr>
        <w:t xml:space="preserve"> $1,$2</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mflo</w:t>
      </w:r>
      <w:proofErr w:type="spellEnd"/>
      <w:proofErr w:type="gramEnd"/>
      <w:r w:rsidRPr="008F4E9B">
        <w:rPr>
          <w:rFonts w:asciiTheme="minorEastAsia" w:hAnsiTheme="minorEastAsia"/>
          <w:sz w:val="24"/>
          <w:szCs w:val="24"/>
        </w:rPr>
        <w:t xml:space="preserve"> $5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mfhi</w:t>
      </w:r>
      <w:proofErr w:type="spellEnd"/>
      <w:proofErr w:type="gramEnd"/>
      <w:r w:rsidRPr="008F4E9B">
        <w:rPr>
          <w:rFonts w:asciiTheme="minorEastAsia" w:hAnsiTheme="minorEastAsia"/>
          <w:sz w:val="24"/>
          <w:szCs w:val="24"/>
        </w:rPr>
        <w:t xml:space="preserve"> $6</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lastRenderedPageBreak/>
        <w:t>div</w:t>
      </w:r>
      <w:proofErr w:type="gramEnd"/>
      <w:r w:rsidRPr="008F4E9B">
        <w:rPr>
          <w:rFonts w:asciiTheme="minorEastAsia" w:hAnsiTheme="minorEastAsia"/>
          <w:sz w:val="24"/>
          <w:szCs w:val="24"/>
        </w:rPr>
        <w:t xml:space="preserve"> $1,$2</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mflo</w:t>
      </w:r>
      <w:proofErr w:type="spellEnd"/>
      <w:proofErr w:type="gramEnd"/>
      <w:r w:rsidRPr="008F4E9B">
        <w:rPr>
          <w:rFonts w:asciiTheme="minorEastAsia" w:hAnsiTheme="minorEastAsia"/>
          <w:sz w:val="24"/>
          <w:szCs w:val="24"/>
        </w:rPr>
        <w:t xml:space="preserve"> $5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mfhi</w:t>
      </w:r>
      <w:proofErr w:type="spellEnd"/>
      <w:proofErr w:type="gramEnd"/>
      <w:r w:rsidRPr="008F4E9B">
        <w:rPr>
          <w:rFonts w:asciiTheme="minorEastAsia" w:hAnsiTheme="minorEastAsia"/>
          <w:sz w:val="24"/>
          <w:szCs w:val="24"/>
        </w:rPr>
        <w:t xml:space="preserve"> $6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divu</w:t>
      </w:r>
      <w:proofErr w:type="spellEnd"/>
      <w:proofErr w:type="gramEnd"/>
      <w:r w:rsidRPr="008F4E9B">
        <w:rPr>
          <w:rFonts w:asciiTheme="minorEastAsia" w:hAnsiTheme="minorEastAsia"/>
          <w:sz w:val="24"/>
          <w:szCs w:val="24"/>
        </w:rPr>
        <w:t xml:space="preserve"> $1,$2</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mflo</w:t>
      </w:r>
      <w:proofErr w:type="spellEnd"/>
      <w:proofErr w:type="gramEnd"/>
      <w:r w:rsidRPr="008F4E9B">
        <w:rPr>
          <w:rFonts w:asciiTheme="minorEastAsia" w:hAnsiTheme="minorEastAsia"/>
          <w:sz w:val="24"/>
          <w:szCs w:val="24"/>
        </w:rPr>
        <w:t xml:space="preserve"> $5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mfhi</w:t>
      </w:r>
      <w:proofErr w:type="spellEnd"/>
      <w:proofErr w:type="gramEnd"/>
      <w:r w:rsidRPr="008F4E9B">
        <w:rPr>
          <w:rFonts w:asciiTheme="minorEastAsia" w:hAnsiTheme="minorEastAsia"/>
          <w:sz w:val="24"/>
          <w:szCs w:val="24"/>
        </w:rPr>
        <w:t xml:space="preserve"> $6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beq</w:t>
      </w:r>
      <w:proofErr w:type="spellEnd"/>
      <w:proofErr w:type="gramEnd"/>
      <w:r w:rsidRPr="008F4E9B">
        <w:rPr>
          <w:rFonts w:asciiTheme="minorEastAsia" w:hAnsiTheme="minorEastAsia"/>
          <w:sz w:val="24"/>
          <w:szCs w:val="24"/>
        </w:rPr>
        <w:t xml:space="preserve"> $5,$6,loop</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andi</w:t>
      </w:r>
      <w:proofErr w:type="spellEnd"/>
      <w:proofErr w:type="gramEnd"/>
      <w:r w:rsidRPr="008F4E9B">
        <w:rPr>
          <w:rFonts w:asciiTheme="minorEastAsia" w:hAnsiTheme="minorEastAsia"/>
          <w:sz w:val="24"/>
          <w:szCs w:val="24"/>
        </w:rPr>
        <w:t xml:space="preserve"> $9,$4,9</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loop:</w:t>
      </w:r>
      <w:proofErr w:type="gramEnd"/>
      <w:r w:rsidRPr="008F4E9B">
        <w:rPr>
          <w:rFonts w:asciiTheme="minorEastAsia" w:hAnsiTheme="minorEastAsia"/>
          <w:sz w:val="24"/>
          <w:szCs w:val="24"/>
        </w:rPr>
        <w:t>jal</w:t>
      </w:r>
      <w:proofErr w:type="spellEnd"/>
      <w:r w:rsidRPr="008F4E9B">
        <w:rPr>
          <w:rFonts w:asciiTheme="minorEastAsia" w:hAnsiTheme="minorEastAsia"/>
          <w:sz w:val="24"/>
          <w:szCs w:val="24"/>
        </w:rPr>
        <w:t xml:space="preserve"> loop1</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sll</w:t>
      </w:r>
      <w:proofErr w:type="spellEnd"/>
      <w:proofErr w:type="gramEnd"/>
      <w:r w:rsidRPr="008F4E9B">
        <w:rPr>
          <w:rFonts w:asciiTheme="minorEastAsia" w:hAnsiTheme="minorEastAsia"/>
          <w:sz w:val="24"/>
          <w:szCs w:val="24"/>
        </w:rPr>
        <w:t xml:space="preserve"> $0,$0,0</w:t>
      </w:r>
    </w:p>
    <w:p w:rsidR="008F4E9B" w:rsidRPr="008F4E9B" w:rsidRDefault="008F4E9B" w:rsidP="008F4E9B">
      <w:pPr>
        <w:spacing w:before="100" w:beforeAutospacing="1" w:line="360" w:lineRule="auto"/>
        <w:jc w:val="left"/>
        <w:rPr>
          <w:rFonts w:asciiTheme="minorEastAsia" w:hAnsiTheme="minorEastAsia"/>
          <w:sz w:val="24"/>
          <w:szCs w:val="24"/>
        </w:rPr>
      </w:pPr>
      <w:r w:rsidRPr="008F4E9B">
        <w:rPr>
          <w:rFonts w:asciiTheme="minorEastAsia" w:hAnsiTheme="minorEastAsia"/>
          <w:sz w:val="24"/>
          <w:szCs w:val="24"/>
        </w:rPr>
        <w:t>loop1</w:t>
      </w:r>
      <w:proofErr w:type="gramStart"/>
      <w:r w:rsidRPr="008F4E9B">
        <w:rPr>
          <w:rFonts w:asciiTheme="minorEastAsia" w:hAnsiTheme="minorEastAsia"/>
          <w:sz w:val="24"/>
          <w:szCs w:val="24"/>
        </w:rPr>
        <w:t>:xori</w:t>
      </w:r>
      <w:proofErr w:type="gramEnd"/>
      <w:r w:rsidRPr="008F4E9B">
        <w:rPr>
          <w:rFonts w:asciiTheme="minorEastAsia" w:hAnsiTheme="minorEastAsia"/>
          <w:sz w:val="24"/>
          <w:szCs w:val="24"/>
        </w:rPr>
        <w:t xml:space="preserve"> $10,$31,100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ori</w:t>
      </w:r>
      <w:proofErr w:type="spellEnd"/>
      <w:proofErr w:type="gramEnd"/>
      <w:r w:rsidRPr="008F4E9B">
        <w:rPr>
          <w:rFonts w:asciiTheme="minorEastAsia" w:hAnsiTheme="minorEastAsia"/>
          <w:sz w:val="24"/>
          <w:szCs w:val="24"/>
        </w:rPr>
        <w:t xml:space="preserve"> $9,$0,0x30a8</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jalr</w:t>
      </w:r>
      <w:proofErr w:type="spellEnd"/>
      <w:proofErr w:type="gramEnd"/>
      <w:r w:rsidRPr="008F4E9B">
        <w:rPr>
          <w:rFonts w:asciiTheme="minorEastAsia" w:hAnsiTheme="minorEastAsia"/>
          <w:sz w:val="24"/>
          <w:szCs w:val="24"/>
        </w:rPr>
        <w:t xml:space="preserve"> $5,$9</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and</w:t>
      </w:r>
      <w:proofErr w:type="gramEnd"/>
      <w:r w:rsidRPr="008F4E9B">
        <w:rPr>
          <w:rFonts w:asciiTheme="minorEastAsia" w:hAnsiTheme="minorEastAsia"/>
          <w:sz w:val="24"/>
          <w:szCs w:val="24"/>
        </w:rPr>
        <w:t xml:space="preserve"> $4,$3,$4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lastRenderedPageBreak/>
        <w:t>srav</w:t>
      </w:r>
      <w:proofErr w:type="spellEnd"/>
      <w:proofErr w:type="gramEnd"/>
      <w:r w:rsidRPr="008F4E9B">
        <w:rPr>
          <w:rFonts w:asciiTheme="minorEastAsia" w:hAnsiTheme="minorEastAsia"/>
          <w:sz w:val="24"/>
          <w:szCs w:val="24"/>
        </w:rPr>
        <w:t xml:space="preserve"> $19,$12,$9</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srlv</w:t>
      </w:r>
      <w:proofErr w:type="spellEnd"/>
      <w:proofErr w:type="gramEnd"/>
      <w:r w:rsidRPr="008F4E9B">
        <w:rPr>
          <w:rFonts w:asciiTheme="minorEastAsia" w:hAnsiTheme="minorEastAsia"/>
          <w:sz w:val="24"/>
          <w:szCs w:val="24"/>
        </w:rPr>
        <w:t xml:space="preserve"> $20,$12,$9</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sllv</w:t>
      </w:r>
      <w:proofErr w:type="spellEnd"/>
      <w:proofErr w:type="gramEnd"/>
      <w:r w:rsidRPr="008F4E9B">
        <w:rPr>
          <w:rFonts w:asciiTheme="minorEastAsia" w:hAnsiTheme="minorEastAsia"/>
          <w:sz w:val="24"/>
          <w:szCs w:val="24"/>
        </w:rPr>
        <w:t xml:space="preserve"> $21,$12,$9</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sw</w:t>
      </w:r>
      <w:proofErr w:type="spellEnd"/>
      <w:proofErr w:type="gramEnd"/>
      <w:r w:rsidRPr="008F4E9B">
        <w:rPr>
          <w:rFonts w:asciiTheme="minorEastAsia" w:hAnsiTheme="minorEastAsia"/>
          <w:sz w:val="24"/>
          <w:szCs w:val="24"/>
        </w:rPr>
        <w:t xml:space="preserve"> $1,0($0)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sb</w:t>
      </w:r>
      <w:proofErr w:type="spellEnd"/>
      <w:proofErr w:type="gramEnd"/>
      <w:r w:rsidRPr="008F4E9B">
        <w:rPr>
          <w:rFonts w:asciiTheme="minorEastAsia" w:hAnsiTheme="minorEastAsia"/>
          <w:sz w:val="24"/>
          <w:szCs w:val="24"/>
        </w:rPr>
        <w:t xml:space="preserve"> $2,4($0)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sb</w:t>
      </w:r>
      <w:proofErr w:type="spellEnd"/>
      <w:proofErr w:type="gramEnd"/>
      <w:r w:rsidRPr="008F4E9B">
        <w:rPr>
          <w:rFonts w:asciiTheme="minorEastAsia" w:hAnsiTheme="minorEastAsia"/>
          <w:sz w:val="24"/>
          <w:szCs w:val="24"/>
        </w:rPr>
        <w:t xml:space="preserve"> $2,5($0)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sh</w:t>
      </w:r>
      <w:proofErr w:type="spellEnd"/>
      <w:proofErr w:type="gramEnd"/>
      <w:r w:rsidRPr="008F4E9B">
        <w:rPr>
          <w:rFonts w:asciiTheme="minorEastAsia" w:hAnsiTheme="minorEastAsia"/>
          <w:sz w:val="24"/>
          <w:szCs w:val="24"/>
        </w:rPr>
        <w:t xml:space="preserve"> $2,6($0)</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lb</w:t>
      </w:r>
      <w:proofErr w:type="gramEnd"/>
      <w:r w:rsidRPr="008F4E9B">
        <w:rPr>
          <w:rFonts w:asciiTheme="minorEastAsia" w:hAnsiTheme="minorEastAsia"/>
          <w:sz w:val="24"/>
          <w:szCs w:val="24"/>
        </w:rPr>
        <w:t xml:space="preserve"> $22,0($0)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lbu</w:t>
      </w:r>
      <w:proofErr w:type="spellEnd"/>
      <w:proofErr w:type="gramEnd"/>
      <w:r w:rsidRPr="008F4E9B">
        <w:rPr>
          <w:rFonts w:asciiTheme="minorEastAsia" w:hAnsiTheme="minorEastAsia"/>
          <w:sz w:val="24"/>
          <w:szCs w:val="24"/>
        </w:rPr>
        <w:t xml:space="preserve"> $22,1($0)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lh</w:t>
      </w:r>
      <w:proofErr w:type="spellEnd"/>
      <w:proofErr w:type="gramEnd"/>
      <w:r w:rsidRPr="008F4E9B">
        <w:rPr>
          <w:rFonts w:asciiTheme="minorEastAsia" w:hAnsiTheme="minorEastAsia"/>
          <w:sz w:val="24"/>
          <w:szCs w:val="24"/>
        </w:rPr>
        <w:t xml:space="preserve"> $23,2($0)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lhu</w:t>
      </w:r>
      <w:proofErr w:type="spellEnd"/>
      <w:proofErr w:type="gramEnd"/>
      <w:r w:rsidRPr="008F4E9B">
        <w:rPr>
          <w:rFonts w:asciiTheme="minorEastAsia" w:hAnsiTheme="minorEastAsia"/>
          <w:sz w:val="24"/>
          <w:szCs w:val="24"/>
        </w:rPr>
        <w:t xml:space="preserve"> $24,4($0)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lw</w:t>
      </w:r>
      <w:proofErr w:type="spellEnd"/>
      <w:proofErr w:type="gramEnd"/>
      <w:r w:rsidRPr="008F4E9B">
        <w:rPr>
          <w:rFonts w:asciiTheme="minorEastAsia" w:hAnsiTheme="minorEastAsia"/>
          <w:sz w:val="24"/>
          <w:szCs w:val="24"/>
        </w:rPr>
        <w:t xml:space="preserve"> $25,4($0)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addi</w:t>
      </w:r>
      <w:proofErr w:type="spellEnd"/>
      <w:proofErr w:type="gramEnd"/>
      <w:r w:rsidRPr="008F4E9B">
        <w:rPr>
          <w:rFonts w:asciiTheme="minorEastAsia" w:hAnsiTheme="minorEastAsia"/>
          <w:sz w:val="24"/>
          <w:szCs w:val="24"/>
        </w:rPr>
        <w:t xml:space="preserve"> $4,$4,4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addiu</w:t>
      </w:r>
      <w:proofErr w:type="spellEnd"/>
      <w:proofErr w:type="gramEnd"/>
      <w:r w:rsidRPr="008F4E9B">
        <w:rPr>
          <w:rFonts w:asciiTheme="minorEastAsia" w:hAnsiTheme="minorEastAsia"/>
          <w:sz w:val="24"/>
          <w:szCs w:val="24"/>
        </w:rPr>
        <w:t xml:space="preserve"> $5,$5,5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andi</w:t>
      </w:r>
      <w:proofErr w:type="spellEnd"/>
      <w:proofErr w:type="gramEnd"/>
      <w:r w:rsidRPr="008F4E9B">
        <w:rPr>
          <w:rFonts w:asciiTheme="minorEastAsia" w:hAnsiTheme="minorEastAsia"/>
          <w:sz w:val="24"/>
          <w:szCs w:val="24"/>
        </w:rPr>
        <w:t xml:space="preserve"> $6,$6,6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xori</w:t>
      </w:r>
      <w:proofErr w:type="spellEnd"/>
      <w:proofErr w:type="gramEnd"/>
      <w:r w:rsidRPr="008F4E9B">
        <w:rPr>
          <w:rFonts w:asciiTheme="minorEastAsia" w:hAnsiTheme="minorEastAsia"/>
          <w:sz w:val="24"/>
          <w:szCs w:val="24"/>
        </w:rPr>
        <w:t xml:space="preserve"> $7,$7,7</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$4,3</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ori</w:t>
      </w:r>
      <w:proofErr w:type="spellEnd"/>
      <w:proofErr w:type="gramEnd"/>
      <w:r w:rsidRPr="008F4E9B">
        <w:rPr>
          <w:rFonts w:asciiTheme="minorEastAsia" w:hAnsiTheme="minorEastAsia"/>
          <w:sz w:val="24"/>
          <w:szCs w:val="24"/>
        </w:rPr>
        <w:t xml:space="preserve"> $5,$0,4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slti</w:t>
      </w:r>
      <w:proofErr w:type="spellEnd"/>
      <w:proofErr w:type="gramEnd"/>
      <w:r w:rsidRPr="008F4E9B">
        <w:rPr>
          <w:rFonts w:asciiTheme="minorEastAsia" w:hAnsiTheme="minorEastAsia"/>
          <w:sz w:val="24"/>
          <w:szCs w:val="24"/>
        </w:rPr>
        <w:t xml:space="preserve"> $6,$5,4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lastRenderedPageBreak/>
        <w:t>sltiu</w:t>
      </w:r>
      <w:proofErr w:type="spellEnd"/>
      <w:proofErr w:type="gramEnd"/>
      <w:r w:rsidRPr="008F4E9B">
        <w:rPr>
          <w:rFonts w:asciiTheme="minorEastAsia" w:hAnsiTheme="minorEastAsia"/>
          <w:sz w:val="24"/>
          <w:szCs w:val="24"/>
        </w:rPr>
        <w:t xml:space="preserve"> $7,$5,4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slti</w:t>
      </w:r>
      <w:proofErr w:type="spellEnd"/>
      <w:proofErr w:type="gramEnd"/>
      <w:r w:rsidRPr="008F4E9B">
        <w:rPr>
          <w:rFonts w:asciiTheme="minorEastAsia" w:hAnsiTheme="minorEastAsia"/>
          <w:sz w:val="24"/>
          <w:szCs w:val="24"/>
        </w:rPr>
        <w:t xml:space="preserve"> $6,$5,5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sltiu</w:t>
      </w:r>
      <w:proofErr w:type="spellEnd"/>
      <w:proofErr w:type="gramEnd"/>
      <w:r w:rsidRPr="008F4E9B">
        <w:rPr>
          <w:rFonts w:asciiTheme="minorEastAsia" w:hAnsiTheme="minorEastAsia"/>
          <w:sz w:val="24"/>
          <w:szCs w:val="24"/>
        </w:rPr>
        <w:t xml:space="preserve"> $7,$5,5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bne</w:t>
      </w:r>
      <w:proofErr w:type="spellEnd"/>
      <w:proofErr w:type="gramEnd"/>
      <w:r w:rsidRPr="008F4E9B">
        <w:rPr>
          <w:rFonts w:asciiTheme="minorEastAsia" w:hAnsiTheme="minorEastAsia"/>
          <w:sz w:val="24"/>
          <w:szCs w:val="24"/>
        </w:rPr>
        <w:t xml:space="preserve"> $4,$5,loop2</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$4,4</w:t>
      </w:r>
    </w:p>
    <w:p w:rsidR="008F4E9B" w:rsidRPr="008F4E9B" w:rsidRDefault="008F4E9B" w:rsidP="008F4E9B">
      <w:pPr>
        <w:spacing w:before="100" w:beforeAutospacing="1" w:line="360" w:lineRule="auto"/>
        <w:jc w:val="left"/>
        <w:rPr>
          <w:rFonts w:asciiTheme="minorEastAsia" w:hAnsiTheme="minorEastAsia"/>
          <w:sz w:val="24"/>
          <w:szCs w:val="24"/>
        </w:rPr>
      </w:pPr>
      <w:r w:rsidRPr="008F4E9B">
        <w:rPr>
          <w:rFonts w:asciiTheme="minorEastAsia" w:hAnsiTheme="minorEastAsia"/>
          <w:sz w:val="24"/>
          <w:szCs w:val="24"/>
        </w:rPr>
        <w:t>loop3:</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blez</w:t>
      </w:r>
      <w:proofErr w:type="spellEnd"/>
      <w:proofErr w:type="gramEnd"/>
      <w:r w:rsidRPr="008F4E9B">
        <w:rPr>
          <w:rFonts w:asciiTheme="minorEastAsia" w:hAnsiTheme="minorEastAsia"/>
          <w:sz w:val="24"/>
          <w:szCs w:val="24"/>
        </w:rPr>
        <w:t xml:space="preserve"> $0,loop4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$4,3</w:t>
      </w:r>
    </w:p>
    <w:p w:rsidR="008F4E9B" w:rsidRPr="008F4E9B" w:rsidRDefault="008F4E9B" w:rsidP="008F4E9B">
      <w:pPr>
        <w:spacing w:before="100" w:beforeAutospacing="1" w:line="360" w:lineRule="auto"/>
        <w:jc w:val="left"/>
        <w:rPr>
          <w:rFonts w:asciiTheme="minorEastAsia" w:hAnsiTheme="minorEastAsia"/>
          <w:sz w:val="24"/>
          <w:szCs w:val="24"/>
        </w:rPr>
      </w:pPr>
      <w:r w:rsidRPr="008F4E9B">
        <w:rPr>
          <w:rFonts w:asciiTheme="minorEastAsia" w:hAnsiTheme="minorEastAsia"/>
          <w:sz w:val="24"/>
          <w:szCs w:val="24"/>
        </w:rPr>
        <w:t>loop2</w:t>
      </w:r>
      <w:proofErr w:type="gramStart"/>
      <w:r w:rsidRPr="008F4E9B">
        <w:rPr>
          <w:rFonts w:asciiTheme="minorEastAsia" w:hAnsiTheme="minorEastAsia"/>
          <w:sz w:val="24"/>
          <w:szCs w:val="24"/>
        </w:rPr>
        <w:t>:blez</w:t>
      </w:r>
      <w:proofErr w:type="gramEnd"/>
      <w:r w:rsidRPr="008F4E9B">
        <w:rPr>
          <w:rFonts w:asciiTheme="minorEastAsia" w:hAnsiTheme="minorEastAsia"/>
          <w:sz w:val="24"/>
          <w:szCs w:val="24"/>
        </w:rPr>
        <w:t xml:space="preserve"> $0,loop3</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r w:rsidRPr="008F4E9B">
        <w:rPr>
          <w:rFonts w:asciiTheme="minorEastAsia" w:hAnsiTheme="minorEastAsia"/>
          <w:sz w:val="24"/>
          <w:szCs w:val="24"/>
        </w:rPr>
        <w:t>loop4: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jal</w:t>
      </w:r>
      <w:proofErr w:type="spellEnd"/>
      <w:proofErr w:type="gramEnd"/>
      <w:r w:rsidRPr="008F4E9B">
        <w:rPr>
          <w:rFonts w:asciiTheme="minorEastAsia" w:hAnsiTheme="minorEastAsia"/>
          <w:sz w:val="24"/>
          <w:szCs w:val="24"/>
        </w:rPr>
        <w:t xml:space="preserve"> loop5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bgtz</w:t>
      </w:r>
      <w:proofErr w:type="spellEnd"/>
      <w:proofErr w:type="gramEnd"/>
      <w:r w:rsidRPr="008F4E9B">
        <w:rPr>
          <w:rFonts w:asciiTheme="minorEastAsia" w:hAnsiTheme="minorEastAsia"/>
          <w:sz w:val="24"/>
          <w:szCs w:val="24"/>
        </w:rPr>
        <w:t xml:space="preserve"> $31,loop6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$4,4</w:t>
      </w:r>
    </w:p>
    <w:p w:rsidR="008F4E9B" w:rsidRPr="008F4E9B" w:rsidRDefault="008F4E9B" w:rsidP="008F4E9B">
      <w:pPr>
        <w:spacing w:before="100" w:beforeAutospacing="1" w:line="360" w:lineRule="auto"/>
        <w:jc w:val="left"/>
        <w:rPr>
          <w:rFonts w:asciiTheme="minorEastAsia" w:hAnsiTheme="minorEastAsia"/>
          <w:sz w:val="24"/>
          <w:szCs w:val="24"/>
        </w:rPr>
      </w:pPr>
      <w:r w:rsidRPr="008F4E9B">
        <w:rPr>
          <w:rFonts w:asciiTheme="minorEastAsia" w:hAnsiTheme="minorEastAsia"/>
          <w:sz w:val="24"/>
          <w:szCs w:val="24"/>
        </w:rPr>
        <w:lastRenderedPageBreak/>
        <w:t>loop5: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jr</w:t>
      </w:r>
      <w:proofErr w:type="spellEnd"/>
      <w:proofErr w:type="gramEnd"/>
      <w:r w:rsidRPr="008F4E9B">
        <w:rPr>
          <w:rFonts w:asciiTheme="minorEastAsia" w:hAnsiTheme="minorEastAsia"/>
          <w:sz w:val="24"/>
          <w:szCs w:val="24"/>
        </w:rPr>
        <w:t xml:space="preserve"> $31</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$4,4</w:t>
      </w:r>
    </w:p>
    <w:p w:rsidR="008F4E9B" w:rsidRPr="008F4E9B" w:rsidRDefault="008F4E9B" w:rsidP="008F4E9B">
      <w:pPr>
        <w:spacing w:before="100" w:beforeAutospacing="1" w:line="360" w:lineRule="auto"/>
        <w:jc w:val="left"/>
        <w:rPr>
          <w:rFonts w:asciiTheme="minorEastAsia" w:hAnsiTheme="minorEastAsia"/>
          <w:sz w:val="24"/>
          <w:szCs w:val="24"/>
        </w:rPr>
      </w:pPr>
      <w:r w:rsidRPr="008F4E9B">
        <w:rPr>
          <w:rFonts w:asciiTheme="minorEastAsia" w:hAnsiTheme="minorEastAsia"/>
          <w:sz w:val="24"/>
          <w:szCs w:val="24"/>
        </w:rPr>
        <w:t>loop6: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$4,0xf000</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bltz</w:t>
      </w:r>
      <w:proofErr w:type="spellEnd"/>
      <w:proofErr w:type="gramEnd"/>
      <w:r w:rsidRPr="008F4E9B">
        <w:rPr>
          <w:rFonts w:asciiTheme="minorEastAsia" w:hAnsiTheme="minorEastAsia"/>
          <w:sz w:val="24"/>
          <w:szCs w:val="24"/>
        </w:rPr>
        <w:t xml:space="preserve"> $4,loop7</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lui</w:t>
      </w:r>
      <w:proofErr w:type="spellEnd"/>
      <w:proofErr w:type="gramEnd"/>
      <w:r w:rsidRPr="008F4E9B">
        <w:rPr>
          <w:rFonts w:asciiTheme="minorEastAsia" w:hAnsiTheme="minorEastAsia"/>
          <w:sz w:val="24"/>
          <w:szCs w:val="24"/>
        </w:rPr>
        <w:t xml:space="preserve"> $4,4</w:t>
      </w:r>
    </w:p>
    <w:p w:rsidR="008F4E9B" w:rsidRPr="008F4E9B" w:rsidRDefault="008F4E9B" w:rsidP="008F4E9B">
      <w:pPr>
        <w:spacing w:before="100" w:beforeAutospacing="1" w:line="360" w:lineRule="auto"/>
        <w:jc w:val="left"/>
        <w:rPr>
          <w:rFonts w:asciiTheme="minorEastAsia" w:hAnsiTheme="minorEastAsia"/>
          <w:sz w:val="24"/>
          <w:szCs w:val="24"/>
        </w:rPr>
      </w:pPr>
      <w:r w:rsidRPr="008F4E9B">
        <w:rPr>
          <w:rFonts w:asciiTheme="minorEastAsia" w:hAnsiTheme="minorEastAsia"/>
          <w:sz w:val="24"/>
          <w:szCs w:val="24"/>
        </w:rPr>
        <w:t>loop7:</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slt</w:t>
      </w:r>
      <w:proofErr w:type="spellEnd"/>
      <w:proofErr w:type="gramEnd"/>
      <w:r w:rsidRPr="008F4E9B">
        <w:rPr>
          <w:rFonts w:asciiTheme="minorEastAsia" w:hAnsiTheme="minorEastAsia"/>
          <w:sz w:val="24"/>
          <w:szCs w:val="24"/>
        </w:rPr>
        <w:t xml:space="preserve"> $9,$4,$5</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sltu</w:t>
      </w:r>
      <w:proofErr w:type="spellEnd"/>
      <w:proofErr w:type="gramEnd"/>
      <w:r w:rsidRPr="008F4E9B">
        <w:rPr>
          <w:rFonts w:asciiTheme="minorEastAsia" w:hAnsiTheme="minorEastAsia"/>
          <w:sz w:val="24"/>
          <w:szCs w:val="24"/>
        </w:rPr>
        <w:t xml:space="preserve"> $10,$5,$4</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ori</w:t>
      </w:r>
      <w:proofErr w:type="spellEnd"/>
      <w:proofErr w:type="gramEnd"/>
      <w:r w:rsidRPr="008F4E9B">
        <w:rPr>
          <w:rFonts w:asciiTheme="minorEastAsia" w:hAnsiTheme="minorEastAsia"/>
          <w:sz w:val="24"/>
          <w:szCs w:val="24"/>
        </w:rPr>
        <w:t xml:space="preserve"> $16,0x316c</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jalr</w:t>
      </w:r>
      <w:proofErr w:type="spellEnd"/>
      <w:proofErr w:type="gramEnd"/>
      <w:r w:rsidRPr="008F4E9B">
        <w:rPr>
          <w:rFonts w:asciiTheme="minorEastAsia" w:hAnsiTheme="minorEastAsia"/>
          <w:sz w:val="24"/>
          <w:szCs w:val="24"/>
        </w:rPr>
        <w:t xml:space="preserve"> $3,$16</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add</w:t>
      </w:r>
      <w:proofErr w:type="gramEnd"/>
      <w:r w:rsidRPr="008F4E9B">
        <w:rPr>
          <w:rFonts w:asciiTheme="minorEastAsia" w:hAnsiTheme="minorEastAsia"/>
          <w:sz w:val="24"/>
          <w:szCs w:val="24"/>
        </w:rPr>
        <w:t xml:space="preserve"> $4,$4,$4</w:t>
      </w:r>
    </w:p>
    <w:p w:rsidR="008F4E9B" w:rsidRPr="008F4E9B" w:rsidRDefault="008F4E9B" w:rsidP="008F4E9B">
      <w:pPr>
        <w:spacing w:before="100" w:beforeAutospacing="1" w:line="360" w:lineRule="auto"/>
        <w:jc w:val="left"/>
        <w:rPr>
          <w:rFonts w:asciiTheme="minorEastAsia" w:hAnsiTheme="minorEastAsia"/>
          <w:sz w:val="24"/>
          <w:szCs w:val="24"/>
        </w:rPr>
      </w:pPr>
      <w:proofErr w:type="gramStart"/>
      <w:r w:rsidRPr="008F4E9B">
        <w:rPr>
          <w:rFonts w:asciiTheme="minorEastAsia" w:hAnsiTheme="minorEastAsia"/>
          <w:sz w:val="24"/>
          <w:szCs w:val="24"/>
        </w:rPr>
        <w:t>j</w:t>
      </w:r>
      <w:proofErr w:type="gramEnd"/>
      <w:r w:rsidRPr="008F4E9B">
        <w:rPr>
          <w:rFonts w:asciiTheme="minorEastAsia" w:hAnsiTheme="minorEastAsia"/>
          <w:sz w:val="24"/>
          <w:szCs w:val="24"/>
        </w:rPr>
        <w:t xml:space="preserve"> end</w:t>
      </w:r>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t>nop</w:t>
      </w:r>
      <w:proofErr w:type="spellEnd"/>
      <w:proofErr w:type="gramEnd"/>
    </w:p>
    <w:p w:rsidR="008F4E9B" w:rsidRPr="008F4E9B" w:rsidRDefault="008F4E9B" w:rsidP="008F4E9B">
      <w:pPr>
        <w:spacing w:before="100" w:beforeAutospacing="1" w:line="360" w:lineRule="auto"/>
        <w:jc w:val="left"/>
        <w:rPr>
          <w:rFonts w:asciiTheme="minorEastAsia" w:hAnsiTheme="minorEastAsia"/>
          <w:sz w:val="24"/>
          <w:szCs w:val="24"/>
        </w:rPr>
      </w:pPr>
      <w:proofErr w:type="spellStart"/>
      <w:proofErr w:type="gramStart"/>
      <w:r w:rsidRPr="008F4E9B">
        <w:rPr>
          <w:rFonts w:asciiTheme="minorEastAsia" w:hAnsiTheme="minorEastAsia"/>
          <w:sz w:val="24"/>
          <w:szCs w:val="24"/>
        </w:rPr>
        <w:lastRenderedPageBreak/>
        <w:t>sll</w:t>
      </w:r>
      <w:proofErr w:type="spellEnd"/>
      <w:proofErr w:type="gramEnd"/>
      <w:r w:rsidRPr="008F4E9B">
        <w:rPr>
          <w:rFonts w:asciiTheme="minorEastAsia" w:hAnsiTheme="minorEastAsia"/>
          <w:sz w:val="24"/>
          <w:szCs w:val="24"/>
        </w:rPr>
        <w:t xml:space="preserve"> $4,$4,3</w:t>
      </w:r>
    </w:p>
    <w:p w:rsidR="008F4E9B" w:rsidRDefault="008F4E9B" w:rsidP="008F4E9B">
      <w:pPr>
        <w:spacing w:before="100" w:beforeAutospacing="1" w:line="360" w:lineRule="auto"/>
        <w:jc w:val="left"/>
        <w:rPr>
          <w:rFonts w:asciiTheme="minorEastAsia" w:hAnsiTheme="minorEastAsia" w:hint="eastAsia"/>
          <w:sz w:val="24"/>
          <w:szCs w:val="24"/>
        </w:rPr>
      </w:pPr>
      <w:proofErr w:type="gramStart"/>
      <w:r w:rsidRPr="008F4E9B">
        <w:rPr>
          <w:rFonts w:asciiTheme="minorEastAsia" w:hAnsiTheme="minorEastAsia"/>
          <w:sz w:val="24"/>
          <w:szCs w:val="24"/>
        </w:rPr>
        <w:t>end</w:t>
      </w:r>
      <w:proofErr w:type="gramEnd"/>
      <w:r w:rsidRPr="008F4E9B">
        <w:rPr>
          <w:rFonts w:asciiTheme="minorEastAsia" w:hAnsiTheme="minorEastAsia"/>
          <w:sz w:val="24"/>
          <w:szCs w:val="24"/>
        </w:rPr>
        <w:t>:</w:t>
      </w:r>
    </w:p>
    <w:p w:rsidR="008F4E9B" w:rsidRDefault="008F4E9B" w:rsidP="008F4E9B">
      <w:pPr>
        <w:spacing w:before="100" w:beforeAutospacing="1" w:line="360" w:lineRule="auto"/>
        <w:jc w:val="left"/>
        <w:rPr>
          <w:rFonts w:asciiTheme="minorEastAsia" w:hAnsiTheme="minorEastAsia" w:hint="eastAsia"/>
          <w:sz w:val="24"/>
          <w:szCs w:val="24"/>
        </w:rPr>
      </w:pPr>
      <w:r>
        <w:rPr>
          <w:rFonts w:asciiTheme="minorEastAsia" w:hAnsiTheme="minorEastAsia" w:hint="eastAsia"/>
          <w:sz w:val="24"/>
          <w:szCs w:val="24"/>
        </w:rPr>
        <w:t>运行结果：</w:t>
      </w:r>
    </w:p>
    <w:tbl>
      <w:tblPr>
        <w:tblW w:w="5160" w:type="dxa"/>
        <w:tblInd w:w="94" w:type="dxa"/>
        <w:tblLook w:val="04A0"/>
      </w:tblPr>
      <w:tblGrid>
        <w:gridCol w:w="5160"/>
      </w:tblGrid>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55@00003000: $ 1 &lt;= f0ff0000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65@00003004: $ 2 &lt;= f0ffabbd</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75@00003008: $ 3 &lt;= 87f80000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85@0000300c: $ 4 &lt;= fe1fe000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95@00003010: $ 5 &lt;= 1e1fe000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105@00003014: $ 6 &lt;= 8617e000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115@00003018: $ 7 &lt;= 8617e000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125@0000301c: $ 8 &lt;= 89d82000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135@00003020: $22 &lt;= 08005442</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145@00003024: $ 8 &lt;= 89d82000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155@00003028: $ 9 &lt;= ffffe000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165@0000302c: $10 &lt;= 00001fff</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175@00003030: $11 &lt;= 7627c000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255@00003038: $12 &lt;= 41430000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265@0000303c: $13 &lt;= 00e113f0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295@00003048: $ 5 &lt;= 8617e000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305@0000304c: $ 6 &lt;= 1e1fe000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385@00003054: $ 5 &lt;= 41430000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395@00003058: $ 6 &lt;= e2dfbfad</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525@00003060: $ 5 &lt;= 00000001</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535@00003064: $ 6 &lt;= ffff5443</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665@0000306c: $ 5 &lt;= 00000000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675@00003070: $ 6 &lt;= f0ff0000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715@0000307c: $ 9 &lt;= 00000000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725@00003080: $31 &lt;= 00003088</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745@00003094: $10 &lt;= 000030ec</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755@00003098: $ 9 &lt;= 000030a8</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775@0000309c: $ 5 &lt;= 000030a4</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795@000030a8: $19 &lt;= 00414300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805@000030ac: $20 &lt;= 00414300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815@000030b0: $21 &lt;= 43000000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815@000030b4: *00000000 &lt;= f0ff0000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825@000030b8: *00000004 &lt;= 000000bd</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835@000030bc: *00000004 &lt;= 0000bdbd</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 xml:space="preserve">845@000030c0: *00000004 &lt;= </w:t>
            </w:r>
            <w:proofErr w:type="spellStart"/>
            <w:r w:rsidRPr="008F4E9B">
              <w:rPr>
                <w:rFonts w:ascii="宋体" w:eastAsia="宋体" w:hAnsi="宋体" w:cs="宋体" w:hint="eastAsia"/>
                <w:color w:val="000000"/>
                <w:kern w:val="0"/>
                <w:sz w:val="22"/>
              </w:rPr>
              <w:t>abbdbdbd</w:t>
            </w:r>
            <w:proofErr w:type="spellEnd"/>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865@000030c4: $22 &lt;= 00000000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875@000030c8: $22 &lt;= 00000000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885@000030cc: $23 &lt;= fffff0ff</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lastRenderedPageBreak/>
              <w:t>895@000030d0: $24 &lt;= 0000bdbd</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 xml:space="preserve">905@000030d4: $25 &lt;= </w:t>
            </w:r>
            <w:proofErr w:type="spellStart"/>
            <w:r w:rsidRPr="008F4E9B">
              <w:rPr>
                <w:rFonts w:ascii="宋体" w:eastAsia="宋体" w:hAnsi="宋体" w:cs="宋体" w:hint="eastAsia"/>
                <w:color w:val="000000"/>
                <w:kern w:val="0"/>
                <w:sz w:val="22"/>
              </w:rPr>
              <w:t>abbdbdbd</w:t>
            </w:r>
            <w:proofErr w:type="spellEnd"/>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915@000030d8: $ 4 &lt;= fe1fe004</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925@000030dc: $ 5 &lt;= 000030a9</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935@000030e0: $ 6 &lt;= 00000000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945@000030e4: $ 7 &lt;= 8617e007</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955@000030e8: $ 4 &lt;= 00030000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965@000030ec: $ 5 &lt;= 00000004</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975@000030f0: $ 6 &lt;= 00000000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985@000030f4: $ 7 &lt;= 00000000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995@000030f8: $ 6 &lt;= 00000001</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1005@000030fc: $ 7 &lt;= 00000001</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1075@00003120: $31 &lt;= 00003128</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1115@00003128: $ 4 &lt;= 00040000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1145@00003144: $ 4 &lt;= f0000000</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1185@00003154: $ 9 &lt;= 00000001</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1195@00003158: $10 &lt;= 00000001</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1205@0000315c: $16 &lt;= 0000316c</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1225@00003160: $ 3 &lt;= 00003168</w:t>
            </w:r>
          </w:p>
        </w:tc>
      </w:tr>
      <w:tr w:rsidR="008F4E9B" w:rsidRPr="008F4E9B" w:rsidTr="008F4E9B">
        <w:trPr>
          <w:trHeight w:val="270"/>
        </w:trPr>
        <w:tc>
          <w:tcPr>
            <w:tcW w:w="5160" w:type="dxa"/>
            <w:tcBorders>
              <w:top w:val="nil"/>
              <w:left w:val="nil"/>
              <w:bottom w:val="nil"/>
              <w:right w:val="nil"/>
            </w:tcBorders>
            <w:shd w:val="clear" w:color="auto" w:fill="auto"/>
            <w:noWrap/>
            <w:vAlign w:val="center"/>
            <w:hideMark/>
          </w:tcPr>
          <w:p w:rsidR="008F4E9B" w:rsidRPr="008F4E9B" w:rsidRDefault="008F4E9B" w:rsidP="008F4E9B">
            <w:pPr>
              <w:widowControl/>
              <w:jc w:val="left"/>
              <w:rPr>
                <w:rFonts w:ascii="宋体" w:eastAsia="宋体" w:hAnsi="宋体" w:cs="宋体"/>
                <w:color w:val="000000"/>
                <w:kern w:val="0"/>
                <w:sz w:val="22"/>
              </w:rPr>
            </w:pPr>
            <w:r w:rsidRPr="008F4E9B">
              <w:rPr>
                <w:rFonts w:ascii="宋体" w:eastAsia="宋体" w:hAnsi="宋体" w:cs="宋体" w:hint="eastAsia"/>
                <w:color w:val="000000"/>
                <w:kern w:val="0"/>
                <w:sz w:val="22"/>
              </w:rPr>
              <w:t>1245@0000316c: $ 4 &lt;= e0000000</w:t>
            </w:r>
          </w:p>
        </w:tc>
      </w:tr>
    </w:tbl>
    <w:p w:rsidR="008F4E9B" w:rsidRPr="002A3BC9" w:rsidRDefault="008F4E9B" w:rsidP="008F4E9B">
      <w:pPr>
        <w:spacing w:before="100" w:beforeAutospacing="1" w:line="360" w:lineRule="auto"/>
        <w:jc w:val="left"/>
        <w:rPr>
          <w:rFonts w:asciiTheme="minorEastAsia" w:hAnsiTheme="minorEastAsia"/>
          <w:sz w:val="24"/>
          <w:szCs w:val="24"/>
        </w:rPr>
      </w:pPr>
    </w:p>
    <w:p w:rsidR="00BA7504" w:rsidRPr="00534AE5" w:rsidRDefault="00A42EC9" w:rsidP="00BA7504">
      <w:pPr>
        <w:spacing w:before="100" w:beforeAutospacing="1"/>
        <w:jc w:val="left"/>
        <w:rPr>
          <w:rFonts w:ascii="黑体" w:eastAsia="黑体" w:hAnsi="黑体" w:hint="eastAsia"/>
          <w:sz w:val="30"/>
          <w:szCs w:val="30"/>
        </w:rPr>
      </w:pPr>
      <w:r w:rsidRPr="00534AE5">
        <w:rPr>
          <w:rFonts w:ascii="黑体" w:eastAsia="黑体" w:hAnsi="黑体" w:hint="eastAsia"/>
          <w:sz w:val="30"/>
          <w:szCs w:val="30"/>
        </w:rPr>
        <w:t>四、思考题</w:t>
      </w:r>
    </w:p>
    <w:p w:rsidR="008F4E9B" w:rsidRPr="00534AE5" w:rsidRDefault="008F4E9B" w:rsidP="008F4E9B">
      <w:pPr>
        <w:widowControl/>
        <w:numPr>
          <w:ilvl w:val="0"/>
          <w:numId w:val="13"/>
        </w:numPr>
        <w:shd w:val="clear" w:color="auto" w:fill="FFFFFF"/>
        <w:spacing w:before="100" w:beforeAutospacing="1" w:after="100" w:afterAutospacing="1"/>
        <w:ind w:left="554"/>
        <w:jc w:val="left"/>
        <w:rPr>
          <w:rFonts w:ascii="黑体" w:eastAsia="黑体" w:hAnsi="黑体" w:cs="宋体" w:hint="eastAsia"/>
          <w:kern w:val="0"/>
          <w:sz w:val="24"/>
          <w:szCs w:val="24"/>
        </w:rPr>
      </w:pPr>
      <w:r w:rsidRPr="008F4E9B">
        <w:rPr>
          <w:rFonts w:ascii="黑体" w:eastAsia="黑体" w:hAnsi="黑体" w:cs="宋体"/>
          <w:kern w:val="0"/>
          <w:sz w:val="24"/>
          <w:szCs w:val="24"/>
        </w:rPr>
        <w:t>为什么需要有单独的乘除法部件而不是整合进ALU？为何需要有独立的HI、LO寄存器？</w:t>
      </w:r>
    </w:p>
    <w:p w:rsidR="009F7CDC" w:rsidRPr="00534AE5" w:rsidRDefault="009F7CDC" w:rsidP="00534AE5">
      <w:pPr>
        <w:widowControl/>
        <w:shd w:val="clear" w:color="auto" w:fill="FFFFFF"/>
        <w:spacing w:before="100" w:beforeAutospacing="1" w:after="100" w:afterAutospacing="1"/>
        <w:ind w:left="193" w:firstLineChars="200" w:firstLine="480"/>
        <w:jc w:val="left"/>
        <w:rPr>
          <w:rFonts w:ascii="宋体" w:eastAsia="宋体" w:hAnsi="宋体" w:cs="宋体" w:hint="eastAsia"/>
          <w:kern w:val="0"/>
          <w:sz w:val="24"/>
          <w:szCs w:val="24"/>
        </w:rPr>
      </w:pPr>
      <w:r w:rsidRPr="00534AE5">
        <w:rPr>
          <w:rFonts w:ascii="宋体" w:eastAsia="宋体" w:hAnsi="宋体" w:cs="宋体" w:hint="eastAsia"/>
          <w:kern w:val="0"/>
          <w:sz w:val="24"/>
          <w:szCs w:val="24"/>
        </w:rPr>
        <w:t>答：根据高内聚低耦合的设计原则，ALU与乘除法模块的输入输出接口不同，内部运算的周期不尽相同，控制信号个数、位数也不尽相同。如果将其整合到ALU中的话，会影响ALU原有计算的效率，多了很多控制信号，ALU内部设计会很复杂。</w:t>
      </w:r>
    </w:p>
    <w:p w:rsidR="009F7CDC" w:rsidRPr="008F4E9B" w:rsidRDefault="009F7CDC" w:rsidP="00534AE5">
      <w:pPr>
        <w:widowControl/>
        <w:shd w:val="clear" w:color="auto" w:fill="FFFFFF"/>
        <w:spacing w:before="100" w:beforeAutospacing="1" w:after="100" w:afterAutospacing="1"/>
        <w:ind w:left="193" w:firstLineChars="200" w:firstLine="480"/>
        <w:jc w:val="left"/>
        <w:rPr>
          <w:rFonts w:ascii="Open Sans" w:eastAsia="宋体" w:hAnsi="Open Sans" w:cs="宋体"/>
          <w:kern w:val="0"/>
          <w:sz w:val="24"/>
          <w:szCs w:val="24"/>
        </w:rPr>
      </w:pPr>
      <w:r>
        <w:rPr>
          <w:rFonts w:ascii="Open Sans" w:eastAsia="宋体" w:hAnsi="Open Sans" w:cs="宋体" w:hint="eastAsia"/>
          <w:kern w:val="0"/>
          <w:sz w:val="24"/>
          <w:szCs w:val="24"/>
        </w:rPr>
        <w:t>应该有确定的寄存器来存放结果，从而使得计算结果可以快速取得；而且乘除法的结果，不应该受到外部影响而改变，所以，要单独有两个寄存器。</w:t>
      </w:r>
    </w:p>
    <w:p w:rsidR="008F4E9B" w:rsidRPr="00534AE5" w:rsidRDefault="008F4E9B" w:rsidP="008F4E9B">
      <w:pPr>
        <w:widowControl/>
        <w:numPr>
          <w:ilvl w:val="0"/>
          <w:numId w:val="13"/>
        </w:numPr>
        <w:shd w:val="clear" w:color="auto" w:fill="FFFFFF"/>
        <w:spacing w:before="100" w:beforeAutospacing="1" w:after="100" w:afterAutospacing="1"/>
        <w:ind w:left="554"/>
        <w:jc w:val="left"/>
        <w:rPr>
          <w:rFonts w:ascii="黑体" w:eastAsia="黑体" w:hAnsi="黑体" w:cs="宋体" w:hint="eastAsia"/>
          <w:kern w:val="0"/>
          <w:sz w:val="24"/>
          <w:szCs w:val="24"/>
        </w:rPr>
      </w:pPr>
      <w:r w:rsidRPr="008F4E9B">
        <w:rPr>
          <w:rFonts w:ascii="黑体" w:eastAsia="黑体" w:hAnsi="黑体" w:cs="宋体"/>
          <w:kern w:val="0"/>
          <w:sz w:val="24"/>
          <w:szCs w:val="24"/>
        </w:rPr>
        <w:t>参照你对延迟槽的理解，试解释“乘除槽”。</w:t>
      </w:r>
    </w:p>
    <w:p w:rsidR="009F7CDC" w:rsidRPr="00534AE5" w:rsidRDefault="009F7CDC" w:rsidP="00534AE5">
      <w:pPr>
        <w:widowControl/>
        <w:shd w:val="clear" w:color="auto" w:fill="FFFFFF"/>
        <w:spacing w:before="100" w:beforeAutospacing="1" w:after="100" w:afterAutospacing="1"/>
        <w:ind w:left="193" w:firstLineChars="200" w:firstLine="480"/>
        <w:jc w:val="left"/>
        <w:rPr>
          <w:rFonts w:ascii="宋体" w:eastAsia="宋体" w:hAnsi="宋体" w:cs="宋体" w:hint="eastAsia"/>
          <w:kern w:val="0"/>
          <w:sz w:val="24"/>
          <w:szCs w:val="24"/>
        </w:rPr>
      </w:pPr>
      <w:r w:rsidRPr="00534AE5">
        <w:rPr>
          <w:rFonts w:ascii="宋体" w:eastAsia="宋体" w:hAnsi="宋体" w:cs="宋体" w:hint="eastAsia"/>
          <w:kern w:val="0"/>
          <w:sz w:val="24"/>
          <w:szCs w:val="24"/>
        </w:rPr>
        <w:t>乘除法进入EX级之后，进行运算，5个周期之后才能出结果，在这个过程中，后面一条指令进入</w:t>
      </w:r>
      <w:r w:rsidR="00E506F9" w:rsidRPr="00534AE5">
        <w:rPr>
          <w:rFonts w:ascii="宋体" w:eastAsia="宋体" w:hAnsi="宋体" w:cs="宋体" w:hint="eastAsia"/>
          <w:kern w:val="0"/>
          <w:sz w:val="24"/>
          <w:szCs w:val="24"/>
        </w:rPr>
        <w:t>D级，如果是不相干的指令就让他继续执行。如果相关，就要等5个周期结束之后才能继续运算。将和该指令计算结果姓关的指令暂停，不相干的指令放走。</w:t>
      </w:r>
    </w:p>
    <w:p w:rsidR="00E506F9" w:rsidRPr="00534AE5" w:rsidRDefault="00E506F9" w:rsidP="00534AE5">
      <w:pPr>
        <w:widowControl/>
        <w:numPr>
          <w:ilvl w:val="0"/>
          <w:numId w:val="13"/>
        </w:numPr>
        <w:shd w:val="clear" w:color="auto" w:fill="FFFFFF"/>
        <w:spacing w:before="100" w:beforeAutospacing="1" w:after="100" w:afterAutospacing="1"/>
        <w:ind w:left="554"/>
        <w:jc w:val="left"/>
        <w:rPr>
          <w:rFonts w:ascii="黑体" w:eastAsia="黑体" w:hAnsi="黑体" w:cs="宋体" w:hint="eastAsia"/>
          <w:kern w:val="0"/>
          <w:sz w:val="24"/>
          <w:szCs w:val="24"/>
        </w:rPr>
      </w:pPr>
      <w:r w:rsidRPr="00534AE5">
        <w:rPr>
          <w:rFonts w:ascii="黑体" w:eastAsia="黑体" w:hAnsi="黑体" w:cs="宋体"/>
          <w:kern w:val="0"/>
          <w:sz w:val="24"/>
          <w:szCs w:val="24"/>
        </w:rPr>
        <w:lastRenderedPageBreak/>
        <w:t>为何上文文末提到的lb等指令使用的数据扩展模块应在 MEM/WB 之后，而不能在 DM 之后?</w:t>
      </w:r>
    </w:p>
    <w:p w:rsidR="00E506F9" w:rsidRPr="00534AE5" w:rsidRDefault="00E506F9" w:rsidP="00534AE5">
      <w:pPr>
        <w:widowControl/>
        <w:shd w:val="clear" w:color="auto" w:fill="FFFFFF"/>
        <w:spacing w:before="100" w:beforeAutospacing="1" w:after="100" w:afterAutospacing="1"/>
        <w:ind w:left="193" w:firstLineChars="200" w:firstLine="480"/>
        <w:jc w:val="left"/>
        <w:rPr>
          <w:rFonts w:ascii="宋体" w:eastAsia="宋体" w:hAnsi="宋体" w:cs="宋体" w:hint="eastAsia"/>
          <w:kern w:val="0"/>
          <w:sz w:val="24"/>
          <w:szCs w:val="24"/>
        </w:rPr>
      </w:pPr>
      <w:r w:rsidRPr="00534AE5">
        <w:rPr>
          <w:rFonts w:ascii="宋体" w:eastAsia="宋体" w:hAnsi="宋体" w:cs="宋体" w:hint="eastAsia"/>
          <w:kern w:val="0"/>
          <w:sz w:val="24"/>
          <w:szCs w:val="24"/>
        </w:rPr>
        <w:t>将数据扩展单元放在MEM/WB之前，因为MEM</w:t>
      </w:r>
      <w:proofErr w:type="gramStart"/>
      <w:r w:rsidRPr="00534AE5">
        <w:rPr>
          <w:rFonts w:ascii="宋体" w:eastAsia="宋体" w:hAnsi="宋体" w:cs="宋体" w:hint="eastAsia"/>
          <w:kern w:val="0"/>
          <w:sz w:val="24"/>
          <w:szCs w:val="24"/>
        </w:rPr>
        <w:t>级已经</w:t>
      </w:r>
      <w:proofErr w:type="gramEnd"/>
      <w:r w:rsidRPr="00534AE5">
        <w:rPr>
          <w:rFonts w:ascii="宋体" w:eastAsia="宋体" w:hAnsi="宋体" w:cs="宋体" w:hint="eastAsia"/>
          <w:kern w:val="0"/>
          <w:sz w:val="24"/>
          <w:szCs w:val="24"/>
        </w:rPr>
        <w:t>有DM模块了，所以会将MEM级的整体延迟时间增大，会降低流水线的整体效率。而WD级只有一个多路选择器，加上扩展单元后，该模块的延迟对整体延迟的影响不大。</w:t>
      </w:r>
    </w:p>
    <w:p w:rsidR="00E506F9" w:rsidRPr="00534AE5" w:rsidRDefault="00E506F9" w:rsidP="00534AE5">
      <w:pPr>
        <w:widowControl/>
        <w:numPr>
          <w:ilvl w:val="0"/>
          <w:numId w:val="13"/>
        </w:numPr>
        <w:shd w:val="clear" w:color="auto" w:fill="FFFFFF"/>
        <w:spacing w:before="100" w:beforeAutospacing="1" w:after="100" w:afterAutospacing="1"/>
        <w:ind w:left="554"/>
        <w:jc w:val="left"/>
        <w:rPr>
          <w:rFonts w:ascii="黑体" w:eastAsia="黑体" w:hAnsi="黑体" w:cs="宋体" w:hint="eastAsia"/>
          <w:kern w:val="0"/>
          <w:sz w:val="24"/>
          <w:szCs w:val="24"/>
        </w:rPr>
      </w:pPr>
      <w:r w:rsidRPr="00534AE5">
        <w:rPr>
          <w:rFonts w:ascii="黑体" w:eastAsia="黑体" w:hAnsi="黑体" w:cs="宋体"/>
          <w:kern w:val="0"/>
          <w:sz w:val="24"/>
          <w:szCs w:val="24"/>
        </w:rPr>
        <w:t>举例说明并分析何时按字节访问内存相对于按字访问内存性能上更有优势。（Hint： 考虑C语言中字符串的情况）</w:t>
      </w:r>
    </w:p>
    <w:p w:rsidR="008A578A" w:rsidRPr="00534AE5" w:rsidRDefault="008A578A" w:rsidP="00534AE5">
      <w:pPr>
        <w:widowControl/>
        <w:shd w:val="clear" w:color="auto" w:fill="FFFFFF"/>
        <w:spacing w:before="100" w:beforeAutospacing="1" w:after="100" w:afterAutospacing="1"/>
        <w:ind w:left="193" w:firstLineChars="200" w:firstLine="480"/>
        <w:jc w:val="left"/>
        <w:rPr>
          <w:rFonts w:ascii="宋体" w:eastAsia="宋体" w:hAnsi="宋体" w:cs="宋体" w:hint="eastAsia"/>
          <w:kern w:val="0"/>
          <w:sz w:val="24"/>
          <w:szCs w:val="24"/>
        </w:rPr>
      </w:pPr>
      <w:r w:rsidRPr="00534AE5">
        <w:rPr>
          <w:rFonts w:ascii="宋体" w:eastAsia="宋体" w:hAnsi="宋体" w:cs="宋体" w:hint="eastAsia"/>
          <w:kern w:val="0"/>
          <w:sz w:val="24"/>
          <w:szCs w:val="24"/>
        </w:rPr>
        <w:t>一个英文字符占一个字节，在C语言中，当对字符串的处理是以字符为单位（非4的整数</w:t>
      </w:r>
      <w:proofErr w:type="gramStart"/>
      <w:r w:rsidRPr="00534AE5">
        <w:rPr>
          <w:rFonts w:ascii="宋体" w:eastAsia="宋体" w:hAnsi="宋体" w:cs="宋体" w:hint="eastAsia"/>
          <w:kern w:val="0"/>
          <w:sz w:val="24"/>
          <w:szCs w:val="24"/>
        </w:rPr>
        <w:t>倍</w:t>
      </w:r>
      <w:proofErr w:type="gramEnd"/>
      <w:r w:rsidRPr="00534AE5">
        <w:rPr>
          <w:rFonts w:ascii="宋体" w:eastAsia="宋体" w:hAnsi="宋体" w:cs="宋体" w:hint="eastAsia"/>
          <w:kern w:val="0"/>
          <w:sz w:val="24"/>
          <w:szCs w:val="24"/>
        </w:rPr>
        <w:t>）的操作时，用字节访问内存效率会更高。</w:t>
      </w:r>
    </w:p>
    <w:p w:rsidR="00E506F9" w:rsidRPr="00534AE5" w:rsidRDefault="00E506F9" w:rsidP="00534AE5">
      <w:pPr>
        <w:widowControl/>
        <w:numPr>
          <w:ilvl w:val="0"/>
          <w:numId w:val="13"/>
        </w:numPr>
        <w:shd w:val="clear" w:color="auto" w:fill="FFFFFF"/>
        <w:spacing w:before="100" w:beforeAutospacing="1" w:after="100" w:afterAutospacing="1"/>
        <w:ind w:left="554"/>
        <w:jc w:val="left"/>
        <w:rPr>
          <w:rFonts w:ascii="黑体" w:eastAsia="黑体" w:hAnsi="黑体" w:cs="宋体" w:hint="eastAsia"/>
          <w:kern w:val="0"/>
          <w:sz w:val="24"/>
          <w:szCs w:val="24"/>
        </w:rPr>
      </w:pPr>
      <w:r w:rsidRPr="00E506F9">
        <w:rPr>
          <w:rFonts w:ascii="黑体" w:eastAsia="黑体" w:hAnsi="黑体" w:cs="宋体"/>
          <w:kern w:val="0"/>
          <w:sz w:val="24"/>
          <w:szCs w:val="24"/>
        </w:rPr>
        <w:t>如何概括你所设计的CPU的设计风格？为了对抗复杂性你采取了哪些抽象和规范手段？</w:t>
      </w:r>
    </w:p>
    <w:p w:rsidR="008A578A" w:rsidRPr="00534AE5" w:rsidRDefault="008A578A" w:rsidP="00534AE5">
      <w:pPr>
        <w:widowControl/>
        <w:shd w:val="clear" w:color="auto" w:fill="FFFFFF"/>
        <w:spacing w:before="100" w:beforeAutospacing="1" w:after="100" w:afterAutospacing="1"/>
        <w:ind w:left="193" w:firstLineChars="200" w:firstLine="480"/>
        <w:jc w:val="left"/>
        <w:rPr>
          <w:rFonts w:ascii="宋体" w:eastAsia="宋体" w:hAnsi="宋体" w:cs="宋体" w:hint="eastAsia"/>
          <w:kern w:val="0"/>
          <w:sz w:val="24"/>
          <w:szCs w:val="24"/>
        </w:rPr>
      </w:pPr>
      <w:r w:rsidRPr="00534AE5">
        <w:rPr>
          <w:rFonts w:ascii="宋体" w:eastAsia="宋体" w:hAnsi="宋体" w:cs="宋体" w:hint="eastAsia"/>
          <w:kern w:val="0"/>
          <w:sz w:val="24"/>
          <w:szCs w:val="24"/>
        </w:rPr>
        <w:t>我的</w:t>
      </w:r>
      <w:proofErr w:type="spellStart"/>
      <w:r w:rsidRPr="00534AE5">
        <w:rPr>
          <w:rFonts w:ascii="宋体" w:eastAsia="宋体" w:hAnsi="宋体" w:cs="宋体" w:hint="eastAsia"/>
          <w:kern w:val="0"/>
          <w:sz w:val="24"/>
          <w:szCs w:val="24"/>
        </w:rPr>
        <w:t>cpu</w:t>
      </w:r>
      <w:proofErr w:type="spellEnd"/>
      <w:r w:rsidRPr="00534AE5">
        <w:rPr>
          <w:rFonts w:ascii="宋体" w:eastAsia="宋体" w:hAnsi="宋体" w:cs="宋体" w:hint="eastAsia"/>
          <w:kern w:val="0"/>
          <w:sz w:val="24"/>
          <w:szCs w:val="24"/>
        </w:rPr>
        <w:t>属于规划者型</w:t>
      </w:r>
      <w:r w:rsidR="0085487D" w:rsidRPr="00534AE5">
        <w:rPr>
          <w:rFonts w:ascii="宋体" w:eastAsia="宋体" w:hAnsi="宋体" w:cs="宋体" w:hint="eastAsia"/>
          <w:kern w:val="0"/>
          <w:sz w:val="24"/>
          <w:szCs w:val="24"/>
        </w:rPr>
        <w:t>，按照高老板的写法，可以很好的在控制器掌握全局，判断哪里会产生冲突，提前暂停，或是准备好转发。这种设计更符合工程化方法的设计要求，具有可移植性，能够全面的考虑转发暂停。出现错误之后也能够快速的查找出错点，需要的逻辑少，思考上较为简单，行动上可能需要更多一些的代码以及连接信号。</w:t>
      </w:r>
    </w:p>
    <w:p w:rsidR="0085487D" w:rsidRPr="00E506F9" w:rsidRDefault="0085487D" w:rsidP="00534AE5">
      <w:pPr>
        <w:widowControl/>
        <w:shd w:val="clear" w:color="auto" w:fill="FFFFFF"/>
        <w:spacing w:before="100" w:beforeAutospacing="1" w:after="100" w:afterAutospacing="1"/>
        <w:ind w:left="193" w:firstLineChars="200" w:firstLine="480"/>
        <w:jc w:val="left"/>
        <w:rPr>
          <w:rFonts w:ascii="宋体" w:eastAsia="宋体" w:hAnsi="宋体" w:cs="宋体"/>
          <w:kern w:val="0"/>
          <w:sz w:val="24"/>
          <w:szCs w:val="24"/>
        </w:rPr>
      </w:pPr>
      <w:r w:rsidRPr="00534AE5">
        <w:rPr>
          <w:rFonts w:ascii="宋体" w:eastAsia="宋体" w:hAnsi="宋体" w:cs="宋体" w:hint="eastAsia"/>
          <w:kern w:val="0"/>
          <w:sz w:val="24"/>
          <w:szCs w:val="24"/>
        </w:rPr>
        <w:t>我利用了宏，让自己的代码可读性高，便于追错，将设计逻辑显示表达。将属于同一类的模块，按照高内聚低耦合原则进行封装。</w:t>
      </w:r>
    </w:p>
    <w:p w:rsidR="00E506F9" w:rsidRPr="00534AE5" w:rsidRDefault="00E506F9" w:rsidP="00534AE5">
      <w:pPr>
        <w:widowControl/>
        <w:numPr>
          <w:ilvl w:val="0"/>
          <w:numId w:val="13"/>
        </w:numPr>
        <w:shd w:val="clear" w:color="auto" w:fill="FFFFFF"/>
        <w:spacing w:before="100" w:beforeAutospacing="1" w:after="100" w:afterAutospacing="1"/>
        <w:ind w:left="554"/>
        <w:jc w:val="left"/>
        <w:rPr>
          <w:rFonts w:ascii="黑体" w:eastAsia="黑体" w:hAnsi="黑体" w:cs="宋体" w:hint="eastAsia"/>
          <w:kern w:val="0"/>
          <w:sz w:val="24"/>
          <w:szCs w:val="24"/>
        </w:rPr>
      </w:pPr>
      <w:r w:rsidRPr="00E506F9">
        <w:rPr>
          <w:rFonts w:ascii="黑体" w:eastAsia="黑体" w:hAnsi="黑体" w:cs="宋体"/>
          <w:kern w:val="0"/>
          <w:sz w:val="24"/>
          <w:szCs w:val="24"/>
        </w:rPr>
        <w:t>你对流水线CPU设计风格有何见解？</w:t>
      </w:r>
    </w:p>
    <w:p w:rsidR="0085487D" w:rsidRPr="00E506F9" w:rsidRDefault="0085487D" w:rsidP="00534AE5">
      <w:pPr>
        <w:widowControl/>
        <w:shd w:val="clear" w:color="auto" w:fill="FFFFFF"/>
        <w:spacing w:before="100" w:beforeAutospacing="1" w:after="100" w:afterAutospacing="1"/>
        <w:ind w:left="193" w:firstLineChars="200" w:firstLine="480"/>
        <w:jc w:val="left"/>
        <w:rPr>
          <w:rFonts w:ascii="宋体" w:eastAsia="宋体" w:hAnsi="宋体" w:cs="宋体"/>
          <w:kern w:val="0"/>
          <w:sz w:val="24"/>
          <w:szCs w:val="24"/>
        </w:rPr>
      </w:pPr>
      <w:r w:rsidRPr="00534AE5">
        <w:rPr>
          <w:rFonts w:ascii="宋体" w:eastAsia="宋体" w:hAnsi="宋体" w:cs="宋体" w:hint="eastAsia"/>
          <w:kern w:val="0"/>
          <w:sz w:val="24"/>
          <w:szCs w:val="24"/>
        </w:rPr>
        <w:t>流水线的风格没有哪个更好，各有利弊，关键是看你能否根据自己的需求选择适合自己的方法。而且两种方法也不是完全对立的，可以相互融合，保证自己的设计准确、可读、添加指令方便。</w:t>
      </w:r>
    </w:p>
    <w:p w:rsidR="00E506F9" w:rsidRPr="00534AE5" w:rsidRDefault="00E506F9" w:rsidP="00534AE5">
      <w:pPr>
        <w:widowControl/>
        <w:numPr>
          <w:ilvl w:val="0"/>
          <w:numId w:val="13"/>
        </w:numPr>
        <w:shd w:val="clear" w:color="auto" w:fill="FFFFFF"/>
        <w:spacing w:before="100" w:beforeAutospacing="1" w:after="100" w:afterAutospacing="1"/>
        <w:ind w:left="554"/>
        <w:jc w:val="left"/>
        <w:rPr>
          <w:rFonts w:ascii="黑体" w:eastAsia="黑体" w:hAnsi="黑体" w:cs="宋体" w:hint="eastAsia"/>
          <w:kern w:val="0"/>
          <w:sz w:val="24"/>
          <w:szCs w:val="24"/>
        </w:rPr>
      </w:pPr>
      <w:r w:rsidRPr="00534AE5">
        <w:rPr>
          <w:rFonts w:ascii="黑体" w:eastAsia="黑体" w:hAnsi="黑体" w:cs="宋体"/>
          <w:kern w:val="0"/>
          <w:sz w:val="24"/>
          <w:szCs w:val="24"/>
        </w:rPr>
        <w:t>在本实验中你遇到了哪些不同指令组合产生的冲突？你又是如何解决的？相应的测试样例是什么样的？请有条理的罗列出来</w:t>
      </w:r>
    </w:p>
    <w:p w:rsidR="0085487D" w:rsidRPr="00534AE5" w:rsidRDefault="00534AE5" w:rsidP="00534AE5">
      <w:pPr>
        <w:widowControl/>
        <w:shd w:val="clear" w:color="auto" w:fill="FFFFFF"/>
        <w:spacing w:before="100" w:beforeAutospacing="1" w:after="100" w:afterAutospacing="1"/>
        <w:ind w:left="193" w:firstLineChars="200" w:firstLine="480"/>
        <w:jc w:val="left"/>
        <w:rPr>
          <w:rFonts w:ascii="宋体" w:eastAsia="宋体" w:hAnsi="宋体" w:cs="宋体" w:hint="eastAsia"/>
          <w:kern w:val="0"/>
          <w:sz w:val="24"/>
          <w:szCs w:val="24"/>
        </w:rPr>
      </w:pPr>
      <w:r w:rsidRPr="00534AE5">
        <w:rPr>
          <w:rFonts w:ascii="宋体" w:eastAsia="宋体" w:hAnsi="宋体" w:cs="宋体" w:hint="eastAsia"/>
          <w:kern w:val="0"/>
          <w:sz w:val="24"/>
          <w:szCs w:val="24"/>
        </w:rPr>
        <w:drawing>
          <wp:anchor distT="0" distB="0" distL="114300" distR="114300" simplePos="0" relativeHeight="251659264" behindDoc="0" locked="0" layoutInCell="1" allowOverlap="1">
            <wp:simplePos x="0" y="0"/>
            <wp:positionH relativeFrom="column">
              <wp:posOffset>-306705</wp:posOffset>
            </wp:positionH>
            <wp:positionV relativeFrom="paragraph">
              <wp:posOffset>626110</wp:posOffset>
            </wp:positionV>
            <wp:extent cx="5265420" cy="1169035"/>
            <wp:effectExtent l="19050" t="0" r="0" b="0"/>
            <wp:wrapSquare wrapText="bothSides"/>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3" cstate="print"/>
                    <a:stretch>
                      <a:fillRect/>
                    </a:stretch>
                  </pic:blipFill>
                  <pic:spPr>
                    <a:xfrm>
                      <a:off x="0" y="0"/>
                      <a:ext cx="5265420" cy="1169035"/>
                    </a:xfrm>
                    <a:prstGeom prst="rect">
                      <a:avLst/>
                    </a:prstGeom>
                  </pic:spPr>
                </pic:pic>
              </a:graphicData>
            </a:graphic>
          </wp:anchor>
        </w:drawing>
      </w:r>
      <w:r w:rsidR="0085487D" w:rsidRPr="00534AE5">
        <w:rPr>
          <w:rFonts w:ascii="宋体" w:eastAsia="宋体" w:hAnsi="宋体" w:cs="宋体" w:hint="eastAsia"/>
          <w:kern w:val="0"/>
          <w:sz w:val="24"/>
          <w:szCs w:val="24"/>
        </w:rPr>
        <w:t>将指令分为</w:t>
      </w:r>
      <w:r w:rsidRPr="00534AE5">
        <w:rPr>
          <w:rFonts w:ascii="宋体" w:eastAsia="宋体" w:hAnsi="宋体" w:cs="宋体" w:hint="eastAsia"/>
          <w:kern w:val="0"/>
          <w:sz w:val="24"/>
          <w:szCs w:val="24"/>
        </w:rPr>
        <w:t>7类，每一类的数据通路大致相同</w:t>
      </w:r>
      <w:r>
        <w:rPr>
          <w:rFonts w:ascii="宋体" w:eastAsia="宋体" w:hAnsi="宋体" w:cs="宋体" w:hint="eastAsia"/>
          <w:kern w:val="0"/>
          <w:sz w:val="24"/>
          <w:szCs w:val="24"/>
        </w:rPr>
        <w:t>,从而</w:t>
      </w:r>
      <w:proofErr w:type="gramStart"/>
      <w:r>
        <w:rPr>
          <w:rFonts w:ascii="宋体" w:eastAsia="宋体" w:hAnsi="宋体" w:cs="宋体" w:hint="eastAsia"/>
          <w:kern w:val="0"/>
          <w:sz w:val="24"/>
          <w:szCs w:val="24"/>
        </w:rPr>
        <w:t>按照类</w:t>
      </w:r>
      <w:proofErr w:type="gramEnd"/>
      <w:r>
        <w:rPr>
          <w:rFonts w:ascii="宋体" w:eastAsia="宋体" w:hAnsi="宋体" w:cs="宋体" w:hint="eastAsia"/>
          <w:kern w:val="0"/>
          <w:sz w:val="24"/>
          <w:szCs w:val="24"/>
        </w:rPr>
        <w:t>来进行冲突分析。</w:t>
      </w:r>
    </w:p>
    <w:p w:rsidR="00534AE5" w:rsidRPr="008A578A" w:rsidRDefault="00534AE5" w:rsidP="0085487D">
      <w:pPr>
        <w:pStyle w:val="a6"/>
        <w:widowControl/>
        <w:shd w:val="clear" w:color="auto" w:fill="FFFFFF"/>
        <w:spacing w:before="100" w:beforeAutospacing="1" w:after="100" w:afterAutospacing="1"/>
        <w:ind w:left="720" w:firstLineChars="0" w:firstLine="0"/>
        <w:jc w:val="left"/>
        <w:rPr>
          <w:rFonts w:ascii="Open Sans" w:eastAsia="宋体" w:hAnsi="Open Sans" w:cs="宋体"/>
          <w:kern w:val="0"/>
          <w:sz w:val="24"/>
          <w:szCs w:val="24"/>
        </w:rPr>
      </w:pPr>
    </w:p>
    <w:p w:rsidR="008F4E9B" w:rsidRPr="008F4E9B" w:rsidRDefault="008F4E9B" w:rsidP="00BA7504">
      <w:pPr>
        <w:spacing w:before="100" w:beforeAutospacing="1"/>
        <w:jc w:val="left"/>
        <w:rPr>
          <w:rFonts w:ascii="黑体" w:eastAsia="黑体" w:hAnsi="黑体"/>
          <w:sz w:val="24"/>
          <w:szCs w:val="24"/>
        </w:rPr>
      </w:pPr>
    </w:p>
    <w:tbl>
      <w:tblPr>
        <w:tblStyle w:val="a5"/>
        <w:tblW w:w="0" w:type="auto"/>
        <w:tblLook w:val="04A0"/>
      </w:tblPr>
      <w:tblGrid>
        <w:gridCol w:w="1776"/>
        <w:gridCol w:w="1296"/>
        <w:gridCol w:w="1296"/>
        <w:gridCol w:w="1205"/>
        <w:gridCol w:w="2812"/>
      </w:tblGrid>
      <w:tr w:rsidR="00A42EC9" w:rsidTr="00E56D2E">
        <w:tc>
          <w:tcPr>
            <w:tcW w:w="1776" w:type="dxa"/>
          </w:tcPr>
          <w:p w:rsidR="00A42EC9" w:rsidRDefault="00A42EC9" w:rsidP="00BA7504">
            <w:pPr>
              <w:spacing w:before="100" w:beforeAutospacing="1"/>
              <w:jc w:val="left"/>
              <w:rPr>
                <w:rFonts w:ascii="黑体" w:eastAsia="黑体" w:hAnsi="黑体"/>
                <w:sz w:val="24"/>
                <w:szCs w:val="24"/>
              </w:rPr>
            </w:pPr>
            <w:r>
              <w:rPr>
                <w:rFonts w:ascii="黑体" w:eastAsia="黑体" w:hAnsi="黑体" w:hint="eastAsia"/>
                <w:sz w:val="24"/>
                <w:szCs w:val="24"/>
              </w:rPr>
              <w:t>前序指令</w:t>
            </w:r>
          </w:p>
        </w:tc>
        <w:tc>
          <w:tcPr>
            <w:tcW w:w="1296" w:type="dxa"/>
          </w:tcPr>
          <w:p w:rsidR="00A42EC9" w:rsidRDefault="00A42EC9" w:rsidP="00BA7504">
            <w:pPr>
              <w:spacing w:before="100" w:beforeAutospacing="1"/>
              <w:jc w:val="left"/>
              <w:rPr>
                <w:rFonts w:ascii="黑体" w:eastAsia="黑体" w:hAnsi="黑体"/>
                <w:sz w:val="24"/>
                <w:szCs w:val="24"/>
              </w:rPr>
            </w:pPr>
            <w:r>
              <w:rPr>
                <w:rFonts w:ascii="黑体" w:eastAsia="黑体" w:hAnsi="黑体" w:hint="eastAsia"/>
                <w:sz w:val="24"/>
                <w:szCs w:val="24"/>
              </w:rPr>
              <w:t>后续指令</w:t>
            </w:r>
          </w:p>
        </w:tc>
        <w:tc>
          <w:tcPr>
            <w:tcW w:w="1296" w:type="dxa"/>
          </w:tcPr>
          <w:p w:rsidR="00A42EC9" w:rsidRDefault="00A42EC9" w:rsidP="00BA7504">
            <w:pPr>
              <w:spacing w:before="100" w:beforeAutospacing="1"/>
              <w:jc w:val="left"/>
              <w:rPr>
                <w:rFonts w:ascii="黑体" w:eastAsia="黑体" w:hAnsi="黑体"/>
                <w:sz w:val="24"/>
                <w:szCs w:val="24"/>
              </w:rPr>
            </w:pPr>
            <w:r>
              <w:rPr>
                <w:rFonts w:ascii="黑体" w:eastAsia="黑体" w:hAnsi="黑体" w:hint="eastAsia"/>
                <w:sz w:val="24"/>
                <w:szCs w:val="24"/>
              </w:rPr>
              <w:t>前序指令位置-后续指令位置</w:t>
            </w:r>
          </w:p>
        </w:tc>
        <w:tc>
          <w:tcPr>
            <w:tcW w:w="1205" w:type="dxa"/>
          </w:tcPr>
          <w:p w:rsidR="00A42EC9" w:rsidRDefault="00A42EC9" w:rsidP="00BA7504">
            <w:pPr>
              <w:spacing w:before="100" w:beforeAutospacing="1"/>
              <w:jc w:val="left"/>
              <w:rPr>
                <w:rFonts w:ascii="黑体" w:eastAsia="黑体" w:hAnsi="黑体"/>
                <w:sz w:val="24"/>
                <w:szCs w:val="24"/>
              </w:rPr>
            </w:pPr>
            <w:r>
              <w:rPr>
                <w:rFonts w:ascii="黑体" w:eastAsia="黑体" w:hAnsi="黑体" w:hint="eastAsia"/>
                <w:sz w:val="24"/>
                <w:szCs w:val="24"/>
              </w:rPr>
              <w:t>处理方式</w:t>
            </w:r>
          </w:p>
        </w:tc>
        <w:tc>
          <w:tcPr>
            <w:tcW w:w="2812" w:type="dxa"/>
          </w:tcPr>
          <w:p w:rsidR="00A42EC9" w:rsidRDefault="00A42EC9" w:rsidP="00BA7504">
            <w:pPr>
              <w:spacing w:before="100" w:beforeAutospacing="1"/>
              <w:jc w:val="left"/>
              <w:rPr>
                <w:rFonts w:ascii="黑体" w:eastAsia="黑体" w:hAnsi="黑体"/>
                <w:sz w:val="24"/>
                <w:szCs w:val="24"/>
              </w:rPr>
            </w:pPr>
            <w:r>
              <w:rPr>
                <w:rFonts w:ascii="黑体" w:eastAsia="黑体" w:hAnsi="黑体" w:hint="eastAsia"/>
                <w:sz w:val="24"/>
                <w:szCs w:val="24"/>
              </w:rPr>
              <w:t>样例</w:t>
            </w:r>
          </w:p>
        </w:tc>
      </w:tr>
      <w:tr w:rsidR="007336FB" w:rsidTr="00E56D2E">
        <w:tc>
          <w:tcPr>
            <w:tcW w:w="1776" w:type="dxa"/>
            <w:vMerge w:val="restart"/>
          </w:tcPr>
          <w:p w:rsidR="007336FB" w:rsidRDefault="007336FB" w:rsidP="00A42EC9">
            <w:pPr>
              <w:spacing w:before="100" w:beforeAutospacing="1"/>
              <w:rPr>
                <w:rFonts w:ascii="黑体" w:eastAsia="黑体" w:hAnsi="黑体"/>
                <w:sz w:val="24"/>
                <w:szCs w:val="24"/>
              </w:rPr>
            </w:pPr>
            <w:proofErr w:type="spellStart"/>
            <w:r>
              <w:rPr>
                <w:rFonts w:ascii="黑体" w:eastAsia="黑体" w:hAnsi="黑体" w:hint="eastAsia"/>
                <w:sz w:val="24"/>
                <w:szCs w:val="24"/>
              </w:rPr>
              <w:t>addu</w:t>
            </w:r>
            <w:proofErr w:type="spellEnd"/>
            <w:r w:rsidR="00534AE5">
              <w:rPr>
                <w:rFonts w:ascii="黑体" w:eastAsia="黑体" w:hAnsi="黑体" w:hint="eastAsia"/>
                <w:sz w:val="24"/>
                <w:szCs w:val="24"/>
              </w:rPr>
              <w:t>类</w:t>
            </w:r>
          </w:p>
          <w:p w:rsidR="007336FB" w:rsidRDefault="007336FB" w:rsidP="007336FB">
            <w:pPr>
              <w:spacing w:before="100" w:beforeAutospacing="1"/>
              <w:rPr>
                <w:rFonts w:ascii="黑体" w:eastAsia="黑体" w:hAnsi="黑体"/>
                <w:sz w:val="24"/>
                <w:szCs w:val="24"/>
              </w:rPr>
            </w:pPr>
          </w:p>
        </w:tc>
        <w:tc>
          <w:tcPr>
            <w:tcW w:w="1296" w:type="dxa"/>
          </w:tcPr>
          <w:p w:rsidR="007336FB" w:rsidRDefault="007336FB" w:rsidP="00534AE5">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 xml:space="preserve">W-E </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$5,$1,$2</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534AE5" w:rsidP="00534AE5">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sidR="007336FB">
              <w:rPr>
                <w:rFonts w:ascii="黑体" w:eastAsia="黑体" w:hAnsi="黑体" w:hint="eastAsia"/>
                <w:sz w:val="24"/>
                <w:szCs w:val="24"/>
              </w:rPr>
              <w:t xml:space="preserve"> $6,$5,$3</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A42EC9">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$5,$1,$2</w:t>
            </w:r>
          </w:p>
          <w:p w:rsidR="007336FB" w:rsidRDefault="007336FB" w:rsidP="00A42EC9">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$6,$5,0xcccc</w:t>
            </w:r>
          </w:p>
        </w:tc>
      </w:tr>
      <w:tr w:rsidR="00534AE5" w:rsidTr="00E56D2E">
        <w:tc>
          <w:tcPr>
            <w:tcW w:w="1776" w:type="dxa"/>
            <w:vMerge/>
          </w:tcPr>
          <w:p w:rsidR="00534AE5" w:rsidRDefault="00534AE5" w:rsidP="00BA7504">
            <w:pPr>
              <w:spacing w:before="100" w:beforeAutospacing="1"/>
              <w:jc w:val="left"/>
              <w:rPr>
                <w:rFonts w:ascii="黑体" w:eastAsia="黑体" w:hAnsi="黑体"/>
                <w:sz w:val="24"/>
                <w:szCs w:val="24"/>
              </w:rPr>
            </w:pPr>
          </w:p>
        </w:tc>
        <w:tc>
          <w:tcPr>
            <w:tcW w:w="1296" w:type="dxa"/>
          </w:tcPr>
          <w:p w:rsidR="00534AE5" w:rsidRDefault="00534AE5" w:rsidP="00BA7504">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p>
        </w:tc>
        <w:tc>
          <w:tcPr>
            <w:tcW w:w="1296" w:type="dxa"/>
          </w:tcPr>
          <w:p w:rsidR="00534AE5" w:rsidRDefault="00534AE5" w:rsidP="00BA7504">
            <w:pPr>
              <w:spacing w:before="100" w:beforeAutospacing="1"/>
              <w:jc w:val="left"/>
              <w:rPr>
                <w:rFonts w:ascii="黑体" w:eastAsia="黑体" w:hAnsi="黑体" w:hint="eastAsia"/>
                <w:sz w:val="24"/>
                <w:szCs w:val="24"/>
              </w:rPr>
            </w:pPr>
            <w:r>
              <w:rPr>
                <w:rFonts w:ascii="黑体" w:eastAsia="黑体" w:hAnsi="黑体" w:hint="eastAsia"/>
                <w:sz w:val="24"/>
                <w:szCs w:val="24"/>
              </w:rPr>
              <w:t>M-E</w:t>
            </w:r>
          </w:p>
          <w:p w:rsidR="00534AE5" w:rsidRDefault="00534AE5" w:rsidP="00BA7504">
            <w:pPr>
              <w:spacing w:before="100" w:beforeAutospacing="1"/>
              <w:jc w:val="left"/>
              <w:rPr>
                <w:rFonts w:ascii="黑体" w:eastAsia="黑体" w:hAnsi="黑体" w:hint="eastAsia"/>
                <w:sz w:val="24"/>
                <w:szCs w:val="24"/>
              </w:rPr>
            </w:pPr>
            <w:r>
              <w:rPr>
                <w:rFonts w:ascii="黑体" w:eastAsia="黑体" w:hAnsi="黑体" w:hint="eastAsia"/>
                <w:sz w:val="24"/>
                <w:szCs w:val="24"/>
              </w:rPr>
              <w:t>W-E</w:t>
            </w:r>
          </w:p>
        </w:tc>
        <w:tc>
          <w:tcPr>
            <w:tcW w:w="1205" w:type="dxa"/>
          </w:tcPr>
          <w:p w:rsidR="00534AE5" w:rsidRDefault="00534AE5" w:rsidP="00BA7504">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p w:rsidR="00534AE5" w:rsidRDefault="00534AE5" w:rsidP="00BA7504">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tc>
        <w:tc>
          <w:tcPr>
            <w:tcW w:w="2812" w:type="dxa"/>
          </w:tcPr>
          <w:p w:rsidR="00534AE5" w:rsidRDefault="00534AE5" w:rsidP="00534AE5">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$5,$1,$2</w:t>
            </w:r>
          </w:p>
          <w:p w:rsidR="00534AE5" w:rsidRDefault="00534AE5" w:rsidP="00534AE5">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534AE5" w:rsidRDefault="00534AE5" w:rsidP="00534AE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r>
              <w:rPr>
                <w:rFonts w:ascii="黑体" w:eastAsia="黑体" w:hAnsi="黑体" w:hint="eastAsia"/>
                <w:sz w:val="24"/>
                <w:szCs w:val="24"/>
              </w:rPr>
              <w:t xml:space="preserve"> $6,$5,3</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E-D</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M-D</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$5,$1,$2</w:t>
            </w:r>
          </w:p>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r>
              <w:rPr>
                <w:rFonts w:ascii="黑体" w:eastAsia="黑体" w:hAnsi="黑体" w:hint="eastAsia"/>
                <w:sz w:val="24"/>
                <w:szCs w:val="24"/>
              </w:rPr>
              <w:t xml:space="preserve"> $5,$0,loop@</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p>
        </w:tc>
        <w:tc>
          <w:tcPr>
            <w:tcW w:w="1296" w:type="dxa"/>
          </w:tcPr>
          <w:p w:rsidR="007336FB" w:rsidRDefault="007336FB" w:rsidP="00C10809">
            <w:pPr>
              <w:spacing w:before="100" w:beforeAutospacing="1"/>
              <w:jc w:val="left"/>
              <w:rPr>
                <w:rFonts w:ascii="黑体" w:eastAsia="黑体" w:hAnsi="黑体"/>
                <w:sz w:val="24"/>
                <w:szCs w:val="24"/>
              </w:rPr>
            </w:pPr>
            <w:r>
              <w:rPr>
                <w:rFonts w:ascii="黑体" w:eastAsia="黑体" w:hAnsi="黑体" w:hint="eastAsia"/>
                <w:sz w:val="24"/>
                <w:szCs w:val="24"/>
              </w:rPr>
              <w:t>E-D</w:t>
            </w:r>
          </w:p>
          <w:p w:rsidR="007336FB" w:rsidRDefault="007336FB" w:rsidP="00C10809">
            <w:pPr>
              <w:spacing w:before="100" w:beforeAutospacing="1"/>
              <w:jc w:val="left"/>
              <w:rPr>
                <w:rFonts w:ascii="黑体" w:eastAsia="黑体" w:hAnsi="黑体"/>
                <w:sz w:val="24"/>
                <w:szCs w:val="24"/>
              </w:rPr>
            </w:pPr>
            <w:r>
              <w:rPr>
                <w:rFonts w:ascii="黑体" w:eastAsia="黑体" w:hAnsi="黑体" w:hint="eastAsia"/>
                <w:sz w:val="24"/>
                <w:szCs w:val="24"/>
              </w:rPr>
              <w:t>M-D</w:t>
            </w:r>
          </w:p>
          <w:p w:rsidR="007336FB" w:rsidRDefault="007336FB" w:rsidP="00C10809">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7336FB" w:rsidRDefault="007336FB" w:rsidP="004E3423">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4E3423">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4E3423">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$5,$1,$2</w:t>
            </w:r>
          </w:p>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r>
              <w:rPr>
                <w:rFonts w:ascii="黑体" w:eastAsia="黑体" w:hAnsi="黑体" w:hint="eastAsia"/>
                <w:sz w:val="24"/>
                <w:szCs w:val="24"/>
              </w:rPr>
              <w:t xml:space="preserve"> $5</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W-M</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$4,$3,$0</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r>
              <w:rPr>
                <w:rFonts w:ascii="黑体" w:eastAsia="黑体" w:hAnsi="黑体" w:hint="eastAsia"/>
                <w:sz w:val="24"/>
                <w:szCs w:val="24"/>
              </w:rPr>
              <w:t xml:space="preserve"> $4,0($4)</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$5,$4,$0</w:t>
            </w:r>
          </w:p>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4E3423">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$6,0($5)</w:t>
            </w:r>
          </w:p>
        </w:tc>
      </w:tr>
      <w:tr w:rsidR="007336FB" w:rsidTr="00E56D2E">
        <w:tc>
          <w:tcPr>
            <w:tcW w:w="1776" w:type="dxa"/>
            <w:vMerge w:val="restart"/>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sidR="00534AE5">
              <w:rPr>
                <w:rFonts w:ascii="黑体" w:eastAsia="黑体" w:hAnsi="黑体" w:hint="eastAsia"/>
                <w:sz w:val="24"/>
                <w:szCs w:val="24"/>
              </w:rPr>
              <w:t>类</w:t>
            </w:r>
          </w:p>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w:t>
            </w:r>
            <w:proofErr w:type="spellStart"/>
            <w:r>
              <w:rPr>
                <w:rFonts w:ascii="黑体" w:eastAsia="黑体" w:hAnsi="黑体" w:hint="eastAsia"/>
                <w:sz w:val="24"/>
                <w:szCs w:val="24"/>
              </w:rPr>
              <w:t>subu</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$5,$0,0x1111</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w:t>
            </w:r>
            <w:proofErr w:type="spellStart"/>
            <w:r>
              <w:rPr>
                <w:rFonts w:ascii="黑体" w:eastAsia="黑体" w:hAnsi="黑体" w:hint="eastAsia"/>
                <w:sz w:val="24"/>
                <w:szCs w:val="24"/>
              </w:rPr>
              <w:t>subu</w:t>
            </w:r>
            <w:proofErr w:type="spellEnd"/>
            <w:r>
              <w:rPr>
                <w:rFonts w:ascii="黑体" w:eastAsia="黑体" w:hAnsi="黑体" w:hint="eastAsia"/>
                <w:sz w:val="24"/>
                <w:szCs w:val="24"/>
              </w:rPr>
              <w:t xml:space="preserve"> $6,$5,$5</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$5,$0,0x1111</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lastRenderedPageBreak/>
              <w:t>ori</w:t>
            </w:r>
            <w:proofErr w:type="spellEnd"/>
            <w:r>
              <w:rPr>
                <w:rFonts w:ascii="黑体" w:eastAsia="黑体" w:hAnsi="黑体" w:hint="eastAsia"/>
                <w:sz w:val="24"/>
                <w:szCs w:val="24"/>
              </w:rPr>
              <w:t xml:space="preserve"> $6,$5,0xcccc</w:t>
            </w:r>
          </w:p>
        </w:tc>
      </w:tr>
      <w:tr w:rsidR="00534AE5" w:rsidTr="00E56D2E">
        <w:tc>
          <w:tcPr>
            <w:tcW w:w="1776" w:type="dxa"/>
            <w:vMerge/>
          </w:tcPr>
          <w:p w:rsidR="00534AE5" w:rsidRDefault="00534AE5" w:rsidP="00BA7504">
            <w:pPr>
              <w:spacing w:before="100" w:beforeAutospacing="1"/>
              <w:jc w:val="left"/>
              <w:rPr>
                <w:rFonts w:ascii="黑体" w:eastAsia="黑体" w:hAnsi="黑体"/>
                <w:sz w:val="24"/>
                <w:szCs w:val="24"/>
              </w:rPr>
            </w:pPr>
          </w:p>
        </w:tc>
        <w:tc>
          <w:tcPr>
            <w:tcW w:w="1296" w:type="dxa"/>
          </w:tcPr>
          <w:p w:rsidR="00534AE5" w:rsidRDefault="00534AE5" w:rsidP="000E2AD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p>
        </w:tc>
        <w:tc>
          <w:tcPr>
            <w:tcW w:w="1296" w:type="dxa"/>
          </w:tcPr>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M-E</w:t>
            </w:r>
          </w:p>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W-E</w:t>
            </w:r>
          </w:p>
        </w:tc>
        <w:tc>
          <w:tcPr>
            <w:tcW w:w="1205" w:type="dxa"/>
          </w:tcPr>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tc>
        <w:tc>
          <w:tcPr>
            <w:tcW w:w="2812" w:type="dxa"/>
          </w:tcPr>
          <w:p w:rsidR="00534AE5" w:rsidRDefault="00534AE5" w:rsidP="000E2AD5">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$5,$1,</w:t>
            </w:r>
            <w:r>
              <w:rPr>
                <w:rFonts w:ascii="黑体" w:eastAsia="黑体" w:hAnsi="黑体" w:hint="eastAsia"/>
                <w:sz w:val="24"/>
                <w:szCs w:val="24"/>
              </w:rPr>
              <w:t>2</w:t>
            </w:r>
          </w:p>
          <w:p w:rsidR="00534AE5" w:rsidRDefault="00534AE5" w:rsidP="000E2AD5">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534AE5" w:rsidRDefault="00534AE5" w:rsidP="000E2AD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r>
              <w:rPr>
                <w:rFonts w:ascii="黑体" w:eastAsia="黑体" w:hAnsi="黑体" w:hint="eastAsia"/>
                <w:sz w:val="24"/>
                <w:szCs w:val="24"/>
              </w:rPr>
              <w:t xml:space="preserve"> $6,$5,3</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E-D</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M-D</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$5,$0,0x1111</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r>
              <w:rPr>
                <w:rFonts w:ascii="黑体" w:eastAsia="黑体" w:hAnsi="黑体" w:hint="eastAsia"/>
                <w:sz w:val="24"/>
                <w:szCs w:val="24"/>
              </w:rPr>
              <w:t xml:space="preserve"> $5,$1,loop@</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p>
        </w:tc>
        <w:tc>
          <w:tcPr>
            <w:tcW w:w="1296"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E-D</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M-D</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$5,$0,0x30bc</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r>
              <w:rPr>
                <w:rFonts w:ascii="黑体" w:eastAsia="黑体" w:hAnsi="黑体" w:hint="eastAsia"/>
                <w:sz w:val="24"/>
                <w:szCs w:val="24"/>
              </w:rPr>
              <w:t xml:space="preserve"> $5</w:t>
            </w:r>
          </w:p>
        </w:tc>
      </w:tr>
      <w:tr w:rsidR="007336FB" w:rsidTr="007336FB">
        <w:trPr>
          <w:trHeight w:val="714"/>
        </w:trPr>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sw</w:t>
            </w:r>
          </w:p>
        </w:tc>
        <w:tc>
          <w:tcPr>
            <w:tcW w:w="1296"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W-M</w:t>
            </w:r>
          </w:p>
        </w:tc>
        <w:tc>
          <w:tcPr>
            <w:tcW w:w="1205" w:type="dxa"/>
          </w:tcPr>
          <w:p w:rsidR="007336FB" w:rsidRDefault="007336FB"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$5,$0,0x1111</w:t>
            </w:r>
          </w:p>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r>
              <w:rPr>
                <w:rFonts w:ascii="黑体" w:eastAsia="黑体" w:hAnsi="黑体" w:hint="eastAsia"/>
                <w:sz w:val="24"/>
                <w:szCs w:val="24"/>
              </w:rPr>
              <w:t xml:space="preserve"> $5,0($0)</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w:t>
            </w:r>
          </w:p>
        </w:tc>
        <w:tc>
          <w:tcPr>
            <w:tcW w:w="1296" w:type="dxa"/>
          </w:tcPr>
          <w:p w:rsidR="007336FB" w:rsidRDefault="00D303DC" w:rsidP="00BA7504">
            <w:pPr>
              <w:spacing w:before="100" w:beforeAutospacing="1"/>
              <w:jc w:val="left"/>
              <w:rPr>
                <w:rFonts w:ascii="黑体" w:eastAsia="黑体" w:hAnsi="黑体"/>
                <w:sz w:val="24"/>
                <w:szCs w:val="24"/>
              </w:rPr>
            </w:pPr>
            <w:r>
              <w:rPr>
                <w:rFonts w:ascii="黑体" w:eastAsia="黑体" w:hAnsi="黑体" w:hint="eastAsia"/>
                <w:sz w:val="24"/>
                <w:szCs w:val="24"/>
              </w:rPr>
              <w:t>M-E</w:t>
            </w:r>
          </w:p>
          <w:p w:rsidR="00D303DC" w:rsidRDefault="00D303DC" w:rsidP="00BA7504">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D303DC"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BA7504">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D303DC"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$5,$4,1</w:t>
            </w:r>
          </w:p>
          <w:p w:rsidR="00D303DC" w:rsidRDefault="00D303DC"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D303DC" w:rsidRDefault="00D303DC"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$4,0($5)</w:t>
            </w:r>
          </w:p>
        </w:tc>
      </w:tr>
      <w:tr w:rsidR="007336FB" w:rsidTr="00E56D2E">
        <w:tc>
          <w:tcPr>
            <w:tcW w:w="1776" w:type="dxa"/>
            <w:vMerge w:val="restart"/>
          </w:tcPr>
          <w:p w:rsidR="007336FB" w:rsidRDefault="00534AE5"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sll</w:t>
            </w:r>
            <w:proofErr w:type="spellEnd"/>
            <w:r>
              <w:rPr>
                <w:rFonts w:ascii="黑体" w:eastAsia="黑体" w:hAnsi="黑体" w:hint="eastAsia"/>
                <w:sz w:val="24"/>
                <w:szCs w:val="24"/>
              </w:rPr>
              <w:t>类</w:t>
            </w:r>
          </w:p>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w:t>
            </w:r>
            <w:proofErr w:type="spellStart"/>
            <w:r>
              <w:rPr>
                <w:rFonts w:ascii="黑体" w:eastAsia="黑体" w:hAnsi="黑体" w:hint="eastAsia"/>
                <w:sz w:val="24"/>
                <w:szCs w:val="24"/>
              </w:rPr>
              <w:t>subu</w:t>
            </w:r>
            <w:proofErr w:type="spellEnd"/>
          </w:p>
        </w:tc>
        <w:tc>
          <w:tcPr>
            <w:tcW w:w="1296"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lui</w:t>
            </w:r>
            <w:proofErr w:type="spellEnd"/>
            <w:r>
              <w:rPr>
                <w:rFonts w:ascii="黑体" w:eastAsia="黑体" w:hAnsi="黑体" w:hint="eastAsia"/>
                <w:sz w:val="24"/>
                <w:szCs w:val="24"/>
              </w:rPr>
              <w:t xml:space="preserve"> $5,0x1111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w:t>
            </w:r>
            <w:proofErr w:type="spellStart"/>
            <w:r>
              <w:rPr>
                <w:rFonts w:ascii="黑体" w:eastAsia="黑体" w:hAnsi="黑体" w:hint="eastAsia"/>
                <w:sz w:val="24"/>
                <w:szCs w:val="24"/>
              </w:rPr>
              <w:t>subu</w:t>
            </w:r>
            <w:proofErr w:type="spellEnd"/>
            <w:r>
              <w:rPr>
                <w:rFonts w:ascii="黑体" w:eastAsia="黑体" w:hAnsi="黑体" w:hint="eastAsia"/>
                <w:sz w:val="24"/>
                <w:szCs w:val="24"/>
              </w:rPr>
              <w:t xml:space="preserve"> $6,$5,$5</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p>
        </w:tc>
        <w:tc>
          <w:tcPr>
            <w:tcW w:w="1296"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lui</w:t>
            </w:r>
            <w:proofErr w:type="spellEnd"/>
            <w:r>
              <w:rPr>
                <w:rFonts w:ascii="黑体" w:eastAsia="黑体" w:hAnsi="黑体" w:hint="eastAsia"/>
                <w:sz w:val="24"/>
                <w:szCs w:val="24"/>
              </w:rPr>
              <w:t xml:space="preserve"> $5,0x1111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$6,$5,0xcccc</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p>
        </w:tc>
        <w:tc>
          <w:tcPr>
            <w:tcW w:w="1296"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E-D</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M-D</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lui</w:t>
            </w:r>
            <w:proofErr w:type="spellEnd"/>
            <w:r>
              <w:rPr>
                <w:rFonts w:ascii="黑体" w:eastAsia="黑体" w:hAnsi="黑体" w:hint="eastAsia"/>
                <w:sz w:val="24"/>
                <w:szCs w:val="24"/>
              </w:rPr>
              <w:t xml:space="preserve"> $5, 0x1111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r>
              <w:rPr>
                <w:rFonts w:ascii="黑体" w:eastAsia="黑体" w:hAnsi="黑体" w:hint="eastAsia"/>
                <w:sz w:val="24"/>
                <w:szCs w:val="24"/>
              </w:rPr>
              <w:t xml:space="preserve"> $5,$1,loop@</w:t>
            </w:r>
          </w:p>
        </w:tc>
      </w:tr>
      <w:tr w:rsidR="00D303DC" w:rsidTr="00E56D2E">
        <w:tc>
          <w:tcPr>
            <w:tcW w:w="1776" w:type="dxa"/>
            <w:vMerge/>
          </w:tcPr>
          <w:p w:rsidR="00D303DC" w:rsidRDefault="00D303DC" w:rsidP="00BA7504">
            <w:pPr>
              <w:spacing w:before="100" w:beforeAutospacing="1"/>
              <w:jc w:val="left"/>
              <w:rPr>
                <w:rFonts w:ascii="黑体" w:eastAsia="黑体" w:hAnsi="黑体"/>
                <w:sz w:val="24"/>
                <w:szCs w:val="24"/>
              </w:rPr>
            </w:pPr>
          </w:p>
        </w:tc>
        <w:tc>
          <w:tcPr>
            <w:tcW w:w="1296"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p>
        </w:tc>
        <w:tc>
          <w:tcPr>
            <w:tcW w:w="1296"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E-D</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M-D</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暂停</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lui</w:t>
            </w:r>
            <w:proofErr w:type="spellEnd"/>
            <w:r>
              <w:rPr>
                <w:rFonts w:ascii="黑体" w:eastAsia="黑体" w:hAnsi="黑体" w:hint="eastAsia"/>
                <w:sz w:val="24"/>
                <w:szCs w:val="24"/>
              </w:rPr>
              <w:t xml:space="preserve"> $5,0x30bc</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r>
              <w:rPr>
                <w:rFonts w:ascii="黑体" w:eastAsia="黑体" w:hAnsi="黑体" w:hint="eastAsia"/>
                <w:sz w:val="24"/>
                <w:szCs w:val="24"/>
              </w:rPr>
              <w:t xml:space="preserve"> $5</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p>
        </w:tc>
        <w:tc>
          <w:tcPr>
            <w:tcW w:w="1296"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W-M</w:t>
            </w:r>
          </w:p>
        </w:tc>
        <w:tc>
          <w:tcPr>
            <w:tcW w:w="1205"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lui</w:t>
            </w:r>
            <w:proofErr w:type="spellEnd"/>
            <w:r>
              <w:rPr>
                <w:rFonts w:ascii="黑体" w:eastAsia="黑体" w:hAnsi="黑体" w:hint="eastAsia"/>
                <w:sz w:val="24"/>
                <w:szCs w:val="24"/>
              </w:rPr>
              <w:t xml:space="preserve"> $5,0x1111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lastRenderedPageBreak/>
              <w:t>sw</w:t>
            </w:r>
            <w:proofErr w:type="spellEnd"/>
            <w:r>
              <w:rPr>
                <w:rFonts w:ascii="黑体" w:eastAsia="黑体" w:hAnsi="黑体" w:hint="eastAsia"/>
                <w:sz w:val="24"/>
                <w:szCs w:val="24"/>
              </w:rPr>
              <w:t xml:space="preserve"> $5,0($0)</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p>
        </w:tc>
        <w:tc>
          <w:tcPr>
            <w:tcW w:w="1296"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lui</w:t>
            </w:r>
            <w:proofErr w:type="spellEnd"/>
            <w:r>
              <w:rPr>
                <w:rFonts w:ascii="黑体" w:eastAsia="黑体" w:hAnsi="黑体" w:hint="eastAsia"/>
                <w:sz w:val="24"/>
                <w:szCs w:val="24"/>
              </w:rPr>
              <w:t xml:space="preserve"> $5,0x1111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$40($5)</w:t>
            </w:r>
          </w:p>
        </w:tc>
      </w:tr>
      <w:tr w:rsidR="00DE041B" w:rsidTr="00E56D2E">
        <w:tc>
          <w:tcPr>
            <w:tcW w:w="1776" w:type="dxa"/>
            <w:vMerge w:val="restart"/>
          </w:tcPr>
          <w:p w:rsidR="00DE041B" w:rsidRDefault="00DE041B"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sidR="00534AE5">
              <w:rPr>
                <w:rFonts w:ascii="黑体" w:eastAsia="黑体" w:hAnsi="黑体" w:hint="eastAsia"/>
                <w:sz w:val="24"/>
                <w:szCs w:val="24"/>
              </w:rPr>
              <w:t>类</w:t>
            </w:r>
          </w:p>
        </w:tc>
        <w:tc>
          <w:tcPr>
            <w:tcW w:w="1296" w:type="dxa"/>
          </w:tcPr>
          <w:p w:rsidR="00DE041B" w:rsidRDefault="00DE041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w:t>
            </w:r>
            <w:proofErr w:type="spellStart"/>
            <w:r>
              <w:rPr>
                <w:rFonts w:ascii="黑体" w:eastAsia="黑体" w:hAnsi="黑体" w:hint="eastAsia"/>
                <w:sz w:val="24"/>
                <w:szCs w:val="24"/>
              </w:rPr>
              <w:t>subu</w:t>
            </w:r>
            <w:proofErr w:type="spellEnd"/>
          </w:p>
        </w:tc>
        <w:tc>
          <w:tcPr>
            <w:tcW w:w="1296" w:type="dxa"/>
          </w:tcPr>
          <w:p w:rsidR="00DE041B" w:rsidRDefault="00DE041B" w:rsidP="00DE041B">
            <w:pPr>
              <w:spacing w:before="100" w:beforeAutospacing="1"/>
              <w:jc w:val="left"/>
              <w:rPr>
                <w:rFonts w:ascii="黑体" w:eastAsia="黑体" w:hAnsi="黑体"/>
                <w:sz w:val="24"/>
                <w:szCs w:val="24"/>
              </w:rPr>
            </w:pPr>
            <w:r>
              <w:rPr>
                <w:rFonts w:ascii="黑体" w:eastAsia="黑体" w:hAnsi="黑体" w:hint="eastAsia"/>
                <w:sz w:val="24"/>
                <w:szCs w:val="24"/>
              </w:rPr>
              <w:t>M-E</w:t>
            </w:r>
          </w:p>
          <w:p w:rsidR="00DE041B" w:rsidRDefault="00DE041B" w:rsidP="00DE041B">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E041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$5,4($0)</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$6,$5,$4@</w:t>
            </w:r>
          </w:p>
        </w:tc>
      </w:tr>
      <w:tr w:rsidR="00DE041B" w:rsidTr="00E56D2E">
        <w:tc>
          <w:tcPr>
            <w:tcW w:w="1776" w:type="dxa"/>
            <w:vMerge/>
          </w:tcPr>
          <w:p w:rsidR="00DE041B" w:rsidRDefault="00DE041B" w:rsidP="00BA7504">
            <w:pPr>
              <w:spacing w:before="100" w:beforeAutospacing="1"/>
              <w:jc w:val="left"/>
              <w:rPr>
                <w:rFonts w:ascii="黑体" w:eastAsia="黑体" w:hAnsi="黑体"/>
                <w:sz w:val="24"/>
                <w:szCs w:val="24"/>
              </w:rPr>
            </w:pPr>
          </w:p>
        </w:tc>
        <w:tc>
          <w:tcPr>
            <w:tcW w:w="1296" w:type="dxa"/>
          </w:tcPr>
          <w:p w:rsidR="00DE041B" w:rsidRDefault="00DE041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p>
        </w:tc>
        <w:tc>
          <w:tcPr>
            <w:tcW w:w="1296"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E041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$5,4($0)</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$6,$5,$4</w:t>
            </w:r>
          </w:p>
        </w:tc>
      </w:tr>
      <w:tr w:rsidR="00534AE5" w:rsidTr="00E56D2E">
        <w:tc>
          <w:tcPr>
            <w:tcW w:w="1776" w:type="dxa"/>
            <w:vMerge/>
          </w:tcPr>
          <w:p w:rsidR="00534AE5" w:rsidRDefault="00534AE5" w:rsidP="00BA7504">
            <w:pPr>
              <w:spacing w:before="100" w:beforeAutospacing="1"/>
              <w:jc w:val="left"/>
              <w:rPr>
                <w:rFonts w:ascii="黑体" w:eastAsia="黑体" w:hAnsi="黑体"/>
                <w:sz w:val="24"/>
                <w:szCs w:val="24"/>
              </w:rPr>
            </w:pPr>
          </w:p>
        </w:tc>
        <w:tc>
          <w:tcPr>
            <w:tcW w:w="1296" w:type="dxa"/>
          </w:tcPr>
          <w:p w:rsidR="00534AE5" w:rsidRDefault="00534AE5" w:rsidP="000E2AD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p>
        </w:tc>
        <w:tc>
          <w:tcPr>
            <w:tcW w:w="1296" w:type="dxa"/>
          </w:tcPr>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M-E</w:t>
            </w:r>
          </w:p>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W-E</w:t>
            </w:r>
          </w:p>
        </w:tc>
        <w:tc>
          <w:tcPr>
            <w:tcW w:w="1205" w:type="dxa"/>
          </w:tcPr>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tc>
        <w:tc>
          <w:tcPr>
            <w:tcW w:w="2812" w:type="dxa"/>
          </w:tcPr>
          <w:p w:rsidR="00534AE5" w:rsidRDefault="00534AE5" w:rsidP="000E2AD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w:t>
            </w:r>
            <w:r>
              <w:rPr>
                <w:rFonts w:ascii="黑体" w:eastAsia="黑体" w:hAnsi="黑体" w:hint="eastAsia"/>
                <w:sz w:val="24"/>
                <w:szCs w:val="24"/>
              </w:rPr>
              <w:t>$5,</w:t>
            </w:r>
            <w:r>
              <w:rPr>
                <w:rFonts w:ascii="黑体" w:eastAsia="黑体" w:hAnsi="黑体" w:hint="eastAsia"/>
                <w:sz w:val="24"/>
                <w:szCs w:val="24"/>
              </w:rPr>
              <w:t>0(</w:t>
            </w:r>
            <w:r>
              <w:rPr>
                <w:rFonts w:ascii="黑体" w:eastAsia="黑体" w:hAnsi="黑体" w:hint="eastAsia"/>
                <w:sz w:val="24"/>
                <w:szCs w:val="24"/>
              </w:rPr>
              <w:t>$1</w:t>
            </w:r>
            <w:r>
              <w:rPr>
                <w:rFonts w:ascii="黑体" w:eastAsia="黑体" w:hAnsi="黑体" w:hint="eastAsia"/>
                <w:sz w:val="24"/>
                <w:szCs w:val="24"/>
              </w:rPr>
              <w:t>)</w:t>
            </w:r>
          </w:p>
          <w:p w:rsidR="00534AE5" w:rsidRDefault="00534AE5" w:rsidP="000E2AD5">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534AE5" w:rsidRDefault="00534AE5" w:rsidP="000E2AD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r>
              <w:rPr>
                <w:rFonts w:ascii="黑体" w:eastAsia="黑体" w:hAnsi="黑体" w:hint="eastAsia"/>
                <w:sz w:val="24"/>
                <w:szCs w:val="24"/>
              </w:rPr>
              <w:t xml:space="preserve"> $6,$5,3</w:t>
            </w:r>
          </w:p>
        </w:tc>
      </w:tr>
      <w:tr w:rsidR="00DE041B" w:rsidTr="007336FB">
        <w:trPr>
          <w:trHeight w:val="1663"/>
        </w:trPr>
        <w:tc>
          <w:tcPr>
            <w:tcW w:w="1776" w:type="dxa"/>
            <w:vMerge/>
          </w:tcPr>
          <w:p w:rsidR="00DE041B" w:rsidRDefault="00DE041B" w:rsidP="00BA7504">
            <w:pPr>
              <w:spacing w:before="100" w:beforeAutospacing="1"/>
              <w:jc w:val="left"/>
              <w:rPr>
                <w:rFonts w:ascii="黑体" w:eastAsia="黑体" w:hAnsi="黑体"/>
                <w:sz w:val="24"/>
                <w:szCs w:val="24"/>
              </w:rPr>
            </w:pPr>
          </w:p>
        </w:tc>
        <w:tc>
          <w:tcPr>
            <w:tcW w:w="1296" w:type="dxa"/>
          </w:tcPr>
          <w:p w:rsidR="00DE041B" w:rsidRDefault="00DE041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p>
        </w:tc>
        <w:tc>
          <w:tcPr>
            <w:tcW w:w="1296"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E-D</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M-D</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E041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$5,4($0)</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r>
              <w:rPr>
                <w:rFonts w:ascii="黑体" w:eastAsia="黑体" w:hAnsi="黑体" w:hint="eastAsia"/>
                <w:sz w:val="24"/>
                <w:szCs w:val="24"/>
              </w:rPr>
              <w:t xml:space="preserve"> $5,$4,loop@</w:t>
            </w:r>
          </w:p>
        </w:tc>
      </w:tr>
      <w:tr w:rsidR="007336FB" w:rsidTr="00E56D2E">
        <w:tc>
          <w:tcPr>
            <w:tcW w:w="1776" w:type="dxa"/>
            <w:vMerge/>
          </w:tcPr>
          <w:p w:rsidR="007336FB" w:rsidRDefault="007336FB" w:rsidP="00BA7504">
            <w:pPr>
              <w:spacing w:before="100" w:beforeAutospacing="1"/>
              <w:jc w:val="left"/>
              <w:rPr>
                <w:rFonts w:ascii="黑体" w:eastAsia="黑体" w:hAnsi="黑体"/>
                <w:sz w:val="24"/>
                <w:szCs w:val="24"/>
              </w:rPr>
            </w:pPr>
          </w:p>
        </w:tc>
        <w:tc>
          <w:tcPr>
            <w:tcW w:w="1296" w:type="dxa"/>
          </w:tcPr>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p>
        </w:tc>
        <w:tc>
          <w:tcPr>
            <w:tcW w:w="1296" w:type="dxa"/>
          </w:tcPr>
          <w:p w:rsidR="007336FB" w:rsidRDefault="007336FB" w:rsidP="00825917">
            <w:pPr>
              <w:spacing w:before="100" w:beforeAutospacing="1"/>
              <w:jc w:val="left"/>
              <w:rPr>
                <w:rFonts w:ascii="黑体" w:eastAsia="黑体" w:hAnsi="黑体"/>
                <w:sz w:val="24"/>
                <w:szCs w:val="24"/>
              </w:rPr>
            </w:pPr>
            <w:r>
              <w:rPr>
                <w:rFonts w:ascii="黑体" w:eastAsia="黑体" w:hAnsi="黑体" w:hint="eastAsia"/>
                <w:sz w:val="24"/>
                <w:szCs w:val="24"/>
              </w:rPr>
              <w:t>E-D</w:t>
            </w:r>
          </w:p>
          <w:p w:rsidR="007336FB" w:rsidRDefault="007336FB" w:rsidP="00825917">
            <w:pPr>
              <w:spacing w:before="100" w:beforeAutospacing="1"/>
              <w:jc w:val="left"/>
              <w:rPr>
                <w:rFonts w:ascii="黑体" w:eastAsia="黑体" w:hAnsi="黑体"/>
                <w:sz w:val="24"/>
                <w:szCs w:val="24"/>
              </w:rPr>
            </w:pPr>
            <w:r>
              <w:rPr>
                <w:rFonts w:ascii="黑体" w:eastAsia="黑体" w:hAnsi="黑体" w:hint="eastAsia"/>
                <w:sz w:val="24"/>
                <w:szCs w:val="24"/>
              </w:rPr>
              <w:t>M-D</w:t>
            </w:r>
          </w:p>
          <w:p w:rsidR="007336FB" w:rsidRDefault="007336FB" w:rsidP="00825917">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7336FB" w:rsidRDefault="007336FB" w:rsidP="00825917">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825917">
            <w:pPr>
              <w:spacing w:before="100" w:beforeAutospacing="1"/>
              <w:jc w:val="left"/>
              <w:rPr>
                <w:rFonts w:ascii="黑体" w:eastAsia="黑体" w:hAnsi="黑体"/>
                <w:sz w:val="24"/>
                <w:szCs w:val="24"/>
              </w:rPr>
            </w:pPr>
            <w:r>
              <w:rPr>
                <w:rFonts w:ascii="黑体" w:eastAsia="黑体" w:hAnsi="黑体" w:hint="eastAsia"/>
                <w:sz w:val="24"/>
                <w:szCs w:val="24"/>
              </w:rPr>
              <w:t>暂停</w:t>
            </w:r>
          </w:p>
          <w:p w:rsidR="007336FB" w:rsidRDefault="007336FB"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7336FB" w:rsidRDefault="007336FB"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$5,4($0)</w:t>
            </w:r>
          </w:p>
          <w:p w:rsidR="007336FB" w:rsidRDefault="007336FB"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7336FB" w:rsidRDefault="007336FB"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r>
              <w:rPr>
                <w:rFonts w:ascii="黑体" w:eastAsia="黑体" w:hAnsi="黑体" w:hint="eastAsia"/>
                <w:sz w:val="24"/>
                <w:szCs w:val="24"/>
              </w:rPr>
              <w:t xml:space="preserve"> $5</w:t>
            </w:r>
          </w:p>
        </w:tc>
      </w:tr>
      <w:tr w:rsidR="00DE041B" w:rsidTr="00E56D2E">
        <w:tc>
          <w:tcPr>
            <w:tcW w:w="1776" w:type="dxa"/>
            <w:vMerge/>
          </w:tcPr>
          <w:p w:rsidR="00DE041B" w:rsidRDefault="00DE041B" w:rsidP="00BA7504">
            <w:pPr>
              <w:spacing w:before="100" w:beforeAutospacing="1"/>
              <w:jc w:val="left"/>
              <w:rPr>
                <w:rFonts w:ascii="黑体" w:eastAsia="黑体" w:hAnsi="黑体"/>
                <w:sz w:val="24"/>
                <w:szCs w:val="24"/>
              </w:rPr>
            </w:pPr>
          </w:p>
        </w:tc>
        <w:tc>
          <w:tcPr>
            <w:tcW w:w="1296" w:type="dxa"/>
          </w:tcPr>
          <w:p w:rsidR="00DE041B" w:rsidRDefault="00DE041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p>
        </w:tc>
        <w:tc>
          <w:tcPr>
            <w:tcW w:w="1296"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W-M</w:t>
            </w:r>
          </w:p>
        </w:tc>
        <w:tc>
          <w:tcPr>
            <w:tcW w:w="1205"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E041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$5,4($0)</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r>
              <w:rPr>
                <w:rFonts w:ascii="黑体" w:eastAsia="黑体" w:hAnsi="黑体" w:hint="eastAsia"/>
                <w:sz w:val="24"/>
                <w:szCs w:val="24"/>
              </w:rPr>
              <w:t xml:space="preserve"> $5,0($5)</w:t>
            </w:r>
          </w:p>
        </w:tc>
      </w:tr>
      <w:tr w:rsidR="00DE041B" w:rsidTr="00E56D2E">
        <w:tc>
          <w:tcPr>
            <w:tcW w:w="1776" w:type="dxa"/>
            <w:vMerge/>
          </w:tcPr>
          <w:p w:rsidR="00DE041B" w:rsidRDefault="00DE041B" w:rsidP="00BA7504">
            <w:pPr>
              <w:spacing w:before="100" w:beforeAutospacing="1"/>
              <w:jc w:val="left"/>
              <w:rPr>
                <w:rFonts w:ascii="黑体" w:eastAsia="黑体" w:hAnsi="黑体"/>
                <w:sz w:val="24"/>
                <w:szCs w:val="24"/>
              </w:rPr>
            </w:pPr>
          </w:p>
        </w:tc>
        <w:tc>
          <w:tcPr>
            <w:tcW w:w="1296" w:type="dxa"/>
          </w:tcPr>
          <w:p w:rsidR="00DE041B" w:rsidRDefault="00DE041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p>
        </w:tc>
        <w:tc>
          <w:tcPr>
            <w:tcW w:w="1296"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M-E</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DE041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p w:rsidR="007336FB" w:rsidRDefault="007336FB" w:rsidP="00DE041B">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E041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$5,0($0)</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7336FB" w:rsidRDefault="007336FB" w:rsidP="00DE041B">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$6,0($5)</w:t>
            </w:r>
          </w:p>
        </w:tc>
      </w:tr>
      <w:tr w:rsidR="00D303DC" w:rsidTr="00E56D2E">
        <w:tc>
          <w:tcPr>
            <w:tcW w:w="1776" w:type="dxa"/>
            <w:vMerge w:val="restart"/>
          </w:tcPr>
          <w:p w:rsidR="00D303DC" w:rsidRDefault="00D303DC" w:rsidP="00BA7504">
            <w:pPr>
              <w:spacing w:before="100" w:beforeAutospacing="1"/>
              <w:jc w:val="left"/>
              <w:rPr>
                <w:rFonts w:ascii="黑体" w:eastAsia="黑体" w:hAnsi="黑体"/>
                <w:sz w:val="24"/>
                <w:szCs w:val="24"/>
              </w:rPr>
            </w:pPr>
            <w:proofErr w:type="spellStart"/>
            <w:r>
              <w:rPr>
                <w:rFonts w:ascii="黑体" w:eastAsia="黑体" w:hAnsi="黑体" w:hint="eastAsia"/>
                <w:sz w:val="24"/>
                <w:szCs w:val="24"/>
              </w:rPr>
              <w:t>jal</w:t>
            </w:r>
            <w:proofErr w:type="spellEnd"/>
            <w:r w:rsidR="00534AE5">
              <w:rPr>
                <w:rFonts w:ascii="黑体" w:eastAsia="黑体" w:hAnsi="黑体" w:hint="eastAsia"/>
                <w:sz w:val="24"/>
                <w:szCs w:val="24"/>
              </w:rPr>
              <w:t>类</w:t>
            </w:r>
          </w:p>
        </w:tc>
        <w:tc>
          <w:tcPr>
            <w:tcW w:w="1296"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w:t>
            </w:r>
            <w:proofErr w:type="spellStart"/>
            <w:r>
              <w:rPr>
                <w:rFonts w:ascii="黑体" w:eastAsia="黑体" w:hAnsi="黑体" w:hint="eastAsia"/>
                <w:sz w:val="24"/>
                <w:szCs w:val="24"/>
              </w:rPr>
              <w:t>subu</w:t>
            </w:r>
            <w:proofErr w:type="spellEnd"/>
          </w:p>
        </w:tc>
        <w:tc>
          <w:tcPr>
            <w:tcW w:w="1296"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M-E</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jal</w:t>
            </w:r>
            <w:proofErr w:type="spellEnd"/>
            <w:r>
              <w:rPr>
                <w:rFonts w:ascii="黑体" w:eastAsia="黑体" w:hAnsi="黑体" w:hint="eastAsia"/>
                <w:sz w:val="24"/>
                <w:szCs w:val="24"/>
              </w:rPr>
              <w:t xml:space="preserve"> loop</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D303DC" w:rsidRDefault="00D303DC" w:rsidP="00D303DC">
            <w:pPr>
              <w:spacing w:before="100" w:beforeAutospacing="1"/>
              <w:jc w:val="left"/>
              <w:rPr>
                <w:rFonts w:ascii="黑体" w:eastAsia="黑体" w:hAnsi="黑体"/>
                <w:sz w:val="24"/>
                <w:szCs w:val="24"/>
              </w:rPr>
            </w:pPr>
            <w:proofErr w:type="spellStart"/>
            <w:r>
              <w:rPr>
                <w:rFonts w:ascii="黑体" w:eastAsia="黑体" w:hAnsi="黑体" w:hint="eastAsia"/>
                <w:sz w:val="24"/>
                <w:szCs w:val="24"/>
              </w:rPr>
              <w:t>addu</w:t>
            </w:r>
            <w:proofErr w:type="spellEnd"/>
            <w:r>
              <w:rPr>
                <w:rFonts w:ascii="黑体" w:eastAsia="黑体" w:hAnsi="黑体" w:hint="eastAsia"/>
                <w:sz w:val="24"/>
                <w:szCs w:val="24"/>
              </w:rPr>
              <w:t xml:space="preserve"> $6,$31,$4@</w:t>
            </w:r>
          </w:p>
        </w:tc>
      </w:tr>
      <w:tr w:rsidR="00D303DC" w:rsidTr="00E56D2E">
        <w:tc>
          <w:tcPr>
            <w:tcW w:w="1776" w:type="dxa"/>
            <w:vMerge/>
          </w:tcPr>
          <w:p w:rsidR="00D303DC" w:rsidRDefault="00D303DC" w:rsidP="00BA7504">
            <w:pPr>
              <w:spacing w:before="100" w:beforeAutospacing="1"/>
              <w:jc w:val="left"/>
              <w:rPr>
                <w:rFonts w:ascii="黑体" w:eastAsia="黑体" w:hAnsi="黑体"/>
                <w:sz w:val="24"/>
                <w:szCs w:val="24"/>
              </w:rPr>
            </w:pPr>
          </w:p>
        </w:tc>
        <w:tc>
          <w:tcPr>
            <w:tcW w:w="1296"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p>
        </w:tc>
        <w:tc>
          <w:tcPr>
            <w:tcW w:w="1296"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M-E</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303DC" w:rsidRDefault="00D303DC" w:rsidP="00D303DC">
            <w:pPr>
              <w:spacing w:before="100" w:beforeAutospacing="1"/>
              <w:jc w:val="left"/>
              <w:rPr>
                <w:rFonts w:ascii="黑体" w:eastAsia="黑体" w:hAnsi="黑体"/>
                <w:sz w:val="24"/>
                <w:szCs w:val="24"/>
              </w:rPr>
            </w:pPr>
            <w:proofErr w:type="spellStart"/>
            <w:r>
              <w:rPr>
                <w:rFonts w:ascii="黑体" w:eastAsia="黑体" w:hAnsi="黑体" w:hint="eastAsia"/>
                <w:sz w:val="24"/>
                <w:szCs w:val="24"/>
              </w:rPr>
              <w:t>jal</w:t>
            </w:r>
            <w:proofErr w:type="spellEnd"/>
            <w:r>
              <w:rPr>
                <w:rFonts w:ascii="黑体" w:eastAsia="黑体" w:hAnsi="黑体" w:hint="eastAsia"/>
                <w:sz w:val="24"/>
                <w:szCs w:val="24"/>
              </w:rPr>
              <w:t xml:space="preserve"> loop</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ori</w:t>
            </w:r>
            <w:proofErr w:type="spellEnd"/>
            <w:r>
              <w:rPr>
                <w:rFonts w:ascii="黑体" w:eastAsia="黑体" w:hAnsi="黑体" w:hint="eastAsia"/>
                <w:sz w:val="24"/>
                <w:szCs w:val="24"/>
              </w:rPr>
              <w:t xml:space="preserve"> $6,$31,$4</w:t>
            </w:r>
          </w:p>
        </w:tc>
      </w:tr>
      <w:tr w:rsidR="00534AE5" w:rsidTr="00E56D2E">
        <w:tc>
          <w:tcPr>
            <w:tcW w:w="1776" w:type="dxa"/>
            <w:vMerge/>
          </w:tcPr>
          <w:p w:rsidR="00534AE5" w:rsidRDefault="00534AE5" w:rsidP="00BA7504">
            <w:pPr>
              <w:spacing w:before="100" w:beforeAutospacing="1"/>
              <w:jc w:val="left"/>
              <w:rPr>
                <w:rFonts w:ascii="黑体" w:eastAsia="黑体" w:hAnsi="黑体"/>
                <w:sz w:val="24"/>
                <w:szCs w:val="24"/>
              </w:rPr>
            </w:pPr>
          </w:p>
        </w:tc>
        <w:tc>
          <w:tcPr>
            <w:tcW w:w="1296" w:type="dxa"/>
          </w:tcPr>
          <w:p w:rsidR="00534AE5" w:rsidRDefault="00534AE5" w:rsidP="000E2AD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p>
        </w:tc>
        <w:tc>
          <w:tcPr>
            <w:tcW w:w="1296" w:type="dxa"/>
          </w:tcPr>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M-E</w:t>
            </w:r>
          </w:p>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W-E</w:t>
            </w:r>
          </w:p>
        </w:tc>
        <w:tc>
          <w:tcPr>
            <w:tcW w:w="1205" w:type="dxa"/>
          </w:tcPr>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p w:rsidR="00534AE5" w:rsidRDefault="00534AE5" w:rsidP="000E2AD5">
            <w:pPr>
              <w:spacing w:before="100" w:beforeAutospacing="1"/>
              <w:jc w:val="left"/>
              <w:rPr>
                <w:rFonts w:ascii="黑体" w:eastAsia="黑体" w:hAnsi="黑体" w:hint="eastAsia"/>
                <w:sz w:val="24"/>
                <w:szCs w:val="24"/>
              </w:rPr>
            </w:pPr>
            <w:r>
              <w:rPr>
                <w:rFonts w:ascii="黑体" w:eastAsia="黑体" w:hAnsi="黑体" w:hint="eastAsia"/>
                <w:sz w:val="24"/>
                <w:szCs w:val="24"/>
              </w:rPr>
              <w:t>转发</w:t>
            </w:r>
          </w:p>
        </w:tc>
        <w:tc>
          <w:tcPr>
            <w:tcW w:w="2812" w:type="dxa"/>
          </w:tcPr>
          <w:p w:rsidR="00534AE5" w:rsidRDefault="00534AE5" w:rsidP="000E2AD5">
            <w:pPr>
              <w:spacing w:before="100" w:beforeAutospacing="1"/>
              <w:jc w:val="left"/>
              <w:rPr>
                <w:rFonts w:ascii="黑体" w:eastAsia="黑体" w:hAnsi="黑体"/>
                <w:sz w:val="24"/>
                <w:szCs w:val="24"/>
              </w:rPr>
            </w:pPr>
            <w:proofErr w:type="spellStart"/>
            <w:r>
              <w:rPr>
                <w:rFonts w:ascii="黑体" w:eastAsia="黑体" w:hAnsi="黑体" w:hint="eastAsia"/>
                <w:sz w:val="24"/>
                <w:szCs w:val="24"/>
              </w:rPr>
              <w:t>jal</w:t>
            </w:r>
            <w:proofErr w:type="spellEnd"/>
            <w:r>
              <w:rPr>
                <w:rFonts w:ascii="黑体" w:eastAsia="黑体" w:hAnsi="黑体" w:hint="eastAsia"/>
                <w:sz w:val="24"/>
                <w:szCs w:val="24"/>
              </w:rPr>
              <w:t xml:space="preserve"> loop</w:t>
            </w:r>
          </w:p>
          <w:p w:rsidR="00534AE5" w:rsidRDefault="00534AE5" w:rsidP="000E2AD5">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534AE5" w:rsidRDefault="00534AE5" w:rsidP="000E2AD5">
            <w:pPr>
              <w:spacing w:before="100" w:beforeAutospacing="1"/>
              <w:jc w:val="left"/>
              <w:rPr>
                <w:rFonts w:ascii="黑体" w:eastAsia="黑体" w:hAnsi="黑体" w:hint="eastAsia"/>
                <w:sz w:val="24"/>
                <w:szCs w:val="24"/>
              </w:rPr>
            </w:pPr>
            <w:proofErr w:type="spellStart"/>
            <w:r>
              <w:rPr>
                <w:rFonts w:ascii="黑体" w:eastAsia="黑体" w:hAnsi="黑体" w:hint="eastAsia"/>
                <w:sz w:val="24"/>
                <w:szCs w:val="24"/>
              </w:rPr>
              <w:t>sll</w:t>
            </w:r>
            <w:proofErr w:type="spellEnd"/>
            <w:r>
              <w:rPr>
                <w:rFonts w:ascii="黑体" w:eastAsia="黑体" w:hAnsi="黑体" w:hint="eastAsia"/>
                <w:sz w:val="24"/>
                <w:szCs w:val="24"/>
              </w:rPr>
              <w:t xml:space="preserve"> $6,$31</w:t>
            </w:r>
            <w:r>
              <w:rPr>
                <w:rFonts w:ascii="黑体" w:eastAsia="黑体" w:hAnsi="黑体" w:hint="eastAsia"/>
                <w:sz w:val="24"/>
                <w:szCs w:val="24"/>
              </w:rPr>
              <w:t>,3</w:t>
            </w:r>
          </w:p>
        </w:tc>
      </w:tr>
      <w:tr w:rsidR="00D303DC" w:rsidTr="00E56D2E">
        <w:tc>
          <w:tcPr>
            <w:tcW w:w="1776" w:type="dxa"/>
            <w:vMerge/>
          </w:tcPr>
          <w:p w:rsidR="00D303DC" w:rsidRDefault="00D303DC" w:rsidP="00BA7504">
            <w:pPr>
              <w:spacing w:before="100" w:beforeAutospacing="1"/>
              <w:jc w:val="left"/>
              <w:rPr>
                <w:rFonts w:ascii="黑体" w:eastAsia="黑体" w:hAnsi="黑体"/>
                <w:sz w:val="24"/>
                <w:szCs w:val="24"/>
              </w:rPr>
            </w:pPr>
          </w:p>
        </w:tc>
        <w:tc>
          <w:tcPr>
            <w:tcW w:w="1296"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p>
        </w:tc>
        <w:tc>
          <w:tcPr>
            <w:tcW w:w="1296"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E-D</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M-D</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303DC" w:rsidRDefault="00D303DC" w:rsidP="00D303DC">
            <w:pPr>
              <w:spacing w:before="100" w:beforeAutospacing="1"/>
              <w:jc w:val="left"/>
              <w:rPr>
                <w:rFonts w:ascii="黑体" w:eastAsia="黑体" w:hAnsi="黑体"/>
                <w:sz w:val="24"/>
                <w:szCs w:val="24"/>
              </w:rPr>
            </w:pPr>
            <w:proofErr w:type="spellStart"/>
            <w:r>
              <w:rPr>
                <w:rFonts w:ascii="黑体" w:eastAsia="黑体" w:hAnsi="黑体" w:hint="eastAsia"/>
                <w:sz w:val="24"/>
                <w:szCs w:val="24"/>
              </w:rPr>
              <w:t>jal</w:t>
            </w:r>
            <w:proofErr w:type="spellEnd"/>
            <w:r>
              <w:rPr>
                <w:rFonts w:ascii="黑体" w:eastAsia="黑体" w:hAnsi="黑体" w:hint="eastAsia"/>
                <w:sz w:val="24"/>
                <w:szCs w:val="24"/>
              </w:rPr>
              <w:t xml:space="preserve"> loop</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beq</w:t>
            </w:r>
            <w:proofErr w:type="spellEnd"/>
            <w:r>
              <w:rPr>
                <w:rFonts w:ascii="黑体" w:eastAsia="黑体" w:hAnsi="黑体" w:hint="eastAsia"/>
                <w:sz w:val="24"/>
                <w:szCs w:val="24"/>
              </w:rPr>
              <w:t xml:space="preserve"> $5,$31,loop@</w:t>
            </w:r>
          </w:p>
        </w:tc>
      </w:tr>
      <w:tr w:rsidR="00D303DC" w:rsidTr="00E56D2E">
        <w:tc>
          <w:tcPr>
            <w:tcW w:w="1776" w:type="dxa"/>
            <w:vMerge/>
          </w:tcPr>
          <w:p w:rsidR="00D303DC" w:rsidRDefault="00D303DC" w:rsidP="00BA7504">
            <w:pPr>
              <w:spacing w:before="100" w:beforeAutospacing="1"/>
              <w:jc w:val="left"/>
              <w:rPr>
                <w:rFonts w:ascii="黑体" w:eastAsia="黑体" w:hAnsi="黑体"/>
                <w:sz w:val="24"/>
                <w:szCs w:val="24"/>
              </w:rPr>
            </w:pPr>
          </w:p>
        </w:tc>
        <w:tc>
          <w:tcPr>
            <w:tcW w:w="1296"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p>
        </w:tc>
        <w:tc>
          <w:tcPr>
            <w:tcW w:w="1296"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E-D</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M-D</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W-D</w:t>
            </w:r>
          </w:p>
        </w:tc>
        <w:tc>
          <w:tcPr>
            <w:tcW w:w="1205"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303DC" w:rsidRDefault="00D303DC" w:rsidP="00D303DC">
            <w:pPr>
              <w:spacing w:before="100" w:beforeAutospacing="1"/>
              <w:jc w:val="left"/>
              <w:rPr>
                <w:rFonts w:ascii="黑体" w:eastAsia="黑体" w:hAnsi="黑体"/>
                <w:sz w:val="24"/>
                <w:szCs w:val="24"/>
              </w:rPr>
            </w:pPr>
            <w:proofErr w:type="spellStart"/>
            <w:r>
              <w:rPr>
                <w:rFonts w:ascii="黑体" w:eastAsia="黑体" w:hAnsi="黑体" w:hint="eastAsia"/>
                <w:sz w:val="24"/>
                <w:szCs w:val="24"/>
              </w:rPr>
              <w:t>jal</w:t>
            </w:r>
            <w:proofErr w:type="spellEnd"/>
            <w:r>
              <w:rPr>
                <w:rFonts w:ascii="黑体" w:eastAsia="黑体" w:hAnsi="黑体" w:hint="eastAsia"/>
                <w:sz w:val="24"/>
                <w:szCs w:val="24"/>
              </w:rPr>
              <w:t xml:space="preserve"> loop</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(0,1,2)</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jr</w:t>
            </w:r>
            <w:proofErr w:type="spellEnd"/>
            <w:r>
              <w:rPr>
                <w:rFonts w:ascii="黑体" w:eastAsia="黑体" w:hAnsi="黑体" w:hint="eastAsia"/>
                <w:sz w:val="24"/>
                <w:szCs w:val="24"/>
              </w:rPr>
              <w:t xml:space="preserve"> $31</w:t>
            </w:r>
          </w:p>
        </w:tc>
      </w:tr>
      <w:tr w:rsidR="00D303DC" w:rsidTr="00E56D2E">
        <w:tc>
          <w:tcPr>
            <w:tcW w:w="1776" w:type="dxa"/>
            <w:vMerge/>
          </w:tcPr>
          <w:p w:rsidR="00D303DC" w:rsidRDefault="00D303DC" w:rsidP="00BA7504">
            <w:pPr>
              <w:spacing w:before="100" w:beforeAutospacing="1"/>
              <w:jc w:val="left"/>
              <w:rPr>
                <w:rFonts w:ascii="黑体" w:eastAsia="黑体" w:hAnsi="黑体"/>
                <w:sz w:val="24"/>
                <w:szCs w:val="24"/>
              </w:rPr>
            </w:pPr>
          </w:p>
        </w:tc>
        <w:tc>
          <w:tcPr>
            <w:tcW w:w="1296"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p>
        </w:tc>
        <w:tc>
          <w:tcPr>
            <w:tcW w:w="1296"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W-M</w:t>
            </w:r>
          </w:p>
        </w:tc>
        <w:tc>
          <w:tcPr>
            <w:tcW w:w="1205"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$5,4($0)</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sw</w:t>
            </w:r>
            <w:proofErr w:type="spellEnd"/>
            <w:r>
              <w:rPr>
                <w:rFonts w:ascii="黑体" w:eastAsia="黑体" w:hAnsi="黑体" w:hint="eastAsia"/>
                <w:sz w:val="24"/>
                <w:szCs w:val="24"/>
              </w:rPr>
              <w:t xml:space="preserve"> $5,0($5)</w:t>
            </w:r>
          </w:p>
        </w:tc>
      </w:tr>
      <w:tr w:rsidR="00D303DC" w:rsidTr="00E56D2E">
        <w:tc>
          <w:tcPr>
            <w:tcW w:w="1776" w:type="dxa"/>
            <w:vMerge/>
          </w:tcPr>
          <w:p w:rsidR="00D303DC" w:rsidRDefault="00D303DC" w:rsidP="00BA7504">
            <w:pPr>
              <w:spacing w:before="100" w:beforeAutospacing="1"/>
              <w:jc w:val="left"/>
              <w:rPr>
                <w:rFonts w:ascii="黑体" w:eastAsia="黑体" w:hAnsi="黑体"/>
                <w:sz w:val="24"/>
                <w:szCs w:val="24"/>
              </w:rPr>
            </w:pPr>
          </w:p>
        </w:tc>
        <w:tc>
          <w:tcPr>
            <w:tcW w:w="1296"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p>
        </w:tc>
        <w:tc>
          <w:tcPr>
            <w:tcW w:w="1296"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M-E</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W-E</w:t>
            </w:r>
          </w:p>
        </w:tc>
        <w:tc>
          <w:tcPr>
            <w:tcW w:w="1205" w:type="dxa"/>
          </w:tcPr>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p w:rsidR="00D303DC" w:rsidRDefault="00D303DC" w:rsidP="00825917">
            <w:pPr>
              <w:spacing w:before="100" w:beforeAutospacing="1"/>
              <w:jc w:val="left"/>
              <w:rPr>
                <w:rFonts w:ascii="黑体" w:eastAsia="黑体" w:hAnsi="黑体"/>
                <w:sz w:val="24"/>
                <w:szCs w:val="24"/>
              </w:rPr>
            </w:pPr>
            <w:r>
              <w:rPr>
                <w:rFonts w:ascii="黑体" w:eastAsia="黑体" w:hAnsi="黑体" w:hint="eastAsia"/>
                <w:sz w:val="24"/>
                <w:szCs w:val="24"/>
              </w:rPr>
              <w:t>转发</w:t>
            </w:r>
          </w:p>
        </w:tc>
        <w:tc>
          <w:tcPr>
            <w:tcW w:w="2812" w:type="dxa"/>
          </w:tcPr>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$5,0($0)</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instr</w:t>
            </w:r>
            <w:proofErr w:type="spellEnd"/>
            <w:r>
              <w:rPr>
                <w:rFonts w:ascii="黑体" w:eastAsia="黑体" w:hAnsi="黑体" w:hint="eastAsia"/>
                <w:sz w:val="24"/>
                <w:szCs w:val="24"/>
              </w:rPr>
              <w:t>(0,1)</w:t>
            </w:r>
          </w:p>
          <w:p w:rsidR="00D303DC" w:rsidRDefault="00D303DC" w:rsidP="00825917">
            <w:pPr>
              <w:spacing w:before="100" w:beforeAutospacing="1"/>
              <w:jc w:val="left"/>
              <w:rPr>
                <w:rFonts w:ascii="黑体" w:eastAsia="黑体" w:hAnsi="黑体"/>
                <w:sz w:val="24"/>
                <w:szCs w:val="24"/>
              </w:rPr>
            </w:pPr>
            <w:proofErr w:type="spellStart"/>
            <w:r>
              <w:rPr>
                <w:rFonts w:ascii="黑体" w:eastAsia="黑体" w:hAnsi="黑体" w:hint="eastAsia"/>
                <w:sz w:val="24"/>
                <w:szCs w:val="24"/>
              </w:rPr>
              <w:t>lw</w:t>
            </w:r>
            <w:proofErr w:type="spellEnd"/>
            <w:r>
              <w:rPr>
                <w:rFonts w:ascii="黑体" w:eastAsia="黑体" w:hAnsi="黑体" w:hint="eastAsia"/>
                <w:sz w:val="24"/>
                <w:szCs w:val="24"/>
              </w:rPr>
              <w:t xml:space="preserve"> $6,0($5)</w:t>
            </w:r>
          </w:p>
        </w:tc>
      </w:tr>
    </w:tbl>
    <w:p w:rsidR="00EC18D0" w:rsidRPr="00BA7504" w:rsidRDefault="00EC18D0" w:rsidP="00BA7504">
      <w:pPr>
        <w:spacing w:before="100" w:beforeAutospacing="1"/>
        <w:jc w:val="left"/>
        <w:rPr>
          <w:rFonts w:ascii="黑体" w:eastAsia="黑体" w:hAnsi="黑体"/>
          <w:sz w:val="24"/>
          <w:szCs w:val="24"/>
        </w:rPr>
      </w:pPr>
    </w:p>
    <w:sectPr w:rsidR="00EC18D0" w:rsidRPr="00BA7504" w:rsidSect="00670094">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3E0" w:rsidRDefault="007C03E0" w:rsidP="003912DC">
      <w:r>
        <w:separator/>
      </w:r>
    </w:p>
  </w:endnote>
  <w:endnote w:type="continuationSeparator" w:id="0">
    <w:p w:rsidR="007C03E0" w:rsidRDefault="007C03E0" w:rsidP="003912DC">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3E0" w:rsidRDefault="007C03E0" w:rsidP="003912DC">
      <w:r>
        <w:separator/>
      </w:r>
    </w:p>
  </w:footnote>
  <w:footnote w:type="continuationSeparator" w:id="0">
    <w:p w:rsidR="007C03E0" w:rsidRDefault="007C03E0" w:rsidP="00391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997" w:rsidRDefault="00FC4997" w:rsidP="006C45F4">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83F"/>
    <w:multiLevelType w:val="hybridMultilevel"/>
    <w:tmpl w:val="A768B784"/>
    <w:lvl w:ilvl="0" w:tplc="81C02CB6">
      <w:start w:val="1"/>
      <w:numFmt w:val="decimal"/>
      <w:lvlText w:val="%1."/>
      <w:lvlJc w:val="left"/>
      <w:pPr>
        <w:ind w:left="1380" w:hanging="360"/>
      </w:pPr>
      <w:rPr>
        <w:rFonts w:ascii="黑体" w:eastAsia="黑体" w:hAnsi="黑体" w:hint="default"/>
        <w:sz w:val="24"/>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
    <w:nsid w:val="0CF301CC"/>
    <w:multiLevelType w:val="hybridMultilevel"/>
    <w:tmpl w:val="FDF07EF0"/>
    <w:lvl w:ilvl="0" w:tplc="8A4AD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6644E5"/>
    <w:multiLevelType w:val="hybridMultilevel"/>
    <w:tmpl w:val="6EAC36BA"/>
    <w:lvl w:ilvl="0" w:tplc="9BB27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6C17D4"/>
    <w:multiLevelType w:val="hybridMultilevel"/>
    <w:tmpl w:val="55A4F010"/>
    <w:lvl w:ilvl="0" w:tplc="0478CFE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1B5A0293"/>
    <w:multiLevelType w:val="multilevel"/>
    <w:tmpl w:val="CD8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2B456E"/>
    <w:multiLevelType w:val="hybridMultilevel"/>
    <w:tmpl w:val="BCA6E54A"/>
    <w:lvl w:ilvl="0" w:tplc="3AA2A10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nsid w:val="2D7A59DD"/>
    <w:multiLevelType w:val="hybridMultilevel"/>
    <w:tmpl w:val="F454CDBC"/>
    <w:lvl w:ilvl="0" w:tplc="BFBAF0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8460A42"/>
    <w:multiLevelType w:val="hybridMultilevel"/>
    <w:tmpl w:val="263ADC18"/>
    <w:lvl w:ilvl="0" w:tplc="D5465F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12426B"/>
    <w:multiLevelType w:val="hybridMultilevel"/>
    <w:tmpl w:val="F73E86F0"/>
    <w:lvl w:ilvl="0" w:tplc="B3E84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244A4B"/>
    <w:multiLevelType w:val="multilevel"/>
    <w:tmpl w:val="B6F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A34CFA"/>
    <w:multiLevelType w:val="hybridMultilevel"/>
    <w:tmpl w:val="019C3CEA"/>
    <w:lvl w:ilvl="0" w:tplc="7C9E544A">
      <w:start w:val="1"/>
      <w:numFmt w:val="decimal"/>
      <w:lvlText w:val="%1、"/>
      <w:lvlJc w:val="left"/>
      <w:pPr>
        <w:ind w:left="2535" w:hanging="735"/>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1">
    <w:nsid w:val="4A53049D"/>
    <w:multiLevelType w:val="hybridMultilevel"/>
    <w:tmpl w:val="77E4C2C6"/>
    <w:lvl w:ilvl="0" w:tplc="B93846B8">
      <w:start w:val="1"/>
      <w:numFmt w:val="japaneseCounting"/>
      <w:lvlText w:val="%1、"/>
      <w:lvlJc w:val="left"/>
      <w:pPr>
        <w:ind w:left="3861"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6EA0C00"/>
    <w:multiLevelType w:val="multilevel"/>
    <w:tmpl w:val="197E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656472"/>
    <w:multiLevelType w:val="hybridMultilevel"/>
    <w:tmpl w:val="579A33C4"/>
    <w:lvl w:ilvl="0" w:tplc="A0EE60AE">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4">
    <w:nsid w:val="72835AD7"/>
    <w:multiLevelType w:val="hybridMultilevel"/>
    <w:tmpl w:val="C84E13B0"/>
    <w:lvl w:ilvl="0" w:tplc="5AE22DF0">
      <w:start w:val="1"/>
      <w:numFmt w:val="decimal"/>
      <w:lvlText w:val="%1."/>
      <w:lvlJc w:val="left"/>
      <w:pPr>
        <w:ind w:left="1854" w:hanging="360"/>
      </w:pPr>
      <w:rPr>
        <w:rFonts w:hint="default"/>
      </w:rPr>
    </w:lvl>
    <w:lvl w:ilvl="1" w:tplc="04090019" w:tentative="1">
      <w:start w:val="1"/>
      <w:numFmt w:val="lowerLetter"/>
      <w:lvlText w:val="%2)"/>
      <w:lvlJc w:val="left"/>
      <w:pPr>
        <w:ind w:left="2334" w:hanging="420"/>
      </w:pPr>
    </w:lvl>
    <w:lvl w:ilvl="2" w:tplc="0409001B" w:tentative="1">
      <w:start w:val="1"/>
      <w:numFmt w:val="lowerRoman"/>
      <w:lvlText w:val="%3."/>
      <w:lvlJc w:val="right"/>
      <w:pPr>
        <w:ind w:left="2754" w:hanging="420"/>
      </w:pPr>
    </w:lvl>
    <w:lvl w:ilvl="3" w:tplc="0409000F" w:tentative="1">
      <w:start w:val="1"/>
      <w:numFmt w:val="decimal"/>
      <w:lvlText w:val="%4."/>
      <w:lvlJc w:val="left"/>
      <w:pPr>
        <w:ind w:left="3174" w:hanging="420"/>
      </w:pPr>
    </w:lvl>
    <w:lvl w:ilvl="4" w:tplc="04090019" w:tentative="1">
      <w:start w:val="1"/>
      <w:numFmt w:val="lowerLetter"/>
      <w:lvlText w:val="%5)"/>
      <w:lvlJc w:val="left"/>
      <w:pPr>
        <w:ind w:left="3594" w:hanging="420"/>
      </w:pPr>
    </w:lvl>
    <w:lvl w:ilvl="5" w:tplc="0409001B" w:tentative="1">
      <w:start w:val="1"/>
      <w:numFmt w:val="lowerRoman"/>
      <w:lvlText w:val="%6."/>
      <w:lvlJc w:val="right"/>
      <w:pPr>
        <w:ind w:left="4014" w:hanging="420"/>
      </w:pPr>
    </w:lvl>
    <w:lvl w:ilvl="6" w:tplc="0409000F" w:tentative="1">
      <w:start w:val="1"/>
      <w:numFmt w:val="decimal"/>
      <w:lvlText w:val="%7."/>
      <w:lvlJc w:val="left"/>
      <w:pPr>
        <w:ind w:left="4434" w:hanging="420"/>
      </w:pPr>
    </w:lvl>
    <w:lvl w:ilvl="7" w:tplc="04090019" w:tentative="1">
      <w:start w:val="1"/>
      <w:numFmt w:val="lowerLetter"/>
      <w:lvlText w:val="%8)"/>
      <w:lvlJc w:val="left"/>
      <w:pPr>
        <w:ind w:left="4854" w:hanging="420"/>
      </w:pPr>
    </w:lvl>
    <w:lvl w:ilvl="8" w:tplc="0409001B" w:tentative="1">
      <w:start w:val="1"/>
      <w:numFmt w:val="lowerRoman"/>
      <w:lvlText w:val="%9."/>
      <w:lvlJc w:val="right"/>
      <w:pPr>
        <w:ind w:left="5274" w:hanging="420"/>
      </w:pPr>
    </w:lvl>
  </w:abstractNum>
  <w:num w:numId="1">
    <w:abstractNumId w:val="7"/>
  </w:num>
  <w:num w:numId="2">
    <w:abstractNumId w:val="6"/>
  </w:num>
  <w:num w:numId="3">
    <w:abstractNumId w:val="11"/>
  </w:num>
  <w:num w:numId="4">
    <w:abstractNumId w:val="0"/>
  </w:num>
  <w:num w:numId="5">
    <w:abstractNumId w:val="10"/>
  </w:num>
  <w:num w:numId="6">
    <w:abstractNumId w:val="13"/>
  </w:num>
  <w:num w:numId="7">
    <w:abstractNumId w:val="14"/>
  </w:num>
  <w:num w:numId="8">
    <w:abstractNumId w:val="1"/>
  </w:num>
  <w:num w:numId="9">
    <w:abstractNumId w:val="2"/>
  </w:num>
  <w:num w:numId="10">
    <w:abstractNumId w:val="8"/>
  </w:num>
  <w:num w:numId="11">
    <w:abstractNumId w:val="5"/>
  </w:num>
  <w:num w:numId="12">
    <w:abstractNumId w:val="3"/>
  </w:num>
  <w:num w:numId="13">
    <w:abstractNumId w:val="9"/>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12DC"/>
    <w:rsid w:val="000109D5"/>
    <w:rsid w:val="00016B14"/>
    <w:rsid w:val="00031EDF"/>
    <w:rsid w:val="000574DF"/>
    <w:rsid w:val="00065682"/>
    <w:rsid w:val="00071338"/>
    <w:rsid w:val="00075923"/>
    <w:rsid w:val="000800AC"/>
    <w:rsid w:val="000A76DD"/>
    <w:rsid w:val="000B3605"/>
    <w:rsid w:val="000C5ADA"/>
    <w:rsid w:val="00101A10"/>
    <w:rsid w:val="00124369"/>
    <w:rsid w:val="00137102"/>
    <w:rsid w:val="00160FE0"/>
    <w:rsid w:val="00172FF3"/>
    <w:rsid w:val="00181E50"/>
    <w:rsid w:val="001860E9"/>
    <w:rsid w:val="001A5569"/>
    <w:rsid w:val="001B079E"/>
    <w:rsid w:val="001C32B6"/>
    <w:rsid w:val="001C5724"/>
    <w:rsid w:val="001D0233"/>
    <w:rsid w:val="001E021C"/>
    <w:rsid w:val="001E1DAF"/>
    <w:rsid w:val="002027CE"/>
    <w:rsid w:val="002066A4"/>
    <w:rsid w:val="00243CCD"/>
    <w:rsid w:val="00276ABF"/>
    <w:rsid w:val="00293BAC"/>
    <w:rsid w:val="002A002A"/>
    <w:rsid w:val="002A3BC9"/>
    <w:rsid w:val="002A3BFA"/>
    <w:rsid w:val="002C0465"/>
    <w:rsid w:val="002F258C"/>
    <w:rsid w:val="003018D3"/>
    <w:rsid w:val="00321EF2"/>
    <w:rsid w:val="003912DC"/>
    <w:rsid w:val="003B58C8"/>
    <w:rsid w:val="003B7535"/>
    <w:rsid w:val="003D30A9"/>
    <w:rsid w:val="003F2798"/>
    <w:rsid w:val="00442F26"/>
    <w:rsid w:val="00473090"/>
    <w:rsid w:val="00484EA9"/>
    <w:rsid w:val="00494B21"/>
    <w:rsid w:val="004B6E4F"/>
    <w:rsid w:val="004E3423"/>
    <w:rsid w:val="004E63F0"/>
    <w:rsid w:val="004E6D9B"/>
    <w:rsid w:val="004E6EED"/>
    <w:rsid w:val="004F141C"/>
    <w:rsid w:val="004F7B04"/>
    <w:rsid w:val="00500473"/>
    <w:rsid w:val="00503E6B"/>
    <w:rsid w:val="00503FF8"/>
    <w:rsid w:val="00506697"/>
    <w:rsid w:val="005112EE"/>
    <w:rsid w:val="0052235B"/>
    <w:rsid w:val="00534AE5"/>
    <w:rsid w:val="00554F79"/>
    <w:rsid w:val="005672AF"/>
    <w:rsid w:val="00573A0B"/>
    <w:rsid w:val="005A5E4B"/>
    <w:rsid w:val="005B6A0A"/>
    <w:rsid w:val="005C7187"/>
    <w:rsid w:val="005D76C7"/>
    <w:rsid w:val="0061006B"/>
    <w:rsid w:val="006111D9"/>
    <w:rsid w:val="00643ECE"/>
    <w:rsid w:val="00647BA6"/>
    <w:rsid w:val="00670094"/>
    <w:rsid w:val="00682219"/>
    <w:rsid w:val="00684A53"/>
    <w:rsid w:val="00686C02"/>
    <w:rsid w:val="00690D6F"/>
    <w:rsid w:val="006C3668"/>
    <w:rsid w:val="006C45F4"/>
    <w:rsid w:val="006D4BE0"/>
    <w:rsid w:val="006E19B6"/>
    <w:rsid w:val="006F74CD"/>
    <w:rsid w:val="007149D1"/>
    <w:rsid w:val="007336FB"/>
    <w:rsid w:val="007424B8"/>
    <w:rsid w:val="00742EB1"/>
    <w:rsid w:val="00745E38"/>
    <w:rsid w:val="00751470"/>
    <w:rsid w:val="00755DEC"/>
    <w:rsid w:val="00767093"/>
    <w:rsid w:val="007A289A"/>
    <w:rsid w:val="007B7133"/>
    <w:rsid w:val="007C03E0"/>
    <w:rsid w:val="007C3FEB"/>
    <w:rsid w:val="007E5B34"/>
    <w:rsid w:val="00801028"/>
    <w:rsid w:val="008038D4"/>
    <w:rsid w:val="0081774F"/>
    <w:rsid w:val="00825917"/>
    <w:rsid w:val="00837CEB"/>
    <w:rsid w:val="0085487D"/>
    <w:rsid w:val="008576FB"/>
    <w:rsid w:val="008A578A"/>
    <w:rsid w:val="008B340C"/>
    <w:rsid w:val="008B7AC7"/>
    <w:rsid w:val="008E6764"/>
    <w:rsid w:val="008F4E9B"/>
    <w:rsid w:val="009015E8"/>
    <w:rsid w:val="00901A30"/>
    <w:rsid w:val="00910F2D"/>
    <w:rsid w:val="00916BC1"/>
    <w:rsid w:val="00924938"/>
    <w:rsid w:val="00930857"/>
    <w:rsid w:val="00941BAE"/>
    <w:rsid w:val="00997151"/>
    <w:rsid w:val="009A178B"/>
    <w:rsid w:val="009A197C"/>
    <w:rsid w:val="009B07CC"/>
    <w:rsid w:val="009E5851"/>
    <w:rsid w:val="009F7CDC"/>
    <w:rsid w:val="00A106C3"/>
    <w:rsid w:val="00A2273A"/>
    <w:rsid w:val="00A2773A"/>
    <w:rsid w:val="00A42EC9"/>
    <w:rsid w:val="00A60E2C"/>
    <w:rsid w:val="00A671C8"/>
    <w:rsid w:val="00A8272D"/>
    <w:rsid w:val="00A94776"/>
    <w:rsid w:val="00AA5ADA"/>
    <w:rsid w:val="00AA6E64"/>
    <w:rsid w:val="00AC79E4"/>
    <w:rsid w:val="00AD54AA"/>
    <w:rsid w:val="00AE3BE7"/>
    <w:rsid w:val="00AE61A8"/>
    <w:rsid w:val="00AF539A"/>
    <w:rsid w:val="00AF5DA5"/>
    <w:rsid w:val="00B1354A"/>
    <w:rsid w:val="00B268EA"/>
    <w:rsid w:val="00B44F88"/>
    <w:rsid w:val="00B559C2"/>
    <w:rsid w:val="00B61483"/>
    <w:rsid w:val="00B7314D"/>
    <w:rsid w:val="00B83403"/>
    <w:rsid w:val="00BA7504"/>
    <w:rsid w:val="00BB2D40"/>
    <w:rsid w:val="00BB67F9"/>
    <w:rsid w:val="00BD291D"/>
    <w:rsid w:val="00BF1580"/>
    <w:rsid w:val="00BF4D9C"/>
    <w:rsid w:val="00C02A61"/>
    <w:rsid w:val="00C10320"/>
    <w:rsid w:val="00C10809"/>
    <w:rsid w:val="00C4430B"/>
    <w:rsid w:val="00C76B11"/>
    <w:rsid w:val="00C848F3"/>
    <w:rsid w:val="00C85BD4"/>
    <w:rsid w:val="00C8799C"/>
    <w:rsid w:val="00CA03B7"/>
    <w:rsid w:val="00CB1FCD"/>
    <w:rsid w:val="00CB258C"/>
    <w:rsid w:val="00CB7B55"/>
    <w:rsid w:val="00CF0511"/>
    <w:rsid w:val="00D2058D"/>
    <w:rsid w:val="00D21AF8"/>
    <w:rsid w:val="00D303DC"/>
    <w:rsid w:val="00D447B2"/>
    <w:rsid w:val="00D52BD8"/>
    <w:rsid w:val="00D54CB0"/>
    <w:rsid w:val="00D63CE9"/>
    <w:rsid w:val="00D735A4"/>
    <w:rsid w:val="00DA58F5"/>
    <w:rsid w:val="00DB10BE"/>
    <w:rsid w:val="00DE041B"/>
    <w:rsid w:val="00DF1318"/>
    <w:rsid w:val="00E226E7"/>
    <w:rsid w:val="00E31680"/>
    <w:rsid w:val="00E348EB"/>
    <w:rsid w:val="00E37733"/>
    <w:rsid w:val="00E40AE8"/>
    <w:rsid w:val="00E44E3A"/>
    <w:rsid w:val="00E47381"/>
    <w:rsid w:val="00E506F9"/>
    <w:rsid w:val="00E56D2E"/>
    <w:rsid w:val="00E62E13"/>
    <w:rsid w:val="00E66B3A"/>
    <w:rsid w:val="00EA25FC"/>
    <w:rsid w:val="00EC18D0"/>
    <w:rsid w:val="00EE7D6E"/>
    <w:rsid w:val="00EF7C07"/>
    <w:rsid w:val="00F337C4"/>
    <w:rsid w:val="00F41E28"/>
    <w:rsid w:val="00F53B29"/>
    <w:rsid w:val="00F70698"/>
    <w:rsid w:val="00F80E16"/>
    <w:rsid w:val="00FA126E"/>
    <w:rsid w:val="00FA39FE"/>
    <w:rsid w:val="00FC4997"/>
    <w:rsid w:val="00FF131D"/>
    <w:rsid w:val="00FF77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2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12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12DC"/>
    <w:rPr>
      <w:sz w:val="18"/>
      <w:szCs w:val="18"/>
    </w:rPr>
  </w:style>
  <w:style w:type="paragraph" w:styleId="a4">
    <w:name w:val="footer"/>
    <w:basedOn w:val="a"/>
    <w:link w:val="Char0"/>
    <w:uiPriority w:val="99"/>
    <w:semiHidden/>
    <w:unhideWhenUsed/>
    <w:rsid w:val="003912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12DC"/>
    <w:rPr>
      <w:sz w:val="18"/>
      <w:szCs w:val="18"/>
    </w:rPr>
  </w:style>
  <w:style w:type="table" w:styleId="a5">
    <w:name w:val="Table Grid"/>
    <w:basedOn w:val="a1"/>
    <w:uiPriority w:val="59"/>
    <w:rsid w:val="00391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912DC"/>
    <w:pPr>
      <w:ind w:firstLineChars="200" w:firstLine="420"/>
    </w:pPr>
  </w:style>
  <w:style w:type="character" w:styleId="a7">
    <w:name w:val="Strong"/>
    <w:basedOn w:val="a0"/>
    <w:uiPriority w:val="22"/>
    <w:qFormat/>
    <w:rsid w:val="004E6D9B"/>
    <w:rPr>
      <w:b/>
      <w:bCs/>
    </w:rPr>
  </w:style>
  <w:style w:type="character" w:styleId="a8">
    <w:name w:val="Placeholder Text"/>
    <w:basedOn w:val="a0"/>
    <w:uiPriority w:val="99"/>
    <w:semiHidden/>
    <w:rsid w:val="00EF7C07"/>
    <w:rPr>
      <w:color w:val="808080"/>
    </w:rPr>
  </w:style>
  <w:style w:type="paragraph" w:styleId="a9">
    <w:name w:val="Balloon Text"/>
    <w:basedOn w:val="a"/>
    <w:link w:val="Char1"/>
    <w:uiPriority w:val="99"/>
    <w:semiHidden/>
    <w:unhideWhenUsed/>
    <w:rsid w:val="00EF7C07"/>
    <w:rPr>
      <w:sz w:val="18"/>
      <w:szCs w:val="18"/>
    </w:rPr>
  </w:style>
  <w:style w:type="character" w:customStyle="1" w:styleId="Char1">
    <w:name w:val="批注框文本 Char"/>
    <w:basedOn w:val="a0"/>
    <w:link w:val="a9"/>
    <w:uiPriority w:val="99"/>
    <w:semiHidden/>
    <w:rsid w:val="00EF7C07"/>
    <w:rPr>
      <w:sz w:val="18"/>
      <w:szCs w:val="18"/>
    </w:rPr>
  </w:style>
  <w:style w:type="character" w:styleId="HTML">
    <w:name w:val="HTML Code"/>
    <w:basedOn w:val="a0"/>
    <w:uiPriority w:val="99"/>
    <w:semiHidden/>
    <w:unhideWhenUsed/>
    <w:rsid w:val="00484EA9"/>
    <w:rPr>
      <w:rFonts w:ascii="Courier New" w:eastAsia="宋体" w:hAnsi="Courier New" w:cs="Courier New" w:hint="default"/>
      <w:sz w:val="24"/>
      <w:szCs w:val="24"/>
    </w:rPr>
  </w:style>
  <w:style w:type="paragraph" w:styleId="aa">
    <w:name w:val="Normal (Web)"/>
    <w:basedOn w:val="a"/>
    <w:uiPriority w:val="99"/>
    <w:semiHidden/>
    <w:unhideWhenUsed/>
    <w:rsid w:val="00AF5D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8378492">
      <w:bodyDiv w:val="1"/>
      <w:marLeft w:val="0"/>
      <w:marRight w:val="0"/>
      <w:marTop w:val="100"/>
      <w:marBottom w:val="100"/>
      <w:divBdr>
        <w:top w:val="none" w:sz="0" w:space="0" w:color="auto"/>
        <w:left w:val="none" w:sz="0" w:space="0" w:color="auto"/>
        <w:bottom w:val="none" w:sz="0" w:space="0" w:color="auto"/>
        <w:right w:val="none" w:sz="0" w:space="0" w:color="auto"/>
      </w:divBdr>
      <w:divsChild>
        <w:div w:id="278345402">
          <w:marLeft w:val="0"/>
          <w:marRight w:val="0"/>
          <w:marTop w:val="0"/>
          <w:marBottom w:val="0"/>
          <w:divBdr>
            <w:top w:val="none" w:sz="0" w:space="0" w:color="auto"/>
            <w:left w:val="none" w:sz="0" w:space="0" w:color="auto"/>
            <w:bottom w:val="none" w:sz="0" w:space="0" w:color="auto"/>
            <w:right w:val="none" w:sz="0" w:space="0" w:color="auto"/>
          </w:divBdr>
          <w:divsChild>
            <w:div w:id="1946493594">
              <w:marLeft w:val="0"/>
              <w:marRight w:val="0"/>
              <w:marTop w:val="0"/>
              <w:marBottom w:val="0"/>
              <w:divBdr>
                <w:top w:val="none" w:sz="0" w:space="0" w:color="auto"/>
                <w:left w:val="none" w:sz="0" w:space="0" w:color="auto"/>
                <w:bottom w:val="none" w:sz="0" w:space="0" w:color="auto"/>
                <w:right w:val="none" w:sz="0" w:space="0" w:color="auto"/>
              </w:divBdr>
              <w:divsChild>
                <w:div w:id="816916092">
                  <w:marLeft w:val="0"/>
                  <w:marRight w:val="0"/>
                  <w:marTop w:val="0"/>
                  <w:marBottom w:val="0"/>
                  <w:divBdr>
                    <w:top w:val="none" w:sz="0" w:space="0" w:color="auto"/>
                    <w:left w:val="none" w:sz="0" w:space="0" w:color="auto"/>
                    <w:bottom w:val="none" w:sz="0" w:space="0" w:color="auto"/>
                    <w:right w:val="none" w:sz="0" w:space="0" w:color="auto"/>
                  </w:divBdr>
                  <w:divsChild>
                    <w:div w:id="1019619265">
                      <w:marLeft w:val="0"/>
                      <w:marRight w:val="0"/>
                      <w:marTop w:val="150"/>
                      <w:marBottom w:val="0"/>
                      <w:divBdr>
                        <w:top w:val="none" w:sz="0" w:space="0" w:color="auto"/>
                        <w:left w:val="none" w:sz="0" w:space="0" w:color="auto"/>
                        <w:bottom w:val="none" w:sz="0" w:space="0" w:color="auto"/>
                        <w:right w:val="none" w:sz="0" w:space="0" w:color="auto"/>
                      </w:divBdr>
                      <w:divsChild>
                        <w:div w:id="1363018327">
                          <w:marLeft w:val="0"/>
                          <w:marRight w:val="3450"/>
                          <w:marTop w:val="0"/>
                          <w:marBottom w:val="0"/>
                          <w:divBdr>
                            <w:top w:val="none" w:sz="0" w:space="0" w:color="auto"/>
                            <w:left w:val="none" w:sz="0" w:space="0" w:color="auto"/>
                            <w:bottom w:val="none" w:sz="0" w:space="0" w:color="auto"/>
                            <w:right w:val="none" w:sz="0" w:space="0" w:color="auto"/>
                          </w:divBdr>
                          <w:divsChild>
                            <w:div w:id="1710765685">
                              <w:marLeft w:val="0"/>
                              <w:marRight w:val="0"/>
                              <w:marTop w:val="0"/>
                              <w:marBottom w:val="0"/>
                              <w:divBdr>
                                <w:top w:val="none" w:sz="0" w:space="0" w:color="auto"/>
                                <w:left w:val="none" w:sz="0" w:space="0" w:color="auto"/>
                                <w:bottom w:val="none" w:sz="0" w:space="0" w:color="auto"/>
                                <w:right w:val="none" w:sz="0" w:space="0" w:color="auto"/>
                              </w:divBdr>
                              <w:divsChild>
                                <w:div w:id="2121874182">
                                  <w:marLeft w:val="0"/>
                                  <w:marRight w:val="0"/>
                                  <w:marTop w:val="0"/>
                                  <w:marBottom w:val="0"/>
                                  <w:divBdr>
                                    <w:top w:val="none" w:sz="0" w:space="0" w:color="auto"/>
                                    <w:left w:val="none" w:sz="0" w:space="0" w:color="auto"/>
                                    <w:bottom w:val="none" w:sz="0" w:space="0" w:color="auto"/>
                                    <w:right w:val="none" w:sz="0" w:space="0" w:color="auto"/>
                                  </w:divBdr>
                                  <w:divsChild>
                                    <w:div w:id="29036919">
                                      <w:marLeft w:val="0"/>
                                      <w:marRight w:val="0"/>
                                      <w:marTop w:val="0"/>
                                      <w:marBottom w:val="0"/>
                                      <w:divBdr>
                                        <w:top w:val="none" w:sz="0" w:space="0" w:color="auto"/>
                                        <w:left w:val="none" w:sz="0" w:space="0" w:color="auto"/>
                                        <w:bottom w:val="none" w:sz="0" w:space="0" w:color="auto"/>
                                        <w:right w:val="none" w:sz="0" w:space="0" w:color="auto"/>
                                      </w:divBdr>
                                      <w:divsChild>
                                        <w:div w:id="569077608">
                                          <w:marLeft w:val="0"/>
                                          <w:marRight w:val="0"/>
                                          <w:marTop w:val="0"/>
                                          <w:marBottom w:val="0"/>
                                          <w:divBdr>
                                            <w:top w:val="none" w:sz="0" w:space="0" w:color="auto"/>
                                            <w:left w:val="none" w:sz="0" w:space="0" w:color="auto"/>
                                            <w:bottom w:val="none" w:sz="0" w:space="0" w:color="auto"/>
                                            <w:right w:val="none" w:sz="0" w:space="0" w:color="auto"/>
                                          </w:divBdr>
                                          <w:divsChild>
                                            <w:div w:id="902570904">
                                              <w:marLeft w:val="0"/>
                                              <w:marRight w:val="0"/>
                                              <w:marTop w:val="0"/>
                                              <w:marBottom w:val="0"/>
                                              <w:divBdr>
                                                <w:top w:val="none" w:sz="0" w:space="0" w:color="auto"/>
                                                <w:left w:val="none" w:sz="0" w:space="0" w:color="auto"/>
                                                <w:bottom w:val="none" w:sz="0" w:space="0" w:color="auto"/>
                                                <w:right w:val="none" w:sz="0" w:space="0" w:color="auto"/>
                                              </w:divBdr>
                                              <w:divsChild>
                                                <w:div w:id="1211067381">
                                                  <w:marLeft w:val="0"/>
                                                  <w:marRight w:val="0"/>
                                                  <w:marTop w:val="0"/>
                                                  <w:marBottom w:val="0"/>
                                                  <w:divBdr>
                                                    <w:top w:val="none" w:sz="0" w:space="0" w:color="auto"/>
                                                    <w:left w:val="none" w:sz="0" w:space="0" w:color="auto"/>
                                                    <w:bottom w:val="none" w:sz="0" w:space="0" w:color="auto"/>
                                                    <w:right w:val="none" w:sz="0" w:space="0" w:color="auto"/>
                                                  </w:divBdr>
                                                  <w:divsChild>
                                                    <w:div w:id="2117599497">
                                                      <w:marLeft w:val="0"/>
                                                      <w:marRight w:val="0"/>
                                                      <w:marTop w:val="0"/>
                                                      <w:marBottom w:val="0"/>
                                                      <w:divBdr>
                                                        <w:top w:val="none" w:sz="0" w:space="0" w:color="auto"/>
                                                        <w:left w:val="none" w:sz="0" w:space="0" w:color="auto"/>
                                                        <w:bottom w:val="none" w:sz="0" w:space="0" w:color="auto"/>
                                                        <w:right w:val="none" w:sz="0" w:space="0" w:color="auto"/>
                                                      </w:divBdr>
                                                      <w:divsChild>
                                                        <w:div w:id="1166826856">
                                                          <w:marLeft w:val="0"/>
                                                          <w:marRight w:val="0"/>
                                                          <w:marTop w:val="0"/>
                                                          <w:marBottom w:val="0"/>
                                                          <w:divBdr>
                                                            <w:top w:val="none" w:sz="0" w:space="0" w:color="auto"/>
                                                            <w:left w:val="none" w:sz="0" w:space="0" w:color="auto"/>
                                                            <w:bottom w:val="none" w:sz="0" w:space="0" w:color="auto"/>
                                                            <w:right w:val="none" w:sz="0" w:space="0" w:color="auto"/>
                                                          </w:divBdr>
                                                          <w:divsChild>
                                                            <w:div w:id="1733652066">
                                                              <w:marLeft w:val="0"/>
                                                              <w:marRight w:val="0"/>
                                                              <w:marTop w:val="0"/>
                                                              <w:marBottom w:val="0"/>
                                                              <w:divBdr>
                                                                <w:top w:val="none" w:sz="0" w:space="0" w:color="auto"/>
                                                                <w:left w:val="none" w:sz="0" w:space="0" w:color="auto"/>
                                                                <w:bottom w:val="none" w:sz="0" w:space="0" w:color="auto"/>
                                                                <w:right w:val="none" w:sz="0" w:space="0" w:color="auto"/>
                                                              </w:divBdr>
                                                              <w:divsChild>
                                                                <w:div w:id="826938298">
                                                                  <w:marLeft w:val="0"/>
                                                                  <w:marRight w:val="0"/>
                                                                  <w:marTop w:val="0"/>
                                                                  <w:marBottom w:val="0"/>
                                                                  <w:divBdr>
                                                                    <w:top w:val="none" w:sz="0" w:space="0" w:color="auto"/>
                                                                    <w:left w:val="none" w:sz="0" w:space="0" w:color="auto"/>
                                                                    <w:bottom w:val="none" w:sz="0" w:space="0" w:color="auto"/>
                                                                    <w:right w:val="none" w:sz="0" w:space="0" w:color="auto"/>
                                                                  </w:divBdr>
                                                                  <w:divsChild>
                                                                    <w:div w:id="129327429">
                                                                      <w:marLeft w:val="0"/>
                                                                      <w:marRight w:val="0"/>
                                                                      <w:marTop w:val="0"/>
                                                                      <w:marBottom w:val="0"/>
                                                                      <w:divBdr>
                                                                        <w:top w:val="none" w:sz="0" w:space="0" w:color="auto"/>
                                                                        <w:left w:val="none" w:sz="0" w:space="0" w:color="auto"/>
                                                                        <w:bottom w:val="none" w:sz="0" w:space="0" w:color="auto"/>
                                                                        <w:right w:val="none" w:sz="0" w:space="0" w:color="auto"/>
                                                                      </w:divBdr>
                                                                      <w:divsChild>
                                                                        <w:div w:id="473568020">
                                                                          <w:marLeft w:val="0"/>
                                                                          <w:marRight w:val="0"/>
                                                                          <w:marTop w:val="0"/>
                                                                          <w:marBottom w:val="0"/>
                                                                          <w:divBdr>
                                                                            <w:top w:val="none" w:sz="0" w:space="0" w:color="auto"/>
                                                                            <w:left w:val="none" w:sz="0" w:space="0" w:color="auto"/>
                                                                            <w:bottom w:val="none" w:sz="0" w:space="0" w:color="auto"/>
                                                                            <w:right w:val="none" w:sz="0" w:space="0" w:color="auto"/>
                                                                          </w:divBdr>
                                                                          <w:divsChild>
                                                                            <w:div w:id="1203984978">
                                                                              <w:marLeft w:val="0"/>
                                                                              <w:marRight w:val="0"/>
                                                                              <w:marTop w:val="0"/>
                                                                              <w:marBottom w:val="0"/>
                                                                              <w:divBdr>
                                                                                <w:top w:val="none" w:sz="0" w:space="0" w:color="auto"/>
                                                                                <w:left w:val="none" w:sz="0" w:space="0" w:color="auto"/>
                                                                                <w:bottom w:val="none" w:sz="0" w:space="0" w:color="auto"/>
                                                                                <w:right w:val="none" w:sz="0" w:space="0" w:color="auto"/>
                                                                              </w:divBdr>
                                                                            </w:div>
                                                                          </w:divsChild>
                                                                        </w:div>
                                                                        <w:div w:id="466438376">
                                                                          <w:marLeft w:val="0"/>
                                                                          <w:marRight w:val="0"/>
                                                                          <w:marTop w:val="0"/>
                                                                          <w:marBottom w:val="0"/>
                                                                          <w:divBdr>
                                                                            <w:top w:val="none" w:sz="0" w:space="0" w:color="auto"/>
                                                                            <w:left w:val="none" w:sz="0" w:space="0" w:color="auto"/>
                                                                            <w:bottom w:val="none" w:sz="0" w:space="0" w:color="auto"/>
                                                                            <w:right w:val="none" w:sz="0" w:space="0" w:color="auto"/>
                                                                          </w:divBdr>
                                                                          <w:divsChild>
                                                                            <w:div w:id="23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47582">
      <w:bodyDiv w:val="1"/>
      <w:marLeft w:val="0"/>
      <w:marRight w:val="0"/>
      <w:marTop w:val="100"/>
      <w:marBottom w:val="100"/>
      <w:divBdr>
        <w:top w:val="none" w:sz="0" w:space="0" w:color="auto"/>
        <w:left w:val="none" w:sz="0" w:space="0" w:color="auto"/>
        <w:bottom w:val="none" w:sz="0" w:space="0" w:color="auto"/>
        <w:right w:val="none" w:sz="0" w:space="0" w:color="auto"/>
      </w:divBdr>
      <w:divsChild>
        <w:div w:id="1574701521">
          <w:marLeft w:val="0"/>
          <w:marRight w:val="0"/>
          <w:marTop w:val="0"/>
          <w:marBottom w:val="0"/>
          <w:divBdr>
            <w:top w:val="none" w:sz="0" w:space="0" w:color="auto"/>
            <w:left w:val="none" w:sz="0" w:space="0" w:color="auto"/>
            <w:bottom w:val="none" w:sz="0" w:space="0" w:color="auto"/>
            <w:right w:val="none" w:sz="0" w:space="0" w:color="auto"/>
          </w:divBdr>
          <w:divsChild>
            <w:div w:id="1855414975">
              <w:marLeft w:val="0"/>
              <w:marRight w:val="0"/>
              <w:marTop w:val="0"/>
              <w:marBottom w:val="0"/>
              <w:divBdr>
                <w:top w:val="none" w:sz="0" w:space="0" w:color="auto"/>
                <w:left w:val="none" w:sz="0" w:space="0" w:color="auto"/>
                <w:bottom w:val="none" w:sz="0" w:space="0" w:color="auto"/>
                <w:right w:val="none" w:sz="0" w:space="0" w:color="auto"/>
              </w:divBdr>
              <w:divsChild>
                <w:div w:id="1013800683">
                  <w:marLeft w:val="0"/>
                  <w:marRight w:val="0"/>
                  <w:marTop w:val="0"/>
                  <w:marBottom w:val="0"/>
                  <w:divBdr>
                    <w:top w:val="none" w:sz="0" w:space="0" w:color="auto"/>
                    <w:left w:val="none" w:sz="0" w:space="0" w:color="auto"/>
                    <w:bottom w:val="none" w:sz="0" w:space="0" w:color="auto"/>
                    <w:right w:val="none" w:sz="0" w:space="0" w:color="auto"/>
                  </w:divBdr>
                  <w:divsChild>
                    <w:div w:id="2090999378">
                      <w:marLeft w:val="0"/>
                      <w:marRight w:val="0"/>
                      <w:marTop w:val="150"/>
                      <w:marBottom w:val="0"/>
                      <w:divBdr>
                        <w:top w:val="none" w:sz="0" w:space="0" w:color="auto"/>
                        <w:left w:val="none" w:sz="0" w:space="0" w:color="auto"/>
                        <w:bottom w:val="none" w:sz="0" w:space="0" w:color="auto"/>
                        <w:right w:val="none" w:sz="0" w:space="0" w:color="auto"/>
                      </w:divBdr>
                      <w:divsChild>
                        <w:div w:id="418452054">
                          <w:marLeft w:val="0"/>
                          <w:marRight w:val="3450"/>
                          <w:marTop w:val="0"/>
                          <w:marBottom w:val="0"/>
                          <w:divBdr>
                            <w:top w:val="none" w:sz="0" w:space="0" w:color="auto"/>
                            <w:left w:val="none" w:sz="0" w:space="0" w:color="auto"/>
                            <w:bottom w:val="none" w:sz="0" w:space="0" w:color="auto"/>
                            <w:right w:val="none" w:sz="0" w:space="0" w:color="auto"/>
                          </w:divBdr>
                          <w:divsChild>
                            <w:div w:id="55050718">
                              <w:marLeft w:val="0"/>
                              <w:marRight w:val="0"/>
                              <w:marTop w:val="0"/>
                              <w:marBottom w:val="0"/>
                              <w:divBdr>
                                <w:top w:val="none" w:sz="0" w:space="0" w:color="auto"/>
                                <w:left w:val="none" w:sz="0" w:space="0" w:color="auto"/>
                                <w:bottom w:val="none" w:sz="0" w:space="0" w:color="auto"/>
                                <w:right w:val="none" w:sz="0" w:space="0" w:color="auto"/>
                              </w:divBdr>
                              <w:divsChild>
                                <w:div w:id="64958394">
                                  <w:marLeft w:val="0"/>
                                  <w:marRight w:val="0"/>
                                  <w:marTop w:val="0"/>
                                  <w:marBottom w:val="0"/>
                                  <w:divBdr>
                                    <w:top w:val="none" w:sz="0" w:space="0" w:color="auto"/>
                                    <w:left w:val="none" w:sz="0" w:space="0" w:color="auto"/>
                                    <w:bottom w:val="none" w:sz="0" w:space="0" w:color="auto"/>
                                    <w:right w:val="none" w:sz="0" w:space="0" w:color="auto"/>
                                  </w:divBdr>
                                  <w:divsChild>
                                    <w:div w:id="1010907540">
                                      <w:marLeft w:val="0"/>
                                      <w:marRight w:val="0"/>
                                      <w:marTop w:val="0"/>
                                      <w:marBottom w:val="0"/>
                                      <w:divBdr>
                                        <w:top w:val="none" w:sz="0" w:space="0" w:color="auto"/>
                                        <w:left w:val="none" w:sz="0" w:space="0" w:color="auto"/>
                                        <w:bottom w:val="none" w:sz="0" w:space="0" w:color="auto"/>
                                        <w:right w:val="none" w:sz="0" w:space="0" w:color="auto"/>
                                      </w:divBdr>
                                      <w:divsChild>
                                        <w:div w:id="839783143">
                                          <w:marLeft w:val="0"/>
                                          <w:marRight w:val="0"/>
                                          <w:marTop w:val="0"/>
                                          <w:marBottom w:val="0"/>
                                          <w:divBdr>
                                            <w:top w:val="none" w:sz="0" w:space="0" w:color="auto"/>
                                            <w:left w:val="none" w:sz="0" w:space="0" w:color="auto"/>
                                            <w:bottom w:val="none" w:sz="0" w:space="0" w:color="auto"/>
                                            <w:right w:val="none" w:sz="0" w:space="0" w:color="auto"/>
                                          </w:divBdr>
                                          <w:divsChild>
                                            <w:div w:id="640620186">
                                              <w:marLeft w:val="0"/>
                                              <w:marRight w:val="0"/>
                                              <w:marTop w:val="0"/>
                                              <w:marBottom w:val="0"/>
                                              <w:divBdr>
                                                <w:top w:val="none" w:sz="0" w:space="0" w:color="auto"/>
                                                <w:left w:val="none" w:sz="0" w:space="0" w:color="auto"/>
                                                <w:bottom w:val="none" w:sz="0" w:space="0" w:color="auto"/>
                                                <w:right w:val="none" w:sz="0" w:space="0" w:color="auto"/>
                                              </w:divBdr>
                                              <w:divsChild>
                                                <w:div w:id="1363172616">
                                                  <w:marLeft w:val="0"/>
                                                  <w:marRight w:val="0"/>
                                                  <w:marTop w:val="0"/>
                                                  <w:marBottom w:val="0"/>
                                                  <w:divBdr>
                                                    <w:top w:val="none" w:sz="0" w:space="0" w:color="auto"/>
                                                    <w:left w:val="none" w:sz="0" w:space="0" w:color="auto"/>
                                                    <w:bottom w:val="none" w:sz="0" w:space="0" w:color="auto"/>
                                                    <w:right w:val="none" w:sz="0" w:space="0" w:color="auto"/>
                                                  </w:divBdr>
                                                  <w:divsChild>
                                                    <w:div w:id="2054042389">
                                                      <w:marLeft w:val="0"/>
                                                      <w:marRight w:val="0"/>
                                                      <w:marTop w:val="0"/>
                                                      <w:marBottom w:val="0"/>
                                                      <w:divBdr>
                                                        <w:top w:val="none" w:sz="0" w:space="0" w:color="auto"/>
                                                        <w:left w:val="none" w:sz="0" w:space="0" w:color="auto"/>
                                                        <w:bottom w:val="none" w:sz="0" w:space="0" w:color="auto"/>
                                                        <w:right w:val="none" w:sz="0" w:space="0" w:color="auto"/>
                                                      </w:divBdr>
                                                      <w:divsChild>
                                                        <w:div w:id="1087923851">
                                                          <w:marLeft w:val="0"/>
                                                          <w:marRight w:val="0"/>
                                                          <w:marTop w:val="0"/>
                                                          <w:marBottom w:val="0"/>
                                                          <w:divBdr>
                                                            <w:top w:val="none" w:sz="0" w:space="0" w:color="auto"/>
                                                            <w:left w:val="none" w:sz="0" w:space="0" w:color="auto"/>
                                                            <w:bottom w:val="none" w:sz="0" w:space="0" w:color="auto"/>
                                                            <w:right w:val="none" w:sz="0" w:space="0" w:color="auto"/>
                                                          </w:divBdr>
                                                          <w:divsChild>
                                                            <w:div w:id="1331979249">
                                                              <w:marLeft w:val="0"/>
                                                              <w:marRight w:val="0"/>
                                                              <w:marTop w:val="0"/>
                                                              <w:marBottom w:val="0"/>
                                                              <w:divBdr>
                                                                <w:top w:val="none" w:sz="0" w:space="0" w:color="auto"/>
                                                                <w:left w:val="none" w:sz="0" w:space="0" w:color="auto"/>
                                                                <w:bottom w:val="none" w:sz="0" w:space="0" w:color="auto"/>
                                                                <w:right w:val="none" w:sz="0" w:space="0" w:color="auto"/>
                                                              </w:divBdr>
                                                              <w:divsChild>
                                                                <w:div w:id="78795213">
                                                                  <w:marLeft w:val="0"/>
                                                                  <w:marRight w:val="0"/>
                                                                  <w:marTop w:val="0"/>
                                                                  <w:marBottom w:val="0"/>
                                                                  <w:divBdr>
                                                                    <w:top w:val="none" w:sz="0" w:space="0" w:color="auto"/>
                                                                    <w:left w:val="none" w:sz="0" w:space="0" w:color="auto"/>
                                                                    <w:bottom w:val="none" w:sz="0" w:space="0" w:color="auto"/>
                                                                    <w:right w:val="none" w:sz="0" w:space="0" w:color="auto"/>
                                                                  </w:divBdr>
                                                                  <w:divsChild>
                                                                    <w:div w:id="325481080">
                                                                      <w:marLeft w:val="0"/>
                                                                      <w:marRight w:val="0"/>
                                                                      <w:marTop w:val="0"/>
                                                                      <w:marBottom w:val="0"/>
                                                                      <w:divBdr>
                                                                        <w:top w:val="none" w:sz="0" w:space="0" w:color="auto"/>
                                                                        <w:left w:val="none" w:sz="0" w:space="0" w:color="auto"/>
                                                                        <w:bottom w:val="none" w:sz="0" w:space="0" w:color="auto"/>
                                                                        <w:right w:val="none" w:sz="0" w:space="0" w:color="auto"/>
                                                                      </w:divBdr>
                                                                      <w:divsChild>
                                                                        <w:div w:id="1620910847">
                                                                          <w:marLeft w:val="0"/>
                                                                          <w:marRight w:val="0"/>
                                                                          <w:marTop w:val="0"/>
                                                                          <w:marBottom w:val="0"/>
                                                                          <w:divBdr>
                                                                            <w:top w:val="none" w:sz="0" w:space="0" w:color="auto"/>
                                                                            <w:left w:val="none" w:sz="0" w:space="0" w:color="auto"/>
                                                                            <w:bottom w:val="none" w:sz="0" w:space="0" w:color="auto"/>
                                                                            <w:right w:val="none" w:sz="0" w:space="0" w:color="auto"/>
                                                                          </w:divBdr>
                                                                          <w:divsChild>
                                                                            <w:div w:id="1554197296">
                                                                              <w:marLeft w:val="0"/>
                                                                              <w:marRight w:val="0"/>
                                                                              <w:marTop w:val="0"/>
                                                                              <w:marBottom w:val="0"/>
                                                                              <w:divBdr>
                                                                                <w:top w:val="none" w:sz="0" w:space="0" w:color="auto"/>
                                                                                <w:left w:val="none" w:sz="0" w:space="0" w:color="auto"/>
                                                                                <w:bottom w:val="none" w:sz="0" w:space="0" w:color="auto"/>
                                                                                <w:right w:val="none" w:sz="0" w:space="0" w:color="auto"/>
                                                                              </w:divBdr>
                                                                            </w:div>
                                                                          </w:divsChild>
                                                                        </w:div>
                                                                        <w:div w:id="64030383">
                                                                          <w:marLeft w:val="0"/>
                                                                          <w:marRight w:val="0"/>
                                                                          <w:marTop w:val="0"/>
                                                                          <w:marBottom w:val="0"/>
                                                                          <w:divBdr>
                                                                            <w:top w:val="none" w:sz="0" w:space="0" w:color="auto"/>
                                                                            <w:left w:val="none" w:sz="0" w:space="0" w:color="auto"/>
                                                                            <w:bottom w:val="none" w:sz="0" w:space="0" w:color="auto"/>
                                                                            <w:right w:val="none" w:sz="0" w:space="0" w:color="auto"/>
                                                                          </w:divBdr>
                                                                          <w:divsChild>
                                                                            <w:div w:id="847598044">
                                                                              <w:marLeft w:val="0"/>
                                                                              <w:marRight w:val="0"/>
                                                                              <w:marTop w:val="0"/>
                                                                              <w:marBottom w:val="0"/>
                                                                              <w:divBdr>
                                                                                <w:top w:val="none" w:sz="0" w:space="0" w:color="auto"/>
                                                                                <w:left w:val="none" w:sz="0" w:space="0" w:color="auto"/>
                                                                                <w:bottom w:val="none" w:sz="0" w:space="0" w:color="auto"/>
                                                                                <w:right w:val="none" w:sz="0" w:space="0" w:color="auto"/>
                                                                              </w:divBdr>
                                                                            </w:div>
                                                                          </w:divsChild>
                                                                        </w:div>
                                                                        <w:div w:id="1330870955">
                                                                          <w:marLeft w:val="0"/>
                                                                          <w:marRight w:val="0"/>
                                                                          <w:marTop w:val="0"/>
                                                                          <w:marBottom w:val="0"/>
                                                                          <w:divBdr>
                                                                            <w:top w:val="none" w:sz="0" w:space="0" w:color="auto"/>
                                                                            <w:left w:val="none" w:sz="0" w:space="0" w:color="auto"/>
                                                                            <w:bottom w:val="none" w:sz="0" w:space="0" w:color="auto"/>
                                                                            <w:right w:val="none" w:sz="0" w:space="0" w:color="auto"/>
                                                                          </w:divBdr>
                                                                          <w:divsChild>
                                                                            <w:div w:id="18611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7529890">
      <w:bodyDiv w:val="1"/>
      <w:marLeft w:val="0"/>
      <w:marRight w:val="0"/>
      <w:marTop w:val="100"/>
      <w:marBottom w:val="100"/>
      <w:divBdr>
        <w:top w:val="none" w:sz="0" w:space="0" w:color="auto"/>
        <w:left w:val="none" w:sz="0" w:space="0" w:color="auto"/>
        <w:bottom w:val="none" w:sz="0" w:space="0" w:color="auto"/>
        <w:right w:val="none" w:sz="0" w:space="0" w:color="auto"/>
      </w:divBdr>
      <w:divsChild>
        <w:div w:id="1725641719">
          <w:marLeft w:val="0"/>
          <w:marRight w:val="0"/>
          <w:marTop w:val="0"/>
          <w:marBottom w:val="0"/>
          <w:divBdr>
            <w:top w:val="none" w:sz="0" w:space="0" w:color="auto"/>
            <w:left w:val="none" w:sz="0" w:space="0" w:color="auto"/>
            <w:bottom w:val="none" w:sz="0" w:space="0" w:color="auto"/>
            <w:right w:val="none" w:sz="0" w:space="0" w:color="auto"/>
          </w:divBdr>
          <w:divsChild>
            <w:div w:id="1780222252">
              <w:marLeft w:val="0"/>
              <w:marRight w:val="0"/>
              <w:marTop w:val="0"/>
              <w:marBottom w:val="0"/>
              <w:divBdr>
                <w:top w:val="none" w:sz="0" w:space="0" w:color="auto"/>
                <w:left w:val="none" w:sz="0" w:space="0" w:color="auto"/>
                <w:bottom w:val="none" w:sz="0" w:space="0" w:color="auto"/>
                <w:right w:val="none" w:sz="0" w:space="0" w:color="auto"/>
              </w:divBdr>
              <w:divsChild>
                <w:div w:id="28799707">
                  <w:marLeft w:val="0"/>
                  <w:marRight w:val="0"/>
                  <w:marTop w:val="0"/>
                  <w:marBottom w:val="0"/>
                  <w:divBdr>
                    <w:top w:val="none" w:sz="0" w:space="0" w:color="auto"/>
                    <w:left w:val="none" w:sz="0" w:space="0" w:color="auto"/>
                    <w:bottom w:val="none" w:sz="0" w:space="0" w:color="auto"/>
                    <w:right w:val="none" w:sz="0" w:space="0" w:color="auto"/>
                  </w:divBdr>
                  <w:divsChild>
                    <w:div w:id="2018341826">
                      <w:marLeft w:val="0"/>
                      <w:marRight w:val="0"/>
                      <w:marTop w:val="150"/>
                      <w:marBottom w:val="0"/>
                      <w:divBdr>
                        <w:top w:val="none" w:sz="0" w:space="0" w:color="auto"/>
                        <w:left w:val="none" w:sz="0" w:space="0" w:color="auto"/>
                        <w:bottom w:val="none" w:sz="0" w:space="0" w:color="auto"/>
                        <w:right w:val="none" w:sz="0" w:space="0" w:color="auto"/>
                      </w:divBdr>
                      <w:divsChild>
                        <w:div w:id="1760053643">
                          <w:marLeft w:val="0"/>
                          <w:marRight w:val="3450"/>
                          <w:marTop w:val="0"/>
                          <w:marBottom w:val="0"/>
                          <w:divBdr>
                            <w:top w:val="none" w:sz="0" w:space="0" w:color="auto"/>
                            <w:left w:val="none" w:sz="0" w:space="0" w:color="auto"/>
                            <w:bottom w:val="none" w:sz="0" w:space="0" w:color="auto"/>
                            <w:right w:val="none" w:sz="0" w:space="0" w:color="auto"/>
                          </w:divBdr>
                          <w:divsChild>
                            <w:div w:id="371004420">
                              <w:marLeft w:val="0"/>
                              <w:marRight w:val="0"/>
                              <w:marTop w:val="0"/>
                              <w:marBottom w:val="0"/>
                              <w:divBdr>
                                <w:top w:val="none" w:sz="0" w:space="0" w:color="auto"/>
                                <w:left w:val="none" w:sz="0" w:space="0" w:color="auto"/>
                                <w:bottom w:val="none" w:sz="0" w:space="0" w:color="auto"/>
                                <w:right w:val="none" w:sz="0" w:space="0" w:color="auto"/>
                              </w:divBdr>
                              <w:divsChild>
                                <w:div w:id="1705058914">
                                  <w:marLeft w:val="0"/>
                                  <w:marRight w:val="0"/>
                                  <w:marTop w:val="0"/>
                                  <w:marBottom w:val="0"/>
                                  <w:divBdr>
                                    <w:top w:val="none" w:sz="0" w:space="0" w:color="auto"/>
                                    <w:left w:val="none" w:sz="0" w:space="0" w:color="auto"/>
                                    <w:bottom w:val="none" w:sz="0" w:space="0" w:color="auto"/>
                                    <w:right w:val="none" w:sz="0" w:space="0" w:color="auto"/>
                                  </w:divBdr>
                                  <w:divsChild>
                                    <w:div w:id="602302794">
                                      <w:marLeft w:val="0"/>
                                      <w:marRight w:val="0"/>
                                      <w:marTop w:val="0"/>
                                      <w:marBottom w:val="0"/>
                                      <w:divBdr>
                                        <w:top w:val="none" w:sz="0" w:space="0" w:color="auto"/>
                                        <w:left w:val="none" w:sz="0" w:space="0" w:color="auto"/>
                                        <w:bottom w:val="none" w:sz="0" w:space="0" w:color="auto"/>
                                        <w:right w:val="none" w:sz="0" w:space="0" w:color="auto"/>
                                      </w:divBdr>
                                      <w:divsChild>
                                        <w:div w:id="1579361830">
                                          <w:marLeft w:val="0"/>
                                          <w:marRight w:val="0"/>
                                          <w:marTop w:val="0"/>
                                          <w:marBottom w:val="0"/>
                                          <w:divBdr>
                                            <w:top w:val="none" w:sz="0" w:space="0" w:color="auto"/>
                                            <w:left w:val="none" w:sz="0" w:space="0" w:color="auto"/>
                                            <w:bottom w:val="none" w:sz="0" w:space="0" w:color="auto"/>
                                            <w:right w:val="none" w:sz="0" w:space="0" w:color="auto"/>
                                          </w:divBdr>
                                          <w:divsChild>
                                            <w:div w:id="1136992047">
                                              <w:marLeft w:val="0"/>
                                              <w:marRight w:val="0"/>
                                              <w:marTop w:val="0"/>
                                              <w:marBottom w:val="0"/>
                                              <w:divBdr>
                                                <w:top w:val="none" w:sz="0" w:space="0" w:color="auto"/>
                                                <w:left w:val="none" w:sz="0" w:space="0" w:color="auto"/>
                                                <w:bottom w:val="none" w:sz="0" w:space="0" w:color="auto"/>
                                                <w:right w:val="none" w:sz="0" w:space="0" w:color="auto"/>
                                              </w:divBdr>
                                              <w:divsChild>
                                                <w:div w:id="285544287">
                                                  <w:marLeft w:val="0"/>
                                                  <w:marRight w:val="0"/>
                                                  <w:marTop w:val="0"/>
                                                  <w:marBottom w:val="0"/>
                                                  <w:divBdr>
                                                    <w:top w:val="none" w:sz="0" w:space="0" w:color="auto"/>
                                                    <w:left w:val="none" w:sz="0" w:space="0" w:color="auto"/>
                                                    <w:bottom w:val="none" w:sz="0" w:space="0" w:color="auto"/>
                                                    <w:right w:val="none" w:sz="0" w:space="0" w:color="auto"/>
                                                  </w:divBdr>
                                                  <w:divsChild>
                                                    <w:div w:id="1050762363">
                                                      <w:marLeft w:val="0"/>
                                                      <w:marRight w:val="0"/>
                                                      <w:marTop w:val="0"/>
                                                      <w:marBottom w:val="0"/>
                                                      <w:divBdr>
                                                        <w:top w:val="none" w:sz="0" w:space="0" w:color="auto"/>
                                                        <w:left w:val="none" w:sz="0" w:space="0" w:color="auto"/>
                                                        <w:bottom w:val="none" w:sz="0" w:space="0" w:color="auto"/>
                                                        <w:right w:val="none" w:sz="0" w:space="0" w:color="auto"/>
                                                      </w:divBdr>
                                                      <w:divsChild>
                                                        <w:div w:id="1979217263">
                                                          <w:marLeft w:val="0"/>
                                                          <w:marRight w:val="0"/>
                                                          <w:marTop w:val="0"/>
                                                          <w:marBottom w:val="0"/>
                                                          <w:divBdr>
                                                            <w:top w:val="none" w:sz="0" w:space="0" w:color="auto"/>
                                                            <w:left w:val="none" w:sz="0" w:space="0" w:color="auto"/>
                                                            <w:bottom w:val="none" w:sz="0" w:space="0" w:color="auto"/>
                                                            <w:right w:val="none" w:sz="0" w:space="0" w:color="auto"/>
                                                          </w:divBdr>
                                                          <w:divsChild>
                                                            <w:div w:id="1380742142">
                                                              <w:marLeft w:val="0"/>
                                                              <w:marRight w:val="0"/>
                                                              <w:marTop w:val="0"/>
                                                              <w:marBottom w:val="0"/>
                                                              <w:divBdr>
                                                                <w:top w:val="none" w:sz="0" w:space="0" w:color="auto"/>
                                                                <w:left w:val="none" w:sz="0" w:space="0" w:color="auto"/>
                                                                <w:bottom w:val="none" w:sz="0" w:space="0" w:color="auto"/>
                                                                <w:right w:val="none" w:sz="0" w:space="0" w:color="auto"/>
                                                              </w:divBdr>
                                                              <w:divsChild>
                                                                <w:div w:id="1552576879">
                                                                  <w:marLeft w:val="0"/>
                                                                  <w:marRight w:val="0"/>
                                                                  <w:marTop w:val="0"/>
                                                                  <w:marBottom w:val="0"/>
                                                                  <w:divBdr>
                                                                    <w:top w:val="none" w:sz="0" w:space="0" w:color="auto"/>
                                                                    <w:left w:val="none" w:sz="0" w:space="0" w:color="auto"/>
                                                                    <w:bottom w:val="none" w:sz="0" w:space="0" w:color="auto"/>
                                                                    <w:right w:val="none" w:sz="0" w:space="0" w:color="auto"/>
                                                                  </w:divBdr>
                                                                  <w:divsChild>
                                                                    <w:div w:id="2039309538">
                                                                      <w:marLeft w:val="0"/>
                                                                      <w:marRight w:val="0"/>
                                                                      <w:marTop w:val="0"/>
                                                                      <w:marBottom w:val="0"/>
                                                                      <w:divBdr>
                                                                        <w:top w:val="none" w:sz="0" w:space="0" w:color="auto"/>
                                                                        <w:left w:val="none" w:sz="0" w:space="0" w:color="auto"/>
                                                                        <w:bottom w:val="none" w:sz="0" w:space="0" w:color="auto"/>
                                                                        <w:right w:val="none" w:sz="0" w:space="0" w:color="auto"/>
                                                                      </w:divBdr>
                                                                      <w:divsChild>
                                                                        <w:div w:id="769544070">
                                                                          <w:marLeft w:val="0"/>
                                                                          <w:marRight w:val="0"/>
                                                                          <w:marTop w:val="0"/>
                                                                          <w:marBottom w:val="0"/>
                                                                          <w:divBdr>
                                                                            <w:top w:val="none" w:sz="0" w:space="0" w:color="auto"/>
                                                                            <w:left w:val="none" w:sz="0" w:space="0" w:color="auto"/>
                                                                            <w:bottom w:val="none" w:sz="0" w:space="0" w:color="auto"/>
                                                                            <w:right w:val="none" w:sz="0" w:space="0" w:color="auto"/>
                                                                          </w:divBdr>
                                                                          <w:divsChild>
                                                                            <w:div w:id="371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665898">
      <w:bodyDiv w:val="1"/>
      <w:marLeft w:val="0"/>
      <w:marRight w:val="0"/>
      <w:marTop w:val="100"/>
      <w:marBottom w:val="100"/>
      <w:divBdr>
        <w:top w:val="none" w:sz="0" w:space="0" w:color="auto"/>
        <w:left w:val="none" w:sz="0" w:space="0" w:color="auto"/>
        <w:bottom w:val="none" w:sz="0" w:space="0" w:color="auto"/>
        <w:right w:val="none" w:sz="0" w:space="0" w:color="auto"/>
      </w:divBdr>
      <w:divsChild>
        <w:div w:id="1444182939">
          <w:marLeft w:val="0"/>
          <w:marRight w:val="0"/>
          <w:marTop w:val="0"/>
          <w:marBottom w:val="0"/>
          <w:divBdr>
            <w:top w:val="none" w:sz="0" w:space="0" w:color="auto"/>
            <w:left w:val="none" w:sz="0" w:space="0" w:color="auto"/>
            <w:bottom w:val="none" w:sz="0" w:space="0" w:color="auto"/>
            <w:right w:val="none" w:sz="0" w:space="0" w:color="auto"/>
          </w:divBdr>
          <w:divsChild>
            <w:div w:id="757822731">
              <w:marLeft w:val="0"/>
              <w:marRight w:val="0"/>
              <w:marTop w:val="0"/>
              <w:marBottom w:val="0"/>
              <w:divBdr>
                <w:top w:val="none" w:sz="0" w:space="0" w:color="auto"/>
                <w:left w:val="none" w:sz="0" w:space="0" w:color="auto"/>
                <w:bottom w:val="none" w:sz="0" w:space="0" w:color="auto"/>
                <w:right w:val="none" w:sz="0" w:space="0" w:color="auto"/>
              </w:divBdr>
              <w:divsChild>
                <w:div w:id="722413005">
                  <w:marLeft w:val="0"/>
                  <w:marRight w:val="0"/>
                  <w:marTop w:val="0"/>
                  <w:marBottom w:val="0"/>
                  <w:divBdr>
                    <w:top w:val="none" w:sz="0" w:space="0" w:color="auto"/>
                    <w:left w:val="none" w:sz="0" w:space="0" w:color="auto"/>
                    <w:bottom w:val="none" w:sz="0" w:space="0" w:color="auto"/>
                    <w:right w:val="none" w:sz="0" w:space="0" w:color="auto"/>
                  </w:divBdr>
                  <w:divsChild>
                    <w:div w:id="607086170">
                      <w:marLeft w:val="0"/>
                      <w:marRight w:val="0"/>
                      <w:marTop w:val="150"/>
                      <w:marBottom w:val="0"/>
                      <w:divBdr>
                        <w:top w:val="none" w:sz="0" w:space="0" w:color="auto"/>
                        <w:left w:val="none" w:sz="0" w:space="0" w:color="auto"/>
                        <w:bottom w:val="none" w:sz="0" w:space="0" w:color="auto"/>
                        <w:right w:val="none" w:sz="0" w:space="0" w:color="auto"/>
                      </w:divBdr>
                      <w:divsChild>
                        <w:div w:id="958757644">
                          <w:marLeft w:val="0"/>
                          <w:marRight w:val="3450"/>
                          <w:marTop w:val="0"/>
                          <w:marBottom w:val="0"/>
                          <w:divBdr>
                            <w:top w:val="none" w:sz="0" w:space="0" w:color="auto"/>
                            <w:left w:val="none" w:sz="0" w:space="0" w:color="auto"/>
                            <w:bottom w:val="none" w:sz="0" w:space="0" w:color="auto"/>
                            <w:right w:val="none" w:sz="0" w:space="0" w:color="auto"/>
                          </w:divBdr>
                          <w:divsChild>
                            <w:div w:id="1206136630">
                              <w:marLeft w:val="0"/>
                              <w:marRight w:val="0"/>
                              <w:marTop w:val="0"/>
                              <w:marBottom w:val="0"/>
                              <w:divBdr>
                                <w:top w:val="none" w:sz="0" w:space="0" w:color="auto"/>
                                <w:left w:val="none" w:sz="0" w:space="0" w:color="auto"/>
                                <w:bottom w:val="none" w:sz="0" w:space="0" w:color="auto"/>
                                <w:right w:val="none" w:sz="0" w:space="0" w:color="auto"/>
                              </w:divBdr>
                              <w:divsChild>
                                <w:div w:id="2128772150">
                                  <w:marLeft w:val="0"/>
                                  <w:marRight w:val="0"/>
                                  <w:marTop w:val="0"/>
                                  <w:marBottom w:val="0"/>
                                  <w:divBdr>
                                    <w:top w:val="none" w:sz="0" w:space="0" w:color="auto"/>
                                    <w:left w:val="none" w:sz="0" w:space="0" w:color="auto"/>
                                    <w:bottom w:val="none" w:sz="0" w:space="0" w:color="auto"/>
                                    <w:right w:val="none" w:sz="0" w:space="0" w:color="auto"/>
                                  </w:divBdr>
                                  <w:divsChild>
                                    <w:div w:id="963654252">
                                      <w:marLeft w:val="0"/>
                                      <w:marRight w:val="0"/>
                                      <w:marTop w:val="0"/>
                                      <w:marBottom w:val="0"/>
                                      <w:divBdr>
                                        <w:top w:val="none" w:sz="0" w:space="0" w:color="auto"/>
                                        <w:left w:val="none" w:sz="0" w:space="0" w:color="auto"/>
                                        <w:bottom w:val="none" w:sz="0" w:space="0" w:color="auto"/>
                                        <w:right w:val="none" w:sz="0" w:space="0" w:color="auto"/>
                                      </w:divBdr>
                                      <w:divsChild>
                                        <w:div w:id="974599073">
                                          <w:marLeft w:val="0"/>
                                          <w:marRight w:val="0"/>
                                          <w:marTop w:val="0"/>
                                          <w:marBottom w:val="0"/>
                                          <w:divBdr>
                                            <w:top w:val="none" w:sz="0" w:space="0" w:color="auto"/>
                                            <w:left w:val="none" w:sz="0" w:space="0" w:color="auto"/>
                                            <w:bottom w:val="none" w:sz="0" w:space="0" w:color="auto"/>
                                            <w:right w:val="none" w:sz="0" w:space="0" w:color="auto"/>
                                          </w:divBdr>
                                          <w:divsChild>
                                            <w:div w:id="106513851">
                                              <w:marLeft w:val="0"/>
                                              <w:marRight w:val="0"/>
                                              <w:marTop w:val="0"/>
                                              <w:marBottom w:val="0"/>
                                              <w:divBdr>
                                                <w:top w:val="none" w:sz="0" w:space="0" w:color="auto"/>
                                                <w:left w:val="none" w:sz="0" w:space="0" w:color="auto"/>
                                                <w:bottom w:val="none" w:sz="0" w:space="0" w:color="auto"/>
                                                <w:right w:val="none" w:sz="0" w:space="0" w:color="auto"/>
                                              </w:divBdr>
                                              <w:divsChild>
                                                <w:div w:id="2078280298">
                                                  <w:marLeft w:val="0"/>
                                                  <w:marRight w:val="0"/>
                                                  <w:marTop w:val="0"/>
                                                  <w:marBottom w:val="0"/>
                                                  <w:divBdr>
                                                    <w:top w:val="none" w:sz="0" w:space="0" w:color="auto"/>
                                                    <w:left w:val="none" w:sz="0" w:space="0" w:color="auto"/>
                                                    <w:bottom w:val="none" w:sz="0" w:space="0" w:color="auto"/>
                                                    <w:right w:val="none" w:sz="0" w:space="0" w:color="auto"/>
                                                  </w:divBdr>
                                                  <w:divsChild>
                                                    <w:div w:id="971787443">
                                                      <w:marLeft w:val="0"/>
                                                      <w:marRight w:val="0"/>
                                                      <w:marTop w:val="0"/>
                                                      <w:marBottom w:val="0"/>
                                                      <w:divBdr>
                                                        <w:top w:val="none" w:sz="0" w:space="0" w:color="auto"/>
                                                        <w:left w:val="none" w:sz="0" w:space="0" w:color="auto"/>
                                                        <w:bottom w:val="none" w:sz="0" w:space="0" w:color="auto"/>
                                                        <w:right w:val="none" w:sz="0" w:space="0" w:color="auto"/>
                                                      </w:divBdr>
                                                      <w:divsChild>
                                                        <w:div w:id="1482575712">
                                                          <w:marLeft w:val="0"/>
                                                          <w:marRight w:val="0"/>
                                                          <w:marTop w:val="0"/>
                                                          <w:marBottom w:val="0"/>
                                                          <w:divBdr>
                                                            <w:top w:val="none" w:sz="0" w:space="0" w:color="auto"/>
                                                            <w:left w:val="none" w:sz="0" w:space="0" w:color="auto"/>
                                                            <w:bottom w:val="none" w:sz="0" w:space="0" w:color="auto"/>
                                                            <w:right w:val="none" w:sz="0" w:space="0" w:color="auto"/>
                                                          </w:divBdr>
                                                          <w:divsChild>
                                                            <w:div w:id="567307781">
                                                              <w:marLeft w:val="0"/>
                                                              <w:marRight w:val="0"/>
                                                              <w:marTop w:val="0"/>
                                                              <w:marBottom w:val="0"/>
                                                              <w:divBdr>
                                                                <w:top w:val="none" w:sz="0" w:space="0" w:color="auto"/>
                                                                <w:left w:val="none" w:sz="0" w:space="0" w:color="auto"/>
                                                                <w:bottom w:val="none" w:sz="0" w:space="0" w:color="auto"/>
                                                                <w:right w:val="none" w:sz="0" w:space="0" w:color="auto"/>
                                                              </w:divBdr>
                                                              <w:divsChild>
                                                                <w:div w:id="1351301195">
                                                                  <w:marLeft w:val="0"/>
                                                                  <w:marRight w:val="0"/>
                                                                  <w:marTop w:val="0"/>
                                                                  <w:marBottom w:val="0"/>
                                                                  <w:divBdr>
                                                                    <w:top w:val="none" w:sz="0" w:space="0" w:color="auto"/>
                                                                    <w:left w:val="none" w:sz="0" w:space="0" w:color="auto"/>
                                                                    <w:bottom w:val="none" w:sz="0" w:space="0" w:color="auto"/>
                                                                    <w:right w:val="none" w:sz="0" w:space="0" w:color="auto"/>
                                                                  </w:divBdr>
                                                                  <w:divsChild>
                                                                    <w:div w:id="1971205553">
                                                                      <w:marLeft w:val="0"/>
                                                                      <w:marRight w:val="0"/>
                                                                      <w:marTop w:val="0"/>
                                                                      <w:marBottom w:val="0"/>
                                                                      <w:divBdr>
                                                                        <w:top w:val="none" w:sz="0" w:space="0" w:color="auto"/>
                                                                        <w:left w:val="none" w:sz="0" w:space="0" w:color="auto"/>
                                                                        <w:bottom w:val="none" w:sz="0" w:space="0" w:color="auto"/>
                                                                        <w:right w:val="none" w:sz="0" w:space="0" w:color="auto"/>
                                                                      </w:divBdr>
                                                                      <w:divsChild>
                                                                        <w:div w:id="953367526">
                                                                          <w:marLeft w:val="0"/>
                                                                          <w:marRight w:val="0"/>
                                                                          <w:marTop w:val="0"/>
                                                                          <w:marBottom w:val="0"/>
                                                                          <w:divBdr>
                                                                            <w:top w:val="none" w:sz="0" w:space="0" w:color="auto"/>
                                                                            <w:left w:val="none" w:sz="0" w:space="0" w:color="auto"/>
                                                                            <w:bottom w:val="none" w:sz="0" w:space="0" w:color="auto"/>
                                                                            <w:right w:val="none" w:sz="0" w:space="0" w:color="auto"/>
                                                                          </w:divBdr>
                                                                          <w:divsChild>
                                                                            <w:div w:id="3106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9945763">
      <w:bodyDiv w:val="1"/>
      <w:marLeft w:val="0"/>
      <w:marRight w:val="0"/>
      <w:marTop w:val="0"/>
      <w:marBottom w:val="0"/>
      <w:divBdr>
        <w:top w:val="none" w:sz="0" w:space="0" w:color="auto"/>
        <w:left w:val="none" w:sz="0" w:space="0" w:color="auto"/>
        <w:bottom w:val="none" w:sz="0" w:space="0" w:color="auto"/>
        <w:right w:val="none" w:sz="0" w:space="0" w:color="auto"/>
      </w:divBdr>
    </w:div>
    <w:div w:id="943346185">
      <w:bodyDiv w:val="1"/>
      <w:marLeft w:val="0"/>
      <w:marRight w:val="0"/>
      <w:marTop w:val="0"/>
      <w:marBottom w:val="0"/>
      <w:divBdr>
        <w:top w:val="none" w:sz="0" w:space="0" w:color="auto"/>
        <w:left w:val="none" w:sz="0" w:space="0" w:color="auto"/>
        <w:bottom w:val="none" w:sz="0" w:space="0" w:color="auto"/>
        <w:right w:val="none" w:sz="0" w:space="0" w:color="auto"/>
      </w:divBdr>
      <w:divsChild>
        <w:div w:id="1354846148">
          <w:marLeft w:val="0"/>
          <w:marRight w:val="0"/>
          <w:marTop w:val="0"/>
          <w:marBottom w:val="0"/>
          <w:divBdr>
            <w:top w:val="none" w:sz="0" w:space="0" w:color="auto"/>
            <w:left w:val="none" w:sz="0" w:space="0" w:color="auto"/>
            <w:bottom w:val="none" w:sz="0" w:space="0" w:color="auto"/>
            <w:right w:val="none" w:sz="0" w:space="0" w:color="auto"/>
          </w:divBdr>
          <w:divsChild>
            <w:div w:id="473717515">
              <w:marLeft w:val="0"/>
              <w:marRight w:val="0"/>
              <w:marTop w:val="0"/>
              <w:marBottom w:val="0"/>
              <w:divBdr>
                <w:top w:val="none" w:sz="0" w:space="0" w:color="auto"/>
                <w:left w:val="none" w:sz="0" w:space="0" w:color="auto"/>
                <w:bottom w:val="none" w:sz="0" w:space="0" w:color="auto"/>
                <w:right w:val="none" w:sz="0" w:space="0" w:color="auto"/>
              </w:divBdr>
              <w:divsChild>
                <w:div w:id="1268151592">
                  <w:marLeft w:val="0"/>
                  <w:marRight w:val="0"/>
                  <w:marTop w:val="0"/>
                  <w:marBottom w:val="0"/>
                  <w:divBdr>
                    <w:top w:val="none" w:sz="0" w:space="0" w:color="auto"/>
                    <w:left w:val="none" w:sz="0" w:space="0" w:color="auto"/>
                    <w:bottom w:val="none" w:sz="0" w:space="0" w:color="auto"/>
                    <w:right w:val="none" w:sz="0" w:space="0" w:color="auto"/>
                  </w:divBdr>
                  <w:divsChild>
                    <w:div w:id="1281840860">
                      <w:marLeft w:val="0"/>
                      <w:marRight w:val="0"/>
                      <w:marTop w:val="0"/>
                      <w:marBottom w:val="0"/>
                      <w:divBdr>
                        <w:top w:val="none" w:sz="0" w:space="0" w:color="auto"/>
                        <w:left w:val="none" w:sz="0" w:space="0" w:color="auto"/>
                        <w:bottom w:val="none" w:sz="0" w:space="0" w:color="auto"/>
                        <w:right w:val="none" w:sz="0" w:space="0" w:color="auto"/>
                      </w:divBdr>
                      <w:divsChild>
                        <w:div w:id="1984040853">
                          <w:marLeft w:val="0"/>
                          <w:marRight w:val="0"/>
                          <w:marTop w:val="0"/>
                          <w:marBottom w:val="0"/>
                          <w:divBdr>
                            <w:top w:val="none" w:sz="0" w:space="0" w:color="auto"/>
                            <w:left w:val="none" w:sz="0" w:space="0" w:color="auto"/>
                            <w:bottom w:val="none" w:sz="0" w:space="0" w:color="auto"/>
                            <w:right w:val="none" w:sz="0" w:space="0" w:color="auto"/>
                          </w:divBdr>
                          <w:divsChild>
                            <w:div w:id="670060246">
                              <w:marLeft w:val="0"/>
                              <w:marRight w:val="0"/>
                              <w:marTop w:val="0"/>
                              <w:marBottom w:val="0"/>
                              <w:divBdr>
                                <w:top w:val="none" w:sz="0" w:space="0" w:color="auto"/>
                                <w:left w:val="none" w:sz="0" w:space="0" w:color="auto"/>
                                <w:bottom w:val="none" w:sz="0" w:space="0" w:color="auto"/>
                                <w:right w:val="none" w:sz="0" w:space="0" w:color="auto"/>
                              </w:divBdr>
                              <w:divsChild>
                                <w:div w:id="1646936573">
                                  <w:marLeft w:val="0"/>
                                  <w:marRight w:val="0"/>
                                  <w:marTop w:val="0"/>
                                  <w:marBottom w:val="0"/>
                                  <w:divBdr>
                                    <w:top w:val="none" w:sz="0" w:space="0" w:color="auto"/>
                                    <w:left w:val="none" w:sz="0" w:space="0" w:color="auto"/>
                                    <w:bottom w:val="none" w:sz="0" w:space="0" w:color="auto"/>
                                    <w:right w:val="none" w:sz="0" w:space="0" w:color="auto"/>
                                  </w:divBdr>
                                  <w:divsChild>
                                    <w:div w:id="286547667">
                                      <w:marLeft w:val="0"/>
                                      <w:marRight w:val="0"/>
                                      <w:marTop w:val="0"/>
                                      <w:marBottom w:val="0"/>
                                      <w:divBdr>
                                        <w:top w:val="none" w:sz="0" w:space="0" w:color="auto"/>
                                        <w:left w:val="none" w:sz="0" w:space="0" w:color="auto"/>
                                        <w:bottom w:val="none" w:sz="0" w:space="0" w:color="auto"/>
                                        <w:right w:val="none" w:sz="0" w:space="0" w:color="auto"/>
                                      </w:divBdr>
                                      <w:divsChild>
                                        <w:div w:id="1632443091">
                                          <w:marLeft w:val="0"/>
                                          <w:marRight w:val="0"/>
                                          <w:marTop w:val="0"/>
                                          <w:marBottom w:val="0"/>
                                          <w:divBdr>
                                            <w:top w:val="none" w:sz="0" w:space="0" w:color="auto"/>
                                            <w:left w:val="none" w:sz="0" w:space="0" w:color="auto"/>
                                            <w:bottom w:val="none" w:sz="0" w:space="0" w:color="auto"/>
                                            <w:right w:val="none" w:sz="0" w:space="0" w:color="auto"/>
                                          </w:divBdr>
                                          <w:divsChild>
                                            <w:div w:id="1220633009">
                                              <w:marLeft w:val="0"/>
                                              <w:marRight w:val="0"/>
                                              <w:marTop w:val="0"/>
                                              <w:marBottom w:val="0"/>
                                              <w:divBdr>
                                                <w:top w:val="none" w:sz="0" w:space="0" w:color="auto"/>
                                                <w:left w:val="none" w:sz="0" w:space="0" w:color="auto"/>
                                                <w:bottom w:val="none" w:sz="0" w:space="0" w:color="auto"/>
                                                <w:right w:val="none" w:sz="0" w:space="0" w:color="auto"/>
                                              </w:divBdr>
                                              <w:divsChild>
                                                <w:div w:id="232933867">
                                                  <w:marLeft w:val="0"/>
                                                  <w:marRight w:val="0"/>
                                                  <w:marTop w:val="0"/>
                                                  <w:marBottom w:val="0"/>
                                                  <w:divBdr>
                                                    <w:top w:val="none" w:sz="0" w:space="0" w:color="auto"/>
                                                    <w:left w:val="none" w:sz="0" w:space="0" w:color="auto"/>
                                                    <w:bottom w:val="none" w:sz="0" w:space="0" w:color="auto"/>
                                                    <w:right w:val="none" w:sz="0" w:space="0" w:color="auto"/>
                                                  </w:divBdr>
                                                  <w:divsChild>
                                                    <w:div w:id="1945533028">
                                                      <w:blockQuote w:val="1"/>
                                                      <w:marLeft w:val="554"/>
                                                      <w:marRight w:val="55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8101320">
      <w:bodyDiv w:val="1"/>
      <w:marLeft w:val="0"/>
      <w:marRight w:val="0"/>
      <w:marTop w:val="0"/>
      <w:marBottom w:val="0"/>
      <w:divBdr>
        <w:top w:val="none" w:sz="0" w:space="0" w:color="auto"/>
        <w:left w:val="none" w:sz="0" w:space="0" w:color="auto"/>
        <w:bottom w:val="none" w:sz="0" w:space="0" w:color="auto"/>
        <w:right w:val="none" w:sz="0" w:space="0" w:color="auto"/>
      </w:divBdr>
      <w:divsChild>
        <w:div w:id="76027550">
          <w:marLeft w:val="0"/>
          <w:marRight w:val="0"/>
          <w:marTop w:val="0"/>
          <w:marBottom w:val="0"/>
          <w:divBdr>
            <w:top w:val="none" w:sz="0" w:space="0" w:color="auto"/>
            <w:left w:val="none" w:sz="0" w:space="0" w:color="auto"/>
            <w:bottom w:val="none" w:sz="0" w:space="0" w:color="auto"/>
            <w:right w:val="none" w:sz="0" w:space="0" w:color="auto"/>
          </w:divBdr>
          <w:divsChild>
            <w:div w:id="1237981803">
              <w:marLeft w:val="0"/>
              <w:marRight w:val="0"/>
              <w:marTop w:val="0"/>
              <w:marBottom w:val="0"/>
              <w:divBdr>
                <w:top w:val="none" w:sz="0" w:space="0" w:color="auto"/>
                <w:left w:val="none" w:sz="0" w:space="0" w:color="auto"/>
                <w:bottom w:val="none" w:sz="0" w:space="0" w:color="auto"/>
                <w:right w:val="none" w:sz="0" w:space="0" w:color="auto"/>
              </w:divBdr>
              <w:divsChild>
                <w:div w:id="1746686160">
                  <w:marLeft w:val="0"/>
                  <w:marRight w:val="0"/>
                  <w:marTop w:val="0"/>
                  <w:marBottom w:val="0"/>
                  <w:divBdr>
                    <w:top w:val="none" w:sz="0" w:space="0" w:color="auto"/>
                    <w:left w:val="none" w:sz="0" w:space="0" w:color="auto"/>
                    <w:bottom w:val="none" w:sz="0" w:space="0" w:color="auto"/>
                    <w:right w:val="none" w:sz="0" w:space="0" w:color="auto"/>
                  </w:divBdr>
                  <w:divsChild>
                    <w:div w:id="838888171">
                      <w:marLeft w:val="0"/>
                      <w:marRight w:val="0"/>
                      <w:marTop w:val="0"/>
                      <w:marBottom w:val="0"/>
                      <w:divBdr>
                        <w:top w:val="none" w:sz="0" w:space="0" w:color="auto"/>
                        <w:left w:val="none" w:sz="0" w:space="0" w:color="auto"/>
                        <w:bottom w:val="none" w:sz="0" w:space="0" w:color="auto"/>
                        <w:right w:val="none" w:sz="0" w:space="0" w:color="auto"/>
                      </w:divBdr>
                      <w:divsChild>
                        <w:div w:id="2008634872">
                          <w:marLeft w:val="0"/>
                          <w:marRight w:val="0"/>
                          <w:marTop w:val="0"/>
                          <w:marBottom w:val="0"/>
                          <w:divBdr>
                            <w:top w:val="none" w:sz="0" w:space="0" w:color="auto"/>
                            <w:left w:val="none" w:sz="0" w:space="0" w:color="auto"/>
                            <w:bottom w:val="none" w:sz="0" w:space="0" w:color="auto"/>
                            <w:right w:val="none" w:sz="0" w:space="0" w:color="auto"/>
                          </w:divBdr>
                          <w:divsChild>
                            <w:div w:id="795876140">
                              <w:marLeft w:val="0"/>
                              <w:marRight w:val="0"/>
                              <w:marTop w:val="0"/>
                              <w:marBottom w:val="0"/>
                              <w:divBdr>
                                <w:top w:val="none" w:sz="0" w:space="0" w:color="auto"/>
                                <w:left w:val="none" w:sz="0" w:space="0" w:color="auto"/>
                                <w:bottom w:val="none" w:sz="0" w:space="0" w:color="auto"/>
                                <w:right w:val="none" w:sz="0" w:space="0" w:color="auto"/>
                              </w:divBdr>
                              <w:divsChild>
                                <w:div w:id="1484196866">
                                  <w:marLeft w:val="0"/>
                                  <w:marRight w:val="0"/>
                                  <w:marTop w:val="0"/>
                                  <w:marBottom w:val="0"/>
                                  <w:divBdr>
                                    <w:top w:val="none" w:sz="0" w:space="0" w:color="auto"/>
                                    <w:left w:val="none" w:sz="0" w:space="0" w:color="auto"/>
                                    <w:bottom w:val="none" w:sz="0" w:space="0" w:color="auto"/>
                                    <w:right w:val="none" w:sz="0" w:space="0" w:color="auto"/>
                                  </w:divBdr>
                                  <w:divsChild>
                                    <w:div w:id="41366580">
                                      <w:marLeft w:val="0"/>
                                      <w:marRight w:val="0"/>
                                      <w:marTop w:val="0"/>
                                      <w:marBottom w:val="0"/>
                                      <w:divBdr>
                                        <w:top w:val="none" w:sz="0" w:space="0" w:color="auto"/>
                                        <w:left w:val="none" w:sz="0" w:space="0" w:color="auto"/>
                                        <w:bottom w:val="none" w:sz="0" w:space="0" w:color="auto"/>
                                        <w:right w:val="none" w:sz="0" w:space="0" w:color="auto"/>
                                      </w:divBdr>
                                      <w:divsChild>
                                        <w:div w:id="1376809178">
                                          <w:marLeft w:val="0"/>
                                          <w:marRight w:val="0"/>
                                          <w:marTop w:val="0"/>
                                          <w:marBottom w:val="0"/>
                                          <w:divBdr>
                                            <w:top w:val="none" w:sz="0" w:space="0" w:color="auto"/>
                                            <w:left w:val="none" w:sz="0" w:space="0" w:color="auto"/>
                                            <w:bottom w:val="none" w:sz="0" w:space="0" w:color="auto"/>
                                            <w:right w:val="none" w:sz="0" w:space="0" w:color="auto"/>
                                          </w:divBdr>
                                          <w:divsChild>
                                            <w:div w:id="662007084">
                                              <w:marLeft w:val="0"/>
                                              <w:marRight w:val="0"/>
                                              <w:marTop w:val="0"/>
                                              <w:marBottom w:val="0"/>
                                              <w:divBdr>
                                                <w:top w:val="none" w:sz="0" w:space="0" w:color="auto"/>
                                                <w:left w:val="none" w:sz="0" w:space="0" w:color="auto"/>
                                                <w:bottom w:val="none" w:sz="0" w:space="0" w:color="auto"/>
                                                <w:right w:val="none" w:sz="0" w:space="0" w:color="auto"/>
                                              </w:divBdr>
                                              <w:divsChild>
                                                <w:div w:id="1446581918">
                                                  <w:marLeft w:val="0"/>
                                                  <w:marRight w:val="0"/>
                                                  <w:marTop w:val="0"/>
                                                  <w:marBottom w:val="0"/>
                                                  <w:divBdr>
                                                    <w:top w:val="none" w:sz="0" w:space="0" w:color="auto"/>
                                                    <w:left w:val="none" w:sz="0" w:space="0" w:color="auto"/>
                                                    <w:bottom w:val="none" w:sz="0" w:space="0" w:color="auto"/>
                                                    <w:right w:val="none" w:sz="0" w:space="0" w:color="auto"/>
                                                  </w:divBdr>
                                                  <w:divsChild>
                                                    <w:div w:id="977536329">
                                                      <w:blockQuote w:val="1"/>
                                                      <w:marLeft w:val="554"/>
                                                      <w:marRight w:val="55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016421">
      <w:bodyDiv w:val="1"/>
      <w:marLeft w:val="0"/>
      <w:marRight w:val="0"/>
      <w:marTop w:val="0"/>
      <w:marBottom w:val="0"/>
      <w:divBdr>
        <w:top w:val="none" w:sz="0" w:space="0" w:color="auto"/>
        <w:left w:val="none" w:sz="0" w:space="0" w:color="auto"/>
        <w:bottom w:val="none" w:sz="0" w:space="0" w:color="auto"/>
        <w:right w:val="none" w:sz="0" w:space="0" w:color="auto"/>
      </w:divBdr>
    </w:div>
    <w:div w:id="990595502">
      <w:bodyDiv w:val="1"/>
      <w:marLeft w:val="0"/>
      <w:marRight w:val="0"/>
      <w:marTop w:val="0"/>
      <w:marBottom w:val="0"/>
      <w:divBdr>
        <w:top w:val="none" w:sz="0" w:space="0" w:color="auto"/>
        <w:left w:val="none" w:sz="0" w:space="0" w:color="auto"/>
        <w:bottom w:val="none" w:sz="0" w:space="0" w:color="auto"/>
        <w:right w:val="none" w:sz="0" w:space="0" w:color="auto"/>
      </w:divBdr>
    </w:div>
    <w:div w:id="2093233259">
      <w:bodyDiv w:val="1"/>
      <w:marLeft w:val="0"/>
      <w:marRight w:val="0"/>
      <w:marTop w:val="0"/>
      <w:marBottom w:val="0"/>
      <w:divBdr>
        <w:top w:val="none" w:sz="0" w:space="0" w:color="auto"/>
        <w:left w:val="none" w:sz="0" w:space="0" w:color="auto"/>
        <w:bottom w:val="none" w:sz="0" w:space="0" w:color="auto"/>
        <w:right w:val="none" w:sz="0" w:space="0" w:color="auto"/>
      </w:divBdr>
      <w:divsChild>
        <w:div w:id="2034257105">
          <w:marLeft w:val="0"/>
          <w:marRight w:val="0"/>
          <w:marTop w:val="0"/>
          <w:marBottom w:val="0"/>
          <w:divBdr>
            <w:top w:val="none" w:sz="0" w:space="0" w:color="auto"/>
            <w:left w:val="none" w:sz="0" w:space="0" w:color="auto"/>
            <w:bottom w:val="none" w:sz="0" w:space="0" w:color="auto"/>
            <w:right w:val="none" w:sz="0" w:space="0" w:color="auto"/>
          </w:divBdr>
          <w:divsChild>
            <w:div w:id="1946577680">
              <w:marLeft w:val="0"/>
              <w:marRight w:val="0"/>
              <w:marTop w:val="0"/>
              <w:marBottom w:val="0"/>
              <w:divBdr>
                <w:top w:val="none" w:sz="0" w:space="0" w:color="auto"/>
                <w:left w:val="none" w:sz="0" w:space="0" w:color="auto"/>
                <w:bottom w:val="none" w:sz="0" w:space="0" w:color="auto"/>
                <w:right w:val="none" w:sz="0" w:space="0" w:color="auto"/>
              </w:divBdr>
              <w:divsChild>
                <w:div w:id="1840191853">
                  <w:marLeft w:val="0"/>
                  <w:marRight w:val="0"/>
                  <w:marTop w:val="0"/>
                  <w:marBottom w:val="0"/>
                  <w:divBdr>
                    <w:top w:val="none" w:sz="0" w:space="0" w:color="auto"/>
                    <w:left w:val="none" w:sz="0" w:space="0" w:color="auto"/>
                    <w:bottom w:val="none" w:sz="0" w:space="0" w:color="auto"/>
                    <w:right w:val="none" w:sz="0" w:space="0" w:color="auto"/>
                  </w:divBdr>
                  <w:divsChild>
                    <w:div w:id="1187255067">
                      <w:marLeft w:val="0"/>
                      <w:marRight w:val="0"/>
                      <w:marTop w:val="0"/>
                      <w:marBottom w:val="0"/>
                      <w:divBdr>
                        <w:top w:val="none" w:sz="0" w:space="0" w:color="auto"/>
                        <w:left w:val="none" w:sz="0" w:space="0" w:color="auto"/>
                        <w:bottom w:val="none" w:sz="0" w:space="0" w:color="auto"/>
                        <w:right w:val="none" w:sz="0" w:space="0" w:color="auto"/>
                      </w:divBdr>
                      <w:divsChild>
                        <w:div w:id="714084218">
                          <w:marLeft w:val="0"/>
                          <w:marRight w:val="0"/>
                          <w:marTop w:val="0"/>
                          <w:marBottom w:val="0"/>
                          <w:divBdr>
                            <w:top w:val="none" w:sz="0" w:space="0" w:color="auto"/>
                            <w:left w:val="none" w:sz="0" w:space="0" w:color="auto"/>
                            <w:bottom w:val="none" w:sz="0" w:space="0" w:color="auto"/>
                            <w:right w:val="none" w:sz="0" w:space="0" w:color="auto"/>
                          </w:divBdr>
                          <w:divsChild>
                            <w:div w:id="578096897">
                              <w:marLeft w:val="0"/>
                              <w:marRight w:val="0"/>
                              <w:marTop w:val="0"/>
                              <w:marBottom w:val="0"/>
                              <w:divBdr>
                                <w:top w:val="none" w:sz="0" w:space="0" w:color="auto"/>
                                <w:left w:val="none" w:sz="0" w:space="0" w:color="auto"/>
                                <w:bottom w:val="none" w:sz="0" w:space="0" w:color="auto"/>
                                <w:right w:val="none" w:sz="0" w:space="0" w:color="auto"/>
                              </w:divBdr>
                              <w:divsChild>
                                <w:div w:id="1269120225">
                                  <w:marLeft w:val="0"/>
                                  <w:marRight w:val="0"/>
                                  <w:marTop w:val="0"/>
                                  <w:marBottom w:val="0"/>
                                  <w:divBdr>
                                    <w:top w:val="none" w:sz="0" w:space="0" w:color="auto"/>
                                    <w:left w:val="none" w:sz="0" w:space="0" w:color="auto"/>
                                    <w:bottom w:val="none" w:sz="0" w:space="0" w:color="auto"/>
                                    <w:right w:val="none" w:sz="0" w:space="0" w:color="auto"/>
                                  </w:divBdr>
                                  <w:divsChild>
                                    <w:div w:id="1153528595">
                                      <w:marLeft w:val="0"/>
                                      <w:marRight w:val="0"/>
                                      <w:marTop w:val="0"/>
                                      <w:marBottom w:val="0"/>
                                      <w:divBdr>
                                        <w:top w:val="none" w:sz="0" w:space="0" w:color="auto"/>
                                        <w:left w:val="none" w:sz="0" w:space="0" w:color="auto"/>
                                        <w:bottom w:val="none" w:sz="0" w:space="0" w:color="auto"/>
                                        <w:right w:val="none" w:sz="0" w:space="0" w:color="auto"/>
                                      </w:divBdr>
                                      <w:divsChild>
                                        <w:div w:id="2049064866">
                                          <w:marLeft w:val="0"/>
                                          <w:marRight w:val="0"/>
                                          <w:marTop w:val="0"/>
                                          <w:marBottom w:val="0"/>
                                          <w:divBdr>
                                            <w:top w:val="none" w:sz="0" w:space="0" w:color="auto"/>
                                            <w:left w:val="none" w:sz="0" w:space="0" w:color="auto"/>
                                            <w:bottom w:val="none" w:sz="0" w:space="0" w:color="auto"/>
                                            <w:right w:val="none" w:sz="0" w:space="0" w:color="auto"/>
                                          </w:divBdr>
                                          <w:divsChild>
                                            <w:div w:id="807285657">
                                              <w:marLeft w:val="0"/>
                                              <w:marRight w:val="0"/>
                                              <w:marTop w:val="0"/>
                                              <w:marBottom w:val="0"/>
                                              <w:divBdr>
                                                <w:top w:val="none" w:sz="0" w:space="0" w:color="auto"/>
                                                <w:left w:val="none" w:sz="0" w:space="0" w:color="auto"/>
                                                <w:bottom w:val="none" w:sz="0" w:space="0" w:color="auto"/>
                                                <w:right w:val="none" w:sz="0" w:space="0" w:color="auto"/>
                                              </w:divBdr>
                                              <w:divsChild>
                                                <w:div w:id="726488892">
                                                  <w:marLeft w:val="0"/>
                                                  <w:marRight w:val="0"/>
                                                  <w:marTop w:val="0"/>
                                                  <w:marBottom w:val="0"/>
                                                  <w:divBdr>
                                                    <w:top w:val="none" w:sz="0" w:space="0" w:color="auto"/>
                                                    <w:left w:val="none" w:sz="0" w:space="0" w:color="auto"/>
                                                    <w:bottom w:val="none" w:sz="0" w:space="0" w:color="auto"/>
                                                    <w:right w:val="none" w:sz="0" w:space="0" w:color="auto"/>
                                                  </w:divBdr>
                                                  <w:divsChild>
                                                    <w:div w:id="1570917482">
                                                      <w:marLeft w:val="0"/>
                                                      <w:marRight w:val="0"/>
                                                      <w:marTop w:val="0"/>
                                                      <w:marBottom w:val="0"/>
                                                      <w:divBdr>
                                                        <w:top w:val="none" w:sz="0" w:space="0" w:color="auto"/>
                                                        <w:left w:val="none" w:sz="0" w:space="0" w:color="auto"/>
                                                        <w:bottom w:val="none" w:sz="0" w:space="0" w:color="auto"/>
                                                        <w:right w:val="none" w:sz="0" w:space="0" w:color="auto"/>
                                                      </w:divBdr>
                                                      <w:divsChild>
                                                        <w:div w:id="203178681">
                                                          <w:blockQuote w:val="1"/>
                                                          <w:marLeft w:val="554"/>
                                                          <w:marRight w:val="55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0C965-67B8-4260-A4FD-54AAB043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20</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cp:revision>
  <cp:lastPrinted>2017-12-07T08:03:00Z</cp:lastPrinted>
  <dcterms:created xsi:type="dcterms:W3CDTF">2017-11-20T14:08:00Z</dcterms:created>
  <dcterms:modified xsi:type="dcterms:W3CDTF">2017-12-21T01:32:00Z</dcterms:modified>
</cp:coreProperties>
</file>