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Hepatic steatosis index (HSI) (beta coefficient 0.30 (95% CI 0.21 to 0.39),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0.30 (95% CI 0.21 to 0.39)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26.8%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