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Total cholesterol, mg/dL (beta coefficient per 1-SD -9.85 (95% CI -11.49 to -8.21),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-9.85 (95% CI -11.49 to -8.21)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