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HDL cholesterol, mg/dL (beta coefficient per 1-SD -0.41 (95% CI -0.71 to -0.10), false discovery rate q 0.016)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-0.71 to -0.10)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