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Anemia (WHO) · KNHANES · 3 models compared · tuning, full metrics, threshold, SHAP, PDP</w:t>
      </w:r>
    </w:p>
    <w:p>
      <w:r>
        <w:t>[ML] outcome = anemia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9.9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49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0.7457</w:t>
            </w:r>
          </w:p>
        </w:tc>
        <w:tc>
          <w:tcPr>
            <w:tcW w:type="dxa" w:w="1728"/>
          </w:tcPr>
          <w:p>
            <w:r>
              <w:t>0.2706</w:t>
            </w:r>
          </w:p>
        </w:tc>
        <w:tc>
          <w:tcPr>
            <w:tcW w:type="dxa" w:w="1728"/>
          </w:tcPr>
          <w:p>
            <w:r>
              <w:t>0.5081</w:t>
            </w:r>
          </w:p>
        </w:tc>
        <w:tc>
          <w:tcPr>
            <w:tcW w:type="dxa" w:w="1728"/>
          </w:tcPr>
          <w:p>
            <w:r>
              <w:t>{'penalty': 'l1', 'C': 1}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0.7698</w:t>
            </w:r>
          </w:p>
        </w:tc>
        <w:tc>
          <w:tcPr>
            <w:tcW w:type="dxa" w:w="1728"/>
          </w:tcPr>
          <w:p>
            <w:r>
              <w:t>0.2928</w:t>
            </w:r>
          </w:p>
        </w:tc>
        <w:tc>
          <w:tcPr>
            <w:tcW w:type="dxa" w:w="1728"/>
          </w:tcPr>
          <w:p>
            <w:r>
              <w:t>0.5313</w:t>
            </w:r>
          </w:p>
        </w:tc>
        <w:tc>
          <w:tcPr>
            <w:tcW w:type="dxa" w:w="1728"/>
          </w:tcPr>
          <w:p>
            <w:r>
              <w:t>{'max_iter': 400, 'max_depth': 3,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0.7762</w:t>
            </w:r>
          </w:p>
        </w:tc>
        <w:tc>
          <w:tcPr>
            <w:tcW w:type="dxa" w:w="1728"/>
          </w:tcPr>
          <w:p>
            <w:r>
              <w:t>0.2995</w:t>
            </w:r>
          </w:p>
        </w:tc>
        <w:tc>
          <w:tcPr>
            <w:tcW w:type="dxa" w:w="1728"/>
          </w:tcPr>
          <w:p>
            <w:r>
              <w:t>0.5379</w:t>
            </w:r>
          </w:p>
        </w:tc>
        <w:tc>
          <w:tcPr>
            <w:tcW w:type="dxa" w:w="1728"/>
          </w:tcPr>
          <w:p>
            <w:r>
              <w:t>{'subsample': 1.0, 'n_estimators': 300, 'max_depth': 3,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0.5379</w:t>
            </w:r>
          </w:p>
        </w:tc>
        <w:tc>
          <w:tcPr>
            <w:tcW w:type="dxa" w:w="432"/>
          </w:tcPr>
          <w:p>
            <w:r>
              <w:t>15</w:t>
            </w:r>
          </w:p>
        </w:tc>
        <w:tc>
          <w:tcPr>
            <w:tcW w:type="dxa" w:w="432"/>
          </w:tcPr>
          <w:p>
            <w:r>
              <w:t>1610</w:t>
            </w:r>
          </w:p>
        </w:tc>
        <w:tc>
          <w:tcPr>
            <w:tcW w:type="dxa" w:w="432"/>
          </w:tcPr>
          <w:p>
            <w:r>
              <w:t>12</w:t>
            </w:r>
          </w:p>
        </w:tc>
        <w:tc>
          <w:tcPr>
            <w:tcW w:type="dxa" w:w="432"/>
          </w:tcPr>
          <w:p>
            <w:r>
              <w:t>163</w:t>
            </w:r>
          </w:p>
        </w:tc>
        <w:tc>
          <w:tcPr>
            <w:tcW w:type="dxa" w:w="432"/>
          </w:tcPr>
          <w:p>
            <w:r>
              <w:t>0.0843</w:t>
            </w:r>
          </w:p>
        </w:tc>
        <w:tc>
          <w:tcPr>
            <w:tcW w:type="dxa" w:w="432"/>
          </w:tcPr>
          <w:p>
            <w:r>
              <w:t>0.9926</w:t>
            </w:r>
          </w:p>
        </w:tc>
        <w:tc>
          <w:tcPr>
            <w:tcW w:type="dxa" w:w="432"/>
          </w:tcPr>
          <w:p>
            <w:r>
              <w:t>0.5556</w:t>
            </w:r>
          </w:p>
        </w:tc>
        <w:tc>
          <w:tcPr>
            <w:tcW w:type="dxa" w:w="432"/>
          </w:tcPr>
          <w:p>
            <w:r>
              <w:t>0.9081</w:t>
            </w:r>
          </w:p>
        </w:tc>
        <w:tc>
          <w:tcPr>
            <w:tcW w:type="dxa" w:w="432"/>
          </w:tcPr>
          <w:p>
            <w:r>
              <w:t>0.9028</w:t>
            </w:r>
          </w:p>
        </w:tc>
        <w:tc>
          <w:tcPr>
            <w:tcW w:type="dxa" w:w="432"/>
          </w:tcPr>
          <w:p>
            <w:r>
              <w:t>0.5384</w:t>
            </w:r>
          </w:p>
        </w:tc>
        <w:tc>
          <w:tcPr>
            <w:tcW w:type="dxa" w:w="432"/>
          </w:tcPr>
          <w:p>
            <w:r>
              <w:t>0.1463</w:t>
            </w:r>
          </w:p>
        </w:tc>
        <w:tc>
          <w:tcPr>
            <w:tcW w:type="dxa" w:w="432"/>
          </w:tcPr>
          <w:p>
            <w:r>
              <w:t>0.1888</w:t>
            </w:r>
          </w:p>
        </w:tc>
        <w:tc>
          <w:tcPr>
            <w:tcW w:type="dxa" w:w="432"/>
          </w:tcPr>
          <w:p>
            <w:r>
              <w:t>0.1235</w:t>
            </w:r>
          </w:p>
        </w:tc>
        <w:tc>
          <w:tcPr>
            <w:tcW w:type="dxa" w:w="432"/>
          </w:tcPr>
          <w:p>
            <w:r>
              <w:t>0.7978</w:t>
            </w:r>
          </w:p>
        </w:tc>
        <w:tc>
          <w:tcPr>
            <w:tcW w:type="dxa" w:w="432"/>
          </w:tcPr>
          <w:p>
            <w:r>
              <w:t>0.3067</w:t>
            </w:r>
          </w:p>
        </w:tc>
        <w:tc>
          <w:tcPr>
            <w:tcW w:type="dxa" w:w="432"/>
          </w:tcPr>
          <w:p>
            <w:r>
              <w:t>0.2697</w:t>
            </w:r>
          </w:p>
        </w:tc>
        <w:tc>
          <w:tcPr>
            <w:tcW w:type="dxa" w:w="432"/>
          </w:tcPr>
          <w:p>
            <w:r>
              <w:t>0.079</w:t>
            </w:r>
          </w:p>
        </w:tc>
        <w:tc>
          <w:tcPr>
            <w:tcW w:type="dxa" w:w="432"/>
          </w:tcPr>
          <w:p>
            <w:r>
              <w:t>0.5523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0.5313</w:t>
            </w:r>
          </w:p>
        </w:tc>
        <w:tc>
          <w:tcPr>
            <w:tcW w:type="dxa" w:w="432"/>
          </w:tcPr>
          <w:p>
            <w:r>
              <w:t>15</w:t>
            </w:r>
          </w:p>
        </w:tc>
        <w:tc>
          <w:tcPr>
            <w:tcW w:type="dxa" w:w="432"/>
          </w:tcPr>
          <w:p>
            <w:r>
              <w:t>1603</w:t>
            </w:r>
          </w:p>
        </w:tc>
        <w:tc>
          <w:tcPr>
            <w:tcW w:type="dxa" w:w="432"/>
          </w:tcPr>
          <w:p>
            <w:r>
              <w:t>19</w:t>
            </w:r>
          </w:p>
        </w:tc>
        <w:tc>
          <w:tcPr>
            <w:tcW w:type="dxa" w:w="432"/>
          </w:tcPr>
          <w:p>
            <w:r>
              <w:t>163</w:t>
            </w:r>
          </w:p>
        </w:tc>
        <w:tc>
          <w:tcPr>
            <w:tcW w:type="dxa" w:w="432"/>
          </w:tcPr>
          <w:p>
            <w:r>
              <w:t>0.0843</w:t>
            </w:r>
          </w:p>
        </w:tc>
        <w:tc>
          <w:tcPr>
            <w:tcW w:type="dxa" w:w="432"/>
          </w:tcPr>
          <w:p>
            <w:r>
              <w:t>0.9883</w:t>
            </w:r>
          </w:p>
        </w:tc>
        <w:tc>
          <w:tcPr>
            <w:tcW w:type="dxa" w:w="432"/>
          </w:tcPr>
          <w:p>
            <w:r>
              <w:t>0.4412</w:t>
            </w:r>
          </w:p>
        </w:tc>
        <w:tc>
          <w:tcPr>
            <w:tcW w:type="dxa" w:w="432"/>
          </w:tcPr>
          <w:p>
            <w:r>
              <w:t>0.9077</w:t>
            </w:r>
          </w:p>
        </w:tc>
        <w:tc>
          <w:tcPr>
            <w:tcW w:type="dxa" w:w="432"/>
          </w:tcPr>
          <w:p>
            <w:r>
              <w:t>0.8989</w:t>
            </w:r>
          </w:p>
        </w:tc>
        <w:tc>
          <w:tcPr>
            <w:tcW w:type="dxa" w:w="432"/>
          </w:tcPr>
          <w:p>
            <w:r>
              <w:t>0.5363</w:t>
            </w:r>
          </w:p>
        </w:tc>
        <w:tc>
          <w:tcPr>
            <w:tcW w:type="dxa" w:w="432"/>
          </w:tcPr>
          <w:p>
            <w:r>
              <w:t>0.1415</w:t>
            </w:r>
          </w:p>
        </w:tc>
        <w:tc>
          <w:tcPr>
            <w:tcW w:type="dxa" w:w="432"/>
          </w:tcPr>
          <w:p>
            <w:r>
              <w:t>0.1591</w:t>
            </w:r>
          </w:p>
        </w:tc>
        <w:tc>
          <w:tcPr>
            <w:tcW w:type="dxa" w:w="432"/>
          </w:tcPr>
          <w:p>
            <w:r>
              <w:t>0.1134</w:t>
            </w:r>
          </w:p>
        </w:tc>
        <w:tc>
          <w:tcPr>
            <w:tcW w:type="dxa" w:w="432"/>
          </w:tcPr>
          <w:p>
            <w:r>
              <w:t>0.795</w:t>
            </w:r>
          </w:p>
        </w:tc>
        <w:tc>
          <w:tcPr>
            <w:tcW w:type="dxa" w:w="432"/>
          </w:tcPr>
          <w:p>
            <w:r>
              <w:t>0.2946</w:t>
            </w:r>
          </w:p>
        </w:tc>
        <w:tc>
          <w:tcPr>
            <w:tcW w:type="dxa" w:w="432"/>
          </w:tcPr>
          <w:p>
            <w:r>
              <w:t>0.2718</w:t>
            </w:r>
          </w:p>
        </w:tc>
        <w:tc>
          <w:tcPr>
            <w:tcW w:type="dxa" w:w="432"/>
          </w:tcPr>
          <w:p>
            <w:r>
              <w:t>0.08</w:t>
            </w:r>
          </w:p>
        </w:tc>
        <w:tc>
          <w:tcPr>
            <w:tcW w:type="dxa" w:w="432"/>
          </w:tcPr>
          <w:p>
            <w:r>
              <w:t>0.5448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0.5081</w:t>
            </w:r>
          </w:p>
        </w:tc>
        <w:tc>
          <w:tcPr>
            <w:tcW w:type="dxa" w:w="432"/>
          </w:tcPr>
          <w:p>
            <w:r>
              <w:t>9</w:t>
            </w:r>
          </w:p>
        </w:tc>
        <w:tc>
          <w:tcPr>
            <w:tcW w:type="dxa" w:w="432"/>
          </w:tcPr>
          <w:p>
            <w:r>
              <w:t>1609</w:t>
            </w:r>
          </w:p>
        </w:tc>
        <w:tc>
          <w:tcPr>
            <w:tcW w:type="dxa" w:w="432"/>
          </w:tcPr>
          <w:p>
            <w:r>
              <w:t>13</w:t>
            </w:r>
          </w:p>
        </w:tc>
        <w:tc>
          <w:tcPr>
            <w:tcW w:type="dxa" w:w="432"/>
          </w:tcPr>
          <w:p>
            <w:r>
              <w:t>169</w:t>
            </w:r>
          </w:p>
        </w:tc>
        <w:tc>
          <w:tcPr>
            <w:tcW w:type="dxa" w:w="432"/>
          </w:tcPr>
          <w:p>
            <w:r>
              <w:t>0.0506</w:t>
            </w:r>
          </w:p>
        </w:tc>
        <w:tc>
          <w:tcPr>
            <w:tcW w:type="dxa" w:w="432"/>
          </w:tcPr>
          <w:p>
            <w:r>
              <w:t>0.992</w:t>
            </w:r>
          </w:p>
        </w:tc>
        <w:tc>
          <w:tcPr>
            <w:tcW w:type="dxa" w:w="432"/>
          </w:tcPr>
          <w:p>
            <w:r>
              <w:t>0.4091</w:t>
            </w:r>
          </w:p>
        </w:tc>
        <w:tc>
          <w:tcPr>
            <w:tcW w:type="dxa" w:w="432"/>
          </w:tcPr>
          <w:p>
            <w:r>
              <w:t>0.9049</w:t>
            </w:r>
          </w:p>
        </w:tc>
        <w:tc>
          <w:tcPr>
            <w:tcW w:type="dxa" w:w="432"/>
          </w:tcPr>
          <w:p>
            <w:r>
              <w:t>0.8989</w:t>
            </w:r>
          </w:p>
        </w:tc>
        <w:tc>
          <w:tcPr>
            <w:tcW w:type="dxa" w:w="432"/>
          </w:tcPr>
          <w:p>
            <w:r>
              <w:t>0.5213</w:t>
            </w:r>
          </w:p>
        </w:tc>
        <w:tc>
          <w:tcPr>
            <w:tcW w:type="dxa" w:w="432"/>
          </w:tcPr>
          <w:p>
            <w:r>
              <w:t>0.09</w:t>
            </w:r>
          </w:p>
        </w:tc>
        <w:tc>
          <w:tcPr>
            <w:tcW w:type="dxa" w:w="432"/>
          </w:tcPr>
          <w:p>
            <w:r>
              <w:t>0.1156</w:t>
            </w:r>
          </w:p>
        </w:tc>
        <w:tc>
          <w:tcPr>
            <w:tcW w:type="dxa" w:w="432"/>
          </w:tcPr>
          <w:p>
            <w:r>
              <w:t>0.0698</w:t>
            </w:r>
          </w:p>
        </w:tc>
        <w:tc>
          <w:tcPr>
            <w:tcW w:type="dxa" w:w="432"/>
          </w:tcPr>
          <w:p>
            <w:r>
              <w:t>0.7674</w:t>
            </w:r>
          </w:p>
        </w:tc>
        <w:tc>
          <w:tcPr>
            <w:tcW w:type="dxa" w:w="432"/>
          </w:tcPr>
          <w:p>
            <w:r>
              <w:t>0.252</w:t>
            </w:r>
          </w:p>
        </w:tc>
        <w:tc>
          <w:tcPr>
            <w:tcW w:type="dxa" w:w="432"/>
          </w:tcPr>
          <w:p>
            <w:r>
              <w:t>0.281</w:t>
            </w:r>
          </w:p>
        </w:tc>
        <w:tc>
          <w:tcPr>
            <w:tcW w:type="dxa" w:w="432"/>
          </w:tcPr>
          <w:p>
            <w:r>
              <w:t>0.082</w:t>
            </w:r>
          </w:p>
        </w:tc>
        <w:tc>
          <w:tcPr>
            <w:tcW w:type="dxa" w:w="432"/>
          </w:tcPr>
          <w:p>
            <w:r>
              <w:t>0.5097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XGBoost (CV combined=0.5379; held-out auROC=0.7978)</w:t>
      </w:r>
    </w:p>
    <w:p>
      <w:r>
        <w:t>Among 3 candidate models, XGBoost achieved the highest cross-validated combined score (0.5379) within the training partition and was selected on that basis. Refitted on the complete training partition and evaluated once on the untouched held-out partition, it reached an area under the receiver operating characteristic curve of 0.7978 and an area under the precision-recall curve of 0.3067.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123.0</w:t>
            </w:r>
          </w:p>
        </w:tc>
        <w:tc>
          <w:tcPr>
            <w:tcW w:type="dxa" w:w="785"/>
          </w:tcPr>
          <w:p>
            <w:r>
              <w:t>1170.0</w:t>
            </w:r>
          </w:p>
        </w:tc>
        <w:tc>
          <w:tcPr>
            <w:tcW w:type="dxa" w:w="785"/>
          </w:tcPr>
          <w:p>
            <w:r>
              <w:t>452.0</w:t>
            </w:r>
          </w:p>
        </w:tc>
        <w:tc>
          <w:tcPr>
            <w:tcW w:type="dxa" w:w="785"/>
          </w:tcPr>
          <w:p>
            <w:r>
              <w:t>55.0</w:t>
            </w:r>
          </w:p>
        </w:tc>
        <w:tc>
          <w:tcPr>
            <w:tcW w:type="dxa" w:w="785"/>
          </w:tcPr>
          <w:p>
            <w:r>
              <w:t>0.691</w:t>
            </w:r>
          </w:p>
        </w:tc>
        <w:tc>
          <w:tcPr>
            <w:tcW w:type="dxa" w:w="785"/>
          </w:tcPr>
          <w:p>
            <w:r>
              <w:t>0.721</w:t>
            </w:r>
          </w:p>
        </w:tc>
        <w:tc>
          <w:tcPr>
            <w:tcW w:type="dxa" w:w="785"/>
          </w:tcPr>
          <w:p>
            <w:r>
              <w:t>0.214</w:t>
            </w:r>
          </w:p>
        </w:tc>
        <w:tc>
          <w:tcPr>
            <w:tcW w:type="dxa" w:w="785"/>
          </w:tcPr>
          <w:p>
            <w:r>
              <w:t>0.955</w:t>
            </w:r>
          </w:p>
        </w:tc>
        <w:tc>
          <w:tcPr>
            <w:tcW w:type="dxa" w:w="785"/>
          </w:tcPr>
          <w:p>
            <w:r>
              <w:t>0.327</w:t>
            </w:r>
          </w:p>
        </w:tc>
        <w:tc>
          <w:tcPr>
            <w:tcW w:type="dxa" w:w="785"/>
          </w:tcPr>
          <w:p>
            <w:r>
              <w:t>0.718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64.0</w:t>
            </w:r>
          </w:p>
        </w:tc>
        <w:tc>
          <w:tcPr>
            <w:tcW w:type="dxa" w:w="785"/>
          </w:tcPr>
          <w:p>
            <w:r>
              <w:t>1488.0</w:t>
            </w:r>
          </w:p>
        </w:tc>
        <w:tc>
          <w:tcPr>
            <w:tcW w:type="dxa" w:w="785"/>
          </w:tcPr>
          <w:p>
            <w:r>
              <w:t>134.0</w:t>
            </w:r>
          </w:p>
        </w:tc>
        <w:tc>
          <w:tcPr>
            <w:tcW w:type="dxa" w:w="785"/>
          </w:tcPr>
          <w:p>
            <w:r>
              <w:t>114.0</w:t>
            </w:r>
          </w:p>
        </w:tc>
        <w:tc>
          <w:tcPr>
            <w:tcW w:type="dxa" w:w="785"/>
          </w:tcPr>
          <w:p>
            <w:r>
              <w:t>0.36</w:t>
            </w:r>
          </w:p>
        </w:tc>
        <w:tc>
          <w:tcPr>
            <w:tcW w:type="dxa" w:w="785"/>
          </w:tcPr>
          <w:p>
            <w:r>
              <w:t>0.917</w:t>
            </w:r>
          </w:p>
        </w:tc>
        <w:tc>
          <w:tcPr>
            <w:tcW w:type="dxa" w:w="785"/>
          </w:tcPr>
          <w:p>
            <w:r>
              <w:t>0.323</w:t>
            </w:r>
          </w:p>
        </w:tc>
        <w:tc>
          <w:tcPr>
            <w:tcW w:type="dxa" w:w="785"/>
          </w:tcPr>
          <w:p>
            <w:r>
              <w:t>0.929</w:t>
            </w:r>
          </w:p>
        </w:tc>
        <w:tc>
          <w:tcPr>
            <w:tcW w:type="dxa" w:w="785"/>
          </w:tcPr>
          <w:p>
            <w:r>
              <w:t>0.34</w:t>
            </w:r>
          </w:p>
        </w:tc>
        <w:tc>
          <w:tcPr>
            <w:tcW w:type="dxa" w:w="785"/>
          </w:tcPr>
          <w:p>
            <w:r>
              <w:t>0.862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37.0</w:t>
            </w:r>
          </w:p>
        </w:tc>
        <w:tc>
          <w:tcPr>
            <w:tcW w:type="dxa" w:w="785"/>
          </w:tcPr>
          <w:p>
            <w:r>
              <w:t>1563.0</w:t>
            </w:r>
          </w:p>
        </w:tc>
        <w:tc>
          <w:tcPr>
            <w:tcW w:type="dxa" w:w="785"/>
          </w:tcPr>
          <w:p>
            <w:r>
              <w:t>59.0</w:t>
            </w:r>
          </w:p>
        </w:tc>
        <w:tc>
          <w:tcPr>
            <w:tcW w:type="dxa" w:w="785"/>
          </w:tcPr>
          <w:p>
            <w:r>
              <w:t>141.0</w:t>
            </w:r>
          </w:p>
        </w:tc>
        <w:tc>
          <w:tcPr>
            <w:tcW w:type="dxa" w:w="785"/>
          </w:tcPr>
          <w:p>
            <w:r>
              <w:t>0.208</w:t>
            </w:r>
          </w:p>
        </w:tc>
        <w:tc>
          <w:tcPr>
            <w:tcW w:type="dxa" w:w="785"/>
          </w:tcPr>
          <w:p>
            <w:r>
              <w:t>0.964</w:t>
            </w:r>
          </w:p>
        </w:tc>
        <w:tc>
          <w:tcPr>
            <w:tcW w:type="dxa" w:w="785"/>
          </w:tcPr>
          <w:p>
            <w:r>
              <w:t>0.385</w:t>
            </w:r>
          </w:p>
        </w:tc>
        <w:tc>
          <w:tcPr>
            <w:tcW w:type="dxa" w:w="785"/>
          </w:tcPr>
          <w:p>
            <w:r>
              <w:t>0.917</w:t>
            </w:r>
          </w:p>
        </w:tc>
        <w:tc>
          <w:tcPr>
            <w:tcW w:type="dxa" w:w="785"/>
          </w:tcPr>
          <w:p>
            <w:r>
              <w:t>0.27</w:t>
            </w:r>
          </w:p>
        </w:tc>
        <w:tc>
          <w:tcPr>
            <w:tcW w:type="dxa" w:w="785"/>
          </w:tcPr>
          <w:p>
            <w:r>
              <w:t>0.889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26.0</w:t>
            </w:r>
          </w:p>
        </w:tc>
        <w:tc>
          <w:tcPr>
            <w:tcW w:type="dxa" w:w="785"/>
          </w:tcPr>
          <w:p>
            <w:r>
              <w:t>1599.0</w:t>
            </w:r>
          </w:p>
        </w:tc>
        <w:tc>
          <w:tcPr>
            <w:tcW w:type="dxa" w:w="785"/>
          </w:tcPr>
          <w:p>
            <w:r>
              <w:t>23.0</w:t>
            </w:r>
          </w:p>
        </w:tc>
        <w:tc>
          <w:tcPr>
            <w:tcW w:type="dxa" w:w="785"/>
          </w:tcPr>
          <w:p>
            <w:r>
              <w:t>152.0</w:t>
            </w:r>
          </w:p>
        </w:tc>
        <w:tc>
          <w:tcPr>
            <w:tcW w:type="dxa" w:w="785"/>
          </w:tcPr>
          <w:p>
            <w:r>
              <w:t>0.146</w:t>
            </w:r>
          </w:p>
        </w:tc>
        <w:tc>
          <w:tcPr>
            <w:tcW w:type="dxa" w:w="785"/>
          </w:tcPr>
          <w:p>
            <w:r>
              <w:t>0.986</w:t>
            </w:r>
          </w:p>
        </w:tc>
        <w:tc>
          <w:tcPr>
            <w:tcW w:type="dxa" w:w="785"/>
          </w:tcPr>
          <w:p>
            <w:r>
              <w:t>0.531</w:t>
            </w:r>
          </w:p>
        </w:tc>
        <w:tc>
          <w:tcPr>
            <w:tcW w:type="dxa" w:w="785"/>
          </w:tcPr>
          <w:p>
            <w:r>
              <w:t>0.913</w:t>
            </w:r>
          </w:p>
        </w:tc>
        <w:tc>
          <w:tcPr>
            <w:tcW w:type="dxa" w:w="785"/>
          </w:tcPr>
          <w:p>
            <w:r>
              <w:t>0.229</w:t>
            </w:r>
          </w:p>
        </w:tc>
        <w:tc>
          <w:tcPr>
            <w:tcW w:type="dxa" w:w="785"/>
          </w:tcPr>
          <w:p>
            <w:r>
              <w:t>0.903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15.0</w:t>
            </w:r>
          </w:p>
        </w:tc>
        <w:tc>
          <w:tcPr>
            <w:tcW w:type="dxa" w:w="785"/>
          </w:tcPr>
          <w:p>
            <w:r>
              <w:t>1610.0</w:t>
            </w:r>
          </w:p>
        </w:tc>
        <w:tc>
          <w:tcPr>
            <w:tcW w:type="dxa" w:w="785"/>
          </w:tcPr>
          <w:p>
            <w:r>
              <w:t>12.0</w:t>
            </w:r>
          </w:p>
        </w:tc>
        <w:tc>
          <w:tcPr>
            <w:tcW w:type="dxa" w:w="785"/>
          </w:tcPr>
          <w:p>
            <w:r>
              <w:t>163.0</w:t>
            </w:r>
          </w:p>
        </w:tc>
        <w:tc>
          <w:tcPr>
            <w:tcW w:type="dxa" w:w="785"/>
          </w:tcPr>
          <w:p>
            <w:r>
              <w:t>0.084</w:t>
            </w:r>
          </w:p>
        </w:tc>
        <w:tc>
          <w:tcPr>
            <w:tcW w:type="dxa" w:w="785"/>
          </w:tcPr>
          <w:p>
            <w:r>
              <w:t>0.993</w:t>
            </w:r>
          </w:p>
        </w:tc>
        <w:tc>
          <w:tcPr>
            <w:tcW w:type="dxa" w:w="785"/>
          </w:tcPr>
          <w:p>
            <w:r>
              <w:t>0.556</w:t>
            </w:r>
          </w:p>
        </w:tc>
        <w:tc>
          <w:tcPr>
            <w:tcW w:type="dxa" w:w="785"/>
          </w:tcPr>
          <w:p>
            <w:r>
              <w:t>0.908</w:t>
            </w:r>
          </w:p>
        </w:tc>
        <w:tc>
          <w:tcPr>
            <w:tcW w:type="dxa" w:w="785"/>
          </w:tcPr>
          <w:p>
            <w:r>
              <w:t>0.146</w:t>
            </w:r>
          </w:p>
        </w:tc>
        <w:tc>
          <w:tcPr>
            <w:tcW w:type="dxa" w:w="785"/>
          </w:tcPr>
          <w:p>
            <w:r>
              <w:t>0.903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7.0</w:t>
            </w:r>
          </w:p>
        </w:tc>
        <w:tc>
          <w:tcPr>
            <w:tcW w:type="dxa" w:w="785"/>
          </w:tcPr>
          <w:p>
            <w:r>
              <w:t>1615.0</w:t>
            </w:r>
          </w:p>
        </w:tc>
        <w:tc>
          <w:tcPr>
            <w:tcW w:type="dxa" w:w="785"/>
          </w:tcPr>
          <w:p>
            <w:r>
              <w:t>7.0</w:t>
            </w:r>
          </w:p>
        </w:tc>
        <w:tc>
          <w:tcPr>
            <w:tcW w:type="dxa" w:w="785"/>
          </w:tcPr>
          <w:p>
            <w:r>
              <w:t>171.0</w:t>
            </w:r>
          </w:p>
        </w:tc>
        <w:tc>
          <w:tcPr>
            <w:tcW w:type="dxa" w:w="785"/>
          </w:tcPr>
          <w:p>
            <w:r>
              <w:t>0.039</w:t>
            </w:r>
          </w:p>
        </w:tc>
        <w:tc>
          <w:tcPr>
            <w:tcW w:type="dxa" w:w="785"/>
          </w:tcPr>
          <w:p>
            <w:r>
              <w:t>0.996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0.904</w:t>
            </w:r>
          </w:p>
        </w:tc>
        <w:tc>
          <w:tcPr>
            <w:tcW w:type="dxa" w:w="785"/>
          </w:tcPr>
          <w:p>
            <w:r>
              <w:t>0.073</w:t>
            </w:r>
          </w:p>
        </w:tc>
        <w:tc>
          <w:tcPr>
            <w:tcW w:type="dxa" w:w="785"/>
          </w:tcPr>
          <w:p>
            <w:r>
              <w:t>0.901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4.0</w:t>
            </w:r>
          </w:p>
        </w:tc>
        <w:tc>
          <w:tcPr>
            <w:tcW w:type="dxa" w:w="785"/>
          </w:tcPr>
          <w:p>
            <w:r>
              <w:t>1618.0</w:t>
            </w:r>
          </w:p>
        </w:tc>
        <w:tc>
          <w:tcPr>
            <w:tcW w:type="dxa" w:w="785"/>
          </w:tcPr>
          <w:p>
            <w:r>
              <w:t>4.0</w:t>
            </w:r>
          </w:p>
        </w:tc>
        <w:tc>
          <w:tcPr>
            <w:tcW w:type="dxa" w:w="785"/>
          </w:tcPr>
          <w:p>
            <w:r>
              <w:t>174.0</w:t>
            </w:r>
          </w:p>
        </w:tc>
        <w:tc>
          <w:tcPr>
            <w:tcW w:type="dxa" w:w="785"/>
          </w:tcPr>
          <w:p>
            <w:r>
              <w:t>0.022</w:t>
            </w:r>
          </w:p>
        </w:tc>
        <w:tc>
          <w:tcPr>
            <w:tcW w:type="dxa" w:w="785"/>
          </w:tcPr>
          <w:p>
            <w:r>
              <w:t>0.998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0.903</w:t>
            </w:r>
          </w:p>
        </w:tc>
        <w:tc>
          <w:tcPr>
            <w:tcW w:type="dxa" w:w="785"/>
          </w:tcPr>
          <w:p>
            <w:r>
              <w:t>0.043</w:t>
            </w:r>
          </w:p>
        </w:tc>
        <w:tc>
          <w:tcPr>
            <w:tcW w:type="dxa" w:w="785"/>
          </w:tcPr>
          <w:p>
            <w:r>
              <w:t>0.901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1621.0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176.0</w:t>
            </w:r>
          </w:p>
        </w:tc>
        <w:tc>
          <w:tcPr>
            <w:tcW w:type="dxa" w:w="785"/>
          </w:tcPr>
          <w:p>
            <w:r>
              <w:t>0.011</w:t>
            </w:r>
          </w:p>
        </w:tc>
        <w:tc>
          <w:tcPr>
            <w:tcW w:type="dxa" w:w="785"/>
          </w:tcPr>
          <w:p>
            <w:r>
              <w:t>0.999</w:t>
            </w:r>
          </w:p>
        </w:tc>
        <w:tc>
          <w:tcPr>
            <w:tcW w:type="dxa" w:w="785"/>
          </w:tcPr>
          <w:p>
            <w:r>
              <w:t>0.667</w:t>
            </w:r>
          </w:p>
        </w:tc>
        <w:tc>
          <w:tcPr>
            <w:tcW w:type="dxa" w:w="785"/>
          </w:tcPr>
          <w:p>
            <w:r>
              <w:t>0.902</w:t>
            </w:r>
          </w:p>
        </w:tc>
        <w:tc>
          <w:tcPr>
            <w:tcW w:type="dxa" w:w="785"/>
          </w:tcPr>
          <w:p>
            <w:r>
              <w:t>0.022</w:t>
            </w:r>
          </w:p>
        </w:tc>
        <w:tc>
          <w:tcPr>
            <w:tcW w:type="dxa" w:w="785"/>
          </w:tcPr>
          <w:p>
            <w:r>
              <w:t>0.902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1621.0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178.0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0.999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0.901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0.901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5740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4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