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5C8452F9" w14:textId="77777777" w:rsidR="007B1995" w:rsidRPr="00080C57" w:rsidRDefault="007B1995" w:rsidP="007B1995">
          <w:pPr>
            <w:pStyle w:val="Logo"/>
          </w:pPr>
          <w:r>
            <w:rPr>
              <w:rFonts w:ascii="Arial" w:hAnsi="Arial"/>
              <w:noProof/>
              <w:sz w:val="12"/>
              <w:lang w:eastAsia="en-US"/>
            </w:rPr>
            <w:drawing>
              <wp:anchor distT="0" distB="0" distL="114300" distR="114300" simplePos="0" relativeHeight="251661312" behindDoc="1" locked="0" layoutInCell="1" allowOverlap="1" wp14:anchorId="5606F3F5" wp14:editId="7186B0A2">
                <wp:simplePos x="0" y="0"/>
                <wp:positionH relativeFrom="column">
                  <wp:posOffset>4463415</wp:posOffset>
                </wp:positionH>
                <wp:positionV relativeFrom="paragraph">
                  <wp:posOffset>7804150</wp:posOffset>
                </wp:positionV>
                <wp:extent cx="228600" cy="228600"/>
                <wp:effectExtent l="0" t="0" r="0" b="0"/>
                <wp:wrapThrough wrapText="bothSides">
                  <wp:wrapPolygon edited="0">
                    <wp:start x="0" y="0"/>
                    <wp:lineTo x="0" y="19800"/>
                    <wp:lineTo x="19800" y="19800"/>
                    <wp:lineTo x="19800" y="0"/>
                    <wp:lineTo x="0" y="0"/>
                  </wp:wrapPolygon>
                </wp:wrapThrough>
                <wp:docPr id="10" name="Picture 10" descr="2 COLOR STATE SE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COLOR STATE SEAL (b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C57">
            <w:rPr>
              <w:noProof/>
              <w:lang w:eastAsia="en-US"/>
            </w:rPr>
            <mc:AlternateContent>
              <mc:Choice Requires="wps">
                <w:drawing>
                  <wp:anchor distT="0" distB="0" distL="114300" distR="114300" simplePos="0" relativeHeight="251659264" behindDoc="0" locked="1" layoutInCell="1" allowOverlap="1" wp14:anchorId="55A5FA62" wp14:editId="5733322F">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2724C" w14:textId="5254DC7B" w:rsidR="00BC74EB" w:rsidRPr="00916499" w:rsidRDefault="00BC74EB"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BC74EB" w:rsidRDefault="00BC74EB" w:rsidP="00644D95">
                                    <w:pPr>
                                      <w:pStyle w:val="Contactinfo"/>
                                    </w:pPr>
                                    <w: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5A5FA62"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59264;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7FB2724C" w14:textId="5254DC7B" w:rsidR="00BC74EB" w:rsidRPr="00916499" w:rsidRDefault="00BC74EB"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BC74EB" w:rsidRDefault="00BC74EB" w:rsidP="00644D95">
                              <w:pPr>
                                <w:pStyle w:val="Contactinfo"/>
                              </w:pPr>
                              <w:r>
                                <w:t>February 11, 2020</w:t>
                              </w:r>
                            </w:p>
                          </w:sdtContent>
                        </w:sdt>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8240" behindDoc="0" locked="1" layoutInCell="1" allowOverlap="1" wp14:anchorId="5C294F43" wp14:editId="62190E50">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FD651" w14:textId="2BAB1761" w:rsidR="00BC74EB" w:rsidRDefault="00BC74EB"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BC74EB" w:rsidRDefault="00F7511A"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BC74EB">
                                      <w:t>State of Louisiana</w:t>
                                    </w:r>
                                  </w:sdtContent>
                                </w:sdt>
                              </w:p>
                              <w:p w14:paraId="761E149B" w14:textId="3F55B070" w:rsidR="00BC74EB" w:rsidRDefault="00F7511A"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BC74EB">
                                      <w:t xml:space="preserve">     </w:t>
                                    </w:r>
                                  </w:sdtContent>
                                </w:sdt>
                              </w:p>
                              <w:p w14:paraId="7E1D2717" w14:textId="77777777" w:rsidR="00BC74EB" w:rsidRDefault="00BC74E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C294F43" id="Text Box 35" o:spid="_x0000_s1027" type="#_x0000_t202" alt="Presenter, company name and address" style="position:absolute;left:0;text-align:left;margin-left:401.8pt;margin-top:0;width:453pt;height:57.6pt;z-index:251658240;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544FD651" w14:textId="2BAB1761" w:rsidR="00BC74EB" w:rsidRDefault="00BC74EB"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BC74EB" w:rsidRDefault="00F7511A"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BC74EB">
                                <w:t>State of Louisiana</w:t>
                              </w:r>
                            </w:sdtContent>
                          </w:sdt>
                        </w:p>
                        <w:p w14:paraId="761E149B" w14:textId="3F55B070" w:rsidR="00BC74EB" w:rsidRDefault="00F7511A"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BC74EB">
                                <w:t xml:space="preserve">     </w:t>
                              </w:r>
                            </w:sdtContent>
                          </w:sdt>
                        </w:p>
                        <w:p w14:paraId="7E1D2717" w14:textId="77777777" w:rsidR="00BC74EB" w:rsidRDefault="00BC74EB"/>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7216" behindDoc="0" locked="1" layoutInCell="1" allowOverlap="1" wp14:anchorId="2523EFB4" wp14:editId="7646F9B6">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72EDC" w14:textId="77777777" w:rsidR="00BC74EB" w:rsidRDefault="00BC74EB"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BC74EB" w:rsidRDefault="00BC74EB"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BC74EB" w:rsidRDefault="00BC74EB" w:rsidP="007B199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23EFB4" id="Text Box 37" o:spid="_x0000_s1028" type="#_x0000_t202" alt="Title and subtitle" style="position:absolute;left:0;text-align:left;margin-left:383.7pt;margin-top:309.6pt;width:434.9pt;height:41.4pt;z-index:251657216;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14:paraId="34672EDC" w14:textId="77777777" w:rsidR="00BC74EB" w:rsidRDefault="00BC74EB"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BC74EB" w:rsidRDefault="00BC74EB"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BC74EB" w:rsidRDefault="00BC74EB" w:rsidP="007B1995">
                              <w:pPr>
                                <w:pStyle w:val="Subtitle"/>
                              </w:pPr>
                              <w:r>
                                <w:t xml:space="preserve">     </w:t>
                              </w:r>
                            </w:p>
                          </w:sdtContent>
                        </w:sdt>
                      </w:txbxContent>
                    </v:textbox>
                    <w10:wrap type="square" anchorx="margin" anchory="page"/>
                    <w10:anchorlock/>
                  </v:shape>
                </w:pict>
              </mc:Fallback>
            </mc:AlternateContent>
          </w:r>
          <w:r w:rsidRPr="00080C57">
            <w:br w:type="page"/>
          </w:r>
          <w:r w:rsidRPr="00080C57">
            <w:rPr>
              <w:noProof/>
              <w:lang w:eastAsia="en-US"/>
            </w:rPr>
            <mc:AlternateContent>
              <mc:Choice Requires="wpg">
                <w:drawing>
                  <wp:anchor distT="0" distB="0" distL="114300" distR="114300" simplePos="0" relativeHeight="251660288" behindDoc="0" locked="1" layoutInCell="1" allowOverlap="1" wp14:anchorId="61303222" wp14:editId="1BE6B57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73515B" id="Group 38" o:spid="_x0000_s1026" alt="Decorative sidebar"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M1t7gTAMAAN4KAAAOAAAAAAAAAAAAAAAAAC4CAABkcnMv&#10;ZTJvRG9jLnhtbFBLAQItABQABgAIAAAAIQC90XfD2gAAAAUBAAAPAAAAAAAAAAAAAAAAAKYFAABk&#10;cnMvZG93bnJldi54bWxQSwUGAAAAAAQABADzAAAArQ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804234176"/>
        <w:docPartObj>
          <w:docPartGallery w:val="Table of Contents"/>
          <w:docPartUnique/>
        </w:docPartObj>
      </w:sdtPr>
      <w:sdtEndPr>
        <w:rPr>
          <w:b/>
          <w:bCs/>
          <w:noProof/>
        </w:rPr>
      </w:sdtEndPr>
      <w:sdtContent>
        <w:p w14:paraId="5B6FF87E" w14:textId="77777777" w:rsidR="007B1995" w:rsidRDefault="007B1995" w:rsidP="007B1995">
          <w:pPr>
            <w:pStyle w:val="TOCHeading"/>
            <w:rPr>
              <w:rStyle w:val="Heading2Char"/>
            </w:rPr>
          </w:pPr>
          <w:r w:rsidRPr="005C0FD5">
            <w:rPr>
              <w:rStyle w:val="Heading2Char"/>
            </w:rPr>
            <w:t xml:space="preserve">TABLE OF </w:t>
          </w:r>
          <w:r>
            <w:rPr>
              <w:rStyle w:val="Heading2Char"/>
            </w:rPr>
            <w:t>CONTENTS</w:t>
          </w:r>
        </w:p>
        <w:p w14:paraId="719CD209" w14:textId="77777777" w:rsidR="007B1995" w:rsidRPr="004A03F3" w:rsidRDefault="007B1995" w:rsidP="007B1995"/>
        <w:p w14:paraId="6F4E4577" w14:textId="265F1C88" w:rsidR="00342963" w:rsidRDefault="007B1995">
          <w:pPr>
            <w:pStyle w:val="TOC2"/>
            <w:tabs>
              <w:tab w:val="right" w:leader="dot" w:pos="9350"/>
            </w:tabs>
            <w:rPr>
              <w:noProof/>
              <w:kern w:val="0"/>
              <w:lang w:eastAsia="en-US"/>
              <w14:ligatures w14:val="none"/>
            </w:rPr>
          </w:pPr>
          <w:r>
            <w:fldChar w:fldCharType="begin"/>
          </w:r>
          <w:r>
            <w:instrText xml:space="preserve"> TOC \o "1-4" \h \z \u </w:instrText>
          </w:r>
          <w:r>
            <w:fldChar w:fldCharType="separate"/>
          </w:r>
          <w:hyperlink w:anchor="_Toc32417496" w:history="1">
            <w:r w:rsidR="00342963" w:rsidRPr="00386F7B">
              <w:rPr>
                <w:rStyle w:val="Hyperlink"/>
                <w:noProof/>
              </w:rPr>
              <w:t>Revision History</w:t>
            </w:r>
            <w:r w:rsidR="00342963">
              <w:rPr>
                <w:noProof/>
                <w:webHidden/>
              </w:rPr>
              <w:tab/>
            </w:r>
            <w:r w:rsidR="00342963">
              <w:rPr>
                <w:noProof/>
                <w:webHidden/>
              </w:rPr>
              <w:fldChar w:fldCharType="begin"/>
            </w:r>
            <w:r w:rsidR="00342963">
              <w:rPr>
                <w:noProof/>
                <w:webHidden/>
              </w:rPr>
              <w:instrText xml:space="preserve"> PAGEREF _Toc32417496 \h </w:instrText>
            </w:r>
            <w:r w:rsidR="00342963">
              <w:rPr>
                <w:noProof/>
                <w:webHidden/>
              </w:rPr>
            </w:r>
            <w:r w:rsidR="00342963">
              <w:rPr>
                <w:noProof/>
                <w:webHidden/>
              </w:rPr>
              <w:fldChar w:fldCharType="separate"/>
            </w:r>
            <w:r w:rsidR="00342963">
              <w:rPr>
                <w:noProof/>
                <w:webHidden/>
              </w:rPr>
              <w:t>3</w:t>
            </w:r>
            <w:r w:rsidR="00342963">
              <w:rPr>
                <w:noProof/>
                <w:webHidden/>
              </w:rPr>
              <w:fldChar w:fldCharType="end"/>
            </w:r>
          </w:hyperlink>
        </w:p>
        <w:p w14:paraId="28CBC983" w14:textId="7E1697E7" w:rsidR="00342963" w:rsidRDefault="00342963">
          <w:pPr>
            <w:pStyle w:val="TOC2"/>
            <w:tabs>
              <w:tab w:val="right" w:leader="dot" w:pos="9350"/>
            </w:tabs>
            <w:rPr>
              <w:noProof/>
              <w:kern w:val="0"/>
              <w:lang w:eastAsia="en-US"/>
              <w14:ligatures w14:val="none"/>
            </w:rPr>
          </w:pPr>
          <w:hyperlink w:anchor="_Toc32417497" w:history="1">
            <w:r w:rsidRPr="00386F7B">
              <w:rPr>
                <w:rStyle w:val="Hyperlink"/>
                <w:noProof/>
              </w:rPr>
              <w:t>Introduction</w:t>
            </w:r>
            <w:r>
              <w:rPr>
                <w:noProof/>
                <w:webHidden/>
              </w:rPr>
              <w:tab/>
            </w:r>
            <w:r>
              <w:rPr>
                <w:noProof/>
                <w:webHidden/>
              </w:rPr>
              <w:fldChar w:fldCharType="begin"/>
            </w:r>
            <w:r>
              <w:rPr>
                <w:noProof/>
                <w:webHidden/>
              </w:rPr>
              <w:instrText xml:space="preserve"> PAGEREF _Toc32417497 \h </w:instrText>
            </w:r>
            <w:r>
              <w:rPr>
                <w:noProof/>
                <w:webHidden/>
              </w:rPr>
            </w:r>
            <w:r>
              <w:rPr>
                <w:noProof/>
                <w:webHidden/>
              </w:rPr>
              <w:fldChar w:fldCharType="separate"/>
            </w:r>
            <w:r>
              <w:rPr>
                <w:noProof/>
                <w:webHidden/>
              </w:rPr>
              <w:t>4</w:t>
            </w:r>
            <w:r>
              <w:rPr>
                <w:noProof/>
                <w:webHidden/>
              </w:rPr>
              <w:fldChar w:fldCharType="end"/>
            </w:r>
          </w:hyperlink>
        </w:p>
        <w:p w14:paraId="2CFE73FE" w14:textId="26F8F94D" w:rsidR="00342963" w:rsidRDefault="00342963">
          <w:pPr>
            <w:pStyle w:val="TOC3"/>
            <w:tabs>
              <w:tab w:val="right" w:leader="dot" w:pos="9350"/>
            </w:tabs>
            <w:rPr>
              <w:noProof/>
              <w:kern w:val="0"/>
              <w:lang w:eastAsia="en-US"/>
              <w14:ligatures w14:val="none"/>
            </w:rPr>
          </w:pPr>
          <w:hyperlink w:anchor="_Toc32417498" w:history="1">
            <w:r w:rsidRPr="00386F7B">
              <w:rPr>
                <w:rStyle w:val="Hyperlink"/>
                <w:noProof/>
              </w:rPr>
              <w:t>Purpose</w:t>
            </w:r>
            <w:r>
              <w:rPr>
                <w:noProof/>
                <w:webHidden/>
              </w:rPr>
              <w:tab/>
            </w:r>
            <w:r>
              <w:rPr>
                <w:noProof/>
                <w:webHidden/>
              </w:rPr>
              <w:fldChar w:fldCharType="begin"/>
            </w:r>
            <w:r>
              <w:rPr>
                <w:noProof/>
                <w:webHidden/>
              </w:rPr>
              <w:instrText xml:space="preserve"> PAGEREF _Toc32417498 \h </w:instrText>
            </w:r>
            <w:r>
              <w:rPr>
                <w:noProof/>
                <w:webHidden/>
              </w:rPr>
            </w:r>
            <w:r>
              <w:rPr>
                <w:noProof/>
                <w:webHidden/>
              </w:rPr>
              <w:fldChar w:fldCharType="separate"/>
            </w:r>
            <w:r>
              <w:rPr>
                <w:noProof/>
                <w:webHidden/>
              </w:rPr>
              <w:t>4</w:t>
            </w:r>
            <w:r>
              <w:rPr>
                <w:noProof/>
                <w:webHidden/>
              </w:rPr>
              <w:fldChar w:fldCharType="end"/>
            </w:r>
          </w:hyperlink>
        </w:p>
        <w:p w14:paraId="38B4A31A" w14:textId="6F759914" w:rsidR="00342963" w:rsidRDefault="00342963">
          <w:pPr>
            <w:pStyle w:val="TOC3"/>
            <w:tabs>
              <w:tab w:val="right" w:leader="dot" w:pos="9350"/>
            </w:tabs>
            <w:rPr>
              <w:noProof/>
              <w:kern w:val="0"/>
              <w:lang w:eastAsia="en-US"/>
              <w14:ligatures w14:val="none"/>
            </w:rPr>
          </w:pPr>
          <w:hyperlink w:anchor="_Toc32417499" w:history="1">
            <w:r w:rsidRPr="00386F7B">
              <w:rPr>
                <w:rStyle w:val="Hyperlink"/>
                <w:noProof/>
              </w:rPr>
              <w:t>Audience</w:t>
            </w:r>
            <w:r>
              <w:rPr>
                <w:noProof/>
                <w:webHidden/>
              </w:rPr>
              <w:tab/>
            </w:r>
            <w:r>
              <w:rPr>
                <w:noProof/>
                <w:webHidden/>
              </w:rPr>
              <w:fldChar w:fldCharType="begin"/>
            </w:r>
            <w:r>
              <w:rPr>
                <w:noProof/>
                <w:webHidden/>
              </w:rPr>
              <w:instrText xml:space="preserve"> PAGEREF _Toc32417499 \h </w:instrText>
            </w:r>
            <w:r>
              <w:rPr>
                <w:noProof/>
                <w:webHidden/>
              </w:rPr>
            </w:r>
            <w:r>
              <w:rPr>
                <w:noProof/>
                <w:webHidden/>
              </w:rPr>
              <w:fldChar w:fldCharType="separate"/>
            </w:r>
            <w:r>
              <w:rPr>
                <w:noProof/>
                <w:webHidden/>
              </w:rPr>
              <w:t>4</w:t>
            </w:r>
            <w:r>
              <w:rPr>
                <w:noProof/>
                <w:webHidden/>
              </w:rPr>
              <w:fldChar w:fldCharType="end"/>
            </w:r>
          </w:hyperlink>
        </w:p>
        <w:p w14:paraId="04E1EF65" w14:textId="3717725E" w:rsidR="00342963" w:rsidRDefault="00342963">
          <w:pPr>
            <w:pStyle w:val="TOC3"/>
            <w:tabs>
              <w:tab w:val="right" w:leader="dot" w:pos="9350"/>
            </w:tabs>
            <w:rPr>
              <w:noProof/>
              <w:kern w:val="0"/>
              <w:lang w:eastAsia="en-US"/>
              <w14:ligatures w14:val="none"/>
            </w:rPr>
          </w:pPr>
          <w:hyperlink w:anchor="_Toc32417500" w:history="1">
            <w:r w:rsidRPr="00386F7B">
              <w:rPr>
                <w:rStyle w:val="Hyperlink"/>
                <w:noProof/>
              </w:rPr>
              <w:t>Acronyms, Abbreviations, Terms and Definitions</w:t>
            </w:r>
            <w:r>
              <w:rPr>
                <w:noProof/>
                <w:webHidden/>
              </w:rPr>
              <w:tab/>
            </w:r>
            <w:r>
              <w:rPr>
                <w:noProof/>
                <w:webHidden/>
              </w:rPr>
              <w:fldChar w:fldCharType="begin"/>
            </w:r>
            <w:r>
              <w:rPr>
                <w:noProof/>
                <w:webHidden/>
              </w:rPr>
              <w:instrText xml:space="preserve"> PAGEREF _Toc32417500 \h </w:instrText>
            </w:r>
            <w:r>
              <w:rPr>
                <w:noProof/>
                <w:webHidden/>
              </w:rPr>
            </w:r>
            <w:r>
              <w:rPr>
                <w:noProof/>
                <w:webHidden/>
              </w:rPr>
              <w:fldChar w:fldCharType="separate"/>
            </w:r>
            <w:r>
              <w:rPr>
                <w:noProof/>
                <w:webHidden/>
              </w:rPr>
              <w:t>4</w:t>
            </w:r>
            <w:r>
              <w:rPr>
                <w:noProof/>
                <w:webHidden/>
              </w:rPr>
              <w:fldChar w:fldCharType="end"/>
            </w:r>
          </w:hyperlink>
        </w:p>
        <w:p w14:paraId="6AA9AC16" w14:textId="67EA33C5" w:rsidR="00342963" w:rsidRDefault="00342963">
          <w:pPr>
            <w:pStyle w:val="TOC2"/>
            <w:tabs>
              <w:tab w:val="right" w:leader="dot" w:pos="9350"/>
            </w:tabs>
            <w:rPr>
              <w:noProof/>
              <w:kern w:val="0"/>
              <w:lang w:eastAsia="en-US"/>
              <w14:ligatures w14:val="none"/>
            </w:rPr>
          </w:pPr>
          <w:hyperlink w:anchor="_Toc32417501" w:history="1">
            <w:r w:rsidRPr="00386F7B">
              <w:rPr>
                <w:rStyle w:val="Hyperlink"/>
                <w:noProof/>
              </w:rPr>
              <w:t>Design Overview</w:t>
            </w:r>
            <w:r>
              <w:rPr>
                <w:noProof/>
                <w:webHidden/>
              </w:rPr>
              <w:tab/>
            </w:r>
            <w:r>
              <w:rPr>
                <w:noProof/>
                <w:webHidden/>
              </w:rPr>
              <w:fldChar w:fldCharType="begin"/>
            </w:r>
            <w:r>
              <w:rPr>
                <w:noProof/>
                <w:webHidden/>
              </w:rPr>
              <w:instrText xml:space="preserve"> PAGEREF _Toc32417501 \h </w:instrText>
            </w:r>
            <w:r>
              <w:rPr>
                <w:noProof/>
                <w:webHidden/>
              </w:rPr>
            </w:r>
            <w:r>
              <w:rPr>
                <w:noProof/>
                <w:webHidden/>
              </w:rPr>
              <w:fldChar w:fldCharType="separate"/>
            </w:r>
            <w:r>
              <w:rPr>
                <w:noProof/>
                <w:webHidden/>
              </w:rPr>
              <w:t>5</w:t>
            </w:r>
            <w:r>
              <w:rPr>
                <w:noProof/>
                <w:webHidden/>
              </w:rPr>
              <w:fldChar w:fldCharType="end"/>
            </w:r>
          </w:hyperlink>
        </w:p>
        <w:p w14:paraId="0A3BC341" w14:textId="05C74B50" w:rsidR="00342963" w:rsidRDefault="00342963">
          <w:pPr>
            <w:pStyle w:val="TOC3"/>
            <w:tabs>
              <w:tab w:val="right" w:leader="dot" w:pos="9350"/>
            </w:tabs>
            <w:rPr>
              <w:noProof/>
              <w:kern w:val="0"/>
              <w:lang w:eastAsia="en-US"/>
              <w14:ligatures w14:val="none"/>
            </w:rPr>
          </w:pPr>
          <w:hyperlink w:anchor="_Toc32417502" w:history="1">
            <w:r w:rsidRPr="00386F7B">
              <w:rPr>
                <w:rStyle w:val="Hyperlink"/>
                <w:noProof/>
              </w:rPr>
              <w:t>Approach</w:t>
            </w:r>
            <w:r>
              <w:rPr>
                <w:noProof/>
                <w:webHidden/>
              </w:rPr>
              <w:tab/>
            </w:r>
            <w:r>
              <w:rPr>
                <w:noProof/>
                <w:webHidden/>
              </w:rPr>
              <w:fldChar w:fldCharType="begin"/>
            </w:r>
            <w:r>
              <w:rPr>
                <w:noProof/>
                <w:webHidden/>
              </w:rPr>
              <w:instrText xml:space="preserve"> PAGEREF _Toc32417502 \h </w:instrText>
            </w:r>
            <w:r>
              <w:rPr>
                <w:noProof/>
                <w:webHidden/>
              </w:rPr>
            </w:r>
            <w:r>
              <w:rPr>
                <w:noProof/>
                <w:webHidden/>
              </w:rPr>
              <w:fldChar w:fldCharType="separate"/>
            </w:r>
            <w:r>
              <w:rPr>
                <w:noProof/>
                <w:webHidden/>
              </w:rPr>
              <w:t>5</w:t>
            </w:r>
            <w:r>
              <w:rPr>
                <w:noProof/>
                <w:webHidden/>
              </w:rPr>
              <w:fldChar w:fldCharType="end"/>
            </w:r>
          </w:hyperlink>
        </w:p>
        <w:p w14:paraId="31BE405F" w14:textId="1267790D" w:rsidR="00342963" w:rsidRDefault="00342963">
          <w:pPr>
            <w:pStyle w:val="TOC3"/>
            <w:tabs>
              <w:tab w:val="right" w:leader="dot" w:pos="9350"/>
            </w:tabs>
            <w:rPr>
              <w:noProof/>
              <w:kern w:val="0"/>
              <w:lang w:eastAsia="en-US"/>
              <w14:ligatures w14:val="none"/>
            </w:rPr>
          </w:pPr>
          <w:hyperlink w:anchor="_Toc32417503" w:history="1">
            <w:r w:rsidRPr="00386F7B">
              <w:rPr>
                <w:rStyle w:val="Hyperlink"/>
                <w:noProof/>
              </w:rPr>
              <w:t>Security Requirements</w:t>
            </w:r>
            <w:r>
              <w:rPr>
                <w:noProof/>
                <w:webHidden/>
              </w:rPr>
              <w:tab/>
            </w:r>
            <w:r>
              <w:rPr>
                <w:noProof/>
                <w:webHidden/>
              </w:rPr>
              <w:fldChar w:fldCharType="begin"/>
            </w:r>
            <w:r>
              <w:rPr>
                <w:noProof/>
                <w:webHidden/>
              </w:rPr>
              <w:instrText xml:space="preserve"> PAGEREF _Toc32417503 \h </w:instrText>
            </w:r>
            <w:r>
              <w:rPr>
                <w:noProof/>
                <w:webHidden/>
              </w:rPr>
            </w:r>
            <w:r>
              <w:rPr>
                <w:noProof/>
                <w:webHidden/>
              </w:rPr>
              <w:fldChar w:fldCharType="separate"/>
            </w:r>
            <w:r>
              <w:rPr>
                <w:noProof/>
                <w:webHidden/>
              </w:rPr>
              <w:t>5</w:t>
            </w:r>
            <w:r>
              <w:rPr>
                <w:noProof/>
                <w:webHidden/>
              </w:rPr>
              <w:fldChar w:fldCharType="end"/>
            </w:r>
          </w:hyperlink>
        </w:p>
        <w:p w14:paraId="6AB85958" w14:textId="07104FD3" w:rsidR="00342963" w:rsidRDefault="00342963">
          <w:pPr>
            <w:pStyle w:val="TOC3"/>
            <w:tabs>
              <w:tab w:val="right" w:leader="dot" w:pos="9350"/>
            </w:tabs>
            <w:rPr>
              <w:noProof/>
              <w:kern w:val="0"/>
              <w:lang w:eastAsia="en-US"/>
              <w14:ligatures w14:val="none"/>
            </w:rPr>
          </w:pPr>
          <w:hyperlink w:anchor="_Toc32417504" w:history="1">
            <w:r w:rsidRPr="00386F7B">
              <w:rPr>
                <w:rStyle w:val="Hyperlink"/>
                <w:noProof/>
              </w:rPr>
              <w:t>Architectural Goals and Constraints</w:t>
            </w:r>
            <w:r>
              <w:rPr>
                <w:noProof/>
                <w:webHidden/>
              </w:rPr>
              <w:tab/>
            </w:r>
            <w:r>
              <w:rPr>
                <w:noProof/>
                <w:webHidden/>
              </w:rPr>
              <w:fldChar w:fldCharType="begin"/>
            </w:r>
            <w:r>
              <w:rPr>
                <w:noProof/>
                <w:webHidden/>
              </w:rPr>
              <w:instrText xml:space="preserve"> PAGEREF _Toc32417504 \h </w:instrText>
            </w:r>
            <w:r>
              <w:rPr>
                <w:noProof/>
                <w:webHidden/>
              </w:rPr>
            </w:r>
            <w:r>
              <w:rPr>
                <w:noProof/>
                <w:webHidden/>
              </w:rPr>
              <w:fldChar w:fldCharType="separate"/>
            </w:r>
            <w:r>
              <w:rPr>
                <w:noProof/>
                <w:webHidden/>
              </w:rPr>
              <w:t>5</w:t>
            </w:r>
            <w:r>
              <w:rPr>
                <w:noProof/>
                <w:webHidden/>
              </w:rPr>
              <w:fldChar w:fldCharType="end"/>
            </w:r>
          </w:hyperlink>
        </w:p>
        <w:p w14:paraId="3D488732" w14:textId="70D3FF75" w:rsidR="00342963" w:rsidRDefault="00342963">
          <w:pPr>
            <w:pStyle w:val="TOC2"/>
            <w:tabs>
              <w:tab w:val="right" w:leader="dot" w:pos="9350"/>
            </w:tabs>
            <w:rPr>
              <w:noProof/>
              <w:kern w:val="0"/>
              <w:lang w:eastAsia="en-US"/>
              <w14:ligatures w14:val="none"/>
            </w:rPr>
          </w:pPr>
          <w:hyperlink w:anchor="_Toc32417505" w:history="1">
            <w:r w:rsidRPr="00386F7B">
              <w:rPr>
                <w:rStyle w:val="Hyperlink"/>
                <w:noProof/>
              </w:rPr>
              <w:t>Technologies Used</w:t>
            </w:r>
            <w:r>
              <w:rPr>
                <w:noProof/>
                <w:webHidden/>
              </w:rPr>
              <w:tab/>
            </w:r>
            <w:r>
              <w:rPr>
                <w:noProof/>
                <w:webHidden/>
              </w:rPr>
              <w:fldChar w:fldCharType="begin"/>
            </w:r>
            <w:r>
              <w:rPr>
                <w:noProof/>
                <w:webHidden/>
              </w:rPr>
              <w:instrText xml:space="preserve"> PAGEREF _Toc32417505 \h </w:instrText>
            </w:r>
            <w:r>
              <w:rPr>
                <w:noProof/>
                <w:webHidden/>
              </w:rPr>
            </w:r>
            <w:r>
              <w:rPr>
                <w:noProof/>
                <w:webHidden/>
              </w:rPr>
              <w:fldChar w:fldCharType="separate"/>
            </w:r>
            <w:r>
              <w:rPr>
                <w:noProof/>
                <w:webHidden/>
              </w:rPr>
              <w:t>5</w:t>
            </w:r>
            <w:r>
              <w:rPr>
                <w:noProof/>
                <w:webHidden/>
              </w:rPr>
              <w:fldChar w:fldCharType="end"/>
            </w:r>
          </w:hyperlink>
        </w:p>
        <w:p w14:paraId="2277572B" w14:textId="579EC629" w:rsidR="00342963" w:rsidRDefault="00342963">
          <w:pPr>
            <w:pStyle w:val="TOC2"/>
            <w:tabs>
              <w:tab w:val="right" w:leader="dot" w:pos="9350"/>
            </w:tabs>
            <w:rPr>
              <w:noProof/>
              <w:kern w:val="0"/>
              <w:lang w:eastAsia="en-US"/>
              <w14:ligatures w14:val="none"/>
            </w:rPr>
          </w:pPr>
          <w:hyperlink w:anchor="_Toc32417506" w:history="1">
            <w:r w:rsidRPr="00386F7B">
              <w:rPr>
                <w:rStyle w:val="Hyperlink"/>
                <w:noProof/>
                <w:shd w:val="clear" w:color="auto" w:fill="FCFCFC"/>
              </w:rPr>
              <w:t>OpenID Connect and OAuth 2.0 Protocols</w:t>
            </w:r>
            <w:r w:rsidRPr="00386F7B">
              <w:rPr>
                <w:rStyle w:val="Hyperlink"/>
                <w:noProof/>
              </w:rPr>
              <w:t xml:space="preserve"> Flows</w:t>
            </w:r>
            <w:r>
              <w:rPr>
                <w:noProof/>
                <w:webHidden/>
              </w:rPr>
              <w:tab/>
            </w:r>
            <w:r>
              <w:rPr>
                <w:noProof/>
                <w:webHidden/>
              </w:rPr>
              <w:fldChar w:fldCharType="begin"/>
            </w:r>
            <w:r>
              <w:rPr>
                <w:noProof/>
                <w:webHidden/>
              </w:rPr>
              <w:instrText xml:space="preserve"> PAGEREF _Toc32417506 \h </w:instrText>
            </w:r>
            <w:r>
              <w:rPr>
                <w:noProof/>
                <w:webHidden/>
              </w:rPr>
            </w:r>
            <w:r>
              <w:rPr>
                <w:noProof/>
                <w:webHidden/>
              </w:rPr>
              <w:fldChar w:fldCharType="separate"/>
            </w:r>
            <w:r>
              <w:rPr>
                <w:noProof/>
                <w:webHidden/>
              </w:rPr>
              <w:t>6</w:t>
            </w:r>
            <w:r>
              <w:rPr>
                <w:noProof/>
                <w:webHidden/>
              </w:rPr>
              <w:fldChar w:fldCharType="end"/>
            </w:r>
          </w:hyperlink>
        </w:p>
        <w:p w14:paraId="5757C378" w14:textId="77555C08" w:rsidR="00342963" w:rsidRDefault="00342963">
          <w:pPr>
            <w:pStyle w:val="TOC2"/>
            <w:tabs>
              <w:tab w:val="right" w:leader="dot" w:pos="9350"/>
            </w:tabs>
            <w:rPr>
              <w:noProof/>
              <w:kern w:val="0"/>
              <w:lang w:eastAsia="en-US"/>
              <w14:ligatures w14:val="none"/>
            </w:rPr>
          </w:pPr>
          <w:hyperlink w:anchor="_Toc32417507" w:history="1">
            <w:r w:rsidRPr="00386F7B">
              <w:rPr>
                <w:rStyle w:val="Hyperlink"/>
                <w:noProof/>
              </w:rPr>
              <w:t>What is IdentityServer?</w:t>
            </w:r>
            <w:r>
              <w:rPr>
                <w:noProof/>
                <w:webHidden/>
              </w:rPr>
              <w:tab/>
            </w:r>
            <w:r>
              <w:rPr>
                <w:noProof/>
                <w:webHidden/>
              </w:rPr>
              <w:fldChar w:fldCharType="begin"/>
            </w:r>
            <w:r>
              <w:rPr>
                <w:noProof/>
                <w:webHidden/>
              </w:rPr>
              <w:instrText xml:space="preserve"> PAGEREF _Toc32417507 \h </w:instrText>
            </w:r>
            <w:r>
              <w:rPr>
                <w:noProof/>
                <w:webHidden/>
              </w:rPr>
            </w:r>
            <w:r>
              <w:rPr>
                <w:noProof/>
                <w:webHidden/>
              </w:rPr>
              <w:fldChar w:fldCharType="separate"/>
            </w:r>
            <w:r>
              <w:rPr>
                <w:noProof/>
                <w:webHidden/>
              </w:rPr>
              <w:t>7</w:t>
            </w:r>
            <w:r>
              <w:rPr>
                <w:noProof/>
                <w:webHidden/>
              </w:rPr>
              <w:fldChar w:fldCharType="end"/>
            </w:r>
          </w:hyperlink>
        </w:p>
        <w:p w14:paraId="5CF2AAEF" w14:textId="085469FB" w:rsidR="00342963" w:rsidRDefault="00342963">
          <w:pPr>
            <w:pStyle w:val="TOC2"/>
            <w:tabs>
              <w:tab w:val="right" w:leader="dot" w:pos="9350"/>
            </w:tabs>
            <w:rPr>
              <w:noProof/>
              <w:kern w:val="0"/>
              <w:lang w:eastAsia="en-US"/>
              <w14:ligatures w14:val="none"/>
            </w:rPr>
          </w:pPr>
          <w:hyperlink w:anchor="_Toc32417508" w:history="1">
            <w:r w:rsidRPr="00386F7B">
              <w:rPr>
                <w:rStyle w:val="Hyperlink"/>
                <w:noProof/>
              </w:rPr>
              <w:t>Common IdentityServer Terminologies</w:t>
            </w:r>
            <w:r>
              <w:rPr>
                <w:noProof/>
                <w:webHidden/>
              </w:rPr>
              <w:tab/>
            </w:r>
            <w:r>
              <w:rPr>
                <w:noProof/>
                <w:webHidden/>
              </w:rPr>
              <w:fldChar w:fldCharType="begin"/>
            </w:r>
            <w:r>
              <w:rPr>
                <w:noProof/>
                <w:webHidden/>
              </w:rPr>
              <w:instrText xml:space="preserve"> PAGEREF _Toc32417508 \h </w:instrText>
            </w:r>
            <w:r>
              <w:rPr>
                <w:noProof/>
                <w:webHidden/>
              </w:rPr>
            </w:r>
            <w:r>
              <w:rPr>
                <w:noProof/>
                <w:webHidden/>
              </w:rPr>
              <w:fldChar w:fldCharType="separate"/>
            </w:r>
            <w:r>
              <w:rPr>
                <w:noProof/>
                <w:webHidden/>
              </w:rPr>
              <w:t>7</w:t>
            </w:r>
            <w:r>
              <w:rPr>
                <w:noProof/>
                <w:webHidden/>
              </w:rPr>
              <w:fldChar w:fldCharType="end"/>
            </w:r>
          </w:hyperlink>
        </w:p>
        <w:p w14:paraId="64947295" w14:textId="43DB860B" w:rsidR="00342963" w:rsidRDefault="00342963">
          <w:pPr>
            <w:pStyle w:val="TOC3"/>
            <w:tabs>
              <w:tab w:val="right" w:leader="dot" w:pos="9350"/>
            </w:tabs>
            <w:rPr>
              <w:noProof/>
              <w:kern w:val="0"/>
              <w:lang w:eastAsia="en-US"/>
              <w14:ligatures w14:val="none"/>
            </w:rPr>
          </w:pPr>
          <w:hyperlink w:anchor="_Toc32417509" w:history="1">
            <w:r w:rsidRPr="00386F7B">
              <w:rPr>
                <w:rStyle w:val="Hyperlink"/>
                <w:noProof/>
              </w:rPr>
              <w:t>User</w:t>
            </w:r>
            <w:r>
              <w:rPr>
                <w:noProof/>
                <w:webHidden/>
              </w:rPr>
              <w:tab/>
            </w:r>
            <w:r>
              <w:rPr>
                <w:noProof/>
                <w:webHidden/>
              </w:rPr>
              <w:fldChar w:fldCharType="begin"/>
            </w:r>
            <w:r>
              <w:rPr>
                <w:noProof/>
                <w:webHidden/>
              </w:rPr>
              <w:instrText xml:space="preserve"> PAGEREF _Toc32417509 \h </w:instrText>
            </w:r>
            <w:r>
              <w:rPr>
                <w:noProof/>
                <w:webHidden/>
              </w:rPr>
            </w:r>
            <w:r>
              <w:rPr>
                <w:noProof/>
                <w:webHidden/>
              </w:rPr>
              <w:fldChar w:fldCharType="separate"/>
            </w:r>
            <w:r>
              <w:rPr>
                <w:noProof/>
                <w:webHidden/>
              </w:rPr>
              <w:t>7</w:t>
            </w:r>
            <w:r>
              <w:rPr>
                <w:noProof/>
                <w:webHidden/>
              </w:rPr>
              <w:fldChar w:fldCharType="end"/>
            </w:r>
          </w:hyperlink>
        </w:p>
        <w:p w14:paraId="2DFC9D37" w14:textId="244B4993" w:rsidR="00342963" w:rsidRDefault="00342963">
          <w:pPr>
            <w:pStyle w:val="TOC3"/>
            <w:tabs>
              <w:tab w:val="right" w:leader="dot" w:pos="9350"/>
            </w:tabs>
            <w:rPr>
              <w:noProof/>
              <w:kern w:val="0"/>
              <w:lang w:eastAsia="en-US"/>
              <w14:ligatures w14:val="none"/>
            </w:rPr>
          </w:pPr>
          <w:hyperlink w:anchor="_Toc32417510" w:history="1">
            <w:r w:rsidRPr="00386F7B">
              <w:rPr>
                <w:rStyle w:val="Hyperlink"/>
                <w:noProof/>
              </w:rPr>
              <w:t>Client</w:t>
            </w:r>
            <w:r>
              <w:rPr>
                <w:noProof/>
                <w:webHidden/>
              </w:rPr>
              <w:tab/>
            </w:r>
            <w:r>
              <w:rPr>
                <w:noProof/>
                <w:webHidden/>
              </w:rPr>
              <w:fldChar w:fldCharType="begin"/>
            </w:r>
            <w:r>
              <w:rPr>
                <w:noProof/>
                <w:webHidden/>
              </w:rPr>
              <w:instrText xml:space="preserve"> PAGEREF _Toc32417510 \h </w:instrText>
            </w:r>
            <w:r>
              <w:rPr>
                <w:noProof/>
                <w:webHidden/>
              </w:rPr>
            </w:r>
            <w:r>
              <w:rPr>
                <w:noProof/>
                <w:webHidden/>
              </w:rPr>
              <w:fldChar w:fldCharType="separate"/>
            </w:r>
            <w:r>
              <w:rPr>
                <w:noProof/>
                <w:webHidden/>
              </w:rPr>
              <w:t>7</w:t>
            </w:r>
            <w:r>
              <w:rPr>
                <w:noProof/>
                <w:webHidden/>
              </w:rPr>
              <w:fldChar w:fldCharType="end"/>
            </w:r>
          </w:hyperlink>
        </w:p>
        <w:p w14:paraId="4F280DB6" w14:textId="0E7E9813" w:rsidR="00342963" w:rsidRDefault="00342963">
          <w:pPr>
            <w:pStyle w:val="TOC3"/>
            <w:tabs>
              <w:tab w:val="right" w:leader="dot" w:pos="9350"/>
            </w:tabs>
            <w:rPr>
              <w:noProof/>
              <w:kern w:val="0"/>
              <w:lang w:eastAsia="en-US"/>
              <w14:ligatures w14:val="none"/>
            </w:rPr>
          </w:pPr>
          <w:hyperlink w:anchor="_Toc32417511" w:history="1">
            <w:r w:rsidRPr="00386F7B">
              <w:rPr>
                <w:rStyle w:val="Hyperlink"/>
                <w:noProof/>
              </w:rPr>
              <w:t>Token</w:t>
            </w:r>
            <w:r>
              <w:rPr>
                <w:noProof/>
                <w:webHidden/>
              </w:rPr>
              <w:tab/>
            </w:r>
            <w:r>
              <w:rPr>
                <w:noProof/>
                <w:webHidden/>
              </w:rPr>
              <w:fldChar w:fldCharType="begin"/>
            </w:r>
            <w:r>
              <w:rPr>
                <w:noProof/>
                <w:webHidden/>
              </w:rPr>
              <w:instrText xml:space="preserve"> PAGEREF _Toc32417511 \h </w:instrText>
            </w:r>
            <w:r>
              <w:rPr>
                <w:noProof/>
                <w:webHidden/>
              </w:rPr>
            </w:r>
            <w:r>
              <w:rPr>
                <w:noProof/>
                <w:webHidden/>
              </w:rPr>
              <w:fldChar w:fldCharType="separate"/>
            </w:r>
            <w:r>
              <w:rPr>
                <w:noProof/>
                <w:webHidden/>
              </w:rPr>
              <w:t>7</w:t>
            </w:r>
            <w:r>
              <w:rPr>
                <w:noProof/>
                <w:webHidden/>
              </w:rPr>
              <w:fldChar w:fldCharType="end"/>
            </w:r>
          </w:hyperlink>
        </w:p>
        <w:p w14:paraId="4EA2EAF0" w14:textId="27FB21B5" w:rsidR="00342963" w:rsidRDefault="00342963">
          <w:pPr>
            <w:pStyle w:val="TOC3"/>
            <w:tabs>
              <w:tab w:val="right" w:leader="dot" w:pos="9350"/>
            </w:tabs>
            <w:rPr>
              <w:noProof/>
              <w:kern w:val="0"/>
              <w:lang w:eastAsia="en-US"/>
              <w14:ligatures w14:val="none"/>
            </w:rPr>
          </w:pPr>
          <w:hyperlink w:anchor="_Toc32417512" w:history="1">
            <w:r w:rsidRPr="00386F7B">
              <w:rPr>
                <w:rStyle w:val="Hyperlink"/>
                <w:noProof/>
              </w:rPr>
              <w:t>Grant Types (FLOWS)</w:t>
            </w:r>
            <w:r>
              <w:rPr>
                <w:noProof/>
                <w:webHidden/>
              </w:rPr>
              <w:tab/>
            </w:r>
            <w:r>
              <w:rPr>
                <w:noProof/>
                <w:webHidden/>
              </w:rPr>
              <w:fldChar w:fldCharType="begin"/>
            </w:r>
            <w:r>
              <w:rPr>
                <w:noProof/>
                <w:webHidden/>
              </w:rPr>
              <w:instrText xml:space="preserve"> PAGEREF _Toc32417512 \h </w:instrText>
            </w:r>
            <w:r>
              <w:rPr>
                <w:noProof/>
                <w:webHidden/>
              </w:rPr>
            </w:r>
            <w:r>
              <w:rPr>
                <w:noProof/>
                <w:webHidden/>
              </w:rPr>
              <w:fldChar w:fldCharType="separate"/>
            </w:r>
            <w:r>
              <w:rPr>
                <w:noProof/>
                <w:webHidden/>
              </w:rPr>
              <w:t>8</w:t>
            </w:r>
            <w:r>
              <w:rPr>
                <w:noProof/>
                <w:webHidden/>
              </w:rPr>
              <w:fldChar w:fldCharType="end"/>
            </w:r>
          </w:hyperlink>
        </w:p>
        <w:p w14:paraId="5B1BE1A3" w14:textId="12BCF0AF" w:rsidR="00342963" w:rsidRDefault="00342963">
          <w:pPr>
            <w:pStyle w:val="TOC3"/>
            <w:tabs>
              <w:tab w:val="right" w:leader="dot" w:pos="9350"/>
            </w:tabs>
            <w:rPr>
              <w:noProof/>
              <w:kern w:val="0"/>
              <w:lang w:eastAsia="en-US"/>
              <w14:ligatures w14:val="none"/>
            </w:rPr>
          </w:pPr>
          <w:hyperlink w:anchor="_Toc32417513" w:history="1">
            <w:r w:rsidRPr="00386F7B">
              <w:rPr>
                <w:rStyle w:val="Hyperlink"/>
                <w:noProof/>
              </w:rPr>
              <w:t>Scopes</w:t>
            </w:r>
            <w:r>
              <w:rPr>
                <w:noProof/>
                <w:webHidden/>
              </w:rPr>
              <w:tab/>
            </w:r>
            <w:r>
              <w:rPr>
                <w:noProof/>
                <w:webHidden/>
              </w:rPr>
              <w:fldChar w:fldCharType="begin"/>
            </w:r>
            <w:r>
              <w:rPr>
                <w:noProof/>
                <w:webHidden/>
              </w:rPr>
              <w:instrText xml:space="preserve"> PAGEREF _Toc32417513 \h </w:instrText>
            </w:r>
            <w:r>
              <w:rPr>
                <w:noProof/>
                <w:webHidden/>
              </w:rPr>
            </w:r>
            <w:r>
              <w:rPr>
                <w:noProof/>
                <w:webHidden/>
              </w:rPr>
              <w:fldChar w:fldCharType="separate"/>
            </w:r>
            <w:r>
              <w:rPr>
                <w:noProof/>
                <w:webHidden/>
              </w:rPr>
              <w:t>8</w:t>
            </w:r>
            <w:r>
              <w:rPr>
                <w:noProof/>
                <w:webHidden/>
              </w:rPr>
              <w:fldChar w:fldCharType="end"/>
            </w:r>
          </w:hyperlink>
        </w:p>
        <w:p w14:paraId="57AC0BFF" w14:textId="1FD5A476" w:rsidR="00342963" w:rsidRDefault="00342963">
          <w:pPr>
            <w:pStyle w:val="TOC2"/>
            <w:tabs>
              <w:tab w:val="right" w:leader="dot" w:pos="9350"/>
            </w:tabs>
            <w:rPr>
              <w:noProof/>
              <w:kern w:val="0"/>
              <w:lang w:eastAsia="en-US"/>
              <w14:ligatures w14:val="none"/>
            </w:rPr>
          </w:pPr>
          <w:hyperlink w:anchor="_Toc32417514" w:history="1">
            <w:r w:rsidRPr="00386F7B">
              <w:rPr>
                <w:rStyle w:val="Hyperlink"/>
                <w:noProof/>
              </w:rPr>
              <w:t>Which OpenID Connect/OAuth 2.0 Flow is the right one?</w:t>
            </w:r>
            <w:r>
              <w:rPr>
                <w:noProof/>
                <w:webHidden/>
              </w:rPr>
              <w:tab/>
            </w:r>
            <w:r>
              <w:rPr>
                <w:noProof/>
                <w:webHidden/>
              </w:rPr>
              <w:fldChar w:fldCharType="begin"/>
            </w:r>
            <w:r>
              <w:rPr>
                <w:noProof/>
                <w:webHidden/>
              </w:rPr>
              <w:instrText xml:space="preserve"> PAGEREF _Toc32417514 \h </w:instrText>
            </w:r>
            <w:r>
              <w:rPr>
                <w:noProof/>
                <w:webHidden/>
              </w:rPr>
            </w:r>
            <w:r>
              <w:rPr>
                <w:noProof/>
                <w:webHidden/>
              </w:rPr>
              <w:fldChar w:fldCharType="separate"/>
            </w:r>
            <w:r>
              <w:rPr>
                <w:noProof/>
                <w:webHidden/>
              </w:rPr>
              <w:t>8</w:t>
            </w:r>
            <w:r>
              <w:rPr>
                <w:noProof/>
                <w:webHidden/>
              </w:rPr>
              <w:fldChar w:fldCharType="end"/>
            </w:r>
          </w:hyperlink>
        </w:p>
        <w:p w14:paraId="7E55110C" w14:textId="2FA1DCC5" w:rsidR="00342963" w:rsidRDefault="00342963">
          <w:pPr>
            <w:pStyle w:val="TOC2"/>
            <w:tabs>
              <w:tab w:val="right" w:leader="dot" w:pos="9350"/>
            </w:tabs>
            <w:rPr>
              <w:noProof/>
              <w:kern w:val="0"/>
              <w:lang w:eastAsia="en-US"/>
              <w14:ligatures w14:val="none"/>
            </w:rPr>
          </w:pPr>
          <w:hyperlink w:anchor="_Toc32417515" w:history="1">
            <w:r w:rsidRPr="00386F7B">
              <w:rPr>
                <w:rStyle w:val="Hyperlink"/>
                <w:noProof/>
              </w:rPr>
              <w:t>Response Types</w:t>
            </w:r>
            <w:r>
              <w:rPr>
                <w:noProof/>
                <w:webHidden/>
              </w:rPr>
              <w:tab/>
            </w:r>
            <w:r>
              <w:rPr>
                <w:noProof/>
                <w:webHidden/>
              </w:rPr>
              <w:fldChar w:fldCharType="begin"/>
            </w:r>
            <w:r>
              <w:rPr>
                <w:noProof/>
                <w:webHidden/>
              </w:rPr>
              <w:instrText xml:space="preserve"> PAGEREF _Toc32417515 \h </w:instrText>
            </w:r>
            <w:r>
              <w:rPr>
                <w:noProof/>
                <w:webHidden/>
              </w:rPr>
            </w:r>
            <w:r>
              <w:rPr>
                <w:noProof/>
                <w:webHidden/>
              </w:rPr>
              <w:fldChar w:fldCharType="separate"/>
            </w:r>
            <w:r>
              <w:rPr>
                <w:noProof/>
                <w:webHidden/>
              </w:rPr>
              <w:t>9</w:t>
            </w:r>
            <w:r>
              <w:rPr>
                <w:noProof/>
                <w:webHidden/>
              </w:rPr>
              <w:fldChar w:fldCharType="end"/>
            </w:r>
          </w:hyperlink>
        </w:p>
        <w:p w14:paraId="207BEA47" w14:textId="2070A950" w:rsidR="00342963" w:rsidRDefault="00342963">
          <w:pPr>
            <w:pStyle w:val="TOC3"/>
            <w:tabs>
              <w:tab w:val="right" w:leader="dot" w:pos="9350"/>
            </w:tabs>
            <w:rPr>
              <w:noProof/>
              <w:kern w:val="0"/>
              <w:lang w:eastAsia="en-US"/>
              <w14:ligatures w14:val="none"/>
            </w:rPr>
          </w:pPr>
          <w:hyperlink w:anchor="_Toc32417516" w:history="1">
            <w:r w:rsidRPr="00386F7B">
              <w:rPr>
                <w:rStyle w:val="Hyperlink"/>
                <w:noProof/>
              </w:rPr>
              <w:t>Un-authenticated user using Authorization Code Flow and Proof Key for Code Exchnage (PKCE)</w:t>
            </w:r>
            <w:r>
              <w:rPr>
                <w:noProof/>
                <w:webHidden/>
              </w:rPr>
              <w:tab/>
            </w:r>
            <w:r>
              <w:rPr>
                <w:noProof/>
                <w:webHidden/>
              </w:rPr>
              <w:fldChar w:fldCharType="begin"/>
            </w:r>
            <w:r>
              <w:rPr>
                <w:noProof/>
                <w:webHidden/>
              </w:rPr>
              <w:instrText xml:space="preserve"> PAGEREF _Toc32417516 \h </w:instrText>
            </w:r>
            <w:r>
              <w:rPr>
                <w:noProof/>
                <w:webHidden/>
              </w:rPr>
            </w:r>
            <w:r>
              <w:rPr>
                <w:noProof/>
                <w:webHidden/>
              </w:rPr>
              <w:fldChar w:fldCharType="separate"/>
            </w:r>
            <w:r>
              <w:rPr>
                <w:noProof/>
                <w:webHidden/>
              </w:rPr>
              <w:t>10</w:t>
            </w:r>
            <w:r>
              <w:rPr>
                <w:noProof/>
                <w:webHidden/>
              </w:rPr>
              <w:fldChar w:fldCharType="end"/>
            </w:r>
          </w:hyperlink>
        </w:p>
        <w:p w14:paraId="4CD77571" w14:textId="3664903D" w:rsidR="00342963" w:rsidRDefault="00342963">
          <w:pPr>
            <w:pStyle w:val="TOC3"/>
            <w:tabs>
              <w:tab w:val="right" w:leader="dot" w:pos="9350"/>
            </w:tabs>
            <w:rPr>
              <w:noProof/>
              <w:kern w:val="0"/>
              <w:lang w:eastAsia="en-US"/>
              <w14:ligatures w14:val="none"/>
            </w:rPr>
          </w:pPr>
          <w:hyperlink w:anchor="_Toc32417517" w:history="1">
            <w:r w:rsidRPr="00386F7B">
              <w:rPr>
                <w:rStyle w:val="Hyperlink"/>
                <w:noProof/>
              </w:rPr>
              <w:t>UN-AUTHENTICATED User USING HyBrid Flow and EncryPTION</w:t>
            </w:r>
            <w:r>
              <w:rPr>
                <w:noProof/>
                <w:webHidden/>
              </w:rPr>
              <w:tab/>
            </w:r>
            <w:r>
              <w:rPr>
                <w:noProof/>
                <w:webHidden/>
              </w:rPr>
              <w:fldChar w:fldCharType="begin"/>
            </w:r>
            <w:r>
              <w:rPr>
                <w:noProof/>
                <w:webHidden/>
              </w:rPr>
              <w:instrText xml:space="preserve"> PAGEREF _Toc32417517 \h </w:instrText>
            </w:r>
            <w:r>
              <w:rPr>
                <w:noProof/>
                <w:webHidden/>
              </w:rPr>
            </w:r>
            <w:r>
              <w:rPr>
                <w:noProof/>
                <w:webHidden/>
              </w:rPr>
              <w:fldChar w:fldCharType="separate"/>
            </w:r>
            <w:r>
              <w:rPr>
                <w:noProof/>
                <w:webHidden/>
              </w:rPr>
              <w:t>13</w:t>
            </w:r>
            <w:r>
              <w:rPr>
                <w:noProof/>
                <w:webHidden/>
              </w:rPr>
              <w:fldChar w:fldCharType="end"/>
            </w:r>
          </w:hyperlink>
        </w:p>
        <w:p w14:paraId="00C14D1E" w14:textId="04F5C360" w:rsidR="00342963" w:rsidRDefault="00342963">
          <w:pPr>
            <w:pStyle w:val="TOC2"/>
            <w:tabs>
              <w:tab w:val="right" w:leader="dot" w:pos="9350"/>
            </w:tabs>
            <w:rPr>
              <w:noProof/>
              <w:kern w:val="0"/>
              <w:lang w:eastAsia="en-US"/>
              <w14:ligatures w14:val="none"/>
            </w:rPr>
          </w:pPr>
          <w:hyperlink w:anchor="_Toc32417518" w:history="1">
            <w:r w:rsidRPr="00386F7B">
              <w:rPr>
                <w:rStyle w:val="Hyperlink"/>
                <w:noProof/>
              </w:rPr>
              <w:t>Topology Diagram</w:t>
            </w:r>
            <w:r>
              <w:rPr>
                <w:noProof/>
                <w:webHidden/>
              </w:rPr>
              <w:tab/>
            </w:r>
            <w:r>
              <w:rPr>
                <w:noProof/>
                <w:webHidden/>
              </w:rPr>
              <w:fldChar w:fldCharType="begin"/>
            </w:r>
            <w:r>
              <w:rPr>
                <w:noProof/>
                <w:webHidden/>
              </w:rPr>
              <w:instrText xml:space="preserve"> PAGEREF _Toc32417518 \h </w:instrText>
            </w:r>
            <w:r>
              <w:rPr>
                <w:noProof/>
                <w:webHidden/>
              </w:rPr>
            </w:r>
            <w:r>
              <w:rPr>
                <w:noProof/>
                <w:webHidden/>
              </w:rPr>
              <w:fldChar w:fldCharType="separate"/>
            </w:r>
            <w:r>
              <w:rPr>
                <w:noProof/>
                <w:webHidden/>
              </w:rPr>
              <w:t>14</w:t>
            </w:r>
            <w:r>
              <w:rPr>
                <w:noProof/>
                <w:webHidden/>
              </w:rPr>
              <w:fldChar w:fldCharType="end"/>
            </w:r>
          </w:hyperlink>
        </w:p>
        <w:p w14:paraId="12B81BF1" w14:textId="7470F56D" w:rsidR="00342963" w:rsidRDefault="00342963">
          <w:pPr>
            <w:pStyle w:val="TOC2"/>
            <w:tabs>
              <w:tab w:val="right" w:leader="dot" w:pos="9350"/>
            </w:tabs>
            <w:rPr>
              <w:noProof/>
              <w:kern w:val="0"/>
              <w:lang w:eastAsia="en-US"/>
              <w14:ligatures w14:val="none"/>
            </w:rPr>
          </w:pPr>
          <w:hyperlink w:anchor="_Toc32417519" w:history="1">
            <w:r w:rsidRPr="00386F7B">
              <w:rPr>
                <w:rStyle w:val="Hyperlink"/>
                <w:noProof/>
              </w:rPr>
              <w:t>Features</w:t>
            </w:r>
            <w:r>
              <w:rPr>
                <w:noProof/>
                <w:webHidden/>
              </w:rPr>
              <w:tab/>
            </w:r>
            <w:r>
              <w:rPr>
                <w:noProof/>
                <w:webHidden/>
              </w:rPr>
              <w:fldChar w:fldCharType="begin"/>
            </w:r>
            <w:r>
              <w:rPr>
                <w:noProof/>
                <w:webHidden/>
              </w:rPr>
              <w:instrText xml:space="preserve"> PAGEREF _Toc32417519 \h </w:instrText>
            </w:r>
            <w:r>
              <w:rPr>
                <w:noProof/>
                <w:webHidden/>
              </w:rPr>
            </w:r>
            <w:r>
              <w:rPr>
                <w:noProof/>
                <w:webHidden/>
              </w:rPr>
              <w:fldChar w:fldCharType="separate"/>
            </w:r>
            <w:r>
              <w:rPr>
                <w:noProof/>
                <w:webHidden/>
              </w:rPr>
              <w:t>15</w:t>
            </w:r>
            <w:r>
              <w:rPr>
                <w:noProof/>
                <w:webHidden/>
              </w:rPr>
              <w:fldChar w:fldCharType="end"/>
            </w:r>
          </w:hyperlink>
        </w:p>
        <w:p w14:paraId="3C14AE31" w14:textId="2A071BE9" w:rsidR="00342963" w:rsidRDefault="00342963">
          <w:pPr>
            <w:pStyle w:val="TOC2"/>
            <w:tabs>
              <w:tab w:val="right" w:leader="dot" w:pos="9350"/>
            </w:tabs>
            <w:rPr>
              <w:noProof/>
              <w:kern w:val="0"/>
              <w:lang w:eastAsia="en-US"/>
              <w14:ligatures w14:val="none"/>
            </w:rPr>
          </w:pPr>
          <w:hyperlink w:anchor="_Toc32417520" w:history="1">
            <w:r w:rsidRPr="00386F7B">
              <w:rPr>
                <w:rStyle w:val="Hyperlink"/>
                <w:noProof/>
              </w:rPr>
              <w:t>Appendix A</w:t>
            </w:r>
            <w:r>
              <w:rPr>
                <w:noProof/>
                <w:webHidden/>
              </w:rPr>
              <w:tab/>
            </w:r>
            <w:r>
              <w:rPr>
                <w:noProof/>
                <w:webHidden/>
              </w:rPr>
              <w:fldChar w:fldCharType="begin"/>
            </w:r>
            <w:r>
              <w:rPr>
                <w:noProof/>
                <w:webHidden/>
              </w:rPr>
              <w:instrText xml:space="preserve"> PAGEREF _Toc32417520 \h </w:instrText>
            </w:r>
            <w:r>
              <w:rPr>
                <w:noProof/>
                <w:webHidden/>
              </w:rPr>
            </w:r>
            <w:r>
              <w:rPr>
                <w:noProof/>
                <w:webHidden/>
              </w:rPr>
              <w:fldChar w:fldCharType="separate"/>
            </w:r>
            <w:r>
              <w:rPr>
                <w:noProof/>
                <w:webHidden/>
              </w:rPr>
              <w:t>16</w:t>
            </w:r>
            <w:r>
              <w:rPr>
                <w:noProof/>
                <w:webHidden/>
              </w:rPr>
              <w:fldChar w:fldCharType="end"/>
            </w:r>
          </w:hyperlink>
        </w:p>
        <w:p w14:paraId="006B5147" w14:textId="76D2452B" w:rsidR="00342963" w:rsidRDefault="00342963">
          <w:pPr>
            <w:pStyle w:val="TOC2"/>
            <w:tabs>
              <w:tab w:val="right" w:leader="dot" w:pos="9350"/>
            </w:tabs>
            <w:rPr>
              <w:noProof/>
              <w:kern w:val="0"/>
              <w:lang w:eastAsia="en-US"/>
              <w14:ligatures w14:val="none"/>
            </w:rPr>
          </w:pPr>
          <w:hyperlink w:anchor="_Toc32417521" w:history="1">
            <w:r w:rsidRPr="00386F7B">
              <w:rPr>
                <w:rStyle w:val="Hyperlink"/>
                <w:noProof/>
              </w:rPr>
              <w:t>References</w:t>
            </w:r>
            <w:r>
              <w:rPr>
                <w:noProof/>
                <w:webHidden/>
              </w:rPr>
              <w:tab/>
            </w:r>
            <w:r>
              <w:rPr>
                <w:noProof/>
                <w:webHidden/>
              </w:rPr>
              <w:fldChar w:fldCharType="begin"/>
            </w:r>
            <w:r>
              <w:rPr>
                <w:noProof/>
                <w:webHidden/>
              </w:rPr>
              <w:instrText xml:space="preserve"> PAGEREF _Toc32417521 \h </w:instrText>
            </w:r>
            <w:r>
              <w:rPr>
                <w:noProof/>
                <w:webHidden/>
              </w:rPr>
            </w:r>
            <w:r>
              <w:rPr>
                <w:noProof/>
                <w:webHidden/>
              </w:rPr>
              <w:fldChar w:fldCharType="separate"/>
            </w:r>
            <w:r>
              <w:rPr>
                <w:noProof/>
                <w:webHidden/>
              </w:rPr>
              <w:t>18</w:t>
            </w:r>
            <w:r>
              <w:rPr>
                <w:noProof/>
                <w:webHidden/>
              </w:rPr>
              <w:fldChar w:fldCharType="end"/>
            </w:r>
          </w:hyperlink>
        </w:p>
        <w:p w14:paraId="3FA6313F" w14:textId="3019C6E4" w:rsidR="007B1995" w:rsidRDefault="007B1995" w:rsidP="007B1995">
          <w:pPr>
            <w:rPr>
              <w:b/>
              <w:bCs/>
              <w:noProof/>
            </w:rPr>
          </w:pPr>
          <w:r>
            <w:fldChar w:fldCharType="end"/>
          </w:r>
        </w:p>
        <w:p w14:paraId="65BC212A" w14:textId="77777777" w:rsidR="007B1995" w:rsidRDefault="007B1995" w:rsidP="007B1995">
          <w:pPr>
            <w:spacing w:before="0" w:after="240" w:line="252" w:lineRule="auto"/>
            <w:ind w:left="0" w:right="0"/>
            <w:rPr>
              <w:b/>
              <w:bCs/>
              <w:noProof/>
            </w:rPr>
          </w:pPr>
          <w:r>
            <w:rPr>
              <w:b/>
              <w:bCs/>
              <w:noProof/>
            </w:rPr>
            <w:br w:type="page"/>
          </w:r>
        </w:p>
      </w:sdtContent>
    </w:sdt>
    <w:p w14:paraId="7D513BF2" w14:textId="77777777" w:rsidR="007B1995" w:rsidRPr="00E31F6E" w:rsidRDefault="007B1995" w:rsidP="007B1995">
      <w:pPr>
        <w:rPr>
          <w:b/>
          <w:color w:val="00B050"/>
        </w:rPr>
      </w:pPr>
      <w:r w:rsidRPr="00E31F6E">
        <w:rPr>
          <w:b/>
          <w:color w:val="00B050"/>
          <w:sz w:val="24"/>
        </w:rPr>
        <w:lastRenderedPageBreak/>
        <w:t>TABLE OF FIGURES</w:t>
      </w:r>
    </w:p>
    <w:p w14:paraId="30759E23" w14:textId="77777777" w:rsidR="007B1995" w:rsidRDefault="007B1995" w:rsidP="007B1995"/>
    <w:p w14:paraId="361290B2" w14:textId="0F15E0EF" w:rsidR="00944BF1" w:rsidRDefault="007B1995">
      <w:pPr>
        <w:pStyle w:val="TableofFigures"/>
        <w:tabs>
          <w:tab w:val="right" w:leader="dot" w:pos="9350"/>
        </w:tabs>
        <w:rPr>
          <w:noProof/>
          <w:kern w:val="0"/>
          <w:lang w:eastAsia="en-US"/>
          <w14:ligatures w14:val="none"/>
        </w:rPr>
      </w:pPr>
      <w:r>
        <w:fldChar w:fldCharType="begin"/>
      </w:r>
      <w:r>
        <w:instrText xml:space="preserve"> TOC \h \z \c "Figure" </w:instrText>
      </w:r>
      <w:r>
        <w:fldChar w:fldCharType="separate"/>
      </w:r>
      <w:hyperlink w:anchor="_Toc32414968" w:history="1">
        <w:r w:rsidR="00944BF1" w:rsidRPr="00721285">
          <w:rPr>
            <w:rStyle w:val="Hyperlink"/>
            <w:noProof/>
          </w:rPr>
          <w:t>Figure 1: OpenId Connect and OAuth</w:t>
        </w:r>
        <w:r w:rsidR="00944BF1">
          <w:rPr>
            <w:noProof/>
            <w:webHidden/>
          </w:rPr>
          <w:tab/>
        </w:r>
        <w:r w:rsidR="00944BF1">
          <w:rPr>
            <w:noProof/>
            <w:webHidden/>
          </w:rPr>
          <w:fldChar w:fldCharType="begin"/>
        </w:r>
        <w:r w:rsidR="00944BF1">
          <w:rPr>
            <w:noProof/>
            <w:webHidden/>
          </w:rPr>
          <w:instrText xml:space="preserve"> PAGEREF _Toc32414968 \h </w:instrText>
        </w:r>
        <w:r w:rsidR="00944BF1">
          <w:rPr>
            <w:noProof/>
            <w:webHidden/>
          </w:rPr>
        </w:r>
        <w:r w:rsidR="00944BF1">
          <w:rPr>
            <w:noProof/>
            <w:webHidden/>
          </w:rPr>
          <w:fldChar w:fldCharType="separate"/>
        </w:r>
        <w:r w:rsidR="00944BF1">
          <w:rPr>
            <w:noProof/>
            <w:webHidden/>
          </w:rPr>
          <w:t>6</w:t>
        </w:r>
        <w:r w:rsidR="00944BF1">
          <w:rPr>
            <w:noProof/>
            <w:webHidden/>
          </w:rPr>
          <w:fldChar w:fldCharType="end"/>
        </w:r>
      </w:hyperlink>
    </w:p>
    <w:p w14:paraId="0145C93F" w14:textId="736E340D" w:rsidR="00944BF1" w:rsidRDefault="00944BF1">
      <w:pPr>
        <w:pStyle w:val="TableofFigures"/>
        <w:tabs>
          <w:tab w:val="right" w:leader="dot" w:pos="9350"/>
        </w:tabs>
        <w:rPr>
          <w:noProof/>
          <w:kern w:val="0"/>
          <w:lang w:eastAsia="en-US"/>
          <w14:ligatures w14:val="none"/>
        </w:rPr>
      </w:pPr>
      <w:hyperlink r:id="rId11" w:anchor="_Toc32414969" w:history="1">
        <w:r w:rsidRPr="00721285">
          <w:rPr>
            <w:rStyle w:val="Hyperlink"/>
            <w:noProof/>
          </w:rPr>
          <w:t>Figure 2: Authorization Code Flow and PKCE</w:t>
        </w:r>
        <w:r>
          <w:rPr>
            <w:noProof/>
            <w:webHidden/>
          </w:rPr>
          <w:tab/>
        </w:r>
        <w:r>
          <w:rPr>
            <w:noProof/>
            <w:webHidden/>
          </w:rPr>
          <w:fldChar w:fldCharType="begin"/>
        </w:r>
        <w:r>
          <w:rPr>
            <w:noProof/>
            <w:webHidden/>
          </w:rPr>
          <w:instrText xml:space="preserve"> PAGEREF _Toc32414969 \h </w:instrText>
        </w:r>
        <w:r>
          <w:rPr>
            <w:noProof/>
            <w:webHidden/>
          </w:rPr>
        </w:r>
        <w:r>
          <w:rPr>
            <w:noProof/>
            <w:webHidden/>
          </w:rPr>
          <w:fldChar w:fldCharType="separate"/>
        </w:r>
        <w:r>
          <w:rPr>
            <w:noProof/>
            <w:webHidden/>
          </w:rPr>
          <w:t>11</w:t>
        </w:r>
        <w:r>
          <w:rPr>
            <w:noProof/>
            <w:webHidden/>
          </w:rPr>
          <w:fldChar w:fldCharType="end"/>
        </w:r>
      </w:hyperlink>
    </w:p>
    <w:p w14:paraId="6D461B6C" w14:textId="54FC2D4A" w:rsidR="00944BF1" w:rsidRDefault="00944BF1">
      <w:pPr>
        <w:pStyle w:val="TableofFigures"/>
        <w:tabs>
          <w:tab w:val="right" w:leader="dot" w:pos="9350"/>
        </w:tabs>
        <w:rPr>
          <w:noProof/>
          <w:kern w:val="0"/>
          <w:lang w:eastAsia="en-US"/>
          <w14:ligatures w14:val="none"/>
        </w:rPr>
      </w:pPr>
      <w:hyperlink r:id="rId12" w:anchor="_Toc32414970" w:history="1">
        <w:r w:rsidRPr="00721285">
          <w:rPr>
            <w:rStyle w:val="Hyperlink"/>
            <w:noProof/>
          </w:rPr>
          <w:t>Figure 3: Existing User</w:t>
        </w:r>
        <w:r>
          <w:rPr>
            <w:noProof/>
            <w:webHidden/>
          </w:rPr>
          <w:tab/>
        </w:r>
        <w:r>
          <w:rPr>
            <w:noProof/>
            <w:webHidden/>
          </w:rPr>
          <w:fldChar w:fldCharType="begin"/>
        </w:r>
        <w:r>
          <w:rPr>
            <w:noProof/>
            <w:webHidden/>
          </w:rPr>
          <w:instrText xml:space="preserve"> PAGEREF _Toc32414970 \h </w:instrText>
        </w:r>
        <w:r>
          <w:rPr>
            <w:noProof/>
            <w:webHidden/>
          </w:rPr>
        </w:r>
        <w:r>
          <w:rPr>
            <w:noProof/>
            <w:webHidden/>
          </w:rPr>
          <w:fldChar w:fldCharType="separate"/>
        </w:r>
        <w:r>
          <w:rPr>
            <w:noProof/>
            <w:webHidden/>
          </w:rPr>
          <w:t>13</w:t>
        </w:r>
        <w:r>
          <w:rPr>
            <w:noProof/>
            <w:webHidden/>
          </w:rPr>
          <w:fldChar w:fldCharType="end"/>
        </w:r>
      </w:hyperlink>
    </w:p>
    <w:p w14:paraId="3596FE84" w14:textId="5994C521" w:rsidR="00944BF1" w:rsidRDefault="00944BF1">
      <w:pPr>
        <w:pStyle w:val="TableofFigures"/>
        <w:tabs>
          <w:tab w:val="right" w:leader="dot" w:pos="9350"/>
        </w:tabs>
        <w:rPr>
          <w:noProof/>
          <w:kern w:val="0"/>
          <w:lang w:eastAsia="en-US"/>
          <w14:ligatures w14:val="none"/>
        </w:rPr>
      </w:pPr>
      <w:hyperlink w:anchor="_Toc32414971" w:history="1">
        <w:r w:rsidRPr="00721285">
          <w:rPr>
            <w:rStyle w:val="Hyperlink"/>
            <w:noProof/>
          </w:rPr>
          <w:t>Figure 4: System Integration</w:t>
        </w:r>
        <w:r>
          <w:rPr>
            <w:noProof/>
            <w:webHidden/>
          </w:rPr>
          <w:tab/>
        </w:r>
        <w:r>
          <w:rPr>
            <w:noProof/>
            <w:webHidden/>
          </w:rPr>
          <w:fldChar w:fldCharType="begin"/>
        </w:r>
        <w:r>
          <w:rPr>
            <w:noProof/>
            <w:webHidden/>
          </w:rPr>
          <w:instrText xml:space="preserve"> PAGEREF _Toc32414971 \h </w:instrText>
        </w:r>
        <w:r>
          <w:rPr>
            <w:noProof/>
            <w:webHidden/>
          </w:rPr>
        </w:r>
        <w:r>
          <w:rPr>
            <w:noProof/>
            <w:webHidden/>
          </w:rPr>
          <w:fldChar w:fldCharType="separate"/>
        </w:r>
        <w:r>
          <w:rPr>
            <w:noProof/>
            <w:webHidden/>
          </w:rPr>
          <w:t>14</w:t>
        </w:r>
        <w:r>
          <w:rPr>
            <w:noProof/>
            <w:webHidden/>
          </w:rPr>
          <w:fldChar w:fldCharType="end"/>
        </w:r>
      </w:hyperlink>
    </w:p>
    <w:p w14:paraId="119D5D14" w14:textId="7CAECBC4" w:rsidR="007B1995" w:rsidRDefault="007B1995" w:rsidP="007B1995">
      <w:pPr>
        <w:spacing w:before="0" w:after="240" w:line="252" w:lineRule="auto"/>
        <w:ind w:left="0" w:right="0"/>
      </w:pPr>
      <w:r>
        <w:fldChar w:fldCharType="end"/>
      </w:r>
      <w:r>
        <w:br w:type="page"/>
      </w:r>
    </w:p>
    <w:p w14:paraId="5D087958" w14:textId="77777777" w:rsidR="007B1995" w:rsidRDefault="007B1995" w:rsidP="007B1995">
      <w:pPr>
        <w:pStyle w:val="Heading2"/>
      </w:pPr>
      <w:bookmarkStart w:id="0" w:name="_Toc32417496"/>
      <w:r>
        <w:lastRenderedPageBreak/>
        <w:t>Revision History</w:t>
      </w:r>
      <w:bookmarkEnd w:id="0"/>
    </w:p>
    <w:p w14:paraId="2923FDD6" w14:textId="77777777" w:rsidR="007B1995" w:rsidRPr="00BF05AF" w:rsidRDefault="007B1995" w:rsidP="007B1995"/>
    <w:p w14:paraId="64CDBE8D" w14:textId="77777777" w:rsidR="007B1995" w:rsidRPr="008453F0" w:rsidRDefault="007B1995" w:rsidP="007B1995"/>
    <w:tbl>
      <w:tblPr>
        <w:tblW w:w="9270" w:type="dxa"/>
        <w:jc w:val="center"/>
        <w:tblLayout w:type="fixed"/>
        <w:tblLook w:val="04A0" w:firstRow="1" w:lastRow="0" w:firstColumn="1" w:lastColumn="0" w:noHBand="0" w:noVBand="1"/>
      </w:tblPr>
      <w:tblGrid>
        <w:gridCol w:w="1710"/>
        <w:gridCol w:w="2610"/>
        <w:gridCol w:w="2160"/>
        <w:gridCol w:w="2790"/>
      </w:tblGrid>
      <w:tr w:rsidR="007B1995" w14:paraId="04DC5875" w14:textId="77777777" w:rsidTr="00D24B1F">
        <w:trPr>
          <w:trHeight w:val="600"/>
          <w:tblHeader/>
          <w:jc w:val="center"/>
        </w:trPr>
        <w:tc>
          <w:tcPr>
            <w:tcW w:w="1710" w:type="dxa"/>
            <w:tcBorders>
              <w:bottom w:val="single" w:sz="18" w:space="0" w:color="00B050"/>
            </w:tcBorders>
            <w:noWrap/>
            <w:vAlign w:val="center"/>
            <w:hideMark/>
          </w:tcPr>
          <w:p w14:paraId="44140FD3"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Version</w:t>
            </w:r>
          </w:p>
        </w:tc>
        <w:tc>
          <w:tcPr>
            <w:tcW w:w="2610" w:type="dxa"/>
            <w:tcBorders>
              <w:bottom w:val="single" w:sz="18" w:space="0" w:color="00B050"/>
            </w:tcBorders>
            <w:noWrap/>
            <w:vAlign w:val="center"/>
            <w:hideMark/>
          </w:tcPr>
          <w:p w14:paraId="50AFDB02"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Date</w:t>
            </w:r>
          </w:p>
        </w:tc>
        <w:tc>
          <w:tcPr>
            <w:tcW w:w="2160" w:type="dxa"/>
            <w:tcBorders>
              <w:bottom w:val="single" w:sz="18" w:space="0" w:color="00B050"/>
            </w:tcBorders>
            <w:noWrap/>
            <w:vAlign w:val="center"/>
            <w:hideMark/>
          </w:tcPr>
          <w:p w14:paraId="0571AEE7"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Description</w:t>
            </w:r>
          </w:p>
        </w:tc>
        <w:tc>
          <w:tcPr>
            <w:tcW w:w="2790" w:type="dxa"/>
            <w:tcBorders>
              <w:bottom w:val="single" w:sz="18" w:space="0" w:color="00B050"/>
            </w:tcBorders>
            <w:shd w:val="clear" w:color="auto" w:fill="auto"/>
            <w:vAlign w:val="center"/>
          </w:tcPr>
          <w:p w14:paraId="754F78DB" w14:textId="77777777" w:rsidR="007B1995"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Editor</w:t>
            </w:r>
          </w:p>
        </w:tc>
      </w:tr>
      <w:tr w:rsidR="007B1995" w:rsidRPr="009126B3" w14:paraId="4C58B325" w14:textId="77777777" w:rsidTr="00D24B1F">
        <w:trPr>
          <w:trHeight w:val="418"/>
          <w:jc w:val="center"/>
        </w:trPr>
        <w:tc>
          <w:tcPr>
            <w:tcW w:w="1710" w:type="dxa"/>
            <w:tcBorders>
              <w:top w:val="single" w:sz="18" w:space="0" w:color="00B050"/>
              <w:bottom w:val="single" w:sz="2" w:space="0" w:color="00B050"/>
            </w:tcBorders>
            <w:noWrap/>
            <w:vAlign w:val="center"/>
            <w:hideMark/>
          </w:tcPr>
          <w:p w14:paraId="143A2D64" w14:textId="77777777" w:rsidR="007B1995" w:rsidRPr="00CD6D3D" w:rsidRDefault="007B1995" w:rsidP="00D24B1F">
            <w:pPr>
              <w:spacing w:before="0"/>
              <w:ind w:left="0" w:right="0"/>
              <w:jc w:val="center"/>
              <w:rPr>
                <w:rFonts w:ascii="Calibri" w:eastAsia="Times New Roman" w:hAnsi="Calibri" w:cs="Times New Roman"/>
                <w:b/>
                <w:color w:val="000000"/>
                <w:kern w:val="0"/>
                <w:lang w:eastAsia="en-US"/>
                <w14:ligatures w14:val="none"/>
              </w:rPr>
            </w:pPr>
            <w:r w:rsidRPr="00CD6D3D">
              <w:rPr>
                <w:rFonts w:ascii="Calibri" w:eastAsia="Times New Roman" w:hAnsi="Calibri" w:cs="Times New Roman"/>
                <w:b/>
                <w:color w:val="000000"/>
                <w:kern w:val="0"/>
                <w:lang w:eastAsia="en-US"/>
                <w14:ligatures w14:val="none"/>
              </w:rPr>
              <w:t>1.0</w:t>
            </w:r>
          </w:p>
        </w:tc>
        <w:tc>
          <w:tcPr>
            <w:tcW w:w="2610" w:type="dxa"/>
            <w:tcBorders>
              <w:top w:val="single" w:sz="18" w:space="0" w:color="00B050"/>
              <w:bottom w:val="single" w:sz="2" w:space="0" w:color="00B050"/>
            </w:tcBorders>
            <w:noWrap/>
            <w:vAlign w:val="center"/>
            <w:hideMark/>
          </w:tcPr>
          <w:p w14:paraId="16EC013D" w14:textId="51985718" w:rsidR="007B1995" w:rsidRPr="00FE1CCA" w:rsidRDefault="00585B0E"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2/11/2020</w:t>
            </w:r>
          </w:p>
        </w:tc>
        <w:tc>
          <w:tcPr>
            <w:tcW w:w="2160" w:type="dxa"/>
            <w:tcBorders>
              <w:top w:val="single" w:sz="18" w:space="0" w:color="00B050"/>
              <w:bottom w:val="single" w:sz="2" w:space="0" w:color="00B050"/>
            </w:tcBorders>
            <w:noWrap/>
            <w:vAlign w:val="center"/>
            <w:hideMark/>
          </w:tcPr>
          <w:p w14:paraId="76F84591"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Initial Draft</w:t>
            </w:r>
          </w:p>
        </w:tc>
        <w:tc>
          <w:tcPr>
            <w:tcW w:w="2790" w:type="dxa"/>
            <w:tcBorders>
              <w:top w:val="single" w:sz="18" w:space="0" w:color="00B050"/>
              <w:bottom w:val="single" w:sz="2" w:space="0" w:color="00B050"/>
            </w:tcBorders>
            <w:shd w:val="clear" w:color="auto" w:fill="auto"/>
            <w:vAlign w:val="center"/>
          </w:tcPr>
          <w:p w14:paraId="2D91C5A9" w14:textId="77777777" w:rsidR="007B1995" w:rsidRPr="009126B3" w:rsidRDefault="007B1995" w:rsidP="00D24B1F">
            <w:pPr>
              <w:spacing w:before="0"/>
              <w:ind w:left="0" w:right="0"/>
              <w:jc w:val="center"/>
              <w:rPr>
                <w:rFonts w:ascii="Calibri" w:eastAsia="Times New Roman" w:hAnsi="Calibri" w:cs="Times New Roman"/>
                <w:kern w:val="0"/>
                <w:lang w:eastAsia="en-US"/>
                <w14:ligatures w14:val="none"/>
              </w:rPr>
            </w:pPr>
            <w:r>
              <w:rPr>
                <w:rFonts w:ascii="Calibri" w:eastAsia="Times New Roman" w:hAnsi="Calibri" w:cs="Times New Roman"/>
                <w:kern w:val="0"/>
                <w:lang w:eastAsia="en-US"/>
                <w14:ligatures w14:val="none"/>
              </w:rPr>
              <w:t>Dina Heidar</w:t>
            </w:r>
          </w:p>
        </w:tc>
      </w:tr>
    </w:tbl>
    <w:p w14:paraId="1741B2BD" w14:textId="77777777" w:rsidR="007B1995" w:rsidRDefault="007B1995" w:rsidP="007B1995">
      <w:pPr>
        <w:pStyle w:val="Heading2"/>
      </w:pPr>
      <w:r>
        <w:br w:type="page"/>
      </w:r>
    </w:p>
    <w:p w14:paraId="4E72CC62" w14:textId="77777777" w:rsidR="007B1995" w:rsidRDefault="007B1995" w:rsidP="007B1995">
      <w:pPr>
        <w:pStyle w:val="Heading2"/>
        <w:ind w:left="0"/>
      </w:pPr>
      <w:bookmarkStart w:id="1" w:name="_Toc32417497"/>
      <w:r>
        <w:lastRenderedPageBreak/>
        <w:t>Introduction</w:t>
      </w:r>
      <w:bookmarkEnd w:id="1"/>
    </w:p>
    <w:p w14:paraId="2517AFA2" w14:textId="77777777" w:rsidR="007B1995" w:rsidRPr="00915F4E" w:rsidRDefault="007B1995" w:rsidP="007B1995"/>
    <w:p w14:paraId="18B9A023" w14:textId="77777777" w:rsidR="007B1995" w:rsidRDefault="007B1995" w:rsidP="007B1995">
      <w:pPr>
        <w:pStyle w:val="Heading3"/>
      </w:pPr>
      <w:bookmarkStart w:id="2" w:name="_Toc32417498"/>
      <w:r>
        <w:t>Purpose</w:t>
      </w:r>
      <w:bookmarkEnd w:id="2"/>
    </w:p>
    <w:p w14:paraId="5E8390CE" w14:textId="77777777" w:rsidR="00121BBF" w:rsidRDefault="00121BBF" w:rsidP="00D24B1F"/>
    <w:p w14:paraId="53626A13" w14:textId="3131CC9E" w:rsidR="00D24B1F" w:rsidRDefault="00D24B1F" w:rsidP="00D24B1F">
      <w:r>
        <w:t xml:space="preserve">The purpose of this project is show how </w:t>
      </w:r>
      <w:r w:rsidR="00E51508">
        <w:t>IdentityServer4 can</w:t>
      </w:r>
      <w:r w:rsidR="00121BBF">
        <w:t>:</w:t>
      </w:r>
    </w:p>
    <w:p w14:paraId="3E8CFFAA" w14:textId="7291FE57" w:rsidR="00121BBF" w:rsidRDefault="00B7447F" w:rsidP="00F7511A">
      <w:pPr>
        <w:pStyle w:val="ListParagraph"/>
        <w:numPr>
          <w:ilvl w:val="0"/>
          <w:numId w:val="2"/>
        </w:numPr>
      </w:pPr>
      <w:r>
        <w:t>Authenticate</w:t>
      </w:r>
      <w:r w:rsidR="00121BBF">
        <w:t xml:space="preserve"> users </w:t>
      </w:r>
      <w:r>
        <w:t>via the clients to external</w:t>
      </w:r>
      <w:r w:rsidR="00121BBF">
        <w:t xml:space="preserve"> </w:t>
      </w:r>
      <w:r>
        <w:t xml:space="preserve">non </w:t>
      </w:r>
      <w:proofErr w:type="spellStart"/>
      <w:r>
        <w:t>oidc</w:t>
      </w:r>
      <w:proofErr w:type="spellEnd"/>
      <w:r>
        <w:t>/</w:t>
      </w:r>
      <w:proofErr w:type="spellStart"/>
      <w:r>
        <w:t>oauth</w:t>
      </w:r>
      <w:proofErr w:type="spellEnd"/>
      <w:r>
        <w:t xml:space="preserve"> </w:t>
      </w:r>
      <w:proofErr w:type="spellStart"/>
      <w:r w:rsidR="00121BBF">
        <w:t>IdentityProviders</w:t>
      </w:r>
      <w:proofErr w:type="spellEnd"/>
      <w:r w:rsidR="00121BBF">
        <w:t xml:space="preserve"> (e.g. ADFS, CA </w:t>
      </w:r>
      <w:r>
        <w:t>IAM…. etc.</w:t>
      </w:r>
      <w:r w:rsidR="00121BBF">
        <w:t xml:space="preserve">) </w:t>
      </w:r>
      <w:r>
        <w:t xml:space="preserve">obtain in return an </w:t>
      </w:r>
      <w:proofErr w:type="spellStart"/>
      <w:r w:rsidRPr="00B7447F">
        <w:rPr>
          <w:i/>
          <w:iCs/>
        </w:rPr>
        <w:t>access_token</w:t>
      </w:r>
      <w:proofErr w:type="spellEnd"/>
      <w:r>
        <w:rPr>
          <w:i/>
          <w:iCs/>
        </w:rPr>
        <w:t xml:space="preserve"> </w:t>
      </w:r>
      <w:r w:rsidRPr="00B7447F">
        <w:t xml:space="preserve">to communicate with </w:t>
      </w:r>
      <w:proofErr w:type="spellStart"/>
      <w:r w:rsidRPr="00B7447F">
        <w:t>apis</w:t>
      </w:r>
      <w:proofErr w:type="spellEnd"/>
      <w:r w:rsidRPr="00B7447F">
        <w:rPr>
          <w:i/>
          <w:iCs/>
        </w:rPr>
        <w:t xml:space="preserve"> </w:t>
      </w:r>
      <w:r>
        <w:t>(</w:t>
      </w:r>
      <w:r w:rsidR="006E6328">
        <w:t>e.g.</w:t>
      </w:r>
      <w:r>
        <w:t xml:space="preserve"> SAML token to Bearer)</w:t>
      </w:r>
    </w:p>
    <w:p w14:paraId="71915A61" w14:textId="3BAEA040" w:rsidR="007B1995" w:rsidRDefault="00E51508" w:rsidP="00F7511A">
      <w:pPr>
        <w:pStyle w:val="ListParagraph"/>
        <w:numPr>
          <w:ilvl w:val="0"/>
          <w:numId w:val="2"/>
        </w:numPr>
      </w:pPr>
      <w:r>
        <w:t>E</w:t>
      </w:r>
      <w:r w:rsidR="00D24B1F">
        <w:t xml:space="preserve">liminate the need for clients to create </w:t>
      </w:r>
      <w:proofErr w:type="spellStart"/>
      <w:r w:rsidR="00D24B1F">
        <w:t>jwts</w:t>
      </w:r>
      <w:proofErr w:type="spellEnd"/>
      <w:r w:rsidR="00D24B1F">
        <w:t xml:space="preserve"> for </w:t>
      </w:r>
      <w:proofErr w:type="spellStart"/>
      <w:r w:rsidR="00D24B1F">
        <w:t>apis</w:t>
      </w:r>
      <w:proofErr w:type="spellEnd"/>
      <w:r w:rsidR="00D24B1F">
        <w:t xml:space="preserve"> thus reducing </w:t>
      </w:r>
      <w:r w:rsidR="001B2BE2">
        <w:t xml:space="preserve">responsibilities and </w:t>
      </w:r>
      <w:r w:rsidR="00D24B1F">
        <w:t xml:space="preserve">update certificate maintenance issues when they expire </w:t>
      </w:r>
      <w:r>
        <w:t>(</w:t>
      </w:r>
      <w:r w:rsidR="00D24B1F">
        <w:t xml:space="preserve">for both the clients and </w:t>
      </w:r>
      <w:proofErr w:type="spellStart"/>
      <w:r w:rsidR="00D24B1F">
        <w:t>apis</w:t>
      </w:r>
      <w:proofErr w:type="spellEnd"/>
      <w:r>
        <w:t>)</w:t>
      </w:r>
      <w:r w:rsidR="00D24B1F">
        <w:t xml:space="preserve">. </w:t>
      </w:r>
    </w:p>
    <w:p w14:paraId="3B307B4B" w14:textId="3BFD358E" w:rsidR="00E51508" w:rsidRDefault="00E51508" w:rsidP="00F7511A">
      <w:pPr>
        <w:pStyle w:val="ListParagraph"/>
        <w:numPr>
          <w:ilvl w:val="0"/>
          <w:numId w:val="2"/>
        </w:numPr>
      </w:pPr>
      <w:r>
        <w:t xml:space="preserve">Create and verify </w:t>
      </w:r>
      <w:proofErr w:type="spellStart"/>
      <w:r>
        <w:t>jwts</w:t>
      </w:r>
      <w:proofErr w:type="spellEnd"/>
      <w:r>
        <w:t xml:space="preserve"> between clients and </w:t>
      </w:r>
      <w:proofErr w:type="spellStart"/>
      <w:r>
        <w:t>apis</w:t>
      </w:r>
      <w:proofErr w:type="spellEnd"/>
      <w:r w:rsidR="006E6328">
        <w:t>.</w:t>
      </w:r>
    </w:p>
    <w:p w14:paraId="6FE602CE" w14:textId="354681CE" w:rsidR="00FB65BE" w:rsidRDefault="00FB65BE" w:rsidP="00F7511A">
      <w:pPr>
        <w:pStyle w:val="ListParagraph"/>
        <w:numPr>
          <w:ilvl w:val="0"/>
          <w:numId w:val="2"/>
        </w:numPr>
      </w:pPr>
      <w:r>
        <w:t xml:space="preserve">Obtain </w:t>
      </w:r>
      <w:proofErr w:type="spellStart"/>
      <w:r w:rsidRPr="00FB65BE">
        <w:rPr>
          <w:i/>
          <w:iCs/>
        </w:rPr>
        <w:t>access_tokens</w:t>
      </w:r>
      <w:proofErr w:type="spellEnd"/>
      <w:r>
        <w:t xml:space="preserve"> and </w:t>
      </w:r>
      <w:proofErr w:type="spellStart"/>
      <w:r w:rsidRPr="00FB65BE">
        <w:rPr>
          <w:i/>
          <w:iCs/>
        </w:rPr>
        <w:t>id_tokens</w:t>
      </w:r>
      <w:proofErr w:type="spellEnd"/>
      <w:r>
        <w:t xml:space="preserve"> without using </w:t>
      </w:r>
      <w:proofErr w:type="spellStart"/>
      <w:r w:rsidRPr="00FB65BE">
        <w:rPr>
          <w:i/>
          <w:iCs/>
        </w:rPr>
        <w:t>client_secrets</w:t>
      </w:r>
      <w:proofErr w:type="spellEnd"/>
      <w:r>
        <w:t xml:space="preserve">. </w:t>
      </w:r>
    </w:p>
    <w:p w14:paraId="3D3996A1" w14:textId="5E4FBA4C" w:rsidR="00C70253" w:rsidRDefault="001925E6" w:rsidP="00F7511A">
      <w:pPr>
        <w:pStyle w:val="ListParagraph"/>
        <w:numPr>
          <w:ilvl w:val="0"/>
          <w:numId w:val="2"/>
        </w:numPr>
      </w:pPr>
      <w:r>
        <w:t>Obtain</w:t>
      </w:r>
      <w:r w:rsidR="00C70253">
        <w:t xml:space="preserve"> </w:t>
      </w:r>
      <w:r w:rsidR="001B2BE2">
        <w:t xml:space="preserve">machine to machine </w:t>
      </w:r>
      <w:proofErr w:type="spellStart"/>
      <w:r w:rsidR="00C70253" w:rsidRPr="00C70253">
        <w:rPr>
          <w:i/>
          <w:iCs/>
        </w:rPr>
        <w:t>access_tokens</w:t>
      </w:r>
      <w:proofErr w:type="spellEnd"/>
      <w:r>
        <w:rPr>
          <w:i/>
          <w:iCs/>
        </w:rPr>
        <w:t xml:space="preserve"> </w:t>
      </w:r>
      <w:r w:rsidRPr="001925E6">
        <w:t>that</w:t>
      </w:r>
      <w:r w:rsidR="00C70253" w:rsidRPr="001925E6">
        <w:t xml:space="preserve"> </w:t>
      </w:r>
      <w:r w:rsidR="00C70253">
        <w:t>contain the necessary client claims when actions are performed without users.</w:t>
      </w:r>
    </w:p>
    <w:p w14:paraId="18BD9B59" w14:textId="158276EE" w:rsidR="00C70253" w:rsidRDefault="00C70253" w:rsidP="00F7511A">
      <w:pPr>
        <w:pStyle w:val="ListParagraph"/>
        <w:numPr>
          <w:ilvl w:val="0"/>
          <w:numId w:val="2"/>
        </w:numPr>
      </w:pPr>
      <w:r>
        <w:t xml:space="preserve">Have </w:t>
      </w:r>
      <w:proofErr w:type="spellStart"/>
      <w:r w:rsidRPr="00FB65BE">
        <w:rPr>
          <w:i/>
          <w:iCs/>
        </w:rPr>
        <w:t>access_tokens</w:t>
      </w:r>
      <w:proofErr w:type="spellEnd"/>
      <w:r>
        <w:t xml:space="preserve"> contain the necessary user claims when </w:t>
      </w:r>
      <w:proofErr w:type="spellStart"/>
      <w:r>
        <w:t>api</w:t>
      </w:r>
      <w:proofErr w:type="spellEnd"/>
      <w:r>
        <w:t xml:space="preserve"> actions are performed on behalf of a user.</w:t>
      </w:r>
    </w:p>
    <w:p w14:paraId="58E6BCF9" w14:textId="3F50C843" w:rsidR="000422B2" w:rsidRDefault="00E51508" w:rsidP="00F7511A">
      <w:pPr>
        <w:pStyle w:val="ListParagraph"/>
        <w:numPr>
          <w:ilvl w:val="0"/>
          <w:numId w:val="2"/>
        </w:numPr>
      </w:pPr>
      <w:r>
        <w:t xml:space="preserve">Ensure that </w:t>
      </w:r>
      <w:proofErr w:type="spellStart"/>
      <w:r w:rsidRPr="00E51508">
        <w:rPr>
          <w:i/>
          <w:iCs/>
        </w:rPr>
        <w:t>id_tokens</w:t>
      </w:r>
      <w:proofErr w:type="spellEnd"/>
      <w:r>
        <w:t xml:space="preserve"> are either encrypted (JWE) </w:t>
      </w:r>
      <w:r w:rsidR="001B2BE2">
        <w:t xml:space="preserve">or not exposed </w:t>
      </w:r>
      <w:r>
        <w:t xml:space="preserve">over the browser </w:t>
      </w:r>
      <w:r w:rsidR="001B2BE2">
        <w:t>or both.</w:t>
      </w:r>
    </w:p>
    <w:p w14:paraId="0C97CF5B" w14:textId="00B0E0BE" w:rsidR="00E51508" w:rsidRDefault="00162B3B" w:rsidP="00F7511A">
      <w:pPr>
        <w:pStyle w:val="ListParagraph"/>
        <w:numPr>
          <w:ilvl w:val="0"/>
          <w:numId w:val="2"/>
        </w:numPr>
      </w:pPr>
      <w:r>
        <w:t>Add/remove/verify roles, claims and locations for users. (using identity</w:t>
      </w:r>
      <w:r w:rsidR="00D16C65">
        <w:t xml:space="preserve"> and possibly</w:t>
      </w:r>
      <w:r w:rsidR="00F73A94">
        <w:t xml:space="preserve"> </w:t>
      </w:r>
      <w:proofErr w:type="spellStart"/>
      <w:r w:rsidR="00F73A94">
        <w:t>AdminUI</w:t>
      </w:r>
      <w:proofErr w:type="spellEnd"/>
      <w:r>
        <w:t>)</w:t>
      </w:r>
    </w:p>
    <w:p w14:paraId="668EC887" w14:textId="6C61BC49" w:rsidR="00B63278" w:rsidRDefault="009A1709" w:rsidP="00F7511A">
      <w:pPr>
        <w:pStyle w:val="ListParagraph"/>
        <w:numPr>
          <w:ilvl w:val="0"/>
          <w:numId w:val="2"/>
        </w:numPr>
      </w:pPr>
      <w:r>
        <w:t xml:space="preserve">Utilize </w:t>
      </w:r>
      <w:proofErr w:type="spellStart"/>
      <w:r>
        <w:t>custom</w:t>
      </w:r>
      <w:r w:rsidR="00054A2C">
        <w:t>extension</w:t>
      </w:r>
      <w:proofErr w:type="spellEnd"/>
      <w:r w:rsidR="00054A2C">
        <w:t>/</w:t>
      </w:r>
      <w:r>
        <w:t xml:space="preserve"> delegation grants</w:t>
      </w:r>
      <w:r w:rsidR="00B63278">
        <w:t>.</w:t>
      </w:r>
      <w:r w:rsidR="00B63278" w:rsidRPr="00B63278">
        <w:t xml:space="preserve"> </w:t>
      </w:r>
      <w:hyperlink r:id="rId13" w:history="1">
        <w:r w:rsidR="00B63278">
          <w:rPr>
            <w:rStyle w:val="Hyperlink"/>
          </w:rPr>
          <w:t>https://www.scottbrady91.com/OAuth/Delegation-Patterns-for-OAuth-20</w:t>
        </w:r>
      </w:hyperlink>
    </w:p>
    <w:p w14:paraId="2BE0A5F8" w14:textId="77777777" w:rsidR="007B1995" w:rsidRDefault="007B1995" w:rsidP="007B1995">
      <w:pPr>
        <w:pStyle w:val="Heading3"/>
      </w:pPr>
      <w:bookmarkStart w:id="3" w:name="_Toc32417499"/>
      <w:r>
        <w:t>Audience</w:t>
      </w:r>
      <w:bookmarkEnd w:id="3"/>
    </w:p>
    <w:p w14:paraId="644BF53B" w14:textId="5BBC94D9" w:rsidR="007B1995" w:rsidRPr="00890C2E" w:rsidRDefault="007B1995" w:rsidP="007B1995">
      <w:r>
        <w:t>The intended audience for this document is State of Louisiana agency business technical architects</w:t>
      </w:r>
      <w:r w:rsidR="00754535">
        <w:t xml:space="preserve"> and developers.</w:t>
      </w:r>
      <w:r>
        <w:t xml:space="preserve"> </w:t>
      </w:r>
    </w:p>
    <w:p w14:paraId="510BC5FA" w14:textId="77777777" w:rsidR="007B1995" w:rsidRDefault="007B1995" w:rsidP="007B1995">
      <w:pPr>
        <w:pStyle w:val="Heading3"/>
      </w:pPr>
      <w:bookmarkStart w:id="4" w:name="_Toc32417500"/>
      <w:r w:rsidRPr="007D4B30">
        <w:t>Acronyms, Abbreviations, Terms and Definitions</w:t>
      </w:r>
      <w:bookmarkEnd w:id="4"/>
    </w:p>
    <w:p w14:paraId="4BB6F717" w14:textId="77777777" w:rsidR="007B1995" w:rsidRDefault="007B1995" w:rsidP="007B1995">
      <w:r>
        <w:t xml:space="preserve">Please refer to Appendix A for the list of all acronyms </w:t>
      </w:r>
      <w:r w:rsidRPr="00263F91">
        <w:t>and abbreviations.</w:t>
      </w:r>
    </w:p>
    <w:p w14:paraId="4531FD14" w14:textId="77777777" w:rsidR="007B1995" w:rsidRDefault="007B1995" w:rsidP="007B1995">
      <w:pPr>
        <w:spacing w:before="0" w:after="240" w:line="252" w:lineRule="auto"/>
        <w:ind w:left="0" w:right="0"/>
      </w:pPr>
      <w:r>
        <w:br w:type="page"/>
      </w:r>
    </w:p>
    <w:p w14:paraId="29C6CC4C" w14:textId="77777777" w:rsidR="007B1995" w:rsidRDefault="007B1995" w:rsidP="007B1995">
      <w:pPr>
        <w:pStyle w:val="Heading2"/>
      </w:pPr>
      <w:bookmarkStart w:id="5" w:name="_Toc32417501"/>
      <w:r w:rsidRPr="0059268A">
        <w:lastRenderedPageBreak/>
        <w:t>Design Overview</w:t>
      </w:r>
      <w:bookmarkEnd w:id="5"/>
    </w:p>
    <w:p w14:paraId="4A9845E4" w14:textId="77777777" w:rsidR="007B1995" w:rsidRPr="001A7DDB" w:rsidRDefault="007B1995" w:rsidP="007B1995"/>
    <w:p w14:paraId="4EBE2434" w14:textId="77777777" w:rsidR="007B1995" w:rsidRDefault="007B1995" w:rsidP="007B1995">
      <w:pPr>
        <w:pStyle w:val="Heading3"/>
      </w:pPr>
      <w:bookmarkStart w:id="6" w:name="_Toc32417502"/>
      <w:r w:rsidRPr="0059268A">
        <w:t>Approach</w:t>
      </w:r>
      <w:bookmarkEnd w:id="6"/>
    </w:p>
    <w:p w14:paraId="12040DED" w14:textId="77777777" w:rsidR="007B1995" w:rsidRDefault="007B1995" w:rsidP="007B1995">
      <w:pPr>
        <w:pStyle w:val="Heading3"/>
      </w:pPr>
      <w:bookmarkStart w:id="7" w:name="_Toc32417503"/>
      <w:r>
        <w:t>Security Requirements</w:t>
      </w:r>
      <w:bookmarkEnd w:id="7"/>
      <w:r>
        <w:t xml:space="preserve"> </w:t>
      </w:r>
    </w:p>
    <w:p w14:paraId="1C7789A0" w14:textId="77777777" w:rsidR="007B1995" w:rsidRDefault="007B1995" w:rsidP="007B1995">
      <w:pPr>
        <w:pStyle w:val="Heading3"/>
      </w:pPr>
      <w:bookmarkStart w:id="8" w:name="_Toc32417504"/>
      <w:r w:rsidRPr="0059268A">
        <w:t>Architectural Goals and Constraints</w:t>
      </w:r>
      <w:bookmarkEnd w:id="8"/>
    </w:p>
    <w:p w14:paraId="3287966F" w14:textId="77777777" w:rsidR="007B1995" w:rsidRDefault="007B1995" w:rsidP="007B1995">
      <w:pPr>
        <w:pStyle w:val="Heading2"/>
      </w:pPr>
      <w:bookmarkStart w:id="9" w:name="_Toc32417505"/>
      <w:r>
        <w:t>Technologies Used</w:t>
      </w:r>
      <w:bookmarkEnd w:id="9"/>
    </w:p>
    <w:p w14:paraId="04C2F62D" w14:textId="403435DD" w:rsidR="00A5605F" w:rsidRDefault="007B1995" w:rsidP="007B1995">
      <w:r>
        <w:t xml:space="preserve">The target platform can be either Windows or Linux. The framework used is .NET Core </w:t>
      </w:r>
      <w:r w:rsidR="00754535">
        <w:t>3.1</w:t>
      </w:r>
      <w:r>
        <w:t xml:space="preserve"> and the development environment is Microsoft Visual Studio.</w:t>
      </w:r>
    </w:p>
    <w:p w14:paraId="2E0346C3" w14:textId="0D5D9634" w:rsidR="00A5605F" w:rsidRDefault="00A5605F">
      <w:pPr>
        <w:spacing w:before="0" w:after="160" w:line="259" w:lineRule="auto"/>
        <w:ind w:left="0" w:right="0"/>
      </w:pPr>
      <w:r>
        <w:br w:type="page"/>
      </w:r>
    </w:p>
    <w:p w14:paraId="6BF34C01" w14:textId="2AAEFCF3" w:rsidR="0014704A" w:rsidRDefault="00C6118F" w:rsidP="00510DE7">
      <w:pPr>
        <w:pStyle w:val="Heading2"/>
      </w:pPr>
      <w:bookmarkStart w:id="10" w:name="_Toc32417506"/>
      <w:r>
        <w:rPr>
          <w:shd w:val="clear" w:color="auto" w:fill="FCFCFC"/>
        </w:rPr>
        <w:lastRenderedPageBreak/>
        <w:t xml:space="preserve">OpenID Connect and OAuth 2.0 </w:t>
      </w:r>
      <w:r w:rsidR="009A4CC4">
        <w:rPr>
          <w:shd w:val="clear" w:color="auto" w:fill="FCFCFC"/>
        </w:rPr>
        <w:t>P</w:t>
      </w:r>
      <w:r>
        <w:rPr>
          <w:shd w:val="clear" w:color="auto" w:fill="FCFCFC"/>
        </w:rPr>
        <w:t>rotocols</w:t>
      </w:r>
      <w:r w:rsidR="00510DE7">
        <w:t xml:space="preserve"> </w:t>
      </w:r>
      <w:r w:rsidR="0014704A">
        <w:t>Flows</w:t>
      </w:r>
      <w:bookmarkEnd w:id="10"/>
      <w:r w:rsidR="0014704A">
        <w:t xml:space="preserve"> </w:t>
      </w:r>
    </w:p>
    <w:p w14:paraId="55B333B7" w14:textId="44B812D3" w:rsidR="0014704A" w:rsidRPr="00FE0253" w:rsidRDefault="0014704A" w:rsidP="00461260">
      <w:r w:rsidRPr="00461260">
        <w:t xml:space="preserve">OAuth </w:t>
      </w:r>
      <w:r w:rsidR="00081F72">
        <w:t>(1.0/</w:t>
      </w:r>
      <w:r w:rsidRPr="00461260">
        <w:t>2.0</w:t>
      </w:r>
      <w:r w:rsidR="00081F72">
        <w:t>)</w:t>
      </w:r>
      <w:r w:rsidRPr="00461260">
        <w:t> is a security standard where you</w:t>
      </w:r>
      <w:r w:rsidR="00B6447E">
        <w:t xml:space="preserve"> sign in to an application using an </w:t>
      </w:r>
      <w:r w:rsidR="00B6447E" w:rsidRPr="00B6447E">
        <w:rPr>
          <w:u w:val="single"/>
        </w:rPr>
        <w:t>existing account from another</w:t>
      </w:r>
      <w:r w:rsidR="00B6447E" w:rsidRPr="0071233A">
        <w:rPr>
          <w:u w:val="single"/>
        </w:rPr>
        <w:t xml:space="preserve"> service</w:t>
      </w:r>
      <w:r w:rsidR="0071233A">
        <w:t xml:space="preserve"> </w:t>
      </w:r>
      <w:r w:rsidR="00B6447E" w:rsidRPr="0071233A">
        <w:t>and</w:t>
      </w:r>
      <w:r w:rsidR="00B6447E">
        <w:t xml:space="preserve"> </w:t>
      </w:r>
      <w:r w:rsidRPr="00461260">
        <w:t xml:space="preserve">give </w:t>
      </w:r>
      <w:r w:rsidR="00B6447E">
        <w:t>that</w:t>
      </w:r>
      <w:r w:rsidRPr="00461260">
        <w:t xml:space="preserve"> application permission</w:t>
      </w:r>
      <w:r w:rsidR="00081F72">
        <w:t>/authorization</w:t>
      </w:r>
      <w:r w:rsidRPr="00461260">
        <w:t xml:space="preserve"> to </w:t>
      </w:r>
      <w:r w:rsidR="0071233A">
        <w:t xml:space="preserve">access your data </w:t>
      </w:r>
      <w:r w:rsidR="0071233A" w:rsidRPr="00461260">
        <w:t>or use features in another application on your behalf</w:t>
      </w:r>
      <w:r w:rsidR="0071233A">
        <w:t xml:space="preserve"> without giving it your password.</w:t>
      </w:r>
      <w:r w:rsidR="00FE0253" w:rsidRPr="00FE0253">
        <w:rPr>
          <w:rFonts w:ascii="Georgia" w:hAnsi="Georgia"/>
          <w:color w:val="515151"/>
          <w:sz w:val="27"/>
          <w:szCs w:val="27"/>
          <w:shd w:val="clear" w:color="auto" w:fill="FFFFFF"/>
        </w:rPr>
        <w:t xml:space="preserve"> </w:t>
      </w:r>
      <w:r w:rsidR="00FE0253" w:rsidRPr="00FE0253">
        <w:t>OAuth has a number of “flows” (ways to log in and communicate with the app asking for permissions)</w:t>
      </w:r>
    </w:p>
    <w:p w14:paraId="0441C2E7" w14:textId="5F305B11" w:rsidR="00081F72" w:rsidRPr="00081F72" w:rsidRDefault="00081F72" w:rsidP="00081F72">
      <w:r w:rsidRPr="00081F72">
        <w:t>OpenID </w:t>
      </w:r>
      <w:r>
        <w:t>is</w:t>
      </w:r>
      <w:r w:rsidRPr="00081F72">
        <w:t xml:space="preserve"> another standard protocol for authenticating to external apps from a single account but focused only on authentication. This is the key difference with OAuth, where it was concerned on authorization, but it lacked the ability to authenticate users</w:t>
      </w:r>
      <w:r>
        <w:t>.</w:t>
      </w:r>
    </w:p>
    <w:p w14:paraId="1DF1751D" w14:textId="660CCB73" w:rsidR="0021033D" w:rsidRDefault="0014704A" w:rsidP="00081F72">
      <w:r w:rsidRPr="00461260">
        <w:t xml:space="preserve">The OpenID Connect flow </w:t>
      </w:r>
      <w:r w:rsidR="00081F72">
        <w:t xml:space="preserve">is an extension over OAuth with adds an additional layer to provide a mechanism to authenticate. It merges the latest OAuth and OpenID into a single system. </w:t>
      </w:r>
      <w:r w:rsidR="00D80069">
        <w:t xml:space="preserve">It is basically a </w:t>
      </w:r>
      <w:r w:rsidR="00D80069" w:rsidRPr="00461260">
        <w:t>thin layer that sits on top of OAuth that adds login and profile information about the person who is logged in. ... The OpenID Connect flow looks the same as OAuth.</w:t>
      </w:r>
    </w:p>
    <w:p w14:paraId="0C72528C" w14:textId="6D294B46" w:rsidR="00A95FAD" w:rsidRDefault="00CB43A9" w:rsidP="00461260">
      <w:pPr>
        <w:rPr>
          <w:rStyle w:val="Hyperlink"/>
        </w:rPr>
      </w:pPr>
      <w:r>
        <w:t xml:space="preserve">More info at </w:t>
      </w:r>
      <w:hyperlink r:id="rId14" w:history="1">
        <w:r>
          <w:rPr>
            <w:rStyle w:val="Hyperlink"/>
          </w:rPr>
          <w:t>https://developer.okta.com/blog/2019/10/21/illustrated-guide-to-oauth-and-oidc</w:t>
        </w:r>
      </w:hyperlink>
    </w:p>
    <w:p w14:paraId="3BE6CFEC" w14:textId="77777777" w:rsidR="0082267D" w:rsidRDefault="0082267D" w:rsidP="00461260">
      <w:pPr>
        <w:rPr>
          <w:rStyle w:val="Hyperlink"/>
        </w:rPr>
      </w:pPr>
    </w:p>
    <w:p w14:paraId="03B41CE4" w14:textId="77777777" w:rsidR="0082267D" w:rsidRDefault="0082267D" w:rsidP="00461260">
      <w:pPr>
        <w:rPr>
          <w:rStyle w:val="Hyperlink"/>
        </w:rPr>
      </w:pPr>
    </w:p>
    <w:p w14:paraId="323DC5A2" w14:textId="77777777" w:rsidR="0082267D" w:rsidRDefault="0082267D" w:rsidP="00461260">
      <w:pPr>
        <w:rPr>
          <w:rStyle w:val="Hyperlink"/>
        </w:rPr>
      </w:pPr>
    </w:p>
    <w:p w14:paraId="5B2143DD" w14:textId="2FC4F6D3" w:rsidR="00243833" w:rsidRDefault="00B4730F" w:rsidP="00461260">
      <w:pPr>
        <w:rPr>
          <w:rStyle w:val="Hyperlink"/>
        </w:rPr>
      </w:pPr>
      <w:r>
        <w:rPr>
          <w:noProof/>
          <w:color w:val="0563C1" w:themeColor="hyperlink"/>
          <w:u w:val="single"/>
          <w14:ligatures w14:val="none"/>
        </w:rPr>
        <mc:AlternateContent>
          <mc:Choice Requires="wpg">
            <w:drawing>
              <wp:anchor distT="0" distB="0" distL="114300" distR="114300" simplePos="0" relativeHeight="251688960" behindDoc="0" locked="0" layoutInCell="1" allowOverlap="1" wp14:anchorId="796AEBCA" wp14:editId="4A1E80D7">
                <wp:simplePos x="0" y="0"/>
                <wp:positionH relativeFrom="column">
                  <wp:posOffset>983615</wp:posOffset>
                </wp:positionH>
                <wp:positionV relativeFrom="paragraph">
                  <wp:posOffset>300318</wp:posOffset>
                </wp:positionV>
                <wp:extent cx="4389120" cy="2333289"/>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389120" cy="2333289"/>
                          <a:chOff x="0" y="0"/>
                          <a:chExt cx="4389120" cy="2333289"/>
                        </a:xfrm>
                      </wpg:grpSpPr>
                      <wps:wsp>
                        <wps:cNvPr id="3" name="Rectangle 3"/>
                        <wps:cNvSpPr/>
                        <wps:spPr>
                          <a:xfrm>
                            <a:off x="0" y="1376979"/>
                            <a:ext cx="2882900" cy="95631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2FBE3" w14:textId="713BEAF4" w:rsidR="00B928CE" w:rsidRPr="00B928CE" w:rsidRDefault="00B928CE" w:rsidP="00B928CE">
                              <w:pPr>
                                <w:ind w:left="0"/>
                                <w:jc w:val="center"/>
                                <w:rPr>
                                  <w:b/>
                                  <w:bCs/>
                                </w:rPr>
                              </w:pPr>
                              <w:r w:rsidRPr="00B928CE">
                                <w:rPr>
                                  <w:b/>
                                  <w:bC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37883"/>
                            <a:ext cx="2882900" cy="86143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90002" w14:textId="63D7BD17" w:rsidR="00B928CE" w:rsidRPr="00B928CE" w:rsidRDefault="00B928CE" w:rsidP="00B928CE">
                              <w:pPr>
                                <w:ind w:left="0"/>
                                <w:jc w:val="center"/>
                                <w:rPr>
                                  <w:b/>
                                  <w:bCs/>
                                </w:rPr>
                              </w:pPr>
                              <w:r w:rsidRPr="00B928CE">
                                <w:rPr>
                                  <w:b/>
                                  <w:bCs/>
                                </w:rPr>
                                <w:t>OAuth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882900" cy="536389"/>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B85B8" w14:textId="6D452004" w:rsidR="00B928CE" w:rsidRPr="00B928CE" w:rsidRDefault="00B928CE" w:rsidP="00B928CE">
                              <w:pPr>
                                <w:ind w:left="0"/>
                                <w:jc w:val="center"/>
                                <w:rPr>
                                  <w:b/>
                                  <w:bCs/>
                                </w:rPr>
                              </w:pPr>
                              <w:r w:rsidRPr="00B928CE">
                                <w:rPr>
                                  <w:b/>
                                  <w:bCs/>
                                </w:rP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3117252" y="548640"/>
                            <a:ext cx="1271868" cy="481628"/>
                            <a:chOff x="0" y="0"/>
                            <a:chExt cx="1271868" cy="481628"/>
                          </a:xfrm>
                        </wpg:grpSpPr>
                        <wps:wsp>
                          <wps:cNvPr id="9" name="Arrow: Left 9"/>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3830" y="0"/>
                              <a:ext cx="1108038" cy="374500"/>
                            </a:xfrm>
                            <a:prstGeom prst="rect">
                              <a:avLst/>
                            </a:prstGeom>
                            <a:noFill/>
                            <a:ln w="6350">
                              <a:noFill/>
                            </a:ln>
                          </wps:spPr>
                          <wps:txbx>
                            <w:txbxContent>
                              <w:p w14:paraId="70BD108D" w14:textId="51BBA40B" w:rsidR="00B928CE" w:rsidRDefault="00B928CE">
                                <w:pPr>
                                  <w:ind w:left="0"/>
                                </w:pPr>
                                <w:r>
                                  <w:t>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074222" y="0"/>
                            <a:ext cx="1271868" cy="481628"/>
                            <a:chOff x="0" y="0"/>
                            <a:chExt cx="1271868" cy="481628"/>
                          </a:xfrm>
                        </wpg:grpSpPr>
                        <wps:wsp>
                          <wps:cNvPr id="15" name="Arrow: Left 15"/>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3830" y="0"/>
                              <a:ext cx="1108038" cy="374500"/>
                            </a:xfrm>
                            <a:prstGeom prst="rect">
                              <a:avLst/>
                            </a:prstGeom>
                            <a:noFill/>
                            <a:ln w="6350">
                              <a:noFill/>
                            </a:ln>
                          </wps:spPr>
                          <wps:txbx>
                            <w:txbxContent>
                              <w:p w14:paraId="52CE2EBF" w14:textId="53BA0E60" w:rsidR="00B928CE" w:rsidRDefault="00B928CE" w:rsidP="00B928CE">
                                <w:pPr>
                                  <w:ind w:left="0"/>
                                </w:pPr>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96AEBCA" id="Group 17" o:spid="_x0000_s1029" style="position:absolute;left:0;text-align:left;margin-left:77.45pt;margin-top:23.65pt;width:345.6pt;height:183.7pt;z-index:251688960" coordsize="43891,2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">
                <v:rect id="Rectangle 3" o:spid="_x0000_s1030" style="position:absolute;top:13769;width:28829;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" fillcolor="#7b7b7b [2406]" stroked="f" strokeweight="1pt">
                  <v:textbox>
                    <w:txbxContent>
                      <w:p w14:paraId="6E82FBE3" w14:textId="713BEAF4" w:rsidR="00B928CE" w:rsidRPr="00B928CE" w:rsidRDefault="00B928CE" w:rsidP="00B928CE">
                        <w:pPr>
                          <w:ind w:left="0"/>
                          <w:jc w:val="center"/>
                          <w:rPr>
                            <w:b/>
                            <w:bCs/>
                          </w:rPr>
                        </w:pPr>
                        <w:r w:rsidRPr="00B928CE">
                          <w:rPr>
                            <w:b/>
                            <w:bCs/>
                          </w:rPr>
                          <w:t>HTTP</w:t>
                        </w:r>
                      </w:p>
                    </w:txbxContent>
                  </v:textbox>
                </v:rect>
                <v:rect id="Rectangle 7" o:spid="_x0000_s1031" style="position:absolute;top:5378;width:28829;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" fillcolor="#00b050" stroked="f" strokeweight="1pt">
                  <v:textbox>
                    <w:txbxContent>
                      <w:p w14:paraId="2E690002" w14:textId="63D7BD17" w:rsidR="00B928CE" w:rsidRPr="00B928CE" w:rsidRDefault="00B928CE" w:rsidP="00B928CE">
                        <w:pPr>
                          <w:ind w:left="0"/>
                          <w:jc w:val="center"/>
                          <w:rPr>
                            <w:b/>
                            <w:bCs/>
                          </w:rPr>
                        </w:pPr>
                        <w:r w:rsidRPr="00B928CE">
                          <w:rPr>
                            <w:b/>
                            <w:bCs/>
                          </w:rPr>
                          <w:t>OAuth 2.0</w:t>
                        </w:r>
                      </w:p>
                    </w:txbxContent>
                  </v:textbox>
                </v:rect>
                <v:rect id="Rectangle 8" o:spid="_x0000_s1032" style="position:absolute;width:28829;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" fillcolor="#2e74b5 [2408]" stroked="f" strokeweight="1pt">
                  <v:textbox>
                    <w:txbxContent>
                      <w:p w14:paraId="0A2B85B8" w14:textId="6D452004" w:rsidR="00B928CE" w:rsidRPr="00B928CE" w:rsidRDefault="00B928CE" w:rsidP="00B928CE">
                        <w:pPr>
                          <w:ind w:left="0"/>
                          <w:jc w:val="center"/>
                          <w:rPr>
                            <w:b/>
                            <w:bCs/>
                          </w:rPr>
                        </w:pPr>
                        <w:r w:rsidRPr="00B928CE">
                          <w:rPr>
                            <w:b/>
                            <w:bCs/>
                          </w:rPr>
                          <w:t>OpenID Connect</w:t>
                        </w:r>
                      </w:p>
                    </w:txbxContent>
                  </v:textbox>
                </v:rect>
                <v:group id="Group 13" o:spid="_x0000_s1033" style="position:absolute;left:31172;top:5486;width:12719;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" adj="2218" fillcolor="#4472c4 [3204]" strokecolor="#1f3763 [1604]" strokeweight="1pt"/>
                  <v:shape id="Text Box 12" o:spid="_x0000_s1035"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BD108D" w14:textId="51BBA40B" w:rsidR="00B928CE" w:rsidRDefault="00B928CE">
                          <w:pPr>
                            <w:ind w:left="0"/>
                          </w:pPr>
                          <w:r>
                            <w:t>Authorization</w:t>
                          </w:r>
                        </w:p>
                      </w:txbxContent>
                    </v:textbox>
                  </v:shape>
                </v:group>
                <v:group id="Group 14" o:spid="_x0000_s1036" style="position:absolute;left:30742;width:12718;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rrow: Left 15" o:spid="_x0000_s1037"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" adj="2218" fillcolor="#4472c4 [3204]" strokecolor="#1f3763 [1604]" strokeweight="1pt"/>
                  <v:shape id="Text Box 16" o:spid="_x0000_s1038"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2CE2EBF" w14:textId="53BA0E60" w:rsidR="00B928CE" w:rsidRDefault="00B928CE" w:rsidP="00B928CE">
                          <w:pPr>
                            <w:ind w:left="0"/>
                          </w:pPr>
                          <w:r>
                            <w:t>Authentication</w:t>
                          </w:r>
                        </w:p>
                      </w:txbxContent>
                    </v:textbox>
                  </v:shape>
                </v:group>
                <w10:wrap type="topAndBottom"/>
              </v:group>
            </w:pict>
          </mc:Fallback>
        </mc:AlternateContent>
      </w:r>
    </w:p>
    <w:p w14:paraId="65463A83" w14:textId="30FA5F90" w:rsidR="00243833" w:rsidRDefault="00243833" w:rsidP="00461260">
      <w:pPr>
        <w:rPr>
          <w:rStyle w:val="Hyperlink"/>
        </w:rPr>
      </w:pPr>
    </w:p>
    <w:p w14:paraId="6BF54E5D" w14:textId="6CBC5E70" w:rsidR="0082267D" w:rsidRDefault="00B4730F" w:rsidP="00930FC3">
      <w:pPr>
        <w:pStyle w:val="Caption"/>
        <w:jc w:val="center"/>
      </w:pPr>
      <w:bookmarkStart w:id="11" w:name="_Toc32414968"/>
      <w:r>
        <w:t xml:space="preserve">Figure </w:t>
      </w:r>
      <w:fldSimple w:instr=" SEQ Figure \* ARABIC ">
        <w:r>
          <w:rPr>
            <w:noProof/>
          </w:rPr>
          <w:t>1</w:t>
        </w:r>
      </w:fldSimple>
      <w:r>
        <w:t xml:space="preserve">: </w:t>
      </w:r>
      <w:proofErr w:type="spellStart"/>
      <w:r>
        <w:t>OpenId</w:t>
      </w:r>
      <w:proofErr w:type="spellEnd"/>
      <w:r>
        <w:t xml:space="preserve"> Connect and OAuth</w:t>
      </w:r>
      <w:bookmarkEnd w:id="11"/>
    </w:p>
    <w:p w14:paraId="117FD38C" w14:textId="77777777" w:rsidR="0082267D" w:rsidRDefault="0082267D">
      <w:pPr>
        <w:spacing w:before="0" w:after="160" w:line="259" w:lineRule="auto"/>
        <w:ind w:left="0" w:right="0"/>
        <w:rPr>
          <w:b/>
          <w:bCs/>
          <w:smallCaps/>
          <w:color w:val="595959" w:themeColor="text1" w:themeTint="A6"/>
        </w:rPr>
      </w:pPr>
      <w:r>
        <w:br w:type="page"/>
      </w:r>
    </w:p>
    <w:p w14:paraId="6F0B7349" w14:textId="77777777" w:rsidR="00930FC3" w:rsidRDefault="00930FC3" w:rsidP="00930FC3">
      <w:pPr>
        <w:pStyle w:val="Heading2"/>
      </w:pPr>
      <w:bookmarkStart w:id="12" w:name="_Toc32417507"/>
      <w:r>
        <w:lastRenderedPageBreak/>
        <w:t>What is IdentityServer?</w:t>
      </w:r>
      <w:bookmarkEnd w:id="12"/>
    </w:p>
    <w:p w14:paraId="25529F13" w14:textId="1B8D3F52" w:rsidR="00930FC3" w:rsidRDefault="00930FC3" w:rsidP="00930FC3">
      <w:pPr>
        <w:rPr>
          <w:shd w:val="clear" w:color="auto" w:fill="FCFCFC"/>
        </w:rPr>
      </w:pPr>
      <w:proofErr w:type="spellStart"/>
      <w:r>
        <w:rPr>
          <w:shd w:val="clear" w:color="auto" w:fill="FCFCFC"/>
        </w:rPr>
        <w:t>IdentityServer</w:t>
      </w:r>
      <w:proofErr w:type="spellEnd"/>
      <w:r>
        <w:rPr>
          <w:shd w:val="clear" w:color="auto" w:fill="FCFCFC"/>
        </w:rPr>
        <w:t xml:space="preserve"> is an OpenID Connect provider - it implements the OpenID Connect and OAuth 2.0 protocols. The protocol flows are defined by setting a grant type(s) to clients. These grant types specify how a client can interact with the token service.</w:t>
      </w:r>
      <w:r w:rsidR="00C7237A">
        <w:rPr>
          <w:shd w:val="clear" w:color="auto" w:fill="FCFCFC"/>
        </w:rPr>
        <w:t xml:space="preserve"> </w:t>
      </w:r>
    </w:p>
    <w:p w14:paraId="6DAD5093" w14:textId="77777777" w:rsidR="00930FC3" w:rsidRDefault="00930FC3" w:rsidP="00930FC3">
      <w:pPr>
        <w:rPr>
          <w:rFonts w:eastAsia="Times New Roman"/>
          <w:kern w:val="0"/>
          <w:lang w:eastAsia="en-US"/>
          <w14:ligatures w14:val="none"/>
        </w:rPr>
      </w:pPr>
      <w:proofErr w:type="spellStart"/>
      <w:r>
        <w:t>IdentityServer</w:t>
      </w:r>
      <w:proofErr w:type="spellEnd"/>
      <w:r>
        <w:t xml:space="preserve"> has a number of jobs and features - including:</w:t>
      </w:r>
    </w:p>
    <w:p w14:paraId="2CF90BD8" w14:textId="77777777" w:rsidR="00930FC3" w:rsidRDefault="00930FC3" w:rsidP="00F7511A">
      <w:pPr>
        <w:pStyle w:val="ListParagraph"/>
        <w:numPr>
          <w:ilvl w:val="0"/>
          <w:numId w:val="3"/>
        </w:numPr>
      </w:pPr>
      <w:r>
        <w:t>protect your resources</w:t>
      </w:r>
    </w:p>
    <w:p w14:paraId="69481B6F" w14:textId="77777777" w:rsidR="00930FC3" w:rsidRDefault="00930FC3" w:rsidP="00F7511A">
      <w:pPr>
        <w:pStyle w:val="ListParagraph"/>
        <w:numPr>
          <w:ilvl w:val="0"/>
          <w:numId w:val="3"/>
        </w:numPr>
      </w:pPr>
      <w:r>
        <w:t>authenticate users using a local account store or via an external identity provider</w:t>
      </w:r>
    </w:p>
    <w:p w14:paraId="0E51537C" w14:textId="77777777" w:rsidR="00930FC3" w:rsidRDefault="00930FC3" w:rsidP="00F7511A">
      <w:pPr>
        <w:pStyle w:val="ListParagraph"/>
        <w:numPr>
          <w:ilvl w:val="0"/>
          <w:numId w:val="3"/>
        </w:numPr>
      </w:pPr>
      <w:r>
        <w:t>provide session management and single sign-on</w:t>
      </w:r>
    </w:p>
    <w:p w14:paraId="60FC6D93" w14:textId="77777777" w:rsidR="00930FC3" w:rsidRDefault="00930FC3" w:rsidP="00F7511A">
      <w:pPr>
        <w:pStyle w:val="ListParagraph"/>
        <w:numPr>
          <w:ilvl w:val="0"/>
          <w:numId w:val="3"/>
        </w:numPr>
      </w:pPr>
      <w:r>
        <w:t>manage and authenticate clients</w:t>
      </w:r>
    </w:p>
    <w:p w14:paraId="4F047CB7" w14:textId="77777777" w:rsidR="00930FC3" w:rsidRDefault="00930FC3" w:rsidP="00F7511A">
      <w:pPr>
        <w:pStyle w:val="ListParagraph"/>
        <w:numPr>
          <w:ilvl w:val="0"/>
          <w:numId w:val="3"/>
        </w:numPr>
      </w:pPr>
      <w:r>
        <w:t>issue identity and access tokens to clients</w:t>
      </w:r>
    </w:p>
    <w:p w14:paraId="7A3149ED" w14:textId="15E17FAF" w:rsidR="00930FC3" w:rsidRDefault="00930FC3" w:rsidP="00F7511A">
      <w:pPr>
        <w:pStyle w:val="ListParagraph"/>
        <w:numPr>
          <w:ilvl w:val="0"/>
          <w:numId w:val="3"/>
        </w:numPr>
      </w:pPr>
      <w:r>
        <w:t>validate tokens</w:t>
      </w:r>
    </w:p>
    <w:p w14:paraId="3E8B53B3" w14:textId="77777777" w:rsidR="00F52DE3" w:rsidRDefault="00F52DE3">
      <w:pPr>
        <w:spacing w:before="0" w:after="160" w:line="259" w:lineRule="auto"/>
        <w:ind w:left="0" w:right="0"/>
      </w:pPr>
    </w:p>
    <w:p w14:paraId="06EC26C2" w14:textId="117131AC" w:rsidR="00374177" w:rsidRDefault="00374177">
      <w:pPr>
        <w:spacing w:before="0" w:after="160" w:line="259" w:lineRule="auto"/>
        <w:ind w:left="0" w:right="0"/>
      </w:pPr>
      <w:bookmarkStart w:id="13" w:name="_GoBack"/>
      <w:bookmarkEnd w:id="13"/>
      <w:r>
        <w:br w:type="page"/>
      </w:r>
    </w:p>
    <w:p w14:paraId="77493EB7" w14:textId="7906E58D" w:rsidR="00834658" w:rsidRDefault="0001723E" w:rsidP="00834658">
      <w:pPr>
        <w:pStyle w:val="Heading2"/>
      </w:pPr>
      <w:bookmarkStart w:id="14" w:name="_Toc32417508"/>
      <w:r>
        <w:lastRenderedPageBreak/>
        <w:t>C</w:t>
      </w:r>
      <w:r w:rsidR="006C15CF">
        <w:t>ommon</w:t>
      </w:r>
      <w:r>
        <w:t xml:space="preserve"> </w:t>
      </w:r>
      <w:r w:rsidR="00834658">
        <w:t>IdentityServer Terminologies</w:t>
      </w:r>
      <w:bookmarkEnd w:id="14"/>
    </w:p>
    <w:p w14:paraId="4C1445E7" w14:textId="5F50C0AD" w:rsidR="0041465D" w:rsidRDefault="00834658" w:rsidP="0041465D">
      <w:pPr>
        <w:pStyle w:val="Heading3"/>
      </w:pPr>
      <w:bookmarkStart w:id="15" w:name="_Toc32417509"/>
      <w:r w:rsidRPr="0009288E">
        <w:t>User</w:t>
      </w:r>
      <w:bookmarkEnd w:id="15"/>
      <w:r w:rsidRPr="0009288E">
        <w:t> </w:t>
      </w:r>
    </w:p>
    <w:p w14:paraId="028E2ADC" w14:textId="202BD197" w:rsidR="00834658" w:rsidRPr="00834658" w:rsidRDefault="00834658" w:rsidP="0041465D">
      <w:r w:rsidRPr="00834658">
        <w:t>A human that is using a registered client to access a resource</w:t>
      </w:r>
    </w:p>
    <w:p w14:paraId="21936C2F" w14:textId="77777777" w:rsidR="0041465D" w:rsidRDefault="00834658" w:rsidP="0041465D">
      <w:pPr>
        <w:pStyle w:val="Heading3"/>
      </w:pPr>
      <w:bookmarkStart w:id="16" w:name="_Toc32417510"/>
      <w:r w:rsidRPr="0009288E">
        <w:t>Client</w:t>
      </w:r>
      <w:bookmarkEnd w:id="16"/>
      <w:r w:rsidRPr="00834658">
        <w:t> </w:t>
      </w:r>
    </w:p>
    <w:p w14:paraId="230EDFFD" w14:textId="63F3FC3C" w:rsidR="00834658" w:rsidRDefault="00834658" w:rsidP="00834658">
      <w:r w:rsidRPr="00834658">
        <w:t xml:space="preserve"> A client is a piece of software requesting a token from </w:t>
      </w:r>
      <w:proofErr w:type="spellStart"/>
      <w:r w:rsidRPr="00834658">
        <w:t>IdentityServer</w:t>
      </w:r>
      <w:proofErr w:type="spellEnd"/>
      <w:r w:rsidRPr="00834658">
        <w:t xml:space="preserve"> e.g. Mobile app, web app, SPAs etc. They request for</w:t>
      </w:r>
      <w:r w:rsidR="00F0262A">
        <w:t xml:space="preserve"> tokens</w:t>
      </w:r>
    </w:p>
    <w:p w14:paraId="22208701" w14:textId="39DBD529" w:rsidR="00607B21" w:rsidRDefault="00607B21" w:rsidP="00607B21">
      <w:pPr>
        <w:pStyle w:val="Heading3"/>
      </w:pPr>
      <w:bookmarkStart w:id="17" w:name="_Toc32417511"/>
      <w:r>
        <w:t>Token</w:t>
      </w:r>
      <w:bookmarkEnd w:id="17"/>
    </w:p>
    <w:p w14:paraId="418D6A26" w14:textId="0997A605" w:rsidR="00607B21" w:rsidRPr="00607B21" w:rsidRDefault="00607B21" w:rsidP="00607B21">
      <w:r>
        <w:t xml:space="preserve">There are different types of tokens. Each token type has its own use. </w:t>
      </w:r>
      <w:proofErr w:type="gramStart"/>
      <w:r>
        <w:t>These token</w:t>
      </w:r>
      <w:proofErr w:type="gramEnd"/>
      <w:r>
        <w:t xml:space="preserve"> are requested from </w:t>
      </w:r>
      <w:proofErr w:type="spellStart"/>
      <w:r>
        <w:t>IdentityServer</w:t>
      </w:r>
      <w:proofErr w:type="spellEnd"/>
      <w:r>
        <w:t xml:space="preserve"> by the client to use to access an API and/or to identity the user. </w:t>
      </w:r>
    </w:p>
    <w:p w14:paraId="0CB3AAE2" w14:textId="6B4EB2AE" w:rsidR="00834658" w:rsidRPr="00834658" w:rsidRDefault="00834658" w:rsidP="00F7511A">
      <w:pPr>
        <w:pStyle w:val="ListParagraph"/>
        <w:numPr>
          <w:ilvl w:val="1"/>
          <w:numId w:val="4"/>
        </w:numPr>
        <w:ind w:left="432"/>
      </w:pPr>
      <w:r w:rsidRPr="001D506A">
        <w:rPr>
          <w:b/>
          <w:bCs/>
        </w:rPr>
        <w:t>Identity Token</w:t>
      </w:r>
      <w:r w:rsidR="00283C1E">
        <w:rPr>
          <w:b/>
          <w:bCs/>
        </w:rPr>
        <w:t xml:space="preserve"> </w:t>
      </w:r>
      <w:r w:rsidR="00283C1E" w:rsidRPr="00283C1E">
        <w:rPr>
          <w:rFonts w:ascii="Courier New" w:hAnsi="Courier New" w:cs="Courier New"/>
          <w:i/>
          <w:iCs/>
          <w:sz w:val="20"/>
          <w:szCs w:val="20"/>
        </w:rPr>
        <w:t>(</w:t>
      </w:r>
      <w:proofErr w:type="spellStart"/>
      <w:r w:rsidR="00283C1E" w:rsidRPr="00283C1E">
        <w:rPr>
          <w:rFonts w:ascii="Courier New" w:hAnsi="Courier New" w:cs="Courier New"/>
          <w:i/>
          <w:iCs/>
          <w:sz w:val="20"/>
          <w:szCs w:val="20"/>
        </w:rPr>
        <w:t>id_token</w:t>
      </w:r>
      <w:proofErr w:type="spellEnd"/>
      <w:r w:rsidR="00283C1E" w:rsidRPr="00283C1E">
        <w:rPr>
          <w:rFonts w:ascii="Courier New" w:hAnsi="Courier New" w:cs="Courier New"/>
          <w:i/>
          <w:iCs/>
          <w:sz w:val="20"/>
          <w:szCs w:val="20"/>
        </w:rPr>
        <w:t>)</w:t>
      </w:r>
      <w:r w:rsidRPr="00283C1E">
        <w:rPr>
          <w:sz w:val="20"/>
          <w:szCs w:val="20"/>
        </w:rPr>
        <w:t> </w:t>
      </w:r>
      <w:r w:rsidRPr="00834658">
        <w:t>- for authenticating the user</w:t>
      </w:r>
    </w:p>
    <w:p w14:paraId="63AF4C88" w14:textId="77777777" w:rsidR="00834658" w:rsidRPr="00834658" w:rsidRDefault="00834658" w:rsidP="00F7511A">
      <w:pPr>
        <w:pStyle w:val="ListParagraph"/>
        <w:numPr>
          <w:ilvl w:val="2"/>
          <w:numId w:val="5"/>
        </w:numPr>
        <w:ind w:left="1152"/>
      </w:pPr>
      <w:r w:rsidRPr="00834658">
        <w:t>identity token is the outcome of the authentication process</w:t>
      </w:r>
    </w:p>
    <w:p w14:paraId="5717F298" w14:textId="77777777" w:rsidR="00834658" w:rsidRPr="00834658" w:rsidRDefault="00834658" w:rsidP="00F7511A">
      <w:pPr>
        <w:pStyle w:val="ListParagraph"/>
        <w:numPr>
          <w:ilvl w:val="2"/>
          <w:numId w:val="5"/>
        </w:numPr>
        <w:ind w:left="1152"/>
      </w:pPr>
      <w:r w:rsidRPr="00834658">
        <w:t>contains an identifier for the user (a sub/subject claim)</w:t>
      </w:r>
    </w:p>
    <w:p w14:paraId="4CC28E5B" w14:textId="57CE12B3" w:rsidR="00834658" w:rsidRDefault="00834658" w:rsidP="00F7511A">
      <w:pPr>
        <w:pStyle w:val="ListParagraph"/>
        <w:numPr>
          <w:ilvl w:val="2"/>
          <w:numId w:val="5"/>
        </w:numPr>
        <w:ind w:left="1152"/>
      </w:pPr>
      <w:r w:rsidRPr="00834658">
        <w:t>also contains info on how and when the user authenticated, but it can contain additional identity data</w:t>
      </w:r>
      <w:r w:rsidR="003E3834">
        <w:t xml:space="preserve"> which may represent user claims and more.</w:t>
      </w:r>
    </w:p>
    <w:p w14:paraId="17B044E1" w14:textId="10CD5D5D" w:rsidR="005B7091" w:rsidRPr="005B7091" w:rsidRDefault="00061A8E" w:rsidP="00F7511A">
      <w:pPr>
        <w:pStyle w:val="ListParagraph"/>
        <w:numPr>
          <w:ilvl w:val="2"/>
          <w:numId w:val="5"/>
        </w:numPr>
        <w:ind w:left="1152"/>
      </w:pPr>
      <w:r>
        <w:t>m</w:t>
      </w:r>
      <w:r w:rsidR="005B7091" w:rsidRPr="005B7091">
        <w:t>any OIDC implementers will use JSON Web Token</w:t>
      </w:r>
      <w:r w:rsidR="005B7091">
        <w:t xml:space="preserve"> </w:t>
      </w:r>
      <w:r w:rsidR="005B7091" w:rsidRPr="005B7091">
        <w:t xml:space="preserve">as the format for this token but this is not part of the OIDC spec. JWT is also commonly used for </w:t>
      </w:r>
      <w:proofErr w:type="spellStart"/>
      <w:r w:rsidR="005B7091" w:rsidRPr="005B7091">
        <w:t>access_token</w:t>
      </w:r>
      <w:proofErr w:type="spellEnd"/>
      <w:r w:rsidR="005B7091" w:rsidRPr="005B7091">
        <w:t xml:space="preserve"> and </w:t>
      </w:r>
      <w:proofErr w:type="spellStart"/>
      <w:r w:rsidR="005B7091" w:rsidRPr="005B7091">
        <w:t>refresh_token</w:t>
      </w:r>
      <w:proofErr w:type="spellEnd"/>
      <w:r w:rsidR="005B7091" w:rsidRPr="005B7091">
        <w:t>.</w:t>
      </w:r>
    </w:p>
    <w:p w14:paraId="5EDC0A6E" w14:textId="45DEC22B" w:rsidR="00834658" w:rsidRPr="006A7C82" w:rsidRDefault="00834658" w:rsidP="00F7511A">
      <w:pPr>
        <w:pStyle w:val="ListParagraph"/>
        <w:numPr>
          <w:ilvl w:val="1"/>
          <w:numId w:val="4"/>
        </w:numPr>
        <w:ind w:left="432"/>
      </w:pPr>
      <w:r w:rsidRPr="001D506A">
        <w:rPr>
          <w:b/>
          <w:bCs/>
        </w:rPr>
        <w:t>Access Token</w:t>
      </w:r>
      <w:r w:rsidR="00283C1E">
        <w:rPr>
          <w:b/>
          <w:bCs/>
        </w:rPr>
        <w:t xml:space="preserve"> </w:t>
      </w:r>
      <w:r w:rsidR="00283C1E" w:rsidRPr="00283C1E">
        <w:rPr>
          <w:rFonts w:ascii="Courier New" w:hAnsi="Courier New" w:cs="Courier New"/>
          <w:i/>
          <w:iCs/>
          <w:sz w:val="20"/>
          <w:szCs w:val="20"/>
        </w:rPr>
        <w:t>(</w:t>
      </w:r>
      <w:proofErr w:type="spellStart"/>
      <w:r w:rsidR="00283C1E" w:rsidRPr="00283C1E">
        <w:rPr>
          <w:rFonts w:ascii="Courier New" w:hAnsi="Courier New" w:cs="Courier New"/>
          <w:i/>
          <w:iCs/>
          <w:sz w:val="20"/>
          <w:szCs w:val="20"/>
        </w:rPr>
        <w:t>access_token</w:t>
      </w:r>
      <w:proofErr w:type="spellEnd"/>
      <w:r w:rsidR="00283C1E" w:rsidRPr="00283C1E">
        <w:rPr>
          <w:rFonts w:ascii="Courier New" w:hAnsi="Courier New" w:cs="Courier New"/>
          <w:i/>
          <w:iCs/>
          <w:sz w:val="20"/>
          <w:szCs w:val="20"/>
        </w:rPr>
        <w:t>)</w:t>
      </w:r>
      <w:r w:rsidRPr="00283C1E">
        <w:rPr>
          <w:sz w:val="20"/>
          <w:szCs w:val="20"/>
        </w:rPr>
        <w:t> </w:t>
      </w:r>
      <w:r w:rsidRPr="00834658">
        <w:t>- for accessing an API resource (authorize access to data)</w:t>
      </w:r>
      <w:r w:rsidR="005B7091">
        <w:t>. These are used as bearer token</w:t>
      </w:r>
      <w:r w:rsidR="006A7C82">
        <w:t xml:space="preserve"> which </w:t>
      </w:r>
      <w:r w:rsidR="006A7C82" w:rsidRPr="006A7C82">
        <w:t>means that the bearer can access the authorized resource without further authentication</w:t>
      </w:r>
      <w:r w:rsidR="00AC1B10">
        <w:t>. They generally have a short lifespan.</w:t>
      </w:r>
    </w:p>
    <w:p w14:paraId="3A8901D7" w14:textId="77777777" w:rsidR="00834658" w:rsidRPr="00834658" w:rsidRDefault="00834658" w:rsidP="00F7511A">
      <w:pPr>
        <w:pStyle w:val="ListParagraph"/>
        <w:numPr>
          <w:ilvl w:val="2"/>
          <w:numId w:val="6"/>
        </w:numPr>
        <w:ind w:left="1152"/>
      </w:pPr>
      <w:r w:rsidRPr="00834658">
        <w:t>clients request access tokens and forward them to APIs</w:t>
      </w:r>
    </w:p>
    <w:p w14:paraId="351873D1" w14:textId="68B652D2" w:rsidR="00834658" w:rsidRDefault="00834658" w:rsidP="00F7511A">
      <w:pPr>
        <w:pStyle w:val="ListParagraph"/>
        <w:numPr>
          <w:ilvl w:val="2"/>
          <w:numId w:val="6"/>
        </w:numPr>
        <w:ind w:left="1152"/>
      </w:pPr>
      <w:r w:rsidRPr="00834658">
        <w:t>contain information about the client and (optionally) the user</w:t>
      </w:r>
      <w:r w:rsidR="00F05193">
        <w:t xml:space="preserve"> which can be used to figure out how much they can do.</w:t>
      </w:r>
      <w:r w:rsidR="00F05193" w:rsidRPr="00F05193">
        <w:rPr>
          <w:rFonts w:ascii="Georgia" w:hAnsi="Georgia"/>
          <w:color w:val="515151"/>
          <w:sz w:val="27"/>
          <w:szCs w:val="27"/>
          <w:shd w:val="clear" w:color="auto" w:fill="FFFFFF"/>
        </w:rPr>
        <w:t xml:space="preserve"> </w:t>
      </w:r>
      <w:r w:rsidR="00F05193">
        <w:t>T</w:t>
      </w:r>
      <w:r w:rsidR="00F05193" w:rsidRPr="00F05193">
        <w:t>his is how the APIs authorize</w:t>
      </w:r>
      <w:r w:rsidR="00D41EE1">
        <w:t>.</w:t>
      </w:r>
    </w:p>
    <w:p w14:paraId="3594214D" w14:textId="7A3DB276" w:rsidR="00D41EE1" w:rsidRPr="00F05193" w:rsidRDefault="00D41EE1" w:rsidP="00F7511A">
      <w:pPr>
        <w:pStyle w:val="ListParagraph"/>
        <w:numPr>
          <w:ilvl w:val="1"/>
          <w:numId w:val="4"/>
        </w:numPr>
        <w:ind w:left="432"/>
      </w:pPr>
      <w:r w:rsidRPr="0001723E">
        <w:rPr>
          <w:b/>
          <w:bCs/>
        </w:rPr>
        <w:t>Refresh Token</w:t>
      </w:r>
      <w:r>
        <w:t xml:space="preserve"> (</w:t>
      </w:r>
      <w:proofErr w:type="spellStart"/>
      <w:r w:rsidRPr="00D41EE1">
        <w:rPr>
          <w:rFonts w:ascii="Courier New" w:hAnsi="Courier New" w:cs="Courier New"/>
          <w:i/>
          <w:iCs/>
          <w:sz w:val="20"/>
          <w:szCs w:val="20"/>
        </w:rPr>
        <w:t>refresh_token</w:t>
      </w:r>
      <w:proofErr w:type="spellEnd"/>
      <w:r>
        <w:t xml:space="preserve">) – </w:t>
      </w:r>
      <w:r w:rsidR="0001723E">
        <w:t>t</w:t>
      </w:r>
      <w:r>
        <w:t xml:space="preserve">hese are used to obtain a new </w:t>
      </w:r>
      <w:proofErr w:type="spellStart"/>
      <w:r w:rsidRPr="00D41EE1">
        <w:rPr>
          <w:rFonts w:ascii="Courier New" w:hAnsi="Courier New" w:cs="Courier New"/>
          <w:sz w:val="20"/>
          <w:szCs w:val="20"/>
        </w:rPr>
        <w:t>access_token</w:t>
      </w:r>
      <w:proofErr w:type="spellEnd"/>
      <w:r>
        <w:t>. These are typically long lived.</w:t>
      </w:r>
    </w:p>
    <w:p w14:paraId="061FE32F" w14:textId="793BFF5F" w:rsidR="00834658" w:rsidRPr="00834658" w:rsidRDefault="00834658" w:rsidP="00F7511A">
      <w:pPr>
        <w:pStyle w:val="ListParagraph"/>
        <w:numPr>
          <w:ilvl w:val="1"/>
          <w:numId w:val="4"/>
        </w:numPr>
        <w:ind w:left="432"/>
      </w:pPr>
      <w:proofErr w:type="spellStart"/>
      <w:r w:rsidRPr="00834658">
        <w:t>IdentityServer</w:t>
      </w:r>
      <w:proofErr w:type="spellEnd"/>
      <w:r w:rsidRPr="00834658">
        <w:t xml:space="preserve"> wants to know which clients can request tokens - </w:t>
      </w:r>
      <w:r w:rsidR="002A278B" w:rsidRPr="00834658">
        <w:t>it’s</w:t>
      </w:r>
      <w:r w:rsidRPr="00834658">
        <w:t xml:space="preserve"> a whitelist.</w:t>
      </w:r>
    </w:p>
    <w:p w14:paraId="23ED57D4" w14:textId="6A3A9762" w:rsidR="0041465D" w:rsidRDefault="00834658" w:rsidP="0041465D">
      <w:pPr>
        <w:pStyle w:val="Heading3"/>
      </w:pPr>
      <w:bookmarkStart w:id="18" w:name="_Toc32417512"/>
      <w:r w:rsidRPr="0041465D">
        <w:t>Grant Types</w:t>
      </w:r>
      <w:r w:rsidRPr="00834658">
        <w:t> </w:t>
      </w:r>
      <w:r w:rsidR="00E82D11">
        <w:t>(FLOWS)</w:t>
      </w:r>
      <w:bookmarkEnd w:id="18"/>
    </w:p>
    <w:p w14:paraId="105B35C7" w14:textId="70AAD083" w:rsidR="00834658" w:rsidRPr="00834658" w:rsidRDefault="0097059B" w:rsidP="00834658">
      <w:r>
        <w:t>H</w:t>
      </w:r>
      <w:r w:rsidR="00834658" w:rsidRPr="00834658">
        <w:t xml:space="preserve">ow a client wants to interact with </w:t>
      </w:r>
      <w:proofErr w:type="spellStart"/>
      <w:r w:rsidR="004174B9">
        <w:t>IdentityServer</w:t>
      </w:r>
      <w:proofErr w:type="spellEnd"/>
      <w:r w:rsidR="00834658" w:rsidRPr="00834658">
        <w:t xml:space="preserve"> to retrieve an </w:t>
      </w:r>
      <w:proofErr w:type="spellStart"/>
      <w:r w:rsidR="00834658" w:rsidRPr="006B42E4">
        <w:rPr>
          <w:rFonts w:ascii="Courier New" w:hAnsi="Courier New" w:cs="Courier New"/>
          <w:i/>
          <w:iCs/>
          <w:sz w:val="20"/>
          <w:szCs w:val="20"/>
        </w:rPr>
        <w:t>access</w:t>
      </w:r>
      <w:r w:rsidR="006B42E4" w:rsidRPr="006B42E4">
        <w:rPr>
          <w:rFonts w:ascii="Courier New" w:hAnsi="Courier New" w:cs="Courier New"/>
          <w:i/>
          <w:iCs/>
          <w:sz w:val="20"/>
          <w:szCs w:val="20"/>
        </w:rPr>
        <w:t>_</w:t>
      </w:r>
      <w:r w:rsidR="00834658" w:rsidRPr="006B42E4">
        <w:rPr>
          <w:rFonts w:ascii="Courier New" w:hAnsi="Courier New" w:cs="Courier New"/>
          <w:i/>
          <w:iCs/>
          <w:sz w:val="20"/>
          <w:szCs w:val="20"/>
        </w:rPr>
        <w:t>token</w:t>
      </w:r>
      <w:proofErr w:type="spellEnd"/>
      <w:r w:rsidR="00834658" w:rsidRPr="00834658">
        <w:t>. OpenID Connect and OAuth 2 defines a number of grant types:</w:t>
      </w:r>
    </w:p>
    <w:p w14:paraId="162AD382" w14:textId="2420F6FF" w:rsidR="00834658" w:rsidRPr="00214E4A" w:rsidRDefault="00834658" w:rsidP="00F7511A">
      <w:pPr>
        <w:pStyle w:val="ListParagraph"/>
        <w:numPr>
          <w:ilvl w:val="0"/>
          <w:numId w:val="7"/>
        </w:numPr>
        <w:rPr>
          <w:strike/>
        </w:rPr>
      </w:pPr>
      <w:r w:rsidRPr="00214E4A">
        <w:rPr>
          <w:strike/>
        </w:rPr>
        <w:t>Implicit</w:t>
      </w:r>
      <w:r w:rsidR="00214E4A" w:rsidRPr="00214E4A">
        <w:t xml:space="preserve"> </w:t>
      </w:r>
      <w:r w:rsidR="00356C43">
        <w:t>-</w:t>
      </w:r>
      <w:r w:rsidR="00214E4A" w:rsidRPr="00214E4A">
        <w:t xml:space="preserve"> will not be covered here</w:t>
      </w:r>
      <w:r w:rsidR="00214E4A">
        <w:rPr>
          <w:strike/>
        </w:rPr>
        <w:t xml:space="preserve"> </w:t>
      </w:r>
    </w:p>
    <w:p w14:paraId="0400EF42" w14:textId="77777777" w:rsidR="00834658" w:rsidRPr="00834658" w:rsidRDefault="00834658" w:rsidP="00F7511A">
      <w:pPr>
        <w:pStyle w:val="ListParagraph"/>
        <w:numPr>
          <w:ilvl w:val="0"/>
          <w:numId w:val="7"/>
        </w:numPr>
      </w:pPr>
      <w:r w:rsidRPr="00834658">
        <w:t>Authorization Code</w:t>
      </w:r>
    </w:p>
    <w:p w14:paraId="32E75FF7" w14:textId="77777777" w:rsidR="00834658" w:rsidRPr="00834658" w:rsidRDefault="00834658" w:rsidP="00F7511A">
      <w:pPr>
        <w:pStyle w:val="ListParagraph"/>
        <w:numPr>
          <w:ilvl w:val="0"/>
          <w:numId w:val="7"/>
        </w:numPr>
      </w:pPr>
      <w:r w:rsidRPr="00834658">
        <w:t>Hybrid</w:t>
      </w:r>
    </w:p>
    <w:p w14:paraId="715947EA" w14:textId="3D939932" w:rsidR="00834658" w:rsidRPr="00214E4A" w:rsidRDefault="00834658" w:rsidP="00F7511A">
      <w:pPr>
        <w:pStyle w:val="ListParagraph"/>
        <w:numPr>
          <w:ilvl w:val="0"/>
          <w:numId w:val="7"/>
        </w:numPr>
        <w:rPr>
          <w:strike/>
        </w:rPr>
      </w:pPr>
      <w:r w:rsidRPr="00214E4A">
        <w:rPr>
          <w:strike/>
        </w:rPr>
        <w:t xml:space="preserve">Resource Owner </w:t>
      </w:r>
      <w:r w:rsidR="004B4BC2" w:rsidRPr="00214E4A">
        <w:rPr>
          <w:strike/>
        </w:rPr>
        <w:t xml:space="preserve">Password </w:t>
      </w:r>
      <w:r w:rsidR="004B4BC2">
        <w:t>-</w:t>
      </w:r>
      <w:r w:rsidR="00356C43">
        <w:t xml:space="preserve"> will </w:t>
      </w:r>
      <w:r w:rsidR="00214E4A" w:rsidRPr="00214E4A">
        <w:t xml:space="preserve">not be covered </w:t>
      </w:r>
      <w:r w:rsidR="00454DCE" w:rsidRPr="00454DCE">
        <w:t>here since it not recommended</w:t>
      </w:r>
    </w:p>
    <w:p w14:paraId="0928DD43" w14:textId="77777777" w:rsidR="00834658" w:rsidRPr="00834658" w:rsidRDefault="00834658" w:rsidP="00F7511A">
      <w:pPr>
        <w:pStyle w:val="ListParagraph"/>
        <w:numPr>
          <w:ilvl w:val="0"/>
          <w:numId w:val="7"/>
        </w:numPr>
      </w:pPr>
      <w:r w:rsidRPr="00834658">
        <w:t>Client Credentials</w:t>
      </w:r>
    </w:p>
    <w:p w14:paraId="7FBD138D" w14:textId="6268F578" w:rsidR="00834658" w:rsidRDefault="00834658" w:rsidP="00B965C9">
      <w:pPr>
        <w:pStyle w:val="ListParagraph"/>
        <w:ind w:left="1440"/>
      </w:pPr>
    </w:p>
    <w:p w14:paraId="700AF9BB" w14:textId="77777777" w:rsidR="004B4BC2" w:rsidRPr="004B4BC2" w:rsidRDefault="004B4BC2" w:rsidP="004B4BC2">
      <w:pPr>
        <w:pStyle w:val="Heading3"/>
      </w:pPr>
      <w:bookmarkStart w:id="19" w:name="_Toc32417513"/>
      <w:r w:rsidRPr="004B4BC2">
        <w:t>Scopes</w:t>
      </w:r>
      <w:bookmarkEnd w:id="19"/>
      <w:r w:rsidRPr="004B4BC2">
        <w:t xml:space="preserve"> </w:t>
      </w:r>
    </w:p>
    <w:p w14:paraId="0B8D5C22" w14:textId="505FFE34" w:rsidR="004B4BC2" w:rsidRPr="004B4BC2" w:rsidRDefault="00BD7B71" w:rsidP="004B4BC2">
      <w:r>
        <w:t>T</w:t>
      </w:r>
      <w:r w:rsidR="004B4BC2" w:rsidRPr="004B4BC2">
        <w:t xml:space="preserve">he access privileges </w:t>
      </w:r>
      <w:r>
        <w:t xml:space="preserve">that </w:t>
      </w:r>
      <w:r w:rsidR="004B4BC2" w:rsidRPr="004B4BC2">
        <w:t>are being requested by the Client. There are a number of built-in ones including:</w:t>
      </w:r>
    </w:p>
    <w:p w14:paraId="49142C70" w14:textId="55B892F3" w:rsidR="004B4BC2" w:rsidRPr="004B4BC2" w:rsidRDefault="004B4BC2" w:rsidP="00F7511A">
      <w:pPr>
        <w:pStyle w:val="ListParagraph"/>
        <w:numPr>
          <w:ilvl w:val="0"/>
          <w:numId w:val="8"/>
        </w:numPr>
      </w:pPr>
      <w:r w:rsidRPr="00BD7B71">
        <w:rPr>
          <w:b/>
          <w:bCs/>
        </w:rPr>
        <w:t>OpenID</w:t>
      </w:r>
      <w:r w:rsidRPr="004B4BC2">
        <w:t xml:space="preserve"> </w:t>
      </w:r>
      <w:r w:rsidR="00BD7B71">
        <w:t>–</w:t>
      </w:r>
      <w:r w:rsidRPr="004B4BC2">
        <w:t xml:space="preserve"> </w:t>
      </w:r>
      <w:r w:rsidR="00BD7B71">
        <w:t xml:space="preserve">Since </w:t>
      </w:r>
      <w:r w:rsidRPr="004B4BC2">
        <w:t>OpenID is an extension on OAuth</w:t>
      </w:r>
      <w:r w:rsidR="00BD7B71">
        <w:t xml:space="preserve"> this includes </w:t>
      </w:r>
      <w:r w:rsidR="00BD7B71" w:rsidRPr="00EC1A92">
        <w:rPr>
          <w:rFonts w:ascii="Courier New" w:hAnsi="Courier New" w:cs="Courier New"/>
          <w:i/>
          <w:iCs/>
          <w:sz w:val="20"/>
          <w:szCs w:val="20"/>
        </w:rPr>
        <w:t>sub</w:t>
      </w:r>
      <w:r w:rsidR="00BD7B71" w:rsidRPr="00EC1A92">
        <w:rPr>
          <w:rFonts w:ascii="Courier New" w:hAnsi="Courier New" w:cs="Courier New"/>
          <w:i/>
          <w:iCs/>
          <w:sz w:val="20"/>
          <w:szCs w:val="20"/>
        </w:rPr>
        <w:t xml:space="preserve">, name, </w:t>
      </w:r>
      <w:proofErr w:type="spellStart"/>
      <w:r w:rsidR="00BD7B71" w:rsidRPr="00EC1A92">
        <w:rPr>
          <w:rFonts w:ascii="Courier New" w:hAnsi="Courier New" w:cs="Courier New"/>
          <w:i/>
          <w:iCs/>
          <w:sz w:val="20"/>
          <w:szCs w:val="20"/>
        </w:rPr>
        <w:t>given_name</w:t>
      </w:r>
      <w:proofErr w:type="spellEnd"/>
      <w:r w:rsidR="00BD7B71" w:rsidRPr="00EC1A92">
        <w:rPr>
          <w:rFonts w:ascii="Courier New" w:hAnsi="Courier New" w:cs="Courier New"/>
          <w:i/>
          <w:iCs/>
          <w:sz w:val="20"/>
          <w:szCs w:val="20"/>
        </w:rPr>
        <w:t xml:space="preserve">, </w:t>
      </w:r>
      <w:proofErr w:type="spellStart"/>
      <w:r w:rsidR="00BD7B71" w:rsidRPr="00EC1A92">
        <w:rPr>
          <w:rFonts w:ascii="Courier New" w:hAnsi="Courier New" w:cs="Courier New"/>
          <w:i/>
          <w:iCs/>
          <w:sz w:val="20"/>
          <w:szCs w:val="20"/>
        </w:rPr>
        <w:t>family_name</w:t>
      </w:r>
      <w:proofErr w:type="spellEnd"/>
      <w:r w:rsidR="00BD7B71" w:rsidRPr="00EC1A92">
        <w:rPr>
          <w:rFonts w:ascii="Courier New" w:hAnsi="Courier New" w:cs="Courier New"/>
          <w:i/>
          <w:iCs/>
          <w:sz w:val="20"/>
          <w:szCs w:val="20"/>
        </w:rPr>
        <w:t xml:space="preserve">, </w:t>
      </w:r>
      <w:proofErr w:type="spellStart"/>
      <w:r w:rsidR="00BD7B71" w:rsidRPr="00EC1A92">
        <w:rPr>
          <w:rFonts w:ascii="Courier New" w:hAnsi="Courier New" w:cs="Courier New"/>
          <w:i/>
          <w:iCs/>
          <w:sz w:val="20"/>
          <w:szCs w:val="20"/>
        </w:rPr>
        <w:t>middle_name</w:t>
      </w:r>
      <w:proofErr w:type="spellEnd"/>
      <w:r w:rsidR="00BD7B71" w:rsidRPr="00EC1A92">
        <w:rPr>
          <w:rFonts w:ascii="Courier New" w:hAnsi="Courier New" w:cs="Courier New"/>
          <w:i/>
          <w:iCs/>
          <w:sz w:val="20"/>
          <w:szCs w:val="20"/>
        </w:rPr>
        <w:t xml:space="preserve">, nickname, </w:t>
      </w:r>
      <w:proofErr w:type="spellStart"/>
      <w:r w:rsidR="00BD7B71" w:rsidRPr="00EC1A92">
        <w:rPr>
          <w:rFonts w:ascii="Courier New" w:hAnsi="Courier New" w:cs="Courier New"/>
          <w:i/>
          <w:iCs/>
          <w:sz w:val="20"/>
          <w:szCs w:val="20"/>
        </w:rPr>
        <w:lastRenderedPageBreak/>
        <w:t>preferred_username</w:t>
      </w:r>
      <w:proofErr w:type="spellEnd"/>
      <w:r w:rsidR="00BD7B71" w:rsidRPr="00EC1A92">
        <w:rPr>
          <w:rFonts w:ascii="Courier New" w:hAnsi="Courier New" w:cs="Courier New"/>
          <w:i/>
          <w:iCs/>
          <w:sz w:val="20"/>
          <w:szCs w:val="20"/>
        </w:rPr>
        <w:t xml:space="preserve">, profile, picture, website, email, </w:t>
      </w:r>
      <w:proofErr w:type="spellStart"/>
      <w:r w:rsidR="00BD7B71" w:rsidRPr="00EC1A92">
        <w:rPr>
          <w:rFonts w:ascii="Courier New" w:hAnsi="Courier New" w:cs="Courier New"/>
          <w:i/>
          <w:iCs/>
          <w:sz w:val="20"/>
          <w:szCs w:val="20"/>
        </w:rPr>
        <w:t>email_verified</w:t>
      </w:r>
      <w:proofErr w:type="spellEnd"/>
      <w:r w:rsidR="00BD7B71" w:rsidRPr="00EC1A92">
        <w:rPr>
          <w:rFonts w:ascii="Courier New" w:hAnsi="Courier New" w:cs="Courier New"/>
          <w:i/>
          <w:iCs/>
          <w:sz w:val="20"/>
          <w:szCs w:val="20"/>
        </w:rPr>
        <w:t xml:space="preserve">, gender, birthdate, </w:t>
      </w:r>
      <w:proofErr w:type="spellStart"/>
      <w:r w:rsidR="00BD7B71" w:rsidRPr="00EC1A92">
        <w:rPr>
          <w:rFonts w:ascii="Courier New" w:hAnsi="Courier New" w:cs="Courier New"/>
          <w:i/>
          <w:iCs/>
          <w:sz w:val="20"/>
          <w:szCs w:val="20"/>
        </w:rPr>
        <w:t>zoneinfo</w:t>
      </w:r>
      <w:proofErr w:type="spellEnd"/>
      <w:r w:rsidR="00BD7B71" w:rsidRPr="00EC1A92">
        <w:rPr>
          <w:rFonts w:ascii="Courier New" w:hAnsi="Courier New" w:cs="Courier New"/>
          <w:i/>
          <w:iCs/>
          <w:sz w:val="20"/>
          <w:szCs w:val="20"/>
        </w:rPr>
        <w:t xml:space="preserve">, locale, </w:t>
      </w:r>
      <w:proofErr w:type="spellStart"/>
      <w:r w:rsidR="00BD7B71" w:rsidRPr="00EC1A92">
        <w:rPr>
          <w:rFonts w:ascii="Courier New" w:hAnsi="Courier New" w:cs="Courier New"/>
          <w:i/>
          <w:iCs/>
          <w:sz w:val="20"/>
          <w:szCs w:val="20"/>
        </w:rPr>
        <w:t>phone_number</w:t>
      </w:r>
      <w:proofErr w:type="spellEnd"/>
      <w:r w:rsidR="00BD7B71" w:rsidRPr="00EC1A92">
        <w:rPr>
          <w:rFonts w:ascii="Courier New" w:hAnsi="Courier New" w:cs="Courier New"/>
          <w:i/>
          <w:iCs/>
          <w:sz w:val="20"/>
          <w:szCs w:val="20"/>
        </w:rPr>
        <w:t xml:space="preserve">, </w:t>
      </w:r>
      <w:proofErr w:type="spellStart"/>
      <w:r w:rsidR="00BD7B71" w:rsidRPr="00EC1A92">
        <w:rPr>
          <w:rFonts w:ascii="Courier New" w:hAnsi="Courier New" w:cs="Courier New"/>
          <w:i/>
          <w:iCs/>
          <w:sz w:val="20"/>
          <w:szCs w:val="20"/>
        </w:rPr>
        <w:t>phone_number_verified</w:t>
      </w:r>
      <w:proofErr w:type="spellEnd"/>
      <w:r w:rsidR="00BD7B71" w:rsidRPr="00EC1A92">
        <w:rPr>
          <w:rFonts w:ascii="Courier New" w:hAnsi="Courier New" w:cs="Courier New"/>
          <w:i/>
          <w:iCs/>
          <w:sz w:val="20"/>
          <w:szCs w:val="20"/>
        </w:rPr>
        <w:t xml:space="preserve">, address, </w:t>
      </w:r>
      <w:proofErr w:type="spellStart"/>
      <w:r w:rsidR="00BD7B71" w:rsidRPr="00EC1A92">
        <w:rPr>
          <w:rFonts w:ascii="Courier New" w:hAnsi="Courier New" w:cs="Courier New"/>
          <w:i/>
          <w:iCs/>
          <w:sz w:val="20"/>
          <w:szCs w:val="20"/>
        </w:rPr>
        <w:t>updated_a</w:t>
      </w:r>
      <w:r w:rsidR="00BD7B71">
        <w:t>t</w:t>
      </w:r>
      <w:proofErr w:type="spellEnd"/>
      <w:r w:rsidR="00BD7B71">
        <w:t>.</w:t>
      </w:r>
      <w:r w:rsidRPr="004B4BC2">
        <w:t>. The magic is here, by using this scope, we extend OAuth to support Authentication</w:t>
      </w:r>
    </w:p>
    <w:p w14:paraId="4B92C05E" w14:textId="67417520" w:rsidR="00603B36" w:rsidRDefault="00603B36" w:rsidP="00F7511A">
      <w:pPr>
        <w:pStyle w:val="ListParagraph"/>
        <w:numPr>
          <w:ilvl w:val="0"/>
          <w:numId w:val="8"/>
        </w:numPr>
      </w:pPr>
      <w:r w:rsidRPr="00603B36">
        <w:rPr>
          <w:b/>
          <w:bCs/>
        </w:rPr>
        <w:t>Standard OAuth scopes</w:t>
      </w:r>
      <w:r>
        <w:t xml:space="preserve"> which are: </w:t>
      </w:r>
      <w:r w:rsidRPr="00603B36">
        <w:rPr>
          <w:rFonts w:ascii="Courier New" w:hAnsi="Courier New" w:cs="Courier New"/>
          <w:i/>
          <w:iCs/>
          <w:sz w:val="20"/>
          <w:szCs w:val="20"/>
        </w:rPr>
        <w:t>p</w:t>
      </w:r>
      <w:r w:rsidR="004B4BC2" w:rsidRPr="00603B36">
        <w:rPr>
          <w:rFonts w:ascii="Courier New" w:hAnsi="Courier New" w:cs="Courier New"/>
          <w:i/>
          <w:iCs/>
          <w:sz w:val="20"/>
          <w:szCs w:val="20"/>
        </w:rPr>
        <w:t>rofile, email, address</w:t>
      </w:r>
      <w:r w:rsidR="004B4BC2" w:rsidRPr="00603B36">
        <w:rPr>
          <w:sz w:val="20"/>
          <w:szCs w:val="20"/>
        </w:rPr>
        <w:t xml:space="preserve"> </w:t>
      </w:r>
      <w:r w:rsidRPr="004B4BC2">
        <w:t>etc.</w:t>
      </w:r>
      <w:r w:rsidR="004B4BC2" w:rsidRPr="004B4BC2">
        <w:t xml:space="preserve"> - your standard OAuth scopes, what should the client have access to?</w:t>
      </w:r>
    </w:p>
    <w:p w14:paraId="754906F1" w14:textId="38ADC0FC" w:rsidR="004B4BC2" w:rsidRPr="004B4BC2" w:rsidRDefault="00603B36" w:rsidP="00F7511A">
      <w:pPr>
        <w:pStyle w:val="ListParagraph"/>
        <w:numPr>
          <w:ilvl w:val="0"/>
          <w:numId w:val="8"/>
        </w:numPr>
      </w:pPr>
      <w:r w:rsidRPr="00603B36">
        <w:rPr>
          <w:b/>
          <w:bCs/>
        </w:rPr>
        <w:t>C</w:t>
      </w:r>
      <w:r w:rsidR="004B4BC2" w:rsidRPr="00603B36">
        <w:rPr>
          <w:b/>
          <w:bCs/>
        </w:rPr>
        <w:t>ustom scopes</w:t>
      </w:r>
      <w:r w:rsidR="004B4BC2" w:rsidRPr="004B4BC2">
        <w:t xml:space="preserve"> that </w:t>
      </w:r>
      <w:r>
        <w:t xml:space="preserve">you can define. </w:t>
      </w:r>
    </w:p>
    <w:p w14:paraId="6F9DE26B" w14:textId="77777777" w:rsidR="004B4BC2" w:rsidRPr="00834658" w:rsidRDefault="004B4BC2" w:rsidP="00B965C9">
      <w:pPr>
        <w:pStyle w:val="ListParagraph"/>
        <w:ind w:left="1440"/>
      </w:pPr>
    </w:p>
    <w:p w14:paraId="60788BA3" w14:textId="27C1048D" w:rsidR="00461260" w:rsidRPr="00145E14" w:rsidRDefault="00461260" w:rsidP="00EB5DCA">
      <w:pPr>
        <w:pStyle w:val="Heading2"/>
      </w:pPr>
      <w:bookmarkStart w:id="20" w:name="_Toc32417514"/>
      <w:r w:rsidRPr="009930E8">
        <w:t>Which OpenID Connect/OAuth 2.0 Flow is the right </w:t>
      </w:r>
      <w:r w:rsidR="00B76EFF">
        <w:t>o</w:t>
      </w:r>
      <w:r w:rsidRPr="009930E8">
        <w:t>ne?</w:t>
      </w:r>
      <w:bookmarkEnd w:id="20"/>
    </w:p>
    <w:p w14:paraId="0B91D558" w14:textId="3923908A" w:rsidR="00461260" w:rsidRPr="009930E8" w:rsidRDefault="00461260" w:rsidP="00461260">
      <w:r w:rsidRPr="00FD781E">
        <w:rPr>
          <w:b/>
          <w:bCs/>
        </w:rPr>
        <w:t>Machine to Machine Communication</w:t>
      </w:r>
      <w:r w:rsidRPr="009930E8">
        <w:t>: Client Credentials</w:t>
      </w:r>
      <w:r w:rsidR="00DC20ED">
        <w:t xml:space="preserve"> Flow</w:t>
      </w:r>
    </w:p>
    <w:p w14:paraId="74B23E5F" w14:textId="501605CD" w:rsidR="00461260" w:rsidRPr="009930E8" w:rsidRDefault="00461260" w:rsidP="00461260">
      <w:r w:rsidRPr="00FD781E">
        <w:rPr>
          <w:b/>
          <w:bCs/>
        </w:rPr>
        <w:t>Browser-based Applications (SPA</w:t>
      </w:r>
      <w:r w:rsidR="00EB5DCA" w:rsidRPr="00FD781E">
        <w:rPr>
          <w:b/>
          <w:bCs/>
        </w:rPr>
        <w:t>)</w:t>
      </w:r>
      <w:r w:rsidR="00EB5DCA" w:rsidRPr="009930E8">
        <w:t>:</w:t>
      </w:r>
      <w:r w:rsidRPr="009930E8">
        <w:t xml:space="preserve"> O</w:t>
      </w:r>
      <w:r>
        <w:t>A</w:t>
      </w:r>
      <w:r w:rsidRPr="009930E8">
        <w:t>uth</w:t>
      </w:r>
      <w:r w:rsidR="00C02BF0">
        <w:t xml:space="preserve"> </w:t>
      </w:r>
      <w:r w:rsidRPr="009930E8">
        <w:t>2</w:t>
      </w:r>
      <w:r w:rsidR="00C02BF0">
        <w:t>.0</w:t>
      </w:r>
      <w:r w:rsidRPr="009930E8">
        <w:t xml:space="preserve"> working group now </w:t>
      </w:r>
      <w:r w:rsidR="00EB5DCA" w:rsidRPr="009930E8">
        <w:t>recommends Authorization</w:t>
      </w:r>
      <w:r w:rsidRPr="009930E8">
        <w:t xml:space="preserve"> </w:t>
      </w:r>
      <w:r w:rsidR="00EB5DCA" w:rsidRPr="009930E8">
        <w:t>Code with</w:t>
      </w:r>
      <w:r w:rsidRPr="009930E8">
        <w:t xml:space="preserve"> PKCE vs previously used Implicit.</w:t>
      </w:r>
    </w:p>
    <w:p w14:paraId="4C57301A" w14:textId="49675F69" w:rsidR="00607B21" w:rsidRDefault="00461260" w:rsidP="003153D8">
      <w:pPr>
        <w:ind w:left="0" w:firstLine="72"/>
      </w:pPr>
      <w:r w:rsidRPr="003153D8">
        <w:rPr>
          <w:b/>
          <w:bCs/>
        </w:rPr>
        <w:t>Native Applications</w:t>
      </w:r>
      <w:r w:rsidRPr="009930E8">
        <w:t>:  </w:t>
      </w:r>
      <w:r>
        <w:t>A</w:t>
      </w:r>
      <w:r w:rsidRPr="009930E8">
        <w:t xml:space="preserve">uthorization </w:t>
      </w:r>
      <w:r w:rsidR="00955F98">
        <w:t>C</w:t>
      </w:r>
      <w:r w:rsidRPr="009930E8">
        <w:t>ode with PKCE (with no secret since it is useless</w:t>
      </w:r>
      <w:r>
        <w:t>)</w:t>
      </w:r>
      <w:r w:rsidR="00B33F05">
        <w:t xml:space="preserve"> </w:t>
      </w:r>
      <w:r w:rsidR="00487C88">
        <w:fldChar w:fldCharType="begin"/>
      </w:r>
      <w:r w:rsidR="00585031">
        <w:instrText xml:space="preserve"> ADDIN EN.CITE &lt;EndNote&gt;&lt;Cite&gt;&lt;Author&gt;Scott&lt;/Author&gt;&lt;Year&gt;2019&lt;/Year&gt;&lt;IDText&gt;ASP.NET Core using Proof Key for Code Exchange (PKCE)&lt;/IDText&gt;&lt;DisplayText&gt;&lt;style face="superscript"&gt;1&lt;/style&gt;&lt;/DisplayText&gt;&lt;record&gt;&lt;urls&gt;&lt;related-urls&gt;&lt;url&gt;https://www.scottbrady91.com/OpenID-Connect/ASPNET-Core-using-Proof-Key-for-Code-Exchange-PKCE&lt;/url&gt;&lt;/related-urls&gt;&lt;/urls&gt;&lt;titles&gt;&lt;title&gt;ASP.NET Core using Proof Key for Code Exchange (PKCE)&lt;/title&gt;&lt;/titles&gt;&lt;contributors&gt;&lt;authors&gt;&lt;author&gt;Scott Brady&lt;/author&gt;&lt;/authors&gt;&lt;/contributors&gt;&lt;added-date format="utc"&gt;1581539057&lt;/added-date&gt;&lt;ref-type name="Web Page"&gt;12&lt;/ref-type&gt;&lt;dates&gt;&lt;year&gt;2019&lt;/year&gt;&lt;/dates&gt;&lt;rec-number&gt;1&lt;/rec-number&gt;&lt;last-updated-date format="utc"&gt;1581540734&lt;/last-updated-date&gt;&lt;volume&gt;2020&lt;/volume&gt;&lt;/record&gt;&lt;/Cite&gt;&lt;/EndNote&gt;</w:instrText>
      </w:r>
      <w:r w:rsidR="00487C88">
        <w:fldChar w:fldCharType="separate"/>
      </w:r>
      <w:r w:rsidR="00585031" w:rsidRPr="00585031">
        <w:rPr>
          <w:noProof/>
          <w:vertAlign w:val="superscript"/>
        </w:rPr>
        <w:t>1</w:t>
      </w:r>
      <w:r w:rsidR="00487C88">
        <w:fldChar w:fldCharType="end"/>
      </w:r>
      <w:r w:rsidR="00774CD8">
        <w:t xml:space="preserve"> </w:t>
      </w:r>
      <w:r w:rsidR="00307F4C">
        <w:t xml:space="preserve"> </w:t>
      </w:r>
      <w:r w:rsidR="00DB4A8C" w:rsidRPr="003153D8">
        <w:rPr>
          <w:u w:val="single"/>
        </w:rPr>
        <w:t>OR</w:t>
      </w:r>
      <w:r w:rsidR="00DB4A8C">
        <w:t xml:space="preserve"> </w:t>
      </w:r>
      <w:r w:rsidRPr="009930E8">
        <w:t xml:space="preserve">Hybrid with </w:t>
      </w:r>
      <w:r w:rsidR="0065795B">
        <w:t xml:space="preserve">encrypted </w:t>
      </w:r>
      <w:r w:rsidRPr="009930E8">
        <w:t>JW</w:t>
      </w:r>
      <w:r>
        <w:t>T</w:t>
      </w:r>
      <w:r w:rsidR="00307F4C">
        <w:t xml:space="preserve"> </w:t>
      </w:r>
      <w:r w:rsidR="00307F4C">
        <w:fldChar w:fldCharType="begin"/>
      </w:r>
      <w:r w:rsidR="00585031">
        <w:instrText xml:space="preserve"> ADDIN EN.CITE &lt;EndNote&gt;&lt;Cite&gt;&lt;Author&gt;Scott&lt;/Author&gt;&lt;Year&gt;2019&lt;/Year&gt;&lt;IDText&gt;Encrypting Identity Tokens in IdentityServer4&lt;/IDText&gt;&lt;DisplayText&gt;&lt;style face="superscript"&gt;2&lt;/style&gt;&lt;/DisplayText&gt;&lt;record&gt;&lt;urls&gt;&lt;related-urls&gt;&lt;url&gt;https://www.scottbrady91.com/Identity-Server/Encrypting-Identity-Tokens-in-IdentityServer4&lt;/url&gt;&lt;/related-urls&gt;&lt;/urls&gt;&lt;titles&gt;&lt;title&gt;Encrypting Identity Tokens in IdentityServer4&lt;/title&gt;&lt;/titles&gt;&lt;number&gt;2020&lt;/number&gt;&lt;contributors&gt;&lt;authors&gt;&lt;author&gt;Scott Brady&lt;/author&gt;&lt;/authors&gt;&lt;/contributors&gt;&lt;added-date format="utc"&gt;1581541139&lt;/added-date&gt;&lt;ref-type name="Web Page"&gt;12&lt;/ref-type&gt;&lt;dates&gt;&lt;year&gt;2019&lt;/year&gt;&lt;/dates&gt;&lt;rec-number&gt;2&lt;/rec-number&gt;&lt;last-updated-date format="utc"&gt;1581541170&lt;/last-updated-date&gt;&lt;/record&gt;&lt;/Cite&gt;&lt;/EndNote&gt;</w:instrText>
      </w:r>
      <w:r w:rsidR="00307F4C">
        <w:fldChar w:fldCharType="separate"/>
      </w:r>
      <w:r w:rsidR="00585031" w:rsidRPr="00585031">
        <w:rPr>
          <w:noProof/>
          <w:vertAlign w:val="superscript"/>
        </w:rPr>
        <w:t>2</w:t>
      </w:r>
      <w:r w:rsidR="00307F4C">
        <w:fldChar w:fldCharType="end"/>
      </w:r>
      <w:r w:rsidR="00307F4C">
        <w:t xml:space="preserve"> </w:t>
      </w:r>
      <w:r w:rsidR="0004649D">
        <w:t>.</w:t>
      </w:r>
    </w:p>
    <w:p w14:paraId="1DC41AEF" w14:textId="77777777" w:rsidR="00607B21" w:rsidRDefault="00607B21">
      <w:pPr>
        <w:spacing w:before="0" w:after="160" w:line="259" w:lineRule="auto"/>
        <w:ind w:left="0" w:right="0"/>
      </w:pPr>
      <w:r>
        <w:br w:type="page"/>
      </w:r>
    </w:p>
    <w:p w14:paraId="4860ECC0" w14:textId="77777777" w:rsidR="00B33F05" w:rsidRDefault="00B33F05" w:rsidP="003153D8">
      <w:pPr>
        <w:ind w:left="0" w:firstLine="72"/>
      </w:pPr>
    </w:p>
    <w:p w14:paraId="39966723" w14:textId="77777777" w:rsidR="009A4CC4" w:rsidRDefault="009A4CC4" w:rsidP="009A4CC4">
      <w:pPr>
        <w:pStyle w:val="Heading2"/>
      </w:pPr>
      <w:bookmarkStart w:id="21" w:name="_Toc32417515"/>
      <w:r>
        <w:t>Response Types</w:t>
      </w:r>
      <w:bookmarkEnd w:id="21"/>
    </w:p>
    <w:p w14:paraId="49ECAF45" w14:textId="5CF55CF6" w:rsidR="00BA7DDE" w:rsidRPr="00BA7DDE" w:rsidRDefault="00BA7DDE" w:rsidP="00BA7DDE">
      <w:r w:rsidRPr="00BA7DDE">
        <w:t xml:space="preserve">The different </w:t>
      </w:r>
      <w:r>
        <w:t>response types along with scopes tell Identity Server what information (types of tokens) to send to the client.</w:t>
      </w:r>
      <w:r>
        <w:fldChar w:fldCharType="begin"/>
      </w:r>
      <w:r w:rsidR="00585031">
        <w:instrText xml:space="preserve"> ADDIN EN.CITE &lt;EndNote&gt;&lt;Cite&gt;&lt;Author&gt;Kawasaki&lt;/Author&gt;&lt;Year&gt;2017&lt;/Year&gt;&lt;IDText&gt;Diagrams of All The OpenID Connect Flows&lt;/IDText&gt;&lt;DisplayText&gt;&lt;style face="superscript"&gt;3&lt;/style&gt;&lt;/DisplayText&gt;&lt;record&gt;&lt;urls&gt;&lt;related-urls&gt;&lt;url&gt;https://medium.com/@darutk/diagrams-of-all-the-openid-connect-flows-6968e3990660&lt;/url&gt;&lt;/related-urls&gt;&lt;/urls&gt;&lt;titles&gt;&lt;title&gt;Diagrams of All The OpenID Connect Flows&lt;/title&gt;&lt;/titles&gt;&lt;number&gt;2/12/2020&lt;/number&gt;&lt;contributors&gt;&lt;authors&gt;&lt;author&gt;Kawasaki, Takahiko&lt;/author&gt;&lt;/authors&gt;&lt;/contributors&gt;&lt;added-date format="utc"&gt;1581541445&lt;/added-date&gt;&lt;ref-type name="Web Page"&gt;12&lt;/ref-type&gt;&lt;dates&gt;&lt;year&gt;2017&lt;/year&gt;&lt;/dates&gt;&lt;rec-number&gt;3&lt;/rec-number&gt;&lt;last-updated-date format="utc"&gt;1581541524&lt;/last-updated-date&gt;&lt;volume&gt;2020&lt;/volume&gt;&lt;/record&gt;&lt;/Cite&gt;&lt;/EndNote&gt;</w:instrText>
      </w:r>
      <w:r>
        <w:fldChar w:fldCharType="separate"/>
      </w:r>
      <w:r w:rsidR="00585031" w:rsidRPr="00585031">
        <w:rPr>
          <w:noProof/>
          <w:vertAlign w:val="superscript"/>
        </w:rPr>
        <w:t>3</w:t>
      </w:r>
      <w:r>
        <w:fldChar w:fldCharType="end"/>
      </w:r>
    </w:p>
    <w:p w14:paraId="4BA7E940" w14:textId="77777777" w:rsidR="00883223" w:rsidRDefault="00883223" w:rsidP="009A4CC4"/>
    <w:tbl>
      <w:tblPr>
        <w:tblStyle w:val="TableGrid"/>
        <w:tblW w:w="0" w:type="auto"/>
        <w:tblInd w:w="72" w:type="dxa"/>
        <w:tblBorders>
          <w:top w:val="none" w:sz="0" w:space="0" w:color="auto"/>
          <w:left w:val="none" w:sz="0" w:space="0" w:color="auto"/>
          <w:bottom w:val="none" w:sz="0" w:space="0" w:color="auto"/>
          <w:right w:val="none" w:sz="0" w:space="0" w:color="auto"/>
          <w:insideH w:val="single" w:sz="4" w:space="0" w:color="00B050"/>
          <w:insideV w:val="single" w:sz="4" w:space="0" w:color="00B050"/>
        </w:tblBorders>
        <w:tblLook w:val="04A0" w:firstRow="1" w:lastRow="0" w:firstColumn="1" w:lastColumn="0" w:noHBand="0" w:noVBand="1"/>
      </w:tblPr>
      <w:tblGrid>
        <w:gridCol w:w="1505"/>
        <w:gridCol w:w="1450"/>
        <w:gridCol w:w="1649"/>
        <w:gridCol w:w="1838"/>
        <w:gridCol w:w="1445"/>
        <w:gridCol w:w="1401"/>
      </w:tblGrid>
      <w:tr w:rsidR="0001723E" w14:paraId="2EE7597A" w14:textId="77777777" w:rsidTr="002A34E9">
        <w:tc>
          <w:tcPr>
            <w:tcW w:w="1505" w:type="dxa"/>
            <w:tcBorders>
              <w:top w:val="nil"/>
              <w:bottom w:val="single" w:sz="18" w:space="0" w:color="00B050"/>
              <w:right w:val="nil"/>
            </w:tcBorders>
          </w:tcPr>
          <w:p w14:paraId="55EED49B" w14:textId="29997EE7" w:rsidR="0001723E" w:rsidRPr="00A95FAD" w:rsidRDefault="0001723E" w:rsidP="00F56B4E">
            <w:pPr>
              <w:ind w:left="0"/>
              <w:rPr>
                <w:b/>
                <w:bCs/>
              </w:rPr>
            </w:pPr>
            <w:r>
              <w:rPr>
                <w:b/>
                <w:bCs/>
              </w:rPr>
              <w:t>Flow</w:t>
            </w:r>
          </w:p>
        </w:tc>
        <w:tc>
          <w:tcPr>
            <w:tcW w:w="1450" w:type="dxa"/>
            <w:tcBorders>
              <w:top w:val="nil"/>
              <w:left w:val="nil"/>
              <w:bottom w:val="single" w:sz="18" w:space="0" w:color="00B050"/>
              <w:right w:val="nil"/>
            </w:tcBorders>
          </w:tcPr>
          <w:p w14:paraId="010F52A5" w14:textId="10001413" w:rsidR="0001723E" w:rsidRPr="00A95FAD" w:rsidRDefault="0001723E" w:rsidP="00F56B4E">
            <w:pPr>
              <w:ind w:left="0"/>
              <w:rPr>
                <w:b/>
                <w:bCs/>
              </w:rPr>
            </w:pPr>
            <w:r w:rsidRPr="00A95FAD">
              <w:rPr>
                <w:b/>
                <w:bCs/>
              </w:rPr>
              <w:t>Response Type</w:t>
            </w:r>
            <w:r>
              <w:rPr>
                <w:b/>
                <w:bCs/>
              </w:rPr>
              <w:t>s</w:t>
            </w:r>
          </w:p>
        </w:tc>
        <w:tc>
          <w:tcPr>
            <w:tcW w:w="1649" w:type="dxa"/>
            <w:tcBorders>
              <w:top w:val="nil"/>
              <w:left w:val="nil"/>
              <w:bottom w:val="single" w:sz="18" w:space="0" w:color="00B050"/>
              <w:right w:val="nil"/>
            </w:tcBorders>
          </w:tcPr>
          <w:p w14:paraId="43E23D56" w14:textId="77777777" w:rsidR="0001723E" w:rsidRPr="00A95FAD" w:rsidRDefault="0001723E" w:rsidP="00F56B4E">
            <w:pPr>
              <w:ind w:left="0"/>
              <w:rPr>
                <w:b/>
                <w:bCs/>
              </w:rPr>
            </w:pPr>
            <w:r w:rsidRPr="00A95FAD">
              <w:rPr>
                <w:b/>
                <w:bCs/>
              </w:rPr>
              <w:t>Scope</w:t>
            </w:r>
          </w:p>
        </w:tc>
        <w:tc>
          <w:tcPr>
            <w:tcW w:w="1838" w:type="dxa"/>
            <w:tcBorders>
              <w:top w:val="nil"/>
              <w:left w:val="nil"/>
              <w:bottom w:val="single" w:sz="18" w:space="0" w:color="00B050"/>
              <w:right w:val="nil"/>
            </w:tcBorders>
          </w:tcPr>
          <w:p w14:paraId="5957EB53" w14:textId="77777777" w:rsidR="0001723E" w:rsidRPr="00A95FAD" w:rsidRDefault="0001723E" w:rsidP="004D49FE">
            <w:pPr>
              <w:ind w:left="0"/>
              <w:jc w:val="center"/>
              <w:rPr>
                <w:b/>
                <w:bCs/>
              </w:rPr>
            </w:pPr>
            <w:r w:rsidRPr="00A95FAD">
              <w:rPr>
                <w:b/>
                <w:bCs/>
              </w:rPr>
              <w:t>Authorization Code</w:t>
            </w:r>
          </w:p>
        </w:tc>
        <w:tc>
          <w:tcPr>
            <w:tcW w:w="1445" w:type="dxa"/>
            <w:tcBorders>
              <w:top w:val="nil"/>
              <w:left w:val="nil"/>
              <w:bottom w:val="single" w:sz="18" w:space="0" w:color="00B050"/>
              <w:right w:val="nil"/>
            </w:tcBorders>
          </w:tcPr>
          <w:p w14:paraId="1CEBC7B7" w14:textId="77777777" w:rsidR="0001723E" w:rsidRPr="00A95FAD" w:rsidRDefault="0001723E" w:rsidP="004D49FE">
            <w:pPr>
              <w:ind w:left="0"/>
              <w:jc w:val="center"/>
              <w:rPr>
                <w:b/>
                <w:bCs/>
              </w:rPr>
            </w:pPr>
            <w:r w:rsidRPr="00A95FAD">
              <w:rPr>
                <w:b/>
                <w:bCs/>
              </w:rPr>
              <w:t>Access Token</w:t>
            </w:r>
          </w:p>
        </w:tc>
        <w:tc>
          <w:tcPr>
            <w:tcW w:w="1401" w:type="dxa"/>
            <w:tcBorders>
              <w:top w:val="nil"/>
              <w:left w:val="nil"/>
              <w:bottom w:val="single" w:sz="18" w:space="0" w:color="00B050"/>
            </w:tcBorders>
          </w:tcPr>
          <w:p w14:paraId="1C5974ED" w14:textId="77777777" w:rsidR="0001723E" w:rsidRPr="00A95FAD" w:rsidRDefault="0001723E" w:rsidP="004D49FE">
            <w:pPr>
              <w:ind w:left="0"/>
              <w:jc w:val="center"/>
              <w:rPr>
                <w:b/>
                <w:bCs/>
              </w:rPr>
            </w:pPr>
            <w:r w:rsidRPr="00A95FAD">
              <w:rPr>
                <w:b/>
                <w:bCs/>
              </w:rPr>
              <w:t>ID Token</w:t>
            </w:r>
          </w:p>
        </w:tc>
      </w:tr>
      <w:tr w:rsidR="0001723E" w14:paraId="7F38CC7A" w14:textId="77777777" w:rsidTr="002A34E9">
        <w:tc>
          <w:tcPr>
            <w:tcW w:w="1505" w:type="dxa"/>
            <w:vMerge w:val="restart"/>
            <w:tcBorders>
              <w:top w:val="single" w:sz="18" w:space="0" w:color="00B050"/>
              <w:right w:val="nil"/>
            </w:tcBorders>
          </w:tcPr>
          <w:p w14:paraId="47F4E993" w14:textId="50633641" w:rsidR="0001723E" w:rsidRPr="00414BCA" w:rsidRDefault="0001723E" w:rsidP="00F56B4E">
            <w:pPr>
              <w:ind w:left="0"/>
              <w:rPr>
                <w:rFonts w:ascii="Courier New" w:hAnsi="Courier New" w:cs="Courier New"/>
                <w:sz w:val="20"/>
                <w:szCs w:val="20"/>
              </w:rPr>
            </w:pPr>
            <w:r w:rsidRPr="00541CDF">
              <w:rPr>
                <w:rFonts w:cstheme="minorHAnsi"/>
              </w:rPr>
              <w:t>Authorization Code</w:t>
            </w:r>
          </w:p>
        </w:tc>
        <w:tc>
          <w:tcPr>
            <w:tcW w:w="1450" w:type="dxa"/>
            <w:vMerge w:val="restart"/>
            <w:tcBorders>
              <w:top w:val="single" w:sz="18" w:space="0" w:color="00B050"/>
              <w:left w:val="nil"/>
              <w:bottom w:val="single" w:sz="2" w:space="0" w:color="00B050"/>
              <w:right w:val="single" w:sz="2" w:space="0" w:color="00B050"/>
            </w:tcBorders>
          </w:tcPr>
          <w:p w14:paraId="7C606BB1" w14:textId="465F0FFB" w:rsidR="0001723E" w:rsidRPr="00414BCA" w:rsidRDefault="0001723E" w:rsidP="00F56B4E">
            <w:pPr>
              <w:ind w:left="0"/>
              <w:rPr>
                <w:rFonts w:ascii="Courier New" w:hAnsi="Courier New" w:cs="Courier New"/>
                <w:sz w:val="20"/>
                <w:szCs w:val="20"/>
              </w:rPr>
            </w:pPr>
            <w:r w:rsidRPr="00414BCA">
              <w:rPr>
                <w:rFonts w:ascii="Courier New" w:hAnsi="Courier New" w:cs="Courier New"/>
                <w:sz w:val="20"/>
                <w:szCs w:val="20"/>
              </w:rPr>
              <w:t>code</w:t>
            </w:r>
          </w:p>
        </w:tc>
        <w:tc>
          <w:tcPr>
            <w:tcW w:w="1649" w:type="dxa"/>
            <w:tcBorders>
              <w:top w:val="single" w:sz="18" w:space="0" w:color="00B050"/>
              <w:left w:val="single" w:sz="2" w:space="0" w:color="00B050"/>
              <w:right w:val="nil"/>
            </w:tcBorders>
          </w:tcPr>
          <w:p w14:paraId="1A10655B" w14:textId="77777777"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top w:val="single" w:sz="18" w:space="0" w:color="00B050"/>
              <w:left w:val="nil"/>
              <w:right w:val="nil"/>
            </w:tcBorders>
          </w:tcPr>
          <w:p w14:paraId="020D17DF"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top w:val="single" w:sz="18" w:space="0" w:color="00B050"/>
              <w:left w:val="nil"/>
              <w:right w:val="nil"/>
            </w:tcBorders>
          </w:tcPr>
          <w:p w14:paraId="4B59883F"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top w:val="single" w:sz="18" w:space="0" w:color="00B050"/>
              <w:left w:val="nil"/>
            </w:tcBorders>
          </w:tcPr>
          <w:p w14:paraId="44CCC89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8A5E9A2" w14:textId="77777777" w:rsidTr="002A34E9">
        <w:tc>
          <w:tcPr>
            <w:tcW w:w="1505" w:type="dxa"/>
            <w:vMerge/>
            <w:tcBorders>
              <w:bottom w:val="single" w:sz="4" w:space="0" w:color="00B050"/>
              <w:right w:val="nil"/>
            </w:tcBorders>
          </w:tcPr>
          <w:p w14:paraId="48BA3E3E" w14:textId="77777777" w:rsidR="0001723E" w:rsidRPr="00414BCA" w:rsidRDefault="0001723E" w:rsidP="00F56B4E">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41097349" w14:textId="19B17AA1" w:rsidR="0001723E" w:rsidRPr="00414BCA" w:rsidRDefault="0001723E" w:rsidP="00F56B4E">
            <w:pPr>
              <w:ind w:left="0"/>
              <w:rPr>
                <w:rFonts w:ascii="Courier New" w:hAnsi="Courier New" w:cs="Courier New"/>
                <w:sz w:val="20"/>
                <w:szCs w:val="20"/>
              </w:rPr>
            </w:pPr>
          </w:p>
        </w:tc>
        <w:tc>
          <w:tcPr>
            <w:tcW w:w="1649" w:type="dxa"/>
            <w:tcBorders>
              <w:left w:val="single" w:sz="2" w:space="0" w:color="00B050"/>
              <w:right w:val="nil"/>
            </w:tcBorders>
          </w:tcPr>
          <w:p w14:paraId="229880E0"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4F94E48B"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1E109A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DF705C9" w14:textId="77777777" w:rsidR="0001723E" w:rsidRDefault="0001723E" w:rsidP="004D49FE">
            <w:pPr>
              <w:ind w:left="0"/>
              <w:jc w:val="center"/>
            </w:pPr>
          </w:p>
        </w:tc>
      </w:tr>
      <w:tr w:rsidR="0001723E" w14:paraId="0A170321" w14:textId="77777777" w:rsidTr="002A34E9">
        <w:tc>
          <w:tcPr>
            <w:tcW w:w="1505" w:type="dxa"/>
            <w:vMerge w:val="restart"/>
            <w:tcBorders>
              <w:top w:val="single" w:sz="4" w:space="0" w:color="00B050"/>
              <w:right w:val="nil"/>
            </w:tcBorders>
          </w:tcPr>
          <w:p w14:paraId="156ABB63" w14:textId="77777777" w:rsidR="0001723E" w:rsidRPr="00414BCA" w:rsidRDefault="0001723E" w:rsidP="00F56B4E">
            <w:pPr>
              <w:ind w:left="0"/>
              <w:rPr>
                <w:rFonts w:ascii="Courier New" w:hAnsi="Courier New" w:cs="Courier New"/>
                <w:sz w:val="20"/>
                <w:szCs w:val="20"/>
              </w:rPr>
            </w:pPr>
          </w:p>
        </w:tc>
        <w:tc>
          <w:tcPr>
            <w:tcW w:w="1450" w:type="dxa"/>
            <w:vMerge w:val="restart"/>
            <w:tcBorders>
              <w:top w:val="single" w:sz="2" w:space="0" w:color="00B050"/>
              <w:left w:val="nil"/>
              <w:bottom w:val="single" w:sz="2" w:space="0" w:color="00B050"/>
              <w:right w:val="single" w:sz="2" w:space="0" w:color="00B050"/>
            </w:tcBorders>
          </w:tcPr>
          <w:p w14:paraId="600097D5" w14:textId="2BF29C81" w:rsidR="0001723E" w:rsidRPr="00414BCA" w:rsidRDefault="0001723E" w:rsidP="00F56B4E">
            <w:pPr>
              <w:ind w:left="0"/>
              <w:rPr>
                <w:rFonts w:ascii="Courier New" w:hAnsi="Courier New" w:cs="Courier New"/>
                <w:sz w:val="20"/>
                <w:szCs w:val="20"/>
              </w:rPr>
            </w:pPr>
            <w:r w:rsidRPr="00414BCA">
              <w:rPr>
                <w:rFonts w:ascii="Courier New" w:hAnsi="Courier New" w:cs="Courier New"/>
                <w:sz w:val="20"/>
                <w:szCs w:val="20"/>
              </w:rPr>
              <w:t>token</w:t>
            </w:r>
          </w:p>
        </w:tc>
        <w:tc>
          <w:tcPr>
            <w:tcW w:w="1649" w:type="dxa"/>
            <w:tcBorders>
              <w:left w:val="single" w:sz="2" w:space="0" w:color="00B050"/>
              <w:right w:val="nil"/>
            </w:tcBorders>
          </w:tcPr>
          <w:p w14:paraId="11CDB820" w14:textId="77777777"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left w:val="nil"/>
              <w:right w:val="nil"/>
            </w:tcBorders>
          </w:tcPr>
          <w:p w14:paraId="1C1D4CC3" w14:textId="77777777" w:rsidR="0001723E" w:rsidRDefault="0001723E" w:rsidP="004D49FE">
            <w:pPr>
              <w:ind w:left="0"/>
              <w:jc w:val="center"/>
            </w:pPr>
          </w:p>
        </w:tc>
        <w:tc>
          <w:tcPr>
            <w:tcW w:w="1445" w:type="dxa"/>
            <w:tcBorders>
              <w:left w:val="nil"/>
              <w:right w:val="nil"/>
            </w:tcBorders>
          </w:tcPr>
          <w:p w14:paraId="2B16A3F7"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1E9D0D61" w14:textId="77777777" w:rsidR="0001723E" w:rsidRDefault="0001723E" w:rsidP="004D49FE">
            <w:pPr>
              <w:ind w:left="0"/>
              <w:jc w:val="center"/>
            </w:pPr>
          </w:p>
        </w:tc>
      </w:tr>
      <w:tr w:rsidR="0001723E" w14:paraId="5B4B12D7" w14:textId="77777777" w:rsidTr="002A34E9">
        <w:tc>
          <w:tcPr>
            <w:tcW w:w="1505" w:type="dxa"/>
            <w:vMerge/>
            <w:tcBorders>
              <w:bottom w:val="single" w:sz="4" w:space="0" w:color="00B050"/>
              <w:right w:val="nil"/>
            </w:tcBorders>
          </w:tcPr>
          <w:p w14:paraId="2B8441E8" w14:textId="77777777" w:rsidR="0001723E" w:rsidRPr="00414BCA" w:rsidRDefault="0001723E" w:rsidP="00F56B4E">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2FDFC801" w14:textId="3AA3731F" w:rsidR="0001723E" w:rsidRPr="00414BCA" w:rsidRDefault="0001723E" w:rsidP="00F56B4E">
            <w:pPr>
              <w:ind w:left="0"/>
              <w:rPr>
                <w:rFonts w:ascii="Courier New" w:hAnsi="Courier New" w:cs="Courier New"/>
                <w:sz w:val="20"/>
                <w:szCs w:val="20"/>
              </w:rPr>
            </w:pPr>
          </w:p>
        </w:tc>
        <w:tc>
          <w:tcPr>
            <w:tcW w:w="1649" w:type="dxa"/>
            <w:tcBorders>
              <w:left w:val="single" w:sz="2" w:space="0" w:color="00B050"/>
              <w:right w:val="nil"/>
            </w:tcBorders>
          </w:tcPr>
          <w:p w14:paraId="37089EFD"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60C81478" w14:textId="77777777" w:rsidR="0001723E" w:rsidRDefault="0001723E" w:rsidP="004D49FE">
            <w:pPr>
              <w:ind w:left="0"/>
              <w:jc w:val="center"/>
            </w:pPr>
          </w:p>
        </w:tc>
        <w:tc>
          <w:tcPr>
            <w:tcW w:w="1445" w:type="dxa"/>
            <w:tcBorders>
              <w:left w:val="nil"/>
              <w:right w:val="nil"/>
            </w:tcBorders>
          </w:tcPr>
          <w:p w14:paraId="76C62126"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29F29BAD" w14:textId="77777777" w:rsidR="0001723E" w:rsidRDefault="0001723E" w:rsidP="004D49FE">
            <w:pPr>
              <w:ind w:left="0"/>
              <w:jc w:val="center"/>
            </w:pPr>
          </w:p>
        </w:tc>
      </w:tr>
      <w:tr w:rsidR="0001723E" w14:paraId="5722A090" w14:textId="77777777" w:rsidTr="002A34E9">
        <w:tc>
          <w:tcPr>
            <w:tcW w:w="1505" w:type="dxa"/>
            <w:tcBorders>
              <w:top w:val="single" w:sz="4" w:space="0" w:color="00B050"/>
              <w:bottom w:val="single" w:sz="4" w:space="0" w:color="00B050"/>
              <w:right w:val="nil"/>
            </w:tcBorders>
          </w:tcPr>
          <w:p w14:paraId="586F9F69" w14:textId="5C0E8BC5" w:rsidR="0001723E" w:rsidRDefault="0001723E" w:rsidP="00F56B4E">
            <w:pPr>
              <w:ind w:left="0"/>
              <w:rPr>
                <w:rFonts w:ascii="Courier New" w:hAnsi="Courier New" w:cs="Courier New"/>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A1E9785" w14:textId="0BE12C5D" w:rsidR="0001723E" w:rsidRPr="00414BCA" w:rsidRDefault="0001723E" w:rsidP="00F56B4E">
            <w:pPr>
              <w:ind w:left="0"/>
              <w:rPr>
                <w:rFonts w:ascii="Courier New" w:hAnsi="Courier New" w:cs="Courier New"/>
                <w:sz w:val="20"/>
                <w:szCs w:val="20"/>
              </w:rPr>
            </w:pPr>
            <w:proofErr w:type="spellStart"/>
            <w:r>
              <w:rPr>
                <w:rFonts w:ascii="Courier New" w:hAnsi="Courier New" w:cs="Courier New"/>
                <w:sz w:val="20"/>
                <w:szCs w:val="20"/>
              </w:rPr>
              <w:t>i</w:t>
            </w:r>
            <w:r w:rsidRPr="00414BCA">
              <w:rPr>
                <w:rFonts w:ascii="Courier New" w:hAnsi="Courier New" w:cs="Courier New"/>
                <w:sz w:val="20"/>
                <w:szCs w:val="20"/>
              </w:rPr>
              <w:t>d_token</w:t>
            </w:r>
            <w:proofErr w:type="spellEnd"/>
          </w:p>
        </w:tc>
        <w:tc>
          <w:tcPr>
            <w:tcW w:w="1649" w:type="dxa"/>
            <w:tcBorders>
              <w:left w:val="single" w:sz="2" w:space="0" w:color="00B050"/>
              <w:right w:val="nil"/>
            </w:tcBorders>
          </w:tcPr>
          <w:p w14:paraId="32A7CC38"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6A524055" w14:textId="77777777" w:rsidR="0001723E" w:rsidRDefault="0001723E" w:rsidP="004D49FE">
            <w:pPr>
              <w:ind w:left="0"/>
              <w:jc w:val="center"/>
            </w:pPr>
          </w:p>
        </w:tc>
        <w:tc>
          <w:tcPr>
            <w:tcW w:w="1445" w:type="dxa"/>
            <w:tcBorders>
              <w:left w:val="nil"/>
              <w:right w:val="nil"/>
            </w:tcBorders>
          </w:tcPr>
          <w:p w14:paraId="707ADB5C" w14:textId="77777777" w:rsidR="0001723E" w:rsidRDefault="0001723E" w:rsidP="004D49FE">
            <w:pPr>
              <w:ind w:left="0"/>
              <w:jc w:val="center"/>
            </w:pPr>
          </w:p>
        </w:tc>
        <w:tc>
          <w:tcPr>
            <w:tcW w:w="1401" w:type="dxa"/>
            <w:tcBorders>
              <w:left w:val="nil"/>
            </w:tcBorders>
          </w:tcPr>
          <w:p w14:paraId="343E5A80"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24EEB5C3" w14:textId="77777777" w:rsidTr="002A34E9">
        <w:tc>
          <w:tcPr>
            <w:tcW w:w="1505" w:type="dxa"/>
            <w:tcBorders>
              <w:top w:val="single" w:sz="4" w:space="0" w:color="00B050"/>
              <w:bottom w:val="single" w:sz="4" w:space="0" w:color="00B050"/>
              <w:right w:val="nil"/>
            </w:tcBorders>
          </w:tcPr>
          <w:p w14:paraId="2C96E343" w14:textId="3514F52F" w:rsidR="0001723E" w:rsidRPr="00414BCA" w:rsidRDefault="0001723E" w:rsidP="00F56B4E">
            <w:pPr>
              <w:ind w:left="0"/>
              <w:rPr>
                <w:rFonts w:ascii="Courier New" w:hAnsi="Courier New" w:cs="Courier New"/>
                <w:spacing w:val="-1"/>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67699C3" w14:textId="4D435EC1"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1649" w:type="dxa"/>
            <w:tcBorders>
              <w:left w:val="single" w:sz="2" w:space="0" w:color="00B050"/>
              <w:right w:val="nil"/>
            </w:tcBorders>
          </w:tcPr>
          <w:p w14:paraId="6EF5CBCB"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6698118C" w14:textId="77777777" w:rsidR="0001723E" w:rsidRDefault="0001723E" w:rsidP="004D49FE">
            <w:pPr>
              <w:ind w:left="0"/>
              <w:jc w:val="center"/>
            </w:pPr>
          </w:p>
        </w:tc>
        <w:tc>
          <w:tcPr>
            <w:tcW w:w="1445" w:type="dxa"/>
            <w:tcBorders>
              <w:left w:val="nil"/>
              <w:right w:val="nil"/>
            </w:tcBorders>
          </w:tcPr>
          <w:p w14:paraId="72E609C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E1273B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0FB9DAE" w14:textId="77777777" w:rsidTr="002A34E9">
        <w:tc>
          <w:tcPr>
            <w:tcW w:w="1505" w:type="dxa"/>
            <w:tcBorders>
              <w:top w:val="single" w:sz="4" w:space="0" w:color="00B050"/>
              <w:bottom w:val="single" w:sz="4" w:space="0" w:color="00B050"/>
              <w:right w:val="nil"/>
            </w:tcBorders>
          </w:tcPr>
          <w:p w14:paraId="1BAAF823" w14:textId="47AE1146" w:rsidR="0001723E" w:rsidRPr="00414BCA" w:rsidRDefault="0001723E" w:rsidP="00F56B4E">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74BFB1CF" w14:textId="33995051" w:rsidR="0001723E" w:rsidRPr="00414BCA" w:rsidRDefault="0001723E" w:rsidP="00F56B4E">
            <w:pPr>
              <w:ind w:left="0"/>
              <w:rPr>
                <w:rFonts w:ascii="Courier New" w:hAnsi="Courier New" w:cs="Courier New"/>
                <w:sz w:val="20"/>
                <w:szCs w:val="20"/>
              </w:rPr>
            </w:pPr>
            <w:r w:rsidRPr="00414BCA">
              <w:rPr>
                <w:rFonts w:ascii="Courier New" w:hAnsi="Courier New" w:cs="Courier New"/>
                <w:spacing w:val="-1"/>
                <w:sz w:val="20"/>
                <w:szCs w:val="20"/>
              </w:rPr>
              <w:t xml:space="preserve">code </w:t>
            </w:r>
            <w:proofErr w:type="spellStart"/>
            <w:r w:rsidRPr="00414BCA">
              <w:rPr>
                <w:rFonts w:ascii="Courier New" w:hAnsi="Courier New" w:cs="Courier New"/>
                <w:spacing w:val="-1"/>
                <w:sz w:val="20"/>
                <w:szCs w:val="20"/>
              </w:rPr>
              <w:t>id_token</w:t>
            </w:r>
            <w:proofErr w:type="spellEnd"/>
          </w:p>
        </w:tc>
        <w:tc>
          <w:tcPr>
            <w:tcW w:w="1649" w:type="dxa"/>
            <w:tcBorders>
              <w:left w:val="single" w:sz="2" w:space="0" w:color="00B050"/>
              <w:right w:val="nil"/>
            </w:tcBorders>
          </w:tcPr>
          <w:p w14:paraId="79154656"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40384010"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48FE72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646E929E"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3274FF2" w14:textId="77777777" w:rsidTr="002A34E9">
        <w:tc>
          <w:tcPr>
            <w:tcW w:w="1505" w:type="dxa"/>
            <w:vMerge w:val="restart"/>
            <w:tcBorders>
              <w:top w:val="single" w:sz="4" w:space="0" w:color="00B050"/>
              <w:right w:val="nil"/>
            </w:tcBorders>
          </w:tcPr>
          <w:p w14:paraId="1818861A" w14:textId="7BD9876A" w:rsidR="0001723E" w:rsidRPr="00414BCA" w:rsidRDefault="0001723E" w:rsidP="00F56B4E">
            <w:pPr>
              <w:ind w:left="0"/>
              <w:rPr>
                <w:rFonts w:ascii="Courier New" w:hAnsi="Courier New" w:cs="Courier New"/>
                <w:spacing w:val="-1"/>
                <w:sz w:val="20"/>
                <w:szCs w:val="20"/>
              </w:rPr>
            </w:pPr>
            <w:r w:rsidRPr="00541CDF">
              <w:rPr>
                <w:rFonts w:cstheme="minorHAnsi"/>
                <w:color w:val="212529"/>
              </w:rPr>
              <w:t>Hybrid</w:t>
            </w:r>
          </w:p>
        </w:tc>
        <w:tc>
          <w:tcPr>
            <w:tcW w:w="1450" w:type="dxa"/>
            <w:vMerge w:val="restart"/>
            <w:tcBorders>
              <w:top w:val="single" w:sz="2" w:space="0" w:color="00B050"/>
              <w:left w:val="nil"/>
              <w:bottom w:val="single" w:sz="2" w:space="0" w:color="00B050"/>
              <w:right w:val="single" w:sz="2" w:space="0" w:color="00B050"/>
            </w:tcBorders>
          </w:tcPr>
          <w:p w14:paraId="4FDCCD5D" w14:textId="08FE1FD9" w:rsidR="0001723E" w:rsidRPr="00414BCA" w:rsidRDefault="0001723E" w:rsidP="00F56B4E">
            <w:pPr>
              <w:ind w:left="0"/>
              <w:rPr>
                <w:rFonts w:ascii="Courier New" w:hAnsi="Courier New" w:cs="Courier New"/>
                <w:spacing w:val="-1"/>
                <w:sz w:val="20"/>
                <w:szCs w:val="20"/>
              </w:rPr>
            </w:pPr>
            <w:r w:rsidRPr="00414BCA">
              <w:rPr>
                <w:rFonts w:ascii="Courier New" w:hAnsi="Courier New" w:cs="Courier New"/>
                <w:spacing w:val="-1"/>
                <w:sz w:val="20"/>
                <w:szCs w:val="20"/>
              </w:rPr>
              <w:t>code token</w:t>
            </w:r>
          </w:p>
        </w:tc>
        <w:tc>
          <w:tcPr>
            <w:tcW w:w="1649" w:type="dxa"/>
            <w:tcBorders>
              <w:left w:val="single" w:sz="2" w:space="0" w:color="00B050"/>
              <w:right w:val="nil"/>
            </w:tcBorders>
          </w:tcPr>
          <w:p w14:paraId="64BF489E" w14:textId="77777777"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left w:val="nil"/>
              <w:right w:val="nil"/>
            </w:tcBorders>
          </w:tcPr>
          <w:p w14:paraId="1951C6EB"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7148DFF6"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3C4E239"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r w:rsidR="0001723E" w14:paraId="48557218" w14:textId="77777777" w:rsidTr="002A34E9">
        <w:tc>
          <w:tcPr>
            <w:tcW w:w="1505" w:type="dxa"/>
            <w:vMerge/>
            <w:tcBorders>
              <w:bottom w:val="single" w:sz="4" w:space="0" w:color="00B050"/>
              <w:right w:val="nil"/>
            </w:tcBorders>
          </w:tcPr>
          <w:p w14:paraId="66A34128" w14:textId="77777777" w:rsidR="0001723E" w:rsidRPr="00414BCA" w:rsidRDefault="0001723E" w:rsidP="00F56B4E">
            <w:pPr>
              <w:ind w:left="0"/>
              <w:rPr>
                <w:rFonts w:ascii="Courier New" w:hAnsi="Courier New" w:cs="Courier New"/>
                <w:spacing w:val="-1"/>
                <w:sz w:val="20"/>
                <w:szCs w:val="20"/>
              </w:rPr>
            </w:pPr>
          </w:p>
        </w:tc>
        <w:tc>
          <w:tcPr>
            <w:tcW w:w="1450" w:type="dxa"/>
            <w:vMerge/>
            <w:tcBorders>
              <w:top w:val="single" w:sz="2" w:space="0" w:color="00B050"/>
              <w:left w:val="nil"/>
              <w:bottom w:val="single" w:sz="2" w:space="0" w:color="00B050"/>
              <w:right w:val="single" w:sz="2" w:space="0" w:color="00B050"/>
            </w:tcBorders>
          </w:tcPr>
          <w:p w14:paraId="1632A2FA" w14:textId="7FDD44BF" w:rsidR="0001723E" w:rsidRPr="00414BCA" w:rsidRDefault="0001723E" w:rsidP="00F56B4E">
            <w:pPr>
              <w:ind w:left="0"/>
              <w:rPr>
                <w:rFonts w:ascii="Courier New" w:hAnsi="Courier New" w:cs="Courier New"/>
                <w:spacing w:val="-1"/>
                <w:sz w:val="20"/>
                <w:szCs w:val="20"/>
              </w:rPr>
            </w:pPr>
          </w:p>
        </w:tc>
        <w:tc>
          <w:tcPr>
            <w:tcW w:w="1649" w:type="dxa"/>
            <w:tcBorders>
              <w:left w:val="single" w:sz="2" w:space="0" w:color="00B050"/>
              <w:right w:val="nil"/>
            </w:tcBorders>
          </w:tcPr>
          <w:p w14:paraId="2FA2FCCF"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1AC94D38"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37A423C7"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2EFD593E" w14:textId="77777777" w:rsidR="0001723E" w:rsidRDefault="0001723E" w:rsidP="004D49FE">
            <w:pPr>
              <w:ind w:left="0"/>
              <w:jc w:val="center"/>
              <w:rPr>
                <w:rFonts w:cstheme="minorHAnsi"/>
                <w:b/>
                <w:bCs/>
                <w:color w:val="538135" w:themeColor="accent6" w:themeShade="BF"/>
              </w:rPr>
            </w:pPr>
          </w:p>
        </w:tc>
      </w:tr>
      <w:tr w:rsidR="0001723E" w14:paraId="353BA359" w14:textId="77777777" w:rsidTr="002A34E9">
        <w:tc>
          <w:tcPr>
            <w:tcW w:w="1505" w:type="dxa"/>
            <w:tcBorders>
              <w:top w:val="single" w:sz="4" w:space="0" w:color="00B050"/>
              <w:bottom w:val="nil"/>
              <w:right w:val="nil"/>
            </w:tcBorders>
          </w:tcPr>
          <w:p w14:paraId="59C9C833" w14:textId="632CD74E" w:rsidR="0001723E" w:rsidRPr="00414BCA" w:rsidRDefault="0001723E" w:rsidP="00F56B4E">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nil"/>
              <w:right w:val="single" w:sz="2" w:space="0" w:color="00B050"/>
            </w:tcBorders>
          </w:tcPr>
          <w:p w14:paraId="1106E301" w14:textId="2007796B" w:rsidR="0001723E" w:rsidRPr="00414BCA" w:rsidRDefault="0001723E" w:rsidP="00F56B4E">
            <w:pPr>
              <w:ind w:left="0"/>
              <w:rPr>
                <w:rFonts w:ascii="Courier New" w:hAnsi="Courier New" w:cs="Courier New"/>
                <w:spacing w:val="-1"/>
                <w:sz w:val="20"/>
                <w:szCs w:val="20"/>
              </w:rPr>
            </w:pPr>
            <w:r w:rsidRPr="00414BCA">
              <w:rPr>
                <w:rFonts w:ascii="Courier New" w:hAnsi="Courier New" w:cs="Courier New"/>
                <w:spacing w:val="-1"/>
                <w:sz w:val="20"/>
                <w:szCs w:val="20"/>
              </w:rPr>
              <w:t xml:space="preserve">code </w:t>
            </w: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1649" w:type="dxa"/>
            <w:tcBorders>
              <w:left w:val="single" w:sz="2" w:space="0" w:color="00B050"/>
              <w:bottom w:val="nil"/>
              <w:right w:val="nil"/>
            </w:tcBorders>
          </w:tcPr>
          <w:p w14:paraId="503F6080" w14:textId="77777777" w:rsidR="0001723E" w:rsidRPr="00414BCA" w:rsidRDefault="0001723E" w:rsidP="00F56B4E">
            <w:pPr>
              <w:ind w:left="0"/>
              <w:rPr>
                <w:rFonts w:ascii="Courier New" w:hAnsi="Courier New" w:cs="Courier New"/>
                <w:sz w:val="20"/>
                <w:szCs w:val="20"/>
              </w:rPr>
            </w:pPr>
          </w:p>
        </w:tc>
        <w:tc>
          <w:tcPr>
            <w:tcW w:w="1838" w:type="dxa"/>
            <w:tcBorders>
              <w:left w:val="nil"/>
              <w:bottom w:val="nil"/>
              <w:right w:val="nil"/>
            </w:tcBorders>
          </w:tcPr>
          <w:p w14:paraId="2A65DEC0"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bottom w:val="nil"/>
              <w:right w:val="nil"/>
            </w:tcBorders>
          </w:tcPr>
          <w:p w14:paraId="211F33D5"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bottom w:val="nil"/>
            </w:tcBorders>
          </w:tcPr>
          <w:p w14:paraId="4514422D" w14:textId="77777777" w:rsidR="0001723E"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bl>
    <w:p w14:paraId="4BF64F7E" w14:textId="77777777" w:rsidR="009A4CC4" w:rsidRPr="00F007BF" w:rsidRDefault="009A4CC4" w:rsidP="009A4CC4"/>
    <w:p w14:paraId="43547D86" w14:textId="77777777" w:rsidR="009A4CC4" w:rsidRDefault="009A4CC4" w:rsidP="009A4CC4"/>
    <w:p w14:paraId="0ED28568" w14:textId="77777777" w:rsidR="00461260" w:rsidRDefault="00461260">
      <w:pPr>
        <w:spacing w:before="0" w:after="160" w:line="259" w:lineRule="auto"/>
        <w:ind w:left="0" w:right="0"/>
        <w:rPr>
          <w:rFonts w:asciiTheme="majorHAnsi" w:eastAsiaTheme="majorEastAsia" w:hAnsiTheme="majorHAnsi" w:cstheme="majorBidi"/>
          <w:b/>
          <w:bCs/>
          <w:caps/>
          <w:color w:val="7B7B7B" w:themeColor="accent3" w:themeShade="BF"/>
          <w:sz w:val="24"/>
          <w:szCs w:val="24"/>
        </w:rPr>
      </w:pPr>
      <w:r>
        <w:br w:type="page"/>
      </w:r>
    </w:p>
    <w:p w14:paraId="4DC1F54D" w14:textId="1796CA10" w:rsidR="0014704A" w:rsidRDefault="0014704A" w:rsidP="0014704A">
      <w:pPr>
        <w:pStyle w:val="Heading3"/>
      </w:pPr>
      <w:bookmarkStart w:id="22" w:name="_Toc32417516"/>
      <w:r>
        <w:lastRenderedPageBreak/>
        <w:t>Un-authenticated user using Authorization Code Flow and Proof Key for Code Exchnage (PKCE)</w:t>
      </w:r>
      <w:bookmarkEnd w:id="22"/>
    </w:p>
    <w:p w14:paraId="24EC6E68" w14:textId="77777777" w:rsidR="0014704A" w:rsidRDefault="0014704A" w:rsidP="0014704A">
      <w:pPr>
        <w:rPr>
          <w:rFonts w:eastAsia="Times New Roman"/>
          <w:kern w:val="0"/>
          <w:lang w:eastAsia="en-US"/>
          <w14:ligatures w14:val="none"/>
        </w:rPr>
      </w:pPr>
      <w:r>
        <w:t>During authentication, mobile/native applications can use the OAuth 2.0 Authorization Code Flow, but they require additional security because they:</w:t>
      </w:r>
    </w:p>
    <w:p w14:paraId="1D5440AF" w14:textId="77777777" w:rsidR="0014704A" w:rsidRDefault="0014704A" w:rsidP="0014704A">
      <w:r>
        <w:t>Cannot securely store a Client Secret. Decompiling the app will reveal the Client Secret. The Client Secret is bound to the app and is the same for all users and devices.</w:t>
      </w:r>
    </w:p>
    <w:p w14:paraId="44423631" w14:textId="77777777" w:rsidR="0014704A" w:rsidRDefault="0014704A" w:rsidP="0014704A">
      <w:r>
        <w:t>May make use of a custom URL scheme to capture redirects (e.g., MyApp://) potentially allowing malicious applications to receive an Authorization Code from your Authorization Server.</w:t>
      </w:r>
    </w:p>
    <w:p w14:paraId="3B25CD9E" w14:textId="77777777" w:rsidR="0014704A" w:rsidRDefault="0014704A" w:rsidP="0014704A">
      <w:r>
        <w:t>To mitigate this, OAuth 2.0 provides a version of the Authorization Code Flow which makes use of a Proof Key for Code Exchange (PKCE) (defined in </w:t>
      </w:r>
      <w:hyperlink r:id="rId15" w:history="1">
        <w:r>
          <w:rPr>
            <w:rStyle w:val="Hyperlink"/>
            <w:rFonts w:ascii="Arial" w:hAnsi="Arial" w:cs="Arial"/>
            <w:color w:val="0A84AE"/>
          </w:rPr>
          <w:t>OAuth 2.0 RFC 7636</w:t>
        </w:r>
      </w:hyperlink>
      <w:r>
        <w:t>).</w:t>
      </w:r>
    </w:p>
    <w:p w14:paraId="344DFBBE" w14:textId="77777777" w:rsidR="0014704A" w:rsidRDefault="0014704A" w:rsidP="0014704A">
      <w:r>
        <w:t>The PKCE-enhanced Authorization Code Flow introduces a secret created by the calling application that can be verified by the authorization server; this secret is called the Code Verifier. Additionally, the calling app creates a transform value of the Code Verifier called the Code Challenge and sends this value over HTTPS to retrieve an Authorization Code. This way, a malicious attacker can only intercept the Authorization Code, and they cannot exchange it for a token without the Code Verifier</w:t>
      </w:r>
    </w:p>
    <w:p w14:paraId="2EBF7D98" w14:textId="77777777" w:rsidR="0014704A" w:rsidRDefault="0014704A" w:rsidP="0014704A"/>
    <w:p w14:paraId="6E9D0646" w14:textId="1C9AA8D4" w:rsidR="00FE40AC" w:rsidRDefault="00FE40AC">
      <w:pPr>
        <w:spacing w:before="0" w:after="160" w:line="259" w:lineRule="auto"/>
        <w:ind w:left="0" w:right="0"/>
      </w:pPr>
      <w:r>
        <w:rPr>
          <w:noProof/>
        </w:rPr>
        <w:lastRenderedPageBreak/>
        <mc:AlternateContent>
          <mc:Choice Requires="wps">
            <w:drawing>
              <wp:anchor distT="0" distB="0" distL="114300" distR="114300" simplePos="0" relativeHeight="251675648" behindDoc="0" locked="0" layoutInCell="1" allowOverlap="1" wp14:anchorId="5A7400DD" wp14:editId="5905C6A8">
                <wp:simplePos x="0" y="0"/>
                <wp:positionH relativeFrom="margin">
                  <wp:posOffset>-304800</wp:posOffset>
                </wp:positionH>
                <wp:positionV relativeFrom="paragraph">
                  <wp:posOffset>7763037</wp:posOffset>
                </wp:positionV>
                <wp:extent cx="6545580" cy="635"/>
                <wp:effectExtent l="0" t="0" r="7620" b="635"/>
                <wp:wrapSquare wrapText="bothSides"/>
                <wp:docPr id="4" name="Text Box 4"/>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6FA828AB" w14:textId="2131BBB3" w:rsidR="00BC74EB" w:rsidRPr="003219AE" w:rsidRDefault="00BC74EB" w:rsidP="00FE40AC">
                            <w:pPr>
                              <w:pStyle w:val="Caption"/>
                              <w:jc w:val="center"/>
                              <w:rPr>
                                <w:caps/>
                                <w:noProof/>
                                <w:color w:val="7B7B7B" w:themeColor="accent3" w:themeShade="BF"/>
                              </w:rPr>
                            </w:pPr>
                            <w:bookmarkStart w:id="23" w:name="_Toc32414969"/>
                            <w:r>
                              <w:t xml:space="preserve">Figure </w:t>
                            </w:r>
                            <w:r>
                              <w:rPr>
                                <w:noProof/>
                              </w:rPr>
                              <w:fldChar w:fldCharType="begin"/>
                            </w:r>
                            <w:r>
                              <w:rPr>
                                <w:noProof/>
                              </w:rPr>
                              <w:instrText xml:space="preserve"> SEQ Figure \* ARABIC </w:instrText>
                            </w:r>
                            <w:r>
                              <w:rPr>
                                <w:noProof/>
                              </w:rPr>
                              <w:fldChar w:fldCharType="separate"/>
                            </w:r>
                            <w:r w:rsidR="00B4730F">
                              <w:rPr>
                                <w:noProof/>
                              </w:rPr>
                              <w:t>2</w:t>
                            </w:r>
                            <w:r>
                              <w:rPr>
                                <w:noProof/>
                              </w:rPr>
                              <w:fldChar w:fldCharType="end"/>
                            </w:r>
                            <w:r>
                              <w:t>: Authorization Code Flow and PKCE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00DD" id="Text Box 4" o:spid="_x0000_s1039" type="#_x0000_t202" style="position:absolute;margin-left:-24pt;margin-top:611.25pt;width:515.4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" stroked="f">
                <v:textbox style="mso-fit-shape-to-text:t" inset="0,0,0,0">
                  <w:txbxContent>
                    <w:p w14:paraId="6FA828AB" w14:textId="2131BBB3" w:rsidR="00BC74EB" w:rsidRPr="003219AE" w:rsidRDefault="00BC74EB" w:rsidP="00FE40AC">
                      <w:pPr>
                        <w:pStyle w:val="Caption"/>
                        <w:jc w:val="center"/>
                        <w:rPr>
                          <w:caps/>
                          <w:noProof/>
                          <w:color w:val="7B7B7B" w:themeColor="accent3" w:themeShade="BF"/>
                        </w:rPr>
                      </w:pPr>
                      <w:bookmarkStart w:id="24" w:name="_Toc32414969"/>
                      <w:r>
                        <w:t xml:space="preserve">Figure </w:t>
                      </w:r>
                      <w:r>
                        <w:rPr>
                          <w:noProof/>
                        </w:rPr>
                        <w:fldChar w:fldCharType="begin"/>
                      </w:r>
                      <w:r>
                        <w:rPr>
                          <w:noProof/>
                        </w:rPr>
                        <w:instrText xml:space="preserve"> SEQ Figure \* ARABIC </w:instrText>
                      </w:r>
                      <w:r>
                        <w:rPr>
                          <w:noProof/>
                        </w:rPr>
                        <w:fldChar w:fldCharType="separate"/>
                      </w:r>
                      <w:r w:rsidR="00B4730F">
                        <w:rPr>
                          <w:noProof/>
                        </w:rPr>
                        <w:t>2</w:t>
                      </w:r>
                      <w:r>
                        <w:rPr>
                          <w:noProof/>
                        </w:rPr>
                        <w:fldChar w:fldCharType="end"/>
                      </w:r>
                      <w:r>
                        <w:t>: Authorization Code Flow and PKCE</w:t>
                      </w:r>
                      <w:bookmarkEnd w:id="24"/>
                    </w:p>
                  </w:txbxContent>
                </v:textbox>
                <w10:wrap type="square" anchorx="margin"/>
              </v:shape>
            </w:pict>
          </mc:Fallback>
        </mc:AlternateContent>
      </w:r>
      <w:r>
        <w:rPr>
          <w:noProof/>
          <w14:ligatures w14:val="none"/>
        </w:rPr>
        <w:drawing>
          <wp:anchor distT="0" distB="0" distL="114300" distR="114300" simplePos="0" relativeHeight="251673600" behindDoc="0" locked="0" layoutInCell="1" allowOverlap="1" wp14:anchorId="344E9BAB" wp14:editId="4DA2EE47">
            <wp:simplePos x="0" y="0"/>
            <wp:positionH relativeFrom="margin">
              <wp:posOffset>-223520</wp:posOffset>
            </wp:positionH>
            <wp:positionV relativeFrom="page">
              <wp:posOffset>1241425</wp:posOffset>
            </wp:positionV>
            <wp:extent cx="6248400" cy="7235825"/>
            <wp:effectExtent l="19050" t="19050" r="19050" b="222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Client (authorize code flow with PKCE) using Identity Server with ADFS SAML Authentication Sequence for unauthenticated user.png"/>
                    <pic:cNvPicPr/>
                  </pic:nvPicPr>
                  <pic:blipFill>
                    <a:blip r:embed="rId16">
                      <a:extLst>
                        <a:ext uri="{28A0092B-C50C-407E-A947-70E740481C1C}">
                          <a14:useLocalDpi xmlns:a14="http://schemas.microsoft.com/office/drawing/2010/main" val="0"/>
                        </a:ext>
                      </a:extLst>
                    </a:blip>
                    <a:stretch>
                      <a:fillRect/>
                    </a:stretch>
                  </pic:blipFill>
                  <pic:spPr>
                    <a:xfrm>
                      <a:off x="0" y="0"/>
                      <a:ext cx="6248400" cy="7235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r>
        <w:br w:type="page"/>
      </w:r>
    </w:p>
    <w:p w14:paraId="67AE39FD" w14:textId="77777777" w:rsidR="00FE40AC" w:rsidRPr="009930E8" w:rsidRDefault="00FE40AC" w:rsidP="009930E8"/>
    <w:p w14:paraId="1DC92529" w14:textId="77777777" w:rsidR="00145E14" w:rsidRDefault="00145E14" w:rsidP="009930E8"/>
    <w:p w14:paraId="3DD7B570" w14:textId="77777777" w:rsidR="00145E14" w:rsidRDefault="00145E14" w:rsidP="009930E8"/>
    <w:p w14:paraId="0FDAC270" w14:textId="77777777" w:rsidR="00145E14" w:rsidRDefault="00145E14">
      <w:pPr>
        <w:spacing w:before="0" w:after="160" w:line="259" w:lineRule="auto"/>
        <w:ind w:left="0" w:right="0"/>
      </w:pPr>
      <w:r>
        <w:br w:type="page"/>
      </w:r>
    </w:p>
    <w:p w14:paraId="368CF118" w14:textId="77777777" w:rsidR="009930E8" w:rsidRPr="009930E8" w:rsidRDefault="009930E8" w:rsidP="009930E8">
      <w:pPr>
        <w:sectPr w:rsidR="009930E8" w:rsidRPr="009930E8" w:rsidSect="007B1995">
          <w:footerReference w:type="default" r:id="rId17"/>
          <w:footerReference w:type="first" r:id="rId18"/>
          <w:pgSz w:w="12240" w:h="15840"/>
          <w:pgMar w:top="1440" w:right="1440" w:bottom="1440" w:left="1440" w:header="720" w:footer="576" w:gutter="0"/>
          <w:pgNumType w:start="0"/>
          <w:cols w:space="720"/>
          <w:titlePg/>
          <w:docGrid w:linePitch="360"/>
        </w:sectPr>
      </w:pPr>
    </w:p>
    <w:p w14:paraId="1330DB95" w14:textId="154ABAED" w:rsidR="00884189" w:rsidRDefault="00884189" w:rsidP="009712CD"/>
    <w:p w14:paraId="6C2169B5" w14:textId="0A70429F" w:rsidR="00DF7AFA" w:rsidRDefault="00DF7AFA" w:rsidP="007B1995">
      <w:pPr>
        <w:pStyle w:val="Heading3"/>
      </w:pPr>
    </w:p>
    <w:p w14:paraId="6D3330E3" w14:textId="2DD5CCAB" w:rsidR="000144ED" w:rsidRDefault="000144ED" w:rsidP="000144ED">
      <w:pPr>
        <w:pStyle w:val="Heading3"/>
      </w:pPr>
      <w:bookmarkStart w:id="25" w:name="_Toc32417517"/>
      <w:r>
        <w:rPr>
          <w:noProof/>
        </w:rPr>
        <mc:AlternateContent>
          <mc:Choice Requires="wps">
            <w:drawing>
              <wp:anchor distT="0" distB="0" distL="114300" distR="114300" simplePos="0" relativeHeight="251671552" behindDoc="0" locked="0" layoutInCell="1" allowOverlap="1" wp14:anchorId="05B06FE3" wp14:editId="7E9BEC10">
                <wp:simplePos x="0" y="0"/>
                <wp:positionH relativeFrom="column">
                  <wp:posOffset>728980</wp:posOffset>
                </wp:positionH>
                <wp:positionV relativeFrom="paragraph">
                  <wp:posOffset>5140325</wp:posOffset>
                </wp:positionV>
                <wp:extent cx="65455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6DD74FF2" w14:textId="74C467FA" w:rsidR="00BC74EB" w:rsidRPr="003219AE" w:rsidRDefault="00BC74EB" w:rsidP="000144ED">
                            <w:pPr>
                              <w:pStyle w:val="Caption"/>
                              <w:jc w:val="center"/>
                              <w:rPr>
                                <w:caps/>
                                <w:noProof/>
                                <w:color w:val="7B7B7B" w:themeColor="accent3" w:themeShade="BF"/>
                              </w:rPr>
                            </w:pPr>
                            <w:r>
                              <w:t xml:space="preserve">Figure </w:t>
                            </w:r>
                            <w:r>
                              <w:rPr>
                                <w:noProof/>
                              </w:rPr>
                              <w:t>2</w:t>
                            </w:r>
                            <w:r>
                              <w:t>: Hybrid Flow and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06FE3" id="Text Box 11" o:spid="_x0000_s1040" type="#_x0000_t202" style="position:absolute;left:0;text-align:left;margin-left:57.4pt;margin-top:404.75pt;width:515.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6gLgIAAGYEAAAOAAAAZHJzL2Uyb0RvYy54bWysVMFu2zAMvQ/YPwi6L066JWi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" stroked="f">
                <v:textbox style="mso-fit-shape-to-text:t" inset="0,0,0,0">
                  <w:txbxContent>
                    <w:p w14:paraId="6DD74FF2" w14:textId="74C467FA" w:rsidR="00BC74EB" w:rsidRPr="003219AE" w:rsidRDefault="00BC74EB" w:rsidP="000144ED">
                      <w:pPr>
                        <w:pStyle w:val="Caption"/>
                        <w:jc w:val="center"/>
                        <w:rPr>
                          <w:caps/>
                          <w:noProof/>
                          <w:color w:val="7B7B7B" w:themeColor="accent3" w:themeShade="BF"/>
                        </w:rPr>
                      </w:pPr>
                      <w:r>
                        <w:t xml:space="preserve">Figure </w:t>
                      </w:r>
                      <w:r>
                        <w:rPr>
                          <w:noProof/>
                        </w:rPr>
                        <w:t>2</w:t>
                      </w:r>
                      <w:r>
                        <w:t>: Hybrid Flow and Encryption</w:t>
                      </w:r>
                    </w:p>
                  </w:txbxContent>
                </v:textbox>
                <w10:wrap type="square"/>
              </v:shape>
            </w:pict>
          </mc:Fallback>
        </mc:AlternateContent>
      </w:r>
      <w:r>
        <w:t>UN-AUTHENTICATED User USING HyBrid Flow and EncryPTION</w:t>
      </w:r>
      <w:bookmarkEnd w:id="25"/>
    </w:p>
    <w:p w14:paraId="54A64BB8" w14:textId="30493EC6" w:rsidR="007B1995" w:rsidRDefault="007B1995" w:rsidP="007B1995">
      <w:r>
        <w:rPr>
          <w:noProof/>
        </w:rPr>
        <mc:AlternateContent>
          <mc:Choice Requires="wps">
            <w:drawing>
              <wp:anchor distT="0" distB="0" distL="114300" distR="114300" simplePos="0" relativeHeight="251663360" behindDoc="1" locked="0" layoutInCell="1" allowOverlap="1" wp14:anchorId="33BF1B39" wp14:editId="3EBC0C96">
                <wp:simplePos x="0" y="0"/>
                <wp:positionH relativeFrom="column">
                  <wp:posOffset>43180</wp:posOffset>
                </wp:positionH>
                <wp:positionV relativeFrom="paragraph">
                  <wp:posOffset>4801870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FDA895A" w14:textId="610FD266" w:rsidR="00BC74EB" w:rsidRPr="00D82F7B" w:rsidRDefault="00BC74EB" w:rsidP="007B1995">
                            <w:pPr>
                              <w:pStyle w:val="Caption"/>
                              <w:jc w:val="center"/>
                              <w:rPr>
                                <w:caps/>
                                <w:noProof/>
                                <w:color w:val="7B7B7B" w:themeColor="accent3" w:themeShade="BF"/>
                              </w:rPr>
                            </w:pPr>
                            <w:bookmarkStart w:id="26" w:name="_Toc32414970"/>
                            <w:r>
                              <w:t xml:space="preserve">Figure </w:t>
                            </w:r>
                            <w:r>
                              <w:rPr>
                                <w:noProof/>
                              </w:rPr>
                              <w:fldChar w:fldCharType="begin"/>
                            </w:r>
                            <w:r>
                              <w:rPr>
                                <w:noProof/>
                              </w:rPr>
                              <w:instrText xml:space="preserve"> SEQ Figure \* ARABIC </w:instrText>
                            </w:r>
                            <w:r>
                              <w:rPr>
                                <w:noProof/>
                              </w:rPr>
                              <w:fldChar w:fldCharType="separate"/>
                            </w:r>
                            <w:r w:rsidR="00B4730F">
                              <w:rPr>
                                <w:noProof/>
                              </w:rPr>
                              <w:t>3</w:t>
                            </w:r>
                            <w:r>
                              <w:rPr>
                                <w:noProof/>
                              </w:rPr>
                              <w:fldChar w:fldCharType="end"/>
                            </w:r>
                            <w:r>
                              <w:t>: Existing User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F1B39" id="Text Box 2" o:spid="_x0000_s1041" type="#_x0000_t202" style="position:absolute;left:0;text-align:left;margin-left:3.4pt;margin-top:378.1pt;width:9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" stroked="f">
                <v:textbox style="mso-fit-shape-to-text:t" inset="0,0,0,0">
                  <w:txbxContent>
                    <w:p w14:paraId="5FDA895A" w14:textId="610FD266" w:rsidR="00BC74EB" w:rsidRPr="00D82F7B" w:rsidRDefault="00BC74EB" w:rsidP="007B1995">
                      <w:pPr>
                        <w:pStyle w:val="Caption"/>
                        <w:jc w:val="center"/>
                        <w:rPr>
                          <w:caps/>
                          <w:noProof/>
                          <w:color w:val="7B7B7B" w:themeColor="accent3" w:themeShade="BF"/>
                        </w:rPr>
                      </w:pPr>
                      <w:bookmarkStart w:id="27" w:name="_Toc32414970"/>
                      <w:r>
                        <w:t xml:space="preserve">Figure </w:t>
                      </w:r>
                      <w:r>
                        <w:rPr>
                          <w:noProof/>
                        </w:rPr>
                        <w:fldChar w:fldCharType="begin"/>
                      </w:r>
                      <w:r>
                        <w:rPr>
                          <w:noProof/>
                        </w:rPr>
                        <w:instrText xml:space="preserve"> SEQ Figure \* ARABIC </w:instrText>
                      </w:r>
                      <w:r>
                        <w:rPr>
                          <w:noProof/>
                        </w:rPr>
                        <w:fldChar w:fldCharType="separate"/>
                      </w:r>
                      <w:r w:rsidR="00B4730F">
                        <w:rPr>
                          <w:noProof/>
                        </w:rPr>
                        <w:t>3</w:t>
                      </w:r>
                      <w:r>
                        <w:rPr>
                          <w:noProof/>
                        </w:rPr>
                        <w:fldChar w:fldCharType="end"/>
                      </w:r>
                      <w:r>
                        <w:t>: Existing User</w:t>
                      </w:r>
                      <w:bookmarkEnd w:id="27"/>
                    </w:p>
                  </w:txbxContent>
                </v:textbox>
                <w10:wrap type="tight"/>
              </v:shape>
            </w:pict>
          </mc:Fallback>
        </mc:AlternateContent>
      </w:r>
      <w:r>
        <w:br w:type="page"/>
      </w:r>
    </w:p>
    <w:p w14:paraId="0AB3AFA8" w14:textId="77777777" w:rsidR="007B1995" w:rsidRDefault="007B1995" w:rsidP="007B1995">
      <w:pPr>
        <w:pStyle w:val="Heading2"/>
      </w:pPr>
      <w:bookmarkStart w:id="28" w:name="_Toc32417518"/>
      <w:r>
        <w:lastRenderedPageBreak/>
        <w:t>T</w:t>
      </w:r>
      <w:r w:rsidRPr="0059268A">
        <w:t>opology Diagram</w:t>
      </w:r>
      <w:bookmarkEnd w:id="28"/>
    </w:p>
    <w:p w14:paraId="2A668365" w14:textId="04E5F33F" w:rsidR="007B1995" w:rsidRDefault="007B1995" w:rsidP="007B1995">
      <w:pPr>
        <w:spacing w:before="0" w:after="240" w:line="252" w:lineRule="auto"/>
        <w:ind w:left="0" w:right="0"/>
      </w:pPr>
    </w:p>
    <w:p w14:paraId="39CB787B" w14:textId="77777777" w:rsidR="007B1995" w:rsidRDefault="007B1995" w:rsidP="007B1995">
      <w:pPr>
        <w:spacing w:before="0" w:after="240" w:line="252" w:lineRule="auto"/>
        <w:ind w:left="0" w:right="0"/>
      </w:pPr>
    </w:p>
    <w:p w14:paraId="4DD9E8C4" w14:textId="77777777" w:rsidR="007B1995" w:rsidRDefault="007B1995" w:rsidP="007B1995">
      <w:pPr>
        <w:spacing w:before="0" w:after="240" w:line="252" w:lineRule="auto"/>
        <w:ind w:left="0" w:right="0"/>
      </w:pPr>
    </w:p>
    <w:p w14:paraId="3BC37820" w14:textId="0DE6289C" w:rsidR="007B1995" w:rsidRDefault="007B1995" w:rsidP="007B1995">
      <w:pPr>
        <w:pStyle w:val="Caption"/>
        <w:jc w:val="center"/>
        <w:sectPr w:rsidR="007B1995" w:rsidSect="00D24B1F">
          <w:pgSz w:w="15840" w:h="12240" w:orient="landscape"/>
          <w:pgMar w:top="1440" w:right="1440" w:bottom="1440" w:left="1440" w:header="720" w:footer="576" w:gutter="0"/>
          <w:cols w:space="720"/>
          <w:docGrid w:linePitch="360"/>
        </w:sectPr>
      </w:pPr>
      <w:bookmarkStart w:id="29" w:name="_Toc32414971"/>
      <w:r>
        <w:t xml:space="preserve">Figure </w:t>
      </w:r>
      <w:r>
        <w:rPr>
          <w:noProof/>
        </w:rPr>
        <w:fldChar w:fldCharType="begin"/>
      </w:r>
      <w:r>
        <w:rPr>
          <w:noProof/>
        </w:rPr>
        <w:instrText xml:space="preserve"> SEQ Figure \* ARABIC </w:instrText>
      </w:r>
      <w:r>
        <w:rPr>
          <w:noProof/>
        </w:rPr>
        <w:fldChar w:fldCharType="separate"/>
      </w:r>
      <w:r w:rsidR="00B4730F">
        <w:rPr>
          <w:noProof/>
        </w:rPr>
        <w:t>4</w:t>
      </w:r>
      <w:r>
        <w:rPr>
          <w:noProof/>
        </w:rPr>
        <w:fldChar w:fldCharType="end"/>
      </w:r>
      <w:r>
        <w:t>: System Integration</w:t>
      </w:r>
      <w:bookmarkEnd w:id="29"/>
    </w:p>
    <w:p w14:paraId="54E4440F" w14:textId="77777777" w:rsidR="007B1995" w:rsidRDefault="007B1995" w:rsidP="007B1995">
      <w:pPr>
        <w:pStyle w:val="Heading2"/>
      </w:pPr>
      <w:bookmarkStart w:id="30" w:name="_Toc32417519"/>
      <w:r>
        <w:lastRenderedPageBreak/>
        <w:t>Features</w:t>
      </w:r>
      <w:bookmarkEnd w:id="30"/>
    </w:p>
    <w:p w14:paraId="5413C485" w14:textId="77777777" w:rsidR="007B1995" w:rsidRPr="00EE4C3B" w:rsidRDefault="007B1995" w:rsidP="007B1995"/>
    <w:p w14:paraId="27145933" w14:textId="77777777" w:rsidR="007B1995" w:rsidRPr="00534F7C" w:rsidRDefault="007B1995" w:rsidP="007B1995">
      <w:pPr>
        <w:sectPr w:rsidR="007B1995" w:rsidRPr="00534F7C" w:rsidSect="00D24B1F">
          <w:pgSz w:w="15840" w:h="12240" w:orient="landscape"/>
          <w:pgMar w:top="1080" w:right="1440" w:bottom="1440" w:left="1440" w:header="720" w:footer="576" w:gutter="0"/>
          <w:cols w:space="720"/>
          <w:docGrid w:linePitch="360"/>
        </w:sectPr>
      </w:pPr>
    </w:p>
    <w:p w14:paraId="52AECAD3" w14:textId="7CA8F905" w:rsidR="007B1995" w:rsidRPr="008616BA" w:rsidRDefault="007B1995" w:rsidP="007B1995">
      <w:pPr>
        <w:pStyle w:val="Heading2"/>
        <w:ind w:left="0"/>
      </w:pPr>
      <w:bookmarkStart w:id="31" w:name="_Toc32417520"/>
      <w:r>
        <w:lastRenderedPageBreak/>
        <w:t>Appendix A</w:t>
      </w:r>
      <w:bookmarkEnd w:id="31"/>
    </w:p>
    <w:p w14:paraId="16A7DD91" w14:textId="77777777" w:rsidR="007B1995" w:rsidRDefault="007B1995" w:rsidP="007B1995">
      <w:pPr>
        <w:pStyle w:val="IndexHeading"/>
        <w:keepNext/>
        <w:tabs>
          <w:tab w:val="right" w:pos="9350"/>
        </w:tabs>
        <w:rPr>
          <w:rFonts w:asciiTheme="minorHAnsi" w:hAnsiTheme="minorHAnsi" w:cstheme="minorBidi"/>
          <w:b w:val="0"/>
          <w:bCs w:val="0"/>
          <w:noProof/>
        </w:rPr>
      </w:pPr>
      <w:r>
        <w:rPr>
          <w:rFonts w:cstheme="minorHAnsi"/>
          <w:b w:val="0"/>
          <w:bCs w:val="0"/>
          <w:sz w:val="26"/>
          <w:szCs w:val="26"/>
        </w:rPr>
        <w:fldChar w:fldCharType="begin"/>
      </w:r>
      <w:r>
        <w:rPr>
          <w:rFonts w:cstheme="minorHAnsi"/>
          <w:b w:val="0"/>
          <w:bCs w:val="0"/>
          <w:sz w:val="26"/>
          <w:szCs w:val="26"/>
        </w:rPr>
        <w:instrText xml:space="preserve"> INDEX \r \h "A" \z "1033" </w:instrText>
      </w:r>
      <w:r>
        <w:rPr>
          <w:rFonts w:cstheme="minorHAnsi"/>
          <w:b w:val="0"/>
          <w:bCs w:val="0"/>
          <w:sz w:val="26"/>
          <w:szCs w:val="26"/>
        </w:rPr>
        <w:fldChar w:fldCharType="separate"/>
      </w:r>
      <w:r>
        <w:rPr>
          <w:noProof/>
        </w:rPr>
        <w:t>C</w:t>
      </w:r>
    </w:p>
    <w:p w14:paraId="40EBC025" w14:textId="77777777" w:rsidR="007B1995" w:rsidRDefault="007B1995" w:rsidP="007B1995">
      <w:pPr>
        <w:pStyle w:val="Index1"/>
        <w:tabs>
          <w:tab w:val="right" w:pos="9350"/>
        </w:tabs>
        <w:rPr>
          <w:noProof/>
        </w:rPr>
      </w:pPr>
      <w:r>
        <w:rPr>
          <w:noProof/>
        </w:rPr>
        <w:t>CEK: Content Encryption Key, 7</w:t>
      </w:r>
    </w:p>
    <w:p w14:paraId="2F371552"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E</w:t>
      </w:r>
    </w:p>
    <w:p w14:paraId="6F39C85F" w14:textId="77777777" w:rsidR="007B1995" w:rsidRDefault="007B1995" w:rsidP="007B1995">
      <w:pPr>
        <w:pStyle w:val="Index1"/>
        <w:tabs>
          <w:tab w:val="right" w:pos="9350"/>
        </w:tabs>
        <w:rPr>
          <w:noProof/>
        </w:rPr>
      </w:pPr>
      <w:r>
        <w:rPr>
          <w:noProof/>
        </w:rPr>
        <w:t>EA: Enterprise Architecture, 6</w:t>
      </w:r>
    </w:p>
    <w:p w14:paraId="16C8DFB2" w14:textId="77777777" w:rsidR="007B1995" w:rsidRDefault="007B1995" w:rsidP="007B1995">
      <w:pPr>
        <w:pStyle w:val="Index1"/>
        <w:tabs>
          <w:tab w:val="right" w:pos="9350"/>
        </w:tabs>
        <w:rPr>
          <w:noProof/>
        </w:rPr>
      </w:pPr>
      <w:r>
        <w:rPr>
          <w:noProof/>
        </w:rPr>
        <w:t>ESB: Enterprise Service Bus, 6</w:t>
      </w:r>
    </w:p>
    <w:p w14:paraId="333A7A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I</w:t>
      </w:r>
    </w:p>
    <w:p w14:paraId="658684E2" w14:textId="77777777" w:rsidR="007B1995" w:rsidRDefault="007B1995" w:rsidP="007B1995">
      <w:pPr>
        <w:pStyle w:val="Index1"/>
        <w:tabs>
          <w:tab w:val="right" w:pos="9350"/>
        </w:tabs>
        <w:rPr>
          <w:noProof/>
        </w:rPr>
      </w:pPr>
      <w:r>
        <w:rPr>
          <w:noProof/>
        </w:rPr>
        <w:t>IAM: Identity Access Management, 6</w:t>
      </w:r>
    </w:p>
    <w:p w14:paraId="74A4AD96" w14:textId="77777777" w:rsidR="007B1995" w:rsidRDefault="007B1995" w:rsidP="007B1995">
      <w:pPr>
        <w:pStyle w:val="Index1"/>
        <w:tabs>
          <w:tab w:val="right" w:pos="9350"/>
        </w:tabs>
        <w:rPr>
          <w:noProof/>
        </w:rPr>
      </w:pPr>
      <w:r w:rsidRPr="00512DED">
        <w:rPr>
          <w:noProof/>
        </w:rPr>
        <w:t>IDP</w:t>
      </w:r>
      <w:r>
        <w:rPr>
          <w:noProof/>
        </w:rPr>
        <w:t xml:space="preserve">: </w:t>
      </w:r>
      <w:r w:rsidRPr="00512DED">
        <w:rPr>
          <w:noProof/>
        </w:rPr>
        <w:t>Identity Provider</w:t>
      </w:r>
      <w:r>
        <w:rPr>
          <w:noProof/>
        </w:rPr>
        <w:t>, 6</w:t>
      </w:r>
    </w:p>
    <w:p w14:paraId="6CA44B60"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J</w:t>
      </w:r>
    </w:p>
    <w:p w14:paraId="75EC93B0" w14:textId="77777777" w:rsidR="007B1995" w:rsidRDefault="007B1995" w:rsidP="007B1995">
      <w:pPr>
        <w:pStyle w:val="Index1"/>
        <w:tabs>
          <w:tab w:val="right" w:pos="9350"/>
        </w:tabs>
        <w:rPr>
          <w:noProof/>
        </w:rPr>
      </w:pPr>
      <w:r>
        <w:rPr>
          <w:noProof/>
        </w:rPr>
        <w:t>JWE: JSON Web Encryption, 6</w:t>
      </w:r>
    </w:p>
    <w:p w14:paraId="0FEAC3D9" w14:textId="77777777" w:rsidR="007B1995" w:rsidRDefault="007B1995" w:rsidP="007B1995">
      <w:pPr>
        <w:pStyle w:val="Index1"/>
        <w:tabs>
          <w:tab w:val="right" w:pos="9350"/>
        </w:tabs>
        <w:rPr>
          <w:noProof/>
        </w:rPr>
      </w:pPr>
      <w:r>
        <w:rPr>
          <w:noProof/>
        </w:rPr>
        <w:t>JWS: JSON Web Signature, 6</w:t>
      </w:r>
    </w:p>
    <w:p w14:paraId="3C680784" w14:textId="77777777" w:rsidR="007B1995" w:rsidRDefault="007B1995" w:rsidP="007B1995">
      <w:pPr>
        <w:pStyle w:val="Index1"/>
        <w:tabs>
          <w:tab w:val="right" w:pos="9350"/>
        </w:tabs>
        <w:rPr>
          <w:noProof/>
        </w:rPr>
      </w:pPr>
      <w:r>
        <w:rPr>
          <w:noProof/>
        </w:rPr>
        <w:t>JWT: JSON Web Token, 6</w:t>
      </w:r>
    </w:p>
    <w:p w14:paraId="7DF528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O</w:t>
      </w:r>
    </w:p>
    <w:p w14:paraId="412BE046" w14:textId="77777777" w:rsidR="007B1995" w:rsidRDefault="007B1995" w:rsidP="007B1995">
      <w:pPr>
        <w:pStyle w:val="Index1"/>
        <w:tabs>
          <w:tab w:val="right" w:pos="9350"/>
        </w:tabs>
        <w:rPr>
          <w:noProof/>
        </w:rPr>
      </w:pPr>
      <w:r>
        <w:rPr>
          <w:noProof/>
        </w:rPr>
        <w:t>OTS: Office of Technology Services, 7</w:t>
      </w:r>
    </w:p>
    <w:p w14:paraId="4B47AB2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S</w:t>
      </w:r>
    </w:p>
    <w:p w14:paraId="177CF8B1" w14:textId="77777777" w:rsidR="007B1995" w:rsidRDefault="007B1995" w:rsidP="007B1995">
      <w:pPr>
        <w:pStyle w:val="Index1"/>
        <w:tabs>
          <w:tab w:val="right" w:pos="9350"/>
        </w:tabs>
        <w:rPr>
          <w:noProof/>
        </w:rPr>
      </w:pPr>
      <w:r>
        <w:rPr>
          <w:noProof/>
        </w:rPr>
        <w:t>SAML: Security Assertion Markup Language, 6</w:t>
      </w:r>
    </w:p>
    <w:p w14:paraId="305D60C3" w14:textId="77777777" w:rsidR="007B1995" w:rsidRDefault="007B1995" w:rsidP="007B1995">
      <w:pPr>
        <w:pStyle w:val="Index1"/>
        <w:tabs>
          <w:tab w:val="right" w:pos="9350"/>
        </w:tabs>
        <w:rPr>
          <w:noProof/>
        </w:rPr>
      </w:pPr>
      <w:r>
        <w:rPr>
          <w:noProof/>
        </w:rPr>
        <w:t>SOAP: Simple Object Access Protocol, 6</w:t>
      </w:r>
    </w:p>
    <w:p w14:paraId="0955F71A" w14:textId="77777777" w:rsidR="007B1995" w:rsidRDefault="007B1995" w:rsidP="007B1995">
      <w:pPr>
        <w:pStyle w:val="Index1"/>
        <w:tabs>
          <w:tab w:val="right" w:pos="9350"/>
        </w:tabs>
        <w:rPr>
          <w:noProof/>
        </w:rPr>
      </w:pPr>
      <w:r>
        <w:rPr>
          <w:noProof/>
        </w:rPr>
        <w:t>SSO: Single Sign-On, 6</w:t>
      </w:r>
    </w:p>
    <w:p w14:paraId="41F56741" w14:textId="77777777" w:rsidR="007B1995" w:rsidRDefault="007B1995" w:rsidP="007B1995">
      <w:r>
        <w:rPr>
          <w:rFonts w:cstheme="minorHAnsi"/>
          <w:b/>
          <w:bCs/>
          <w:sz w:val="26"/>
          <w:szCs w:val="26"/>
        </w:rPr>
        <w:fldChar w:fldCharType="end"/>
      </w:r>
    </w:p>
    <w:p w14:paraId="7E86F509" w14:textId="77777777" w:rsidR="007B1995" w:rsidRDefault="007B1995" w:rsidP="007B1995"/>
    <w:p w14:paraId="1A7364F7" w14:textId="77777777" w:rsidR="007B1995" w:rsidRDefault="007B1995" w:rsidP="007B1995">
      <w:pPr>
        <w:spacing w:before="0" w:after="240" w:line="252" w:lineRule="auto"/>
        <w:ind w:left="0" w:right="0"/>
        <w:rPr>
          <w:rFonts w:ascii="Verdana" w:hAnsi="Verdana"/>
          <w:i/>
          <w:color w:val="000000"/>
          <w:sz w:val="19"/>
          <w:szCs w:val="19"/>
        </w:rPr>
      </w:pPr>
      <w:r>
        <w:rPr>
          <w:rFonts w:ascii="Verdana" w:hAnsi="Verdana"/>
          <w:i/>
          <w:color w:val="000000"/>
          <w:sz w:val="19"/>
          <w:szCs w:val="19"/>
        </w:rPr>
        <w:br w:type="page"/>
      </w:r>
    </w:p>
    <w:p w14:paraId="57F51399" w14:textId="77777777" w:rsidR="007B1995" w:rsidRDefault="007B1995" w:rsidP="007B1995">
      <w:pPr>
        <w:ind w:left="0"/>
        <w:jc w:val="center"/>
        <w:rPr>
          <w:rFonts w:ascii="Verdana" w:hAnsi="Verdana"/>
          <w:i/>
          <w:color w:val="000000"/>
          <w:sz w:val="19"/>
          <w:szCs w:val="19"/>
        </w:rPr>
      </w:pPr>
    </w:p>
    <w:p w14:paraId="6FFDB370" w14:textId="77777777" w:rsidR="007B1995" w:rsidRDefault="007B1995" w:rsidP="007B1995">
      <w:pPr>
        <w:ind w:left="0"/>
        <w:jc w:val="center"/>
        <w:rPr>
          <w:rFonts w:ascii="Verdana" w:hAnsi="Verdana"/>
          <w:i/>
          <w:color w:val="000000"/>
          <w:sz w:val="19"/>
          <w:szCs w:val="19"/>
        </w:rPr>
      </w:pPr>
    </w:p>
    <w:p w14:paraId="72D9CE3D" w14:textId="77777777" w:rsidR="007B1995" w:rsidRDefault="007B1995" w:rsidP="007B1995">
      <w:pPr>
        <w:ind w:left="0"/>
        <w:jc w:val="center"/>
        <w:rPr>
          <w:rFonts w:ascii="Verdana" w:hAnsi="Verdana"/>
          <w:i/>
          <w:color w:val="000000"/>
          <w:sz w:val="19"/>
          <w:szCs w:val="19"/>
        </w:rPr>
      </w:pPr>
    </w:p>
    <w:p w14:paraId="28C9F26C" w14:textId="77777777" w:rsidR="007B1995" w:rsidRDefault="007B1995" w:rsidP="007B1995">
      <w:pPr>
        <w:ind w:left="0"/>
        <w:jc w:val="center"/>
        <w:rPr>
          <w:rFonts w:ascii="Verdana" w:hAnsi="Verdana"/>
          <w:i/>
          <w:color w:val="000000"/>
          <w:sz w:val="19"/>
          <w:szCs w:val="19"/>
        </w:rPr>
      </w:pPr>
    </w:p>
    <w:p w14:paraId="6665E13D" w14:textId="77777777" w:rsidR="007B1995" w:rsidRDefault="007B1995" w:rsidP="007B1995">
      <w:pPr>
        <w:ind w:left="0"/>
        <w:jc w:val="center"/>
        <w:rPr>
          <w:rFonts w:ascii="Verdana" w:hAnsi="Verdana"/>
          <w:i/>
          <w:color w:val="000000"/>
          <w:sz w:val="19"/>
          <w:szCs w:val="19"/>
        </w:rPr>
      </w:pPr>
    </w:p>
    <w:p w14:paraId="6D7ED05A" w14:textId="77777777" w:rsidR="007B1995" w:rsidRDefault="007B1995" w:rsidP="007B1995">
      <w:pPr>
        <w:ind w:left="0"/>
        <w:jc w:val="center"/>
        <w:rPr>
          <w:rFonts w:ascii="Verdana" w:hAnsi="Verdana"/>
          <w:i/>
          <w:color w:val="000000"/>
          <w:sz w:val="19"/>
          <w:szCs w:val="19"/>
        </w:rPr>
      </w:pPr>
    </w:p>
    <w:p w14:paraId="350BFBD1" w14:textId="77777777" w:rsidR="007B1995" w:rsidRDefault="007B1995" w:rsidP="007B1995">
      <w:pPr>
        <w:ind w:left="0"/>
        <w:jc w:val="center"/>
        <w:rPr>
          <w:rFonts w:ascii="Verdana" w:hAnsi="Verdana"/>
          <w:i/>
          <w:color w:val="000000"/>
          <w:sz w:val="19"/>
          <w:szCs w:val="19"/>
        </w:rPr>
      </w:pPr>
    </w:p>
    <w:p w14:paraId="27C842CA" w14:textId="77777777" w:rsidR="007B1995" w:rsidRDefault="007B1995" w:rsidP="007B1995">
      <w:pPr>
        <w:ind w:left="0"/>
        <w:jc w:val="center"/>
        <w:rPr>
          <w:rFonts w:ascii="Verdana" w:hAnsi="Verdana"/>
          <w:i/>
          <w:color w:val="000000"/>
          <w:sz w:val="19"/>
          <w:szCs w:val="19"/>
        </w:rPr>
      </w:pPr>
    </w:p>
    <w:p w14:paraId="48B70C42" w14:textId="77777777" w:rsidR="007B1995" w:rsidRDefault="007B1995" w:rsidP="007B1995">
      <w:pPr>
        <w:ind w:left="0"/>
        <w:jc w:val="center"/>
        <w:rPr>
          <w:rFonts w:ascii="Verdana" w:hAnsi="Verdana"/>
          <w:i/>
          <w:color w:val="000000"/>
          <w:sz w:val="19"/>
          <w:szCs w:val="19"/>
        </w:rPr>
      </w:pPr>
    </w:p>
    <w:p w14:paraId="315E27C1" w14:textId="77777777" w:rsidR="007B1995" w:rsidRDefault="007B1995" w:rsidP="007B1995">
      <w:pPr>
        <w:ind w:left="0"/>
        <w:jc w:val="center"/>
        <w:rPr>
          <w:rFonts w:ascii="Verdana" w:hAnsi="Verdana"/>
          <w:i/>
          <w:color w:val="000000"/>
          <w:sz w:val="19"/>
          <w:szCs w:val="19"/>
        </w:rPr>
      </w:pPr>
    </w:p>
    <w:p w14:paraId="0427E08C" w14:textId="77777777" w:rsidR="007B1995" w:rsidRDefault="007B1995" w:rsidP="007B1995">
      <w:pPr>
        <w:ind w:left="0"/>
        <w:jc w:val="center"/>
        <w:rPr>
          <w:rFonts w:ascii="Verdana" w:hAnsi="Verdana"/>
          <w:i/>
          <w:color w:val="000000"/>
          <w:sz w:val="19"/>
          <w:szCs w:val="19"/>
        </w:rPr>
      </w:pPr>
    </w:p>
    <w:p w14:paraId="08DE0EA3" w14:textId="77777777" w:rsidR="007B1995" w:rsidRDefault="007B1995" w:rsidP="007B1995">
      <w:pPr>
        <w:ind w:left="0"/>
        <w:jc w:val="center"/>
        <w:rPr>
          <w:rFonts w:ascii="Verdana" w:hAnsi="Verdana"/>
          <w:i/>
          <w:color w:val="000000"/>
          <w:sz w:val="19"/>
          <w:szCs w:val="19"/>
        </w:rPr>
      </w:pPr>
    </w:p>
    <w:p w14:paraId="5189FECB" w14:textId="44CB1559" w:rsidR="007B0FB0" w:rsidRDefault="007B1995" w:rsidP="00CC271A">
      <w:pPr>
        <w:ind w:left="0"/>
        <w:jc w:val="center"/>
        <w:rPr>
          <w:rFonts w:ascii="Verdana" w:hAnsi="Verdana"/>
          <w:i/>
          <w:color w:val="000000"/>
          <w:sz w:val="19"/>
          <w:szCs w:val="19"/>
        </w:rPr>
      </w:pPr>
      <w:r w:rsidRPr="008B13FA">
        <w:rPr>
          <w:rFonts w:ascii="Verdana" w:hAnsi="Verdana"/>
          <w:i/>
          <w:color w:val="000000"/>
          <w:sz w:val="19"/>
          <w:szCs w:val="19"/>
        </w:rPr>
        <w:t>This page intentionally left blank</w:t>
      </w:r>
    </w:p>
    <w:p w14:paraId="3DFEC76E" w14:textId="77777777" w:rsidR="007B0FB0" w:rsidRDefault="007B0FB0">
      <w:pPr>
        <w:spacing w:before="0" w:after="160" w:line="259" w:lineRule="auto"/>
        <w:ind w:left="0" w:right="0"/>
        <w:rPr>
          <w:rFonts w:ascii="Verdana" w:hAnsi="Verdana"/>
          <w:i/>
          <w:color w:val="000000"/>
          <w:sz w:val="19"/>
          <w:szCs w:val="19"/>
        </w:rPr>
      </w:pPr>
      <w:r>
        <w:rPr>
          <w:rFonts w:ascii="Verdana" w:hAnsi="Verdana"/>
          <w:i/>
          <w:color w:val="000000"/>
          <w:sz w:val="19"/>
          <w:szCs w:val="19"/>
        </w:rPr>
        <w:br w:type="page"/>
      </w:r>
    </w:p>
    <w:p w14:paraId="3D3F69D0" w14:textId="77777777" w:rsidR="007B0FB0" w:rsidRDefault="007B0FB0" w:rsidP="00CC271A">
      <w:pPr>
        <w:ind w:left="0"/>
        <w:jc w:val="center"/>
        <w:rPr>
          <w:rFonts w:ascii="Verdana" w:hAnsi="Verdana"/>
          <w:i/>
          <w:color w:val="000000"/>
          <w:sz w:val="19"/>
          <w:szCs w:val="19"/>
        </w:rPr>
      </w:pPr>
    </w:p>
    <w:p w14:paraId="54010019" w14:textId="0205C9D3" w:rsidR="00487C88" w:rsidRDefault="00A33391" w:rsidP="00487C88">
      <w:pPr>
        <w:pStyle w:val="Heading2"/>
        <w:rPr>
          <w:rFonts w:ascii="Verdana" w:hAnsi="Verdana"/>
          <w:i/>
          <w:color w:val="000000"/>
          <w:sz w:val="19"/>
          <w:szCs w:val="19"/>
        </w:rPr>
      </w:pPr>
      <w:bookmarkStart w:id="32" w:name="_Toc32417521"/>
      <w:r>
        <w:t>References</w:t>
      </w:r>
      <w:bookmarkEnd w:id="32"/>
    </w:p>
    <w:p w14:paraId="1A4DF35D" w14:textId="77777777" w:rsidR="00487C88" w:rsidRDefault="00487C88" w:rsidP="00CC271A">
      <w:pPr>
        <w:ind w:left="0"/>
        <w:jc w:val="center"/>
        <w:rPr>
          <w:rFonts w:ascii="Verdana" w:hAnsi="Verdana"/>
          <w:i/>
          <w:color w:val="000000"/>
          <w:sz w:val="19"/>
          <w:szCs w:val="19"/>
        </w:rPr>
      </w:pPr>
    </w:p>
    <w:p w14:paraId="5C8527B8" w14:textId="7482BB9B" w:rsidR="00961424" w:rsidRPr="00961424" w:rsidRDefault="00487C88" w:rsidP="00961424">
      <w:pPr>
        <w:pStyle w:val="EndNoteBibliography"/>
        <w:ind w:left="720" w:hanging="720"/>
      </w:pPr>
      <w:r>
        <w:fldChar w:fldCharType="begin"/>
      </w:r>
      <w:r>
        <w:instrText xml:space="preserve"> ADDIN EN.REFLIST </w:instrText>
      </w:r>
      <w:r>
        <w:fldChar w:fldCharType="separate"/>
      </w:r>
      <w:r w:rsidR="00961424" w:rsidRPr="00961424">
        <w:t>1.</w:t>
      </w:r>
      <w:r w:rsidR="00961424" w:rsidRPr="00961424">
        <w:tab/>
        <w:t xml:space="preserve">Brady S. ASP.NET Core using Proof Key for Code Exchange (PKCE). </w:t>
      </w:r>
      <w:hyperlink r:id="rId19" w:history="1">
        <w:r w:rsidR="00961424" w:rsidRPr="00961424">
          <w:rPr>
            <w:rStyle w:val="Hyperlink"/>
          </w:rPr>
          <w:t>https://www.scottbrady91.com/OpenID-Connect/ASPNET-Core-using-Proof-Key-for-Code-Exchange-PKCE</w:t>
        </w:r>
      </w:hyperlink>
      <w:r w:rsidR="00961424" w:rsidRPr="00961424">
        <w:t>. Published 2019. Accessed2020.</w:t>
      </w:r>
    </w:p>
    <w:p w14:paraId="506A32F2" w14:textId="0394AC8E" w:rsidR="00961424" w:rsidRPr="00961424" w:rsidRDefault="00961424" w:rsidP="00961424">
      <w:pPr>
        <w:pStyle w:val="EndNoteBibliography"/>
        <w:ind w:left="720" w:hanging="720"/>
      </w:pPr>
      <w:r w:rsidRPr="00961424">
        <w:t>2.</w:t>
      </w:r>
      <w:r w:rsidRPr="00961424">
        <w:tab/>
        <w:t xml:space="preserve">Brady S. Encrypting Identity Tokens in IdentityServer4. </w:t>
      </w:r>
      <w:hyperlink r:id="rId20" w:history="1">
        <w:r w:rsidRPr="00961424">
          <w:rPr>
            <w:rStyle w:val="Hyperlink"/>
          </w:rPr>
          <w:t>https://www.scottbrady91.com/Identity-Server/Encrypting-Identity-Tokens-in-IdentityServer4</w:t>
        </w:r>
      </w:hyperlink>
      <w:r w:rsidRPr="00961424">
        <w:t>. Published 2019. Accessed 2020.</w:t>
      </w:r>
    </w:p>
    <w:p w14:paraId="623AB0A6" w14:textId="2AA2C461" w:rsidR="00961424" w:rsidRPr="00961424" w:rsidRDefault="00961424" w:rsidP="00961424">
      <w:pPr>
        <w:pStyle w:val="EndNoteBibliography"/>
        <w:ind w:left="720" w:hanging="720"/>
      </w:pPr>
      <w:r w:rsidRPr="00961424">
        <w:t>3.</w:t>
      </w:r>
      <w:r w:rsidRPr="00961424">
        <w:tab/>
        <w:t xml:space="preserve">Kawasaki T. Diagrams of All The OpenID Connect Flows. </w:t>
      </w:r>
      <w:hyperlink r:id="rId21" w:history="1">
        <w:r w:rsidRPr="00961424">
          <w:rPr>
            <w:rStyle w:val="Hyperlink"/>
          </w:rPr>
          <w:t>https://medium.com/@darutk/diagrams-of-all-the-openid-connect-flows-6968e3990660</w:t>
        </w:r>
      </w:hyperlink>
      <w:r w:rsidRPr="00961424">
        <w:t>. Published 2017. Accessed 2/12/2020, 2020.</w:t>
      </w:r>
    </w:p>
    <w:p w14:paraId="49E44A65" w14:textId="20D68F0D" w:rsidR="007B1995" w:rsidRDefault="00487C88" w:rsidP="00585031">
      <w:pPr>
        <w:ind w:left="0"/>
        <w:rPr>
          <w:rFonts w:ascii="Verdana" w:hAnsi="Verdana"/>
          <w:i/>
          <w:color w:val="000000"/>
          <w:sz w:val="19"/>
          <w:szCs w:val="19"/>
        </w:rPr>
      </w:pPr>
      <w:r>
        <w:rPr>
          <w:rFonts w:ascii="Verdana" w:hAnsi="Verdana"/>
          <w:i/>
          <w:color w:val="000000"/>
          <w:sz w:val="19"/>
          <w:szCs w:val="19"/>
        </w:rPr>
        <w:fldChar w:fldCharType="end"/>
      </w:r>
    </w:p>
    <w:sectPr w:rsidR="007B1995" w:rsidSect="00D24B1F">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BD63C" w14:textId="77777777" w:rsidR="00F7511A" w:rsidRDefault="00F7511A">
      <w:pPr>
        <w:spacing w:before="0"/>
      </w:pPr>
      <w:r>
        <w:separator/>
      </w:r>
    </w:p>
  </w:endnote>
  <w:endnote w:type="continuationSeparator" w:id="0">
    <w:p w14:paraId="67AD4B23" w14:textId="77777777" w:rsidR="00F7511A" w:rsidRDefault="00F751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34"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51"/>
      <w:gridCol w:w="1187"/>
    </w:tblGrid>
    <w:tr w:rsidR="00BC74EB" w14:paraId="1D57BF11" w14:textId="77777777" w:rsidTr="00D24B1F">
      <w:trPr>
        <w:trHeight w:val="342"/>
        <w:jc w:val="center"/>
      </w:trPr>
      <w:sdt>
        <w:sdtPr>
          <w:alias w:val="Date"/>
          <w:tag w:val=""/>
          <w:id w:val="181636480"/>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EndPr/>
        <w:sdtContent>
          <w:tc>
            <w:tcPr>
              <w:tcW w:w="749" w:type="pct"/>
            </w:tcPr>
            <w:p w14:paraId="249006B7" w14:textId="389BCE4E" w:rsidR="00BC74EB" w:rsidRDefault="00BC74EB">
              <w:pPr>
                <w:pStyle w:val="Footer"/>
              </w:pPr>
              <w:r>
                <w:t>2/11/2020</w:t>
              </w:r>
            </w:p>
          </w:tc>
        </w:sdtContent>
      </w:sdt>
      <w:tc>
        <w:tcPr>
          <w:tcW w:w="3502" w:type="pct"/>
        </w:tcPr>
        <w:p w14:paraId="445E6C3A" w14:textId="762ACBF8" w:rsidR="00BC74EB" w:rsidRDefault="00F7511A">
          <w:pPr>
            <w:pStyle w:val="Footer"/>
            <w:jc w:val="center"/>
          </w:pPr>
          <w:sdt>
            <w:sdtPr>
              <w:alias w:val="Title"/>
              <w:tag w:val=""/>
              <w:id w:val="-1106575204"/>
              <w:dataBinding w:prefixMappings="xmlns:ns0='http://purl.org/dc/elements/1.1/' xmlns:ns1='http://schemas.openxmlformats.org/package/2006/metadata/core-properties' " w:xpath="/ns1:coreProperties[1]/ns0:title[1]" w:storeItemID="{6C3C8BC8-F283-45AE-878A-BAB7291924A1}"/>
              <w:text/>
            </w:sdtPr>
            <w:sdtEndPr/>
            <w:sdtContent>
              <w:r w:rsidR="00BC74EB">
                <w:t>IdentityServer4 Technical Design Document</w:t>
              </w:r>
            </w:sdtContent>
          </w:sdt>
        </w:p>
      </w:tc>
      <w:tc>
        <w:tcPr>
          <w:tcW w:w="749" w:type="pct"/>
        </w:tcPr>
        <w:p w14:paraId="756ACD6D" w14:textId="77777777" w:rsidR="00BC74EB" w:rsidRDefault="00BC74EB">
          <w:pPr>
            <w:pStyle w:val="Footer"/>
            <w:jc w:val="right"/>
          </w:pPr>
          <w:r>
            <w:fldChar w:fldCharType="begin"/>
          </w:r>
          <w:r>
            <w:instrText xml:space="preserve"> PAGE   \* MERGEFORMAT </w:instrText>
          </w:r>
          <w:r>
            <w:fldChar w:fldCharType="separate"/>
          </w:r>
          <w:r>
            <w:rPr>
              <w:noProof/>
            </w:rPr>
            <w:t>14</w:t>
          </w:r>
          <w:r>
            <w:rPr>
              <w:noProof/>
            </w:rPr>
            <w:fldChar w:fldCharType="end"/>
          </w:r>
        </w:p>
      </w:tc>
    </w:tr>
  </w:tbl>
  <w:p w14:paraId="4A49BB61" w14:textId="77777777" w:rsidR="00BC74EB" w:rsidRDefault="00BC74EB">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0CEA" w14:textId="77777777" w:rsidR="00BC74EB" w:rsidRDefault="00BC74EB" w:rsidP="00D24B1F">
    <w:pPr>
      <w:pStyle w:val="Footer"/>
      <w:tabs>
        <w:tab w:val="left" w:pos="2349"/>
      </w:tabs>
    </w:pPr>
    <w:r>
      <w:tab/>
    </w:r>
  </w:p>
  <w:tbl>
    <w:tblPr>
      <w:tblW w:w="4229"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43"/>
      <w:gridCol w:w="1186"/>
    </w:tblGrid>
    <w:tr w:rsidR="00BC74EB" w14:paraId="7EB12D64" w14:textId="77777777" w:rsidTr="00D24B1F">
      <w:trPr>
        <w:trHeight w:val="371"/>
        <w:jc w:val="center"/>
      </w:trPr>
      <w:tc>
        <w:tcPr>
          <w:tcW w:w="750" w:type="pct"/>
        </w:tcPr>
        <w:p w14:paraId="74B443C6" w14:textId="77777777" w:rsidR="00BC74EB" w:rsidRDefault="00BC74EB" w:rsidP="00D24B1F">
          <w:pPr>
            <w:pStyle w:val="Footer"/>
          </w:pPr>
        </w:p>
      </w:tc>
      <w:tc>
        <w:tcPr>
          <w:tcW w:w="3501" w:type="pct"/>
        </w:tcPr>
        <w:p w14:paraId="4298E9CE" w14:textId="77777777" w:rsidR="00BC74EB" w:rsidRDefault="00BC74EB" w:rsidP="00D24B1F">
          <w:pPr>
            <w:pStyle w:val="Footer"/>
            <w:jc w:val="center"/>
          </w:pPr>
        </w:p>
      </w:tc>
      <w:tc>
        <w:tcPr>
          <w:tcW w:w="749" w:type="pct"/>
        </w:tcPr>
        <w:p w14:paraId="7F4E6CCF" w14:textId="77777777" w:rsidR="00BC74EB" w:rsidRDefault="00BC74EB" w:rsidP="00D24B1F">
          <w:pPr>
            <w:pStyle w:val="Footer"/>
            <w:jc w:val="right"/>
          </w:pPr>
        </w:p>
      </w:tc>
    </w:tr>
  </w:tbl>
  <w:p w14:paraId="6E27609E" w14:textId="77777777" w:rsidR="00BC74EB" w:rsidRDefault="00BC74EB" w:rsidP="00D24B1F">
    <w:pPr>
      <w:pStyle w:val="Footer"/>
      <w:tabs>
        <w:tab w:val="left" w:pos="23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FECC4" w14:textId="77777777" w:rsidR="00F7511A" w:rsidRDefault="00F7511A">
      <w:pPr>
        <w:spacing w:before="0"/>
      </w:pPr>
      <w:r>
        <w:separator/>
      </w:r>
    </w:p>
  </w:footnote>
  <w:footnote w:type="continuationSeparator" w:id="0">
    <w:p w14:paraId="17EC0FE5" w14:textId="77777777" w:rsidR="00F7511A" w:rsidRDefault="00F7511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0129"/>
    <w:multiLevelType w:val="hybridMultilevel"/>
    <w:tmpl w:val="530C8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D527C"/>
    <w:multiLevelType w:val="hybridMultilevel"/>
    <w:tmpl w:val="59AEF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3E77"/>
    <w:multiLevelType w:val="hybridMultilevel"/>
    <w:tmpl w:val="58E60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3F48"/>
    <w:multiLevelType w:val="hybridMultilevel"/>
    <w:tmpl w:val="DF64A4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4605CE4"/>
    <w:multiLevelType w:val="hybridMultilevel"/>
    <w:tmpl w:val="5C743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80838"/>
    <w:multiLevelType w:val="hybridMultilevel"/>
    <w:tmpl w:val="24E60594"/>
    <w:lvl w:ilvl="0" w:tplc="9C1C5D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F43388C"/>
    <w:multiLevelType w:val="hybridMultilevel"/>
    <w:tmpl w:val="3A9E37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7"/>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B1995"/>
    <w:rsid w:val="000144ED"/>
    <w:rsid w:val="0001723E"/>
    <w:rsid w:val="000422B2"/>
    <w:rsid w:val="0004649D"/>
    <w:rsid w:val="00054A2C"/>
    <w:rsid w:val="00061A8E"/>
    <w:rsid w:val="00066697"/>
    <w:rsid w:val="00081F72"/>
    <w:rsid w:val="0009288E"/>
    <w:rsid w:val="000B6F9D"/>
    <w:rsid w:val="000E347C"/>
    <w:rsid w:val="00121BBF"/>
    <w:rsid w:val="00141C35"/>
    <w:rsid w:val="00145E14"/>
    <w:rsid w:val="0014704A"/>
    <w:rsid w:val="00162B3B"/>
    <w:rsid w:val="001925E6"/>
    <w:rsid w:val="001B2BE2"/>
    <w:rsid w:val="001C5FDF"/>
    <w:rsid w:val="001D506A"/>
    <w:rsid w:val="0021033D"/>
    <w:rsid w:val="00214E4A"/>
    <w:rsid w:val="0023224A"/>
    <w:rsid w:val="00243833"/>
    <w:rsid w:val="00283C1E"/>
    <w:rsid w:val="002928C0"/>
    <w:rsid w:val="002A278B"/>
    <w:rsid w:val="002A34E9"/>
    <w:rsid w:val="002B1A5B"/>
    <w:rsid w:val="00307F4C"/>
    <w:rsid w:val="003153D8"/>
    <w:rsid w:val="00323CB8"/>
    <w:rsid w:val="00333B56"/>
    <w:rsid w:val="003361AD"/>
    <w:rsid w:val="00342963"/>
    <w:rsid w:val="00356C43"/>
    <w:rsid w:val="00374177"/>
    <w:rsid w:val="003953E7"/>
    <w:rsid w:val="003D04BC"/>
    <w:rsid w:val="003E3834"/>
    <w:rsid w:val="00401AE1"/>
    <w:rsid w:val="0041465D"/>
    <w:rsid w:val="00414BCA"/>
    <w:rsid w:val="004174B9"/>
    <w:rsid w:val="004339F1"/>
    <w:rsid w:val="00454DCE"/>
    <w:rsid w:val="00461260"/>
    <w:rsid w:val="00487C88"/>
    <w:rsid w:val="004B4BC2"/>
    <w:rsid w:val="004D49FE"/>
    <w:rsid w:val="00510DE7"/>
    <w:rsid w:val="00541CDF"/>
    <w:rsid w:val="00565DA0"/>
    <w:rsid w:val="00583214"/>
    <w:rsid w:val="00585031"/>
    <w:rsid w:val="00585B0E"/>
    <w:rsid w:val="005A51FE"/>
    <w:rsid w:val="005B7091"/>
    <w:rsid w:val="005E1493"/>
    <w:rsid w:val="00603B36"/>
    <w:rsid w:val="00607B21"/>
    <w:rsid w:val="00644D95"/>
    <w:rsid w:val="0065795B"/>
    <w:rsid w:val="006A7C82"/>
    <w:rsid w:val="006B42E4"/>
    <w:rsid w:val="006C15CF"/>
    <w:rsid w:val="006E6328"/>
    <w:rsid w:val="006F7155"/>
    <w:rsid w:val="0071233A"/>
    <w:rsid w:val="00754535"/>
    <w:rsid w:val="00761E06"/>
    <w:rsid w:val="00763989"/>
    <w:rsid w:val="007656C6"/>
    <w:rsid w:val="00774CD8"/>
    <w:rsid w:val="007B0FB0"/>
    <w:rsid w:val="007B1995"/>
    <w:rsid w:val="007D45AB"/>
    <w:rsid w:val="007D4E42"/>
    <w:rsid w:val="00812908"/>
    <w:rsid w:val="0082267D"/>
    <w:rsid w:val="00834658"/>
    <w:rsid w:val="00877363"/>
    <w:rsid w:val="00883223"/>
    <w:rsid w:val="00884189"/>
    <w:rsid w:val="008B32E0"/>
    <w:rsid w:val="008B4A12"/>
    <w:rsid w:val="008F1456"/>
    <w:rsid w:val="00914440"/>
    <w:rsid w:val="00930FC3"/>
    <w:rsid w:val="009333A8"/>
    <w:rsid w:val="009365E2"/>
    <w:rsid w:val="00944BF1"/>
    <w:rsid w:val="00955F98"/>
    <w:rsid w:val="00961424"/>
    <w:rsid w:val="0096202B"/>
    <w:rsid w:val="0097059B"/>
    <w:rsid w:val="009712CD"/>
    <w:rsid w:val="009930E8"/>
    <w:rsid w:val="009A1709"/>
    <w:rsid w:val="009A4CC4"/>
    <w:rsid w:val="009C375B"/>
    <w:rsid w:val="00A33391"/>
    <w:rsid w:val="00A36943"/>
    <w:rsid w:val="00A5605F"/>
    <w:rsid w:val="00A95FAD"/>
    <w:rsid w:val="00AC1B10"/>
    <w:rsid w:val="00B168DB"/>
    <w:rsid w:val="00B30029"/>
    <w:rsid w:val="00B33F05"/>
    <w:rsid w:val="00B370EB"/>
    <w:rsid w:val="00B4730F"/>
    <w:rsid w:val="00B54918"/>
    <w:rsid w:val="00B63278"/>
    <w:rsid w:val="00B6447E"/>
    <w:rsid w:val="00B7447F"/>
    <w:rsid w:val="00B76EFF"/>
    <w:rsid w:val="00B928CE"/>
    <w:rsid w:val="00B9440B"/>
    <w:rsid w:val="00B95DBF"/>
    <w:rsid w:val="00B96109"/>
    <w:rsid w:val="00B965C9"/>
    <w:rsid w:val="00BA7DDE"/>
    <w:rsid w:val="00BB0CD7"/>
    <w:rsid w:val="00BB618F"/>
    <w:rsid w:val="00BC3B4C"/>
    <w:rsid w:val="00BC74EB"/>
    <w:rsid w:val="00BC79A2"/>
    <w:rsid w:val="00BD6463"/>
    <w:rsid w:val="00BD7B71"/>
    <w:rsid w:val="00C001FB"/>
    <w:rsid w:val="00C02BF0"/>
    <w:rsid w:val="00C253FD"/>
    <w:rsid w:val="00C6118F"/>
    <w:rsid w:val="00C70253"/>
    <w:rsid w:val="00C7237A"/>
    <w:rsid w:val="00C76E2E"/>
    <w:rsid w:val="00CB43A9"/>
    <w:rsid w:val="00CC271A"/>
    <w:rsid w:val="00D16C65"/>
    <w:rsid w:val="00D24B1F"/>
    <w:rsid w:val="00D3652D"/>
    <w:rsid w:val="00D41EE1"/>
    <w:rsid w:val="00D536F1"/>
    <w:rsid w:val="00D65652"/>
    <w:rsid w:val="00D73ECA"/>
    <w:rsid w:val="00D80069"/>
    <w:rsid w:val="00DA740D"/>
    <w:rsid w:val="00DB4A8C"/>
    <w:rsid w:val="00DC20ED"/>
    <w:rsid w:val="00DC5FA5"/>
    <w:rsid w:val="00DC6481"/>
    <w:rsid w:val="00DF7AFA"/>
    <w:rsid w:val="00E51508"/>
    <w:rsid w:val="00E82D11"/>
    <w:rsid w:val="00EA08FC"/>
    <w:rsid w:val="00EA0ED5"/>
    <w:rsid w:val="00EB5DCA"/>
    <w:rsid w:val="00EC1A92"/>
    <w:rsid w:val="00F007BF"/>
    <w:rsid w:val="00F0262A"/>
    <w:rsid w:val="00F05193"/>
    <w:rsid w:val="00F52DE3"/>
    <w:rsid w:val="00F73A94"/>
    <w:rsid w:val="00F7511A"/>
    <w:rsid w:val="00F77526"/>
    <w:rsid w:val="00F83779"/>
    <w:rsid w:val="00FA185A"/>
    <w:rsid w:val="00FB65BE"/>
    <w:rsid w:val="00FC2C84"/>
    <w:rsid w:val="00FD781E"/>
    <w:rsid w:val="00FD79C0"/>
    <w:rsid w:val="00FE0253"/>
    <w:rsid w:val="00F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87AC"/>
  <w15:chartTrackingRefBased/>
  <w15:docId w15:val="{3D3711A8-BFC9-4514-A55F-03C6F2F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95"/>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7B1995"/>
    <w:pPr>
      <w:keepNext/>
      <w:keepLines/>
      <w:pageBreakBefore/>
      <w:spacing w:after="40"/>
      <w:outlineLvl w:val="0"/>
    </w:pPr>
    <w:rPr>
      <w:rFonts w:asciiTheme="majorHAnsi" w:eastAsiaTheme="majorEastAsia" w:hAnsiTheme="majorHAnsi" w:cstheme="majorBidi"/>
      <w:caps/>
      <w:color w:val="00B050"/>
      <w:sz w:val="28"/>
      <w:szCs w:val="28"/>
    </w:rPr>
  </w:style>
  <w:style w:type="paragraph" w:styleId="Heading2">
    <w:name w:val="heading 2"/>
    <w:basedOn w:val="Normal"/>
    <w:next w:val="Normal"/>
    <w:link w:val="Heading2Char"/>
    <w:uiPriority w:val="1"/>
    <w:qFormat/>
    <w:rsid w:val="007B1995"/>
    <w:pPr>
      <w:keepNext/>
      <w:keepLines/>
      <w:pBdr>
        <w:top w:val="single" w:sz="4" w:space="1" w:color="000000" w:themeColor="text1"/>
      </w:pBdr>
      <w:spacing w:before="360" w:after="120"/>
      <w:outlineLvl w:val="1"/>
    </w:pPr>
    <w:rPr>
      <w:rFonts w:asciiTheme="majorHAnsi" w:eastAsiaTheme="majorEastAsia" w:hAnsiTheme="majorHAnsi" w:cstheme="majorBidi"/>
      <w:b/>
      <w:bCs/>
      <w:caps/>
      <w:color w:val="00B050"/>
      <w:spacing w:val="20"/>
      <w:sz w:val="24"/>
      <w:szCs w:val="24"/>
    </w:rPr>
  </w:style>
  <w:style w:type="paragraph" w:styleId="Heading3">
    <w:name w:val="heading 3"/>
    <w:basedOn w:val="Normal"/>
    <w:next w:val="Normal"/>
    <w:link w:val="Heading3Char"/>
    <w:uiPriority w:val="1"/>
    <w:qFormat/>
    <w:rsid w:val="007B1995"/>
    <w:pPr>
      <w:keepNext/>
      <w:keepLines/>
      <w:spacing w:before="240" w:after="120"/>
      <w:outlineLvl w:val="2"/>
    </w:pPr>
    <w:rPr>
      <w:rFonts w:asciiTheme="majorHAnsi" w:eastAsiaTheme="majorEastAsia" w:hAnsiTheme="majorHAnsi" w:cstheme="majorBidi"/>
      <w:b/>
      <w:bCs/>
      <w:caps/>
      <w:color w:val="7B7B7B" w:themeColor="accent3" w:themeShade="BF"/>
      <w:sz w:val="24"/>
      <w:szCs w:val="24"/>
    </w:rPr>
  </w:style>
  <w:style w:type="paragraph" w:styleId="Heading4">
    <w:name w:val="heading 4"/>
    <w:basedOn w:val="Normal"/>
    <w:next w:val="Normal"/>
    <w:link w:val="Heading4Char"/>
    <w:uiPriority w:val="1"/>
    <w:qFormat/>
    <w:rsid w:val="007B1995"/>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7B1995"/>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B1995"/>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1995"/>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1995"/>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1995"/>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1995"/>
    <w:rPr>
      <w:rFonts w:asciiTheme="majorHAnsi" w:eastAsiaTheme="majorEastAsia" w:hAnsiTheme="majorHAnsi" w:cstheme="majorBidi"/>
      <w:caps/>
      <w:color w:val="00B050"/>
      <w:kern w:val="22"/>
      <w:sz w:val="28"/>
      <w:szCs w:val="28"/>
      <w:lang w:eastAsia="ja-JP"/>
      <w14:ligatures w14:val="standard"/>
    </w:rPr>
  </w:style>
  <w:style w:type="character" w:customStyle="1" w:styleId="Heading2Char">
    <w:name w:val="Heading 2 Char"/>
    <w:basedOn w:val="DefaultParagraphFont"/>
    <w:link w:val="Heading2"/>
    <w:uiPriority w:val="1"/>
    <w:rsid w:val="007B1995"/>
    <w:rPr>
      <w:rFonts w:asciiTheme="majorHAnsi" w:eastAsiaTheme="majorEastAsia" w:hAnsiTheme="majorHAnsi" w:cstheme="majorBidi"/>
      <w:b/>
      <w:bCs/>
      <w:caps/>
      <w:color w:val="00B050"/>
      <w:spacing w:val="20"/>
      <w:kern w:val="22"/>
      <w:sz w:val="24"/>
      <w:szCs w:val="24"/>
      <w:lang w:eastAsia="ja-JP"/>
      <w14:ligatures w14:val="standard"/>
    </w:rPr>
  </w:style>
  <w:style w:type="character" w:customStyle="1" w:styleId="Heading3Char">
    <w:name w:val="Heading 3 Char"/>
    <w:basedOn w:val="DefaultParagraphFont"/>
    <w:link w:val="Heading3"/>
    <w:uiPriority w:val="1"/>
    <w:rsid w:val="007B1995"/>
    <w:rPr>
      <w:rFonts w:asciiTheme="majorHAnsi" w:eastAsiaTheme="majorEastAsia" w:hAnsiTheme="majorHAnsi" w:cstheme="majorBidi"/>
      <w:b/>
      <w:bCs/>
      <w:caps/>
      <w:color w:val="7B7B7B" w:themeColor="accent3" w:themeShade="BF"/>
      <w:kern w:val="22"/>
      <w:sz w:val="24"/>
      <w:szCs w:val="24"/>
      <w:lang w:eastAsia="ja-JP"/>
      <w14:ligatures w14:val="standard"/>
    </w:rPr>
  </w:style>
  <w:style w:type="character" w:customStyle="1" w:styleId="Heading4Char">
    <w:name w:val="Heading 4 Char"/>
    <w:basedOn w:val="DefaultParagraphFont"/>
    <w:link w:val="Heading4"/>
    <w:uiPriority w:val="1"/>
    <w:rsid w:val="007B1995"/>
    <w:rPr>
      <w:rFonts w:asciiTheme="majorHAnsi" w:eastAsiaTheme="majorEastAsia" w:hAnsiTheme="majorHAnsi" w:cstheme="majorBidi"/>
      <w:kern w:val="22"/>
      <w:lang w:eastAsia="ja-JP"/>
      <w14:ligatures w14:val="standard"/>
    </w:rPr>
  </w:style>
  <w:style w:type="character" w:customStyle="1" w:styleId="Heading5Char">
    <w:name w:val="Heading 5 Char"/>
    <w:basedOn w:val="DefaultParagraphFont"/>
    <w:link w:val="Heading5"/>
    <w:uiPriority w:val="9"/>
    <w:semiHidden/>
    <w:rsid w:val="007B1995"/>
    <w:rPr>
      <w:rFonts w:asciiTheme="majorHAnsi" w:eastAsiaTheme="majorEastAsia" w:hAnsiTheme="majorHAnsi" w:cstheme="majorBidi"/>
      <w:i/>
      <w:iCs/>
      <w:caps/>
      <w:kern w:val="22"/>
      <w:sz w:val="24"/>
      <w:szCs w:val="24"/>
      <w:lang w:eastAsia="ja-JP"/>
      <w14:ligatures w14:val="standard"/>
    </w:rPr>
  </w:style>
  <w:style w:type="character" w:customStyle="1" w:styleId="Heading6Char">
    <w:name w:val="Heading 6 Char"/>
    <w:basedOn w:val="DefaultParagraphFont"/>
    <w:link w:val="Heading6"/>
    <w:uiPriority w:val="9"/>
    <w:semiHidden/>
    <w:rsid w:val="007B1995"/>
    <w:rPr>
      <w:rFonts w:asciiTheme="majorHAnsi" w:eastAsiaTheme="majorEastAsia" w:hAnsiTheme="majorHAnsi" w:cstheme="majorBidi"/>
      <w:b/>
      <w:bCs/>
      <w:caps/>
      <w:color w:val="262626" w:themeColor="text1" w:themeTint="D9"/>
      <w:kern w:val="22"/>
      <w:sz w:val="20"/>
      <w:szCs w:val="20"/>
      <w:lang w:eastAsia="ja-JP"/>
      <w14:ligatures w14:val="standard"/>
    </w:rPr>
  </w:style>
  <w:style w:type="character" w:customStyle="1" w:styleId="Heading7Char">
    <w:name w:val="Heading 7 Char"/>
    <w:basedOn w:val="DefaultParagraphFont"/>
    <w:link w:val="Heading7"/>
    <w:uiPriority w:val="9"/>
    <w:semiHidden/>
    <w:rsid w:val="007B1995"/>
    <w:rPr>
      <w:rFonts w:asciiTheme="majorHAnsi" w:eastAsiaTheme="majorEastAsia" w:hAnsiTheme="majorHAnsi" w:cstheme="majorBidi"/>
      <w:b/>
      <w:bCs/>
      <w:i/>
      <w:iCs/>
      <w:caps/>
      <w:color w:val="262626" w:themeColor="text1" w:themeTint="D9"/>
      <w:kern w:val="22"/>
      <w:sz w:val="20"/>
      <w:szCs w:val="20"/>
      <w:lang w:eastAsia="ja-JP"/>
      <w14:ligatures w14:val="standard"/>
    </w:rPr>
  </w:style>
  <w:style w:type="character" w:customStyle="1" w:styleId="Heading8Char">
    <w:name w:val="Heading 8 Char"/>
    <w:basedOn w:val="DefaultParagraphFont"/>
    <w:link w:val="Heading8"/>
    <w:uiPriority w:val="9"/>
    <w:semiHidden/>
    <w:rsid w:val="007B1995"/>
    <w:rPr>
      <w:rFonts w:asciiTheme="majorHAnsi" w:eastAsiaTheme="majorEastAsia" w:hAnsiTheme="majorHAnsi" w:cstheme="majorBidi"/>
      <w:b/>
      <w:bCs/>
      <w:caps/>
      <w:color w:val="7F7F7F" w:themeColor="text1" w:themeTint="80"/>
      <w:kern w:val="22"/>
      <w:sz w:val="20"/>
      <w:szCs w:val="20"/>
      <w:lang w:eastAsia="ja-JP"/>
      <w14:ligatures w14:val="standard"/>
    </w:rPr>
  </w:style>
  <w:style w:type="character" w:customStyle="1" w:styleId="Heading9Char">
    <w:name w:val="Heading 9 Char"/>
    <w:basedOn w:val="DefaultParagraphFont"/>
    <w:link w:val="Heading9"/>
    <w:uiPriority w:val="9"/>
    <w:semiHidden/>
    <w:rsid w:val="007B1995"/>
    <w:rPr>
      <w:rFonts w:asciiTheme="majorHAnsi" w:eastAsiaTheme="majorEastAsia" w:hAnsiTheme="majorHAnsi" w:cstheme="majorBidi"/>
      <w:b/>
      <w:bCs/>
      <w:i/>
      <w:iCs/>
      <w:caps/>
      <w:color w:val="7F7F7F" w:themeColor="text1" w:themeTint="80"/>
      <w:kern w:val="22"/>
      <w:sz w:val="20"/>
      <w:szCs w:val="20"/>
      <w:lang w:eastAsia="ja-JP"/>
      <w14:ligatures w14:val="standard"/>
    </w:rPr>
  </w:style>
  <w:style w:type="paragraph" w:styleId="Caption">
    <w:name w:val="caption"/>
    <w:basedOn w:val="Normal"/>
    <w:next w:val="Normal"/>
    <w:uiPriority w:val="35"/>
    <w:unhideWhenUsed/>
    <w:qFormat/>
    <w:rsid w:val="007B1995"/>
    <w:rPr>
      <w:b/>
      <w:bCs/>
      <w:smallCaps/>
      <w:color w:val="595959" w:themeColor="text1" w:themeTint="A6"/>
    </w:rPr>
  </w:style>
  <w:style w:type="paragraph" w:styleId="Title">
    <w:name w:val="Title"/>
    <w:basedOn w:val="Normal"/>
    <w:next w:val="Normal"/>
    <w:link w:val="TitleChar"/>
    <w:uiPriority w:val="1"/>
    <w:qFormat/>
    <w:rsid w:val="007B1995"/>
    <w:pPr>
      <w:jc w:val="right"/>
    </w:pPr>
    <w:rPr>
      <w:rFonts w:asciiTheme="majorHAnsi" w:eastAsiaTheme="majorEastAsia" w:hAnsiTheme="majorHAnsi" w:cstheme="majorBidi"/>
      <w:caps/>
      <w:color w:val="00B050"/>
      <w:sz w:val="52"/>
      <w:szCs w:val="52"/>
    </w:rPr>
  </w:style>
  <w:style w:type="character" w:customStyle="1" w:styleId="TitleChar">
    <w:name w:val="Title Char"/>
    <w:basedOn w:val="DefaultParagraphFont"/>
    <w:link w:val="Title"/>
    <w:uiPriority w:val="1"/>
    <w:rsid w:val="007B1995"/>
    <w:rPr>
      <w:rFonts w:asciiTheme="majorHAnsi" w:eastAsiaTheme="majorEastAsia" w:hAnsiTheme="majorHAnsi" w:cstheme="majorBidi"/>
      <w:caps/>
      <w:color w:val="00B050"/>
      <w:kern w:val="22"/>
      <w:sz w:val="52"/>
      <w:szCs w:val="52"/>
      <w:lang w:eastAsia="ja-JP"/>
      <w14:ligatures w14:val="standard"/>
    </w:rPr>
  </w:style>
  <w:style w:type="paragraph" w:styleId="Subtitle">
    <w:name w:val="Subtitle"/>
    <w:basedOn w:val="Normal"/>
    <w:next w:val="Normal"/>
    <w:link w:val="SubtitleChar"/>
    <w:uiPriority w:val="1"/>
    <w:qFormat/>
    <w:rsid w:val="007B1995"/>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B1995"/>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7B1995"/>
    <w:pPr>
      <w:outlineLvl w:val="9"/>
    </w:pPr>
  </w:style>
  <w:style w:type="character" w:styleId="PlaceholderText">
    <w:name w:val="Placeholder Text"/>
    <w:basedOn w:val="DefaultParagraphFont"/>
    <w:uiPriority w:val="2"/>
    <w:rsid w:val="007B1995"/>
    <w:rPr>
      <w:i/>
      <w:iCs/>
      <w:color w:val="808080"/>
    </w:rPr>
  </w:style>
  <w:style w:type="paragraph" w:styleId="Footer">
    <w:name w:val="footer"/>
    <w:basedOn w:val="Normal"/>
    <w:link w:val="FooterChar"/>
    <w:uiPriority w:val="99"/>
    <w:rsid w:val="007B1995"/>
    <w:pPr>
      <w:spacing w:before="0"/>
    </w:pPr>
  </w:style>
  <w:style w:type="character" w:customStyle="1" w:styleId="FooterChar">
    <w:name w:val="Footer Char"/>
    <w:basedOn w:val="DefaultParagraphFont"/>
    <w:link w:val="Footer"/>
    <w:uiPriority w:val="99"/>
    <w:rsid w:val="007B1995"/>
    <w:rPr>
      <w:rFonts w:eastAsiaTheme="minorEastAsia"/>
      <w:kern w:val="22"/>
      <w:lang w:eastAsia="ja-JP"/>
      <w14:ligatures w14:val="standard"/>
    </w:rPr>
  </w:style>
  <w:style w:type="paragraph" w:customStyle="1" w:styleId="Logo">
    <w:name w:val="Logo"/>
    <w:basedOn w:val="Normal"/>
    <w:next w:val="Normal"/>
    <w:uiPriority w:val="1"/>
    <w:qFormat/>
    <w:rsid w:val="007B1995"/>
    <w:pPr>
      <w:spacing w:after="1440"/>
      <w:jc w:val="right"/>
    </w:pPr>
    <w:rPr>
      <w:color w:val="323E4F" w:themeColor="text2" w:themeShade="BF"/>
      <w:sz w:val="52"/>
      <w:szCs w:val="52"/>
    </w:rPr>
  </w:style>
  <w:style w:type="character" w:customStyle="1" w:styleId="z-TopofFormChar">
    <w:name w:val="z-Top of Form Char"/>
    <w:basedOn w:val="DefaultParagraphFont"/>
    <w:link w:val="z-TopofForm"/>
    <w:uiPriority w:val="99"/>
    <w:semiHidden/>
    <w:rsid w:val="007B1995"/>
    <w:rPr>
      <w:rFonts w:ascii="Arial" w:eastAsiaTheme="minorEastAsia" w:hAnsi="Arial" w:cs="Arial"/>
      <w:vanish/>
      <w:kern w:val="22"/>
      <w:sz w:val="16"/>
      <w:szCs w:val="16"/>
      <w:lang w:eastAsia="ja-JP"/>
      <w14:ligatures w14:val="standard"/>
    </w:rPr>
  </w:style>
  <w:style w:type="paragraph" w:styleId="z-TopofForm">
    <w:name w:val="HTML Top of Form"/>
    <w:basedOn w:val="Normal"/>
    <w:next w:val="Normal"/>
    <w:link w:val="z-TopofFormChar"/>
    <w:hidden/>
    <w:uiPriority w:val="99"/>
    <w:semiHidden/>
    <w:unhideWhenUsed/>
    <w:rsid w:val="007B19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995"/>
    <w:rPr>
      <w:rFonts w:ascii="Arial" w:eastAsiaTheme="minorEastAsia" w:hAnsi="Arial" w:cs="Arial"/>
      <w:vanish/>
      <w:kern w:val="22"/>
      <w:sz w:val="16"/>
      <w:szCs w:val="16"/>
      <w:lang w:eastAsia="ja-JP"/>
      <w14:ligatures w14:val="standard"/>
    </w:rPr>
  </w:style>
  <w:style w:type="paragraph" w:styleId="z-BottomofForm">
    <w:name w:val="HTML Bottom of Form"/>
    <w:basedOn w:val="Normal"/>
    <w:next w:val="Normal"/>
    <w:link w:val="z-BottomofFormChar"/>
    <w:hidden/>
    <w:uiPriority w:val="99"/>
    <w:semiHidden/>
    <w:unhideWhenUsed/>
    <w:rsid w:val="007B1995"/>
    <w:pPr>
      <w:pBdr>
        <w:top w:val="single" w:sz="6" w:space="1" w:color="auto"/>
      </w:pBdr>
      <w:jc w:val="center"/>
    </w:pPr>
    <w:rPr>
      <w:rFonts w:ascii="Arial" w:hAnsi="Arial" w:cs="Arial"/>
      <w:vanish/>
      <w:sz w:val="16"/>
      <w:szCs w:val="16"/>
    </w:rPr>
  </w:style>
  <w:style w:type="paragraph" w:customStyle="1" w:styleId="Contactinfo">
    <w:name w:val="Contact info"/>
    <w:basedOn w:val="Normal"/>
    <w:uiPriority w:val="1"/>
    <w:qFormat/>
    <w:rsid w:val="007B1995"/>
    <w:pPr>
      <w:jc w:val="right"/>
    </w:pPr>
    <w:rPr>
      <w:caps/>
    </w:rPr>
  </w:style>
  <w:style w:type="paragraph" w:styleId="Header">
    <w:name w:val="header"/>
    <w:basedOn w:val="Normal"/>
    <w:link w:val="HeaderChar"/>
    <w:uiPriority w:val="99"/>
    <w:unhideWhenUsed/>
    <w:rsid w:val="007B1995"/>
    <w:pPr>
      <w:tabs>
        <w:tab w:val="center" w:pos="4680"/>
        <w:tab w:val="right" w:pos="9360"/>
      </w:tabs>
      <w:spacing w:before="0"/>
      <w:jc w:val="right"/>
    </w:pPr>
  </w:style>
  <w:style w:type="character" w:customStyle="1" w:styleId="HeaderChar">
    <w:name w:val="Header Char"/>
    <w:basedOn w:val="DefaultParagraphFont"/>
    <w:link w:val="Header"/>
    <w:uiPriority w:val="99"/>
    <w:rsid w:val="007B1995"/>
    <w:rPr>
      <w:rFonts w:eastAsiaTheme="minorEastAsia"/>
      <w:kern w:val="22"/>
      <w:lang w:eastAsia="ja-JP"/>
      <w14:ligatures w14:val="standard"/>
    </w:rPr>
  </w:style>
  <w:style w:type="paragraph" w:styleId="Signature">
    <w:name w:val="Signature"/>
    <w:basedOn w:val="Normal"/>
    <w:link w:val="SignatureChar"/>
    <w:uiPriority w:val="1"/>
    <w:qFormat/>
    <w:rsid w:val="007B1995"/>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7B1995"/>
    <w:rPr>
      <w:rFonts w:eastAsiaTheme="minorEastAsia"/>
      <w:sz w:val="16"/>
      <w:szCs w:val="16"/>
      <w:lang w:eastAsia="ja-JP"/>
    </w:rPr>
  </w:style>
  <w:style w:type="paragraph" w:customStyle="1" w:styleId="Sign-off">
    <w:name w:val="Sign-off"/>
    <w:basedOn w:val="Normal"/>
    <w:uiPriority w:val="1"/>
    <w:qFormat/>
    <w:rsid w:val="007B1995"/>
    <w:pPr>
      <w:jc w:val="center"/>
    </w:pPr>
    <w:rPr>
      <w:sz w:val="20"/>
      <w:szCs w:val="20"/>
    </w:rPr>
  </w:style>
  <w:style w:type="paragraph" w:customStyle="1" w:styleId="Rightalign">
    <w:name w:val="Right align"/>
    <w:basedOn w:val="Normal"/>
    <w:uiPriority w:val="1"/>
    <w:qFormat/>
    <w:rsid w:val="007B1995"/>
    <w:pPr>
      <w:jc w:val="right"/>
    </w:pPr>
  </w:style>
  <w:style w:type="table" w:styleId="GridTable1Light-Accent2">
    <w:name w:val="Grid Table 1 Light Accent 2"/>
    <w:basedOn w:val="TableNormal"/>
    <w:uiPriority w:val="46"/>
    <w:rsid w:val="007B1995"/>
    <w:pPr>
      <w:spacing w:after="0" w:line="240" w:lineRule="auto"/>
    </w:pPr>
    <w:rPr>
      <w:rFonts w:eastAsiaTheme="minorEastAsia"/>
      <w:kern w:val="22"/>
      <w:lang w:eastAsia="ja-JP"/>
      <w14:ligatures w14:val="standard"/>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rPr>
      <w:tblPr/>
      <w:tcPr>
        <w:tcBorders>
          <w:bottom w:val="single" w:sz="12" w:space="0" w:color="00B050"/>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B1995"/>
    <w:pPr>
      <w:numPr>
        <w:numId w:val="1"/>
      </w:numPr>
      <w:ind w:left="432"/>
      <w:contextualSpacing/>
    </w:pPr>
  </w:style>
  <w:style w:type="paragraph" w:styleId="ListParagraph">
    <w:name w:val="List Paragraph"/>
    <w:basedOn w:val="Normal"/>
    <w:uiPriority w:val="34"/>
    <w:unhideWhenUsed/>
    <w:qFormat/>
    <w:rsid w:val="007B1995"/>
    <w:pPr>
      <w:ind w:left="720"/>
      <w:contextualSpacing/>
    </w:pPr>
  </w:style>
  <w:style w:type="paragraph" w:styleId="TOC1">
    <w:name w:val="toc 1"/>
    <w:basedOn w:val="Normal"/>
    <w:next w:val="Normal"/>
    <w:autoRedefine/>
    <w:uiPriority w:val="39"/>
    <w:unhideWhenUsed/>
    <w:rsid w:val="007B1995"/>
    <w:pPr>
      <w:spacing w:after="100"/>
      <w:ind w:left="0"/>
    </w:pPr>
  </w:style>
  <w:style w:type="paragraph" w:styleId="TOC2">
    <w:name w:val="toc 2"/>
    <w:basedOn w:val="Normal"/>
    <w:next w:val="Normal"/>
    <w:autoRedefine/>
    <w:uiPriority w:val="39"/>
    <w:unhideWhenUsed/>
    <w:rsid w:val="007B1995"/>
    <w:pPr>
      <w:spacing w:after="100"/>
      <w:ind w:left="220"/>
    </w:pPr>
  </w:style>
  <w:style w:type="paragraph" w:styleId="TOC3">
    <w:name w:val="toc 3"/>
    <w:basedOn w:val="Normal"/>
    <w:next w:val="Normal"/>
    <w:autoRedefine/>
    <w:uiPriority w:val="39"/>
    <w:unhideWhenUsed/>
    <w:rsid w:val="007B1995"/>
    <w:pPr>
      <w:spacing w:after="100"/>
      <w:ind w:left="440"/>
    </w:pPr>
  </w:style>
  <w:style w:type="character" w:styleId="Hyperlink">
    <w:name w:val="Hyperlink"/>
    <w:basedOn w:val="DefaultParagraphFont"/>
    <w:uiPriority w:val="99"/>
    <w:unhideWhenUsed/>
    <w:rsid w:val="007B1995"/>
    <w:rPr>
      <w:color w:val="0563C1" w:themeColor="hyperlink"/>
      <w:u w:val="single"/>
    </w:rPr>
  </w:style>
  <w:style w:type="paragraph" w:customStyle="1" w:styleId="MEMHeading2">
    <w:name w:val="MEM Heading 2"/>
    <w:basedOn w:val="Heading2"/>
    <w:qFormat/>
    <w:rsid w:val="007B1995"/>
    <w:pPr>
      <w:widowControl w:val="0"/>
      <w:pBdr>
        <w:top w:val="none" w:sz="0" w:space="0" w:color="auto"/>
      </w:pBdr>
      <w:autoSpaceDE w:val="0"/>
      <w:autoSpaceDN w:val="0"/>
      <w:adjustRightInd w:val="0"/>
      <w:spacing w:before="200" w:after="0"/>
      <w:ind w:left="0" w:right="0"/>
    </w:pPr>
    <w:rPr>
      <w:rFonts w:ascii="Arial" w:hAnsi="Arial"/>
      <w:caps w:val="0"/>
      <w:color w:val="auto"/>
      <w:spacing w:val="0"/>
      <w:kern w:val="0"/>
      <w:sz w:val="26"/>
      <w:szCs w:val="26"/>
      <w:lang w:eastAsia="en-US"/>
      <w14:ligatures w14:val="none"/>
    </w:rPr>
  </w:style>
  <w:style w:type="paragraph" w:customStyle="1" w:styleId="NormalARIEL">
    <w:name w:val="Normal ARIEL"/>
    <w:basedOn w:val="BodyText"/>
    <w:qFormat/>
    <w:rsid w:val="007B1995"/>
    <w:pPr>
      <w:widowControl w:val="0"/>
      <w:autoSpaceDE w:val="0"/>
      <w:autoSpaceDN w:val="0"/>
      <w:adjustRightInd w:val="0"/>
      <w:spacing w:before="0" w:after="0"/>
      <w:ind w:left="360" w:right="0"/>
    </w:pPr>
    <w:rPr>
      <w:rFonts w:ascii="Arial" w:eastAsia="Times New Roman" w:hAnsi="Arial" w:cs="Times New Roman"/>
      <w:kern w:val="0"/>
      <w:sz w:val="24"/>
      <w:szCs w:val="24"/>
      <w:lang w:eastAsia="en-US"/>
      <w14:ligatures w14:val="none"/>
    </w:rPr>
  </w:style>
  <w:style w:type="paragraph" w:styleId="BodyText">
    <w:name w:val="Body Text"/>
    <w:basedOn w:val="Normal"/>
    <w:link w:val="BodyTextChar"/>
    <w:uiPriority w:val="99"/>
    <w:semiHidden/>
    <w:unhideWhenUsed/>
    <w:rsid w:val="007B1995"/>
    <w:pPr>
      <w:spacing w:after="120"/>
    </w:pPr>
  </w:style>
  <w:style w:type="character" w:customStyle="1" w:styleId="BodyTextChar">
    <w:name w:val="Body Text Char"/>
    <w:basedOn w:val="DefaultParagraphFont"/>
    <w:link w:val="BodyText"/>
    <w:uiPriority w:val="99"/>
    <w:semiHidden/>
    <w:rsid w:val="007B1995"/>
    <w:rPr>
      <w:rFonts w:eastAsiaTheme="minorEastAsia"/>
      <w:kern w:val="22"/>
      <w:lang w:eastAsia="ja-JP"/>
      <w14:ligatures w14:val="standard"/>
    </w:rPr>
  </w:style>
  <w:style w:type="paragraph" w:styleId="TableofFigures">
    <w:name w:val="table of figures"/>
    <w:basedOn w:val="Normal"/>
    <w:next w:val="Normal"/>
    <w:uiPriority w:val="99"/>
    <w:unhideWhenUsed/>
    <w:rsid w:val="007B1995"/>
    <w:pPr>
      <w:ind w:left="0"/>
    </w:pPr>
  </w:style>
  <w:style w:type="paragraph" w:customStyle="1" w:styleId="SQL">
    <w:name w:val="SQL"/>
    <w:basedOn w:val="Normal"/>
    <w:link w:val="SQLChar"/>
    <w:qFormat/>
    <w:rsid w:val="007B1995"/>
    <w:rPr>
      <w:rFonts w:ascii="Consolas" w:hAnsi="Consolas" w:cs="Consolas"/>
      <w:kern w:val="0"/>
      <w:sz w:val="19"/>
    </w:rPr>
  </w:style>
  <w:style w:type="character" w:customStyle="1" w:styleId="SQLChar">
    <w:name w:val="SQL Char"/>
    <w:basedOn w:val="DefaultParagraphFont"/>
    <w:link w:val="SQL"/>
    <w:rsid w:val="007B1995"/>
    <w:rPr>
      <w:rFonts w:ascii="Consolas" w:eastAsiaTheme="minorEastAsia" w:hAnsi="Consolas" w:cs="Consolas"/>
      <w:sz w:val="19"/>
      <w:lang w:eastAsia="ja-JP"/>
      <w14:ligatures w14:val="standard"/>
    </w:rPr>
  </w:style>
  <w:style w:type="character" w:styleId="Strong">
    <w:name w:val="Strong"/>
    <w:basedOn w:val="DefaultParagraphFont"/>
    <w:uiPriority w:val="22"/>
    <w:qFormat/>
    <w:rsid w:val="007B1995"/>
    <w:rPr>
      <w:b/>
      <w:bCs/>
    </w:rPr>
  </w:style>
  <w:style w:type="paragraph" w:styleId="NormalWeb">
    <w:name w:val="Normal (Web)"/>
    <w:basedOn w:val="Normal"/>
    <w:uiPriority w:val="99"/>
    <w:unhideWhenUsed/>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customStyle="1" w:styleId="lf-text-block">
    <w:name w:val="lf-text-block"/>
    <w:basedOn w:val="Normal"/>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BalloonTextChar">
    <w:name w:val="Balloon Text Char"/>
    <w:basedOn w:val="DefaultParagraphFont"/>
    <w:link w:val="BalloonText"/>
    <w:uiPriority w:val="99"/>
    <w:semiHidden/>
    <w:rsid w:val="007B1995"/>
    <w:rPr>
      <w:rFonts w:ascii="Segoe UI" w:eastAsiaTheme="minorEastAsia" w:hAnsi="Segoe UI" w:cs="Segoe UI"/>
      <w:kern w:val="22"/>
      <w:sz w:val="18"/>
      <w:szCs w:val="18"/>
      <w:lang w:eastAsia="ja-JP"/>
      <w14:ligatures w14:val="standard"/>
    </w:rPr>
  </w:style>
  <w:style w:type="paragraph" w:styleId="BalloonText">
    <w:name w:val="Balloon Text"/>
    <w:basedOn w:val="Normal"/>
    <w:link w:val="BalloonTextChar"/>
    <w:uiPriority w:val="99"/>
    <w:semiHidden/>
    <w:unhideWhenUsed/>
    <w:rsid w:val="007B1995"/>
    <w:pPr>
      <w:spacing w:before="0"/>
    </w:pPr>
    <w:rPr>
      <w:rFonts w:ascii="Segoe UI" w:hAnsi="Segoe UI" w:cs="Segoe UI"/>
      <w:sz w:val="18"/>
      <w:szCs w:val="18"/>
    </w:rPr>
  </w:style>
  <w:style w:type="paragraph" w:styleId="Index1">
    <w:name w:val="index 1"/>
    <w:basedOn w:val="Normal"/>
    <w:next w:val="Normal"/>
    <w:autoRedefine/>
    <w:uiPriority w:val="99"/>
    <w:unhideWhenUsed/>
    <w:rsid w:val="007B1995"/>
    <w:pPr>
      <w:spacing w:before="0"/>
      <w:ind w:left="220" w:hanging="220"/>
    </w:pPr>
    <w:rPr>
      <w:rFonts w:cstheme="minorHAnsi"/>
      <w:sz w:val="18"/>
      <w:szCs w:val="18"/>
    </w:rPr>
  </w:style>
  <w:style w:type="paragraph" w:styleId="Index2">
    <w:name w:val="index 2"/>
    <w:basedOn w:val="Normal"/>
    <w:next w:val="Normal"/>
    <w:autoRedefine/>
    <w:uiPriority w:val="99"/>
    <w:unhideWhenUsed/>
    <w:rsid w:val="007B1995"/>
    <w:pPr>
      <w:spacing w:before="0"/>
      <w:ind w:left="440" w:hanging="220"/>
    </w:pPr>
    <w:rPr>
      <w:rFonts w:cstheme="minorHAnsi"/>
      <w:sz w:val="18"/>
      <w:szCs w:val="18"/>
    </w:rPr>
  </w:style>
  <w:style w:type="paragraph" w:styleId="NoSpacing">
    <w:name w:val="No Spacing"/>
    <w:aliases w:val="Policy Default"/>
    <w:basedOn w:val="Normal"/>
    <w:uiPriority w:val="1"/>
    <w:qFormat/>
    <w:rsid w:val="007B1995"/>
    <w:pPr>
      <w:autoSpaceDE w:val="0"/>
      <w:autoSpaceDN w:val="0"/>
      <w:adjustRightInd w:val="0"/>
      <w:ind w:left="0" w:right="0"/>
    </w:pPr>
    <w:rPr>
      <w:rFonts w:ascii="Calibri" w:hAnsi="Calibri" w:cs="Calibri"/>
      <w:color w:val="0D0D0D" w:themeColor="text1" w:themeTint="F2"/>
      <w:kern w:val="0"/>
      <w:szCs w:val="24"/>
      <w:lang w:eastAsia="en-US"/>
      <w14:ligatures w14:val="none"/>
    </w:rPr>
  </w:style>
  <w:style w:type="paragraph" w:styleId="Index3">
    <w:name w:val="index 3"/>
    <w:basedOn w:val="Normal"/>
    <w:next w:val="Normal"/>
    <w:autoRedefine/>
    <w:uiPriority w:val="99"/>
    <w:unhideWhenUsed/>
    <w:rsid w:val="007B1995"/>
    <w:pPr>
      <w:spacing w:before="0"/>
      <w:ind w:left="660" w:hanging="220"/>
    </w:pPr>
    <w:rPr>
      <w:rFonts w:cstheme="minorHAnsi"/>
      <w:sz w:val="18"/>
      <w:szCs w:val="18"/>
    </w:rPr>
  </w:style>
  <w:style w:type="paragraph" w:styleId="Index4">
    <w:name w:val="index 4"/>
    <w:basedOn w:val="Normal"/>
    <w:next w:val="Normal"/>
    <w:autoRedefine/>
    <w:uiPriority w:val="99"/>
    <w:unhideWhenUsed/>
    <w:rsid w:val="007B1995"/>
    <w:pPr>
      <w:spacing w:before="0"/>
      <w:ind w:left="880" w:hanging="220"/>
    </w:pPr>
    <w:rPr>
      <w:rFonts w:cstheme="minorHAnsi"/>
      <w:sz w:val="18"/>
      <w:szCs w:val="18"/>
    </w:rPr>
  </w:style>
  <w:style w:type="paragraph" w:styleId="Index5">
    <w:name w:val="index 5"/>
    <w:basedOn w:val="Normal"/>
    <w:next w:val="Normal"/>
    <w:autoRedefine/>
    <w:uiPriority w:val="99"/>
    <w:unhideWhenUsed/>
    <w:rsid w:val="007B1995"/>
    <w:pPr>
      <w:spacing w:before="0"/>
      <w:ind w:left="1100" w:hanging="220"/>
    </w:pPr>
    <w:rPr>
      <w:rFonts w:cstheme="minorHAnsi"/>
      <w:sz w:val="18"/>
      <w:szCs w:val="18"/>
    </w:rPr>
  </w:style>
  <w:style w:type="paragraph" w:styleId="Index6">
    <w:name w:val="index 6"/>
    <w:basedOn w:val="Normal"/>
    <w:next w:val="Normal"/>
    <w:autoRedefine/>
    <w:uiPriority w:val="99"/>
    <w:unhideWhenUsed/>
    <w:rsid w:val="007B1995"/>
    <w:pPr>
      <w:spacing w:before="0"/>
      <w:ind w:left="1320" w:hanging="220"/>
    </w:pPr>
    <w:rPr>
      <w:rFonts w:cstheme="minorHAnsi"/>
      <w:sz w:val="18"/>
      <w:szCs w:val="18"/>
    </w:rPr>
  </w:style>
  <w:style w:type="paragraph" w:styleId="Index7">
    <w:name w:val="index 7"/>
    <w:basedOn w:val="Normal"/>
    <w:next w:val="Normal"/>
    <w:autoRedefine/>
    <w:uiPriority w:val="99"/>
    <w:unhideWhenUsed/>
    <w:rsid w:val="007B1995"/>
    <w:pPr>
      <w:spacing w:before="0"/>
      <w:ind w:left="1540" w:hanging="220"/>
    </w:pPr>
    <w:rPr>
      <w:rFonts w:cstheme="minorHAnsi"/>
      <w:sz w:val="18"/>
      <w:szCs w:val="18"/>
    </w:rPr>
  </w:style>
  <w:style w:type="paragraph" w:styleId="Index8">
    <w:name w:val="index 8"/>
    <w:basedOn w:val="Normal"/>
    <w:next w:val="Normal"/>
    <w:autoRedefine/>
    <w:uiPriority w:val="99"/>
    <w:unhideWhenUsed/>
    <w:rsid w:val="007B1995"/>
    <w:pPr>
      <w:spacing w:before="0"/>
      <w:ind w:left="1760" w:hanging="220"/>
    </w:pPr>
    <w:rPr>
      <w:rFonts w:cstheme="minorHAnsi"/>
      <w:sz w:val="18"/>
      <w:szCs w:val="18"/>
    </w:rPr>
  </w:style>
  <w:style w:type="paragraph" w:styleId="Index9">
    <w:name w:val="index 9"/>
    <w:basedOn w:val="Normal"/>
    <w:next w:val="Normal"/>
    <w:autoRedefine/>
    <w:uiPriority w:val="99"/>
    <w:unhideWhenUsed/>
    <w:rsid w:val="007B1995"/>
    <w:pPr>
      <w:spacing w:before="0"/>
      <w:ind w:left="1980" w:hanging="220"/>
    </w:pPr>
    <w:rPr>
      <w:rFonts w:cstheme="minorHAnsi"/>
      <w:sz w:val="18"/>
      <w:szCs w:val="18"/>
    </w:rPr>
  </w:style>
  <w:style w:type="paragraph" w:styleId="IndexHeading">
    <w:name w:val="index heading"/>
    <w:basedOn w:val="Normal"/>
    <w:next w:val="Index1"/>
    <w:uiPriority w:val="99"/>
    <w:unhideWhenUsed/>
    <w:rsid w:val="007B1995"/>
    <w:pPr>
      <w:spacing w:before="240" w:after="120"/>
      <w:ind w:left="140"/>
    </w:pPr>
    <w:rPr>
      <w:rFonts w:asciiTheme="majorHAnsi" w:hAnsiTheme="majorHAnsi" w:cstheme="majorHAnsi"/>
      <w:b/>
      <w:bCs/>
      <w:sz w:val="28"/>
      <w:szCs w:val="28"/>
    </w:rPr>
  </w:style>
  <w:style w:type="paragraph" w:customStyle="1" w:styleId="Code">
    <w:name w:val="Code"/>
    <w:basedOn w:val="Normal"/>
    <w:link w:val="CodeChar"/>
    <w:qFormat/>
    <w:rsid w:val="007B1995"/>
    <w:pPr>
      <w:pBdr>
        <w:top w:val="single" w:sz="2" w:space="9" w:color="D9D9D9" w:themeColor="background1" w:themeShade="D9"/>
        <w:left w:val="single" w:sz="2" w:space="9" w:color="D9D9D9" w:themeColor="background1" w:themeShade="D9"/>
        <w:bottom w:val="single" w:sz="2" w:space="9" w:color="D9D9D9" w:themeColor="background1" w:themeShade="D9"/>
        <w:right w:val="single" w:sz="2" w:space="9" w:color="D9D9D9" w:themeColor="background1" w:themeShade="D9"/>
      </w:pBdr>
      <w:shd w:val="clear" w:color="auto" w:fill="D9D9D9" w:themeFill="background1" w:themeFillShade="D9"/>
      <w:spacing w:before="240" w:after="240"/>
      <w:ind w:left="576" w:right="576"/>
    </w:pPr>
    <w:rPr>
      <w:rFonts w:ascii="Courier New" w:hAnsi="Courier New"/>
    </w:rPr>
  </w:style>
  <w:style w:type="character" w:customStyle="1" w:styleId="CodeChar">
    <w:name w:val="Code Char"/>
    <w:basedOn w:val="DefaultParagraphFont"/>
    <w:link w:val="Code"/>
    <w:rsid w:val="007B1995"/>
    <w:rPr>
      <w:rFonts w:ascii="Courier New" w:eastAsiaTheme="minorEastAsia" w:hAnsi="Courier New"/>
      <w:kern w:val="22"/>
      <w:shd w:val="clear" w:color="auto" w:fill="D9D9D9" w:themeFill="background1" w:themeFillShade="D9"/>
      <w:lang w:eastAsia="ja-JP"/>
      <w14:ligatures w14:val="standard"/>
    </w:rPr>
  </w:style>
  <w:style w:type="character" w:customStyle="1" w:styleId="HTMLPreformattedChar">
    <w:name w:val="HTML Preformatted Char"/>
    <w:basedOn w:val="DefaultParagraphFont"/>
    <w:link w:val="HTMLPreformatted"/>
    <w:uiPriority w:val="99"/>
    <w:semiHidden/>
    <w:rsid w:val="007B1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7B1995"/>
    <w:rPr>
      <w:rFonts w:eastAsiaTheme="minorEastAsia"/>
      <w:kern w:val="22"/>
      <w:sz w:val="20"/>
      <w:szCs w:val="20"/>
      <w:lang w:eastAsia="ja-JP"/>
      <w14:ligatures w14:val="standard"/>
    </w:rPr>
  </w:style>
  <w:style w:type="paragraph" w:styleId="CommentText">
    <w:name w:val="annotation text"/>
    <w:basedOn w:val="Normal"/>
    <w:link w:val="CommentTextChar"/>
    <w:uiPriority w:val="99"/>
    <w:semiHidden/>
    <w:unhideWhenUsed/>
    <w:rsid w:val="007B1995"/>
    <w:rPr>
      <w:sz w:val="20"/>
      <w:szCs w:val="20"/>
    </w:rPr>
  </w:style>
  <w:style w:type="character" w:customStyle="1" w:styleId="CommentSubjectChar">
    <w:name w:val="Comment Subject Char"/>
    <w:basedOn w:val="CommentTextChar"/>
    <w:link w:val="CommentSubject"/>
    <w:uiPriority w:val="99"/>
    <w:semiHidden/>
    <w:rsid w:val="007B1995"/>
    <w:rPr>
      <w:rFonts w:eastAsiaTheme="minorEastAsia"/>
      <w:b/>
      <w:bCs/>
      <w:kern w:val="22"/>
      <w:sz w:val="20"/>
      <w:szCs w:val="20"/>
      <w:lang w:eastAsia="ja-JP"/>
      <w14:ligatures w14:val="standard"/>
    </w:rPr>
  </w:style>
  <w:style w:type="paragraph" w:styleId="CommentSubject">
    <w:name w:val="annotation subject"/>
    <w:basedOn w:val="CommentText"/>
    <w:next w:val="CommentText"/>
    <w:link w:val="CommentSubjectChar"/>
    <w:uiPriority w:val="99"/>
    <w:semiHidden/>
    <w:unhideWhenUsed/>
    <w:rsid w:val="007B1995"/>
    <w:rPr>
      <w:b/>
      <w:bCs/>
    </w:rPr>
  </w:style>
  <w:style w:type="character" w:styleId="Emphasis">
    <w:name w:val="Emphasis"/>
    <w:basedOn w:val="DefaultParagraphFont"/>
    <w:uiPriority w:val="20"/>
    <w:qFormat/>
    <w:rsid w:val="007B1995"/>
    <w:rPr>
      <w:i/>
      <w:iCs/>
    </w:rPr>
  </w:style>
  <w:style w:type="paragraph" w:styleId="TOC4">
    <w:name w:val="toc 4"/>
    <w:basedOn w:val="Normal"/>
    <w:next w:val="Normal"/>
    <w:autoRedefine/>
    <w:uiPriority w:val="39"/>
    <w:unhideWhenUsed/>
    <w:rsid w:val="007B1995"/>
    <w:pPr>
      <w:spacing w:after="100"/>
      <w:ind w:left="660"/>
    </w:pPr>
  </w:style>
  <w:style w:type="character" w:styleId="FollowedHyperlink">
    <w:name w:val="FollowedHyperlink"/>
    <w:basedOn w:val="DefaultParagraphFont"/>
    <w:uiPriority w:val="99"/>
    <w:semiHidden/>
    <w:unhideWhenUsed/>
    <w:rsid w:val="00121BBF"/>
    <w:rPr>
      <w:color w:val="954F72" w:themeColor="followedHyperlink"/>
      <w:u w:val="single"/>
    </w:rPr>
  </w:style>
  <w:style w:type="character" w:styleId="HTMLCode">
    <w:name w:val="HTML Code"/>
    <w:basedOn w:val="DefaultParagraphFont"/>
    <w:uiPriority w:val="99"/>
    <w:semiHidden/>
    <w:unhideWhenUsed/>
    <w:rsid w:val="00812908"/>
    <w:rPr>
      <w:rFonts w:ascii="Courier New" w:eastAsia="Times New Roman" w:hAnsi="Courier New" w:cs="Courier New"/>
      <w:sz w:val="20"/>
      <w:szCs w:val="20"/>
    </w:rPr>
  </w:style>
  <w:style w:type="table" w:styleId="TableGrid">
    <w:name w:val="Table Grid"/>
    <w:basedOn w:val="TableNormal"/>
    <w:uiPriority w:val="39"/>
    <w:rsid w:val="00F0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C74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BD6463"/>
    <w:rPr>
      <w:i/>
      <w:iCs/>
    </w:rPr>
  </w:style>
  <w:style w:type="character" w:styleId="UnresolvedMention">
    <w:name w:val="Unresolved Mention"/>
    <w:basedOn w:val="DefaultParagraphFont"/>
    <w:uiPriority w:val="99"/>
    <w:semiHidden/>
    <w:unhideWhenUsed/>
    <w:rsid w:val="00761E06"/>
    <w:rPr>
      <w:color w:val="605E5C"/>
      <w:shd w:val="clear" w:color="auto" w:fill="E1DFDD"/>
    </w:rPr>
  </w:style>
  <w:style w:type="paragraph" w:customStyle="1" w:styleId="EndNoteBibliographyTitle">
    <w:name w:val="EndNote Bibliography Title"/>
    <w:basedOn w:val="Normal"/>
    <w:link w:val="EndNoteBibliographyTitleChar"/>
    <w:rsid w:val="008B32E0"/>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32E0"/>
    <w:rPr>
      <w:rFonts w:ascii="Calibri" w:eastAsiaTheme="minorEastAsia" w:hAnsi="Calibri" w:cs="Calibri"/>
      <w:noProof/>
      <w:kern w:val="22"/>
      <w:lang w:eastAsia="ja-JP"/>
      <w14:ligatures w14:val="standard"/>
    </w:rPr>
  </w:style>
  <w:style w:type="paragraph" w:customStyle="1" w:styleId="EndNoteBibliography">
    <w:name w:val="EndNote Bibliography"/>
    <w:basedOn w:val="Normal"/>
    <w:link w:val="EndNoteBibliographyChar"/>
    <w:rsid w:val="008B32E0"/>
    <w:pPr>
      <w:jc w:val="center"/>
    </w:pPr>
    <w:rPr>
      <w:rFonts w:ascii="Calibri" w:hAnsi="Calibri" w:cs="Calibri"/>
      <w:noProof/>
    </w:rPr>
  </w:style>
  <w:style w:type="character" w:customStyle="1" w:styleId="EndNoteBibliographyChar">
    <w:name w:val="EndNote Bibliography Char"/>
    <w:basedOn w:val="DefaultParagraphFont"/>
    <w:link w:val="EndNoteBibliography"/>
    <w:rsid w:val="008B32E0"/>
    <w:rPr>
      <w:rFonts w:ascii="Calibri" w:eastAsiaTheme="minorEastAsia" w:hAnsi="Calibri" w:cs="Calibri"/>
      <w:noProof/>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169">
      <w:bodyDiv w:val="1"/>
      <w:marLeft w:val="0"/>
      <w:marRight w:val="0"/>
      <w:marTop w:val="0"/>
      <w:marBottom w:val="0"/>
      <w:divBdr>
        <w:top w:val="none" w:sz="0" w:space="0" w:color="auto"/>
        <w:left w:val="none" w:sz="0" w:space="0" w:color="auto"/>
        <w:bottom w:val="none" w:sz="0" w:space="0" w:color="auto"/>
        <w:right w:val="none" w:sz="0" w:space="0" w:color="auto"/>
      </w:divBdr>
    </w:div>
    <w:div w:id="334037953">
      <w:bodyDiv w:val="1"/>
      <w:marLeft w:val="0"/>
      <w:marRight w:val="0"/>
      <w:marTop w:val="0"/>
      <w:marBottom w:val="0"/>
      <w:divBdr>
        <w:top w:val="none" w:sz="0" w:space="0" w:color="auto"/>
        <w:left w:val="none" w:sz="0" w:space="0" w:color="auto"/>
        <w:bottom w:val="none" w:sz="0" w:space="0" w:color="auto"/>
        <w:right w:val="none" w:sz="0" w:space="0" w:color="auto"/>
      </w:divBdr>
    </w:div>
    <w:div w:id="462387791">
      <w:bodyDiv w:val="1"/>
      <w:marLeft w:val="0"/>
      <w:marRight w:val="0"/>
      <w:marTop w:val="0"/>
      <w:marBottom w:val="0"/>
      <w:divBdr>
        <w:top w:val="none" w:sz="0" w:space="0" w:color="auto"/>
        <w:left w:val="none" w:sz="0" w:space="0" w:color="auto"/>
        <w:bottom w:val="none" w:sz="0" w:space="0" w:color="auto"/>
        <w:right w:val="none" w:sz="0" w:space="0" w:color="auto"/>
      </w:divBdr>
      <w:divsChild>
        <w:div w:id="877931200">
          <w:marLeft w:val="0"/>
          <w:marRight w:val="0"/>
          <w:marTop w:val="0"/>
          <w:marBottom w:val="0"/>
          <w:divBdr>
            <w:top w:val="none" w:sz="0" w:space="0" w:color="auto"/>
            <w:left w:val="none" w:sz="0" w:space="0" w:color="auto"/>
            <w:bottom w:val="none" w:sz="0" w:space="0" w:color="auto"/>
            <w:right w:val="none" w:sz="0" w:space="0" w:color="auto"/>
          </w:divBdr>
          <w:divsChild>
            <w:div w:id="12340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911">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795416600">
      <w:bodyDiv w:val="1"/>
      <w:marLeft w:val="0"/>
      <w:marRight w:val="0"/>
      <w:marTop w:val="0"/>
      <w:marBottom w:val="0"/>
      <w:divBdr>
        <w:top w:val="none" w:sz="0" w:space="0" w:color="auto"/>
        <w:left w:val="none" w:sz="0" w:space="0" w:color="auto"/>
        <w:bottom w:val="none" w:sz="0" w:space="0" w:color="auto"/>
        <w:right w:val="none" w:sz="0" w:space="0" w:color="auto"/>
      </w:divBdr>
    </w:div>
    <w:div w:id="807893772">
      <w:bodyDiv w:val="1"/>
      <w:marLeft w:val="0"/>
      <w:marRight w:val="0"/>
      <w:marTop w:val="0"/>
      <w:marBottom w:val="0"/>
      <w:divBdr>
        <w:top w:val="none" w:sz="0" w:space="0" w:color="auto"/>
        <w:left w:val="none" w:sz="0" w:space="0" w:color="auto"/>
        <w:bottom w:val="none" w:sz="0" w:space="0" w:color="auto"/>
        <w:right w:val="none" w:sz="0" w:space="0" w:color="auto"/>
      </w:divBdr>
    </w:div>
    <w:div w:id="825123872">
      <w:bodyDiv w:val="1"/>
      <w:marLeft w:val="0"/>
      <w:marRight w:val="0"/>
      <w:marTop w:val="0"/>
      <w:marBottom w:val="0"/>
      <w:divBdr>
        <w:top w:val="none" w:sz="0" w:space="0" w:color="auto"/>
        <w:left w:val="none" w:sz="0" w:space="0" w:color="auto"/>
        <w:bottom w:val="none" w:sz="0" w:space="0" w:color="auto"/>
        <w:right w:val="none" w:sz="0" w:space="0" w:color="auto"/>
      </w:divBdr>
    </w:div>
    <w:div w:id="908230119">
      <w:bodyDiv w:val="1"/>
      <w:marLeft w:val="0"/>
      <w:marRight w:val="0"/>
      <w:marTop w:val="0"/>
      <w:marBottom w:val="0"/>
      <w:divBdr>
        <w:top w:val="none" w:sz="0" w:space="0" w:color="auto"/>
        <w:left w:val="none" w:sz="0" w:space="0" w:color="auto"/>
        <w:bottom w:val="none" w:sz="0" w:space="0" w:color="auto"/>
        <w:right w:val="none" w:sz="0" w:space="0" w:color="auto"/>
      </w:divBdr>
    </w:div>
    <w:div w:id="963971680">
      <w:bodyDiv w:val="1"/>
      <w:marLeft w:val="0"/>
      <w:marRight w:val="0"/>
      <w:marTop w:val="0"/>
      <w:marBottom w:val="0"/>
      <w:divBdr>
        <w:top w:val="none" w:sz="0" w:space="0" w:color="auto"/>
        <w:left w:val="none" w:sz="0" w:space="0" w:color="auto"/>
        <w:bottom w:val="none" w:sz="0" w:space="0" w:color="auto"/>
        <w:right w:val="none" w:sz="0" w:space="0" w:color="auto"/>
      </w:divBdr>
    </w:div>
    <w:div w:id="1071463175">
      <w:bodyDiv w:val="1"/>
      <w:marLeft w:val="0"/>
      <w:marRight w:val="0"/>
      <w:marTop w:val="0"/>
      <w:marBottom w:val="0"/>
      <w:divBdr>
        <w:top w:val="none" w:sz="0" w:space="0" w:color="auto"/>
        <w:left w:val="none" w:sz="0" w:space="0" w:color="auto"/>
        <w:bottom w:val="none" w:sz="0" w:space="0" w:color="auto"/>
        <w:right w:val="none" w:sz="0" w:space="0" w:color="auto"/>
      </w:divBdr>
    </w:div>
    <w:div w:id="1126388860">
      <w:bodyDiv w:val="1"/>
      <w:marLeft w:val="0"/>
      <w:marRight w:val="0"/>
      <w:marTop w:val="0"/>
      <w:marBottom w:val="0"/>
      <w:divBdr>
        <w:top w:val="none" w:sz="0" w:space="0" w:color="auto"/>
        <w:left w:val="none" w:sz="0" w:space="0" w:color="auto"/>
        <w:bottom w:val="none" w:sz="0" w:space="0" w:color="auto"/>
        <w:right w:val="none" w:sz="0" w:space="0" w:color="auto"/>
      </w:divBdr>
    </w:div>
    <w:div w:id="1201166017">
      <w:bodyDiv w:val="1"/>
      <w:marLeft w:val="0"/>
      <w:marRight w:val="0"/>
      <w:marTop w:val="0"/>
      <w:marBottom w:val="0"/>
      <w:divBdr>
        <w:top w:val="none" w:sz="0" w:space="0" w:color="auto"/>
        <w:left w:val="none" w:sz="0" w:space="0" w:color="auto"/>
        <w:bottom w:val="none" w:sz="0" w:space="0" w:color="auto"/>
        <w:right w:val="none" w:sz="0" w:space="0" w:color="auto"/>
      </w:divBdr>
    </w:div>
    <w:div w:id="1460949253">
      <w:bodyDiv w:val="1"/>
      <w:marLeft w:val="0"/>
      <w:marRight w:val="0"/>
      <w:marTop w:val="0"/>
      <w:marBottom w:val="0"/>
      <w:divBdr>
        <w:top w:val="none" w:sz="0" w:space="0" w:color="auto"/>
        <w:left w:val="none" w:sz="0" w:space="0" w:color="auto"/>
        <w:bottom w:val="none" w:sz="0" w:space="0" w:color="auto"/>
        <w:right w:val="none" w:sz="0" w:space="0" w:color="auto"/>
      </w:divBdr>
    </w:div>
    <w:div w:id="1491407549">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0">
          <w:marLeft w:val="0"/>
          <w:marRight w:val="0"/>
          <w:marTop w:val="0"/>
          <w:marBottom w:val="0"/>
          <w:divBdr>
            <w:top w:val="none" w:sz="0" w:space="0" w:color="auto"/>
            <w:left w:val="none" w:sz="0" w:space="0" w:color="auto"/>
            <w:bottom w:val="none" w:sz="0" w:space="0" w:color="auto"/>
            <w:right w:val="none" w:sz="0" w:space="0" w:color="auto"/>
          </w:divBdr>
        </w:div>
        <w:div w:id="1803231583">
          <w:marLeft w:val="0"/>
          <w:marRight w:val="0"/>
          <w:marTop w:val="0"/>
          <w:marBottom w:val="0"/>
          <w:divBdr>
            <w:top w:val="none" w:sz="0" w:space="0" w:color="auto"/>
            <w:left w:val="none" w:sz="0" w:space="0" w:color="auto"/>
            <w:bottom w:val="none" w:sz="0" w:space="0" w:color="auto"/>
            <w:right w:val="none" w:sz="0" w:space="0" w:color="auto"/>
          </w:divBdr>
        </w:div>
      </w:divsChild>
    </w:div>
    <w:div w:id="1758164563">
      <w:bodyDiv w:val="1"/>
      <w:marLeft w:val="0"/>
      <w:marRight w:val="0"/>
      <w:marTop w:val="0"/>
      <w:marBottom w:val="0"/>
      <w:divBdr>
        <w:top w:val="none" w:sz="0" w:space="0" w:color="auto"/>
        <w:left w:val="none" w:sz="0" w:space="0" w:color="auto"/>
        <w:bottom w:val="none" w:sz="0" w:space="0" w:color="auto"/>
        <w:right w:val="none" w:sz="0" w:space="0" w:color="auto"/>
      </w:divBdr>
    </w:div>
    <w:div w:id="19424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ottbrady91.com/OAuth/Delegation-Patterns-for-OAuth-20"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medium.com/@darutk/diagrams-of-all-the-openid-connect-flows-6968e3990660" TargetMode="External"/><Relationship Id="rId7" Type="http://schemas.openxmlformats.org/officeDocument/2006/relationships/footnotes" Target="footnotes.xml"/><Relationship Id="rId12" Type="http://schemas.openxmlformats.org/officeDocument/2006/relationships/hyperlink" Target="file:///C:\Users\dinah\source\repos\IdentityServer\documents\IdentityServer4%20Technical%20Design%20Document.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scottbrady91.com/Identity-Server/Encrypting-Identity-Tokens-in-IdentityServer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nah\source\repos\IdentityServer\documents\IdentityServer4%20Technical%20Design%20Document.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ools.ietf.org/html/rfc7636"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scottbrady91.com/OpenID-Connect/ASPNET-Core-using-Proof-Key-for-Code-Exchange-PK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okta.com/blog/2019/10/21/illustrated-guide-to-oauth-and-oidc"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BF449D29444D0A7B336B07ABD8EBC"/>
        <w:category>
          <w:name w:val="General"/>
          <w:gallery w:val="placeholder"/>
        </w:category>
        <w:types>
          <w:type w:val="bbPlcHdr"/>
        </w:types>
        <w:behaviors>
          <w:behavior w:val="content"/>
        </w:behaviors>
        <w:guid w:val="{A7DF7740-0D2B-4FCA-BC15-36FA252920B1}"/>
      </w:docPartPr>
      <w:docPartBody>
        <w:p w:rsidR="00474411" w:rsidRDefault="00474411" w:rsidP="00474411">
          <w:pPr>
            <w:pStyle w:val="855BF449D29444D0A7B336B07ABD8EBC"/>
          </w:pPr>
          <w:r w:rsidRPr="006D43EB">
            <w:rPr>
              <w:rStyle w:val="PlaceholderText"/>
            </w:rPr>
            <w:t>[Comments]</w:t>
          </w:r>
        </w:p>
      </w:docPartBody>
    </w:docPart>
    <w:docPart>
      <w:docPartPr>
        <w:name w:val="2DA9F883D7664AFE91ADE4FB945D9BAF"/>
        <w:category>
          <w:name w:val="General"/>
          <w:gallery w:val="placeholder"/>
        </w:category>
        <w:types>
          <w:type w:val="bbPlcHdr"/>
        </w:types>
        <w:behaviors>
          <w:behavior w:val="content"/>
        </w:behaviors>
        <w:guid w:val="{70018979-57F1-40F4-8AB4-3B4334988D63}"/>
      </w:docPartPr>
      <w:docPartBody>
        <w:p w:rsidR="00474411" w:rsidRDefault="00474411" w:rsidP="00474411">
          <w:pPr>
            <w:pStyle w:val="2DA9F883D7664AFE91ADE4FB945D9BA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1"/>
    <w:rsid w:val="00474411"/>
    <w:rsid w:val="009E6E1F"/>
    <w:rsid w:val="00F1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474411"/>
    <w:rPr>
      <w:i/>
      <w:iCs/>
      <w:color w:val="808080"/>
    </w:rPr>
  </w:style>
  <w:style w:type="paragraph" w:customStyle="1" w:styleId="855BF449D29444D0A7B336B07ABD8EBC">
    <w:name w:val="855BF449D29444D0A7B336B07ABD8EBC"/>
    <w:rsid w:val="00474411"/>
  </w:style>
  <w:style w:type="paragraph" w:customStyle="1" w:styleId="2DA9F883D7664AFE91ADE4FB945D9BAF">
    <w:name w:val="2DA9F883D7664AFE91ADE4FB945D9BAF"/>
    <w:rsid w:val="00474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b:Tag>
    <b:SourceType>InternetSite</b:SourceType>
    <b:Guid>{7C8AEF77-C9E3-4C18-8B4D-3D8B48662BA7}</b:Guid>
    <b:URL>https://www.scottbrady91.com/OpenID-Connect/ASPNET-Core-using-Proof-Key-for-Code-Exchange-PKCE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CB0BC-6149-4F93-B670-A12555A1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20</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IdentityServer4 Technical Design Document</vt:lpstr>
    </vt:vector>
  </TitlesOfParts>
  <Manager>James.Alt@la.gov</Manager>
  <Company>State of Louisiana</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IdentityServer4 Technical Design Document</dc:title>
  <dc:subject/>
  <dc:creator>Dina Heidar</dc:creator>
  <cp:keywords/>
  <dc:description>1.0</dc:description>
  <cp:lastModifiedBy>Dina Heidar</cp:lastModifiedBy>
  <cp:revision>155</cp:revision>
  <dcterms:created xsi:type="dcterms:W3CDTF">2020-02-11T20:40:00Z</dcterms:created>
  <dcterms:modified xsi:type="dcterms:W3CDTF">2020-02-12T22:31:00Z</dcterms:modified>
</cp:coreProperties>
</file>