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E0B2B" w14:textId="246E4EC2" w:rsidR="00B90E42" w:rsidRPr="00D71AC5" w:rsidRDefault="00B90E42" w:rsidP="00D71AC5">
      <w:pPr>
        <w:spacing w:before="120" w:after="120" w:line="276" w:lineRule="auto"/>
        <w:jc w:val="center"/>
        <w:rPr>
          <w:rFonts w:ascii="Arial" w:hAnsi="Arial" w:cs="Arial"/>
          <w:b/>
          <w:bCs/>
        </w:rPr>
      </w:pPr>
      <w:r w:rsidRPr="00E131CA">
        <w:rPr>
          <w:rFonts w:ascii="Arial" w:hAnsi="Arial" w:cs="Arial"/>
          <w:b/>
          <w:sz w:val="28"/>
        </w:rPr>
        <w:t>GIẤY XÁC NHẬN QUÃNG ĐƯỜNG</w:t>
      </w:r>
    </w:p>
    <w:p w14:paraId="505F4D28" w14:textId="7C7553CB" w:rsidR="00B90E42" w:rsidRPr="00E131CA" w:rsidRDefault="00B90E42" w:rsidP="00966241">
      <w:pPr>
        <w:spacing w:line="276" w:lineRule="auto"/>
        <w:ind w:left="360" w:hanging="36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131CA">
        <w:rPr>
          <w:rFonts w:ascii="Arial" w:hAnsi="Arial" w:cs="Arial"/>
          <w:b/>
          <w:bCs/>
          <w:sz w:val="24"/>
          <w:szCs w:val="24"/>
        </w:rPr>
        <w:t>Người</w:t>
      </w:r>
      <w:proofErr w:type="spellEnd"/>
      <w:r w:rsidRPr="00E131C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131CA">
        <w:rPr>
          <w:rFonts w:ascii="Arial" w:hAnsi="Arial" w:cs="Arial"/>
          <w:b/>
          <w:bCs/>
          <w:sz w:val="24"/>
          <w:szCs w:val="24"/>
        </w:rPr>
        <w:t>thực</w:t>
      </w:r>
      <w:proofErr w:type="spellEnd"/>
      <w:r w:rsidRPr="00E131C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131CA">
        <w:rPr>
          <w:rFonts w:ascii="Arial" w:hAnsi="Arial" w:cs="Arial"/>
          <w:b/>
          <w:bCs/>
          <w:sz w:val="24"/>
          <w:szCs w:val="24"/>
        </w:rPr>
        <w:t>hiện</w:t>
      </w:r>
      <w:proofErr w:type="spellEnd"/>
      <w:r w:rsidRPr="00E131CA"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731FE958" w14:textId="052C3975" w:rsidR="00B90E42" w:rsidRDefault="00B90E42" w:rsidP="00966241">
      <w:pPr>
        <w:spacing w:line="276" w:lineRule="auto"/>
        <w:ind w:left="360" w:hanging="36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131CA">
        <w:rPr>
          <w:rFonts w:ascii="Arial" w:hAnsi="Arial" w:cs="Arial"/>
          <w:b/>
          <w:bCs/>
          <w:sz w:val="24"/>
          <w:szCs w:val="24"/>
        </w:rPr>
        <w:t>Chức</w:t>
      </w:r>
      <w:proofErr w:type="spellEnd"/>
      <w:r w:rsidRPr="00E131C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131CA">
        <w:rPr>
          <w:rFonts w:ascii="Arial" w:hAnsi="Arial" w:cs="Arial"/>
          <w:b/>
          <w:bCs/>
          <w:sz w:val="24"/>
          <w:szCs w:val="24"/>
        </w:rPr>
        <w:t>vụ</w:t>
      </w:r>
      <w:proofErr w:type="spellEnd"/>
      <w:r w:rsidRPr="00E131CA"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 w:rsidR="0050281E" w:rsidRPr="00E131CA">
        <w:rPr>
          <w:rFonts w:ascii="Arial" w:hAnsi="Arial" w:cs="Arial"/>
          <w:b/>
          <w:bCs/>
          <w:sz w:val="24"/>
          <w:szCs w:val="24"/>
        </w:rPr>
        <w:t>Chuyên</w:t>
      </w:r>
      <w:proofErr w:type="spellEnd"/>
      <w:r w:rsidR="0050281E" w:rsidRPr="00E131C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50281E" w:rsidRPr="00E131CA">
        <w:rPr>
          <w:rFonts w:ascii="Arial" w:hAnsi="Arial" w:cs="Arial"/>
          <w:b/>
          <w:bCs/>
          <w:sz w:val="24"/>
          <w:szCs w:val="24"/>
        </w:rPr>
        <w:t>viên</w:t>
      </w:r>
      <w:proofErr w:type="spellEnd"/>
      <w:r w:rsidR="0050281E" w:rsidRPr="00E131C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50281E" w:rsidRPr="00E131CA">
        <w:rPr>
          <w:rFonts w:ascii="Arial" w:hAnsi="Arial" w:cs="Arial"/>
          <w:b/>
          <w:bCs/>
          <w:sz w:val="24"/>
          <w:szCs w:val="24"/>
        </w:rPr>
        <w:t>Thẩm</w:t>
      </w:r>
      <w:proofErr w:type="spellEnd"/>
      <w:r w:rsidR="0050281E" w:rsidRPr="00E131C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50281E" w:rsidRPr="00E131CA">
        <w:rPr>
          <w:rFonts w:ascii="Arial" w:hAnsi="Arial" w:cs="Arial"/>
          <w:b/>
          <w:bCs/>
          <w:sz w:val="24"/>
          <w:szCs w:val="24"/>
        </w:rPr>
        <w:t>định</w:t>
      </w:r>
      <w:proofErr w:type="spellEnd"/>
      <w:r w:rsidR="0050281E" w:rsidRPr="00E131C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50281E" w:rsidRPr="00E131CA">
        <w:rPr>
          <w:rFonts w:ascii="Arial" w:hAnsi="Arial" w:cs="Arial"/>
          <w:b/>
          <w:bCs/>
          <w:sz w:val="24"/>
          <w:szCs w:val="24"/>
        </w:rPr>
        <w:t>giá</w:t>
      </w:r>
      <w:proofErr w:type="spellEnd"/>
      <w:r w:rsidR="0050281E" w:rsidRPr="00E131CA">
        <w:rPr>
          <w:rFonts w:ascii="Arial" w:hAnsi="Arial" w:cs="Arial"/>
          <w:b/>
          <w:bCs/>
          <w:sz w:val="24"/>
          <w:szCs w:val="24"/>
        </w:rPr>
        <w:t>.</w:t>
      </w:r>
    </w:p>
    <w:p w14:paraId="204870A1" w14:textId="6E5EEB07" w:rsidR="00A02DAC" w:rsidRPr="00A02DAC" w:rsidRDefault="00B90E42" w:rsidP="00966241">
      <w:pPr>
        <w:spacing w:before="120" w:after="120" w:line="276" w:lineRule="auto"/>
        <w:jc w:val="both"/>
        <w:rPr>
          <w:rFonts w:ascii="Arial" w:hAnsi="Arial" w:cs="Arial"/>
          <w:bCs/>
          <w:sz w:val="24"/>
          <w:szCs w:val="24"/>
        </w:rPr>
      </w:pPr>
      <w:proofErr w:type="spellStart"/>
      <w:r w:rsidRPr="00E131CA">
        <w:rPr>
          <w:rFonts w:ascii="Arial" w:hAnsi="Arial" w:cs="Arial"/>
          <w:bCs/>
          <w:sz w:val="24"/>
          <w:szCs w:val="24"/>
        </w:rPr>
        <w:t>Được</w:t>
      </w:r>
      <w:proofErr w:type="spellEnd"/>
      <w:r w:rsidRPr="00E131CA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E131CA">
        <w:rPr>
          <w:rFonts w:ascii="Arial" w:hAnsi="Arial" w:cs="Arial"/>
          <w:bCs/>
          <w:sz w:val="24"/>
          <w:szCs w:val="24"/>
        </w:rPr>
        <w:t>cử</w:t>
      </w:r>
      <w:proofErr w:type="spellEnd"/>
      <w:r w:rsidRPr="00E131CA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E131CA">
        <w:rPr>
          <w:rFonts w:ascii="Arial" w:hAnsi="Arial" w:cs="Arial"/>
          <w:bCs/>
          <w:sz w:val="24"/>
          <w:szCs w:val="24"/>
        </w:rPr>
        <w:t>đi</w:t>
      </w:r>
      <w:proofErr w:type="spellEnd"/>
      <w:r w:rsidRPr="00E131CA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E131CA">
        <w:rPr>
          <w:rFonts w:ascii="Arial" w:hAnsi="Arial" w:cs="Arial"/>
          <w:bCs/>
          <w:sz w:val="24"/>
          <w:szCs w:val="24"/>
        </w:rPr>
        <w:t>thẩm</w:t>
      </w:r>
      <w:proofErr w:type="spellEnd"/>
      <w:r w:rsidRPr="00E131CA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E131CA">
        <w:rPr>
          <w:rFonts w:ascii="Arial" w:hAnsi="Arial" w:cs="Arial"/>
          <w:bCs/>
          <w:sz w:val="24"/>
          <w:szCs w:val="24"/>
        </w:rPr>
        <w:t>định</w:t>
      </w:r>
      <w:proofErr w:type="spellEnd"/>
      <w:r w:rsidRPr="00E131CA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E131CA">
        <w:rPr>
          <w:rFonts w:ascii="Arial" w:hAnsi="Arial" w:cs="Arial"/>
          <w:bCs/>
          <w:sz w:val="24"/>
          <w:szCs w:val="24"/>
        </w:rPr>
        <w:t>giá</w:t>
      </w:r>
      <w:proofErr w:type="spellEnd"/>
      <w:r w:rsidRPr="00E131CA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E131CA">
        <w:rPr>
          <w:rFonts w:ascii="Arial" w:hAnsi="Arial" w:cs="Arial"/>
          <w:bCs/>
          <w:sz w:val="24"/>
          <w:szCs w:val="24"/>
        </w:rPr>
        <w:t>tài</w:t>
      </w:r>
      <w:proofErr w:type="spellEnd"/>
      <w:r w:rsidRPr="00E131CA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E131CA">
        <w:rPr>
          <w:rFonts w:ascii="Arial" w:hAnsi="Arial" w:cs="Arial"/>
          <w:bCs/>
          <w:sz w:val="24"/>
          <w:szCs w:val="24"/>
        </w:rPr>
        <w:t>sản</w:t>
      </w:r>
      <w:proofErr w:type="spellEnd"/>
      <w:r w:rsidRPr="00E131CA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E131CA">
        <w:rPr>
          <w:rFonts w:ascii="Arial" w:hAnsi="Arial" w:cs="Arial"/>
          <w:bCs/>
          <w:sz w:val="24"/>
          <w:szCs w:val="24"/>
        </w:rPr>
        <w:t>đảm</w:t>
      </w:r>
      <w:proofErr w:type="spellEnd"/>
      <w:r w:rsidRPr="00E131CA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E131CA">
        <w:rPr>
          <w:rFonts w:ascii="Arial" w:hAnsi="Arial" w:cs="Arial"/>
          <w:bCs/>
          <w:sz w:val="24"/>
          <w:szCs w:val="24"/>
        </w:rPr>
        <w:t>bảo</w:t>
      </w:r>
      <w:proofErr w:type="spellEnd"/>
      <w:r w:rsidRPr="00E131CA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E131CA">
        <w:rPr>
          <w:rFonts w:ascii="Arial" w:hAnsi="Arial" w:cs="Arial"/>
          <w:bCs/>
          <w:sz w:val="24"/>
          <w:szCs w:val="24"/>
        </w:rPr>
        <w:t>tại</w:t>
      </w:r>
      <w:proofErr w:type="spellEnd"/>
      <w:r w:rsidRPr="00E131CA">
        <w:rPr>
          <w:rFonts w:ascii="Arial" w:hAnsi="Arial" w:cs="Arial"/>
          <w:bCs/>
          <w:sz w:val="24"/>
          <w:szCs w:val="24"/>
        </w:rPr>
        <w:t>:</w:t>
      </w:r>
    </w:p>
    <w:p w14:paraId="00347ECC" w14:textId="3A13EA00" w:rsidR="00E67369" w:rsidRDefault="00E67369" w:rsidP="0086320E">
      <w:pPr>
        <w:spacing w:before="120" w:after="120"/>
        <w:jc w:val="both"/>
        <w:rPr>
          <w:rFonts w:ascii="Arial" w:hAnsi="Arial" w:cs="Arial"/>
          <w:b/>
          <w:bCs/>
          <w:sz w:val="24"/>
          <w:szCs w:val="24"/>
        </w:rPr>
      </w:pPr>
    </w:p>
    <w:p w14:paraId="3565322A" w14:textId="77777777" w:rsidR="004F4F5D" w:rsidRPr="0086320E" w:rsidRDefault="004F4F5D" w:rsidP="0086320E">
      <w:pPr>
        <w:spacing w:before="120" w:after="120"/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1"/>
        <w:gridCol w:w="3021"/>
        <w:gridCol w:w="3022"/>
      </w:tblGrid>
      <w:tr w:rsidR="0086320E" w14:paraId="0DF4919A" w14:textId="77777777" w:rsidTr="007E05BE">
        <w:tc>
          <w:tcPr>
            <w:tcW w:w="3021" w:type="dxa"/>
          </w:tcPr>
          <w:p w14:paraId="67B05023" w14:textId="1532D254" w:rsidR="0086320E" w:rsidRDefault="0086320E" w:rsidP="0086320E">
            <w:pPr>
              <w:spacing w:line="276" w:lineRule="auto"/>
              <w:jc w:val="center"/>
            </w:pPr>
            <w:proofErr w:type="spellStart"/>
            <w:r w:rsidRPr="00E131CA">
              <w:rPr>
                <w:rFonts w:ascii="Arial" w:hAnsi="Arial" w:cs="Arial"/>
                <w:b/>
                <w:bCs/>
                <w:sz w:val="24"/>
                <w:szCs w:val="24"/>
              </w:rPr>
              <w:t>Người</w:t>
            </w:r>
            <w:proofErr w:type="spellEnd"/>
            <w:r w:rsidRPr="00E131C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131CA">
              <w:rPr>
                <w:rFonts w:ascii="Arial" w:hAnsi="Arial" w:cs="Arial"/>
                <w:b/>
                <w:bCs/>
                <w:sz w:val="24"/>
                <w:szCs w:val="24"/>
              </w:rPr>
              <w:t>đi</w:t>
            </w:r>
            <w:proofErr w:type="spellEnd"/>
            <w:r w:rsidRPr="00E131C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131CA">
              <w:rPr>
                <w:rFonts w:ascii="Arial" w:hAnsi="Arial" w:cs="Arial"/>
                <w:b/>
                <w:bCs/>
                <w:sz w:val="24"/>
                <w:szCs w:val="24"/>
              </w:rPr>
              <w:t>công</w:t>
            </w:r>
            <w:proofErr w:type="spellEnd"/>
            <w:r w:rsidRPr="00E131C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131CA">
              <w:rPr>
                <w:rFonts w:ascii="Arial" w:hAnsi="Arial" w:cs="Arial"/>
                <w:b/>
                <w:bCs/>
                <w:sz w:val="24"/>
                <w:szCs w:val="24"/>
              </w:rPr>
              <w:t>tác</w:t>
            </w:r>
            <w:proofErr w:type="spellEnd"/>
          </w:p>
        </w:tc>
        <w:tc>
          <w:tcPr>
            <w:tcW w:w="3021" w:type="dxa"/>
          </w:tcPr>
          <w:p w14:paraId="59BB9869" w14:textId="77777777" w:rsidR="0086320E" w:rsidRPr="00E131CA" w:rsidRDefault="0086320E" w:rsidP="0086320E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E131CA">
              <w:rPr>
                <w:rFonts w:ascii="Arial" w:hAnsi="Arial" w:cs="Arial"/>
                <w:b/>
                <w:bCs/>
                <w:sz w:val="24"/>
                <w:szCs w:val="24"/>
              </w:rPr>
              <w:t>Phụ</w:t>
            </w:r>
            <w:proofErr w:type="spellEnd"/>
            <w:r w:rsidRPr="00E131C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131CA">
              <w:rPr>
                <w:rFonts w:ascii="Arial" w:hAnsi="Arial" w:cs="Arial"/>
                <w:b/>
                <w:bCs/>
                <w:sz w:val="24"/>
                <w:szCs w:val="24"/>
              </w:rPr>
              <w:t>trách</w:t>
            </w:r>
            <w:proofErr w:type="spellEnd"/>
            <w:r w:rsidRPr="00E131C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131CA">
              <w:rPr>
                <w:rFonts w:ascii="Arial" w:hAnsi="Arial" w:cs="Arial"/>
                <w:b/>
                <w:bCs/>
                <w:sz w:val="24"/>
                <w:szCs w:val="24"/>
              </w:rPr>
              <w:t>phòng</w:t>
            </w:r>
            <w:proofErr w:type="spellEnd"/>
          </w:p>
          <w:p w14:paraId="71FF4B65" w14:textId="064255C5" w:rsidR="0086320E" w:rsidRPr="004F4F5D" w:rsidRDefault="0086320E" w:rsidP="004F4F5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E131CA">
              <w:rPr>
                <w:rFonts w:ascii="Arial" w:hAnsi="Arial" w:cs="Arial"/>
                <w:b/>
                <w:bCs/>
                <w:sz w:val="24"/>
                <w:szCs w:val="24"/>
              </w:rPr>
              <w:t>Thẩm</w:t>
            </w:r>
            <w:proofErr w:type="spellEnd"/>
            <w:r w:rsidRPr="00E131C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131CA">
              <w:rPr>
                <w:rFonts w:ascii="Arial" w:hAnsi="Arial" w:cs="Arial"/>
                <w:b/>
                <w:bCs/>
                <w:sz w:val="24"/>
                <w:szCs w:val="24"/>
              </w:rPr>
              <w:t>định</w:t>
            </w:r>
            <w:proofErr w:type="spellEnd"/>
            <w:r w:rsidRPr="00E131C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131CA">
              <w:rPr>
                <w:rFonts w:ascii="Arial" w:hAnsi="Arial" w:cs="Arial"/>
                <w:b/>
                <w:bCs/>
                <w:sz w:val="24"/>
                <w:szCs w:val="24"/>
              </w:rPr>
              <w:t>giá</w:t>
            </w:r>
            <w:proofErr w:type="spellEnd"/>
          </w:p>
        </w:tc>
        <w:tc>
          <w:tcPr>
            <w:tcW w:w="3022" w:type="dxa"/>
          </w:tcPr>
          <w:p w14:paraId="74E7EAA1" w14:textId="77777777" w:rsidR="0086320E" w:rsidRPr="00E131CA" w:rsidRDefault="0086320E" w:rsidP="0086320E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E131CA">
              <w:rPr>
                <w:rFonts w:ascii="Arial" w:hAnsi="Arial" w:cs="Arial"/>
                <w:b/>
                <w:bCs/>
                <w:sz w:val="24"/>
                <w:szCs w:val="24"/>
              </w:rPr>
              <w:t>Kiểm</w:t>
            </w:r>
            <w:proofErr w:type="spellEnd"/>
            <w:r w:rsidRPr="00E131C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Soát</w:t>
            </w:r>
          </w:p>
          <w:p w14:paraId="0B6BECC6" w14:textId="77777777" w:rsidR="0086320E" w:rsidRDefault="0086320E" w:rsidP="0086320E">
            <w:pPr>
              <w:spacing w:line="276" w:lineRule="auto"/>
              <w:jc w:val="center"/>
            </w:pPr>
          </w:p>
          <w:p w14:paraId="7FD4D0F2" w14:textId="77777777" w:rsidR="004F4F5D" w:rsidRDefault="004F4F5D" w:rsidP="0086320E">
            <w:pPr>
              <w:spacing w:line="276" w:lineRule="auto"/>
              <w:jc w:val="center"/>
            </w:pPr>
          </w:p>
          <w:p w14:paraId="76C4DF81" w14:textId="77777777" w:rsidR="004F4F5D" w:rsidRDefault="004F4F5D" w:rsidP="0086320E">
            <w:pPr>
              <w:spacing w:line="276" w:lineRule="auto"/>
              <w:jc w:val="center"/>
            </w:pPr>
          </w:p>
          <w:p w14:paraId="3DBEE932" w14:textId="77777777" w:rsidR="004F4F5D" w:rsidRDefault="004F4F5D" w:rsidP="0086320E">
            <w:pPr>
              <w:spacing w:line="276" w:lineRule="auto"/>
              <w:jc w:val="center"/>
            </w:pPr>
          </w:p>
          <w:p w14:paraId="38CCF3A9" w14:textId="77777777" w:rsidR="004F4F5D" w:rsidRDefault="004F4F5D" w:rsidP="0086320E">
            <w:pPr>
              <w:spacing w:line="276" w:lineRule="auto"/>
              <w:jc w:val="center"/>
            </w:pPr>
          </w:p>
          <w:p w14:paraId="69FC451E" w14:textId="77777777" w:rsidR="004F4F5D" w:rsidRDefault="004F4F5D" w:rsidP="0086320E">
            <w:pPr>
              <w:spacing w:line="276" w:lineRule="auto"/>
              <w:jc w:val="center"/>
            </w:pPr>
          </w:p>
        </w:tc>
      </w:tr>
      <w:tr w:rsidR="0086320E" w14:paraId="6FCC1D3F" w14:textId="77777777" w:rsidTr="007E05BE">
        <w:tc>
          <w:tcPr>
            <w:tcW w:w="3021" w:type="dxa"/>
          </w:tcPr>
          <w:p w14:paraId="7A828487" w14:textId="442572E6" w:rsidR="0086320E" w:rsidRPr="000A1F3D" w:rsidRDefault="0086320E" w:rsidP="002D2DA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021" w:type="dxa"/>
          </w:tcPr>
          <w:p w14:paraId="7C232919" w14:textId="6C8285C7" w:rsidR="0086320E" w:rsidRPr="000A1F3D" w:rsidRDefault="0086320E" w:rsidP="002D2DA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022" w:type="dxa"/>
          </w:tcPr>
          <w:p w14:paraId="6BECA03C" w14:textId="387D4BB0" w:rsidR="0086320E" w:rsidRPr="000A1F3D" w:rsidRDefault="0086320E" w:rsidP="002D2DA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49793C34" w14:textId="77777777" w:rsidR="00C77D04" w:rsidRDefault="00C77D04" w:rsidP="00966241">
      <w:pPr>
        <w:spacing w:line="276" w:lineRule="auto"/>
      </w:pPr>
    </w:p>
    <w:sectPr w:rsidR="00C77D04" w:rsidSect="00395E26">
      <w:headerReference w:type="default" r:id="rId7"/>
      <w:footerReference w:type="default" r:id="rId8"/>
      <w:pgSz w:w="11909" w:h="16834" w:code="9"/>
      <w:pgMar w:top="1134" w:right="1134" w:bottom="1134" w:left="1701" w:header="17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77E5F" w14:textId="77777777" w:rsidR="00533367" w:rsidRDefault="00533367">
      <w:pPr>
        <w:spacing w:after="0" w:line="240" w:lineRule="auto"/>
      </w:pPr>
      <w:r>
        <w:separator/>
      </w:r>
    </w:p>
  </w:endnote>
  <w:endnote w:type="continuationSeparator" w:id="0">
    <w:p w14:paraId="75D77038" w14:textId="77777777" w:rsidR="00533367" w:rsidRDefault="00533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22" w:type="dxa"/>
      <w:tblLook w:val="01E0" w:firstRow="1" w:lastRow="1" w:firstColumn="1" w:lastColumn="1" w:noHBand="0" w:noVBand="0"/>
    </w:tblPr>
    <w:tblGrid>
      <w:gridCol w:w="7908"/>
      <w:gridCol w:w="1414"/>
    </w:tblGrid>
    <w:tr w:rsidR="00395E26" w:rsidRPr="00821A89" w14:paraId="31C6E699" w14:textId="77777777" w:rsidTr="00395E26">
      <w:trPr>
        <w:trHeight w:hRule="exact" w:val="794"/>
      </w:trPr>
      <w:tc>
        <w:tcPr>
          <w:tcW w:w="7908" w:type="dxa"/>
        </w:tcPr>
        <w:p w14:paraId="6D10FE5E" w14:textId="77777777" w:rsidR="007C2779" w:rsidRPr="00A805AB" w:rsidRDefault="009B1804" w:rsidP="00821A89">
          <w:pPr>
            <w:spacing w:before="120" w:after="0"/>
            <w:jc w:val="both"/>
            <w:rPr>
              <w:rFonts w:ascii="Arial" w:hAnsi="Arial" w:cs="Arial"/>
              <w:b/>
              <w:w w:val="90"/>
              <w:sz w:val="16"/>
              <w:szCs w:val="16"/>
            </w:rPr>
          </w:pPr>
          <w:r w:rsidRPr="00A805AB">
            <w:rPr>
              <w:rFonts w:ascii="Arial" w:hAnsi="Arial" w:cs="Arial"/>
              <w:b/>
              <w:w w:val="90"/>
              <w:sz w:val="16"/>
              <w:szCs w:val="16"/>
            </w:rPr>
            <w:t>CÔNG TY TNHH QUẢN LÝ NỢ VÀ KHAI THÁC TÀI SẢN - NGÂN HÀNG TMCP BẮC Á</w:t>
          </w:r>
        </w:p>
        <w:p w14:paraId="3FFB4832" w14:textId="77777777" w:rsidR="007C2779" w:rsidRPr="00A805AB" w:rsidRDefault="00B90E42" w:rsidP="00821A89">
          <w:pPr>
            <w:spacing w:before="60" w:after="0"/>
            <w:rPr>
              <w:rFonts w:ascii="Arial" w:hAnsi="Arial" w:cs="Arial"/>
              <w:i/>
              <w:sz w:val="18"/>
              <w:szCs w:val="20"/>
            </w:rPr>
          </w:pPr>
          <w:r w:rsidRPr="00A805AB">
            <w:rPr>
              <w:rFonts w:ascii="Arial" w:hAnsi="Arial" w:cs="Arial"/>
              <w:noProof/>
              <w:lang w:val="vi-VN" w:eastAsia="vi-VN"/>
            </w:rPr>
            <mc:AlternateContent>
              <mc:Choice Requires="wps">
                <w:drawing>
                  <wp:anchor distT="4294967295" distB="4294967295" distL="114300" distR="114300" simplePos="0" relativeHeight="251662336" behindDoc="0" locked="0" layoutInCell="1" allowOverlap="1" wp14:anchorId="3ABB8BDD" wp14:editId="47F17866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-224156</wp:posOffset>
                    </wp:positionV>
                    <wp:extent cx="5760085" cy="0"/>
                    <wp:effectExtent l="0" t="0" r="0" b="19050"/>
                    <wp:wrapNone/>
                    <wp:docPr id="7" name="Straight Connector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760085" cy="0"/>
                            </a:xfrm>
                            <a:prstGeom prst="line">
                              <a:avLst/>
                            </a:prstGeom>
                            <a:noFill/>
                            <a:ln w="12700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24AB83B9" id="Straight Connector 7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-17.65pt" to="453.55pt,-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MRzMgIAAFsEAAAOAAAAZHJzL2Uyb0RvYy54bWysVE2P2yAQvVfqf0Dcs7bTbJK11llVdtLL&#10;to202x8wARyjYkDAxomq/vcOOIl220tVNQcywHy8efPw/cOxV+QgnJdGV7S4ySkRmhku9b6i3543&#10;kyUlPoDmoIwWFT0JTx9W79/dD7YUU9MZxYUjmET7crAV7UKwZZZ51oke/I2xQuNla1wPAbdun3EH&#10;A2bvVTbN83k2GMetM0x4j6fNeElXKX/bCha+tq0XgaiKIraQVpfWXVyz1T2Uewe2k+wMA/4BRQ9S&#10;Y9FrqgYCkBcn/0jVS+aMN224YabPTNtKJlIP2E2R/9bNUwdWpF6QHG+vNPn/l5Z9OWwdkbyiC0o0&#10;9Diip+BA7rtAaqM1EmgcWUSeButLdK/11sVO2VE/2UfDvnuiTd2B3ouE9/lkMUkRI7I3IXHjLVbb&#10;DZ8NRx94CSaRdmxdH1MiHeSYZnO6zkYcA2F4eLuY5/nylhJ2ucugvARa58MnYXoSjYoqqSNtUMLh&#10;0YcIBMqLSzzWZiOVSqNXmgyIdrrIUR0MUIFO8xTrjZI8+sUI7/a7WjlygKij9EsN4s1rt1ikAd+N&#10;fv7kGxNGiTnzonmq2Ang67MdQKrRRoRKx0rYL2I+W6OEftzld+vlejmbzKbz9WSWN83k46aeTeab&#10;YnHbfGjquil+RtDFrOwk50JH3Bc5F7O/k8v5YY1CvAr6ylX2NnsiFcFe/hPoNPA441EtO8NPW3cR&#10;Aio4OZ9fW3wir/dov/4mrH4BAAD//wMAUEsDBBQABgAIAAAAIQA1BfA64AAAAAgBAAAPAAAAZHJz&#10;L2Rvd25yZXYueG1sTI9BS8NAEIXvgv9hGcFLaTcxaNuYTSmKHqQHTYXibZKdJrHZ2ZDdtvHfu4Kg&#10;xzdveO972Wo0nTjR4FrLCuJZBIK4srrlWsH79mm6AOE8ssbOMin4Iger/PIiw1TbM7/RqfC1CCHs&#10;UlTQeN+nUrqqIYNuZnvi4O3tYNAHOdRSD3gO4aaTN1F0Jw22HBoa7OmhoepQHI2Cwh8mz6+P6+Vk&#10;U5Txx2eye1nsd0pdX43rexCeRv/3DD/4AR3ywFTaI2snOgVhiFcwTW4TEMFeRvMYRPl7kXkm/w/I&#10;vwEAAP//AwBQSwECLQAUAAYACAAAACEAtoM4kv4AAADhAQAAEwAAAAAAAAAAAAAAAAAAAAAAW0Nv&#10;bnRlbnRfVHlwZXNdLnhtbFBLAQItABQABgAIAAAAIQA4/SH/1gAAAJQBAAALAAAAAAAAAAAAAAAA&#10;AC8BAABfcmVscy8ucmVsc1BLAQItABQABgAIAAAAIQCWZMRzMgIAAFsEAAAOAAAAAAAAAAAAAAAA&#10;AC4CAABkcnMvZTJvRG9jLnhtbFBLAQItABQABgAIAAAAIQA1BfA64AAAAAgBAAAPAAAAAAAAAAAA&#10;AAAAAIwEAABkcnMvZG93bnJldi54bWxQSwUGAAAAAAQABADzAAAAmQUAAAAA&#10;" strokeweight="1pt">
                    <v:stroke dashstyle="1 1" endcap="round"/>
                  </v:line>
                </w:pict>
              </mc:Fallback>
            </mc:AlternateContent>
          </w:r>
          <w:proofErr w:type="spellStart"/>
          <w:proofErr w:type="gramStart"/>
          <w:r w:rsidR="009B1804" w:rsidRPr="00A805AB">
            <w:rPr>
              <w:rFonts w:ascii="Arial" w:hAnsi="Arial" w:cs="Arial"/>
              <w:sz w:val="16"/>
              <w:szCs w:val="16"/>
            </w:rPr>
            <w:t>Số</w:t>
          </w:r>
          <w:proofErr w:type="spellEnd"/>
          <w:r w:rsidR="009B1804" w:rsidRPr="00A805AB">
            <w:rPr>
              <w:rFonts w:ascii="Arial" w:hAnsi="Arial" w:cs="Arial"/>
              <w:sz w:val="16"/>
              <w:szCs w:val="16"/>
            </w:rPr>
            <w:t xml:space="preserve">  67</w:t>
          </w:r>
          <w:proofErr w:type="gramEnd"/>
          <w:r w:rsidR="009B1804" w:rsidRPr="00A805AB">
            <w:rPr>
              <w:rFonts w:ascii="Arial" w:hAnsi="Arial" w:cs="Arial"/>
              <w:sz w:val="16"/>
              <w:szCs w:val="16"/>
            </w:rPr>
            <w:t xml:space="preserve"> </w:t>
          </w:r>
          <w:proofErr w:type="spellStart"/>
          <w:r w:rsidR="009B1804" w:rsidRPr="00A805AB">
            <w:rPr>
              <w:rFonts w:ascii="Arial" w:hAnsi="Arial" w:cs="Arial"/>
              <w:sz w:val="16"/>
              <w:szCs w:val="16"/>
            </w:rPr>
            <w:t>Nguyễn</w:t>
          </w:r>
          <w:proofErr w:type="spellEnd"/>
          <w:r w:rsidR="009B1804" w:rsidRPr="00A805AB">
            <w:rPr>
              <w:rFonts w:ascii="Arial" w:hAnsi="Arial" w:cs="Arial"/>
              <w:sz w:val="16"/>
              <w:szCs w:val="16"/>
            </w:rPr>
            <w:t xml:space="preserve"> </w:t>
          </w:r>
          <w:proofErr w:type="spellStart"/>
          <w:r w:rsidR="009B1804" w:rsidRPr="00A805AB">
            <w:rPr>
              <w:rFonts w:ascii="Arial" w:hAnsi="Arial" w:cs="Arial"/>
              <w:sz w:val="16"/>
              <w:szCs w:val="16"/>
            </w:rPr>
            <w:t>Thị</w:t>
          </w:r>
          <w:proofErr w:type="spellEnd"/>
          <w:r w:rsidR="009B1804" w:rsidRPr="00A805AB">
            <w:rPr>
              <w:rFonts w:ascii="Arial" w:hAnsi="Arial" w:cs="Arial"/>
              <w:sz w:val="16"/>
              <w:szCs w:val="16"/>
            </w:rPr>
            <w:t xml:space="preserve"> </w:t>
          </w:r>
          <w:proofErr w:type="spellStart"/>
          <w:r w:rsidR="009B1804" w:rsidRPr="00A805AB">
            <w:rPr>
              <w:rFonts w:ascii="Arial" w:hAnsi="Arial" w:cs="Arial"/>
              <w:sz w:val="16"/>
              <w:szCs w:val="16"/>
            </w:rPr>
            <w:t>Định</w:t>
          </w:r>
          <w:proofErr w:type="spellEnd"/>
          <w:r w:rsidR="009B1804" w:rsidRPr="00A805AB">
            <w:rPr>
              <w:rFonts w:ascii="Arial" w:hAnsi="Arial" w:cs="Arial"/>
              <w:sz w:val="16"/>
              <w:szCs w:val="16"/>
            </w:rPr>
            <w:t xml:space="preserve"> - </w:t>
          </w:r>
          <w:proofErr w:type="spellStart"/>
          <w:r w:rsidR="009B1804" w:rsidRPr="00A805AB">
            <w:rPr>
              <w:rFonts w:ascii="Arial" w:hAnsi="Arial" w:cs="Arial"/>
              <w:sz w:val="16"/>
              <w:szCs w:val="16"/>
            </w:rPr>
            <w:t>Q.Cầu</w:t>
          </w:r>
          <w:proofErr w:type="spellEnd"/>
          <w:r w:rsidR="009B1804" w:rsidRPr="00A805AB">
            <w:rPr>
              <w:rFonts w:ascii="Arial" w:hAnsi="Arial" w:cs="Arial"/>
              <w:sz w:val="16"/>
              <w:szCs w:val="16"/>
            </w:rPr>
            <w:t xml:space="preserve"> </w:t>
          </w:r>
          <w:proofErr w:type="spellStart"/>
          <w:r w:rsidR="009B1804" w:rsidRPr="00A805AB">
            <w:rPr>
              <w:rFonts w:ascii="Arial" w:hAnsi="Arial" w:cs="Arial"/>
              <w:sz w:val="16"/>
              <w:szCs w:val="16"/>
            </w:rPr>
            <w:t>Giấy</w:t>
          </w:r>
          <w:proofErr w:type="spellEnd"/>
          <w:r w:rsidR="009B1804" w:rsidRPr="00A805AB">
            <w:rPr>
              <w:rFonts w:ascii="Arial" w:hAnsi="Arial" w:cs="Arial"/>
              <w:sz w:val="16"/>
              <w:szCs w:val="16"/>
            </w:rPr>
            <w:t xml:space="preserve"> - Hà </w:t>
          </w:r>
          <w:proofErr w:type="spellStart"/>
          <w:r w:rsidR="009B1804" w:rsidRPr="00A805AB">
            <w:rPr>
              <w:rFonts w:ascii="Arial" w:hAnsi="Arial" w:cs="Arial"/>
              <w:sz w:val="16"/>
              <w:szCs w:val="16"/>
            </w:rPr>
            <w:t>Nội</w:t>
          </w:r>
          <w:proofErr w:type="spellEnd"/>
          <w:r w:rsidR="009B1804" w:rsidRPr="00A805AB">
            <w:rPr>
              <w:rFonts w:ascii="Arial" w:hAnsi="Arial" w:cs="Arial"/>
              <w:sz w:val="16"/>
              <w:szCs w:val="16"/>
            </w:rPr>
            <w:t xml:space="preserve">  </w:t>
          </w:r>
          <w:r w:rsidR="009B1804" w:rsidRPr="00A805AB">
            <w:rPr>
              <w:rFonts w:ascii="Arial" w:hAnsi="Arial" w:cs="Arial"/>
              <w:sz w:val="16"/>
              <w:szCs w:val="16"/>
            </w:rPr>
            <w:softHyphen/>
          </w:r>
          <w:r w:rsidR="009B1804" w:rsidRPr="00A805AB">
            <w:rPr>
              <w:rFonts w:ascii="Arial" w:hAnsi="Arial" w:cs="Arial"/>
              <w:sz w:val="16"/>
              <w:szCs w:val="16"/>
            </w:rPr>
            <w:softHyphen/>
            <w:t>_ ĐT: (04) 35134060 _ Fax: (04) 35134061</w:t>
          </w:r>
        </w:p>
      </w:tc>
      <w:tc>
        <w:tcPr>
          <w:tcW w:w="1414" w:type="dxa"/>
        </w:tcPr>
        <w:p w14:paraId="260D7D4F" w14:textId="77777777" w:rsidR="007C2779" w:rsidRPr="00A805AB" w:rsidRDefault="009B1804" w:rsidP="00395E26">
          <w:pPr>
            <w:spacing w:before="120" w:after="0"/>
            <w:jc w:val="right"/>
            <w:rPr>
              <w:rFonts w:ascii="Arial" w:hAnsi="Arial" w:cs="Arial"/>
              <w:i/>
              <w:sz w:val="18"/>
              <w:szCs w:val="20"/>
            </w:rPr>
          </w:pPr>
          <w:r w:rsidRPr="00A805AB">
            <w:rPr>
              <w:rFonts w:ascii="Arial" w:hAnsi="Arial" w:cs="Arial"/>
              <w:i/>
              <w:sz w:val="18"/>
              <w:szCs w:val="20"/>
            </w:rPr>
            <w:t xml:space="preserve">Trang </w:t>
          </w:r>
          <w:r w:rsidRPr="00A805AB">
            <w:rPr>
              <w:rFonts w:ascii="Arial" w:hAnsi="Arial" w:cs="Arial"/>
              <w:i/>
              <w:sz w:val="18"/>
              <w:szCs w:val="20"/>
            </w:rPr>
            <w:fldChar w:fldCharType="begin"/>
          </w:r>
          <w:r w:rsidRPr="00A805AB">
            <w:rPr>
              <w:rFonts w:ascii="Arial" w:hAnsi="Arial" w:cs="Arial"/>
              <w:i/>
              <w:sz w:val="18"/>
              <w:szCs w:val="20"/>
            </w:rPr>
            <w:instrText xml:space="preserve"> PAGE </w:instrText>
          </w:r>
          <w:r w:rsidRPr="00A805AB">
            <w:rPr>
              <w:rFonts w:ascii="Arial" w:hAnsi="Arial" w:cs="Arial"/>
              <w:i/>
              <w:sz w:val="18"/>
              <w:szCs w:val="20"/>
            </w:rPr>
            <w:fldChar w:fldCharType="separate"/>
          </w:r>
          <w:r w:rsidR="00AA7B33">
            <w:rPr>
              <w:rFonts w:ascii="Arial" w:hAnsi="Arial" w:cs="Arial"/>
              <w:i/>
              <w:noProof/>
              <w:sz w:val="18"/>
              <w:szCs w:val="20"/>
            </w:rPr>
            <w:t>2</w:t>
          </w:r>
          <w:r w:rsidRPr="00A805AB">
            <w:rPr>
              <w:rFonts w:ascii="Arial" w:hAnsi="Arial" w:cs="Arial"/>
              <w:i/>
              <w:sz w:val="18"/>
              <w:szCs w:val="20"/>
            </w:rPr>
            <w:fldChar w:fldCharType="end"/>
          </w:r>
          <w:r w:rsidRPr="00A805AB">
            <w:rPr>
              <w:rFonts w:ascii="Arial" w:hAnsi="Arial" w:cs="Arial"/>
              <w:i/>
              <w:sz w:val="18"/>
              <w:szCs w:val="20"/>
            </w:rPr>
            <w:t>/</w:t>
          </w:r>
          <w:r w:rsidRPr="00A805AB">
            <w:rPr>
              <w:rFonts w:ascii="Arial" w:hAnsi="Arial" w:cs="Arial"/>
              <w:i/>
              <w:sz w:val="18"/>
              <w:szCs w:val="20"/>
            </w:rPr>
            <w:fldChar w:fldCharType="begin"/>
          </w:r>
          <w:r w:rsidRPr="00A805AB">
            <w:rPr>
              <w:rFonts w:ascii="Arial" w:hAnsi="Arial" w:cs="Arial"/>
              <w:i/>
              <w:sz w:val="18"/>
              <w:szCs w:val="20"/>
            </w:rPr>
            <w:instrText xml:space="preserve"> NUMPAGES </w:instrText>
          </w:r>
          <w:r w:rsidRPr="00A805AB">
            <w:rPr>
              <w:rFonts w:ascii="Arial" w:hAnsi="Arial" w:cs="Arial"/>
              <w:i/>
              <w:sz w:val="18"/>
              <w:szCs w:val="20"/>
            </w:rPr>
            <w:fldChar w:fldCharType="separate"/>
          </w:r>
          <w:r w:rsidR="00AA7B33">
            <w:rPr>
              <w:rFonts w:ascii="Arial" w:hAnsi="Arial" w:cs="Arial"/>
              <w:i/>
              <w:noProof/>
              <w:sz w:val="18"/>
              <w:szCs w:val="20"/>
            </w:rPr>
            <w:t>3</w:t>
          </w:r>
          <w:r w:rsidRPr="00A805AB">
            <w:rPr>
              <w:rFonts w:ascii="Arial" w:hAnsi="Arial" w:cs="Arial"/>
              <w:i/>
              <w:sz w:val="18"/>
              <w:szCs w:val="20"/>
            </w:rPr>
            <w:fldChar w:fldCharType="end"/>
          </w:r>
        </w:p>
        <w:p w14:paraId="6E8CFCB0" w14:textId="77777777" w:rsidR="007C2779" w:rsidRPr="00A805AB" w:rsidRDefault="007C2779" w:rsidP="00395E26">
          <w:pPr>
            <w:spacing w:before="120" w:after="0"/>
            <w:jc w:val="right"/>
            <w:rPr>
              <w:rFonts w:ascii="Arial" w:hAnsi="Arial" w:cs="Arial"/>
              <w:i/>
              <w:sz w:val="18"/>
              <w:szCs w:val="20"/>
            </w:rPr>
          </w:pPr>
        </w:p>
      </w:tc>
    </w:tr>
  </w:tbl>
  <w:p w14:paraId="36893C65" w14:textId="77777777" w:rsidR="007C2779" w:rsidRPr="00770C83" w:rsidRDefault="00B90E42" w:rsidP="00395E26">
    <w:pPr>
      <w:spacing w:after="0"/>
      <w:jc w:val="both"/>
      <w:rPr>
        <w:b/>
        <w:w w:val="90"/>
        <w:sz w:val="14"/>
        <w:szCs w:val="14"/>
      </w:rPr>
    </w:pPr>
    <w:r>
      <w:rPr>
        <w:noProof/>
        <w:lang w:val="vi-VN" w:eastAsia="vi-V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5A4B61A" wp14:editId="6AEABD23">
              <wp:simplePos x="0" y="0"/>
              <wp:positionH relativeFrom="margin">
                <wp:align>center</wp:align>
              </wp:positionH>
              <wp:positionV relativeFrom="paragraph">
                <wp:posOffset>-525780</wp:posOffset>
              </wp:positionV>
              <wp:extent cx="5760085" cy="9525"/>
              <wp:effectExtent l="0" t="0" r="31115" b="28575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760085" cy="9525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7CE689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-41.4pt" to="453.55pt,-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XhytAIAAKEFAAAOAAAAZHJzL2Uyb0RvYy54bWysVMlu2zAQvRfoPxC8K1oseRFiB4kk99Il&#10;gNP2TEuURVQiBZK2bBT9987QjlKnl6KIBBBcZoZv3jzO7d2xa8mBayOUXNLwJqCEy1JVQu6W9OvT&#10;2ptTYiyTFWuV5Et64oberd6/ux36lEeqUW3FNYEg0qRDv6SNtX3q+6ZseMfMjeq5hMNa6Y5ZWOqd&#10;X2k2QPSu9aMgmPqD0lWvVcmNgd38fEhXLn5d89J+qWvDLWmXFLBZN2o3bnH0V7cs3WnWN6K8wGD/&#10;gaJjQsKlY6icWUb2WvwVqhOlVkbV9qZUna/qWpTc5QDZhMGrbDYN67nLBcgx/UiTebuw5efDoyai&#10;WtKIEsk6KNHGaiZ2jSWZkhIIVJpEyNPQmxTMM/moMdPyKDf9R1X+MESqrGFyxx3ep1MPQUL08K9c&#10;cGF6uG07fFIV2LC9VY60Y607Urei/4aOGByIIUdXpdNYJX60pITNZDYNgnlCSQlniyRK3FUsxSjo&#10;22tjP3DVEZwsaSskcshSdvhoLKJ6McFtqdaibZ0OWkkGQBDNApBKyUCOWlbO16hWVGiHHkbvtlmr&#10;yYGhqNx3gXBlhtfnzDRnO3MyubJox1Kt9rJys4azqrjMLRPteQ4IW4mG3Cn4DBtWRwtTtw9UOHX9&#10;XASLYl7MYy+OpoUXB3nu3a+z2Juuw1mST/Isy8NfmEIYp42oKi4xi2elh/G/Keny5s4aHbU+Mudf&#10;R3cUA9hrpPfrJJjFk7k3myUTL54UgfcwX2fefRZOp7PiIXsoXiEtXPbmbcCOVCIqtbdcb5pqIJVA&#10;jUySRRRSWEBnwOrDRwlrd9DSSqsp0cp+F7Zx+kY9YowrFcyn+F9UMEY/E/FcQ1yNVbjk9kIV1Py5&#10;vu7Z4Es5v7mtqk6PGoWLLwj6gHO69CxsNH+undVLZ139BgAA//8DAFBLAwQUAAYACAAAACEAePck&#10;5NwAAAAIAQAADwAAAGRycy9kb3ducmV2LnhtbEyPTU/DMAyG70j8h8hI3La0RYJSmk5oEuLGYHyc&#10;vca0FY1TNWnX/Xu8Exzt13r9POVmcb2aaQydZwPpOgFFXHvbcWPg4/1plYMKEdli75kMnCjAprq8&#10;KLGw/shvNO9jo6SEQ4EG2hiHQutQt+QwrP1ALNm3Hx1GGcdG2xGPUu56nSXJrXbYsXxocaBtS/XP&#10;fnIGZv2y27X5NvuaTs8Wp5C65fXTmOur5fEBVKQl/h3DGV/QoRKmg5/YBtUbEJFoYJVnIiDxfXKX&#10;gjqcN+kN6KrU/wWqXwAAAP//AwBQSwECLQAUAAYACAAAACEAtoM4kv4AAADhAQAAEwAAAAAAAAAA&#10;AAAAAAAAAAAAW0NvbnRlbnRfVHlwZXNdLnhtbFBLAQItABQABgAIAAAAIQA4/SH/1gAAAJQBAAAL&#10;AAAAAAAAAAAAAAAAAC8BAABfcmVscy8ucmVsc1BLAQItABQABgAIAAAAIQB6CXhytAIAAKEFAAAO&#10;AAAAAAAAAAAAAAAAAC4CAABkcnMvZTJvRG9jLnhtbFBLAQItABQABgAIAAAAIQB49yTk3AAAAAgB&#10;AAAPAAAAAAAAAAAAAAAAAA4FAABkcnMvZG93bnJldi54bWxQSwUGAAAAAAQABADzAAAAFwYAAAAA&#10;" strokeweight="1pt">
              <v:stroke dashstyle="1 1" endcap="round"/>
              <v:shadow color="#868686"/>
              <w10:wrap anchorx="margin"/>
            </v:line>
          </w:pict>
        </mc:Fallback>
      </mc:AlternateContent>
    </w:r>
  </w:p>
  <w:p w14:paraId="49DECD1A" w14:textId="77777777" w:rsidR="007C2779" w:rsidRPr="00F0445B" w:rsidRDefault="007C2779" w:rsidP="00395E26">
    <w:pPr>
      <w:spacing w:after="0" w:line="276" w:lineRule="auto"/>
      <w:rPr>
        <w:spacing w:val="-5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BF81D" w14:textId="77777777" w:rsidR="00533367" w:rsidRDefault="00533367">
      <w:pPr>
        <w:spacing w:after="0" w:line="240" w:lineRule="auto"/>
      </w:pPr>
      <w:r>
        <w:separator/>
      </w:r>
    </w:p>
  </w:footnote>
  <w:footnote w:type="continuationSeparator" w:id="0">
    <w:p w14:paraId="7C9F8BA0" w14:textId="77777777" w:rsidR="00533367" w:rsidRDefault="00533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9C970" w14:textId="77777777" w:rsidR="007C2779" w:rsidRDefault="00B90E42" w:rsidP="00395E26">
    <w:pPr>
      <w:pStyle w:val="Header"/>
      <w:spacing w:before="120"/>
      <w:ind w:right="-91"/>
      <w:jc w:val="right"/>
      <w:rPr>
        <w:noProof/>
        <w:lang w:eastAsia="en-US"/>
      </w:rPr>
    </w:pPr>
    <w:r>
      <w:rPr>
        <w:noProof/>
        <w:lang w:val="vi-VN" w:eastAsia="vi-V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57882A0" wp14:editId="3B380F3D">
              <wp:simplePos x="0" y="0"/>
              <wp:positionH relativeFrom="margin">
                <wp:align>center</wp:align>
              </wp:positionH>
              <wp:positionV relativeFrom="paragraph">
                <wp:posOffset>602615</wp:posOffset>
              </wp:positionV>
              <wp:extent cx="5760085" cy="9525"/>
              <wp:effectExtent l="0" t="0" r="31115" b="28575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9525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2BE7F7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47.45pt" to="453.55pt,4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PyNrgIAAJcFAAAOAAAAZHJzL2Uyb0RvYy54bWysVE2P2yAQvVfqf0DcvbYTOx/WJqtd2+ll&#10;20bKVj0TwDGqDRaQOFHV/96BJN5me6mqtSXEwDC8efOG+4dj26AD10YoucDxXYQRl1QxIXcL/O1l&#10;FcwwMpZIRhol+QKfuMEPy48f7vsu4yNVq4ZxjSCINFnfLXBtbZeFoaE1b4m5Ux2XsFkp3RILpt6F&#10;TJMeordNOIqiSdgrzTqtKDcGVovzJl76+FXFqf1aVYZb1CwwYLN+1H7cujFc3pNsp0lXC3qBQf4D&#10;RUuEhEuHUAWxBO21+CtUK6hWRlX2jqo2VFUlKPc5QDZx9CabTU067nMBckw30GTeLyz9clhrJNgC&#10;JxhJ0kKJNlYTsastypWUQKDSKHE89Z3JwD2Xa+0ypUe56Z4V/WGQVHlN5I57vC+nDoLE7kR4c8QZ&#10;poPbtv1nxcCH7K3ypB0r3bqQQAc6+tqchtrwo0UUFtPpJIpmKUYU9ubpKPUXkOx6ttPGfuKqRW6y&#10;wI2QjjmSkcOzsQ4Lya4ublmqlWgaX/1Goh4Aj6YRCIQSEKGWzJ81qhHM+bkTRu+2eaPRgTgp+e8C&#10;4cbNXVIQU5/9zMkUyjo/kmm1l8zPak5YeZlbIprzHBA20jlyr9szbLCOFqZ+Hajwmvo5j+blrJwl&#10;QTKalEESFUXwuMqTYLKKp2kxLvK8iH+5FOIkqwVjXLosrvqOk3/Tz6XTzsocFD4wF95G9xQD2Fuk&#10;j6s0mibjWTCdpuMgGZdR8DRb5cFjHk8m0/IpfyrfIC199uZ9wA5UOlRqb7ne1KxHTDiNjNP5KMZg&#10;wHvgqg8fRqTZwUNGrcZIK/td2Nqr2unRxbhRwWzi/osKhuhnIq41dNZQhUtur1RBza/19c3i+uPc&#10;aVvFTmvthOv6BrrfH7q8VO55+dP2Xq/v6fI3AAAA//8DAFBLAwQUAAYACAAAACEAS637QdwAAAAG&#10;AQAADwAAAGRycy9kb3ducmV2LnhtbEyPwU7DMBBE70j8g7VI3KgTaAMJcSqE1AuXqoELNzfeJoF4&#10;HdlOE/6e5URvO5rRzNtyu9hBnNGH3pGCdJWAQGqc6alV8PG+u3sCEaImowdHqOAHA2yr66tSF8bN&#10;dMBzHVvBJRQKraCLcSykDE2HVoeVG5HYOzlvdWTpW2m8nrncDvI+STJpdU+80OkRXztsvuvJKth/&#10;jg/Z5Kf2az7Ynd+87TdpfVLq9mZ5eQYRcYn/YfjDZ3SomOnoJjJBDAr4kaggX+cg2M2TxxTEkY9s&#10;DbIq5SV+9QsAAP//AwBQSwECLQAUAAYACAAAACEAtoM4kv4AAADhAQAAEwAAAAAAAAAAAAAAAAAA&#10;AAAAW0NvbnRlbnRfVHlwZXNdLnhtbFBLAQItABQABgAIAAAAIQA4/SH/1gAAAJQBAAALAAAAAAAA&#10;AAAAAAAAAC8BAABfcmVscy8ucmVsc1BLAQItABQABgAIAAAAIQBdbPyNrgIAAJcFAAAOAAAAAAAA&#10;AAAAAAAAAC4CAABkcnMvZTJvRG9jLnhtbFBLAQItABQABgAIAAAAIQBLrftB3AAAAAYBAAAPAAAA&#10;AAAAAAAAAAAAAAgFAABkcnMvZG93bnJldi54bWxQSwUGAAAAAAQABADzAAAAEQYAAAAA&#10;" strokeweight="1pt">
              <v:stroke dashstyle="1 1" endcap="round"/>
              <v:shadow color="#868686"/>
              <w10:wrap anchorx="margin"/>
            </v:line>
          </w:pict>
        </mc:Fallback>
      </mc:AlternateContent>
    </w:r>
    <w:r>
      <w:rPr>
        <w:noProof/>
        <w:lang w:val="vi-VN" w:eastAsia="vi-VN"/>
      </w:rPr>
      <w:drawing>
        <wp:anchor distT="0" distB="0" distL="114300" distR="114300" simplePos="0" relativeHeight="251659264" behindDoc="1" locked="0" layoutInCell="1" allowOverlap="1" wp14:anchorId="70AD6C33" wp14:editId="481CE6F3">
          <wp:simplePos x="0" y="0"/>
          <wp:positionH relativeFrom="column">
            <wp:posOffset>-895350</wp:posOffset>
          </wp:positionH>
          <wp:positionV relativeFrom="paragraph">
            <wp:posOffset>-825500</wp:posOffset>
          </wp:positionV>
          <wp:extent cx="5760085" cy="8141335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085" cy="81413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76884">
      <w:rPr>
        <w:noProof/>
        <w:lang w:val="vi-VN" w:eastAsia="vi-VN"/>
      </w:rPr>
      <w:drawing>
        <wp:inline distT="0" distB="0" distL="0" distR="0" wp14:anchorId="17D4CD06" wp14:editId="59CA235D">
          <wp:extent cx="1857375" cy="523875"/>
          <wp:effectExtent l="0" t="0" r="9525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7375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51230"/>
    <w:multiLevelType w:val="hybridMultilevel"/>
    <w:tmpl w:val="E6CEF1CA"/>
    <w:lvl w:ilvl="0" w:tplc="0409000F">
      <w:start w:val="1"/>
      <w:numFmt w:val="decimal"/>
      <w:lvlText w:val="%1."/>
      <w:lvlJc w:val="left"/>
      <w:pPr>
        <w:ind w:left="9720" w:hanging="360"/>
      </w:pPr>
    </w:lvl>
    <w:lvl w:ilvl="1" w:tplc="04090019" w:tentative="1">
      <w:start w:val="1"/>
      <w:numFmt w:val="lowerLetter"/>
      <w:lvlText w:val="%2."/>
      <w:lvlJc w:val="left"/>
      <w:pPr>
        <w:ind w:left="10440" w:hanging="360"/>
      </w:pPr>
    </w:lvl>
    <w:lvl w:ilvl="2" w:tplc="0409001B" w:tentative="1">
      <w:start w:val="1"/>
      <w:numFmt w:val="lowerRoman"/>
      <w:lvlText w:val="%3."/>
      <w:lvlJc w:val="right"/>
      <w:pPr>
        <w:ind w:left="11160" w:hanging="180"/>
      </w:pPr>
    </w:lvl>
    <w:lvl w:ilvl="3" w:tplc="0409000F" w:tentative="1">
      <w:start w:val="1"/>
      <w:numFmt w:val="decimal"/>
      <w:lvlText w:val="%4."/>
      <w:lvlJc w:val="left"/>
      <w:pPr>
        <w:ind w:left="11880" w:hanging="360"/>
      </w:pPr>
    </w:lvl>
    <w:lvl w:ilvl="4" w:tplc="04090019" w:tentative="1">
      <w:start w:val="1"/>
      <w:numFmt w:val="lowerLetter"/>
      <w:lvlText w:val="%5."/>
      <w:lvlJc w:val="left"/>
      <w:pPr>
        <w:ind w:left="12600" w:hanging="360"/>
      </w:pPr>
    </w:lvl>
    <w:lvl w:ilvl="5" w:tplc="0409001B" w:tentative="1">
      <w:start w:val="1"/>
      <w:numFmt w:val="lowerRoman"/>
      <w:lvlText w:val="%6."/>
      <w:lvlJc w:val="right"/>
      <w:pPr>
        <w:ind w:left="13320" w:hanging="180"/>
      </w:pPr>
    </w:lvl>
    <w:lvl w:ilvl="6" w:tplc="0409000F" w:tentative="1">
      <w:start w:val="1"/>
      <w:numFmt w:val="decimal"/>
      <w:lvlText w:val="%7."/>
      <w:lvlJc w:val="left"/>
      <w:pPr>
        <w:ind w:left="14040" w:hanging="360"/>
      </w:pPr>
    </w:lvl>
    <w:lvl w:ilvl="7" w:tplc="04090019" w:tentative="1">
      <w:start w:val="1"/>
      <w:numFmt w:val="lowerLetter"/>
      <w:lvlText w:val="%8."/>
      <w:lvlJc w:val="left"/>
      <w:pPr>
        <w:ind w:left="14760" w:hanging="360"/>
      </w:pPr>
    </w:lvl>
    <w:lvl w:ilvl="8" w:tplc="0409001B" w:tentative="1">
      <w:start w:val="1"/>
      <w:numFmt w:val="lowerRoman"/>
      <w:lvlText w:val="%9."/>
      <w:lvlJc w:val="right"/>
      <w:pPr>
        <w:ind w:left="15480" w:hanging="180"/>
      </w:pPr>
    </w:lvl>
  </w:abstractNum>
  <w:abstractNum w:abstractNumId="1" w15:restartNumberingAfterBreak="0">
    <w:nsid w:val="1C8F5FC1"/>
    <w:multiLevelType w:val="hybridMultilevel"/>
    <w:tmpl w:val="C3AAE87C"/>
    <w:lvl w:ilvl="0" w:tplc="84D68E40">
      <w:start w:val="1"/>
      <w:numFmt w:val="decimal"/>
      <w:lvlText w:val="%1."/>
      <w:lvlJc w:val="left"/>
      <w:pPr>
        <w:ind w:left="1212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5884" w:hanging="360"/>
      </w:pPr>
    </w:lvl>
    <w:lvl w:ilvl="2" w:tplc="042A001B" w:tentative="1">
      <w:start w:val="1"/>
      <w:numFmt w:val="lowerRoman"/>
      <w:lvlText w:val="%3."/>
      <w:lvlJc w:val="right"/>
      <w:pPr>
        <w:ind w:left="6604" w:hanging="180"/>
      </w:pPr>
    </w:lvl>
    <w:lvl w:ilvl="3" w:tplc="042A000F" w:tentative="1">
      <w:start w:val="1"/>
      <w:numFmt w:val="decimal"/>
      <w:lvlText w:val="%4."/>
      <w:lvlJc w:val="left"/>
      <w:pPr>
        <w:ind w:left="7324" w:hanging="360"/>
      </w:pPr>
    </w:lvl>
    <w:lvl w:ilvl="4" w:tplc="042A0019" w:tentative="1">
      <w:start w:val="1"/>
      <w:numFmt w:val="lowerLetter"/>
      <w:lvlText w:val="%5."/>
      <w:lvlJc w:val="left"/>
      <w:pPr>
        <w:ind w:left="8044" w:hanging="360"/>
      </w:pPr>
    </w:lvl>
    <w:lvl w:ilvl="5" w:tplc="042A001B" w:tentative="1">
      <w:start w:val="1"/>
      <w:numFmt w:val="lowerRoman"/>
      <w:lvlText w:val="%6."/>
      <w:lvlJc w:val="right"/>
      <w:pPr>
        <w:ind w:left="8764" w:hanging="180"/>
      </w:pPr>
    </w:lvl>
    <w:lvl w:ilvl="6" w:tplc="042A000F" w:tentative="1">
      <w:start w:val="1"/>
      <w:numFmt w:val="decimal"/>
      <w:lvlText w:val="%7."/>
      <w:lvlJc w:val="left"/>
      <w:pPr>
        <w:ind w:left="9484" w:hanging="360"/>
      </w:pPr>
    </w:lvl>
    <w:lvl w:ilvl="7" w:tplc="042A0019" w:tentative="1">
      <w:start w:val="1"/>
      <w:numFmt w:val="lowerLetter"/>
      <w:lvlText w:val="%8."/>
      <w:lvlJc w:val="left"/>
      <w:pPr>
        <w:ind w:left="10204" w:hanging="360"/>
      </w:pPr>
    </w:lvl>
    <w:lvl w:ilvl="8" w:tplc="042A001B" w:tentative="1">
      <w:start w:val="1"/>
      <w:numFmt w:val="lowerRoman"/>
      <w:lvlText w:val="%9."/>
      <w:lvlJc w:val="right"/>
      <w:pPr>
        <w:ind w:left="10924" w:hanging="180"/>
      </w:pPr>
    </w:lvl>
  </w:abstractNum>
  <w:abstractNum w:abstractNumId="2" w15:restartNumberingAfterBreak="0">
    <w:nsid w:val="2870072D"/>
    <w:multiLevelType w:val="hybridMultilevel"/>
    <w:tmpl w:val="3AEE455A"/>
    <w:lvl w:ilvl="0" w:tplc="2D4041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714E11"/>
    <w:multiLevelType w:val="hybridMultilevel"/>
    <w:tmpl w:val="650271F8"/>
    <w:lvl w:ilvl="0" w:tplc="56160050">
      <w:start w:val="2"/>
      <w:numFmt w:val="decimal"/>
      <w:lvlText w:val="%1."/>
      <w:lvlJc w:val="left"/>
      <w:pPr>
        <w:ind w:left="729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9802964">
    <w:abstractNumId w:val="3"/>
  </w:num>
  <w:num w:numId="2" w16cid:durableId="1449197696">
    <w:abstractNumId w:val="2"/>
  </w:num>
  <w:num w:numId="3" w16cid:durableId="1428039920">
    <w:abstractNumId w:val="1"/>
  </w:num>
  <w:num w:numId="4" w16cid:durableId="2006780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B73"/>
    <w:rsid w:val="0002649C"/>
    <w:rsid w:val="000A1F3D"/>
    <w:rsid w:val="00183EF8"/>
    <w:rsid w:val="001B68A1"/>
    <w:rsid w:val="001D197D"/>
    <w:rsid w:val="001F7FF3"/>
    <w:rsid w:val="00204252"/>
    <w:rsid w:val="00225B7F"/>
    <w:rsid w:val="00237631"/>
    <w:rsid w:val="00251FC2"/>
    <w:rsid w:val="002D2DA3"/>
    <w:rsid w:val="002D38E1"/>
    <w:rsid w:val="002E2B97"/>
    <w:rsid w:val="003065C2"/>
    <w:rsid w:val="003116C7"/>
    <w:rsid w:val="00312881"/>
    <w:rsid w:val="003320BE"/>
    <w:rsid w:val="003508EF"/>
    <w:rsid w:val="00352480"/>
    <w:rsid w:val="00356F89"/>
    <w:rsid w:val="003671AF"/>
    <w:rsid w:val="003A4D51"/>
    <w:rsid w:val="00400D42"/>
    <w:rsid w:val="004552A2"/>
    <w:rsid w:val="00487FB4"/>
    <w:rsid w:val="004A71AE"/>
    <w:rsid w:val="004B433E"/>
    <w:rsid w:val="004B50A1"/>
    <w:rsid w:val="004F4F5D"/>
    <w:rsid w:val="0050281E"/>
    <w:rsid w:val="00504DFB"/>
    <w:rsid w:val="00533367"/>
    <w:rsid w:val="005558EB"/>
    <w:rsid w:val="0056621F"/>
    <w:rsid w:val="00592912"/>
    <w:rsid w:val="005D04EE"/>
    <w:rsid w:val="00602B73"/>
    <w:rsid w:val="00641F48"/>
    <w:rsid w:val="00691C7E"/>
    <w:rsid w:val="006D4865"/>
    <w:rsid w:val="006D61F5"/>
    <w:rsid w:val="006E63DB"/>
    <w:rsid w:val="00700508"/>
    <w:rsid w:val="0073509A"/>
    <w:rsid w:val="00791383"/>
    <w:rsid w:val="007C2779"/>
    <w:rsid w:val="007C631E"/>
    <w:rsid w:val="007E05BE"/>
    <w:rsid w:val="00802BDE"/>
    <w:rsid w:val="008115AA"/>
    <w:rsid w:val="0086320E"/>
    <w:rsid w:val="008734C5"/>
    <w:rsid w:val="00895EE8"/>
    <w:rsid w:val="008A354E"/>
    <w:rsid w:val="008B7C19"/>
    <w:rsid w:val="00905BBA"/>
    <w:rsid w:val="0093263B"/>
    <w:rsid w:val="00941C45"/>
    <w:rsid w:val="00945B90"/>
    <w:rsid w:val="009578E3"/>
    <w:rsid w:val="00960BEA"/>
    <w:rsid w:val="0096173E"/>
    <w:rsid w:val="00962E30"/>
    <w:rsid w:val="00966241"/>
    <w:rsid w:val="00991C2F"/>
    <w:rsid w:val="009B1804"/>
    <w:rsid w:val="009C7084"/>
    <w:rsid w:val="00A02DAC"/>
    <w:rsid w:val="00A0363C"/>
    <w:rsid w:val="00A12D15"/>
    <w:rsid w:val="00A442C3"/>
    <w:rsid w:val="00A80909"/>
    <w:rsid w:val="00AA58E0"/>
    <w:rsid w:val="00AA7B33"/>
    <w:rsid w:val="00AD35E0"/>
    <w:rsid w:val="00AF117C"/>
    <w:rsid w:val="00B1494D"/>
    <w:rsid w:val="00B52BB5"/>
    <w:rsid w:val="00B5633E"/>
    <w:rsid w:val="00B82519"/>
    <w:rsid w:val="00B90E42"/>
    <w:rsid w:val="00C11570"/>
    <w:rsid w:val="00C1282A"/>
    <w:rsid w:val="00C15523"/>
    <w:rsid w:val="00C47598"/>
    <w:rsid w:val="00C77A16"/>
    <w:rsid w:val="00C77D04"/>
    <w:rsid w:val="00CA36F4"/>
    <w:rsid w:val="00CD30A1"/>
    <w:rsid w:val="00D71AC5"/>
    <w:rsid w:val="00DA7233"/>
    <w:rsid w:val="00DD302B"/>
    <w:rsid w:val="00E313BE"/>
    <w:rsid w:val="00E55199"/>
    <w:rsid w:val="00E67369"/>
    <w:rsid w:val="00E931DE"/>
    <w:rsid w:val="00E94DA5"/>
    <w:rsid w:val="00EA7100"/>
    <w:rsid w:val="00F1354C"/>
    <w:rsid w:val="00F20FF2"/>
    <w:rsid w:val="00F263ED"/>
    <w:rsid w:val="00F45078"/>
    <w:rsid w:val="00F61D4F"/>
    <w:rsid w:val="00F63D0D"/>
    <w:rsid w:val="00F66B8D"/>
    <w:rsid w:val="00F775F4"/>
    <w:rsid w:val="00FF5981"/>
    <w:rsid w:val="00FF6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12BD2B"/>
  <w15:chartTrackingRefBased/>
  <w15:docId w15:val="{779C87C5-09BB-472B-B100-163A1B785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0E42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0E42"/>
    <w:pPr>
      <w:tabs>
        <w:tab w:val="center" w:pos="4320"/>
        <w:tab w:val="right" w:pos="8640"/>
      </w:tabs>
      <w:spacing w:after="0" w:line="240" w:lineRule="auto"/>
    </w:pPr>
    <w:rPr>
      <w:rFonts w:ascii="Arial" w:eastAsia="MS Mincho" w:hAnsi="Arial" w:cs="Arial"/>
      <w:sz w:val="24"/>
      <w:szCs w:val="24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B90E42"/>
    <w:rPr>
      <w:rFonts w:ascii="Arial" w:eastAsia="MS Mincho" w:hAnsi="Arial" w:cs="Arial"/>
      <w:sz w:val="24"/>
      <w:szCs w:val="24"/>
      <w:lang w:val="en-US" w:eastAsia="ja-JP"/>
    </w:rPr>
  </w:style>
  <w:style w:type="paragraph" w:styleId="ListParagraph">
    <w:name w:val="List Paragraph"/>
    <w:basedOn w:val="Normal"/>
    <w:qFormat/>
    <w:rsid w:val="00B90E42"/>
    <w:pPr>
      <w:spacing w:after="200" w:line="27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7F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FB4"/>
    <w:rPr>
      <w:rFonts w:ascii="Segoe UI" w:eastAsia="Calibri" w:hAnsi="Segoe UI" w:cs="Segoe UI"/>
      <w:sz w:val="18"/>
      <w:szCs w:val="18"/>
      <w:lang w:val="en-US"/>
    </w:rPr>
  </w:style>
  <w:style w:type="table" w:styleId="TableGrid">
    <w:name w:val="Table Grid"/>
    <w:basedOn w:val="TableNormal"/>
    <w:uiPriority w:val="39"/>
    <w:rsid w:val="00AD35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Phan Van (CV Tham dinh gia TT Tham dinh gia)</dc:creator>
  <cp:keywords/>
  <dc:description/>
  <cp:lastModifiedBy>Đăng Huân Võ</cp:lastModifiedBy>
  <cp:revision>65</cp:revision>
  <cp:lastPrinted>2025-04-08T01:20:00Z</cp:lastPrinted>
  <dcterms:created xsi:type="dcterms:W3CDTF">2024-03-29T03:03:00Z</dcterms:created>
  <dcterms:modified xsi:type="dcterms:W3CDTF">2025-05-06T10:46:00Z</dcterms:modified>
</cp:coreProperties>
</file>