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6DC" w14:textId="28CB3687" w:rsidR="00816DDF" w:rsidRPr="00816DDF" w:rsidRDefault="00816DDF" w:rsidP="00816DDF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16DD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NAME: </w:t>
      </w:r>
      <w:r w:rsidRPr="009213B4">
        <w:rPr>
          <w:rFonts w:ascii="Arial" w:hAnsi="Arial" w:cs="Arial"/>
          <w:b/>
          <w:bCs/>
          <w:sz w:val="32"/>
          <w:szCs w:val="32"/>
          <w:u w:val="single"/>
          <w:lang w:val="en-US"/>
        </w:rPr>
        <w:t>Dhruval Chapanera</w:t>
      </w:r>
    </w:p>
    <w:p w14:paraId="0024D6FE" w14:textId="7ACC1C54" w:rsidR="00816DDF" w:rsidRPr="00816DDF" w:rsidRDefault="00816DDF" w:rsidP="00816DDF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16D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SIR: MR. KAMLESH SHUKLA</w:t>
      </w:r>
    </w:p>
    <w:p w14:paraId="2058857F" w14:textId="0367B78F" w:rsidR="00816DDF" w:rsidRPr="00816DDF" w:rsidRDefault="00816DDF" w:rsidP="00816DDF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16D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SUBJECT: CYBER SECURITY</w:t>
      </w:r>
    </w:p>
    <w:p w14:paraId="4A90B5E6" w14:textId="75FA8858" w:rsidR="00816DDF" w:rsidRPr="00816DDF" w:rsidRDefault="00816DDF" w:rsidP="00816DDF">
      <w:pPr>
        <w:rPr>
          <w:rFonts w:ascii="Arial" w:hAnsi="Arial" w:cs="Arial"/>
          <w:sz w:val="32"/>
          <w:szCs w:val="32"/>
          <w:lang w:val="en-US"/>
        </w:rPr>
      </w:pPr>
      <w:r w:rsidRPr="00816DDF">
        <w:rPr>
          <w:rFonts w:ascii="Arial" w:hAnsi="Arial" w:cs="Arial"/>
          <w:sz w:val="32"/>
          <w:szCs w:val="32"/>
          <w:lang w:val="en-US"/>
        </w:rPr>
        <w:t xml:space="preserve"> </w:t>
      </w:r>
    </w:p>
    <w:p w14:paraId="2C9F12C5" w14:textId="77777777" w:rsidR="00816DDF" w:rsidRPr="00816DDF" w:rsidRDefault="00816DDF" w:rsidP="00816DDF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16DDF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module 3:  Understanding and Maintenance of Networks</w:t>
      </w:r>
    </w:p>
    <w:p w14:paraId="6D9FDDB7" w14:textId="77777777" w:rsidR="00816DDF" w:rsidRPr="00816DDF" w:rsidRDefault="00816DDF" w:rsidP="00816DDF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2909A0A1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  <w:r w:rsidRPr="00816DDF">
        <w:rPr>
          <w:rFonts w:ascii="Arial" w:hAnsi="Arial" w:cs="Arial"/>
          <w:b/>
          <w:bCs/>
          <w:u w:val="single"/>
          <w:lang w:val="en-US"/>
        </w:rPr>
        <w:t>Section 1: Multiple Choice</w:t>
      </w:r>
    </w:p>
    <w:p w14:paraId="716410BC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26E2EABE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1. What is the primary function of a router in a computer network?</w:t>
      </w:r>
    </w:p>
    <w:p w14:paraId="6A544AF8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(a) Assigning IP addresses to devices</w:t>
      </w:r>
    </w:p>
    <w:p w14:paraId="3ECD0507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(b) Providing wireless connectivity to devices</w:t>
      </w:r>
    </w:p>
    <w:p w14:paraId="5A46BDD3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(c) Forwarding data packets between networks</w:t>
      </w:r>
    </w:p>
    <w:p w14:paraId="66ED3126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(d) Managing user authentication and access control</w:t>
      </w:r>
    </w:p>
    <w:p w14:paraId="3483756B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323C51F4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(c) Forwarding data packets between networks</w:t>
      </w:r>
    </w:p>
    <w:p w14:paraId="4F20CD70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</w:p>
    <w:p w14:paraId="38762CB0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 xml:space="preserve">2. What is the purpose of DNS (Domain Name System) in a computer network? </w:t>
      </w:r>
      <w:r w:rsidRPr="00816DDF">
        <w:rPr>
          <w:rFonts w:ascii="Arial" w:hAnsi="Arial" w:cs="Arial"/>
          <w:lang w:val="en-US"/>
        </w:rPr>
        <w:t>(a) Encrypting data transmissions for security</w:t>
      </w:r>
    </w:p>
    <w:p w14:paraId="289D1E1A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(b) Assigning IP addresses to devices dynamically</w:t>
      </w:r>
    </w:p>
    <w:p w14:paraId="2E988DD5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(c) Converting domain names to IP addresses Section</w:t>
      </w:r>
    </w:p>
    <w:p w14:paraId="2D85FBAC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(d) Routing data packets between network segments</w:t>
      </w:r>
    </w:p>
    <w:p w14:paraId="1F266E90" w14:textId="19484512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(c) Converting domain names to IP addresses Section</w:t>
      </w:r>
    </w:p>
    <w:p w14:paraId="206C4BCD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75A4C7DE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3. What type of network topology uses a centralized hub or switch to connect all devices?</w:t>
      </w:r>
    </w:p>
    <w:p w14:paraId="4D948C07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(a) Star</w:t>
      </w:r>
    </w:p>
    <w:p w14:paraId="499E7696" w14:textId="77777777" w:rsidR="009213B4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(b) Bu</w:t>
      </w:r>
      <w:r w:rsidR="009213B4">
        <w:rPr>
          <w:rFonts w:ascii="Arial" w:hAnsi="Arial" w:cs="Arial"/>
          <w:lang w:val="en-US"/>
        </w:rPr>
        <w:t>s</w:t>
      </w:r>
    </w:p>
    <w:p w14:paraId="0B4C589E" w14:textId="5A6E040E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(c) Ring</w:t>
      </w:r>
    </w:p>
    <w:p w14:paraId="0AF06085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lastRenderedPageBreak/>
        <w:t>(d) Mesh</w:t>
      </w:r>
    </w:p>
    <w:p w14:paraId="7D55E598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(a) Star</w:t>
      </w:r>
    </w:p>
    <w:p w14:paraId="6355ECA8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18B319CF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4. Which network protocol is commonly used for securely accessing and transferring files over a network?</w:t>
      </w:r>
    </w:p>
    <w:p w14:paraId="29F1DE16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(a) HTTP</w:t>
      </w:r>
    </w:p>
    <w:p w14:paraId="3EE1BB33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(b) FTP</w:t>
      </w:r>
    </w:p>
    <w:p w14:paraId="74D758C2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(c) SMTP</w:t>
      </w:r>
    </w:p>
    <w:p w14:paraId="04750464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(d) POP3</w:t>
      </w:r>
    </w:p>
    <w:p w14:paraId="6D56868B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(b) FTP</w:t>
      </w:r>
    </w:p>
    <w:p w14:paraId="2B7479DC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</w:p>
    <w:p w14:paraId="2E73AE09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  <w:r w:rsidRPr="00816DDF">
        <w:rPr>
          <w:rFonts w:ascii="Arial" w:hAnsi="Arial" w:cs="Arial"/>
          <w:b/>
          <w:bCs/>
          <w:u w:val="single"/>
          <w:lang w:val="en-US"/>
        </w:rPr>
        <w:t>Section 2: True or False</w:t>
      </w:r>
    </w:p>
    <w:p w14:paraId="26E86331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3C321310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5. A firewall is a hardware or software-based security system that monitors and controls incoming and outgoing network traffic based on predetermined security rules.</w:t>
      </w:r>
    </w:p>
    <w:p w14:paraId="185C6922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True</w:t>
      </w:r>
    </w:p>
    <w:p w14:paraId="2C39EC68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</w:p>
    <w:p w14:paraId="452F2E51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6. DHCP (Dynamic Host Configuration Protocol) assigns static IP addresses to network devices automatically.</w:t>
      </w:r>
    </w:p>
    <w:p w14:paraId="239A13C8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False</w:t>
      </w:r>
    </w:p>
    <w:p w14:paraId="68F59501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30622DCB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7. VLANs (Virtual Local Area Networks) enable network segmentation by dividing a single physical network into multiple logical networks.</w:t>
      </w:r>
    </w:p>
    <w:p w14:paraId="6D658055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True</w:t>
      </w:r>
    </w:p>
    <w:p w14:paraId="69F923AE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</w:p>
    <w:p w14:paraId="15DAAC25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  <w:r w:rsidRPr="00816DDF">
        <w:rPr>
          <w:rFonts w:ascii="Arial" w:hAnsi="Arial" w:cs="Arial"/>
          <w:b/>
          <w:bCs/>
          <w:u w:val="single"/>
          <w:lang w:val="en-US"/>
        </w:rPr>
        <w:t>Section 3: Short Answer</w:t>
      </w:r>
    </w:p>
    <w:p w14:paraId="010ACA6E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1604A046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8. Explain the difference between a hub and a switch in a computer network.</w:t>
      </w:r>
    </w:p>
    <w:p w14:paraId="7BD05FA9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Ans: Here’s the difference between a </w:t>
      </w:r>
      <w:r w:rsidRPr="00816DDF">
        <w:rPr>
          <w:rFonts w:ascii="Arial" w:hAnsi="Arial" w:cs="Arial"/>
          <w:b/>
          <w:bCs/>
          <w:lang w:val="en-US"/>
        </w:rPr>
        <w:t>Hub</w:t>
      </w:r>
      <w:r w:rsidRPr="00816DDF">
        <w:rPr>
          <w:rFonts w:ascii="Arial" w:hAnsi="Arial" w:cs="Arial"/>
          <w:lang w:val="en-US"/>
        </w:rPr>
        <w:t xml:space="preserve"> and a </w:t>
      </w:r>
      <w:r w:rsidRPr="00816DDF">
        <w:rPr>
          <w:rFonts w:ascii="Arial" w:hAnsi="Arial" w:cs="Arial"/>
          <w:b/>
          <w:bCs/>
          <w:lang w:val="en-US"/>
        </w:rPr>
        <w:t>Switch</w:t>
      </w:r>
      <w:r w:rsidRPr="00816DDF">
        <w:rPr>
          <w:rFonts w:ascii="Arial" w:hAnsi="Arial" w:cs="Arial"/>
          <w:lang w:val="en-US"/>
        </w:rPr>
        <w:t xml:space="preserve"> in simple terms:</w:t>
      </w:r>
    </w:p>
    <w:p w14:paraId="03F2D720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tbl>
      <w:tblPr>
        <w:tblW w:w="9990" w:type="dxa"/>
        <w:tblInd w:w="-2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1"/>
        <w:gridCol w:w="3403"/>
        <w:gridCol w:w="5256"/>
      </w:tblGrid>
      <w:tr w:rsidR="00816DDF" w:rsidRPr="00816DDF" w14:paraId="3A8B9499" w14:textId="77777777">
        <w:trPr>
          <w:tblHeader/>
        </w:trPr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39C80" w14:textId="77777777" w:rsidR="00816DDF" w:rsidRPr="00816DDF" w:rsidRDefault="00816DDF" w:rsidP="00816DD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lastRenderedPageBreak/>
              <w:t>Feature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07A4FA" w14:textId="77777777" w:rsidR="00816DDF" w:rsidRPr="00816DDF" w:rsidRDefault="00816DDF" w:rsidP="00816DD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Hub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0F9CB" w14:textId="77777777" w:rsidR="00816DDF" w:rsidRPr="00816DDF" w:rsidRDefault="00816DDF" w:rsidP="00816DD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Switch</w:t>
            </w:r>
          </w:p>
        </w:tc>
      </w:tr>
      <w:tr w:rsidR="00816DDF" w:rsidRPr="00816DDF" w14:paraId="31AF7514" w14:textId="77777777"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D07FBC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t>Function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C11415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 xml:space="preserve">Broadcasts data to </w:t>
            </w:r>
            <w:r w:rsidRPr="00816DDF">
              <w:rPr>
                <w:rFonts w:ascii="Arial" w:hAnsi="Arial" w:cs="Arial"/>
                <w:b/>
                <w:bCs/>
                <w:lang w:val="en-US"/>
              </w:rPr>
              <w:t>all devices</w:t>
            </w:r>
            <w:r w:rsidRPr="00816DDF">
              <w:rPr>
                <w:rFonts w:ascii="Arial" w:hAnsi="Arial" w:cs="Arial"/>
                <w:lang w:val="en-US"/>
              </w:rPr>
              <w:t xml:space="preserve"> in the network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C39BA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 xml:space="preserve">Sends data only to the </w:t>
            </w:r>
            <w:r w:rsidRPr="00816DDF">
              <w:rPr>
                <w:rFonts w:ascii="Arial" w:hAnsi="Arial" w:cs="Arial"/>
                <w:b/>
                <w:bCs/>
                <w:lang w:val="en-US"/>
              </w:rPr>
              <w:t>specific device</w:t>
            </w:r>
            <w:r w:rsidRPr="00816DDF">
              <w:rPr>
                <w:rFonts w:ascii="Arial" w:hAnsi="Arial" w:cs="Arial"/>
                <w:lang w:val="en-US"/>
              </w:rPr>
              <w:t xml:space="preserve"> (destination)</w:t>
            </w:r>
          </w:p>
        </w:tc>
      </w:tr>
      <w:tr w:rsidR="00816DDF" w:rsidRPr="00816DDF" w14:paraId="6D849142" w14:textId="77777777"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B584F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t>Efficiency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79296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Less efficient – causes unnecessary traffic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F4DB2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More efficient – reduces network congestion</w:t>
            </w:r>
          </w:p>
        </w:tc>
      </w:tr>
      <w:tr w:rsidR="00816DDF" w:rsidRPr="00816DDF" w14:paraId="329B1A5C" w14:textId="77777777"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58AE3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t>OSI Layer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DEE52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 xml:space="preserve">Works at </w:t>
            </w:r>
            <w:r w:rsidRPr="00816DDF">
              <w:rPr>
                <w:rFonts w:ascii="Arial" w:hAnsi="Arial" w:cs="Arial"/>
                <w:b/>
                <w:bCs/>
                <w:lang w:val="en-US"/>
              </w:rPr>
              <w:t>Physical Layer (Layer 1)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CA10C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 xml:space="preserve">Works at </w:t>
            </w:r>
            <w:r w:rsidRPr="00816DDF">
              <w:rPr>
                <w:rFonts w:ascii="Arial" w:hAnsi="Arial" w:cs="Arial"/>
                <w:b/>
                <w:bCs/>
                <w:lang w:val="en-US"/>
              </w:rPr>
              <w:t>Data Link Layer (Layer 2)</w:t>
            </w:r>
            <w:r w:rsidRPr="00816DDF">
              <w:rPr>
                <w:rFonts w:ascii="Arial" w:hAnsi="Arial" w:cs="Arial"/>
                <w:lang w:val="en-US"/>
              </w:rPr>
              <w:t xml:space="preserve"> (sometimes Layer 3 for advanced switches)</w:t>
            </w:r>
          </w:p>
        </w:tc>
      </w:tr>
      <w:tr w:rsidR="00816DDF" w:rsidRPr="00816DDF" w14:paraId="15E261CA" w14:textId="77777777"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EFC77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t>Intelligence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807D3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Dumb device – doesn’t know where data should go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0CBAC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Smart device – learns MAC addresses and forwards data accordingly</w:t>
            </w:r>
          </w:p>
        </w:tc>
      </w:tr>
      <w:tr w:rsidR="00816DDF" w:rsidRPr="00816DDF" w14:paraId="770990A3" w14:textId="77777777"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E448C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t>Speed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87140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Slower (because of collisions)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D552F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Faster (collision-free communication)</w:t>
            </w:r>
          </w:p>
        </w:tc>
      </w:tr>
      <w:tr w:rsidR="00816DDF" w:rsidRPr="00816DDF" w14:paraId="65C04B6B" w14:textId="77777777">
        <w:tc>
          <w:tcPr>
            <w:tcW w:w="13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EAFA1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b/>
                <w:bCs/>
                <w:lang w:val="en-US"/>
              </w:rPr>
              <w:t>Security</w:t>
            </w:r>
          </w:p>
        </w:tc>
        <w:tc>
          <w:tcPr>
            <w:tcW w:w="34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49B69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Less secure (any device can capture data)</w:t>
            </w:r>
          </w:p>
        </w:tc>
        <w:tc>
          <w:tcPr>
            <w:tcW w:w="525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B08E0" w14:textId="77777777" w:rsidR="00816DDF" w:rsidRPr="00816DDF" w:rsidRDefault="00816DDF" w:rsidP="00816DDF">
            <w:pPr>
              <w:rPr>
                <w:rFonts w:ascii="Arial" w:hAnsi="Arial" w:cs="Arial"/>
                <w:lang w:val="en-US"/>
              </w:rPr>
            </w:pPr>
            <w:r w:rsidRPr="00816DDF">
              <w:rPr>
                <w:rFonts w:ascii="Arial" w:hAnsi="Arial" w:cs="Arial"/>
                <w:lang w:val="en-US"/>
              </w:rPr>
              <w:t>More secure (data goes only to intended device)</w:t>
            </w:r>
          </w:p>
        </w:tc>
      </w:tr>
    </w:tbl>
    <w:p w14:paraId="1D1A441B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13B3796E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 </w:t>
      </w:r>
    </w:p>
    <w:p w14:paraId="67463E96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9. Describe the process of troubleshooting network connectivity issues.</w:t>
      </w:r>
    </w:p>
    <w:p w14:paraId="0CDBE13A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6A5C34A7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Steps to Troubleshoot Network Connectivity Issues:</w:t>
      </w:r>
    </w:p>
    <w:p w14:paraId="6E5CC88D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Check cables/Wi-Fi </w:t>
      </w:r>
      <w:proofErr w:type="spellStart"/>
      <w:proofErr w:type="gramStart"/>
      <w:r w:rsidRPr="00816DDF">
        <w:rPr>
          <w:rFonts w:ascii="Arial" w:hAnsi="Arial" w:cs="Arial"/>
          <w:lang w:val="en-US"/>
        </w:rPr>
        <w:t>connection.Verify</w:t>
      </w:r>
      <w:proofErr w:type="spellEnd"/>
      <w:proofErr w:type="gramEnd"/>
      <w:r w:rsidRPr="00816DDF">
        <w:rPr>
          <w:rFonts w:ascii="Arial" w:hAnsi="Arial" w:cs="Arial"/>
          <w:lang w:val="en-US"/>
        </w:rPr>
        <w:t xml:space="preserve"> IP settings (DHCP/static).</w:t>
      </w:r>
    </w:p>
    <w:p w14:paraId="7886B9E9" w14:textId="77777777" w:rsidR="00816DDF" w:rsidRPr="00816DDF" w:rsidRDefault="00816DDF" w:rsidP="00816DDF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Ping self (127.0.0.1) → Ping gateway → Ping internet IP (8.8.8.8).</w:t>
      </w:r>
    </w:p>
    <w:p w14:paraId="6397270A" w14:textId="77777777" w:rsidR="00816DDF" w:rsidRPr="00816DDF" w:rsidRDefault="00816DDF" w:rsidP="00816DDF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Test DNS by pinging a domain (google.com).</w:t>
      </w:r>
    </w:p>
    <w:p w14:paraId="38C18D2A" w14:textId="77777777" w:rsidR="00816DDF" w:rsidRPr="00816DDF" w:rsidRDefault="00816DDF" w:rsidP="00816DDF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Restart router/switch if needed.</w:t>
      </w:r>
    </w:p>
    <w:p w14:paraId="745158A0" w14:textId="77777777" w:rsidR="00816DDF" w:rsidRPr="00816DDF" w:rsidRDefault="00816DDF" w:rsidP="00816DDF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Use </w:t>
      </w:r>
      <w:proofErr w:type="spellStart"/>
      <w:r w:rsidRPr="00816DDF">
        <w:rPr>
          <w:rFonts w:ascii="Arial" w:hAnsi="Arial" w:cs="Arial"/>
          <w:lang w:val="en-US"/>
        </w:rPr>
        <w:t>tracert</w:t>
      </w:r>
      <w:proofErr w:type="spellEnd"/>
      <w:r w:rsidRPr="00816DDF">
        <w:rPr>
          <w:rFonts w:ascii="Arial" w:hAnsi="Arial" w:cs="Arial"/>
          <w:lang w:val="en-US"/>
        </w:rPr>
        <w:t>/traceroute for deeper issues.</w:t>
      </w:r>
    </w:p>
    <w:p w14:paraId="6FC1E031" w14:textId="77777777" w:rsidR="00816DDF" w:rsidRPr="00816DDF" w:rsidRDefault="00816DDF" w:rsidP="00816DDF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Escalate to ISP/admin if unresolved.</w:t>
      </w:r>
    </w:p>
    <w:p w14:paraId="7BC2B18E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77229B3B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  <w:r w:rsidRPr="00816DDF">
        <w:rPr>
          <w:rFonts w:ascii="Arial" w:hAnsi="Arial" w:cs="Arial"/>
          <w:b/>
          <w:bCs/>
          <w:u w:val="single"/>
          <w:lang w:val="en-US"/>
        </w:rPr>
        <w:t>Section 4: Practical Application</w:t>
      </w:r>
    </w:p>
    <w:p w14:paraId="05AA1003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10. Demonstrate how to configure a wireless router's security settings to enhance network security.</w:t>
      </w:r>
    </w:p>
    <w:p w14:paraId="6834F404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Ans: Steps to Secure a Wireless Router:   </w:t>
      </w:r>
    </w:p>
    <w:p w14:paraId="52822EBE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Change default admin password.</w:t>
      </w:r>
    </w:p>
    <w:p w14:paraId="67482170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Use </w:t>
      </w:r>
      <w:r w:rsidRPr="00816DDF">
        <w:rPr>
          <w:rFonts w:ascii="Arial" w:hAnsi="Arial" w:cs="Arial"/>
          <w:b/>
          <w:bCs/>
          <w:lang w:val="en-US"/>
        </w:rPr>
        <w:t>WPA3/WPA2</w:t>
      </w:r>
      <w:r w:rsidRPr="00816DDF">
        <w:rPr>
          <w:rFonts w:ascii="Arial" w:hAnsi="Arial" w:cs="Arial"/>
          <w:lang w:val="en-US"/>
        </w:rPr>
        <w:t xml:space="preserve"> encryption.</w:t>
      </w:r>
    </w:p>
    <w:p w14:paraId="5537AD8A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lastRenderedPageBreak/>
        <w:t>Set a strong Wi-Fi password.</w:t>
      </w:r>
    </w:p>
    <w:p w14:paraId="54095788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Change SSID (avoid default/personal info).</w:t>
      </w:r>
    </w:p>
    <w:p w14:paraId="056FD26E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Disable WPS.</w:t>
      </w:r>
    </w:p>
    <w:p w14:paraId="2DE86728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Enable firewall.</w:t>
      </w:r>
    </w:p>
    <w:p w14:paraId="47CA2EEA" w14:textId="77777777" w:rsidR="00816DDF" w:rsidRP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Update firmware.</w:t>
      </w:r>
    </w:p>
    <w:p w14:paraId="3276A87E" w14:textId="77777777" w:rsidR="00816DDF" w:rsidRDefault="00816DDF" w:rsidP="00816DDF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(Optional) Use MAC filtering &amp; Guest Wi-Fi.</w:t>
      </w:r>
    </w:p>
    <w:p w14:paraId="1BB1438D" w14:textId="77777777" w:rsidR="009213B4" w:rsidRPr="00816DDF" w:rsidRDefault="009213B4" w:rsidP="009213B4">
      <w:pPr>
        <w:ind w:left="720"/>
        <w:rPr>
          <w:rFonts w:ascii="Arial" w:hAnsi="Arial" w:cs="Arial"/>
          <w:lang w:val="en-US"/>
        </w:rPr>
      </w:pPr>
    </w:p>
    <w:p w14:paraId="0D2AA951" w14:textId="77777777" w:rsidR="00816DDF" w:rsidRPr="00816DDF" w:rsidRDefault="00816DDF" w:rsidP="00816DDF">
      <w:pPr>
        <w:rPr>
          <w:rFonts w:ascii="Arial" w:hAnsi="Arial" w:cs="Arial"/>
          <w:b/>
          <w:bCs/>
          <w:u w:val="single"/>
          <w:lang w:val="en-US"/>
        </w:rPr>
      </w:pPr>
      <w:r w:rsidRPr="00816DDF">
        <w:rPr>
          <w:rFonts w:ascii="Arial" w:hAnsi="Arial" w:cs="Arial"/>
          <w:b/>
          <w:bCs/>
          <w:u w:val="single"/>
          <w:lang w:val="en-US"/>
        </w:rPr>
        <w:t>Section 5: Essay</w:t>
      </w:r>
    </w:p>
    <w:p w14:paraId="38AE3D1A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0F6ADC86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11. Discuss the importance of network documentation and provide examples of information that should be documented.</w:t>
      </w:r>
    </w:p>
    <w:p w14:paraId="119ABE80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>Ans:  Importance of Network Documentation</w:t>
      </w:r>
    </w:p>
    <w:p w14:paraId="788AE25A" w14:textId="77777777" w:rsidR="00816DDF" w:rsidRPr="00816DDF" w:rsidRDefault="00816DDF" w:rsidP="00816DDF">
      <w:p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Network documentation is </w:t>
      </w:r>
      <w:r w:rsidRPr="00816DDF">
        <w:rPr>
          <w:rFonts w:ascii="Arial" w:hAnsi="Arial" w:cs="Arial"/>
          <w:b/>
          <w:bCs/>
          <w:lang w:val="en-US"/>
        </w:rPr>
        <w:t>critical</w:t>
      </w:r>
      <w:r w:rsidRPr="00816DDF">
        <w:rPr>
          <w:rFonts w:ascii="Arial" w:hAnsi="Arial" w:cs="Arial"/>
          <w:lang w:val="en-US"/>
        </w:rPr>
        <w:t xml:space="preserve"> for managing, troubleshooting, and securing a network.</w:t>
      </w:r>
    </w:p>
    <w:p w14:paraId="031A9D32" w14:textId="77777777" w:rsidR="00816DDF" w:rsidRPr="00816DDF" w:rsidRDefault="00816DDF" w:rsidP="00816DDF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Helps </w:t>
      </w:r>
      <w:r w:rsidRPr="00816DDF">
        <w:rPr>
          <w:rFonts w:ascii="Arial" w:hAnsi="Arial" w:cs="Arial"/>
          <w:b/>
          <w:bCs/>
          <w:lang w:val="en-US"/>
        </w:rPr>
        <w:t>administrators</w:t>
      </w:r>
      <w:r w:rsidRPr="00816DDF">
        <w:rPr>
          <w:rFonts w:ascii="Arial" w:hAnsi="Arial" w:cs="Arial"/>
          <w:lang w:val="en-US"/>
        </w:rPr>
        <w:t xml:space="preserve"> understand the structure and configuration.</w:t>
      </w:r>
    </w:p>
    <w:p w14:paraId="2F0D3C70" w14:textId="77777777" w:rsidR="00816DDF" w:rsidRPr="00816DDF" w:rsidRDefault="00816DDF" w:rsidP="00816DDF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Speeds up </w:t>
      </w:r>
      <w:r w:rsidRPr="00816DDF">
        <w:rPr>
          <w:rFonts w:ascii="Arial" w:hAnsi="Arial" w:cs="Arial"/>
          <w:b/>
          <w:bCs/>
          <w:lang w:val="en-US"/>
        </w:rPr>
        <w:t>troubleshooting</w:t>
      </w:r>
      <w:r w:rsidRPr="00816DDF">
        <w:rPr>
          <w:rFonts w:ascii="Arial" w:hAnsi="Arial" w:cs="Arial"/>
          <w:lang w:val="en-US"/>
        </w:rPr>
        <w:t xml:space="preserve"> when problems occur.</w:t>
      </w:r>
    </w:p>
    <w:p w14:paraId="29D47426" w14:textId="77777777" w:rsidR="00816DDF" w:rsidRPr="00816DDF" w:rsidRDefault="00816DDF" w:rsidP="00816DDF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Ensures smooth </w:t>
      </w:r>
      <w:r w:rsidRPr="00816DDF">
        <w:rPr>
          <w:rFonts w:ascii="Arial" w:hAnsi="Arial" w:cs="Arial"/>
          <w:b/>
          <w:bCs/>
          <w:lang w:val="en-US"/>
        </w:rPr>
        <w:t>network upgrades/expansions</w:t>
      </w:r>
      <w:r w:rsidRPr="00816DDF">
        <w:rPr>
          <w:rFonts w:ascii="Arial" w:hAnsi="Arial" w:cs="Arial"/>
          <w:lang w:val="en-US"/>
        </w:rPr>
        <w:t>.</w:t>
      </w:r>
    </w:p>
    <w:p w14:paraId="5678B004" w14:textId="77777777" w:rsidR="00816DDF" w:rsidRPr="00816DDF" w:rsidRDefault="00816DDF" w:rsidP="00816DDF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Improves </w:t>
      </w:r>
      <w:r w:rsidRPr="00816DDF">
        <w:rPr>
          <w:rFonts w:ascii="Arial" w:hAnsi="Arial" w:cs="Arial"/>
          <w:b/>
          <w:bCs/>
          <w:lang w:val="en-US"/>
        </w:rPr>
        <w:t>security</w:t>
      </w:r>
      <w:r w:rsidRPr="00816DDF">
        <w:rPr>
          <w:rFonts w:ascii="Arial" w:hAnsi="Arial" w:cs="Arial"/>
          <w:lang w:val="en-US"/>
        </w:rPr>
        <w:t xml:space="preserve"> by tracking devices, users, and configurations.</w:t>
      </w:r>
    </w:p>
    <w:p w14:paraId="6F057DF7" w14:textId="77777777" w:rsidR="00816DDF" w:rsidRPr="00816DDF" w:rsidRDefault="00816DDF" w:rsidP="00816DDF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lang w:val="en-US"/>
        </w:rPr>
        <w:t xml:space="preserve">Acts as a </w:t>
      </w:r>
      <w:r w:rsidRPr="00816DDF">
        <w:rPr>
          <w:rFonts w:ascii="Arial" w:hAnsi="Arial" w:cs="Arial"/>
          <w:b/>
          <w:bCs/>
          <w:lang w:val="en-US"/>
        </w:rPr>
        <w:t>reference guide</w:t>
      </w:r>
      <w:r w:rsidRPr="00816DDF">
        <w:rPr>
          <w:rFonts w:ascii="Arial" w:hAnsi="Arial" w:cs="Arial"/>
          <w:lang w:val="en-US"/>
        </w:rPr>
        <w:t xml:space="preserve"> for new IT staff or in case of emergencies.</w:t>
      </w:r>
    </w:p>
    <w:p w14:paraId="40BE57E1" w14:textId="77777777" w:rsidR="00816DDF" w:rsidRPr="00816DDF" w:rsidRDefault="00816DDF" w:rsidP="00816DDF">
      <w:pPr>
        <w:rPr>
          <w:rFonts w:ascii="Arial" w:hAnsi="Arial" w:cs="Arial"/>
          <w:b/>
          <w:bCs/>
          <w:lang w:val="en-US"/>
        </w:rPr>
      </w:pPr>
      <w:r w:rsidRPr="00816DDF">
        <w:rPr>
          <w:rFonts w:ascii="Segoe UI Emoji" w:hAnsi="Segoe UI Emoji" w:cs="Segoe UI Emoji"/>
          <w:b/>
          <w:bCs/>
          <w:lang w:val="en-US"/>
        </w:rPr>
        <w:t>🔹</w:t>
      </w:r>
      <w:r w:rsidRPr="00816DDF">
        <w:rPr>
          <w:rFonts w:ascii="Arial" w:hAnsi="Arial" w:cs="Arial"/>
          <w:b/>
          <w:bCs/>
          <w:lang w:val="en-US"/>
        </w:rPr>
        <w:t xml:space="preserve"> Examples of Information to Document</w:t>
      </w:r>
    </w:p>
    <w:p w14:paraId="613E22FC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Network Topology Diagrams</w:t>
      </w:r>
      <w:r w:rsidRPr="00816DDF">
        <w:rPr>
          <w:rFonts w:ascii="Arial" w:hAnsi="Arial" w:cs="Arial"/>
          <w:lang w:val="en-US"/>
        </w:rPr>
        <w:t xml:space="preserve"> → physical &amp; logical layout of devices.</w:t>
      </w:r>
    </w:p>
    <w:p w14:paraId="27D10BFE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IP Addressing Scheme</w:t>
      </w:r>
      <w:r w:rsidRPr="00816DDF">
        <w:rPr>
          <w:rFonts w:ascii="Arial" w:hAnsi="Arial" w:cs="Arial"/>
          <w:lang w:val="en-US"/>
        </w:rPr>
        <w:t xml:space="preserve"> → static &amp; dynamic IPs, subnets, gateways.</w:t>
      </w:r>
    </w:p>
    <w:p w14:paraId="19C5DF13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Device Inventory</w:t>
      </w:r>
      <w:r w:rsidRPr="00816DDF">
        <w:rPr>
          <w:rFonts w:ascii="Arial" w:hAnsi="Arial" w:cs="Arial"/>
          <w:lang w:val="en-US"/>
        </w:rPr>
        <w:t xml:space="preserve"> → routers, switches, firewalls, servers with model/serial numbers.</w:t>
      </w:r>
    </w:p>
    <w:p w14:paraId="570BA089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Configuration Files</w:t>
      </w:r>
      <w:r w:rsidRPr="00816DDF">
        <w:rPr>
          <w:rFonts w:ascii="Arial" w:hAnsi="Arial" w:cs="Arial"/>
          <w:lang w:val="en-US"/>
        </w:rPr>
        <w:t xml:space="preserve"> → backup of router/switch/firewall settings.</w:t>
      </w:r>
    </w:p>
    <w:p w14:paraId="741A904B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User Accounts &amp; Permissions</w:t>
      </w:r>
      <w:r w:rsidRPr="00816DDF">
        <w:rPr>
          <w:rFonts w:ascii="Arial" w:hAnsi="Arial" w:cs="Arial"/>
          <w:lang w:val="en-US"/>
        </w:rPr>
        <w:t xml:space="preserve"> → who has access and at what level.</w:t>
      </w:r>
    </w:p>
    <w:p w14:paraId="3A1E75FF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Network Policies</w:t>
      </w:r>
      <w:r w:rsidRPr="00816DDF">
        <w:rPr>
          <w:rFonts w:ascii="Arial" w:hAnsi="Arial" w:cs="Arial"/>
          <w:lang w:val="en-US"/>
        </w:rPr>
        <w:t xml:space="preserve"> → security rules, VLAN configurations, firewall rules.</w:t>
      </w:r>
    </w:p>
    <w:p w14:paraId="3DA18F14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Maintenance Logs</w:t>
      </w:r>
      <w:r w:rsidRPr="00816DDF">
        <w:rPr>
          <w:rFonts w:ascii="Arial" w:hAnsi="Arial" w:cs="Arial"/>
          <w:lang w:val="en-US"/>
        </w:rPr>
        <w:t xml:space="preserve"> → updates, patches, hardware replacements.</w:t>
      </w:r>
    </w:p>
    <w:p w14:paraId="79FACB21" w14:textId="77777777" w:rsidR="00816DDF" w:rsidRPr="00816DDF" w:rsidRDefault="00816DDF" w:rsidP="00816DDF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16DDF">
        <w:rPr>
          <w:rFonts w:ascii="Arial" w:hAnsi="Arial" w:cs="Arial"/>
          <w:b/>
          <w:bCs/>
          <w:lang w:val="en-US"/>
        </w:rPr>
        <w:t>ISP &amp; Vendor Information</w:t>
      </w:r>
      <w:r w:rsidRPr="00816DDF">
        <w:rPr>
          <w:rFonts w:ascii="Arial" w:hAnsi="Arial" w:cs="Arial"/>
          <w:lang w:val="en-US"/>
        </w:rPr>
        <w:t xml:space="preserve"> → contact details, service agreements.</w:t>
      </w:r>
    </w:p>
    <w:p w14:paraId="254F9B2A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7A005C91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7AEC1D5C" w14:textId="77777777" w:rsidR="00816DDF" w:rsidRPr="00816DDF" w:rsidRDefault="00816DDF" w:rsidP="00816DDF">
      <w:pPr>
        <w:rPr>
          <w:rFonts w:ascii="Arial" w:hAnsi="Arial" w:cs="Arial"/>
          <w:lang w:val="en-US"/>
        </w:rPr>
      </w:pPr>
    </w:p>
    <w:p w14:paraId="58059327" w14:textId="77777777" w:rsidR="00816DDF" w:rsidRPr="009213B4" w:rsidRDefault="00816DDF">
      <w:pPr>
        <w:rPr>
          <w:rFonts w:ascii="Arial" w:hAnsi="Arial" w:cs="Arial"/>
        </w:rPr>
      </w:pPr>
    </w:p>
    <w:sectPr w:rsidR="00816DDF" w:rsidRPr="0092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F67"/>
    <w:multiLevelType w:val="multilevel"/>
    <w:tmpl w:val="B8DA1660"/>
    <w:lvl w:ilvl="0">
      <w:start w:val="1"/>
      <w:numFmt w:val="decimal"/>
      <w:lvlText w:val="%1)"/>
      <w:lvlJc w:val="left"/>
      <w:pPr>
        <w:ind w:left="720" w:hanging="283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C823C0D"/>
    <w:multiLevelType w:val="multilevel"/>
    <w:tmpl w:val="1AF8019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5EB46264"/>
    <w:multiLevelType w:val="multilevel"/>
    <w:tmpl w:val="AEA0E4F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78DF4E3C"/>
    <w:multiLevelType w:val="multilevel"/>
    <w:tmpl w:val="3EF495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7076352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0586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60115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64844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DF"/>
    <w:rsid w:val="00036F9A"/>
    <w:rsid w:val="002E0B39"/>
    <w:rsid w:val="00816DDF"/>
    <w:rsid w:val="009213B4"/>
    <w:rsid w:val="00F3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0B8B6CC"/>
  <w15:chartTrackingRefBased/>
  <w15:docId w15:val="{08F22D7F-9B95-47B7-B558-37069AE1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Dhruval V. Gajjar</dc:creator>
  <cp:keywords/>
  <dc:description/>
  <cp:lastModifiedBy>Dhruval V. Gajjar</cp:lastModifiedBy>
  <cp:revision>4</cp:revision>
  <dcterms:created xsi:type="dcterms:W3CDTF">2025-12-23T06:10:00Z</dcterms:created>
  <dcterms:modified xsi:type="dcterms:W3CDTF">2025-12-23T06:18:00Z</dcterms:modified>
</cp:coreProperties>
</file>