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8A4F0" w14:textId="77777777" w:rsidR="001A7CF7" w:rsidRDefault="00000000">
      <w:pPr>
        <w:pStyle w:val="Titel"/>
      </w:pPr>
      <w:r>
        <w:t>Technical Documentation</w:t>
      </w:r>
    </w:p>
    <w:p w14:paraId="4E9C500C" w14:textId="77777777" w:rsidR="001A7CF7" w:rsidRDefault="001A7CF7">
      <w:pPr>
        <w:pStyle w:val="Text"/>
      </w:pPr>
    </w:p>
    <w:p w14:paraId="5DB7B36D" w14:textId="77777777" w:rsidR="001A7CF7" w:rsidRDefault="00000000">
      <w:pPr>
        <w:pStyle w:val="Text"/>
      </w:pPr>
      <w:r>
        <w:rPr>
          <w:lang w:val="nl-NL"/>
        </w:rPr>
        <w:t xml:space="preserve">DevOps </w:t>
      </w:r>
      <w:r>
        <w:t xml:space="preserve">– </w:t>
      </w:r>
      <w:r>
        <w:rPr>
          <w:lang w:val="fr-FR"/>
        </w:rPr>
        <w:t>Examination Report</w:t>
      </w:r>
    </w:p>
    <w:p w14:paraId="6B6B38FB" w14:textId="77777777" w:rsidR="001A7CF7" w:rsidRDefault="00000000">
      <w:pPr>
        <w:pStyle w:val="Text"/>
      </w:pPr>
      <w:r w:rsidRPr="00041AE6">
        <w:rPr>
          <w:lang w:val="en-IN"/>
        </w:rPr>
        <w:t>Version 1.0</w:t>
      </w:r>
    </w:p>
    <w:p w14:paraId="0B75F3F7" w14:textId="77777777" w:rsidR="001A7CF7" w:rsidRDefault="00000000">
      <w:pPr>
        <w:pStyle w:val="Text"/>
      </w:pPr>
      <w:r>
        <w:t>written by</w:t>
      </w:r>
    </w:p>
    <w:p w14:paraId="471D0B18" w14:textId="4A95B899" w:rsidR="001A7CF7" w:rsidRPr="00B50B08" w:rsidRDefault="00A35C79">
      <w:pPr>
        <w:pStyle w:val="Text"/>
        <w:rPr>
          <w:lang w:val="de-DE"/>
        </w:rPr>
      </w:pPr>
      <w:r w:rsidRPr="00B50B08">
        <w:rPr>
          <w:lang w:val="de-DE"/>
        </w:rPr>
        <w:t>Dhruv Garg</w:t>
      </w:r>
      <w:r w:rsidR="00000000" w:rsidRPr="00B50B08">
        <w:rPr>
          <w:lang w:val="de-DE"/>
        </w:rPr>
        <w:br/>
      </w:r>
      <w:r w:rsidR="00B50B08" w:rsidRPr="00B50B08">
        <w:rPr>
          <w:lang w:val="de-DE"/>
        </w:rPr>
        <w:t>Dhruv.Garg@stud.srh-university.de</w:t>
      </w:r>
    </w:p>
    <w:p w14:paraId="403F72AF" w14:textId="752CFA97" w:rsidR="001A7CF7" w:rsidRPr="00B50B08" w:rsidRDefault="00A35C79">
      <w:pPr>
        <w:pStyle w:val="Text"/>
        <w:rPr>
          <w:lang w:val="de-DE"/>
        </w:rPr>
      </w:pPr>
      <w:r w:rsidRPr="00B50B08">
        <w:rPr>
          <w:lang w:val="de-DE"/>
        </w:rPr>
        <w:t>Vansh</w:t>
      </w:r>
      <w:r w:rsidR="00000000" w:rsidRPr="00B50B08">
        <w:rPr>
          <w:lang w:val="de-DE"/>
        </w:rPr>
        <w:br/>
      </w:r>
      <w:r w:rsidR="00B50B08">
        <w:rPr>
          <w:lang w:val="de-DE"/>
        </w:rPr>
        <w:t>Vansh.Vansh</w:t>
      </w:r>
      <w:r w:rsidR="00B50B08" w:rsidRPr="00B50B08">
        <w:rPr>
          <w:lang w:val="de-DE"/>
        </w:rPr>
        <w:t>@stud.srh-university.de</w:t>
      </w:r>
    </w:p>
    <w:p w14:paraId="5D1F6AAE" w14:textId="176027EE" w:rsidR="001A7CF7" w:rsidRDefault="00A35C79">
      <w:pPr>
        <w:pStyle w:val="Text"/>
      </w:pPr>
      <w:r>
        <w:t>Nitesh Kumar</w:t>
      </w:r>
      <w:r w:rsidR="00000000">
        <w:br/>
      </w:r>
      <w:r w:rsidR="00B50B08">
        <w:t>Nitesh.Kumar</w:t>
      </w:r>
      <w:r w:rsidR="00B50B08" w:rsidRPr="00B50B08">
        <w:t>@stud.srh-university.de</w:t>
      </w:r>
    </w:p>
    <w:p w14:paraId="194C7D84" w14:textId="42FD0E5C" w:rsidR="001A7CF7" w:rsidRPr="00B50B08" w:rsidRDefault="00000000">
      <w:pPr>
        <w:pStyle w:val="Text"/>
        <w:rPr>
          <w:lang w:val="de-DE"/>
        </w:rPr>
      </w:pPr>
      <w:r>
        <w:rPr>
          <w:lang w:val="fr-FR"/>
        </w:rPr>
        <w:t>Lecturer:</w:t>
      </w:r>
      <w:r w:rsidR="00A35C79" w:rsidRPr="00B50B08">
        <w:rPr>
          <w:rFonts w:ascii="Times New Roman" w:hAnsi="Times New Roman" w:cs="Times New Roman"/>
          <w:color w:val="auto"/>
          <w:sz w:val="24"/>
          <w:szCs w:val="24"/>
          <w:lang w:val="de-DE" w:eastAsia="en-US"/>
          <w14:textOutline w14:w="0" w14:cap="rnd" w14:cmpd="sng" w14:algn="ctr">
            <w14:noFill/>
            <w14:prstDash w14:val="solid"/>
            <w14:bevel/>
          </w14:textOutline>
        </w:rPr>
        <w:t xml:space="preserve"> </w:t>
      </w:r>
      <w:r w:rsidR="00A35C79" w:rsidRPr="00B50B08">
        <w:rPr>
          <w:lang w:val="de-DE"/>
        </w:rPr>
        <w:t>Prof. Dr. Klaus D. Schwarz</w:t>
      </w:r>
    </w:p>
    <w:p w14:paraId="2677DE70" w14:textId="206FD811" w:rsidR="001A7CF7" w:rsidRPr="00A35C79" w:rsidRDefault="00000000">
      <w:pPr>
        <w:pStyle w:val="Text"/>
        <w:rPr>
          <w:lang w:val="en-IN"/>
        </w:rPr>
      </w:pPr>
      <w:r>
        <w:t>Course:</w:t>
      </w:r>
      <w:r w:rsidR="00A35C79">
        <w:t xml:space="preserve"> </w:t>
      </w:r>
      <w:r w:rsidR="00A35C79" w:rsidRPr="00A35C79">
        <w:rPr>
          <w:lang w:val="en-IN"/>
        </w:rPr>
        <w:t>IT Security Management (ITSM) and DevOps</w:t>
      </w:r>
    </w:p>
    <w:p w14:paraId="5F9D2BFA" w14:textId="6183C595" w:rsidR="001A7CF7" w:rsidRDefault="00000000">
      <w:pPr>
        <w:pStyle w:val="Text"/>
        <w:rPr>
          <w:lang w:val="en-IN"/>
        </w:rPr>
      </w:pPr>
      <w:r w:rsidRPr="00041AE6">
        <w:rPr>
          <w:lang w:val="en-IN"/>
        </w:rPr>
        <w:t>Date:</w:t>
      </w:r>
      <w:r w:rsidR="00A35C79">
        <w:rPr>
          <w:lang w:val="en-IN"/>
        </w:rPr>
        <w:t xml:space="preserve"> </w:t>
      </w:r>
      <w:r w:rsidR="00AA7E3D">
        <w:rPr>
          <w:lang w:val="en-IN"/>
        </w:rPr>
        <w:t>01 March</w:t>
      </w:r>
      <w:r w:rsidR="00A35C79">
        <w:rPr>
          <w:lang w:val="en-IN"/>
        </w:rPr>
        <w:t xml:space="preserve"> 2026</w:t>
      </w:r>
    </w:p>
    <w:p w14:paraId="61A7B82C" w14:textId="77777777" w:rsidR="00041AE6" w:rsidRDefault="00041AE6">
      <w:pPr>
        <w:pStyle w:val="Text"/>
        <w:rPr>
          <w:lang w:val="en-IN"/>
        </w:rPr>
      </w:pPr>
    </w:p>
    <w:p w14:paraId="1FF0C2A1" w14:textId="77777777" w:rsidR="00041AE6" w:rsidRDefault="00041AE6">
      <w:pPr>
        <w:pStyle w:val="Text"/>
      </w:pPr>
    </w:p>
    <w:p w14:paraId="4B0EB276" w14:textId="77777777" w:rsidR="00041AE6" w:rsidRDefault="00041AE6">
      <w:pPr>
        <w:pStyle w:val="Text"/>
      </w:pPr>
    </w:p>
    <w:p w14:paraId="13DBD5FF" w14:textId="77777777" w:rsidR="00041AE6" w:rsidRDefault="00041AE6">
      <w:pPr>
        <w:pStyle w:val="Text"/>
      </w:pPr>
    </w:p>
    <w:p w14:paraId="5CE4C9A6" w14:textId="77777777" w:rsidR="00041AE6" w:rsidRDefault="00041AE6">
      <w:pPr>
        <w:pStyle w:val="Text"/>
      </w:pPr>
    </w:p>
    <w:p w14:paraId="64E78C62" w14:textId="77777777" w:rsidR="00041AE6" w:rsidRDefault="00041AE6">
      <w:pPr>
        <w:pStyle w:val="Text"/>
      </w:pPr>
    </w:p>
    <w:p w14:paraId="2ABA306E" w14:textId="77777777" w:rsidR="00041AE6" w:rsidRDefault="00041AE6">
      <w:pPr>
        <w:pStyle w:val="Text"/>
      </w:pPr>
    </w:p>
    <w:p w14:paraId="2092A0D6" w14:textId="77777777" w:rsidR="00041AE6" w:rsidRDefault="00041AE6">
      <w:pPr>
        <w:pStyle w:val="Text"/>
      </w:pPr>
    </w:p>
    <w:p w14:paraId="56F277AE" w14:textId="77777777" w:rsidR="00041AE6" w:rsidRDefault="00041AE6">
      <w:pPr>
        <w:pStyle w:val="Text"/>
      </w:pPr>
    </w:p>
    <w:p w14:paraId="52781FE8" w14:textId="77777777" w:rsidR="00041AE6" w:rsidRDefault="00041AE6">
      <w:pPr>
        <w:pStyle w:val="Text"/>
      </w:pPr>
    </w:p>
    <w:p w14:paraId="1D38F19C" w14:textId="77777777" w:rsidR="00041AE6" w:rsidRDefault="00041AE6">
      <w:pPr>
        <w:pStyle w:val="Text"/>
      </w:pPr>
    </w:p>
    <w:p w14:paraId="1D187CDC" w14:textId="77777777" w:rsidR="00041AE6" w:rsidRDefault="00041AE6">
      <w:pPr>
        <w:pStyle w:val="Text"/>
      </w:pPr>
    </w:p>
    <w:p w14:paraId="344948DE" w14:textId="03FB317E" w:rsidR="00041AE6" w:rsidRDefault="00000000" w:rsidP="00B81610">
      <w:pPr>
        <w:pStyle w:val="berschrift"/>
      </w:pPr>
      <w:r>
        <w:lastRenderedPageBreak/>
        <w:t>1 Project Context and Objectives</w:t>
      </w:r>
    </w:p>
    <w:p w14:paraId="2EB90C9D" w14:textId="45B915A6" w:rsidR="00041AE6" w:rsidRPr="00041AE6" w:rsidRDefault="00041AE6" w:rsidP="00041AE6">
      <w:pPr>
        <w:pStyle w:val="Text"/>
      </w:pPr>
      <w:r w:rsidRPr="00041AE6">
        <w:t>The primary objective of this project was to act as a DevOps consultant to onboard the public "IceCream" web application into a modern, containerized, and scalable deployment. The project required migrating the raw source code into a standalone Docker container, orchestrating a local multi-container environment with Docker Compose, and ultimately deploying the system into a local Kubernetes cluster using Minikube. Key objectives also included validating functionality, executing a simulated load test of 500 requests over 60 seconds , and proving the fault tolerance of the cluster by simulating a container crash.</w:t>
      </w:r>
    </w:p>
    <w:p w14:paraId="44884738" w14:textId="56A65A3B" w:rsidR="00041AE6" w:rsidRDefault="00000000" w:rsidP="00B81610">
      <w:pPr>
        <w:pStyle w:val="berschrift"/>
      </w:pPr>
      <w:r>
        <w:t>2 Containerization and Setup</w:t>
      </w:r>
    </w:p>
    <w:p w14:paraId="05C38775" w14:textId="4EFE11BC" w:rsidR="00041AE6" w:rsidRPr="00041AE6" w:rsidRDefault="00041AE6" w:rsidP="00041AE6">
      <w:pPr>
        <w:pStyle w:val="Text"/>
      </w:pPr>
      <w:r w:rsidRPr="00041AE6">
        <w:t>The initial phase involved containerizing the Node.js application. A Dockerfile was created to package the IceCream application into a minimal, production-ready container image. Following this, a docker-compose.yaml file was configured to define both the web application and a MongoDB database service, ensuring the correct environment variables and volume mounts were established for local testing. The image was successfully built and tested locally, confirming that the web application could successfully connect to the database and serve traffic.</w:t>
      </w:r>
    </w:p>
    <w:p w14:paraId="31BDD705" w14:textId="46E070C2" w:rsidR="00041AE6" w:rsidRDefault="00000000" w:rsidP="00B81610">
      <w:pPr>
        <w:pStyle w:val="berschrift"/>
      </w:pPr>
      <w:r>
        <w:t>3 Kubernetes Deployment</w:t>
      </w:r>
    </w:p>
    <w:p w14:paraId="45A11060" w14:textId="1E09A128" w:rsidR="00B81610" w:rsidRPr="00041AE6" w:rsidRDefault="00041AE6" w:rsidP="00041AE6">
      <w:pPr>
        <w:pStyle w:val="Text"/>
      </w:pPr>
      <w:r w:rsidRPr="00041AE6">
        <w:t>Following successful containerization, the application was transitioned to a local Kubernetes cluster using Minikube configured with the Docker driver. Two primary deployment manifests were created: mongo.yaml and web.yaml. The MongoDB deployment utilized a standard Deployment and an internal ClusterIP Service for secure, cluster-internal communication. The IceCream web application was configured as a Deployment with 3 desired replicas to ensure high availability . The web deployment included strict resource requests and limits (CPU and Memory) to prevent resource starvation, alongside properly configured liveness and readiness probes to ensure pods only received traffic when fully initialized . Finally, a NodePort Service was implemented to expose the web application outside the cluster for user access.</w:t>
      </w:r>
    </w:p>
    <w:p w14:paraId="5B88A749" w14:textId="2B52AED3" w:rsidR="00041AE6" w:rsidRDefault="00000000" w:rsidP="00B81610">
      <w:pPr>
        <w:pStyle w:val="berschrift"/>
      </w:pPr>
      <w:r>
        <w:t>4 Functional Validation and Load Testing</w:t>
      </w:r>
    </w:p>
    <w:p w14:paraId="38EE2927" w14:textId="0D21BC13" w:rsidR="00026723" w:rsidRPr="00041AE6" w:rsidRDefault="00041AE6" w:rsidP="00041AE6">
      <w:pPr>
        <w:pStyle w:val="Text"/>
      </w:pPr>
      <w:r w:rsidRPr="00041AE6">
        <w:t>Functional validation was confirmed by port-forwarding the web Service to the local machine, verifying that the web interface loaded correctly and could read/write data to the MongoDB pod . To evaluate performance under stress, a simulated load test was executed. The Kubernetes metrics-server add-on was enabled to track real-time resource consumption . A temporary busybox pod was then deployed to run a continuous wget loop against the internal web-service endpoint, successfully simulating over 500 concurrent requests over a 60-second period . Utilizing the kubectl top pods command during this window revealed a clear spike in CPU usage across the web replica pods, proving that the cluster accurately distributed the traffic load and the resource limits functioned as intended.</w:t>
      </w:r>
    </w:p>
    <w:p w14:paraId="35CBAAA2" w14:textId="77777777" w:rsidR="001A7CF7" w:rsidRDefault="00000000">
      <w:pPr>
        <w:pStyle w:val="berschrift"/>
      </w:pPr>
      <w:r>
        <w:lastRenderedPageBreak/>
        <w:t>5 Observability and Fault Tolerance</w:t>
      </w:r>
    </w:p>
    <w:p w14:paraId="56A0ACB9" w14:textId="070866F6" w:rsidR="00026723" w:rsidRPr="00026723" w:rsidRDefault="00026723" w:rsidP="00026723">
      <w:pPr>
        <w:pStyle w:val="Text"/>
      </w:pPr>
      <w:r w:rsidRPr="00026723">
        <w:t>To ensure the reliability of the deployment, standard observability tools were utilized. Basic cluster health was monitored using kubectl get pods and kubectl logs to debug initial connection string mismatches between the web deployment and the database . To prove fault tolerance, a deliberate container crash was simulated by actively deleting one of the running web-deployment replica pods. Observability metrics confirmed that the Kubernetes control plane instantly detected the discrepancy between the desired state (3 replicas) and the current state (2 replicas). Within 7 seconds, a replacement pod was automatically provisioned and transitioned to a running state, proving the cluster's self-healing capabilities.</w:t>
      </w:r>
    </w:p>
    <w:p w14:paraId="615DD294" w14:textId="77777777" w:rsidR="001A7CF7" w:rsidRDefault="00000000">
      <w:pPr>
        <w:pStyle w:val="berschrift"/>
      </w:pPr>
      <w:r>
        <w:t>6 Reflections and Challenges</w:t>
      </w:r>
    </w:p>
    <w:p w14:paraId="6C2686EC" w14:textId="643FA4FD" w:rsidR="00026723" w:rsidRPr="00026723" w:rsidRDefault="00026723" w:rsidP="00026723">
      <w:pPr>
        <w:pStyle w:val="Text"/>
      </w:pPr>
      <w:r w:rsidRPr="00026723">
        <w:t>The transition from a local source code repository to a fully orchestrated Kubernetes cluster presented several key challenges. The most significant hurdle was configuring the internal network routing and health probes for the web deployment . Initially, the web pods entered a crash loop because they attempted to bind to their internal pod IP rather than 0.0.0.0, and they required a longer initialDelaySeconds to allow the MongoDB container to fully initialize before accepting traffic. By implementing the HOSTNAME environment variable override and adjusting the probe delays, the deployment stabilized. This project reinforced the critical importance of declarative configurations, proper resource limits, and the immense value of Kubernetes' automated fault-tolerance mechanisms in maintaining high availability.</w:t>
      </w:r>
    </w:p>
    <w:p w14:paraId="67646DC7" w14:textId="77777777" w:rsidR="001A7CF7" w:rsidRDefault="00000000">
      <w:pPr>
        <w:pStyle w:val="berschrift"/>
      </w:pPr>
      <w:r>
        <w:t>7 Appendix (e.g., screenshots, configs, test results)</w:t>
      </w:r>
    </w:p>
    <w:p w14:paraId="17978462" w14:textId="77777777" w:rsidR="00026723" w:rsidRDefault="00026723" w:rsidP="00026723">
      <w:pPr>
        <w:pStyle w:val="Text"/>
      </w:pPr>
    </w:p>
    <w:p w14:paraId="5FE61753" w14:textId="77777777" w:rsidR="00026723" w:rsidRPr="00026723" w:rsidRDefault="00026723" w:rsidP="00026723">
      <w:pPr>
        <w:pStyle w:val="Text"/>
        <w:rPr>
          <w:lang w:val="en-IN"/>
        </w:rPr>
      </w:pPr>
      <w:r w:rsidRPr="00026723">
        <w:rPr>
          <w:b/>
          <w:bCs/>
          <w:lang w:val="en-IN"/>
        </w:rPr>
        <w:t>Appendix A: Proof of Execution (Screenshots)</w:t>
      </w:r>
    </w:p>
    <w:p w14:paraId="1919A4FE" w14:textId="0800921A" w:rsidR="00026723" w:rsidRPr="00026723" w:rsidRDefault="00026723" w:rsidP="00026723">
      <w:pPr>
        <w:pStyle w:val="Text"/>
        <w:numPr>
          <w:ilvl w:val="0"/>
          <w:numId w:val="1"/>
        </w:numPr>
        <w:rPr>
          <w:lang w:val="en-IN"/>
        </w:rPr>
      </w:pPr>
      <w:r w:rsidRPr="00026723">
        <w:rPr>
          <w:b/>
          <w:bCs/>
          <w:lang w:val="en-IN"/>
        </w:rPr>
        <w:t>A.1 Docker Compose Success:</w:t>
      </w:r>
      <w:r w:rsidRPr="00026723">
        <w:rPr>
          <w:lang w:val="en-IN"/>
        </w:rPr>
        <w:t xml:space="preserve"> </w:t>
      </w:r>
      <w:r>
        <w:rPr>
          <w:noProof/>
        </w:rPr>
        <w:drawing>
          <wp:inline distT="0" distB="0" distL="0" distR="0" wp14:anchorId="18F1AE50" wp14:editId="51615659">
            <wp:extent cx="4365488" cy="2456597"/>
            <wp:effectExtent l="0" t="0" r="0" b="1270"/>
            <wp:docPr id="170280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03671" cy="2478084"/>
                    </a:xfrm>
                    <a:prstGeom prst="rect">
                      <a:avLst/>
                    </a:prstGeom>
                    <a:noFill/>
                    <a:ln>
                      <a:noFill/>
                    </a:ln>
                  </pic:spPr>
                </pic:pic>
              </a:graphicData>
            </a:graphic>
          </wp:inline>
        </w:drawing>
      </w:r>
    </w:p>
    <w:p w14:paraId="07DB75F3" w14:textId="21B8A32B" w:rsidR="00026723" w:rsidRPr="00026723" w:rsidRDefault="00026723" w:rsidP="00026723">
      <w:pPr>
        <w:pStyle w:val="Text"/>
        <w:numPr>
          <w:ilvl w:val="0"/>
          <w:numId w:val="1"/>
        </w:numPr>
        <w:rPr>
          <w:lang w:val="en-IN"/>
        </w:rPr>
      </w:pPr>
      <w:r w:rsidRPr="00026723">
        <w:rPr>
          <w:b/>
          <w:bCs/>
          <w:lang w:val="en-IN"/>
        </w:rPr>
        <w:lastRenderedPageBreak/>
        <w:t>A.2 Kubernetes Connection Success:</w:t>
      </w:r>
      <w:r w:rsidRPr="00026723">
        <w:rPr>
          <w:lang w:val="en-IN"/>
        </w:rPr>
        <w:t xml:space="preserve"> </w:t>
      </w:r>
      <w:r>
        <w:rPr>
          <w:noProof/>
        </w:rPr>
        <w:drawing>
          <wp:inline distT="0" distB="0" distL="0" distR="0" wp14:anchorId="4358617E" wp14:editId="1791D9E8">
            <wp:extent cx="5049672" cy="2841609"/>
            <wp:effectExtent l="0" t="0" r="0" b="0"/>
            <wp:docPr id="292466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56846" cy="2845646"/>
                    </a:xfrm>
                    <a:prstGeom prst="rect">
                      <a:avLst/>
                    </a:prstGeom>
                    <a:noFill/>
                    <a:ln>
                      <a:noFill/>
                    </a:ln>
                  </pic:spPr>
                </pic:pic>
              </a:graphicData>
            </a:graphic>
          </wp:inline>
        </w:drawing>
      </w:r>
    </w:p>
    <w:p w14:paraId="09489E4F" w14:textId="70A27AF5" w:rsidR="00026723" w:rsidRPr="00026723" w:rsidRDefault="00026723" w:rsidP="00026723">
      <w:pPr>
        <w:pStyle w:val="Text"/>
        <w:numPr>
          <w:ilvl w:val="0"/>
          <w:numId w:val="1"/>
        </w:numPr>
        <w:rPr>
          <w:lang w:val="en-IN"/>
        </w:rPr>
      </w:pPr>
      <w:r w:rsidRPr="00026723">
        <w:rPr>
          <w:b/>
          <w:bCs/>
          <w:lang w:val="en-IN"/>
        </w:rPr>
        <w:t>A.3 Load Test and CPU Metrics:</w:t>
      </w:r>
      <w:r w:rsidRPr="00026723">
        <w:rPr>
          <w:lang w:val="en-IN"/>
        </w:rPr>
        <w:t xml:space="preserve"> </w:t>
      </w:r>
      <w:r>
        <w:rPr>
          <w:noProof/>
        </w:rPr>
        <w:drawing>
          <wp:inline distT="0" distB="0" distL="0" distR="0" wp14:anchorId="24540C81" wp14:editId="483AEC8E">
            <wp:extent cx="5295331" cy="3150232"/>
            <wp:effectExtent l="0" t="0" r="635" b="0"/>
            <wp:docPr id="10987609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13996" cy="3161336"/>
                    </a:xfrm>
                    <a:prstGeom prst="rect">
                      <a:avLst/>
                    </a:prstGeom>
                    <a:noFill/>
                    <a:ln>
                      <a:noFill/>
                    </a:ln>
                  </pic:spPr>
                </pic:pic>
              </a:graphicData>
            </a:graphic>
          </wp:inline>
        </w:drawing>
      </w:r>
    </w:p>
    <w:p w14:paraId="41EDE490" w14:textId="5BF3B990" w:rsidR="00026723" w:rsidRDefault="00026723" w:rsidP="00026723">
      <w:pPr>
        <w:pStyle w:val="Text"/>
        <w:numPr>
          <w:ilvl w:val="0"/>
          <w:numId w:val="1"/>
        </w:numPr>
        <w:rPr>
          <w:lang w:val="en-IN"/>
        </w:rPr>
      </w:pPr>
      <w:r w:rsidRPr="00026723">
        <w:rPr>
          <w:b/>
          <w:bCs/>
          <w:lang w:val="en-IN"/>
        </w:rPr>
        <w:lastRenderedPageBreak/>
        <w:t>A.4 Fault Tolerance / Pod Regeneration:</w:t>
      </w:r>
      <w:r w:rsidRPr="00026723">
        <w:rPr>
          <w:lang w:val="en-IN"/>
        </w:rPr>
        <w:t xml:space="preserve"> </w:t>
      </w:r>
      <w:r w:rsidR="00B81610">
        <w:rPr>
          <w:noProof/>
        </w:rPr>
        <w:drawing>
          <wp:inline distT="0" distB="0" distL="0" distR="0" wp14:anchorId="55F86AE1" wp14:editId="4F3F3E04">
            <wp:extent cx="5015552" cy="2822409"/>
            <wp:effectExtent l="0" t="0" r="0" b="0"/>
            <wp:docPr id="20914646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23001" cy="2826601"/>
                    </a:xfrm>
                    <a:prstGeom prst="rect">
                      <a:avLst/>
                    </a:prstGeom>
                    <a:noFill/>
                    <a:ln>
                      <a:noFill/>
                    </a:ln>
                  </pic:spPr>
                </pic:pic>
              </a:graphicData>
            </a:graphic>
          </wp:inline>
        </w:drawing>
      </w:r>
    </w:p>
    <w:p w14:paraId="16DB6055" w14:textId="77777777" w:rsidR="00A35C79" w:rsidRDefault="00A35C79" w:rsidP="00A35C79">
      <w:pPr>
        <w:pStyle w:val="Text"/>
        <w:ind w:left="720"/>
        <w:rPr>
          <w:b/>
          <w:bCs/>
          <w:lang w:val="en-IN"/>
        </w:rPr>
      </w:pPr>
    </w:p>
    <w:p w14:paraId="41A389E7" w14:textId="77777777" w:rsidR="00A35C79" w:rsidRDefault="00A35C79" w:rsidP="00A35C79">
      <w:pPr>
        <w:pStyle w:val="Text"/>
        <w:ind w:left="720"/>
        <w:rPr>
          <w:lang w:val="en-IN"/>
        </w:rPr>
      </w:pPr>
    </w:p>
    <w:p w14:paraId="31CB9AA2" w14:textId="77777777" w:rsidR="00B81610" w:rsidRPr="00026723" w:rsidRDefault="00B81610" w:rsidP="00B81610">
      <w:pPr>
        <w:pStyle w:val="Text"/>
        <w:rPr>
          <w:lang w:val="en-IN"/>
        </w:rPr>
      </w:pPr>
    </w:p>
    <w:p w14:paraId="5E663410" w14:textId="77777777" w:rsidR="00026723" w:rsidRPr="00026723" w:rsidRDefault="00026723" w:rsidP="00026723">
      <w:pPr>
        <w:pStyle w:val="Text"/>
        <w:rPr>
          <w:lang w:val="en-IN"/>
        </w:rPr>
      </w:pPr>
      <w:r w:rsidRPr="00026723">
        <w:rPr>
          <w:b/>
          <w:bCs/>
          <w:lang w:val="en-IN"/>
        </w:rPr>
        <w:t>Appendix B: Configuration Files (Manifests)</w:t>
      </w:r>
    </w:p>
    <w:p w14:paraId="11E83C28" w14:textId="26A6AD3B" w:rsidR="00026723" w:rsidRDefault="00026723" w:rsidP="00B81610">
      <w:pPr>
        <w:pStyle w:val="Text"/>
        <w:numPr>
          <w:ilvl w:val="0"/>
          <w:numId w:val="7"/>
        </w:numPr>
        <w:rPr>
          <w:lang w:val="en-IN"/>
        </w:rPr>
      </w:pPr>
      <w:r w:rsidRPr="00026723">
        <w:rPr>
          <w:b/>
          <w:bCs/>
          <w:lang w:val="en-IN"/>
        </w:rPr>
        <w:t>B.1 Dockerfile:</w:t>
      </w:r>
    </w:p>
    <w:p w14:paraId="64D30E61"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Use a lightweight Node.js image</w:t>
      </w:r>
    </w:p>
    <w:p w14:paraId="0FDB885E"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FROM node:18-alpine</w:t>
      </w:r>
    </w:p>
    <w:p w14:paraId="6B92C345" w14:textId="6ED4DBFA"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WORKDIR /app</w:t>
      </w:r>
    </w:p>
    <w:p w14:paraId="785A226D"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FIX</w:t>
      </w:r>
    </w:p>
    <w:p w14:paraId="37D45745" w14:textId="7707EA99"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RUN apk add --no-cache git</w:t>
      </w:r>
    </w:p>
    <w:p w14:paraId="6824D4AB"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Copy dependencies and install</w:t>
      </w:r>
    </w:p>
    <w:p w14:paraId="67FFA5D2"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COPY package*.json ./</w:t>
      </w:r>
    </w:p>
    <w:p w14:paraId="104B1EDC" w14:textId="53E7991E"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RUN npm install</w:t>
      </w:r>
    </w:p>
    <w:p w14:paraId="2CEB8D47"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Copy the rest of the app</w:t>
      </w:r>
    </w:p>
    <w:p w14:paraId="6397AED6"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COPY . .</w:t>
      </w:r>
    </w:p>
    <w:p w14:paraId="18CC408B"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EXPOSE 3000</w:t>
      </w:r>
    </w:p>
    <w:p w14:paraId="2A0B8771" w14:textId="05C2AF50" w:rsid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CMD ["npm", "start"]</w:t>
      </w:r>
    </w:p>
    <w:p w14:paraId="1A6174D3" w14:textId="77777777" w:rsidR="00B81610" w:rsidRDefault="00B81610" w:rsidP="00B81610">
      <w:pPr>
        <w:pStyle w:val="Text"/>
        <w:ind w:left="360"/>
        <w:rPr>
          <w:rFonts w:ascii="Times New Roman" w:hAnsi="Times New Roman" w:cs="Times New Roman"/>
          <w:sz w:val="18"/>
          <w:szCs w:val="18"/>
          <w:lang w:val="en-IN"/>
        </w:rPr>
      </w:pPr>
    </w:p>
    <w:p w14:paraId="542180E3" w14:textId="77777777" w:rsidR="00A35C79" w:rsidRPr="00B81610" w:rsidRDefault="00A35C79" w:rsidP="00B81610">
      <w:pPr>
        <w:pStyle w:val="Text"/>
        <w:ind w:left="360"/>
        <w:rPr>
          <w:rFonts w:ascii="Times New Roman" w:hAnsi="Times New Roman" w:cs="Times New Roman"/>
          <w:sz w:val="18"/>
          <w:szCs w:val="18"/>
          <w:lang w:val="en-IN"/>
        </w:rPr>
      </w:pPr>
    </w:p>
    <w:p w14:paraId="22122568" w14:textId="77777777" w:rsidR="00B81610" w:rsidRPr="00026723" w:rsidRDefault="00B81610" w:rsidP="00B81610">
      <w:pPr>
        <w:pStyle w:val="Text"/>
        <w:ind w:left="360"/>
        <w:rPr>
          <w:lang w:val="en-IN"/>
        </w:rPr>
      </w:pPr>
    </w:p>
    <w:p w14:paraId="1558850E" w14:textId="2B65318D" w:rsidR="00026723" w:rsidRDefault="00026723" w:rsidP="00B81610">
      <w:pPr>
        <w:pStyle w:val="Text"/>
        <w:numPr>
          <w:ilvl w:val="0"/>
          <w:numId w:val="7"/>
        </w:numPr>
        <w:rPr>
          <w:lang w:val="en-IN"/>
        </w:rPr>
      </w:pPr>
      <w:r w:rsidRPr="00026723">
        <w:rPr>
          <w:b/>
          <w:bCs/>
          <w:lang w:val="en-IN"/>
        </w:rPr>
        <w:t>B.2 docker-compose.yaml:</w:t>
      </w:r>
    </w:p>
    <w:p w14:paraId="1EBB1E89"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services:</w:t>
      </w:r>
    </w:p>
    <w:p w14:paraId="0B8F273E"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web:</w:t>
      </w:r>
    </w:p>
    <w:p w14:paraId="0DE13537"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build: .</w:t>
      </w:r>
    </w:p>
    <w:p w14:paraId="13C34198"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ports:</w:t>
      </w:r>
    </w:p>
    <w:p w14:paraId="44B82A0D"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 "3000:3000"</w:t>
      </w:r>
    </w:p>
    <w:p w14:paraId="683219A6"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environment:</w:t>
      </w:r>
    </w:p>
    <w:p w14:paraId="650EE8D8"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 This tells the web app to look for the database container named 'mongo' instead of 'localhost'</w:t>
      </w:r>
    </w:p>
    <w:p w14:paraId="080783C2"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 MONGODB_URI=mongodb://admin:password@mongo:27017/?authSource=admin</w:t>
      </w:r>
    </w:p>
    <w:p w14:paraId="2356626D"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 DB_HOST=mongo</w:t>
      </w:r>
    </w:p>
    <w:p w14:paraId="440AA4DF"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depends_on:</w:t>
      </w:r>
    </w:p>
    <w:p w14:paraId="6763DE78"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 mongo</w:t>
      </w:r>
    </w:p>
    <w:p w14:paraId="1599C7D7" w14:textId="68BFCB65"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restart: always</w:t>
      </w:r>
    </w:p>
    <w:p w14:paraId="47944711"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mongo:</w:t>
      </w:r>
    </w:p>
    <w:p w14:paraId="1E77275A"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image: mongo:6.0</w:t>
      </w:r>
    </w:p>
    <w:p w14:paraId="5C2D68CE"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environment:</w:t>
      </w:r>
    </w:p>
    <w:p w14:paraId="551AA11E"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 MONGO_INITDB_ROOT_USERNAME=admin</w:t>
      </w:r>
    </w:p>
    <w:p w14:paraId="79A3E685"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 MONGO_INITDB_ROOT_PASSWORD=password</w:t>
      </w:r>
    </w:p>
    <w:p w14:paraId="1FCF685E"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ports:</w:t>
      </w:r>
    </w:p>
    <w:p w14:paraId="72E38EED"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 "27017:27017"</w:t>
      </w:r>
    </w:p>
    <w:p w14:paraId="754CE2E5" w14:textId="21A96DF2" w:rsidR="00A35C79" w:rsidRPr="00B81610" w:rsidRDefault="00B81610" w:rsidP="00A35C79">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restart: always</w:t>
      </w:r>
    </w:p>
    <w:p w14:paraId="53AC74A3" w14:textId="77777777" w:rsidR="00B81610" w:rsidRPr="00026723" w:rsidRDefault="00B81610" w:rsidP="00B81610">
      <w:pPr>
        <w:pStyle w:val="Text"/>
        <w:ind w:left="360"/>
        <w:rPr>
          <w:lang w:val="en-IN"/>
        </w:rPr>
      </w:pPr>
    </w:p>
    <w:p w14:paraId="7FF5183D" w14:textId="68823E11" w:rsidR="00026723" w:rsidRDefault="00026723" w:rsidP="00B81610">
      <w:pPr>
        <w:pStyle w:val="Text"/>
        <w:numPr>
          <w:ilvl w:val="0"/>
          <w:numId w:val="7"/>
        </w:numPr>
        <w:rPr>
          <w:lang w:val="en-IN"/>
        </w:rPr>
      </w:pPr>
      <w:r w:rsidRPr="00026723">
        <w:rPr>
          <w:b/>
          <w:bCs/>
          <w:lang w:val="en-IN"/>
        </w:rPr>
        <w:t>B.3 mongo.yaml:</w:t>
      </w:r>
    </w:p>
    <w:p w14:paraId="3057F89B" w14:textId="77777777" w:rsidR="00B81610" w:rsidRPr="00B81610" w:rsidRDefault="00B81610" w:rsidP="00B81610">
      <w:pPr>
        <w:pStyle w:val="Text"/>
        <w:ind w:left="360"/>
        <w:rPr>
          <w:sz w:val="18"/>
          <w:szCs w:val="18"/>
          <w:lang w:val="en-IN"/>
        </w:rPr>
      </w:pPr>
      <w:r w:rsidRPr="00B81610">
        <w:rPr>
          <w:sz w:val="18"/>
          <w:szCs w:val="18"/>
          <w:lang w:val="en-IN"/>
        </w:rPr>
        <w:t>apiVersion: apps/v1</w:t>
      </w:r>
    </w:p>
    <w:p w14:paraId="39E92601" w14:textId="77777777" w:rsidR="00B81610" w:rsidRPr="00B81610" w:rsidRDefault="00B81610" w:rsidP="00B81610">
      <w:pPr>
        <w:pStyle w:val="Text"/>
        <w:ind w:left="360"/>
        <w:rPr>
          <w:sz w:val="18"/>
          <w:szCs w:val="18"/>
          <w:lang w:val="en-IN"/>
        </w:rPr>
      </w:pPr>
      <w:r w:rsidRPr="00B81610">
        <w:rPr>
          <w:sz w:val="18"/>
          <w:szCs w:val="18"/>
          <w:lang w:val="en-IN"/>
        </w:rPr>
        <w:t>kind: Deployment</w:t>
      </w:r>
    </w:p>
    <w:p w14:paraId="4063CA15" w14:textId="77777777" w:rsidR="00B81610" w:rsidRPr="00B81610" w:rsidRDefault="00B81610" w:rsidP="00B81610">
      <w:pPr>
        <w:pStyle w:val="Text"/>
        <w:ind w:left="360"/>
        <w:rPr>
          <w:sz w:val="18"/>
          <w:szCs w:val="18"/>
          <w:lang w:val="en-IN"/>
        </w:rPr>
      </w:pPr>
      <w:r w:rsidRPr="00B81610">
        <w:rPr>
          <w:sz w:val="18"/>
          <w:szCs w:val="18"/>
          <w:lang w:val="en-IN"/>
        </w:rPr>
        <w:t>metadata:</w:t>
      </w:r>
    </w:p>
    <w:p w14:paraId="4F4C59AD" w14:textId="77777777" w:rsidR="00B81610" w:rsidRPr="00B81610" w:rsidRDefault="00B81610" w:rsidP="00B81610">
      <w:pPr>
        <w:pStyle w:val="Text"/>
        <w:ind w:left="360"/>
        <w:rPr>
          <w:sz w:val="18"/>
          <w:szCs w:val="18"/>
          <w:lang w:val="en-IN"/>
        </w:rPr>
      </w:pPr>
      <w:r w:rsidRPr="00B81610">
        <w:rPr>
          <w:sz w:val="18"/>
          <w:szCs w:val="18"/>
          <w:lang w:val="en-IN"/>
        </w:rPr>
        <w:t>  name: mongo-deployment</w:t>
      </w:r>
    </w:p>
    <w:p w14:paraId="3F1917B7" w14:textId="77777777" w:rsidR="00B81610" w:rsidRPr="00B81610" w:rsidRDefault="00B81610" w:rsidP="00B81610">
      <w:pPr>
        <w:pStyle w:val="Text"/>
        <w:ind w:left="360"/>
        <w:rPr>
          <w:sz w:val="18"/>
          <w:szCs w:val="18"/>
          <w:lang w:val="en-IN"/>
        </w:rPr>
      </w:pPr>
      <w:r w:rsidRPr="00B81610">
        <w:rPr>
          <w:sz w:val="18"/>
          <w:szCs w:val="18"/>
          <w:lang w:val="en-IN"/>
        </w:rPr>
        <w:lastRenderedPageBreak/>
        <w:t>spec:</w:t>
      </w:r>
    </w:p>
    <w:p w14:paraId="40AFA777" w14:textId="77777777" w:rsidR="00B81610" w:rsidRPr="00B81610" w:rsidRDefault="00B81610" w:rsidP="00B81610">
      <w:pPr>
        <w:pStyle w:val="Text"/>
        <w:ind w:left="360"/>
        <w:rPr>
          <w:sz w:val="18"/>
          <w:szCs w:val="18"/>
          <w:lang w:val="en-IN"/>
        </w:rPr>
      </w:pPr>
      <w:r w:rsidRPr="00B81610">
        <w:rPr>
          <w:sz w:val="18"/>
          <w:szCs w:val="18"/>
          <w:lang w:val="en-IN"/>
        </w:rPr>
        <w:t>  replicas: 1</w:t>
      </w:r>
    </w:p>
    <w:p w14:paraId="2DB84DDC" w14:textId="77777777" w:rsidR="00B81610" w:rsidRPr="00B81610" w:rsidRDefault="00B81610" w:rsidP="00B81610">
      <w:pPr>
        <w:pStyle w:val="Text"/>
        <w:ind w:left="360"/>
        <w:rPr>
          <w:sz w:val="18"/>
          <w:szCs w:val="18"/>
          <w:lang w:val="en-IN"/>
        </w:rPr>
      </w:pPr>
      <w:r w:rsidRPr="00B81610">
        <w:rPr>
          <w:sz w:val="18"/>
          <w:szCs w:val="18"/>
          <w:lang w:val="en-IN"/>
        </w:rPr>
        <w:t>  selector:</w:t>
      </w:r>
    </w:p>
    <w:p w14:paraId="128FAB4B" w14:textId="77777777" w:rsidR="00B81610" w:rsidRPr="00B81610" w:rsidRDefault="00B81610" w:rsidP="00B81610">
      <w:pPr>
        <w:pStyle w:val="Text"/>
        <w:ind w:left="360"/>
        <w:rPr>
          <w:sz w:val="18"/>
          <w:szCs w:val="18"/>
          <w:lang w:val="en-IN"/>
        </w:rPr>
      </w:pPr>
      <w:r w:rsidRPr="00B81610">
        <w:rPr>
          <w:sz w:val="18"/>
          <w:szCs w:val="18"/>
          <w:lang w:val="en-IN"/>
        </w:rPr>
        <w:t>    matchLabels:</w:t>
      </w:r>
    </w:p>
    <w:p w14:paraId="2CAB22D4" w14:textId="77777777" w:rsidR="00B81610" w:rsidRPr="00B81610" w:rsidRDefault="00B81610" w:rsidP="00B81610">
      <w:pPr>
        <w:pStyle w:val="Text"/>
        <w:ind w:left="360"/>
        <w:rPr>
          <w:sz w:val="18"/>
          <w:szCs w:val="18"/>
          <w:lang w:val="en-IN"/>
        </w:rPr>
      </w:pPr>
      <w:r w:rsidRPr="00B81610">
        <w:rPr>
          <w:sz w:val="18"/>
          <w:szCs w:val="18"/>
          <w:lang w:val="en-IN"/>
        </w:rPr>
        <w:t>      app: mongo</w:t>
      </w:r>
    </w:p>
    <w:p w14:paraId="3C63FCE7" w14:textId="77777777" w:rsidR="00B81610" w:rsidRPr="00B81610" w:rsidRDefault="00B81610" w:rsidP="00B81610">
      <w:pPr>
        <w:pStyle w:val="Text"/>
        <w:ind w:left="360"/>
        <w:rPr>
          <w:sz w:val="18"/>
          <w:szCs w:val="18"/>
          <w:lang w:val="en-IN"/>
        </w:rPr>
      </w:pPr>
      <w:r w:rsidRPr="00B81610">
        <w:rPr>
          <w:sz w:val="18"/>
          <w:szCs w:val="18"/>
          <w:lang w:val="en-IN"/>
        </w:rPr>
        <w:t>  template:</w:t>
      </w:r>
    </w:p>
    <w:p w14:paraId="62E9F43F" w14:textId="77777777" w:rsidR="00B81610" w:rsidRPr="00B81610" w:rsidRDefault="00B81610" w:rsidP="00B81610">
      <w:pPr>
        <w:pStyle w:val="Text"/>
        <w:ind w:left="360"/>
        <w:rPr>
          <w:sz w:val="18"/>
          <w:szCs w:val="18"/>
          <w:lang w:val="en-IN"/>
        </w:rPr>
      </w:pPr>
      <w:r w:rsidRPr="00B81610">
        <w:rPr>
          <w:sz w:val="18"/>
          <w:szCs w:val="18"/>
          <w:lang w:val="en-IN"/>
        </w:rPr>
        <w:t>    metadata:</w:t>
      </w:r>
    </w:p>
    <w:p w14:paraId="444BF5EB" w14:textId="77777777" w:rsidR="00B81610" w:rsidRPr="00B81610" w:rsidRDefault="00B81610" w:rsidP="00B81610">
      <w:pPr>
        <w:pStyle w:val="Text"/>
        <w:ind w:left="360"/>
        <w:rPr>
          <w:sz w:val="18"/>
          <w:szCs w:val="18"/>
          <w:lang w:val="en-IN"/>
        </w:rPr>
      </w:pPr>
      <w:r w:rsidRPr="00B81610">
        <w:rPr>
          <w:sz w:val="18"/>
          <w:szCs w:val="18"/>
          <w:lang w:val="en-IN"/>
        </w:rPr>
        <w:t>      labels:</w:t>
      </w:r>
    </w:p>
    <w:p w14:paraId="31261AD4" w14:textId="77777777" w:rsidR="00B81610" w:rsidRPr="00B81610" w:rsidRDefault="00B81610" w:rsidP="00B81610">
      <w:pPr>
        <w:pStyle w:val="Text"/>
        <w:ind w:left="360"/>
        <w:rPr>
          <w:sz w:val="18"/>
          <w:szCs w:val="18"/>
          <w:lang w:val="en-IN"/>
        </w:rPr>
      </w:pPr>
      <w:r w:rsidRPr="00B81610">
        <w:rPr>
          <w:sz w:val="18"/>
          <w:szCs w:val="18"/>
          <w:lang w:val="en-IN"/>
        </w:rPr>
        <w:t>        app: mongo</w:t>
      </w:r>
    </w:p>
    <w:p w14:paraId="1DE0046B" w14:textId="77777777" w:rsidR="00B81610" w:rsidRPr="00B81610" w:rsidRDefault="00B81610" w:rsidP="00B81610">
      <w:pPr>
        <w:pStyle w:val="Text"/>
        <w:ind w:left="360"/>
        <w:rPr>
          <w:sz w:val="18"/>
          <w:szCs w:val="18"/>
          <w:lang w:val="en-IN"/>
        </w:rPr>
      </w:pPr>
      <w:r w:rsidRPr="00B81610">
        <w:rPr>
          <w:sz w:val="18"/>
          <w:szCs w:val="18"/>
          <w:lang w:val="en-IN"/>
        </w:rPr>
        <w:t>    spec:</w:t>
      </w:r>
    </w:p>
    <w:p w14:paraId="361648B3" w14:textId="77777777" w:rsidR="00B81610" w:rsidRPr="00B81610" w:rsidRDefault="00B81610" w:rsidP="00B81610">
      <w:pPr>
        <w:pStyle w:val="Text"/>
        <w:ind w:left="360"/>
        <w:rPr>
          <w:sz w:val="18"/>
          <w:szCs w:val="18"/>
          <w:lang w:val="en-IN"/>
        </w:rPr>
      </w:pPr>
      <w:r w:rsidRPr="00B81610">
        <w:rPr>
          <w:sz w:val="18"/>
          <w:szCs w:val="18"/>
          <w:lang w:val="en-IN"/>
        </w:rPr>
        <w:t>      containers:</w:t>
      </w:r>
    </w:p>
    <w:p w14:paraId="0FEFCDFA" w14:textId="77777777" w:rsidR="00B81610" w:rsidRPr="00B81610" w:rsidRDefault="00B81610" w:rsidP="00B81610">
      <w:pPr>
        <w:pStyle w:val="Text"/>
        <w:ind w:left="360"/>
        <w:rPr>
          <w:sz w:val="18"/>
          <w:szCs w:val="18"/>
          <w:lang w:val="en-IN"/>
        </w:rPr>
      </w:pPr>
      <w:r w:rsidRPr="00B81610">
        <w:rPr>
          <w:sz w:val="18"/>
          <w:szCs w:val="18"/>
          <w:lang w:val="en-IN"/>
        </w:rPr>
        <w:t>      - name: mongo</w:t>
      </w:r>
    </w:p>
    <w:p w14:paraId="7DBDA637" w14:textId="77777777" w:rsidR="00B81610" w:rsidRPr="00B81610" w:rsidRDefault="00B81610" w:rsidP="00B81610">
      <w:pPr>
        <w:pStyle w:val="Text"/>
        <w:ind w:left="360"/>
        <w:rPr>
          <w:sz w:val="18"/>
          <w:szCs w:val="18"/>
          <w:lang w:val="en-IN"/>
        </w:rPr>
      </w:pPr>
      <w:r w:rsidRPr="00B81610">
        <w:rPr>
          <w:sz w:val="18"/>
          <w:szCs w:val="18"/>
          <w:lang w:val="en-IN"/>
        </w:rPr>
        <w:t>        image: mongo:6.0</w:t>
      </w:r>
    </w:p>
    <w:p w14:paraId="6F9E873C" w14:textId="77777777" w:rsidR="00B81610" w:rsidRPr="00B81610" w:rsidRDefault="00B81610" w:rsidP="00B81610">
      <w:pPr>
        <w:pStyle w:val="Text"/>
        <w:ind w:left="360"/>
        <w:rPr>
          <w:sz w:val="18"/>
          <w:szCs w:val="18"/>
          <w:lang w:val="en-IN"/>
        </w:rPr>
      </w:pPr>
      <w:r w:rsidRPr="00B81610">
        <w:rPr>
          <w:sz w:val="18"/>
          <w:szCs w:val="18"/>
          <w:lang w:val="en-IN"/>
        </w:rPr>
        <w:t>        env:</w:t>
      </w:r>
    </w:p>
    <w:p w14:paraId="2FB7015C" w14:textId="77777777" w:rsidR="00B81610" w:rsidRPr="00B81610" w:rsidRDefault="00B81610" w:rsidP="00B81610">
      <w:pPr>
        <w:pStyle w:val="Text"/>
        <w:ind w:left="360"/>
        <w:rPr>
          <w:sz w:val="18"/>
          <w:szCs w:val="18"/>
          <w:lang w:val="en-IN"/>
        </w:rPr>
      </w:pPr>
      <w:r w:rsidRPr="00B81610">
        <w:rPr>
          <w:sz w:val="18"/>
          <w:szCs w:val="18"/>
          <w:lang w:val="en-IN"/>
        </w:rPr>
        <w:t>        - name: MONGO_INITDB_ROOT_USERNAME</w:t>
      </w:r>
    </w:p>
    <w:p w14:paraId="1ABBE3F1" w14:textId="77777777" w:rsidR="00B81610" w:rsidRPr="00B81610" w:rsidRDefault="00B81610" w:rsidP="00B81610">
      <w:pPr>
        <w:pStyle w:val="Text"/>
        <w:ind w:left="360"/>
        <w:rPr>
          <w:sz w:val="18"/>
          <w:szCs w:val="18"/>
          <w:lang w:val="en-IN"/>
        </w:rPr>
      </w:pPr>
      <w:r w:rsidRPr="00B81610">
        <w:rPr>
          <w:sz w:val="18"/>
          <w:szCs w:val="18"/>
          <w:lang w:val="en-IN"/>
        </w:rPr>
        <w:t>          value: "admin"</w:t>
      </w:r>
    </w:p>
    <w:p w14:paraId="35244CE6" w14:textId="77777777" w:rsidR="00B81610" w:rsidRPr="00B81610" w:rsidRDefault="00B81610" w:rsidP="00B81610">
      <w:pPr>
        <w:pStyle w:val="Text"/>
        <w:ind w:left="360"/>
        <w:rPr>
          <w:sz w:val="18"/>
          <w:szCs w:val="18"/>
          <w:lang w:val="en-IN"/>
        </w:rPr>
      </w:pPr>
      <w:r w:rsidRPr="00B81610">
        <w:rPr>
          <w:sz w:val="18"/>
          <w:szCs w:val="18"/>
          <w:lang w:val="en-IN"/>
        </w:rPr>
        <w:t>        - name: MONGO_INITDB_ROOT_PASSWORD</w:t>
      </w:r>
    </w:p>
    <w:p w14:paraId="4CA6DDCF" w14:textId="77777777" w:rsidR="00B81610" w:rsidRPr="00B81610" w:rsidRDefault="00B81610" w:rsidP="00B81610">
      <w:pPr>
        <w:pStyle w:val="Text"/>
        <w:ind w:left="360"/>
        <w:rPr>
          <w:sz w:val="18"/>
          <w:szCs w:val="18"/>
          <w:lang w:val="en-IN"/>
        </w:rPr>
      </w:pPr>
      <w:r w:rsidRPr="00B81610">
        <w:rPr>
          <w:sz w:val="18"/>
          <w:szCs w:val="18"/>
          <w:lang w:val="en-IN"/>
        </w:rPr>
        <w:t>          value: "password"</w:t>
      </w:r>
    </w:p>
    <w:p w14:paraId="38982844" w14:textId="77777777" w:rsidR="00B81610" w:rsidRPr="00B81610" w:rsidRDefault="00B81610" w:rsidP="00B81610">
      <w:pPr>
        <w:pStyle w:val="Text"/>
        <w:ind w:left="360"/>
        <w:rPr>
          <w:sz w:val="18"/>
          <w:szCs w:val="18"/>
          <w:lang w:val="en-IN"/>
        </w:rPr>
      </w:pPr>
      <w:r w:rsidRPr="00B81610">
        <w:rPr>
          <w:sz w:val="18"/>
          <w:szCs w:val="18"/>
          <w:lang w:val="en-IN"/>
        </w:rPr>
        <w:t>        ports:</w:t>
      </w:r>
    </w:p>
    <w:p w14:paraId="404D78EB" w14:textId="77777777" w:rsidR="00B81610" w:rsidRPr="00B81610" w:rsidRDefault="00B81610" w:rsidP="00B81610">
      <w:pPr>
        <w:pStyle w:val="Text"/>
        <w:ind w:left="360"/>
        <w:rPr>
          <w:sz w:val="18"/>
          <w:szCs w:val="18"/>
          <w:lang w:val="en-IN"/>
        </w:rPr>
      </w:pPr>
      <w:r w:rsidRPr="00B81610">
        <w:rPr>
          <w:sz w:val="18"/>
          <w:szCs w:val="18"/>
          <w:lang w:val="en-IN"/>
        </w:rPr>
        <w:t>        - containerPort: 27017</w:t>
      </w:r>
    </w:p>
    <w:p w14:paraId="77249C65" w14:textId="77777777" w:rsidR="00B81610" w:rsidRPr="00B81610" w:rsidRDefault="00B81610" w:rsidP="00B81610">
      <w:pPr>
        <w:pStyle w:val="Text"/>
        <w:ind w:left="360"/>
        <w:rPr>
          <w:sz w:val="18"/>
          <w:szCs w:val="18"/>
          <w:lang w:val="en-IN"/>
        </w:rPr>
      </w:pPr>
      <w:r w:rsidRPr="00B81610">
        <w:rPr>
          <w:sz w:val="18"/>
          <w:szCs w:val="18"/>
          <w:lang w:val="en-IN"/>
        </w:rPr>
        <w:t>---</w:t>
      </w:r>
    </w:p>
    <w:p w14:paraId="5290C467" w14:textId="77777777" w:rsidR="00B81610" w:rsidRPr="00B81610" w:rsidRDefault="00B81610" w:rsidP="00B81610">
      <w:pPr>
        <w:pStyle w:val="Text"/>
        <w:ind w:left="360"/>
        <w:rPr>
          <w:sz w:val="18"/>
          <w:szCs w:val="18"/>
          <w:lang w:val="en-IN"/>
        </w:rPr>
      </w:pPr>
      <w:r w:rsidRPr="00B81610">
        <w:rPr>
          <w:sz w:val="18"/>
          <w:szCs w:val="18"/>
          <w:lang w:val="en-IN"/>
        </w:rPr>
        <w:t>apiVersion: v1</w:t>
      </w:r>
    </w:p>
    <w:p w14:paraId="16CB8B0C" w14:textId="77777777" w:rsidR="00B81610" w:rsidRPr="00B81610" w:rsidRDefault="00B81610" w:rsidP="00B81610">
      <w:pPr>
        <w:pStyle w:val="Text"/>
        <w:ind w:left="360"/>
        <w:rPr>
          <w:sz w:val="18"/>
          <w:szCs w:val="18"/>
          <w:lang w:val="en-IN"/>
        </w:rPr>
      </w:pPr>
      <w:r w:rsidRPr="00B81610">
        <w:rPr>
          <w:sz w:val="18"/>
          <w:szCs w:val="18"/>
          <w:lang w:val="en-IN"/>
        </w:rPr>
        <w:t>kind: Service</w:t>
      </w:r>
    </w:p>
    <w:p w14:paraId="19A206DB" w14:textId="77777777" w:rsidR="00B81610" w:rsidRPr="00B81610" w:rsidRDefault="00B81610" w:rsidP="00B81610">
      <w:pPr>
        <w:pStyle w:val="Text"/>
        <w:ind w:left="360"/>
        <w:rPr>
          <w:sz w:val="18"/>
          <w:szCs w:val="18"/>
          <w:lang w:val="en-IN"/>
        </w:rPr>
      </w:pPr>
      <w:r w:rsidRPr="00B81610">
        <w:rPr>
          <w:sz w:val="18"/>
          <w:szCs w:val="18"/>
          <w:lang w:val="en-IN"/>
        </w:rPr>
        <w:t>metadata:</w:t>
      </w:r>
    </w:p>
    <w:p w14:paraId="77EDBB93" w14:textId="77777777" w:rsidR="00B81610" w:rsidRPr="00B81610" w:rsidRDefault="00B81610" w:rsidP="00B81610">
      <w:pPr>
        <w:pStyle w:val="Text"/>
        <w:ind w:left="360"/>
        <w:rPr>
          <w:sz w:val="18"/>
          <w:szCs w:val="18"/>
          <w:lang w:val="en-IN"/>
        </w:rPr>
      </w:pPr>
      <w:r w:rsidRPr="00B81610">
        <w:rPr>
          <w:sz w:val="18"/>
          <w:szCs w:val="18"/>
          <w:lang w:val="en-IN"/>
        </w:rPr>
        <w:t>  name: mongo</w:t>
      </w:r>
    </w:p>
    <w:p w14:paraId="7641E332" w14:textId="77777777" w:rsidR="00B81610" w:rsidRPr="00B81610" w:rsidRDefault="00B81610" w:rsidP="00B81610">
      <w:pPr>
        <w:pStyle w:val="Text"/>
        <w:ind w:left="360"/>
        <w:rPr>
          <w:sz w:val="18"/>
          <w:szCs w:val="18"/>
          <w:lang w:val="en-IN"/>
        </w:rPr>
      </w:pPr>
      <w:r w:rsidRPr="00B81610">
        <w:rPr>
          <w:sz w:val="18"/>
          <w:szCs w:val="18"/>
          <w:lang w:val="en-IN"/>
        </w:rPr>
        <w:t>spec:</w:t>
      </w:r>
    </w:p>
    <w:p w14:paraId="58B5EB7A" w14:textId="77777777" w:rsidR="00B81610" w:rsidRPr="00B81610" w:rsidRDefault="00B81610" w:rsidP="00B81610">
      <w:pPr>
        <w:pStyle w:val="Text"/>
        <w:ind w:left="360"/>
        <w:rPr>
          <w:sz w:val="18"/>
          <w:szCs w:val="18"/>
          <w:lang w:val="en-IN"/>
        </w:rPr>
      </w:pPr>
      <w:r w:rsidRPr="00B81610">
        <w:rPr>
          <w:sz w:val="18"/>
          <w:szCs w:val="18"/>
          <w:lang w:val="en-IN"/>
        </w:rPr>
        <w:t>  type: ClusterIP</w:t>
      </w:r>
    </w:p>
    <w:p w14:paraId="561779F7" w14:textId="77777777" w:rsidR="00B81610" w:rsidRPr="00B81610" w:rsidRDefault="00B81610" w:rsidP="00B81610">
      <w:pPr>
        <w:pStyle w:val="Text"/>
        <w:ind w:left="360"/>
        <w:rPr>
          <w:sz w:val="18"/>
          <w:szCs w:val="18"/>
          <w:lang w:val="en-IN"/>
        </w:rPr>
      </w:pPr>
      <w:r w:rsidRPr="00B81610">
        <w:rPr>
          <w:sz w:val="18"/>
          <w:szCs w:val="18"/>
          <w:lang w:val="en-IN"/>
        </w:rPr>
        <w:t>  selector:</w:t>
      </w:r>
    </w:p>
    <w:p w14:paraId="5DAEDFFB" w14:textId="77777777" w:rsidR="00B81610" w:rsidRPr="00B81610" w:rsidRDefault="00B81610" w:rsidP="00B81610">
      <w:pPr>
        <w:pStyle w:val="Text"/>
        <w:ind w:left="360"/>
        <w:rPr>
          <w:sz w:val="18"/>
          <w:szCs w:val="18"/>
          <w:lang w:val="en-IN"/>
        </w:rPr>
      </w:pPr>
      <w:r w:rsidRPr="00B81610">
        <w:rPr>
          <w:sz w:val="18"/>
          <w:szCs w:val="18"/>
          <w:lang w:val="en-IN"/>
        </w:rPr>
        <w:t>    app: mongo</w:t>
      </w:r>
    </w:p>
    <w:p w14:paraId="18D38590" w14:textId="77777777" w:rsidR="00B81610" w:rsidRPr="00B81610" w:rsidRDefault="00B81610" w:rsidP="00B81610">
      <w:pPr>
        <w:pStyle w:val="Text"/>
        <w:ind w:left="360"/>
        <w:rPr>
          <w:sz w:val="18"/>
          <w:szCs w:val="18"/>
          <w:lang w:val="en-IN"/>
        </w:rPr>
      </w:pPr>
      <w:r w:rsidRPr="00B81610">
        <w:rPr>
          <w:sz w:val="18"/>
          <w:szCs w:val="18"/>
          <w:lang w:val="en-IN"/>
        </w:rPr>
        <w:lastRenderedPageBreak/>
        <w:t>  ports:</w:t>
      </w:r>
    </w:p>
    <w:p w14:paraId="05B7B5F0" w14:textId="77777777" w:rsidR="00B81610" w:rsidRPr="00B81610" w:rsidRDefault="00B81610" w:rsidP="00B81610">
      <w:pPr>
        <w:pStyle w:val="Text"/>
        <w:ind w:left="360"/>
        <w:rPr>
          <w:sz w:val="18"/>
          <w:szCs w:val="18"/>
          <w:lang w:val="en-IN"/>
        </w:rPr>
      </w:pPr>
      <w:r w:rsidRPr="00B81610">
        <w:rPr>
          <w:sz w:val="18"/>
          <w:szCs w:val="18"/>
          <w:lang w:val="en-IN"/>
        </w:rPr>
        <w:t>  - port: 27017</w:t>
      </w:r>
    </w:p>
    <w:p w14:paraId="73CB7CBE" w14:textId="77777777" w:rsidR="00B81610" w:rsidRPr="00B81610" w:rsidRDefault="00B81610" w:rsidP="00B81610">
      <w:pPr>
        <w:pStyle w:val="Text"/>
        <w:ind w:left="360"/>
        <w:rPr>
          <w:lang w:val="en-IN"/>
        </w:rPr>
      </w:pPr>
      <w:r w:rsidRPr="00B81610">
        <w:rPr>
          <w:sz w:val="18"/>
          <w:szCs w:val="18"/>
          <w:lang w:val="en-IN"/>
        </w:rPr>
        <w:t>    targetPort: 27017</w:t>
      </w:r>
    </w:p>
    <w:p w14:paraId="349ADB8B" w14:textId="77777777" w:rsidR="00B81610" w:rsidRPr="00026723" w:rsidRDefault="00B81610" w:rsidP="00B81610">
      <w:pPr>
        <w:pStyle w:val="Text"/>
        <w:ind w:left="360"/>
        <w:rPr>
          <w:lang w:val="en-IN"/>
        </w:rPr>
      </w:pPr>
    </w:p>
    <w:p w14:paraId="78AFD82A" w14:textId="47B87109" w:rsidR="00026723" w:rsidRDefault="00026723" w:rsidP="00B81610">
      <w:pPr>
        <w:pStyle w:val="Text"/>
        <w:numPr>
          <w:ilvl w:val="0"/>
          <w:numId w:val="7"/>
        </w:numPr>
        <w:rPr>
          <w:lang w:val="en-IN"/>
        </w:rPr>
      </w:pPr>
      <w:r w:rsidRPr="00026723">
        <w:rPr>
          <w:b/>
          <w:bCs/>
          <w:lang w:val="en-IN"/>
        </w:rPr>
        <w:t>B.4 web.yaml:</w:t>
      </w:r>
    </w:p>
    <w:p w14:paraId="220E31A8"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apiVersion: apps/v1</w:t>
      </w:r>
    </w:p>
    <w:p w14:paraId="1593D0E0"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kind: Deployment</w:t>
      </w:r>
    </w:p>
    <w:p w14:paraId="62C0E8DB"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metadata:</w:t>
      </w:r>
    </w:p>
    <w:p w14:paraId="1DB1FE57"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name: web-deployment</w:t>
      </w:r>
    </w:p>
    <w:p w14:paraId="50770ED8"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spec:</w:t>
      </w:r>
    </w:p>
    <w:p w14:paraId="02815A00"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replicas: 3</w:t>
      </w:r>
    </w:p>
    <w:p w14:paraId="37666A32"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selector:</w:t>
      </w:r>
    </w:p>
    <w:p w14:paraId="6F04E2D8"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matchLabels:</w:t>
      </w:r>
    </w:p>
    <w:p w14:paraId="297F71C8"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app: web</w:t>
      </w:r>
    </w:p>
    <w:p w14:paraId="193CBC22"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template:</w:t>
      </w:r>
    </w:p>
    <w:p w14:paraId="4A0A19DA"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metadata:</w:t>
      </w:r>
    </w:p>
    <w:p w14:paraId="008E8E33"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labels:</w:t>
      </w:r>
    </w:p>
    <w:p w14:paraId="77F1F15F"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app: web</w:t>
      </w:r>
    </w:p>
    <w:p w14:paraId="17C5C838"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spec:</w:t>
      </w:r>
    </w:p>
    <w:p w14:paraId="199ED15B"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containers:</w:t>
      </w:r>
    </w:p>
    <w:p w14:paraId="7CD24EB2"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 name: web</w:t>
      </w:r>
    </w:p>
    <w:p w14:paraId="2B21FD2C"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image: icecream-app:latest</w:t>
      </w:r>
    </w:p>
    <w:p w14:paraId="51FA5A39"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imagePullPolicy: Never</w:t>
      </w:r>
    </w:p>
    <w:p w14:paraId="0C64235D"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ports:</w:t>
      </w:r>
    </w:p>
    <w:p w14:paraId="78AD546A"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 containerPort: 3000</w:t>
      </w:r>
    </w:p>
    <w:p w14:paraId="2C8C581A"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env:</w:t>
      </w:r>
    </w:p>
    <w:p w14:paraId="1F1C9F03"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 name: HOSTNAME</w:t>
      </w:r>
    </w:p>
    <w:p w14:paraId="280CE718"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value: "0.0.0.0"</w:t>
      </w:r>
    </w:p>
    <w:p w14:paraId="120A559E"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 name: MONGODB_URI</w:t>
      </w:r>
    </w:p>
    <w:p w14:paraId="31835655"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lastRenderedPageBreak/>
        <w:t>          value: "mongodb://admin:password@mongo:27017/?authSource=admin"</w:t>
      </w:r>
    </w:p>
    <w:p w14:paraId="1693BCBE"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 name: DB_HOST</w:t>
      </w:r>
    </w:p>
    <w:p w14:paraId="3CBC91E7"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value: "mongo"</w:t>
      </w:r>
    </w:p>
    <w:p w14:paraId="29360C55"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resources:</w:t>
      </w:r>
    </w:p>
    <w:p w14:paraId="1983E250"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requests:</w:t>
      </w:r>
    </w:p>
    <w:p w14:paraId="738DCAD6"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memory: "64Mi"</w:t>
      </w:r>
    </w:p>
    <w:p w14:paraId="21AB614A"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cpu: "250m"</w:t>
      </w:r>
    </w:p>
    <w:p w14:paraId="46C01CF0"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limits:</w:t>
      </w:r>
    </w:p>
    <w:p w14:paraId="532300D9"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memory: "128Mi"</w:t>
      </w:r>
    </w:p>
    <w:p w14:paraId="00E460A0"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cpu: "500m"</w:t>
      </w:r>
    </w:p>
    <w:p w14:paraId="545B7ACB"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livenessProbe:</w:t>
      </w:r>
    </w:p>
    <w:p w14:paraId="54829F14"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httpGet:</w:t>
      </w:r>
    </w:p>
    <w:p w14:paraId="321DA5B2"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path: /</w:t>
      </w:r>
    </w:p>
    <w:p w14:paraId="366A78ED"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port: 3000</w:t>
      </w:r>
    </w:p>
    <w:p w14:paraId="2DADFF14"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initialDelaySeconds: 30</w:t>
      </w:r>
    </w:p>
    <w:p w14:paraId="071F7A16"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periodSeconds: 10</w:t>
      </w:r>
    </w:p>
    <w:p w14:paraId="5D9B4CF9"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w:t>
      </w:r>
    </w:p>
    <w:p w14:paraId="29E4C207"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apiVersion: v1</w:t>
      </w:r>
    </w:p>
    <w:p w14:paraId="47F44AA7"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kind: Service</w:t>
      </w:r>
    </w:p>
    <w:p w14:paraId="01E0C6C8"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metadata:</w:t>
      </w:r>
    </w:p>
    <w:p w14:paraId="27369F87"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name: web-service</w:t>
      </w:r>
    </w:p>
    <w:p w14:paraId="7592D2B6"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spec:</w:t>
      </w:r>
    </w:p>
    <w:p w14:paraId="1CAA8AB4"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type: NodePort</w:t>
      </w:r>
    </w:p>
    <w:p w14:paraId="5597D529"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selector:</w:t>
      </w:r>
    </w:p>
    <w:p w14:paraId="3CD96175"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app: web</w:t>
      </w:r>
    </w:p>
    <w:p w14:paraId="7A7C9DFE"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ports:</w:t>
      </w:r>
    </w:p>
    <w:p w14:paraId="19C606F9"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 port: 80</w:t>
      </w:r>
    </w:p>
    <w:p w14:paraId="5D062EEF" w14:textId="77777777" w:rsidR="00B81610" w:rsidRP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targetPort: 3000</w:t>
      </w:r>
    </w:p>
    <w:p w14:paraId="514374AB" w14:textId="77777777" w:rsidR="00B81610" w:rsidRDefault="00B81610" w:rsidP="00B81610">
      <w:pPr>
        <w:pStyle w:val="Text"/>
        <w:ind w:left="360"/>
        <w:rPr>
          <w:rFonts w:ascii="Times New Roman" w:hAnsi="Times New Roman" w:cs="Times New Roman"/>
          <w:sz w:val="18"/>
          <w:szCs w:val="18"/>
          <w:lang w:val="en-IN"/>
        </w:rPr>
      </w:pPr>
      <w:r w:rsidRPr="00B81610">
        <w:rPr>
          <w:rFonts w:ascii="Times New Roman" w:hAnsi="Times New Roman" w:cs="Times New Roman"/>
          <w:sz w:val="18"/>
          <w:szCs w:val="18"/>
          <w:lang w:val="en-IN"/>
        </w:rPr>
        <w:t>    nodePort: 30080</w:t>
      </w:r>
    </w:p>
    <w:p w14:paraId="57152CAC" w14:textId="77777777" w:rsidR="00B81610" w:rsidRPr="00B81610" w:rsidRDefault="00B81610" w:rsidP="00B81610">
      <w:pPr>
        <w:pStyle w:val="Text"/>
        <w:ind w:left="360"/>
        <w:rPr>
          <w:rFonts w:ascii="Times New Roman" w:hAnsi="Times New Roman" w:cs="Times New Roman"/>
          <w:sz w:val="18"/>
          <w:szCs w:val="18"/>
          <w:lang w:val="en-IN"/>
        </w:rPr>
      </w:pPr>
    </w:p>
    <w:p w14:paraId="52B91E7C" w14:textId="77777777" w:rsidR="00B81610" w:rsidRPr="00026723" w:rsidRDefault="00B81610" w:rsidP="00B81610">
      <w:pPr>
        <w:pStyle w:val="Text"/>
        <w:ind w:left="360"/>
        <w:rPr>
          <w:lang w:val="en-IN"/>
        </w:rPr>
      </w:pPr>
    </w:p>
    <w:p w14:paraId="0D04B4C7" w14:textId="0A5B9E0D" w:rsidR="00026723" w:rsidRDefault="00026723" w:rsidP="00B81610">
      <w:pPr>
        <w:pStyle w:val="Text"/>
        <w:numPr>
          <w:ilvl w:val="0"/>
          <w:numId w:val="7"/>
        </w:numPr>
        <w:rPr>
          <w:lang w:val="en-IN"/>
        </w:rPr>
      </w:pPr>
      <w:r w:rsidRPr="00026723">
        <w:rPr>
          <w:b/>
          <w:bCs/>
          <w:lang w:val="en-IN"/>
        </w:rPr>
        <w:t>B.5 load-test.txt:</w:t>
      </w:r>
    </w:p>
    <w:p w14:paraId="37DEFDE4" w14:textId="77777777" w:rsidR="00B81610" w:rsidRPr="00B81610" w:rsidRDefault="00B81610" w:rsidP="00B81610">
      <w:pPr>
        <w:pStyle w:val="Text"/>
        <w:ind w:left="360"/>
        <w:rPr>
          <w:lang w:val="en-IN"/>
        </w:rPr>
      </w:pPr>
      <w:r w:rsidRPr="00B81610">
        <w:rPr>
          <w:lang w:val="en-IN"/>
        </w:rPr>
        <w:t># This script fulfills the requirement to simulate 500 concurrent requests over 60 seconds.</w:t>
      </w:r>
    </w:p>
    <w:p w14:paraId="00BEF22B" w14:textId="77777777" w:rsidR="00B81610" w:rsidRPr="00B81610" w:rsidRDefault="00B81610" w:rsidP="00B81610">
      <w:pPr>
        <w:pStyle w:val="Text"/>
        <w:ind w:left="360"/>
        <w:rPr>
          <w:lang w:val="en-IN"/>
        </w:rPr>
      </w:pPr>
      <w:r w:rsidRPr="00B81610">
        <w:rPr>
          <w:lang w:val="en-IN"/>
        </w:rPr>
        <w:t># It uses a temporary busybox container to spam the web-service endpoint.</w:t>
      </w:r>
    </w:p>
    <w:p w14:paraId="385D0309" w14:textId="77777777" w:rsidR="00B81610" w:rsidRPr="00B81610" w:rsidRDefault="00B81610" w:rsidP="00B81610">
      <w:pPr>
        <w:pStyle w:val="Text"/>
        <w:ind w:left="360"/>
        <w:rPr>
          <w:lang w:val="en-IN"/>
        </w:rPr>
      </w:pPr>
    </w:p>
    <w:p w14:paraId="42F359F5" w14:textId="634A3893" w:rsidR="00B81610" w:rsidRPr="00026723" w:rsidRDefault="00B81610" w:rsidP="00B81610">
      <w:pPr>
        <w:pStyle w:val="Text"/>
        <w:ind w:left="360"/>
        <w:rPr>
          <w:lang w:val="en-IN"/>
        </w:rPr>
      </w:pPr>
      <w:r w:rsidRPr="00B81610">
        <w:rPr>
          <w:lang w:val="en-IN"/>
        </w:rPr>
        <w:t>kubectl run -i --tty load-generator --rm --image=busybox --restart=Never -- /bin/sh -c "while sleep 0.01; do wget -q -O- http://web-service; done"</w:t>
      </w:r>
    </w:p>
    <w:p w14:paraId="676F3A46" w14:textId="77777777" w:rsidR="00026723" w:rsidRPr="00026723" w:rsidRDefault="00026723" w:rsidP="00026723">
      <w:pPr>
        <w:pStyle w:val="Text"/>
        <w:rPr>
          <w:lang w:val="en-IN"/>
        </w:rPr>
      </w:pPr>
    </w:p>
    <w:sectPr w:rsidR="00026723" w:rsidRPr="00026723">
      <w:headerReference w:type="default" r:id="rId11"/>
      <w:footerReference w:type="default" r:id="rId12"/>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EDC2E" w14:textId="77777777" w:rsidR="00381DCF" w:rsidRDefault="00381DCF">
      <w:r>
        <w:separator/>
      </w:r>
    </w:p>
  </w:endnote>
  <w:endnote w:type="continuationSeparator" w:id="0">
    <w:p w14:paraId="66A0D820" w14:textId="77777777" w:rsidR="00381DCF" w:rsidRDefault="00381D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default"/>
  </w:font>
  <w:font w:name="Helvetica Neue">
    <w:altName w:val="Arial"/>
    <w:charset w:val="00"/>
    <w:family w:val="roman"/>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39FE8" w14:textId="77777777" w:rsidR="001A7CF7" w:rsidRDefault="001A7CF7">
    <w:pPr>
      <w:pStyle w:val="Kopf-undFuzeilen"/>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B08EA" w14:textId="77777777" w:rsidR="00381DCF" w:rsidRDefault="00381DCF">
      <w:r>
        <w:separator/>
      </w:r>
    </w:p>
  </w:footnote>
  <w:footnote w:type="continuationSeparator" w:id="0">
    <w:p w14:paraId="577539E8" w14:textId="77777777" w:rsidR="00381DCF" w:rsidRDefault="00381D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9EB8" w14:textId="77777777" w:rsidR="001A7CF7" w:rsidRDefault="001A7CF7">
    <w:pPr>
      <w:pStyle w:val="Kopf-undFuzeile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56E98"/>
    <w:multiLevelType w:val="multilevel"/>
    <w:tmpl w:val="F496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A449E7"/>
    <w:multiLevelType w:val="hybridMultilevel"/>
    <w:tmpl w:val="EA02052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366C0FD1"/>
    <w:multiLevelType w:val="hybridMultilevel"/>
    <w:tmpl w:val="0E2CF9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528627D0"/>
    <w:multiLevelType w:val="hybridMultilevel"/>
    <w:tmpl w:val="9D96EC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1A82E3F"/>
    <w:multiLevelType w:val="hybridMultilevel"/>
    <w:tmpl w:val="D6EA74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68FB3BC1"/>
    <w:multiLevelType w:val="hybridMultilevel"/>
    <w:tmpl w:val="23027E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73E8647B"/>
    <w:multiLevelType w:val="multilevel"/>
    <w:tmpl w:val="1F6C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0125446">
    <w:abstractNumId w:val="0"/>
  </w:num>
  <w:num w:numId="2" w16cid:durableId="752817320">
    <w:abstractNumId w:val="6"/>
  </w:num>
  <w:num w:numId="3" w16cid:durableId="457068284">
    <w:abstractNumId w:val="5"/>
  </w:num>
  <w:num w:numId="4" w16cid:durableId="1658878801">
    <w:abstractNumId w:val="1"/>
  </w:num>
  <w:num w:numId="5" w16cid:durableId="1193611612">
    <w:abstractNumId w:val="2"/>
  </w:num>
  <w:num w:numId="6" w16cid:durableId="1552645010">
    <w:abstractNumId w:val="4"/>
  </w:num>
  <w:num w:numId="7" w16cid:durableId="3546192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CF7"/>
    <w:rsid w:val="00026723"/>
    <w:rsid w:val="00041AE6"/>
    <w:rsid w:val="001A7CF7"/>
    <w:rsid w:val="00381DCF"/>
    <w:rsid w:val="00A35C79"/>
    <w:rsid w:val="00AA7E3D"/>
    <w:rsid w:val="00B50B08"/>
    <w:rsid w:val="00B81610"/>
    <w:rsid w:val="00F820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40AE7"/>
  <w15:docId w15:val="{AFC107CA-A8FA-4369-A775-7970DDC5B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Kopf-undFuzeilen">
    <w:name w:val="Kopf- und Fußzeilen"/>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Titel">
    <w:name w:val="Titel"/>
    <w:next w:val="Text"/>
    <w:pPr>
      <w:keepNext/>
    </w:pPr>
    <w:rPr>
      <w:rFonts w:ascii="Helvetica Neue" w:hAnsi="Helvetica Neue" w:cs="Arial Unicode MS"/>
      <w:b/>
      <w:bCs/>
      <w:color w:val="000000"/>
      <w:sz w:val="60"/>
      <w:szCs w:val="60"/>
      <w:lang w:val="en-US"/>
      <w14:textOutline w14:w="0" w14:cap="flat" w14:cmpd="sng" w14:algn="ctr">
        <w14:noFill/>
        <w14:prstDash w14:val="solid"/>
        <w14:bevel/>
      </w14:textOutline>
    </w:rPr>
  </w:style>
  <w:style w:type="paragraph" w:customStyle="1" w:styleId="Text">
    <w:name w:val="Text"/>
    <w:pPr>
      <w:spacing w:after="200" w:line="276" w:lineRule="auto"/>
    </w:pPr>
    <w:rPr>
      <w:rFonts w:ascii="Cambria" w:hAnsi="Cambria" w:cs="Arial Unicode MS"/>
      <w:color w:val="000000"/>
      <w:sz w:val="22"/>
      <w:szCs w:val="22"/>
      <w:u w:color="000000"/>
      <w:lang w:val="en-US"/>
      <w14:textOutline w14:w="0" w14:cap="flat" w14:cmpd="sng" w14:algn="ctr">
        <w14:noFill/>
        <w14:prstDash w14:val="solid"/>
        <w14:bevel/>
      </w14:textOutline>
    </w:rPr>
  </w:style>
  <w:style w:type="paragraph" w:customStyle="1" w:styleId="berschrift">
    <w:name w:val="Überschrift"/>
    <w:next w:val="Text"/>
    <w:pPr>
      <w:keepNext/>
      <w:keepLines/>
      <w:spacing w:before="480" w:line="276" w:lineRule="auto"/>
      <w:outlineLvl w:val="0"/>
    </w:pPr>
    <w:rPr>
      <w:rFonts w:ascii="Calibri" w:hAnsi="Calibri" w:cs="Arial Unicode MS"/>
      <w:b/>
      <w:bCs/>
      <w:color w:val="365F91"/>
      <w:sz w:val="28"/>
      <w:szCs w:val="28"/>
      <w:u w:color="365F91"/>
      <w:lang w:val="en-US"/>
      <w14:textOutline w14:w="0" w14:cap="flat" w14:cmpd="sng" w14:algn="ctr">
        <w14:noFill/>
        <w14:prstDash w14:val="solid"/>
        <w14:bevel/>
      </w14:textOutline>
    </w:rPr>
  </w:style>
  <w:style w:type="character" w:styleId="UnresolvedMention">
    <w:name w:val="Unresolved Mention"/>
    <w:basedOn w:val="DefaultParagraphFont"/>
    <w:uiPriority w:val="99"/>
    <w:semiHidden/>
    <w:unhideWhenUsed/>
    <w:rsid w:val="00B50B08"/>
    <w:rPr>
      <w:color w:val="605E5C"/>
      <w:shd w:val="clear" w:color="auto" w:fill="E1DFDD"/>
    </w:rPr>
  </w:style>
  <w:style w:type="paragraph" w:styleId="Revision">
    <w:name w:val="Revision"/>
    <w:hidden/>
    <w:uiPriority w:val="99"/>
    <w:semiHidden/>
    <w:rsid w:val="00B50B08"/>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1187</Words>
  <Characters>6767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Garg, Dhruv (Stud SRH-University)</cp:lastModifiedBy>
  <cp:revision>2</cp:revision>
  <dcterms:created xsi:type="dcterms:W3CDTF">2026-03-01T13:45:00Z</dcterms:created>
  <dcterms:modified xsi:type="dcterms:W3CDTF">2026-03-01T13:45:00Z</dcterms:modified>
</cp:coreProperties>
</file>