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96BB70C" w14:textId="77777777" w:rsidR="00F42BE8" w:rsidRPr="000661F7" w:rsidRDefault="00F42BE8" w:rsidP="00F42BE8">
      <w:pPr>
        <w:pStyle w:val="1"/>
        <w:shd w:val="clear" w:color="auto" w:fill="FFFFFF"/>
        <w:spacing w:before="480" w:after="240" w:line="510" w:lineRule="atLeast"/>
        <w:rPr>
          <w:rFonts w:ascii="Times New Roman" w:hAnsi="Times New Roman" w:cs="Times New Roman"/>
          <w:color w:val="0F1115"/>
          <w:sz w:val="36"/>
          <w:szCs w:val="36"/>
        </w:rPr>
      </w:pPr>
      <w:r w:rsidRPr="000661F7">
        <w:rPr>
          <w:rFonts w:ascii="Times New Roman" w:hAnsi="Times New Roman" w:cs="Times New Roman"/>
          <w:color w:val="0F1115"/>
          <w:sz w:val="36"/>
          <w:szCs w:val="36"/>
        </w:rPr>
        <w:t>Практическая работа №4</w:t>
      </w:r>
    </w:p>
    <w:p w14:paraId="0459EA5B" w14:textId="77777777" w:rsidR="00F42BE8" w:rsidRPr="000661F7" w:rsidRDefault="00F42BE8" w:rsidP="00F42BE8">
      <w:pPr>
        <w:pStyle w:val="2"/>
        <w:shd w:val="clear" w:color="auto" w:fill="FFFFFF"/>
        <w:spacing w:before="480" w:beforeAutospacing="0" w:after="240" w:afterAutospacing="0" w:line="480" w:lineRule="atLeast"/>
        <w:rPr>
          <w:color w:val="0F1115"/>
          <w:sz w:val="33"/>
          <w:szCs w:val="33"/>
        </w:rPr>
      </w:pPr>
      <w:r w:rsidRPr="000661F7">
        <w:rPr>
          <w:color w:val="0F1115"/>
          <w:sz w:val="33"/>
          <w:szCs w:val="33"/>
        </w:rPr>
        <w:t>Тема: Разработка этапов и календарного плана внедрения программного обеспечения</w:t>
      </w:r>
    </w:p>
    <w:p w14:paraId="088051DF" w14:textId="77777777" w:rsidR="00F42BE8" w:rsidRPr="000661F7" w:rsidRDefault="00F42BE8" w:rsidP="00F42BE8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r w:rsidRPr="000661F7">
        <w:rPr>
          <w:rStyle w:val="a3"/>
          <w:color w:val="0F1115"/>
        </w:rPr>
        <w:t>Цель работы:</w:t>
      </w:r>
      <w:r w:rsidRPr="000661F7">
        <w:rPr>
          <w:color w:val="0F1115"/>
        </w:rPr>
        <w:t xml:space="preserve"> научиться определять основные этапы внедрения ПО, устанавливать последовательность работ, оценивать их продолжительность и формировать календарный план.</w:t>
      </w:r>
      <w:bookmarkStart w:id="0" w:name="_GoBack"/>
      <w:bookmarkEnd w:id="0"/>
    </w:p>
    <w:p w14:paraId="3DD17CF4" w14:textId="77777777" w:rsidR="00F42BE8" w:rsidRPr="000661F7" w:rsidRDefault="00F42BE8" w:rsidP="00F42BE8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r w:rsidRPr="000661F7">
        <w:rPr>
          <w:rStyle w:val="a3"/>
          <w:color w:val="0F1115"/>
        </w:rPr>
        <w:t>Выполнил:</w:t>
      </w:r>
      <w:r w:rsidRPr="000661F7">
        <w:rPr>
          <w:color w:val="0F1115"/>
        </w:rPr>
        <w:t xml:space="preserve"> Дианов Михаил, ИСП2131</w:t>
      </w:r>
      <w:r w:rsidRPr="000661F7">
        <w:rPr>
          <w:color w:val="0F1115"/>
        </w:rPr>
        <w:br/>
      </w:r>
      <w:r w:rsidRPr="000661F7">
        <w:rPr>
          <w:rStyle w:val="a3"/>
          <w:color w:val="0F1115"/>
        </w:rPr>
        <w:t>Дата:</w:t>
      </w:r>
      <w:r w:rsidRPr="000661F7">
        <w:rPr>
          <w:color w:val="0F1115"/>
        </w:rPr>
        <w:t xml:space="preserve"> 01.10.2026</w:t>
      </w:r>
    </w:p>
    <w:p w14:paraId="28B3652C" w14:textId="77777777" w:rsidR="00F42BE8" w:rsidRPr="000661F7" w:rsidRDefault="00F42BE8" w:rsidP="00F42BE8">
      <w:pPr>
        <w:pStyle w:val="3"/>
        <w:shd w:val="clear" w:color="auto" w:fill="FFFFFF"/>
        <w:spacing w:before="480" w:beforeAutospacing="0" w:after="240" w:afterAutospacing="0" w:line="450" w:lineRule="atLeast"/>
        <w:rPr>
          <w:color w:val="0F1115"/>
          <w:sz w:val="30"/>
          <w:szCs w:val="30"/>
        </w:rPr>
      </w:pPr>
      <w:r w:rsidRPr="000661F7">
        <w:rPr>
          <w:color w:val="0F1115"/>
          <w:sz w:val="30"/>
          <w:szCs w:val="30"/>
        </w:rPr>
        <w:t>Задание 1. Определение основных этапов внедрения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75"/>
        <w:gridCol w:w="4340"/>
        <w:gridCol w:w="4530"/>
      </w:tblGrid>
      <w:tr w:rsidR="00F42BE8" w:rsidRPr="000661F7" w14:paraId="29412FE1" w14:textId="77777777" w:rsidTr="00F42BE8">
        <w:tc>
          <w:tcPr>
            <w:tcW w:w="475" w:type="dxa"/>
            <w:vAlign w:val="center"/>
          </w:tcPr>
          <w:p w14:paraId="053D1C3C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№</w:t>
            </w:r>
          </w:p>
        </w:tc>
        <w:tc>
          <w:tcPr>
            <w:tcW w:w="4340" w:type="dxa"/>
            <w:vAlign w:val="center"/>
          </w:tcPr>
          <w:p w14:paraId="1470D5B5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Этап внедрения</w:t>
            </w:r>
          </w:p>
        </w:tc>
        <w:tc>
          <w:tcPr>
            <w:tcW w:w="4530" w:type="dxa"/>
            <w:vAlign w:val="center"/>
          </w:tcPr>
          <w:p w14:paraId="47C3452A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Краткое описание</w:t>
            </w:r>
          </w:p>
        </w:tc>
      </w:tr>
      <w:tr w:rsidR="00F42BE8" w:rsidRPr="000661F7" w14:paraId="0CCFB48F" w14:textId="77777777" w:rsidTr="00F42BE8">
        <w:tc>
          <w:tcPr>
            <w:tcW w:w="475" w:type="dxa"/>
            <w:vAlign w:val="center"/>
          </w:tcPr>
          <w:p w14:paraId="44D6997D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1</w:t>
            </w:r>
          </w:p>
        </w:tc>
        <w:tc>
          <w:tcPr>
            <w:tcW w:w="4340" w:type="dxa"/>
            <w:vAlign w:val="center"/>
          </w:tcPr>
          <w:p w14:paraId="77CB2693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Подготовка</w:t>
            </w:r>
          </w:p>
        </w:tc>
        <w:tc>
          <w:tcPr>
            <w:tcW w:w="4530" w:type="dxa"/>
            <w:vAlign w:val="center"/>
          </w:tcPr>
          <w:p w14:paraId="4793D142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Определение ответственных, сбор информации о рабочих местах, планирование работ</w:t>
            </w:r>
          </w:p>
        </w:tc>
      </w:tr>
      <w:tr w:rsidR="00F42BE8" w:rsidRPr="000661F7" w14:paraId="5BE6384B" w14:textId="77777777" w:rsidTr="00F42BE8">
        <w:tc>
          <w:tcPr>
            <w:tcW w:w="475" w:type="dxa"/>
            <w:vAlign w:val="center"/>
          </w:tcPr>
          <w:p w14:paraId="174E94CA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2</w:t>
            </w:r>
          </w:p>
        </w:tc>
        <w:tc>
          <w:tcPr>
            <w:tcW w:w="4340" w:type="dxa"/>
            <w:vAlign w:val="center"/>
          </w:tcPr>
          <w:p w14:paraId="3CAEBDC2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Проверка рабочего места</w:t>
            </w:r>
          </w:p>
        </w:tc>
        <w:tc>
          <w:tcPr>
            <w:tcW w:w="4530" w:type="dxa"/>
            <w:vAlign w:val="center"/>
          </w:tcPr>
          <w:p w14:paraId="16B2940B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Проверка соответствия компьютера системным требованиям</w:t>
            </w:r>
          </w:p>
        </w:tc>
      </w:tr>
      <w:tr w:rsidR="00F42BE8" w:rsidRPr="000661F7" w14:paraId="459B3BBC" w14:textId="77777777" w:rsidTr="00F42BE8">
        <w:tc>
          <w:tcPr>
            <w:tcW w:w="475" w:type="dxa"/>
            <w:vAlign w:val="center"/>
          </w:tcPr>
          <w:p w14:paraId="2A0A8E55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3</w:t>
            </w:r>
          </w:p>
        </w:tc>
        <w:tc>
          <w:tcPr>
            <w:tcW w:w="4340" w:type="dxa"/>
            <w:vAlign w:val="center"/>
          </w:tcPr>
          <w:p w14:paraId="72031ABB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Подготовка программного окружения</w:t>
            </w:r>
          </w:p>
        </w:tc>
        <w:tc>
          <w:tcPr>
            <w:tcW w:w="4530" w:type="dxa"/>
            <w:vAlign w:val="center"/>
          </w:tcPr>
          <w:p w14:paraId="7C257F8D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Установка ОС, .NET, драйверов, обновлений</w:t>
            </w:r>
          </w:p>
        </w:tc>
      </w:tr>
      <w:tr w:rsidR="00F42BE8" w:rsidRPr="000661F7" w14:paraId="6B2F7FD3" w14:textId="77777777" w:rsidTr="00F42BE8">
        <w:tc>
          <w:tcPr>
            <w:tcW w:w="475" w:type="dxa"/>
            <w:vAlign w:val="center"/>
          </w:tcPr>
          <w:p w14:paraId="6F4F6A58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4</w:t>
            </w:r>
          </w:p>
        </w:tc>
        <w:tc>
          <w:tcPr>
            <w:tcW w:w="4340" w:type="dxa"/>
            <w:vAlign w:val="center"/>
          </w:tcPr>
          <w:p w14:paraId="54AFA402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 xml:space="preserve">Настройка MS SQL </w:t>
            </w:r>
            <w:proofErr w:type="spellStart"/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Server</w:t>
            </w:r>
            <w:proofErr w:type="spellEnd"/>
          </w:p>
        </w:tc>
        <w:tc>
          <w:tcPr>
            <w:tcW w:w="4530" w:type="dxa"/>
            <w:vAlign w:val="center"/>
          </w:tcPr>
          <w:p w14:paraId="7133CC3F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Установка и конфигурирование сервера баз данных</w:t>
            </w:r>
          </w:p>
        </w:tc>
      </w:tr>
      <w:tr w:rsidR="00F42BE8" w:rsidRPr="000661F7" w14:paraId="79F4E175" w14:textId="77777777" w:rsidTr="00F42BE8">
        <w:tc>
          <w:tcPr>
            <w:tcW w:w="475" w:type="dxa"/>
            <w:vAlign w:val="center"/>
          </w:tcPr>
          <w:p w14:paraId="1847B412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5</w:t>
            </w:r>
          </w:p>
        </w:tc>
        <w:tc>
          <w:tcPr>
            <w:tcW w:w="4340" w:type="dxa"/>
            <w:vAlign w:val="center"/>
          </w:tcPr>
          <w:p w14:paraId="11D3D81B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 xml:space="preserve">Создание базы данных </w:t>
            </w:r>
            <w:proofErr w:type="spellStart"/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HelpDeskDB</w:t>
            </w:r>
            <w:proofErr w:type="spellEnd"/>
          </w:p>
        </w:tc>
        <w:tc>
          <w:tcPr>
            <w:tcW w:w="4530" w:type="dxa"/>
            <w:vAlign w:val="center"/>
          </w:tcPr>
          <w:p w14:paraId="071634D1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Развёртывание схемы БД, создание таблиц</w:t>
            </w:r>
          </w:p>
        </w:tc>
      </w:tr>
      <w:tr w:rsidR="00F42BE8" w:rsidRPr="000661F7" w14:paraId="04F61FAE" w14:textId="77777777" w:rsidTr="00F42BE8">
        <w:tc>
          <w:tcPr>
            <w:tcW w:w="475" w:type="dxa"/>
            <w:vAlign w:val="center"/>
          </w:tcPr>
          <w:p w14:paraId="427A33CC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6</w:t>
            </w:r>
          </w:p>
        </w:tc>
        <w:tc>
          <w:tcPr>
            <w:tcW w:w="4340" w:type="dxa"/>
            <w:vAlign w:val="center"/>
          </w:tcPr>
          <w:p w14:paraId="65220155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 xml:space="preserve">Установка </w:t>
            </w:r>
            <w:proofErr w:type="spellStart"/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HelpDesk</w:t>
            </w:r>
            <w:proofErr w:type="spellEnd"/>
          </w:p>
        </w:tc>
        <w:tc>
          <w:tcPr>
            <w:tcW w:w="4530" w:type="dxa"/>
            <w:vAlign w:val="center"/>
          </w:tcPr>
          <w:p w14:paraId="649A0D1E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Копирование файлов приложения, первичная настройка</w:t>
            </w:r>
          </w:p>
        </w:tc>
      </w:tr>
      <w:tr w:rsidR="00F42BE8" w:rsidRPr="000661F7" w14:paraId="4D5B2F94" w14:textId="77777777" w:rsidTr="00F42BE8">
        <w:tc>
          <w:tcPr>
            <w:tcW w:w="475" w:type="dxa"/>
            <w:vAlign w:val="center"/>
          </w:tcPr>
          <w:p w14:paraId="7129F946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7</w:t>
            </w:r>
          </w:p>
        </w:tc>
        <w:tc>
          <w:tcPr>
            <w:tcW w:w="4340" w:type="dxa"/>
            <w:vAlign w:val="center"/>
          </w:tcPr>
          <w:p w14:paraId="724CF2EE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Настройка подключения</w:t>
            </w:r>
          </w:p>
        </w:tc>
        <w:tc>
          <w:tcPr>
            <w:tcW w:w="4530" w:type="dxa"/>
            <w:vAlign w:val="center"/>
          </w:tcPr>
          <w:p w14:paraId="0D108216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 xml:space="preserve">Конфигурирование строки подключения </w:t>
            </w:r>
            <w:hyperlink r:id="rId5" w:tgtFrame="_blank" w:history="1">
              <w:r w:rsidRPr="000661F7">
                <w:rPr>
                  <w:rStyle w:val="a4"/>
                  <w:rFonts w:ascii="Times New Roman" w:hAnsi="Times New Roman" w:cs="Times New Roman"/>
                  <w:color w:val="3964FE"/>
                  <w:sz w:val="23"/>
                  <w:szCs w:val="23"/>
                  <w:bdr w:val="single" w:sz="12" w:space="0" w:color="auto" w:frame="1"/>
                </w:rPr>
                <w:t>ADO.NET</w:t>
              </w:r>
            </w:hyperlink>
          </w:p>
        </w:tc>
      </w:tr>
      <w:tr w:rsidR="00F42BE8" w:rsidRPr="000661F7" w14:paraId="3BFE74F6" w14:textId="77777777" w:rsidTr="00F42BE8">
        <w:tc>
          <w:tcPr>
            <w:tcW w:w="475" w:type="dxa"/>
            <w:vAlign w:val="center"/>
          </w:tcPr>
          <w:p w14:paraId="3E3D1356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8</w:t>
            </w:r>
          </w:p>
        </w:tc>
        <w:tc>
          <w:tcPr>
            <w:tcW w:w="4340" w:type="dxa"/>
            <w:vAlign w:val="center"/>
          </w:tcPr>
          <w:p w14:paraId="481BAA86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Проверка системы</w:t>
            </w:r>
          </w:p>
        </w:tc>
        <w:tc>
          <w:tcPr>
            <w:tcW w:w="4530" w:type="dxa"/>
            <w:vAlign w:val="center"/>
          </w:tcPr>
          <w:p w14:paraId="6869C02D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Тестирование авторизации, добавления заявок, отчётов</w:t>
            </w:r>
          </w:p>
        </w:tc>
      </w:tr>
      <w:tr w:rsidR="00F42BE8" w:rsidRPr="000661F7" w14:paraId="7FB8AB93" w14:textId="77777777" w:rsidTr="00F42BE8">
        <w:tc>
          <w:tcPr>
            <w:tcW w:w="475" w:type="dxa"/>
            <w:vAlign w:val="center"/>
          </w:tcPr>
          <w:p w14:paraId="2BD9C973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9</w:t>
            </w:r>
          </w:p>
        </w:tc>
        <w:tc>
          <w:tcPr>
            <w:tcW w:w="4340" w:type="dxa"/>
            <w:vAlign w:val="center"/>
          </w:tcPr>
          <w:p w14:paraId="5D121093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Подготовка пользователей</w:t>
            </w:r>
          </w:p>
        </w:tc>
        <w:tc>
          <w:tcPr>
            <w:tcW w:w="4530" w:type="dxa"/>
            <w:vAlign w:val="center"/>
          </w:tcPr>
          <w:p w14:paraId="1912C267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Обучение, создание учётных записей, инструктаж</w:t>
            </w:r>
          </w:p>
        </w:tc>
      </w:tr>
      <w:tr w:rsidR="00F42BE8" w:rsidRPr="000661F7" w14:paraId="23FE40C3" w14:textId="77777777" w:rsidTr="00F42BE8">
        <w:tc>
          <w:tcPr>
            <w:tcW w:w="475" w:type="dxa"/>
            <w:vAlign w:val="center"/>
          </w:tcPr>
          <w:p w14:paraId="6A9B3583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10</w:t>
            </w:r>
          </w:p>
        </w:tc>
        <w:tc>
          <w:tcPr>
            <w:tcW w:w="4340" w:type="dxa"/>
            <w:vAlign w:val="center"/>
          </w:tcPr>
          <w:p w14:paraId="5F60E065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Ввод в эксплуатацию</w:t>
            </w:r>
          </w:p>
        </w:tc>
        <w:tc>
          <w:tcPr>
            <w:tcW w:w="4530" w:type="dxa"/>
            <w:vAlign w:val="center"/>
          </w:tcPr>
          <w:p w14:paraId="228D5B8F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Опытная эксплуатация, создание резервной копии, запуск в работу</w:t>
            </w:r>
          </w:p>
        </w:tc>
      </w:tr>
    </w:tbl>
    <w:p w14:paraId="6C073B13" w14:textId="77777777" w:rsidR="00F42BE8" w:rsidRPr="000661F7" w:rsidRDefault="00F42BE8" w:rsidP="00F42BE8">
      <w:pPr>
        <w:pStyle w:val="3"/>
        <w:shd w:val="clear" w:color="auto" w:fill="FFFFFF"/>
        <w:spacing w:before="480" w:beforeAutospacing="0" w:after="240" w:afterAutospacing="0" w:line="450" w:lineRule="atLeast"/>
        <w:rPr>
          <w:color w:val="0F1115"/>
          <w:sz w:val="30"/>
          <w:szCs w:val="30"/>
        </w:rPr>
      </w:pPr>
      <w:r w:rsidRPr="000661F7">
        <w:rPr>
          <w:color w:val="0F1115"/>
          <w:sz w:val="30"/>
          <w:szCs w:val="30"/>
        </w:rPr>
        <w:t>Задание 2. Определение работ внутри этапов</w:t>
      </w:r>
    </w:p>
    <w:tbl>
      <w:tblPr>
        <w:tblStyle w:val="a5"/>
        <w:tblW w:w="11199" w:type="dxa"/>
        <w:tblInd w:w="-1423" w:type="dxa"/>
        <w:tblLook w:val="04A0" w:firstRow="1" w:lastRow="0" w:firstColumn="1" w:lastColumn="0" w:noHBand="0" w:noVBand="1"/>
      </w:tblPr>
      <w:tblGrid>
        <w:gridCol w:w="3828"/>
        <w:gridCol w:w="7371"/>
      </w:tblGrid>
      <w:tr w:rsidR="00F42BE8" w:rsidRPr="000661F7" w14:paraId="696FF912" w14:textId="77777777" w:rsidTr="00F42BE8">
        <w:tc>
          <w:tcPr>
            <w:tcW w:w="3828" w:type="dxa"/>
            <w:vAlign w:val="center"/>
          </w:tcPr>
          <w:p w14:paraId="6C72379E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lastRenderedPageBreak/>
              <w:t>Этап</w:t>
            </w:r>
          </w:p>
        </w:tc>
        <w:tc>
          <w:tcPr>
            <w:tcW w:w="7371" w:type="dxa"/>
            <w:vAlign w:val="center"/>
          </w:tcPr>
          <w:p w14:paraId="74CCA201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Какие работы необходимо выполнить</w:t>
            </w:r>
          </w:p>
        </w:tc>
      </w:tr>
      <w:tr w:rsidR="00F42BE8" w:rsidRPr="000661F7" w14:paraId="4DC89C0C" w14:textId="77777777" w:rsidTr="00F42BE8">
        <w:tc>
          <w:tcPr>
            <w:tcW w:w="3828" w:type="dxa"/>
            <w:vAlign w:val="center"/>
          </w:tcPr>
          <w:p w14:paraId="07B3195C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Подготовка</w:t>
            </w:r>
          </w:p>
        </w:tc>
        <w:tc>
          <w:tcPr>
            <w:tcW w:w="7371" w:type="dxa"/>
            <w:vAlign w:val="center"/>
          </w:tcPr>
          <w:p w14:paraId="7CE08E86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1. Назначить ответственных. 2. Составить план-график. 3. Определить перечень рабочих мест.</w:t>
            </w:r>
          </w:p>
        </w:tc>
      </w:tr>
      <w:tr w:rsidR="00F42BE8" w:rsidRPr="000661F7" w14:paraId="721F83C1" w14:textId="77777777" w:rsidTr="00F42BE8">
        <w:tc>
          <w:tcPr>
            <w:tcW w:w="3828" w:type="dxa"/>
            <w:vAlign w:val="center"/>
          </w:tcPr>
          <w:p w14:paraId="24174B75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Проверка рабочего места</w:t>
            </w:r>
          </w:p>
        </w:tc>
        <w:tc>
          <w:tcPr>
            <w:tcW w:w="7371" w:type="dxa"/>
            <w:vAlign w:val="center"/>
          </w:tcPr>
          <w:p w14:paraId="2CB68BD7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1. Проверить процессор и ОЗУ. 2. Проверить свободное место на диске. 3. Проверить сетевое подключение. 4. Проверить права пользователя.</w:t>
            </w:r>
          </w:p>
        </w:tc>
      </w:tr>
      <w:tr w:rsidR="00F42BE8" w:rsidRPr="000661F7" w14:paraId="450CBC62" w14:textId="77777777" w:rsidTr="00F42BE8">
        <w:tc>
          <w:tcPr>
            <w:tcW w:w="3828" w:type="dxa"/>
            <w:vAlign w:val="center"/>
          </w:tcPr>
          <w:p w14:paraId="3E0E7C59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Подготовка программной среды</w:t>
            </w:r>
          </w:p>
        </w:tc>
        <w:tc>
          <w:tcPr>
            <w:tcW w:w="7371" w:type="dxa"/>
            <w:vAlign w:val="center"/>
          </w:tcPr>
          <w:p w14:paraId="4CC53846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 xml:space="preserve">1. Установить </w:t>
            </w:r>
            <w:proofErr w:type="spellStart"/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Windows</w:t>
            </w:r>
            <w:proofErr w:type="spellEnd"/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 xml:space="preserve">. 2. Установить .NET </w:t>
            </w:r>
            <w:proofErr w:type="spellStart"/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Framework</w:t>
            </w:r>
            <w:proofErr w:type="spellEnd"/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 xml:space="preserve"> 4.7.2. 3. Установить обновления безопасности. 4. Установить драйверы.</w:t>
            </w:r>
          </w:p>
        </w:tc>
      </w:tr>
      <w:tr w:rsidR="00F42BE8" w:rsidRPr="000661F7" w14:paraId="0B64636F" w14:textId="77777777" w:rsidTr="00F42BE8">
        <w:tc>
          <w:tcPr>
            <w:tcW w:w="3828" w:type="dxa"/>
            <w:vAlign w:val="center"/>
          </w:tcPr>
          <w:p w14:paraId="14A3C51C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 xml:space="preserve">Настройка MS SQL </w:t>
            </w:r>
            <w:proofErr w:type="spellStart"/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Server</w:t>
            </w:r>
            <w:proofErr w:type="spellEnd"/>
          </w:p>
        </w:tc>
        <w:tc>
          <w:tcPr>
            <w:tcW w:w="7371" w:type="dxa"/>
            <w:vAlign w:val="center"/>
          </w:tcPr>
          <w:p w14:paraId="69CD7DEA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 xml:space="preserve">1. Установить MS SQL </w:t>
            </w:r>
            <w:proofErr w:type="spellStart"/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Server</w:t>
            </w:r>
            <w:proofErr w:type="spellEnd"/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. 2. Настроить аутентификацию. 3. Создать учётную запись для приложения. 4. Разрешить TCP/IP.</w:t>
            </w:r>
          </w:p>
        </w:tc>
      </w:tr>
      <w:tr w:rsidR="00F42BE8" w:rsidRPr="000661F7" w14:paraId="66809103" w14:textId="77777777" w:rsidTr="00F42BE8">
        <w:tc>
          <w:tcPr>
            <w:tcW w:w="3828" w:type="dxa"/>
            <w:vAlign w:val="center"/>
          </w:tcPr>
          <w:p w14:paraId="2547629B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 xml:space="preserve">Создание </w:t>
            </w:r>
            <w:proofErr w:type="spellStart"/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HelpDeskDB</w:t>
            </w:r>
            <w:proofErr w:type="spellEnd"/>
          </w:p>
        </w:tc>
        <w:tc>
          <w:tcPr>
            <w:tcW w:w="7371" w:type="dxa"/>
            <w:vAlign w:val="center"/>
          </w:tcPr>
          <w:p w14:paraId="3E9EA083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1. Создать базу данных. 2. Выполнить скрипт создания таблиц. 3. Заполнить справочники. 4. Настроить права доступа.</w:t>
            </w:r>
          </w:p>
        </w:tc>
      </w:tr>
      <w:tr w:rsidR="00F42BE8" w:rsidRPr="000661F7" w14:paraId="4958A8B7" w14:textId="77777777" w:rsidTr="00F42BE8">
        <w:tc>
          <w:tcPr>
            <w:tcW w:w="3828" w:type="dxa"/>
            <w:vAlign w:val="center"/>
          </w:tcPr>
          <w:p w14:paraId="6D480E9B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 xml:space="preserve">Установка </w:t>
            </w:r>
            <w:proofErr w:type="spellStart"/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HelpDesk</w:t>
            </w:r>
            <w:proofErr w:type="spellEnd"/>
          </w:p>
        </w:tc>
        <w:tc>
          <w:tcPr>
            <w:tcW w:w="7371" w:type="dxa"/>
            <w:vAlign w:val="center"/>
          </w:tcPr>
          <w:p w14:paraId="00654D71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1. Скопировать файлы приложения. 2. Настроить конфигурационный файл. 3. Создать ярлыки. 4. Проверить запуск.</w:t>
            </w:r>
          </w:p>
        </w:tc>
      </w:tr>
      <w:tr w:rsidR="00F42BE8" w:rsidRPr="000661F7" w14:paraId="494DC818" w14:textId="77777777" w:rsidTr="00F42BE8">
        <w:tc>
          <w:tcPr>
            <w:tcW w:w="3828" w:type="dxa"/>
            <w:vAlign w:val="center"/>
          </w:tcPr>
          <w:p w14:paraId="694D44F4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Настройка подключения</w:t>
            </w:r>
          </w:p>
        </w:tc>
        <w:tc>
          <w:tcPr>
            <w:tcW w:w="7371" w:type="dxa"/>
            <w:vAlign w:val="center"/>
          </w:tcPr>
          <w:p w14:paraId="545B3003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 xml:space="preserve">1. Указать сервер и базу в строке подключения. 2. Проверить учётные данные. 3. Протестировать соединение через </w:t>
            </w:r>
            <w:hyperlink r:id="rId6" w:tgtFrame="_blank" w:history="1">
              <w:r w:rsidRPr="000661F7">
                <w:rPr>
                  <w:rStyle w:val="a4"/>
                  <w:rFonts w:ascii="Times New Roman" w:hAnsi="Times New Roman" w:cs="Times New Roman"/>
                  <w:color w:val="3964FE"/>
                  <w:sz w:val="23"/>
                  <w:szCs w:val="23"/>
                  <w:bdr w:val="single" w:sz="12" w:space="0" w:color="auto" w:frame="1"/>
                </w:rPr>
                <w:t>ADO.NET</w:t>
              </w:r>
            </w:hyperlink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.</w:t>
            </w:r>
          </w:p>
        </w:tc>
      </w:tr>
      <w:tr w:rsidR="00F42BE8" w:rsidRPr="000661F7" w14:paraId="4BE08A76" w14:textId="77777777" w:rsidTr="00F42BE8">
        <w:tc>
          <w:tcPr>
            <w:tcW w:w="3828" w:type="dxa"/>
            <w:vAlign w:val="center"/>
          </w:tcPr>
          <w:p w14:paraId="480214DD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Проверка системы</w:t>
            </w:r>
          </w:p>
        </w:tc>
        <w:tc>
          <w:tcPr>
            <w:tcW w:w="7371" w:type="dxa"/>
            <w:vAlign w:val="center"/>
          </w:tcPr>
          <w:p w14:paraId="12E73B74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1. Проверить авторизацию. 2. Создать тестовую заявку. 3. Проверить редактирование. 4. Проверить отчёты.</w:t>
            </w:r>
          </w:p>
        </w:tc>
      </w:tr>
      <w:tr w:rsidR="00F42BE8" w:rsidRPr="000661F7" w14:paraId="70A5B280" w14:textId="77777777" w:rsidTr="00F42BE8">
        <w:tc>
          <w:tcPr>
            <w:tcW w:w="3828" w:type="dxa"/>
            <w:vAlign w:val="center"/>
          </w:tcPr>
          <w:p w14:paraId="002CA8FD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Подготовка пользователей</w:t>
            </w:r>
          </w:p>
        </w:tc>
        <w:tc>
          <w:tcPr>
            <w:tcW w:w="7371" w:type="dxa"/>
            <w:vAlign w:val="center"/>
          </w:tcPr>
          <w:p w14:paraId="4C5B9666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1. Создать учётные записи. 2. Провести инструктаж. 3. Раздать памятки. 4. Собрать обратную связь.</w:t>
            </w:r>
          </w:p>
        </w:tc>
      </w:tr>
      <w:tr w:rsidR="00F42BE8" w:rsidRPr="000661F7" w14:paraId="03BB329B" w14:textId="77777777" w:rsidTr="00F42BE8">
        <w:tc>
          <w:tcPr>
            <w:tcW w:w="3828" w:type="dxa"/>
            <w:vAlign w:val="center"/>
          </w:tcPr>
          <w:p w14:paraId="1FBDD2DC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Ввод в эксплуатацию</w:t>
            </w:r>
          </w:p>
        </w:tc>
        <w:tc>
          <w:tcPr>
            <w:tcW w:w="7371" w:type="dxa"/>
            <w:vAlign w:val="center"/>
          </w:tcPr>
          <w:p w14:paraId="504F0D39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1. Создать резервную копию. 2. Начать опытную эксплуатацию. 3. Устранить замечания. 4. Перевести в промышленную эксплуатацию.</w:t>
            </w:r>
          </w:p>
        </w:tc>
      </w:tr>
    </w:tbl>
    <w:p w14:paraId="3F911131" w14:textId="77777777" w:rsidR="00F42BE8" w:rsidRPr="000661F7" w:rsidRDefault="00F42BE8" w:rsidP="00F42BE8">
      <w:pPr>
        <w:pStyle w:val="3"/>
        <w:shd w:val="clear" w:color="auto" w:fill="FFFFFF"/>
        <w:spacing w:before="480" w:beforeAutospacing="0" w:after="240" w:afterAutospacing="0" w:line="450" w:lineRule="atLeast"/>
        <w:rPr>
          <w:color w:val="0F1115"/>
          <w:sz w:val="30"/>
          <w:szCs w:val="30"/>
        </w:rPr>
      </w:pPr>
      <w:r w:rsidRPr="000661F7">
        <w:rPr>
          <w:color w:val="0F1115"/>
          <w:sz w:val="30"/>
          <w:szCs w:val="30"/>
        </w:rPr>
        <w:t>Задание 3. Определение правильной последовательности</w:t>
      </w:r>
    </w:p>
    <w:p w14:paraId="3B4D5713" w14:textId="77777777" w:rsidR="00F42BE8" w:rsidRPr="000661F7" w:rsidRDefault="00F42BE8" w:rsidP="00F42BE8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ind w:left="0"/>
        <w:rPr>
          <w:color w:val="0F1115"/>
        </w:rPr>
      </w:pPr>
      <w:r w:rsidRPr="000661F7">
        <w:rPr>
          <w:color w:val="0F1115"/>
        </w:rPr>
        <w:t>Проверить системные требования</w:t>
      </w:r>
    </w:p>
    <w:p w14:paraId="21123850" w14:textId="77777777" w:rsidR="00F42BE8" w:rsidRPr="000661F7" w:rsidRDefault="00F42BE8" w:rsidP="00F42BE8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ind w:left="0"/>
        <w:rPr>
          <w:color w:val="0F1115"/>
        </w:rPr>
      </w:pPr>
      <w:r w:rsidRPr="000661F7">
        <w:rPr>
          <w:color w:val="0F1115"/>
        </w:rPr>
        <w:t>Проверить сетевое подключение</w:t>
      </w:r>
    </w:p>
    <w:p w14:paraId="530728AE" w14:textId="77777777" w:rsidR="00F42BE8" w:rsidRPr="000661F7" w:rsidRDefault="00F42BE8" w:rsidP="00F42BE8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ind w:left="0"/>
        <w:rPr>
          <w:color w:val="0F1115"/>
        </w:rPr>
      </w:pPr>
      <w:r w:rsidRPr="000661F7">
        <w:rPr>
          <w:color w:val="0F1115"/>
        </w:rPr>
        <w:t xml:space="preserve">Настроить MS SQL </w:t>
      </w:r>
      <w:proofErr w:type="spellStart"/>
      <w:r w:rsidRPr="000661F7">
        <w:rPr>
          <w:color w:val="0F1115"/>
        </w:rPr>
        <w:t>Server</w:t>
      </w:r>
      <w:proofErr w:type="spellEnd"/>
    </w:p>
    <w:p w14:paraId="54B09053" w14:textId="77777777" w:rsidR="00F42BE8" w:rsidRPr="000661F7" w:rsidRDefault="00F42BE8" w:rsidP="00F42BE8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ind w:left="0"/>
        <w:rPr>
          <w:color w:val="0F1115"/>
        </w:rPr>
      </w:pPr>
      <w:r w:rsidRPr="000661F7">
        <w:rPr>
          <w:color w:val="0F1115"/>
        </w:rPr>
        <w:t xml:space="preserve">Создать базу данных </w:t>
      </w:r>
      <w:proofErr w:type="spellStart"/>
      <w:r w:rsidRPr="000661F7">
        <w:rPr>
          <w:color w:val="0F1115"/>
        </w:rPr>
        <w:t>HelpDeskDB</w:t>
      </w:r>
      <w:proofErr w:type="spellEnd"/>
    </w:p>
    <w:p w14:paraId="149D9653" w14:textId="77777777" w:rsidR="00F42BE8" w:rsidRPr="000661F7" w:rsidRDefault="00F42BE8" w:rsidP="00F42BE8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ind w:left="0"/>
        <w:rPr>
          <w:color w:val="0F1115"/>
        </w:rPr>
      </w:pPr>
      <w:r w:rsidRPr="000661F7">
        <w:rPr>
          <w:color w:val="0F1115"/>
        </w:rPr>
        <w:t>Настроить строку подключения</w:t>
      </w:r>
    </w:p>
    <w:p w14:paraId="7C9C9D47" w14:textId="77777777" w:rsidR="00F42BE8" w:rsidRPr="000661F7" w:rsidRDefault="00F42BE8" w:rsidP="00F42BE8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ind w:left="0"/>
        <w:rPr>
          <w:color w:val="0F1115"/>
        </w:rPr>
      </w:pPr>
      <w:r w:rsidRPr="000661F7">
        <w:rPr>
          <w:color w:val="0F1115"/>
        </w:rPr>
        <w:t xml:space="preserve">Установить </w:t>
      </w:r>
      <w:proofErr w:type="spellStart"/>
      <w:r w:rsidRPr="000661F7">
        <w:rPr>
          <w:color w:val="0F1115"/>
        </w:rPr>
        <w:t>HelpDesk</w:t>
      </w:r>
      <w:proofErr w:type="spellEnd"/>
    </w:p>
    <w:p w14:paraId="1F4AB6AA" w14:textId="77777777" w:rsidR="00F42BE8" w:rsidRPr="000661F7" w:rsidRDefault="00F42BE8" w:rsidP="00F42BE8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ind w:left="0"/>
        <w:rPr>
          <w:color w:val="0F1115"/>
        </w:rPr>
      </w:pPr>
      <w:r w:rsidRPr="000661F7">
        <w:rPr>
          <w:color w:val="0F1115"/>
        </w:rPr>
        <w:t>Выполнить контрольный вход</w:t>
      </w:r>
    </w:p>
    <w:p w14:paraId="104E53A1" w14:textId="77777777" w:rsidR="00F42BE8" w:rsidRPr="000661F7" w:rsidRDefault="00F42BE8" w:rsidP="00F42BE8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ind w:left="0"/>
        <w:rPr>
          <w:color w:val="0F1115"/>
        </w:rPr>
      </w:pPr>
      <w:r w:rsidRPr="000661F7">
        <w:rPr>
          <w:color w:val="0F1115"/>
        </w:rPr>
        <w:t>Создать пользователей</w:t>
      </w:r>
    </w:p>
    <w:p w14:paraId="27EAFFFC" w14:textId="77777777" w:rsidR="00F42BE8" w:rsidRPr="000661F7" w:rsidRDefault="00F42BE8" w:rsidP="00F42BE8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ind w:left="0"/>
        <w:rPr>
          <w:color w:val="0F1115"/>
        </w:rPr>
      </w:pPr>
      <w:r w:rsidRPr="000661F7">
        <w:rPr>
          <w:color w:val="0F1115"/>
        </w:rPr>
        <w:t>Проверить добавление заявки</w:t>
      </w:r>
    </w:p>
    <w:p w14:paraId="7D6B3EBC" w14:textId="77777777" w:rsidR="00F42BE8" w:rsidRPr="000661F7" w:rsidRDefault="00F42BE8" w:rsidP="00F42BE8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ind w:left="0"/>
        <w:rPr>
          <w:color w:val="0F1115"/>
        </w:rPr>
      </w:pPr>
      <w:r w:rsidRPr="000661F7">
        <w:rPr>
          <w:color w:val="0F1115"/>
        </w:rPr>
        <w:t>Провести инструктаж пользователя</w:t>
      </w:r>
    </w:p>
    <w:p w14:paraId="1652AA7C" w14:textId="77777777" w:rsidR="00F42BE8" w:rsidRPr="000661F7" w:rsidRDefault="00F42BE8" w:rsidP="00F42BE8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ind w:left="0"/>
        <w:rPr>
          <w:color w:val="0F1115"/>
        </w:rPr>
      </w:pPr>
      <w:r w:rsidRPr="000661F7">
        <w:rPr>
          <w:color w:val="0F1115"/>
        </w:rPr>
        <w:t>Создать резервную копию</w:t>
      </w:r>
    </w:p>
    <w:p w14:paraId="7C631802" w14:textId="77777777" w:rsidR="00F42BE8" w:rsidRPr="000661F7" w:rsidRDefault="00F42BE8" w:rsidP="00F42BE8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ind w:left="0"/>
        <w:rPr>
          <w:color w:val="0F1115"/>
        </w:rPr>
      </w:pPr>
      <w:r w:rsidRPr="000661F7">
        <w:rPr>
          <w:color w:val="0F1115"/>
        </w:rPr>
        <w:t>Начать эксплуатацию</w:t>
      </w:r>
    </w:p>
    <w:p w14:paraId="009CF114" w14:textId="77777777" w:rsidR="00F42BE8" w:rsidRPr="000661F7" w:rsidRDefault="00F42BE8" w:rsidP="00F42BE8">
      <w:pPr>
        <w:pStyle w:val="3"/>
        <w:shd w:val="clear" w:color="auto" w:fill="FFFFFF"/>
        <w:spacing w:before="480" w:beforeAutospacing="0" w:after="240" w:afterAutospacing="0" w:line="450" w:lineRule="atLeast"/>
        <w:rPr>
          <w:color w:val="0F1115"/>
          <w:sz w:val="30"/>
          <w:szCs w:val="30"/>
        </w:rPr>
      </w:pPr>
      <w:r w:rsidRPr="000661F7">
        <w:rPr>
          <w:color w:val="0F1115"/>
          <w:sz w:val="30"/>
          <w:szCs w:val="30"/>
        </w:rPr>
        <w:t>Задание 4. Определение зависимостей между работами</w:t>
      </w:r>
    </w:p>
    <w:tbl>
      <w:tblPr>
        <w:tblStyle w:val="a5"/>
        <w:tblW w:w="10207" w:type="dxa"/>
        <w:jc w:val="center"/>
        <w:tblLook w:val="04A0" w:firstRow="1" w:lastRow="0" w:firstColumn="1" w:lastColumn="0" w:noHBand="0" w:noVBand="1"/>
      </w:tblPr>
      <w:tblGrid>
        <w:gridCol w:w="3828"/>
        <w:gridCol w:w="6379"/>
      </w:tblGrid>
      <w:tr w:rsidR="00F42BE8" w:rsidRPr="000661F7" w14:paraId="2FD01DCD" w14:textId="77777777" w:rsidTr="00F42BE8">
        <w:trPr>
          <w:jc w:val="center"/>
        </w:trPr>
        <w:tc>
          <w:tcPr>
            <w:tcW w:w="3828" w:type="dxa"/>
            <w:vAlign w:val="center"/>
          </w:tcPr>
          <w:p w14:paraId="1FD9328E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Работа</w:t>
            </w:r>
          </w:p>
        </w:tc>
        <w:tc>
          <w:tcPr>
            <w:tcW w:w="6379" w:type="dxa"/>
            <w:vAlign w:val="center"/>
          </w:tcPr>
          <w:p w14:paraId="6A754475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Предыдущая необходимая работа</w:t>
            </w:r>
          </w:p>
        </w:tc>
      </w:tr>
      <w:tr w:rsidR="00F42BE8" w:rsidRPr="000661F7" w14:paraId="2086CC71" w14:textId="77777777" w:rsidTr="00F42BE8">
        <w:trPr>
          <w:jc w:val="center"/>
        </w:trPr>
        <w:tc>
          <w:tcPr>
            <w:tcW w:w="3828" w:type="dxa"/>
            <w:vAlign w:val="center"/>
          </w:tcPr>
          <w:p w14:paraId="5E1402CF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Создание базы данных</w:t>
            </w:r>
          </w:p>
        </w:tc>
        <w:tc>
          <w:tcPr>
            <w:tcW w:w="6379" w:type="dxa"/>
            <w:vAlign w:val="center"/>
          </w:tcPr>
          <w:p w14:paraId="40BCA806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 xml:space="preserve">Настройка MS SQL </w:t>
            </w:r>
            <w:proofErr w:type="spellStart"/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Server</w:t>
            </w:r>
            <w:proofErr w:type="spellEnd"/>
          </w:p>
        </w:tc>
      </w:tr>
      <w:tr w:rsidR="00F42BE8" w:rsidRPr="000661F7" w14:paraId="1FC887AA" w14:textId="77777777" w:rsidTr="00F42BE8">
        <w:trPr>
          <w:jc w:val="center"/>
        </w:trPr>
        <w:tc>
          <w:tcPr>
            <w:tcW w:w="3828" w:type="dxa"/>
            <w:vAlign w:val="center"/>
          </w:tcPr>
          <w:p w14:paraId="6E5DD1DB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lastRenderedPageBreak/>
              <w:t>Настройка строки подключения</w:t>
            </w:r>
          </w:p>
        </w:tc>
        <w:tc>
          <w:tcPr>
            <w:tcW w:w="6379" w:type="dxa"/>
            <w:vAlign w:val="center"/>
          </w:tcPr>
          <w:p w14:paraId="2048B15A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Создание базы данных</w:t>
            </w:r>
          </w:p>
        </w:tc>
      </w:tr>
      <w:tr w:rsidR="00F42BE8" w:rsidRPr="000661F7" w14:paraId="1FE1E9ED" w14:textId="77777777" w:rsidTr="00F42BE8">
        <w:trPr>
          <w:jc w:val="center"/>
        </w:trPr>
        <w:tc>
          <w:tcPr>
            <w:tcW w:w="3828" w:type="dxa"/>
            <w:vAlign w:val="center"/>
          </w:tcPr>
          <w:p w14:paraId="6B09408C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Проверка авторизации</w:t>
            </w:r>
          </w:p>
        </w:tc>
        <w:tc>
          <w:tcPr>
            <w:tcW w:w="6379" w:type="dxa"/>
            <w:vAlign w:val="center"/>
          </w:tcPr>
          <w:p w14:paraId="5CFE391D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 xml:space="preserve">Настройка строки подключения, установка </w:t>
            </w:r>
            <w:proofErr w:type="spellStart"/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HelpDesk</w:t>
            </w:r>
            <w:proofErr w:type="spellEnd"/>
          </w:p>
        </w:tc>
      </w:tr>
      <w:tr w:rsidR="00F42BE8" w:rsidRPr="000661F7" w14:paraId="169C675F" w14:textId="77777777" w:rsidTr="00F42BE8">
        <w:trPr>
          <w:jc w:val="center"/>
        </w:trPr>
        <w:tc>
          <w:tcPr>
            <w:tcW w:w="3828" w:type="dxa"/>
            <w:vAlign w:val="center"/>
          </w:tcPr>
          <w:p w14:paraId="38D7DB27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Проверка добавления заявки</w:t>
            </w:r>
          </w:p>
        </w:tc>
        <w:tc>
          <w:tcPr>
            <w:tcW w:w="6379" w:type="dxa"/>
            <w:vAlign w:val="center"/>
          </w:tcPr>
          <w:p w14:paraId="4BFF2788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Проверка авторизации, создание пользователей</w:t>
            </w:r>
          </w:p>
        </w:tc>
      </w:tr>
      <w:tr w:rsidR="00F42BE8" w:rsidRPr="000661F7" w14:paraId="628225DF" w14:textId="77777777" w:rsidTr="00F42BE8">
        <w:trPr>
          <w:jc w:val="center"/>
        </w:trPr>
        <w:tc>
          <w:tcPr>
            <w:tcW w:w="3828" w:type="dxa"/>
            <w:vAlign w:val="center"/>
          </w:tcPr>
          <w:p w14:paraId="09366E9F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Обучение пользователя</w:t>
            </w:r>
          </w:p>
        </w:tc>
        <w:tc>
          <w:tcPr>
            <w:tcW w:w="6379" w:type="dxa"/>
            <w:vAlign w:val="center"/>
          </w:tcPr>
          <w:p w14:paraId="083E8BB4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Проверка добавления заявки, создание учётных записей</w:t>
            </w:r>
          </w:p>
        </w:tc>
      </w:tr>
      <w:tr w:rsidR="00F42BE8" w:rsidRPr="000661F7" w14:paraId="7D1E76B6" w14:textId="77777777" w:rsidTr="00F42BE8">
        <w:trPr>
          <w:jc w:val="center"/>
        </w:trPr>
        <w:tc>
          <w:tcPr>
            <w:tcW w:w="3828" w:type="dxa"/>
            <w:vAlign w:val="center"/>
          </w:tcPr>
          <w:p w14:paraId="35F3BFAB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Ввод системы в эксплуатацию</w:t>
            </w:r>
          </w:p>
        </w:tc>
        <w:tc>
          <w:tcPr>
            <w:tcW w:w="6379" w:type="dxa"/>
            <w:vAlign w:val="center"/>
          </w:tcPr>
          <w:p w14:paraId="630CCCEC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Обучение пользователя, создание резервной копии</w:t>
            </w:r>
          </w:p>
        </w:tc>
      </w:tr>
    </w:tbl>
    <w:p w14:paraId="14BD236C" w14:textId="77777777" w:rsidR="00F42BE8" w:rsidRPr="000661F7" w:rsidRDefault="00F42BE8" w:rsidP="00F42BE8">
      <w:pPr>
        <w:pStyle w:val="3"/>
        <w:shd w:val="clear" w:color="auto" w:fill="FFFFFF"/>
        <w:spacing w:before="480" w:beforeAutospacing="0" w:after="240" w:afterAutospacing="0" w:line="450" w:lineRule="atLeast"/>
        <w:rPr>
          <w:color w:val="0F1115"/>
          <w:sz w:val="30"/>
          <w:szCs w:val="30"/>
        </w:rPr>
      </w:pPr>
      <w:r w:rsidRPr="000661F7">
        <w:rPr>
          <w:color w:val="0F1115"/>
          <w:sz w:val="30"/>
          <w:szCs w:val="30"/>
        </w:rPr>
        <w:t>Задание 5. Определение ответственных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2977"/>
        <w:gridCol w:w="3402"/>
      </w:tblGrid>
      <w:tr w:rsidR="00F42BE8" w:rsidRPr="000661F7" w14:paraId="1087A8AA" w14:textId="77777777" w:rsidTr="00F42BE8">
        <w:trPr>
          <w:jc w:val="center"/>
        </w:trPr>
        <w:tc>
          <w:tcPr>
            <w:tcW w:w="2977" w:type="dxa"/>
            <w:vAlign w:val="center"/>
          </w:tcPr>
          <w:p w14:paraId="3704B117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Работа</w:t>
            </w:r>
          </w:p>
        </w:tc>
        <w:tc>
          <w:tcPr>
            <w:tcW w:w="3402" w:type="dxa"/>
            <w:vAlign w:val="center"/>
          </w:tcPr>
          <w:p w14:paraId="4A0A8470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Ответственный</w:t>
            </w:r>
          </w:p>
        </w:tc>
      </w:tr>
      <w:tr w:rsidR="00F42BE8" w:rsidRPr="000661F7" w14:paraId="19D5754F" w14:textId="77777777" w:rsidTr="00F42BE8">
        <w:trPr>
          <w:jc w:val="center"/>
        </w:trPr>
        <w:tc>
          <w:tcPr>
            <w:tcW w:w="2977" w:type="dxa"/>
            <w:vAlign w:val="center"/>
          </w:tcPr>
          <w:p w14:paraId="3F5E2B6B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Проверка компьютера</w:t>
            </w:r>
          </w:p>
        </w:tc>
        <w:tc>
          <w:tcPr>
            <w:tcW w:w="3402" w:type="dxa"/>
            <w:vAlign w:val="center"/>
          </w:tcPr>
          <w:p w14:paraId="1AB4816A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Системный администратор</w:t>
            </w:r>
          </w:p>
        </w:tc>
      </w:tr>
      <w:tr w:rsidR="00F42BE8" w:rsidRPr="000661F7" w14:paraId="151F10D0" w14:textId="77777777" w:rsidTr="00F42BE8">
        <w:trPr>
          <w:jc w:val="center"/>
        </w:trPr>
        <w:tc>
          <w:tcPr>
            <w:tcW w:w="2977" w:type="dxa"/>
            <w:vAlign w:val="center"/>
          </w:tcPr>
          <w:p w14:paraId="2D021B36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Установка .NET</w:t>
            </w:r>
          </w:p>
        </w:tc>
        <w:tc>
          <w:tcPr>
            <w:tcW w:w="3402" w:type="dxa"/>
            <w:vAlign w:val="center"/>
          </w:tcPr>
          <w:p w14:paraId="44DAB358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Системный администратор</w:t>
            </w:r>
          </w:p>
        </w:tc>
      </w:tr>
      <w:tr w:rsidR="00F42BE8" w:rsidRPr="000661F7" w14:paraId="138747A5" w14:textId="77777777" w:rsidTr="00F42BE8">
        <w:trPr>
          <w:jc w:val="center"/>
        </w:trPr>
        <w:tc>
          <w:tcPr>
            <w:tcW w:w="2977" w:type="dxa"/>
            <w:vAlign w:val="center"/>
          </w:tcPr>
          <w:p w14:paraId="63D4A6DF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 xml:space="preserve">Настройка MS SQL </w:t>
            </w:r>
            <w:proofErr w:type="spellStart"/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Server</w:t>
            </w:r>
            <w:proofErr w:type="spellEnd"/>
          </w:p>
        </w:tc>
        <w:tc>
          <w:tcPr>
            <w:tcW w:w="3402" w:type="dxa"/>
            <w:vAlign w:val="center"/>
          </w:tcPr>
          <w:p w14:paraId="70129266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Администратор базы данных</w:t>
            </w:r>
          </w:p>
        </w:tc>
      </w:tr>
      <w:tr w:rsidR="00F42BE8" w:rsidRPr="000661F7" w14:paraId="290EDC76" w14:textId="77777777" w:rsidTr="00F42BE8">
        <w:trPr>
          <w:jc w:val="center"/>
        </w:trPr>
        <w:tc>
          <w:tcPr>
            <w:tcW w:w="2977" w:type="dxa"/>
            <w:vAlign w:val="center"/>
          </w:tcPr>
          <w:p w14:paraId="47D450B2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 xml:space="preserve">Создание </w:t>
            </w:r>
            <w:proofErr w:type="spellStart"/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HelpDeskDB</w:t>
            </w:r>
            <w:proofErr w:type="spellEnd"/>
          </w:p>
        </w:tc>
        <w:tc>
          <w:tcPr>
            <w:tcW w:w="3402" w:type="dxa"/>
            <w:vAlign w:val="center"/>
          </w:tcPr>
          <w:p w14:paraId="372888A4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Администратор базы данных</w:t>
            </w:r>
          </w:p>
        </w:tc>
      </w:tr>
    </w:tbl>
    <w:p w14:paraId="3A2C6F63" w14:textId="77777777" w:rsidR="00F42BE8" w:rsidRPr="000661F7" w:rsidRDefault="00F42BE8" w:rsidP="00F42BE8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0661F7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Ответ на вопрос</w:t>
      </w:r>
      <w:proofErr w:type="gramStart"/>
      <w:r w:rsidRPr="000661F7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:</w:t>
      </w:r>
      <w:r w:rsidRPr="000661F7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Да</w:t>
      </w:r>
      <w:proofErr w:type="gramEnd"/>
      <w:r w:rsidRPr="000661F7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, один специалист может выполнять несколько ролей при внедрении небольшой системы, так как объём работ невелик, а роли часто пересекаются. Это экономит ресурсы, но требует высокой квалификации и может увеличить нагрузку.</w:t>
      </w:r>
    </w:p>
    <w:p w14:paraId="55B9FE9B" w14:textId="77777777" w:rsidR="00F42BE8" w:rsidRPr="000661F7" w:rsidRDefault="00F42BE8" w:rsidP="00F42BE8">
      <w:pPr>
        <w:pStyle w:val="3"/>
        <w:shd w:val="clear" w:color="auto" w:fill="FFFFFF"/>
        <w:spacing w:before="480" w:beforeAutospacing="0" w:after="240" w:afterAutospacing="0" w:line="450" w:lineRule="atLeast"/>
        <w:rPr>
          <w:color w:val="0F1115"/>
          <w:sz w:val="30"/>
          <w:szCs w:val="30"/>
        </w:rPr>
      </w:pPr>
      <w:r w:rsidRPr="000661F7">
        <w:rPr>
          <w:color w:val="0F1115"/>
          <w:sz w:val="30"/>
          <w:szCs w:val="30"/>
        </w:rPr>
        <w:t>Задание 6. Оценка продолжительности работ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475"/>
        <w:gridCol w:w="4482"/>
        <w:gridCol w:w="2409"/>
      </w:tblGrid>
      <w:tr w:rsidR="00F42BE8" w:rsidRPr="000661F7" w14:paraId="11E25E38" w14:textId="77777777" w:rsidTr="00804FDD">
        <w:trPr>
          <w:jc w:val="center"/>
        </w:trPr>
        <w:tc>
          <w:tcPr>
            <w:tcW w:w="475" w:type="dxa"/>
            <w:vAlign w:val="center"/>
          </w:tcPr>
          <w:p w14:paraId="5B6971C0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№</w:t>
            </w:r>
          </w:p>
        </w:tc>
        <w:tc>
          <w:tcPr>
            <w:tcW w:w="4482" w:type="dxa"/>
            <w:vAlign w:val="center"/>
          </w:tcPr>
          <w:p w14:paraId="773DACBC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Работа</w:t>
            </w:r>
          </w:p>
        </w:tc>
        <w:tc>
          <w:tcPr>
            <w:tcW w:w="2409" w:type="dxa"/>
            <w:vAlign w:val="center"/>
          </w:tcPr>
          <w:p w14:paraId="1418AE46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Продолжительность</w:t>
            </w:r>
          </w:p>
        </w:tc>
      </w:tr>
      <w:tr w:rsidR="00F42BE8" w:rsidRPr="000661F7" w14:paraId="61B0134D" w14:textId="77777777" w:rsidTr="00804FDD">
        <w:trPr>
          <w:jc w:val="center"/>
        </w:trPr>
        <w:tc>
          <w:tcPr>
            <w:tcW w:w="475" w:type="dxa"/>
            <w:vAlign w:val="center"/>
          </w:tcPr>
          <w:p w14:paraId="344532F5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1</w:t>
            </w:r>
          </w:p>
        </w:tc>
        <w:tc>
          <w:tcPr>
            <w:tcW w:w="4482" w:type="dxa"/>
            <w:vAlign w:val="center"/>
          </w:tcPr>
          <w:p w14:paraId="5DC0A5B6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Проверка системных требований</w:t>
            </w:r>
          </w:p>
        </w:tc>
        <w:tc>
          <w:tcPr>
            <w:tcW w:w="2409" w:type="dxa"/>
            <w:vAlign w:val="center"/>
          </w:tcPr>
          <w:p w14:paraId="42A2269C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20 мин</w:t>
            </w:r>
          </w:p>
        </w:tc>
      </w:tr>
      <w:tr w:rsidR="00F42BE8" w:rsidRPr="000661F7" w14:paraId="08D11BC9" w14:textId="77777777" w:rsidTr="00804FDD">
        <w:trPr>
          <w:jc w:val="center"/>
        </w:trPr>
        <w:tc>
          <w:tcPr>
            <w:tcW w:w="475" w:type="dxa"/>
            <w:vAlign w:val="center"/>
          </w:tcPr>
          <w:p w14:paraId="3AE148A4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2</w:t>
            </w:r>
          </w:p>
        </w:tc>
        <w:tc>
          <w:tcPr>
            <w:tcW w:w="4482" w:type="dxa"/>
            <w:vAlign w:val="center"/>
          </w:tcPr>
          <w:p w14:paraId="6FAC82FB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Проверка сетевого подключения</w:t>
            </w:r>
          </w:p>
        </w:tc>
        <w:tc>
          <w:tcPr>
            <w:tcW w:w="2409" w:type="dxa"/>
            <w:vAlign w:val="center"/>
          </w:tcPr>
          <w:p w14:paraId="4829DB5B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15 мин</w:t>
            </w:r>
          </w:p>
        </w:tc>
      </w:tr>
      <w:tr w:rsidR="00F42BE8" w:rsidRPr="000661F7" w14:paraId="6BBAE9B2" w14:textId="77777777" w:rsidTr="00804FDD">
        <w:trPr>
          <w:jc w:val="center"/>
        </w:trPr>
        <w:tc>
          <w:tcPr>
            <w:tcW w:w="475" w:type="dxa"/>
            <w:vAlign w:val="center"/>
          </w:tcPr>
          <w:p w14:paraId="5923ACCF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3</w:t>
            </w:r>
          </w:p>
        </w:tc>
        <w:tc>
          <w:tcPr>
            <w:tcW w:w="4482" w:type="dxa"/>
            <w:vAlign w:val="center"/>
          </w:tcPr>
          <w:p w14:paraId="48A96348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Установка необходимых компонентов</w:t>
            </w:r>
          </w:p>
        </w:tc>
        <w:tc>
          <w:tcPr>
            <w:tcW w:w="2409" w:type="dxa"/>
            <w:vAlign w:val="center"/>
          </w:tcPr>
          <w:p w14:paraId="25529215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40 мин</w:t>
            </w:r>
          </w:p>
        </w:tc>
      </w:tr>
      <w:tr w:rsidR="00F42BE8" w:rsidRPr="000661F7" w14:paraId="620150DD" w14:textId="77777777" w:rsidTr="00804FDD">
        <w:trPr>
          <w:jc w:val="center"/>
        </w:trPr>
        <w:tc>
          <w:tcPr>
            <w:tcW w:w="475" w:type="dxa"/>
            <w:vAlign w:val="center"/>
          </w:tcPr>
          <w:p w14:paraId="7CA44919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4</w:t>
            </w:r>
          </w:p>
        </w:tc>
        <w:tc>
          <w:tcPr>
            <w:tcW w:w="4482" w:type="dxa"/>
            <w:vAlign w:val="center"/>
          </w:tcPr>
          <w:p w14:paraId="4595329A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 xml:space="preserve">Настройка MS SQL </w:t>
            </w:r>
            <w:proofErr w:type="spellStart"/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Server</w:t>
            </w:r>
            <w:proofErr w:type="spellEnd"/>
          </w:p>
        </w:tc>
        <w:tc>
          <w:tcPr>
            <w:tcW w:w="2409" w:type="dxa"/>
            <w:vAlign w:val="center"/>
          </w:tcPr>
          <w:p w14:paraId="07C314CA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60 мин</w:t>
            </w:r>
          </w:p>
        </w:tc>
      </w:tr>
      <w:tr w:rsidR="00F42BE8" w:rsidRPr="000661F7" w14:paraId="361421D4" w14:textId="77777777" w:rsidTr="00804FDD">
        <w:trPr>
          <w:jc w:val="center"/>
        </w:trPr>
        <w:tc>
          <w:tcPr>
            <w:tcW w:w="475" w:type="dxa"/>
            <w:vAlign w:val="center"/>
          </w:tcPr>
          <w:p w14:paraId="67881310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5</w:t>
            </w:r>
          </w:p>
        </w:tc>
        <w:tc>
          <w:tcPr>
            <w:tcW w:w="4482" w:type="dxa"/>
            <w:vAlign w:val="center"/>
          </w:tcPr>
          <w:p w14:paraId="6A50326A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Создание базы данных</w:t>
            </w:r>
          </w:p>
        </w:tc>
        <w:tc>
          <w:tcPr>
            <w:tcW w:w="2409" w:type="dxa"/>
            <w:vAlign w:val="center"/>
          </w:tcPr>
          <w:p w14:paraId="21AAF20A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30 мин</w:t>
            </w:r>
          </w:p>
        </w:tc>
      </w:tr>
      <w:tr w:rsidR="00F42BE8" w:rsidRPr="000661F7" w14:paraId="518B56CE" w14:textId="77777777" w:rsidTr="00804FDD">
        <w:trPr>
          <w:jc w:val="center"/>
        </w:trPr>
        <w:tc>
          <w:tcPr>
            <w:tcW w:w="475" w:type="dxa"/>
            <w:vAlign w:val="center"/>
          </w:tcPr>
          <w:p w14:paraId="3D62A4B2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6</w:t>
            </w:r>
          </w:p>
        </w:tc>
        <w:tc>
          <w:tcPr>
            <w:tcW w:w="4482" w:type="dxa"/>
            <w:vAlign w:val="center"/>
          </w:tcPr>
          <w:p w14:paraId="0C5522F9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 xml:space="preserve">Установка </w:t>
            </w:r>
            <w:proofErr w:type="spellStart"/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HelpDesk</w:t>
            </w:r>
            <w:proofErr w:type="spellEnd"/>
          </w:p>
        </w:tc>
        <w:tc>
          <w:tcPr>
            <w:tcW w:w="2409" w:type="dxa"/>
            <w:vAlign w:val="center"/>
          </w:tcPr>
          <w:p w14:paraId="392B69EC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20 мин</w:t>
            </w:r>
          </w:p>
        </w:tc>
      </w:tr>
      <w:tr w:rsidR="00F42BE8" w:rsidRPr="000661F7" w14:paraId="6AD9404B" w14:textId="77777777" w:rsidTr="00804FDD">
        <w:trPr>
          <w:jc w:val="center"/>
        </w:trPr>
        <w:tc>
          <w:tcPr>
            <w:tcW w:w="475" w:type="dxa"/>
            <w:vAlign w:val="center"/>
          </w:tcPr>
          <w:p w14:paraId="698DEF08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7</w:t>
            </w:r>
          </w:p>
        </w:tc>
        <w:tc>
          <w:tcPr>
            <w:tcW w:w="4482" w:type="dxa"/>
            <w:vAlign w:val="center"/>
          </w:tcPr>
          <w:p w14:paraId="0517E9B7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Настройка подключения</w:t>
            </w:r>
          </w:p>
        </w:tc>
        <w:tc>
          <w:tcPr>
            <w:tcW w:w="2409" w:type="dxa"/>
            <w:vAlign w:val="center"/>
          </w:tcPr>
          <w:p w14:paraId="016DC2DD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20 мин</w:t>
            </w:r>
          </w:p>
        </w:tc>
      </w:tr>
      <w:tr w:rsidR="00F42BE8" w:rsidRPr="000661F7" w14:paraId="3998037F" w14:textId="77777777" w:rsidTr="00804FDD">
        <w:trPr>
          <w:jc w:val="center"/>
        </w:trPr>
        <w:tc>
          <w:tcPr>
            <w:tcW w:w="475" w:type="dxa"/>
            <w:vAlign w:val="center"/>
          </w:tcPr>
          <w:p w14:paraId="2B847D4D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8</w:t>
            </w:r>
          </w:p>
        </w:tc>
        <w:tc>
          <w:tcPr>
            <w:tcW w:w="4482" w:type="dxa"/>
            <w:vAlign w:val="center"/>
          </w:tcPr>
          <w:p w14:paraId="14C7C253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Проверочное тестирование</w:t>
            </w:r>
          </w:p>
        </w:tc>
        <w:tc>
          <w:tcPr>
            <w:tcW w:w="2409" w:type="dxa"/>
            <w:vAlign w:val="center"/>
          </w:tcPr>
          <w:p w14:paraId="4E76AB57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40 мин</w:t>
            </w:r>
          </w:p>
        </w:tc>
      </w:tr>
      <w:tr w:rsidR="00F42BE8" w:rsidRPr="000661F7" w14:paraId="6275F2EF" w14:textId="77777777" w:rsidTr="00804FDD">
        <w:trPr>
          <w:jc w:val="center"/>
        </w:trPr>
        <w:tc>
          <w:tcPr>
            <w:tcW w:w="475" w:type="dxa"/>
            <w:vAlign w:val="center"/>
          </w:tcPr>
          <w:p w14:paraId="17CADF47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9</w:t>
            </w:r>
          </w:p>
        </w:tc>
        <w:tc>
          <w:tcPr>
            <w:tcW w:w="4482" w:type="dxa"/>
            <w:vAlign w:val="center"/>
          </w:tcPr>
          <w:p w14:paraId="5CE46CD9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Создание пользователей</w:t>
            </w:r>
          </w:p>
        </w:tc>
        <w:tc>
          <w:tcPr>
            <w:tcW w:w="2409" w:type="dxa"/>
            <w:vAlign w:val="center"/>
          </w:tcPr>
          <w:p w14:paraId="4230BAAA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30 мин</w:t>
            </w:r>
          </w:p>
        </w:tc>
      </w:tr>
      <w:tr w:rsidR="00F42BE8" w:rsidRPr="000661F7" w14:paraId="656B0F4A" w14:textId="77777777" w:rsidTr="00804FDD">
        <w:trPr>
          <w:jc w:val="center"/>
        </w:trPr>
        <w:tc>
          <w:tcPr>
            <w:tcW w:w="475" w:type="dxa"/>
            <w:vAlign w:val="center"/>
          </w:tcPr>
          <w:p w14:paraId="61F5993B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10</w:t>
            </w:r>
          </w:p>
        </w:tc>
        <w:tc>
          <w:tcPr>
            <w:tcW w:w="4482" w:type="dxa"/>
            <w:vAlign w:val="center"/>
          </w:tcPr>
          <w:p w14:paraId="2604678B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Обучение пользователей</w:t>
            </w:r>
          </w:p>
        </w:tc>
        <w:tc>
          <w:tcPr>
            <w:tcW w:w="2409" w:type="dxa"/>
            <w:vAlign w:val="center"/>
          </w:tcPr>
          <w:p w14:paraId="120503AF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60 мин</w:t>
            </w:r>
          </w:p>
        </w:tc>
      </w:tr>
      <w:tr w:rsidR="00F42BE8" w:rsidRPr="000661F7" w14:paraId="1DB209AA" w14:textId="77777777" w:rsidTr="00804FDD">
        <w:trPr>
          <w:jc w:val="center"/>
        </w:trPr>
        <w:tc>
          <w:tcPr>
            <w:tcW w:w="475" w:type="dxa"/>
            <w:vAlign w:val="center"/>
          </w:tcPr>
          <w:p w14:paraId="573664FF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11</w:t>
            </w:r>
          </w:p>
        </w:tc>
        <w:tc>
          <w:tcPr>
            <w:tcW w:w="4482" w:type="dxa"/>
            <w:vAlign w:val="center"/>
          </w:tcPr>
          <w:p w14:paraId="5CCD5FAE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Создание резервной копии</w:t>
            </w:r>
          </w:p>
        </w:tc>
        <w:tc>
          <w:tcPr>
            <w:tcW w:w="2409" w:type="dxa"/>
            <w:vAlign w:val="center"/>
          </w:tcPr>
          <w:p w14:paraId="4DDC7645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15 мин</w:t>
            </w:r>
          </w:p>
        </w:tc>
      </w:tr>
      <w:tr w:rsidR="00F42BE8" w:rsidRPr="000661F7" w14:paraId="43B6EE46" w14:textId="77777777" w:rsidTr="00804FDD">
        <w:trPr>
          <w:jc w:val="center"/>
        </w:trPr>
        <w:tc>
          <w:tcPr>
            <w:tcW w:w="475" w:type="dxa"/>
            <w:vAlign w:val="center"/>
          </w:tcPr>
          <w:p w14:paraId="52297501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12</w:t>
            </w:r>
          </w:p>
        </w:tc>
        <w:tc>
          <w:tcPr>
            <w:tcW w:w="4482" w:type="dxa"/>
            <w:vAlign w:val="center"/>
          </w:tcPr>
          <w:p w14:paraId="1B7A94B0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Контрольный запуск</w:t>
            </w:r>
          </w:p>
        </w:tc>
        <w:tc>
          <w:tcPr>
            <w:tcW w:w="2409" w:type="dxa"/>
            <w:vAlign w:val="center"/>
          </w:tcPr>
          <w:p w14:paraId="48A6D7F0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30 мин</w:t>
            </w:r>
          </w:p>
        </w:tc>
      </w:tr>
    </w:tbl>
    <w:p w14:paraId="5BDFD655" w14:textId="77777777" w:rsidR="00804FDD" w:rsidRPr="000661F7" w:rsidRDefault="00804FDD" w:rsidP="00804FDD">
      <w:pPr>
        <w:pStyle w:val="3"/>
        <w:shd w:val="clear" w:color="auto" w:fill="FFFFFF"/>
        <w:spacing w:before="480" w:beforeAutospacing="0" w:after="240" w:afterAutospacing="0" w:line="450" w:lineRule="atLeast"/>
        <w:rPr>
          <w:color w:val="0F1115"/>
          <w:sz w:val="30"/>
          <w:szCs w:val="30"/>
        </w:rPr>
      </w:pPr>
      <w:r w:rsidRPr="000661F7">
        <w:rPr>
          <w:color w:val="0F1115"/>
          <w:sz w:val="30"/>
          <w:szCs w:val="30"/>
        </w:rPr>
        <w:t>Задание 7. Определение суммарного времени внедрения</w:t>
      </w:r>
    </w:p>
    <w:p w14:paraId="352E7217" w14:textId="77777777" w:rsidR="00804FDD" w:rsidRPr="000661F7" w:rsidRDefault="00804FDD" w:rsidP="00804FDD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r w:rsidRPr="000661F7">
        <w:rPr>
          <w:rStyle w:val="a3"/>
          <w:color w:val="0F1115"/>
        </w:rPr>
        <w:t>Общее время:</w:t>
      </w:r>
      <w:r w:rsidRPr="000661F7">
        <w:rPr>
          <w:color w:val="0F1115"/>
        </w:rPr>
        <w:t xml:space="preserve"> 20+15+40+60+30+20+20+40+30+60+15+30 = 380 минут ≈ 6,3 часа.</w:t>
      </w:r>
    </w:p>
    <w:p w14:paraId="51DBB5D2" w14:textId="77777777" w:rsidR="00804FDD" w:rsidRPr="000661F7" w:rsidRDefault="00804FDD" w:rsidP="00804FDD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r w:rsidRPr="000661F7">
        <w:rPr>
          <w:rStyle w:val="a3"/>
          <w:color w:val="0F1115"/>
        </w:rPr>
        <w:lastRenderedPageBreak/>
        <w:t>Все ли работы обязательно выполняются строго последовательно?</w:t>
      </w:r>
      <w:r w:rsidRPr="000661F7">
        <w:rPr>
          <w:color w:val="0F1115"/>
        </w:rPr>
        <w:br/>
        <w:t>□ Да</w:t>
      </w:r>
      <w:r w:rsidRPr="000661F7">
        <w:rPr>
          <w:color w:val="0F1115"/>
        </w:rPr>
        <w:br/>
      </w:r>
      <w:r w:rsidRPr="000661F7">
        <w:rPr>
          <w:rFonts w:ascii="Segoe UI Emoji" w:hAnsi="Segoe UI Emoji" w:cs="Segoe UI Emoji"/>
          <w:color w:val="0F1115"/>
        </w:rPr>
        <w:t>☑</w:t>
      </w:r>
      <w:r w:rsidRPr="000661F7">
        <w:rPr>
          <w:color w:val="0F1115"/>
        </w:rPr>
        <w:t xml:space="preserve"> Нет</w:t>
      </w:r>
    </w:p>
    <w:p w14:paraId="74DB0E7B" w14:textId="77777777" w:rsidR="00804FDD" w:rsidRPr="000661F7" w:rsidRDefault="00804FDD" w:rsidP="00804FDD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r w:rsidRPr="000661F7">
        <w:rPr>
          <w:rStyle w:val="a3"/>
          <w:color w:val="0F1115"/>
        </w:rPr>
        <w:t>Объяснение:</w:t>
      </w:r>
      <w:r w:rsidRPr="000661F7">
        <w:rPr>
          <w:color w:val="0F1115"/>
        </w:rPr>
        <w:t xml:space="preserve"> Некоторые работы можно выполнять параллельно, например, проверку сетевого подключения и установку .NET, или обучение пользователей и создание резервной копии, если они не мешают друг другу.</w:t>
      </w:r>
    </w:p>
    <w:p w14:paraId="12C772AE" w14:textId="77777777" w:rsidR="00804FDD" w:rsidRPr="000661F7" w:rsidRDefault="00804FDD" w:rsidP="00804FDD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r w:rsidRPr="000661F7">
        <w:rPr>
          <w:rStyle w:val="a3"/>
          <w:color w:val="0F1115"/>
        </w:rPr>
        <w:t>Пример двух работ для параллельного выполнения:</w:t>
      </w:r>
      <w:r w:rsidRPr="000661F7">
        <w:rPr>
          <w:color w:val="0F1115"/>
        </w:rPr>
        <w:t xml:space="preserve"> проверка системных требований и проверка сетевого подключения.</w:t>
      </w:r>
    </w:p>
    <w:p w14:paraId="08874991" w14:textId="77777777" w:rsidR="00804FDD" w:rsidRPr="000661F7" w:rsidRDefault="00804FDD" w:rsidP="00804FDD">
      <w:pPr>
        <w:pStyle w:val="3"/>
        <w:shd w:val="clear" w:color="auto" w:fill="FFFFFF"/>
        <w:spacing w:before="480" w:beforeAutospacing="0" w:after="240" w:afterAutospacing="0" w:line="450" w:lineRule="atLeast"/>
        <w:rPr>
          <w:color w:val="0F1115"/>
          <w:sz w:val="30"/>
          <w:szCs w:val="30"/>
        </w:rPr>
      </w:pPr>
      <w:r w:rsidRPr="000661F7">
        <w:rPr>
          <w:color w:val="0F1115"/>
          <w:sz w:val="30"/>
          <w:szCs w:val="30"/>
        </w:rPr>
        <w:t>Задание 8. Разработка календарного плана внедрения</w:t>
      </w:r>
    </w:p>
    <w:p w14:paraId="491DF6AC" w14:textId="77777777" w:rsidR="00804FDD" w:rsidRPr="000661F7" w:rsidRDefault="00804FDD" w:rsidP="00804FD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</w:pPr>
    </w:p>
    <w:p w14:paraId="1D8D0AC4" w14:textId="77777777" w:rsidR="00804FDD" w:rsidRPr="000661F7" w:rsidRDefault="00804FDD" w:rsidP="00804FD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</w:pPr>
      <w:r w:rsidRPr="000661F7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День 1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1980"/>
        <w:gridCol w:w="3827"/>
        <w:gridCol w:w="3119"/>
      </w:tblGrid>
      <w:tr w:rsidR="00804FDD" w:rsidRPr="000661F7" w14:paraId="02EEFCB8" w14:textId="77777777" w:rsidTr="00804FDD">
        <w:trPr>
          <w:jc w:val="center"/>
        </w:trPr>
        <w:tc>
          <w:tcPr>
            <w:tcW w:w="1980" w:type="dxa"/>
            <w:vAlign w:val="center"/>
          </w:tcPr>
          <w:p w14:paraId="46E2B25B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Время/порядок</w:t>
            </w:r>
          </w:p>
        </w:tc>
        <w:tc>
          <w:tcPr>
            <w:tcW w:w="3827" w:type="dxa"/>
            <w:vAlign w:val="center"/>
          </w:tcPr>
          <w:p w14:paraId="01E12CE5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Работа</w:t>
            </w:r>
          </w:p>
        </w:tc>
        <w:tc>
          <w:tcPr>
            <w:tcW w:w="3119" w:type="dxa"/>
            <w:vAlign w:val="center"/>
          </w:tcPr>
          <w:p w14:paraId="36840CE2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Ответственный</w:t>
            </w:r>
          </w:p>
        </w:tc>
      </w:tr>
      <w:tr w:rsidR="00804FDD" w:rsidRPr="000661F7" w14:paraId="365B679C" w14:textId="77777777" w:rsidTr="00804FDD">
        <w:trPr>
          <w:jc w:val="center"/>
        </w:trPr>
        <w:tc>
          <w:tcPr>
            <w:tcW w:w="1980" w:type="dxa"/>
            <w:vAlign w:val="center"/>
          </w:tcPr>
          <w:p w14:paraId="2561D552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1</w:t>
            </w:r>
          </w:p>
        </w:tc>
        <w:tc>
          <w:tcPr>
            <w:tcW w:w="3827" w:type="dxa"/>
            <w:vAlign w:val="center"/>
          </w:tcPr>
          <w:p w14:paraId="3541604B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Проверка системных требований</w:t>
            </w:r>
          </w:p>
        </w:tc>
        <w:tc>
          <w:tcPr>
            <w:tcW w:w="3119" w:type="dxa"/>
            <w:vAlign w:val="center"/>
          </w:tcPr>
          <w:p w14:paraId="2817DBE3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Системный администратор</w:t>
            </w:r>
          </w:p>
        </w:tc>
      </w:tr>
      <w:tr w:rsidR="00804FDD" w:rsidRPr="000661F7" w14:paraId="72F5DD34" w14:textId="77777777" w:rsidTr="00804FDD">
        <w:trPr>
          <w:jc w:val="center"/>
        </w:trPr>
        <w:tc>
          <w:tcPr>
            <w:tcW w:w="1980" w:type="dxa"/>
            <w:vAlign w:val="center"/>
          </w:tcPr>
          <w:p w14:paraId="6BA2A4D6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2</w:t>
            </w:r>
          </w:p>
        </w:tc>
        <w:tc>
          <w:tcPr>
            <w:tcW w:w="3827" w:type="dxa"/>
            <w:vAlign w:val="center"/>
          </w:tcPr>
          <w:p w14:paraId="599A856D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Проверка сетевого подключения</w:t>
            </w:r>
          </w:p>
        </w:tc>
        <w:tc>
          <w:tcPr>
            <w:tcW w:w="3119" w:type="dxa"/>
            <w:vAlign w:val="center"/>
          </w:tcPr>
          <w:p w14:paraId="17FD7ECB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Системный администратор</w:t>
            </w:r>
          </w:p>
        </w:tc>
      </w:tr>
      <w:tr w:rsidR="00804FDD" w:rsidRPr="000661F7" w14:paraId="2EFAC6A4" w14:textId="77777777" w:rsidTr="00804FDD">
        <w:trPr>
          <w:jc w:val="center"/>
        </w:trPr>
        <w:tc>
          <w:tcPr>
            <w:tcW w:w="1980" w:type="dxa"/>
            <w:vAlign w:val="center"/>
          </w:tcPr>
          <w:p w14:paraId="5D33FB37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3</w:t>
            </w:r>
          </w:p>
        </w:tc>
        <w:tc>
          <w:tcPr>
            <w:tcW w:w="3827" w:type="dxa"/>
            <w:vAlign w:val="center"/>
          </w:tcPr>
          <w:p w14:paraId="2E395967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Установка .NET и компонентов</w:t>
            </w:r>
          </w:p>
        </w:tc>
        <w:tc>
          <w:tcPr>
            <w:tcW w:w="3119" w:type="dxa"/>
            <w:vAlign w:val="center"/>
          </w:tcPr>
          <w:p w14:paraId="692797E3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Системный администратор</w:t>
            </w:r>
          </w:p>
        </w:tc>
      </w:tr>
      <w:tr w:rsidR="00804FDD" w:rsidRPr="000661F7" w14:paraId="1829B910" w14:textId="77777777" w:rsidTr="00804FDD">
        <w:trPr>
          <w:jc w:val="center"/>
        </w:trPr>
        <w:tc>
          <w:tcPr>
            <w:tcW w:w="1980" w:type="dxa"/>
            <w:vAlign w:val="center"/>
          </w:tcPr>
          <w:p w14:paraId="65A35FFC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4</w:t>
            </w:r>
          </w:p>
        </w:tc>
        <w:tc>
          <w:tcPr>
            <w:tcW w:w="3827" w:type="dxa"/>
            <w:vAlign w:val="center"/>
          </w:tcPr>
          <w:p w14:paraId="47A641A7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 xml:space="preserve">Настройка MS SQL </w:t>
            </w:r>
            <w:proofErr w:type="spellStart"/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Server</w:t>
            </w:r>
            <w:proofErr w:type="spellEnd"/>
          </w:p>
        </w:tc>
        <w:tc>
          <w:tcPr>
            <w:tcW w:w="3119" w:type="dxa"/>
            <w:vAlign w:val="center"/>
          </w:tcPr>
          <w:p w14:paraId="50318E37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Администратор БД</w:t>
            </w:r>
          </w:p>
        </w:tc>
      </w:tr>
    </w:tbl>
    <w:p w14:paraId="13AD4F91" w14:textId="77777777" w:rsidR="00804FDD" w:rsidRPr="000661F7" w:rsidRDefault="00804FDD" w:rsidP="00804FDD">
      <w:pPr>
        <w:rPr>
          <w:rStyle w:val="a3"/>
          <w:rFonts w:ascii="Times New Roman" w:hAnsi="Times New Roman" w:cs="Times New Roman"/>
          <w:color w:val="0F1115"/>
          <w:shd w:val="clear" w:color="auto" w:fill="FFFFFF"/>
        </w:rPr>
      </w:pPr>
    </w:p>
    <w:p w14:paraId="7AD21C5A" w14:textId="77777777" w:rsidR="00804FDD" w:rsidRPr="000661F7" w:rsidRDefault="00804FDD" w:rsidP="00804FDD">
      <w:pPr>
        <w:rPr>
          <w:rFonts w:ascii="Times New Roman" w:hAnsi="Times New Roman" w:cs="Times New Roman"/>
          <w:b/>
          <w:bCs/>
          <w:color w:val="0F1115"/>
          <w:shd w:val="clear" w:color="auto" w:fill="FFFFFF"/>
        </w:rPr>
      </w:pPr>
      <w:r w:rsidRPr="000661F7">
        <w:rPr>
          <w:rStyle w:val="a3"/>
          <w:rFonts w:ascii="Times New Roman" w:hAnsi="Times New Roman" w:cs="Times New Roman"/>
          <w:color w:val="0F1115"/>
          <w:shd w:val="clear" w:color="auto" w:fill="FFFFFF"/>
        </w:rPr>
        <w:t>День 2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1980"/>
        <w:gridCol w:w="3260"/>
        <w:gridCol w:w="3686"/>
      </w:tblGrid>
      <w:tr w:rsidR="00804FDD" w:rsidRPr="000661F7" w14:paraId="05EF0CB5" w14:textId="77777777" w:rsidTr="00804FDD">
        <w:trPr>
          <w:jc w:val="center"/>
        </w:trPr>
        <w:tc>
          <w:tcPr>
            <w:tcW w:w="1980" w:type="dxa"/>
            <w:vAlign w:val="center"/>
          </w:tcPr>
          <w:p w14:paraId="6996AF1D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Время/порядок</w:t>
            </w:r>
          </w:p>
        </w:tc>
        <w:tc>
          <w:tcPr>
            <w:tcW w:w="3260" w:type="dxa"/>
            <w:vAlign w:val="center"/>
          </w:tcPr>
          <w:p w14:paraId="54C8E6A4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Работа</w:t>
            </w:r>
          </w:p>
        </w:tc>
        <w:tc>
          <w:tcPr>
            <w:tcW w:w="3686" w:type="dxa"/>
            <w:vAlign w:val="center"/>
          </w:tcPr>
          <w:p w14:paraId="3A450C20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Ответственный</w:t>
            </w:r>
          </w:p>
        </w:tc>
      </w:tr>
      <w:tr w:rsidR="00804FDD" w:rsidRPr="000661F7" w14:paraId="16A9935A" w14:textId="77777777" w:rsidTr="00804FDD">
        <w:trPr>
          <w:jc w:val="center"/>
        </w:trPr>
        <w:tc>
          <w:tcPr>
            <w:tcW w:w="1980" w:type="dxa"/>
            <w:vAlign w:val="center"/>
          </w:tcPr>
          <w:p w14:paraId="3EC73081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1</w:t>
            </w:r>
          </w:p>
        </w:tc>
        <w:tc>
          <w:tcPr>
            <w:tcW w:w="3260" w:type="dxa"/>
            <w:vAlign w:val="center"/>
          </w:tcPr>
          <w:p w14:paraId="7A9C99E7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 xml:space="preserve">Создание </w:t>
            </w:r>
            <w:proofErr w:type="spellStart"/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HelpDeskDB</w:t>
            </w:r>
            <w:proofErr w:type="spellEnd"/>
          </w:p>
        </w:tc>
        <w:tc>
          <w:tcPr>
            <w:tcW w:w="3686" w:type="dxa"/>
            <w:vAlign w:val="center"/>
          </w:tcPr>
          <w:p w14:paraId="64C93956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Администратор БД</w:t>
            </w:r>
          </w:p>
        </w:tc>
      </w:tr>
      <w:tr w:rsidR="00804FDD" w:rsidRPr="000661F7" w14:paraId="11A683AE" w14:textId="77777777" w:rsidTr="00804FDD">
        <w:trPr>
          <w:jc w:val="center"/>
        </w:trPr>
        <w:tc>
          <w:tcPr>
            <w:tcW w:w="1980" w:type="dxa"/>
            <w:vAlign w:val="center"/>
          </w:tcPr>
          <w:p w14:paraId="0286A7E2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2</w:t>
            </w:r>
          </w:p>
        </w:tc>
        <w:tc>
          <w:tcPr>
            <w:tcW w:w="3260" w:type="dxa"/>
            <w:vAlign w:val="center"/>
          </w:tcPr>
          <w:p w14:paraId="02E347D2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 xml:space="preserve">Установка </w:t>
            </w:r>
            <w:proofErr w:type="spellStart"/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HelpDesk</w:t>
            </w:r>
            <w:proofErr w:type="spellEnd"/>
          </w:p>
        </w:tc>
        <w:tc>
          <w:tcPr>
            <w:tcW w:w="3686" w:type="dxa"/>
            <w:vAlign w:val="center"/>
          </w:tcPr>
          <w:p w14:paraId="6446F80A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Системный администратор</w:t>
            </w:r>
          </w:p>
        </w:tc>
      </w:tr>
      <w:tr w:rsidR="00804FDD" w:rsidRPr="000661F7" w14:paraId="2622B3A7" w14:textId="77777777" w:rsidTr="00804FDD">
        <w:trPr>
          <w:jc w:val="center"/>
        </w:trPr>
        <w:tc>
          <w:tcPr>
            <w:tcW w:w="1980" w:type="dxa"/>
            <w:vAlign w:val="center"/>
          </w:tcPr>
          <w:p w14:paraId="3C165333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3</w:t>
            </w:r>
          </w:p>
        </w:tc>
        <w:tc>
          <w:tcPr>
            <w:tcW w:w="3260" w:type="dxa"/>
            <w:vAlign w:val="center"/>
          </w:tcPr>
          <w:p w14:paraId="3F828CB7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Настройка подключения</w:t>
            </w:r>
          </w:p>
        </w:tc>
        <w:tc>
          <w:tcPr>
            <w:tcW w:w="3686" w:type="dxa"/>
            <w:vAlign w:val="center"/>
          </w:tcPr>
          <w:p w14:paraId="0E5D235F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Разработчик</w:t>
            </w:r>
          </w:p>
        </w:tc>
      </w:tr>
      <w:tr w:rsidR="00804FDD" w:rsidRPr="000661F7" w14:paraId="2A1C9B9C" w14:textId="77777777" w:rsidTr="00804FDD">
        <w:trPr>
          <w:jc w:val="center"/>
        </w:trPr>
        <w:tc>
          <w:tcPr>
            <w:tcW w:w="1980" w:type="dxa"/>
            <w:vAlign w:val="center"/>
          </w:tcPr>
          <w:p w14:paraId="1C52D3BA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4</w:t>
            </w:r>
          </w:p>
        </w:tc>
        <w:tc>
          <w:tcPr>
            <w:tcW w:w="3260" w:type="dxa"/>
            <w:vAlign w:val="center"/>
          </w:tcPr>
          <w:p w14:paraId="30915A0B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Проверочное тестирование</w:t>
            </w:r>
          </w:p>
        </w:tc>
        <w:tc>
          <w:tcPr>
            <w:tcW w:w="3686" w:type="dxa"/>
            <w:vAlign w:val="center"/>
          </w:tcPr>
          <w:p w14:paraId="533818CF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Специалист техподдержки</w:t>
            </w:r>
          </w:p>
        </w:tc>
      </w:tr>
    </w:tbl>
    <w:p w14:paraId="268A846B" w14:textId="77777777" w:rsidR="00804FDD" w:rsidRPr="000661F7" w:rsidRDefault="00804FDD" w:rsidP="00804FDD">
      <w:pPr>
        <w:rPr>
          <w:rStyle w:val="a3"/>
          <w:rFonts w:ascii="Times New Roman" w:hAnsi="Times New Roman" w:cs="Times New Roman"/>
          <w:color w:val="0F1115"/>
          <w:shd w:val="clear" w:color="auto" w:fill="FFFFFF"/>
        </w:rPr>
      </w:pPr>
    </w:p>
    <w:p w14:paraId="2B06C10F" w14:textId="77777777" w:rsidR="00804FDD" w:rsidRPr="000661F7" w:rsidRDefault="00804FDD" w:rsidP="00804FDD">
      <w:pPr>
        <w:rPr>
          <w:rFonts w:ascii="Times New Roman" w:hAnsi="Times New Roman" w:cs="Times New Roman"/>
          <w:b/>
          <w:bCs/>
          <w:color w:val="0F1115"/>
          <w:shd w:val="clear" w:color="auto" w:fill="FFFFFF"/>
        </w:rPr>
      </w:pPr>
      <w:r w:rsidRPr="000661F7">
        <w:rPr>
          <w:rStyle w:val="a3"/>
          <w:rFonts w:ascii="Times New Roman" w:hAnsi="Times New Roman" w:cs="Times New Roman"/>
          <w:color w:val="0F1115"/>
          <w:shd w:val="clear" w:color="auto" w:fill="FFFFFF"/>
        </w:rPr>
        <w:t>День 3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1980"/>
        <w:gridCol w:w="3260"/>
        <w:gridCol w:w="3686"/>
      </w:tblGrid>
      <w:tr w:rsidR="00804FDD" w:rsidRPr="000661F7" w14:paraId="4779B1B8" w14:textId="77777777" w:rsidTr="00804FDD">
        <w:trPr>
          <w:jc w:val="center"/>
        </w:trPr>
        <w:tc>
          <w:tcPr>
            <w:tcW w:w="1980" w:type="dxa"/>
            <w:vAlign w:val="center"/>
          </w:tcPr>
          <w:p w14:paraId="3D291B2A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sz w:val="23"/>
                <w:szCs w:val="23"/>
              </w:rPr>
              <w:t>Время/порядок</w:t>
            </w:r>
          </w:p>
        </w:tc>
        <w:tc>
          <w:tcPr>
            <w:tcW w:w="3260" w:type="dxa"/>
            <w:vAlign w:val="center"/>
          </w:tcPr>
          <w:p w14:paraId="6D03F55E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sz w:val="23"/>
                <w:szCs w:val="23"/>
              </w:rPr>
              <w:t>Работа</w:t>
            </w:r>
          </w:p>
        </w:tc>
        <w:tc>
          <w:tcPr>
            <w:tcW w:w="3686" w:type="dxa"/>
            <w:vAlign w:val="center"/>
          </w:tcPr>
          <w:p w14:paraId="4BE9128E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sz w:val="23"/>
                <w:szCs w:val="23"/>
              </w:rPr>
              <w:t>Ответственный</w:t>
            </w:r>
          </w:p>
        </w:tc>
      </w:tr>
      <w:tr w:rsidR="00804FDD" w:rsidRPr="000661F7" w14:paraId="7788C8AE" w14:textId="77777777" w:rsidTr="00804FDD">
        <w:trPr>
          <w:jc w:val="center"/>
        </w:trPr>
        <w:tc>
          <w:tcPr>
            <w:tcW w:w="1980" w:type="dxa"/>
            <w:vAlign w:val="center"/>
          </w:tcPr>
          <w:p w14:paraId="22A3BB69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sz w:val="23"/>
                <w:szCs w:val="23"/>
              </w:rPr>
              <w:t>1</w:t>
            </w:r>
          </w:p>
        </w:tc>
        <w:tc>
          <w:tcPr>
            <w:tcW w:w="3260" w:type="dxa"/>
            <w:vAlign w:val="center"/>
          </w:tcPr>
          <w:p w14:paraId="7E595D45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sz w:val="23"/>
                <w:szCs w:val="23"/>
              </w:rPr>
              <w:t>Создание пользователей</w:t>
            </w:r>
          </w:p>
        </w:tc>
        <w:tc>
          <w:tcPr>
            <w:tcW w:w="3686" w:type="dxa"/>
            <w:vAlign w:val="center"/>
          </w:tcPr>
          <w:p w14:paraId="455C0DC3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sz w:val="23"/>
                <w:szCs w:val="23"/>
              </w:rPr>
              <w:t>Системный администратор</w:t>
            </w:r>
          </w:p>
        </w:tc>
      </w:tr>
      <w:tr w:rsidR="00804FDD" w:rsidRPr="000661F7" w14:paraId="3120C6C6" w14:textId="77777777" w:rsidTr="00804FDD">
        <w:trPr>
          <w:jc w:val="center"/>
        </w:trPr>
        <w:tc>
          <w:tcPr>
            <w:tcW w:w="1980" w:type="dxa"/>
            <w:vAlign w:val="center"/>
          </w:tcPr>
          <w:p w14:paraId="5587A90E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sz w:val="23"/>
                <w:szCs w:val="23"/>
              </w:rPr>
              <w:t>2</w:t>
            </w:r>
          </w:p>
        </w:tc>
        <w:tc>
          <w:tcPr>
            <w:tcW w:w="3260" w:type="dxa"/>
            <w:vAlign w:val="center"/>
          </w:tcPr>
          <w:p w14:paraId="506D6303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sz w:val="23"/>
                <w:szCs w:val="23"/>
              </w:rPr>
              <w:t>Обучение пользователей</w:t>
            </w:r>
          </w:p>
        </w:tc>
        <w:tc>
          <w:tcPr>
            <w:tcW w:w="3686" w:type="dxa"/>
            <w:vAlign w:val="center"/>
          </w:tcPr>
          <w:p w14:paraId="0F7C5DA2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sz w:val="23"/>
                <w:szCs w:val="23"/>
              </w:rPr>
              <w:t>Специалист техподдержки</w:t>
            </w:r>
          </w:p>
        </w:tc>
      </w:tr>
      <w:tr w:rsidR="00804FDD" w:rsidRPr="000661F7" w14:paraId="10114541" w14:textId="77777777" w:rsidTr="00804FDD">
        <w:trPr>
          <w:jc w:val="center"/>
        </w:trPr>
        <w:tc>
          <w:tcPr>
            <w:tcW w:w="1980" w:type="dxa"/>
            <w:vAlign w:val="center"/>
          </w:tcPr>
          <w:p w14:paraId="5176793D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sz w:val="23"/>
                <w:szCs w:val="23"/>
              </w:rPr>
              <w:t>3</w:t>
            </w:r>
          </w:p>
        </w:tc>
        <w:tc>
          <w:tcPr>
            <w:tcW w:w="3260" w:type="dxa"/>
            <w:vAlign w:val="center"/>
          </w:tcPr>
          <w:p w14:paraId="4915F4CC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sz w:val="23"/>
                <w:szCs w:val="23"/>
              </w:rPr>
              <w:t>Создание резервной копии</w:t>
            </w:r>
          </w:p>
        </w:tc>
        <w:tc>
          <w:tcPr>
            <w:tcW w:w="3686" w:type="dxa"/>
            <w:vAlign w:val="center"/>
          </w:tcPr>
          <w:p w14:paraId="6A5D1591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sz w:val="23"/>
                <w:szCs w:val="23"/>
              </w:rPr>
              <w:t>Администратор БД</w:t>
            </w:r>
          </w:p>
        </w:tc>
      </w:tr>
      <w:tr w:rsidR="00804FDD" w:rsidRPr="000661F7" w14:paraId="6D59D274" w14:textId="77777777" w:rsidTr="00804FDD">
        <w:trPr>
          <w:jc w:val="center"/>
        </w:trPr>
        <w:tc>
          <w:tcPr>
            <w:tcW w:w="1980" w:type="dxa"/>
            <w:vAlign w:val="center"/>
          </w:tcPr>
          <w:p w14:paraId="019A7F78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sz w:val="23"/>
                <w:szCs w:val="23"/>
              </w:rPr>
              <w:t>4</w:t>
            </w:r>
          </w:p>
        </w:tc>
        <w:tc>
          <w:tcPr>
            <w:tcW w:w="3260" w:type="dxa"/>
            <w:vAlign w:val="center"/>
          </w:tcPr>
          <w:p w14:paraId="1F18E28E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sz w:val="23"/>
                <w:szCs w:val="23"/>
              </w:rPr>
              <w:t>Контрольный запуск</w:t>
            </w:r>
          </w:p>
        </w:tc>
        <w:tc>
          <w:tcPr>
            <w:tcW w:w="3686" w:type="dxa"/>
            <w:vAlign w:val="center"/>
          </w:tcPr>
          <w:p w14:paraId="18B831C3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sz w:val="23"/>
                <w:szCs w:val="23"/>
              </w:rPr>
              <w:t>Разработчик</w:t>
            </w:r>
          </w:p>
        </w:tc>
      </w:tr>
    </w:tbl>
    <w:p w14:paraId="29EB8EB6" w14:textId="77777777" w:rsidR="00804FDD" w:rsidRPr="000661F7" w:rsidRDefault="00804FDD" w:rsidP="00804FDD">
      <w:pPr>
        <w:rPr>
          <w:rFonts w:ascii="Times New Roman" w:hAnsi="Times New Roman" w:cs="Times New Roman"/>
          <w:lang w:val="en-US"/>
        </w:rPr>
      </w:pPr>
    </w:p>
    <w:p w14:paraId="4CCEA0D3" w14:textId="77777777" w:rsidR="00804FDD" w:rsidRPr="000661F7" w:rsidRDefault="00804FDD" w:rsidP="00804FDD">
      <w:pPr>
        <w:pStyle w:val="3"/>
        <w:shd w:val="clear" w:color="auto" w:fill="FFFFFF"/>
        <w:spacing w:before="480" w:beforeAutospacing="0" w:after="240" w:afterAutospacing="0" w:line="450" w:lineRule="atLeast"/>
        <w:rPr>
          <w:color w:val="0F1115"/>
          <w:sz w:val="30"/>
          <w:szCs w:val="30"/>
        </w:rPr>
      </w:pPr>
      <w:r w:rsidRPr="000661F7">
        <w:rPr>
          <w:color w:val="0F1115"/>
          <w:sz w:val="30"/>
          <w:szCs w:val="30"/>
        </w:rPr>
        <w:t>Задание 9. Определение контрольных точек</w:t>
      </w:r>
    </w:p>
    <w:p w14:paraId="2DFCAE26" w14:textId="77777777" w:rsidR="00804FDD" w:rsidRPr="000661F7" w:rsidRDefault="00804FDD" w:rsidP="00804FDD">
      <w:pPr>
        <w:rPr>
          <w:rFonts w:ascii="Times New Roman" w:hAnsi="Times New Roman" w:cs="Times New Roman"/>
          <w:lang w:val="en-US"/>
        </w:rPr>
      </w:pP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475"/>
        <w:gridCol w:w="4469"/>
        <w:gridCol w:w="4401"/>
      </w:tblGrid>
      <w:tr w:rsidR="00804FDD" w:rsidRPr="000661F7" w14:paraId="673AA134" w14:textId="77777777" w:rsidTr="00804FDD">
        <w:trPr>
          <w:jc w:val="center"/>
        </w:trPr>
        <w:tc>
          <w:tcPr>
            <w:tcW w:w="475" w:type="dxa"/>
            <w:vAlign w:val="center"/>
          </w:tcPr>
          <w:p w14:paraId="51B1A612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lastRenderedPageBreak/>
              <w:t>№</w:t>
            </w:r>
          </w:p>
        </w:tc>
        <w:tc>
          <w:tcPr>
            <w:tcW w:w="4469" w:type="dxa"/>
            <w:vAlign w:val="center"/>
          </w:tcPr>
          <w:p w14:paraId="273CD835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Контрольная точка</w:t>
            </w:r>
          </w:p>
        </w:tc>
        <w:tc>
          <w:tcPr>
            <w:tcW w:w="4401" w:type="dxa"/>
            <w:vAlign w:val="center"/>
          </w:tcPr>
          <w:p w14:paraId="643F30A9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Как проверить</w:t>
            </w:r>
          </w:p>
        </w:tc>
      </w:tr>
      <w:tr w:rsidR="00804FDD" w:rsidRPr="000661F7" w14:paraId="413E6750" w14:textId="77777777" w:rsidTr="00804FDD">
        <w:trPr>
          <w:jc w:val="center"/>
        </w:trPr>
        <w:tc>
          <w:tcPr>
            <w:tcW w:w="475" w:type="dxa"/>
            <w:vAlign w:val="center"/>
          </w:tcPr>
          <w:p w14:paraId="4F47319D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1</w:t>
            </w:r>
          </w:p>
        </w:tc>
        <w:tc>
          <w:tcPr>
            <w:tcW w:w="4469" w:type="dxa"/>
            <w:vAlign w:val="center"/>
          </w:tcPr>
          <w:p w14:paraId="7947392F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Рабочее место соответствует требованиям</w:t>
            </w:r>
          </w:p>
        </w:tc>
        <w:tc>
          <w:tcPr>
            <w:tcW w:w="4401" w:type="dxa"/>
            <w:vAlign w:val="center"/>
          </w:tcPr>
          <w:p w14:paraId="3C69C885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Проверить характеристики компьютера</w:t>
            </w:r>
          </w:p>
        </w:tc>
      </w:tr>
      <w:tr w:rsidR="00804FDD" w:rsidRPr="000661F7" w14:paraId="4E4AB1D0" w14:textId="77777777" w:rsidTr="00804FDD">
        <w:trPr>
          <w:jc w:val="center"/>
        </w:trPr>
        <w:tc>
          <w:tcPr>
            <w:tcW w:w="475" w:type="dxa"/>
            <w:vAlign w:val="center"/>
          </w:tcPr>
          <w:p w14:paraId="120E4F77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2</w:t>
            </w:r>
          </w:p>
        </w:tc>
        <w:tc>
          <w:tcPr>
            <w:tcW w:w="4469" w:type="dxa"/>
            <w:vAlign w:val="center"/>
          </w:tcPr>
          <w:p w14:paraId="4A0B552E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 xml:space="preserve">MS SQL </w:t>
            </w:r>
            <w:proofErr w:type="spellStart"/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Server</w:t>
            </w:r>
            <w:proofErr w:type="spellEnd"/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 xml:space="preserve"> доступен</w:t>
            </w:r>
          </w:p>
        </w:tc>
        <w:tc>
          <w:tcPr>
            <w:tcW w:w="4401" w:type="dxa"/>
            <w:vAlign w:val="center"/>
          </w:tcPr>
          <w:p w14:paraId="2FCFB475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 xml:space="preserve">Подключиться через </w:t>
            </w:r>
            <w:proofErr w:type="spellStart"/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Management</w:t>
            </w:r>
            <w:proofErr w:type="spellEnd"/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 xml:space="preserve"> </w:t>
            </w:r>
            <w:proofErr w:type="spellStart"/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Studio</w:t>
            </w:r>
            <w:proofErr w:type="spellEnd"/>
          </w:p>
        </w:tc>
      </w:tr>
      <w:tr w:rsidR="00804FDD" w:rsidRPr="000661F7" w14:paraId="40072170" w14:textId="77777777" w:rsidTr="00804FDD">
        <w:trPr>
          <w:jc w:val="center"/>
        </w:trPr>
        <w:tc>
          <w:tcPr>
            <w:tcW w:w="475" w:type="dxa"/>
            <w:vAlign w:val="center"/>
          </w:tcPr>
          <w:p w14:paraId="22945314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3</w:t>
            </w:r>
          </w:p>
        </w:tc>
        <w:tc>
          <w:tcPr>
            <w:tcW w:w="4469" w:type="dxa"/>
            <w:vAlign w:val="center"/>
          </w:tcPr>
          <w:p w14:paraId="2F43E9ED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 xml:space="preserve">База </w:t>
            </w:r>
            <w:proofErr w:type="spellStart"/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HelpDeskDB</w:t>
            </w:r>
            <w:proofErr w:type="spellEnd"/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 xml:space="preserve"> создана</w:t>
            </w:r>
          </w:p>
        </w:tc>
        <w:tc>
          <w:tcPr>
            <w:tcW w:w="4401" w:type="dxa"/>
            <w:vAlign w:val="center"/>
          </w:tcPr>
          <w:p w14:paraId="5B7203C2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Проверить наличие таблиц</w:t>
            </w:r>
          </w:p>
        </w:tc>
      </w:tr>
      <w:tr w:rsidR="00804FDD" w:rsidRPr="000661F7" w14:paraId="4B98AD09" w14:textId="77777777" w:rsidTr="00804FDD">
        <w:trPr>
          <w:jc w:val="center"/>
        </w:trPr>
        <w:tc>
          <w:tcPr>
            <w:tcW w:w="475" w:type="dxa"/>
            <w:vAlign w:val="center"/>
          </w:tcPr>
          <w:p w14:paraId="6C9A981B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4</w:t>
            </w:r>
          </w:p>
        </w:tc>
        <w:tc>
          <w:tcPr>
            <w:tcW w:w="4469" w:type="dxa"/>
            <w:vAlign w:val="center"/>
          </w:tcPr>
          <w:p w14:paraId="01CA3C86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proofErr w:type="spellStart"/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HelpDesk</w:t>
            </w:r>
            <w:proofErr w:type="spellEnd"/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 xml:space="preserve"> подключается к БД</w:t>
            </w:r>
          </w:p>
        </w:tc>
        <w:tc>
          <w:tcPr>
            <w:tcW w:w="4401" w:type="dxa"/>
            <w:vAlign w:val="center"/>
          </w:tcPr>
          <w:p w14:paraId="468085C5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Запустить приложение, проверить соединение</w:t>
            </w:r>
          </w:p>
        </w:tc>
      </w:tr>
      <w:tr w:rsidR="00804FDD" w:rsidRPr="000661F7" w14:paraId="12347E40" w14:textId="77777777" w:rsidTr="00804FDD">
        <w:trPr>
          <w:jc w:val="center"/>
        </w:trPr>
        <w:tc>
          <w:tcPr>
            <w:tcW w:w="475" w:type="dxa"/>
            <w:vAlign w:val="center"/>
          </w:tcPr>
          <w:p w14:paraId="3B331447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5</w:t>
            </w:r>
          </w:p>
        </w:tc>
        <w:tc>
          <w:tcPr>
            <w:tcW w:w="4469" w:type="dxa"/>
            <w:vAlign w:val="center"/>
          </w:tcPr>
          <w:p w14:paraId="319DB1C0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Пользователь успешно авторизуется</w:t>
            </w:r>
          </w:p>
        </w:tc>
        <w:tc>
          <w:tcPr>
            <w:tcW w:w="4401" w:type="dxa"/>
            <w:vAlign w:val="center"/>
          </w:tcPr>
          <w:p w14:paraId="09B8D0F2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Войти под тестовой учётной записью</w:t>
            </w:r>
          </w:p>
        </w:tc>
      </w:tr>
      <w:tr w:rsidR="00804FDD" w:rsidRPr="000661F7" w14:paraId="75898752" w14:textId="77777777" w:rsidTr="00804FDD">
        <w:trPr>
          <w:jc w:val="center"/>
        </w:trPr>
        <w:tc>
          <w:tcPr>
            <w:tcW w:w="475" w:type="dxa"/>
            <w:vAlign w:val="center"/>
          </w:tcPr>
          <w:p w14:paraId="02DC28C8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6</w:t>
            </w:r>
          </w:p>
        </w:tc>
        <w:tc>
          <w:tcPr>
            <w:tcW w:w="4469" w:type="dxa"/>
            <w:vAlign w:val="center"/>
          </w:tcPr>
          <w:p w14:paraId="531537BA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Тестовая заявка сохраняется</w:t>
            </w:r>
          </w:p>
        </w:tc>
        <w:tc>
          <w:tcPr>
            <w:tcW w:w="4401" w:type="dxa"/>
            <w:vAlign w:val="center"/>
          </w:tcPr>
          <w:p w14:paraId="7007C7D1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Создать заявку и проверить в БД</w:t>
            </w:r>
          </w:p>
        </w:tc>
      </w:tr>
    </w:tbl>
    <w:p w14:paraId="3819524B" w14:textId="77777777" w:rsidR="00804FDD" w:rsidRPr="000661F7" w:rsidRDefault="00804FDD" w:rsidP="00804FDD">
      <w:pPr>
        <w:pStyle w:val="3"/>
        <w:shd w:val="clear" w:color="auto" w:fill="FFFFFF"/>
        <w:spacing w:before="480" w:beforeAutospacing="0" w:after="240" w:afterAutospacing="0" w:line="450" w:lineRule="atLeast"/>
        <w:rPr>
          <w:color w:val="0F1115"/>
          <w:sz w:val="30"/>
          <w:szCs w:val="30"/>
        </w:rPr>
      </w:pPr>
      <w:r w:rsidRPr="000661F7">
        <w:rPr>
          <w:color w:val="0F1115"/>
          <w:sz w:val="30"/>
          <w:szCs w:val="30"/>
        </w:rPr>
        <w:t>Задание 10. Анализ нарушения последовательности</w:t>
      </w:r>
    </w:p>
    <w:p w14:paraId="3E76EAAD" w14:textId="77777777" w:rsidR="00804FDD" w:rsidRPr="000661F7" w:rsidRDefault="00804FDD" w:rsidP="00804FDD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  <w:ind w:left="0"/>
        <w:rPr>
          <w:color w:val="0F1115"/>
        </w:rPr>
      </w:pPr>
      <w:r w:rsidRPr="000661F7">
        <w:rPr>
          <w:rStyle w:val="a3"/>
          <w:color w:val="0F1115"/>
        </w:rPr>
        <w:t>Какие действия были выполнены в неправильной последовательности?</w:t>
      </w:r>
      <w:r w:rsidRPr="000661F7">
        <w:rPr>
          <w:color w:val="0F1115"/>
        </w:rPr>
        <w:br/>
        <w:t xml:space="preserve">Установка </w:t>
      </w:r>
      <w:proofErr w:type="spellStart"/>
      <w:r w:rsidRPr="000661F7">
        <w:rPr>
          <w:color w:val="0F1115"/>
        </w:rPr>
        <w:t>HelpDesk</w:t>
      </w:r>
      <w:proofErr w:type="spellEnd"/>
      <w:r w:rsidRPr="000661F7">
        <w:rPr>
          <w:color w:val="0F1115"/>
        </w:rPr>
        <w:t xml:space="preserve"> до настройки MS SQL </w:t>
      </w:r>
      <w:proofErr w:type="spellStart"/>
      <w:r w:rsidRPr="000661F7">
        <w:rPr>
          <w:color w:val="0F1115"/>
        </w:rPr>
        <w:t>Server</w:t>
      </w:r>
      <w:proofErr w:type="spellEnd"/>
      <w:r w:rsidRPr="000661F7">
        <w:rPr>
          <w:color w:val="0F1115"/>
        </w:rPr>
        <w:t>, создания базы данных и настройки строки подключения.</w:t>
      </w:r>
    </w:p>
    <w:p w14:paraId="7315CA1C" w14:textId="77777777" w:rsidR="00804FDD" w:rsidRPr="000661F7" w:rsidRDefault="00804FDD" w:rsidP="00804FDD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  <w:ind w:left="0"/>
        <w:rPr>
          <w:color w:val="0F1115"/>
        </w:rPr>
      </w:pPr>
      <w:r w:rsidRPr="000661F7">
        <w:rPr>
          <w:rStyle w:val="a3"/>
          <w:color w:val="0F1115"/>
        </w:rPr>
        <w:t>Что необходимо было сделать до проверки входа?</w:t>
      </w:r>
      <w:r w:rsidRPr="000661F7">
        <w:rPr>
          <w:color w:val="0F1115"/>
        </w:rPr>
        <w:br/>
        <w:t xml:space="preserve">Настроить MS SQL </w:t>
      </w:r>
      <w:proofErr w:type="spellStart"/>
      <w:r w:rsidRPr="000661F7">
        <w:rPr>
          <w:color w:val="0F1115"/>
        </w:rPr>
        <w:t>Server</w:t>
      </w:r>
      <w:proofErr w:type="spellEnd"/>
      <w:r w:rsidRPr="000661F7">
        <w:rPr>
          <w:color w:val="0F1115"/>
        </w:rPr>
        <w:t xml:space="preserve">, создать базу </w:t>
      </w:r>
      <w:proofErr w:type="spellStart"/>
      <w:r w:rsidRPr="000661F7">
        <w:rPr>
          <w:color w:val="0F1115"/>
        </w:rPr>
        <w:t>HelpDeskDB</w:t>
      </w:r>
      <w:proofErr w:type="spellEnd"/>
      <w:r w:rsidRPr="000661F7">
        <w:rPr>
          <w:color w:val="0F1115"/>
        </w:rPr>
        <w:t xml:space="preserve">, настроить строку подключения, установить </w:t>
      </w:r>
      <w:proofErr w:type="spellStart"/>
      <w:r w:rsidRPr="000661F7">
        <w:rPr>
          <w:color w:val="0F1115"/>
        </w:rPr>
        <w:t>HelpDesk</w:t>
      </w:r>
      <w:proofErr w:type="spellEnd"/>
      <w:r w:rsidRPr="000661F7">
        <w:rPr>
          <w:color w:val="0F1115"/>
        </w:rPr>
        <w:t>.</w:t>
      </w:r>
    </w:p>
    <w:p w14:paraId="25F77727" w14:textId="77777777" w:rsidR="00804FDD" w:rsidRPr="000661F7" w:rsidRDefault="00804FDD" w:rsidP="00804FDD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  <w:ind w:left="0"/>
        <w:rPr>
          <w:color w:val="0F1115"/>
        </w:rPr>
      </w:pPr>
      <w:r w:rsidRPr="000661F7">
        <w:rPr>
          <w:rStyle w:val="a3"/>
          <w:color w:val="0F1115"/>
        </w:rPr>
        <w:t>К чему приводит отсутствие календарного плана и последовательности действий?</w:t>
      </w:r>
      <w:r w:rsidRPr="000661F7">
        <w:rPr>
          <w:color w:val="0F1115"/>
        </w:rPr>
        <w:br/>
        <w:t>К ошибкам, потере времени, невозможности корректного запуска системы, дополнительным трудозатратам.</w:t>
      </w:r>
    </w:p>
    <w:p w14:paraId="21A2EB10" w14:textId="77777777" w:rsidR="00804FDD" w:rsidRPr="000661F7" w:rsidRDefault="00804FDD" w:rsidP="00804FDD">
      <w:pPr>
        <w:pStyle w:val="3"/>
        <w:shd w:val="clear" w:color="auto" w:fill="FFFFFF"/>
        <w:spacing w:before="480" w:beforeAutospacing="0" w:after="240" w:afterAutospacing="0" w:line="450" w:lineRule="atLeast"/>
        <w:rPr>
          <w:color w:val="0F1115"/>
          <w:sz w:val="30"/>
          <w:szCs w:val="30"/>
        </w:rPr>
      </w:pPr>
      <w:r w:rsidRPr="000661F7">
        <w:rPr>
          <w:color w:val="0F1115"/>
          <w:sz w:val="30"/>
          <w:szCs w:val="30"/>
        </w:rPr>
        <w:t>Задание 11. Построение схемы внедрения</w:t>
      </w:r>
    </w:p>
    <w:p w14:paraId="02207AC4" w14:textId="77777777" w:rsidR="00804FDD" w:rsidRPr="000661F7" w:rsidRDefault="00804FDD" w:rsidP="00804FDD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r w:rsidRPr="000661F7">
        <w:rPr>
          <w:color w:val="0F1115"/>
        </w:rPr>
        <w:t xml:space="preserve">Схема (выполнить в </w:t>
      </w:r>
      <w:proofErr w:type="spellStart"/>
      <w:r w:rsidRPr="000661F7">
        <w:rPr>
          <w:color w:val="0F1115"/>
        </w:rPr>
        <w:t>Word</w:t>
      </w:r>
      <w:proofErr w:type="spellEnd"/>
      <w:r w:rsidRPr="000661F7">
        <w:rPr>
          <w:color w:val="0F1115"/>
        </w:rPr>
        <w:t>/</w:t>
      </w:r>
      <w:proofErr w:type="spellStart"/>
      <w:r w:rsidRPr="000661F7">
        <w:rPr>
          <w:color w:val="0F1115"/>
        </w:rPr>
        <w:t>PowerPoint</w:t>
      </w:r>
      <w:proofErr w:type="spellEnd"/>
      <w:r w:rsidRPr="000661F7">
        <w:rPr>
          <w:color w:val="0F1115"/>
        </w:rPr>
        <w:t>/</w:t>
      </w:r>
      <w:hyperlink r:id="rId7" w:tgtFrame="_blank" w:history="1">
        <w:r w:rsidRPr="000661F7">
          <w:rPr>
            <w:rStyle w:val="a4"/>
            <w:color w:val="3964FE"/>
            <w:bdr w:val="single" w:sz="12" w:space="0" w:color="auto" w:frame="1"/>
          </w:rPr>
          <w:t>draw.io</w:t>
        </w:r>
      </w:hyperlink>
      <w:r w:rsidRPr="000661F7">
        <w:rPr>
          <w:color w:val="0F1115"/>
        </w:rPr>
        <w:t>):</w:t>
      </w:r>
    </w:p>
    <w:p w14:paraId="33125C4A" w14:textId="77777777" w:rsidR="00804FDD" w:rsidRPr="000661F7" w:rsidRDefault="00804FDD" w:rsidP="00804FDD">
      <w:pPr>
        <w:pStyle w:val="ds-markdown-paragraph"/>
        <w:shd w:val="clear" w:color="auto" w:fill="FFFFFF"/>
        <w:spacing w:before="240" w:beforeAutospacing="0" w:after="240" w:afterAutospacing="0"/>
        <w:rPr>
          <w:rStyle w:val="a3"/>
          <w:rFonts w:eastAsiaTheme="majorEastAsia"/>
          <w:color w:val="0F1115"/>
        </w:rPr>
      </w:pPr>
      <w:r w:rsidRPr="000661F7">
        <w:rPr>
          <w:rStyle w:val="a3"/>
          <w:rFonts w:eastAsiaTheme="majorEastAsia"/>
          <w:color w:val="0F1115"/>
        </w:rPr>
        <w:t>Проверка рабочего места</w:t>
      </w:r>
      <w:r w:rsidRPr="000661F7">
        <w:rPr>
          <w:color w:val="0F1115"/>
        </w:rPr>
        <w:t xml:space="preserve"> → </w:t>
      </w:r>
      <w:r w:rsidRPr="000661F7">
        <w:rPr>
          <w:rStyle w:val="a3"/>
          <w:rFonts w:eastAsiaTheme="majorEastAsia"/>
          <w:color w:val="0F1115"/>
        </w:rPr>
        <w:t>Подготовка программного окружения</w:t>
      </w:r>
      <w:r w:rsidRPr="000661F7">
        <w:rPr>
          <w:color w:val="0F1115"/>
        </w:rPr>
        <w:t xml:space="preserve"> → </w:t>
      </w:r>
      <w:r w:rsidRPr="000661F7">
        <w:rPr>
          <w:rStyle w:val="a3"/>
          <w:rFonts w:eastAsiaTheme="majorEastAsia"/>
          <w:color w:val="0F1115"/>
        </w:rPr>
        <w:t xml:space="preserve">Настройка MS SQL </w:t>
      </w:r>
      <w:proofErr w:type="spellStart"/>
      <w:r w:rsidRPr="000661F7">
        <w:rPr>
          <w:rStyle w:val="a3"/>
          <w:rFonts w:eastAsiaTheme="majorEastAsia"/>
          <w:color w:val="0F1115"/>
        </w:rPr>
        <w:t>Server</w:t>
      </w:r>
      <w:proofErr w:type="spellEnd"/>
      <w:r w:rsidRPr="000661F7">
        <w:rPr>
          <w:color w:val="0F1115"/>
        </w:rPr>
        <w:t xml:space="preserve"> → </w:t>
      </w:r>
      <w:r w:rsidRPr="000661F7">
        <w:rPr>
          <w:rStyle w:val="a3"/>
          <w:rFonts w:eastAsiaTheme="majorEastAsia"/>
          <w:color w:val="0F1115"/>
        </w:rPr>
        <w:t xml:space="preserve">Создание </w:t>
      </w:r>
      <w:proofErr w:type="spellStart"/>
      <w:r w:rsidRPr="000661F7">
        <w:rPr>
          <w:rStyle w:val="a3"/>
          <w:rFonts w:eastAsiaTheme="majorEastAsia"/>
          <w:color w:val="0F1115"/>
        </w:rPr>
        <w:t>HelpDeskDB</w:t>
      </w:r>
      <w:proofErr w:type="spellEnd"/>
      <w:r w:rsidRPr="000661F7">
        <w:rPr>
          <w:color w:val="0F1115"/>
        </w:rPr>
        <w:t xml:space="preserve"> → </w:t>
      </w:r>
      <w:r w:rsidRPr="000661F7">
        <w:rPr>
          <w:rStyle w:val="a3"/>
          <w:rFonts w:eastAsiaTheme="majorEastAsia"/>
          <w:color w:val="0F1115"/>
        </w:rPr>
        <w:t xml:space="preserve">Установка </w:t>
      </w:r>
      <w:proofErr w:type="spellStart"/>
      <w:r w:rsidRPr="000661F7">
        <w:rPr>
          <w:rStyle w:val="a3"/>
          <w:rFonts w:eastAsiaTheme="majorEastAsia"/>
          <w:color w:val="0F1115"/>
        </w:rPr>
        <w:t>HelpDesk</w:t>
      </w:r>
      <w:proofErr w:type="spellEnd"/>
      <w:r w:rsidRPr="000661F7">
        <w:rPr>
          <w:color w:val="0F1115"/>
        </w:rPr>
        <w:t xml:space="preserve"> → </w:t>
      </w:r>
      <w:r w:rsidRPr="000661F7">
        <w:rPr>
          <w:rStyle w:val="a3"/>
          <w:rFonts w:eastAsiaTheme="majorEastAsia"/>
          <w:color w:val="0F1115"/>
        </w:rPr>
        <w:t xml:space="preserve">Настройка подключения через </w:t>
      </w:r>
      <w:hyperlink r:id="rId8" w:tgtFrame="_blank" w:history="1">
        <w:r w:rsidRPr="000661F7">
          <w:rPr>
            <w:rStyle w:val="a4"/>
            <w:b/>
            <w:bCs/>
            <w:color w:val="3964FE"/>
            <w:bdr w:val="single" w:sz="12" w:space="0" w:color="auto" w:frame="1"/>
          </w:rPr>
          <w:t>ADO.NET</w:t>
        </w:r>
      </w:hyperlink>
      <w:r w:rsidRPr="000661F7">
        <w:rPr>
          <w:color w:val="0F1115"/>
        </w:rPr>
        <w:t xml:space="preserve"> → </w:t>
      </w:r>
      <w:r w:rsidRPr="000661F7">
        <w:rPr>
          <w:rStyle w:val="a3"/>
          <w:rFonts w:eastAsiaTheme="majorEastAsia"/>
          <w:color w:val="0F1115"/>
        </w:rPr>
        <w:t>Проверочное тестирование</w:t>
      </w:r>
      <w:r w:rsidRPr="000661F7">
        <w:rPr>
          <w:color w:val="0F1115"/>
        </w:rPr>
        <w:t xml:space="preserve"> → </w:t>
      </w:r>
      <w:r w:rsidRPr="000661F7">
        <w:rPr>
          <w:rStyle w:val="a3"/>
          <w:rFonts w:eastAsiaTheme="majorEastAsia"/>
          <w:color w:val="0F1115"/>
        </w:rPr>
        <w:t>Подготовка пользователей</w:t>
      </w:r>
      <w:r w:rsidRPr="000661F7">
        <w:rPr>
          <w:color w:val="0F1115"/>
        </w:rPr>
        <w:t xml:space="preserve"> → </w:t>
      </w:r>
      <w:r w:rsidRPr="000661F7">
        <w:rPr>
          <w:rStyle w:val="a3"/>
          <w:rFonts w:eastAsiaTheme="majorEastAsia"/>
          <w:color w:val="0F1115"/>
        </w:rPr>
        <w:t>Ввод в эксплуатацию</w:t>
      </w:r>
    </w:p>
    <w:p w14:paraId="626B475E" w14:textId="77777777" w:rsidR="00804FDD" w:rsidRPr="000661F7" w:rsidRDefault="00804FDD" w:rsidP="00804FDD">
      <w:pPr>
        <w:rPr>
          <w:rFonts w:ascii="Times New Roman" w:eastAsiaTheme="majorEastAsia" w:hAnsi="Times New Roman" w:cs="Times New Roman"/>
          <w:b/>
          <w:bCs/>
          <w:color w:val="0F1115"/>
          <w:sz w:val="24"/>
          <w:szCs w:val="24"/>
          <w:lang w:eastAsia="ru-RU"/>
        </w:rPr>
      </w:pPr>
      <w:r w:rsidRPr="000661F7">
        <w:rPr>
          <w:rStyle w:val="a3"/>
          <w:rFonts w:ascii="Times New Roman" w:eastAsiaTheme="majorEastAsia" w:hAnsi="Times New Roman" w:cs="Times New Roman"/>
          <w:color w:val="0F1115"/>
        </w:rPr>
        <w:br w:type="page"/>
      </w:r>
    </w:p>
    <w:p w14:paraId="489DD2BD" w14:textId="77777777" w:rsidR="00804FDD" w:rsidRPr="000661F7" w:rsidRDefault="00804FDD" w:rsidP="00804FDD">
      <w:pPr>
        <w:pStyle w:val="3"/>
        <w:shd w:val="clear" w:color="auto" w:fill="FFFFFF"/>
        <w:spacing w:before="480" w:beforeAutospacing="0" w:after="240" w:afterAutospacing="0" w:line="450" w:lineRule="atLeast"/>
        <w:rPr>
          <w:color w:val="0F1115"/>
          <w:sz w:val="30"/>
          <w:szCs w:val="30"/>
        </w:rPr>
      </w:pPr>
      <w:r w:rsidRPr="000661F7">
        <w:rPr>
          <w:color w:val="0F1115"/>
          <w:sz w:val="30"/>
          <w:szCs w:val="30"/>
        </w:rPr>
        <w:lastRenderedPageBreak/>
        <w:t>Задание 12. Формирование итогового календарного плана</w:t>
      </w:r>
    </w:p>
    <w:tbl>
      <w:tblPr>
        <w:tblStyle w:val="a5"/>
        <w:tblW w:w="11483" w:type="dxa"/>
        <w:tblInd w:w="-1565" w:type="dxa"/>
        <w:tblLook w:val="04A0" w:firstRow="1" w:lastRow="0" w:firstColumn="1" w:lastColumn="0" w:noHBand="0" w:noVBand="1"/>
      </w:tblPr>
      <w:tblGrid>
        <w:gridCol w:w="426"/>
        <w:gridCol w:w="2552"/>
        <w:gridCol w:w="2126"/>
        <w:gridCol w:w="1985"/>
        <w:gridCol w:w="2693"/>
        <w:gridCol w:w="1701"/>
      </w:tblGrid>
      <w:tr w:rsidR="00804FDD" w:rsidRPr="000661F7" w14:paraId="717DB7C8" w14:textId="77777777" w:rsidTr="00804FDD">
        <w:tc>
          <w:tcPr>
            <w:tcW w:w="426" w:type="dxa"/>
            <w:vAlign w:val="center"/>
          </w:tcPr>
          <w:p w14:paraId="69AA8495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№</w:t>
            </w:r>
          </w:p>
        </w:tc>
        <w:tc>
          <w:tcPr>
            <w:tcW w:w="2552" w:type="dxa"/>
            <w:vAlign w:val="center"/>
          </w:tcPr>
          <w:p w14:paraId="4DAD45DC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Этап</w:t>
            </w:r>
          </w:p>
        </w:tc>
        <w:tc>
          <w:tcPr>
            <w:tcW w:w="2126" w:type="dxa"/>
            <w:vAlign w:val="center"/>
          </w:tcPr>
          <w:p w14:paraId="0B5DDAD2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Работа</w:t>
            </w:r>
          </w:p>
        </w:tc>
        <w:tc>
          <w:tcPr>
            <w:tcW w:w="1985" w:type="dxa"/>
            <w:vAlign w:val="center"/>
          </w:tcPr>
          <w:p w14:paraId="2AA07239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Продолжительность</w:t>
            </w:r>
          </w:p>
        </w:tc>
        <w:tc>
          <w:tcPr>
            <w:tcW w:w="2693" w:type="dxa"/>
            <w:vAlign w:val="center"/>
          </w:tcPr>
          <w:p w14:paraId="684AB691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Ответственный</w:t>
            </w:r>
          </w:p>
        </w:tc>
        <w:tc>
          <w:tcPr>
            <w:tcW w:w="1701" w:type="dxa"/>
            <w:vAlign w:val="center"/>
          </w:tcPr>
          <w:p w14:paraId="154ACBEB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Ожидаемый результат</w:t>
            </w:r>
          </w:p>
        </w:tc>
      </w:tr>
      <w:tr w:rsidR="00804FDD" w:rsidRPr="000661F7" w14:paraId="2E2D8E46" w14:textId="77777777" w:rsidTr="00804FDD">
        <w:tc>
          <w:tcPr>
            <w:tcW w:w="426" w:type="dxa"/>
            <w:vAlign w:val="center"/>
          </w:tcPr>
          <w:p w14:paraId="7F006372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1</w:t>
            </w:r>
          </w:p>
        </w:tc>
        <w:tc>
          <w:tcPr>
            <w:tcW w:w="2552" w:type="dxa"/>
            <w:vAlign w:val="center"/>
          </w:tcPr>
          <w:p w14:paraId="4CF40CEA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Подготовка</w:t>
            </w:r>
          </w:p>
        </w:tc>
        <w:tc>
          <w:tcPr>
            <w:tcW w:w="2126" w:type="dxa"/>
            <w:vAlign w:val="center"/>
          </w:tcPr>
          <w:p w14:paraId="49A05AA1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Назначение ответственных, план</w:t>
            </w:r>
          </w:p>
        </w:tc>
        <w:tc>
          <w:tcPr>
            <w:tcW w:w="1985" w:type="dxa"/>
            <w:vAlign w:val="center"/>
          </w:tcPr>
          <w:p w14:paraId="27C1A25D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30 мин</w:t>
            </w:r>
          </w:p>
        </w:tc>
        <w:tc>
          <w:tcPr>
            <w:tcW w:w="2693" w:type="dxa"/>
            <w:vAlign w:val="center"/>
          </w:tcPr>
          <w:p w14:paraId="4A7E9563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Руководитель</w:t>
            </w:r>
          </w:p>
        </w:tc>
        <w:tc>
          <w:tcPr>
            <w:tcW w:w="1701" w:type="dxa"/>
            <w:vAlign w:val="center"/>
          </w:tcPr>
          <w:p w14:paraId="7535DB5E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План утверждён</w:t>
            </w:r>
          </w:p>
        </w:tc>
      </w:tr>
      <w:tr w:rsidR="00804FDD" w:rsidRPr="000661F7" w14:paraId="7CEE4EA0" w14:textId="77777777" w:rsidTr="00804FDD">
        <w:tc>
          <w:tcPr>
            <w:tcW w:w="426" w:type="dxa"/>
            <w:vAlign w:val="center"/>
          </w:tcPr>
          <w:p w14:paraId="24B7E747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2</w:t>
            </w:r>
          </w:p>
        </w:tc>
        <w:tc>
          <w:tcPr>
            <w:tcW w:w="2552" w:type="dxa"/>
            <w:vAlign w:val="center"/>
          </w:tcPr>
          <w:p w14:paraId="3E304C16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Проверка рабочего места</w:t>
            </w:r>
          </w:p>
        </w:tc>
        <w:tc>
          <w:tcPr>
            <w:tcW w:w="2126" w:type="dxa"/>
            <w:vAlign w:val="center"/>
          </w:tcPr>
          <w:p w14:paraId="5DE3B1CC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Проверка ПК, сети</w:t>
            </w:r>
          </w:p>
        </w:tc>
        <w:tc>
          <w:tcPr>
            <w:tcW w:w="1985" w:type="dxa"/>
            <w:vAlign w:val="center"/>
          </w:tcPr>
          <w:p w14:paraId="0328B5BB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35 мин</w:t>
            </w:r>
          </w:p>
        </w:tc>
        <w:tc>
          <w:tcPr>
            <w:tcW w:w="2693" w:type="dxa"/>
            <w:vAlign w:val="center"/>
          </w:tcPr>
          <w:p w14:paraId="4BD07983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Системный администратор</w:t>
            </w:r>
          </w:p>
        </w:tc>
        <w:tc>
          <w:tcPr>
            <w:tcW w:w="1701" w:type="dxa"/>
            <w:vAlign w:val="center"/>
          </w:tcPr>
          <w:p w14:paraId="17D26160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Отчёт о соответствии</w:t>
            </w:r>
          </w:p>
        </w:tc>
      </w:tr>
      <w:tr w:rsidR="00804FDD" w:rsidRPr="000661F7" w14:paraId="0BC07E8B" w14:textId="77777777" w:rsidTr="00804FDD">
        <w:tc>
          <w:tcPr>
            <w:tcW w:w="426" w:type="dxa"/>
            <w:vAlign w:val="center"/>
          </w:tcPr>
          <w:p w14:paraId="5D4B5D83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3</w:t>
            </w:r>
          </w:p>
        </w:tc>
        <w:tc>
          <w:tcPr>
            <w:tcW w:w="2552" w:type="dxa"/>
            <w:vAlign w:val="center"/>
          </w:tcPr>
          <w:p w14:paraId="2F4F6181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Подготовка программной среды</w:t>
            </w:r>
          </w:p>
        </w:tc>
        <w:tc>
          <w:tcPr>
            <w:tcW w:w="2126" w:type="dxa"/>
            <w:vAlign w:val="center"/>
          </w:tcPr>
          <w:p w14:paraId="135C4F75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Установка .NET, обновлений</w:t>
            </w:r>
          </w:p>
        </w:tc>
        <w:tc>
          <w:tcPr>
            <w:tcW w:w="1985" w:type="dxa"/>
            <w:vAlign w:val="center"/>
          </w:tcPr>
          <w:p w14:paraId="5760FAD1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40 мин</w:t>
            </w:r>
          </w:p>
        </w:tc>
        <w:tc>
          <w:tcPr>
            <w:tcW w:w="2693" w:type="dxa"/>
            <w:vAlign w:val="center"/>
          </w:tcPr>
          <w:p w14:paraId="3E83106C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Системный администратор</w:t>
            </w:r>
          </w:p>
        </w:tc>
        <w:tc>
          <w:tcPr>
            <w:tcW w:w="1701" w:type="dxa"/>
            <w:vAlign w:val="center"/>
          </w:tcPr>
          <w:p w14:paraId="4519D9AC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ПО установлено</w:t>
            </w:r>
          </w:p>
        </w:tc>
      </w:tr>
      <w:tr w:rsidR="00804FDD" w:rsidRPr="000661F7" w14:paraId="39F95FA1" w14:textId="77777777" w:rsidTr="00804FDD">
        <w:tc>
          <w:tcPr>
            <w:tcW w:w="426" w:type="dxa"/>
            <w:vAlign w:val="center"/>
          </w:tcPr>
          <w:p w14:paraId="72C352EA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4</w:t>
            </w:r>
          </w:p>
        </w:tc>
        <w:tc>
          <w:tcPr>
            <w:tcW w:w="2552" w:type="dxa"/>
            <w:vAlign w:val="center"/>
          </w:tcPr>
          <w:p w14:paraId="4A50D298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 xml:space="preserve">Настройка MS SQL </w:t>
            </w:r>
            <w:proofErr w:type="spellStart"/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Server</w:t>
            </w:r>
            <w:proofErr w:type="spellEnd"/>
          </w:p>
        </w:tc>
        <w:tc>
          <w:tcPr>
            <w:tcW w:w="2126" w:type="dxa"/>
            <w:vAlign w:val="center"/>
          </w:tcPr>
          <w:p w14:paraId="19ABE72A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Установка и конфигурация</w:t>
            </w:r>
          </w:p>
        </w:tc>
        <w:tc>
          <w:tcPr>
            <w:tcW w:w="1985" w:type="dxa"/>
            <w:vAlign w:val="center"/>
          </w:tcPr>
          <w:p w14:paraId="72CFF6D8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60 мин</w:t>
            </w:r>
          </w:p>
        </w:tc>
        <w:tc>
          <w:tcPr>
            <w:tcW w:w="2693" w:type="dxa"/>
            <w:vAlign w:val="center"/>
          </w:tcPr>
          <w:p w14:paraId="2F3DAC57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Администратор БД</w:t>
            </w:r>
          </w:p>
        </w:tc>
        <w:tc>
          <w:tcPr>
            <w:tcW w:w="1701" w:type="dxa"/>
            <w:vAlign w:val="center"/>
          </w:tcPr>
          <w:p w14:paraId="6C09406C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Сервер работает</w:t>
            </w:r>
          </w:p>
        </w:tc>
      </w:tr>
      <w:tr w:rsidR="00804FDD" w:rsidRPr="000661F7" w14:paraId="622AB968" w14:textId="77777777" w:rsidTr="00804FDD">
        <w:tc>
          <w:tcPr>
            <w:tcW w:w="426" w:type="dxa"/>
            <w:vAlign w:val="center"/>
          </w:tcPr>
          <w:p w14:paraId="2ED668A6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5</w:t>
            </w:r>
          </w:p>
        </w:tc>
        <w:tc>
          <w:tcPr>
            <w:tcW w:w="2552" w:type="dxa"/>
            <w:vAlign w:val="center"/>
          </w:tcPr>
          <w:p w14:paraId="727974E1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 xml:space="preserve">Создание </w:t>
            </w:r>
            <w:proofErr w:type="spellStart"/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HelpDeskDB</w:t>
            </w:r>
            <w:proofErr w:type="spellEnd"/>
          </w:p>
        </w:tc>
        <w:tc>
          <w:tcPr>
            <w:tcW w:w="2126" w:type="dxa"/>
            <w:vAlign w:val="center"/>
          </w:tcPr>
          <w:p w14:paraId="3885CE01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Развёртывание БД</w:t>
            </w:r>
          </w:p>
        </w:tc>
        <w:tc>
          <w:tcPr>
            <w:tcW w:w="1985" w:type="dxa"/>
            <w:vAlign w:val="center"/>
          </w:tcPr>
          <w:p w14:paraId="003CD65B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30 мин</w:t>
            </w:r>
          </w:p>
        </w:tc>
        <w:tc>
          <w:tcPr>
            <w:tcW w:w="2693" w:type="dxa"/>
            <w:vAlign w:val="center"/>
          </w:tcPr>
          <w:p w14:paraId="38F81A4E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Администратор БД</w:t>
            </w:r>
          </w:p>
        </w:tc>
        <w:tc>
          <w:tcPr>
            <w:tcW w:w="1701" w:type="dxa"/>
            <w:vAlign w:val="center"/>
          </w:tcPr>
          <w:p w14:paraId="2115F37D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База создана</w:t>
            </w:r>
          </w:p>
        </w:tc>
      </w:tr>
      <w:tr w:rsidR="00804FDD" w:rsidRPr="000661F7" w14:paraId="29F2E56A" w14:textId="77777777" w:rsidTr="00804FDD">
        <w:tc>
          <w:tcPr>
            <w:tcW w:w="426" w:type="dxa"/>
            <w:vAlign w:val="center"/>
          </w:tcPr>
          <w:p w14:paraId="1C17B110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6</w:t>
            </w:r>
          </w:p>
        </w:tc>
        <w:tc>
          <w:tcPr>
            <w:tcW w:w="2552" w:type="dxa"/>
            <w:vAlign w:val="center"/>
          </w:tcPr>
          <w:p w14:paraId="53F063F7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 xml:space="preserve">Установка </w:t>
            </w:r>
            <w:proofErr w:type="spellStart"/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HelpDesk</w:t>
            </w:r>
            <w:proofErr w:type="spellEnd"/>
          </w:p>
        </w:tc>
        <w:tc>
          <w:tcPr>
            <w:tcW w:w="2126" w:type="dxa"/>
            <w:vAlign w:val="center"/>
          </w:tcPr>
          <w:p w14:paraId="4837DA90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Копирование и настройка</w:t>
            </w:r>
          </w:p>
        </w:tc>
        <w:tc>
          <w:tcPr>
            <w:tcW w:w="1985" w:type="dxa"/>
            <w:vAlign w:val="center"/>
          </w:tcPr>
          <w:p w14:paraId="21C8AC5E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20 мин</w:t>
            </w:r>
          </w:p>
        </w:tc>
        <w:tc>
          <w:tcPr>
            <w:tcW w:w="2693" w:type="dxa"/>
            <w:vAlign w:val="center"/>
          </w:tcPr>
          <w:p w14:paraId="2A8954C3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Системный администратор</w:t>
            </w:r>
          </w:p>
        </w:tc>
        <w:tc>
          <w:tcPr>
            <w:tcW w:w="1701" w:type="dxa"/>
            <w:vAlign w:val="center"/>
          </w:tcPr>
          <w:p w14:paraId="718582AC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Приложение установлено</w:t>
            </w:r>
          </w:p>
        </w:tc>
      </w:tr>
      <w:tr w:rsidR="00804FDD" w:rsidRPr="000661F7" w14:paraId="10E06BFE" w14:textId="77777777" w:rsidTr="00804FDD">
        <w:tc>
          <w:tcPr>
            <w:tcW w:w="426" w:type="dxa"/>
            <w:vAlign w:val="center"/>
          </w:tcPr>
          <w:p w14:paraId="6657E0C2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7</w:t>
            </w:r>
          </w:p>
        </w:tc>
        <w:tc>
          <w:tcPr>
            <w:tcW w:w="2552" w:type="dxa"/>
            <w:vAlign w:val="center"/>
          </w:tcPr>
          <w:p w14:paraId="545656BB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Настройка подключения</w:t>
            </w:r>
          </w:p>
        </w:tc>
        <w:tc>
          <w:tcPr>
            <w:tcW w:w="2126" w:type="dxa"/>
            <w:vAlign w:val="center"/>
          </w:tcPr>
          <w:p w14:paraId="0F4A1F20" w14:textId="77777777" w:rsidR="00804FDD" w:rsidRPr="000661F7" w:rsidRDefault="000661F7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hyperlink r:id="rId9" w:tgtFrame="_blank" w:history="1">
              <w:r w:rsidR="00804FDD" w:rsidRPr="000661F7">
                <w:rPr>
                  <w:rStyle w:val="a4"/>
                  <w:rFonts w:ascii="Times New Roman" w:hAnsi="Times New Roman" w:cs="Times New Roman"/>
                  <w:color w:val="3964FE"/>
                  <w:sz w:val="18"/>
                  <w:szCs w:val="18"/>
                  <w:bdr w:val="single" w:sz="12" w:space="0" w:color="auto" w:frame="1"/>
                </w:rPr>
                <w:t>ADO.NET</w:t>
              </w:r>
            </w:hyperlink>
            <w:r w:rsidR="00804FDD"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 xml:space="preserve"> строка</w:t>
            </w:r>
          </w:p>
        </w:tc>
        <w:tc>
          <w:tcPr>
            <w:tcW w:w="1985" w:type="dxa"/>
            <w:vAlign w:val="center"/>
          </w:tcPr>
          <w:p w14:paraId="2998C446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20 мин</w:t>
            </w:r>
          </w:p>
        </w:tc>
        <w:tc>
          <w:tcPr>
            <w:tcW w:w="2693" w:type="dxa"/>
            <w:vAlign w:val="center"/>
          </w:tcPr>
          <w:p w14:paraId="64AE8D5D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Разработчик</w:t>
            </w:r>
          </w:p>
        </w:tc>
        <w:tc>
          <w:tcPr>
            <w:tcW w:w="1701" w:type="dxa"/>
            <w:vAlign w:val="center"/>
          </w:tcPr>
          <w:p w14:paraId="1772241F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Подключение работает</w:t>
            </w:r>
          </w:p>
        </w:tc>
      </w:tr>
      <w:tr w:rsidR="00804FDD" w:rsidRPr="000661F7" w14:paraId="32CAAAAE" w14:textId="77777777" w:rsidTr="00804FDD">
        <w:tc>
          <w:tcPr>
            <w:tcW w:w="426" w:type="dxa"/>
            <w:vAlign w:val="center"/>
          </w:tcPr>
          <w:p w14:paraId="0C9BA1A1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8</w:t>
            </w:r>
          </w:p>
        </w:tc>
        <w:tc>
          <w:tcPr>
            <w:tcW w:w="2552" w:type="dxa"/>
            <w:vAlign w:val="center"/>
          </w:tcPr>
          <w:p w14:paraId="4994535D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Проверка системы</w:t>
            </w:r>
          </w:p>
        </w:tc>
        <w:tc>
          <w:tcPr>
            <w:tcW w:w="2126" w:type="dxa"/>
            <w:vAlign w:val="center"/>
          </w:tcPr>
          <w:p w14:paraId="5A4EE143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Тестирование</w:t>
            </w:r>
          </w:p>
        </w:tc>
        <w:tc>
          <w:tcPr>
            <w:tcW w:w="1985" w:type="dxa"/>
            <w:vAlign w:val="center"/>
          </w:tcPr>
          <w:p w14:paraId="1F24B650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40 мин</w:t>
            </w:r>
          </w:p>
        </w:tc>
        <w:tc>
          <w:tcPr>
            <w:tcW w:w="2693" w:type="dxa"/>
            <w:vAlign w:val="center"/>
          </w:tcPr>
          <w:p w14:paraId="5E72CEE9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Специалист техподдержки</w:t>
            </w:r>
          </w:p>
        </w:tc>
        <w:tc>
          <w:tcPr>
            <w:tcW w:w="1701" w:type="dxa"/>
            <w:vAlign w:val="center"/>
          </w:tcPr>
          <w:p w14:paraId="7578B528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Тесты пройдены</w:t>
            </w:r>
          </w:p>
        </w:tc>
      </w:tr>
      <w:tr w:rsidR="00804FDD" w:rsidRPr="000661F7" w14:paraId="21B19CBF" w14:textId="77777777" w:rsidTr="00804FDD">
        <w:tc>
          <w:tcPr>
            <w:tcW w:w="426" w:type="dxa"/>
            <w:vAlign w:val="center"/>
          </w:tcPr>
          <w:p w14:paraId="2402A576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9</w:t>
            </w:r>
          </w:p>
        </w:tc>
        <w:tc>
          <w:tcPr>
            <w:tcW w:w="2552" w:type="dxa"/>
            <w:vAlign w:val="center"/>
          </w:tcPr>
          <w:p w14:paraId="149267F4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Подготовка пользователей</w:t>
            </w:r>
          </w:p>
        </w:tc>
        <w:tc>
          <w:tcPr>
            <w:tcW w:w="2126" w:type="dxa"/>
            <w:vAlign w:val="center"/>
          </w:tcPr>
          <w:p w14:paraId="4FAAA513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Создание учётных записей, обучение</w:t>
            </w:r>
          </w:p>
        </w:tc>
        <w:tc>
          <w:tcPr>
            <w:tcW w:w="1985" w:type="dxa"/>
            <w:vAlign w:val="center"/>
          </w:tcPr>
          <w:p w14:paraId="608BB4E6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90 мин</w:t>
            </w:r>
          </w:p>
        </w:tc>
        <w:tc>
          <w:tcPr>
            <w:tcW w:w="2693" w:type="dxa"/>
            <w:vAlign w:val="center"/>
          </w:tcPr>
          <w:p w14:paraId="6AA7C414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Специалист техподдержки</w:t>
            </w:r>
          </w:p>
        </w:tc>
        <w:tc>
          <w:tcPr>
            <w:tcW w:w="1701" w:type="dxa"/>
            <w:vAlign w:val="center"/>
          </w:tcPr>
          <w:p w14:paraId="411A1C04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Пользователи готовы</w:t>
            </w:r>
          </w:p>
        </w:tc>
      </w:tr>
      <w:tr w:rsidR="00804FDD" w:rsidRPr="000661F7" w14:paraId="1E156C2D" w14:textId="77777777" w:rsidTr="00804FDD">
        <w:tc>
          <w:tcPr>
            <w:tcW w:w="426" w:type="dxa"/>
            <w:vAlign w:val="center"/>
          </w:tcPr>
          <w:p w14:paraId="35D71651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10</w:t>
            </w:r>
          </w:p>
        </w:tc>
        <w:tc>
          <w:tcPr>
            <w:tcW w:w="2552" w:type="dxa"/>
            <w:vAlign w:val="center"/>
          </w:tcPr>
          <w:p w14:paraId="177FED7B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Ввод в эксплуатацию</w:t>
            </w:r>
          </w:p>
        </w:tc>
        <w:tc>
          <w:tcPr>
            <w:tcW w:w="2126" w:type="dxa"/>
            <w:vAlign w:val="center"/>
          </w:tcPr>
          <w:p w14:paraId="21C6492C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Резервное копирование, запуск</w:t>
            </w:r>
          </w:p>
        </w:tc>
        <w:tc>
          <w:tcPr>
            <w:tcW w:w="1985" w:type="dxa"/>
            <w:vAlign w:val="center"/>
          </w:tcPr>
          <w:p w14:paraId="4EF1ED62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45 мин</w:t>
            </w:r>
          </w:p>
        </w:tc>
        <w:tc>
          <w:tcPr>
            <w:tcW w:w="2693" w:type="dxa"/>
            <w:vAlign w:val="center"/>
          </w:tcPr>
          <w:p w14:paraId="322C9E9F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Администратор БД, разработчик</w:t>
            </w:r>
          </w:p>
        </w:tc>
        <w:tc>
          <w:tcPr>
            <w:tcW w:w="1701" w:type="dxa"/>
            <w:vAlign w:val="center"/>
          </w:tcPr>
          <w:p w14:paraId="74CE0151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Система в эксплуатации</w:t>
            </w:r>
          </w:p>
        </w:tc>
      </w:tr>
    </w:tbl>
    <w:p w14:paraId="36E3B59E" w14:textId="77777777" w:rsidR="00804FDD" w:rsidRPr="000661F7" w:rsidRDefault="00804FDD" w:rsidP="00804FDD">
      <w:pPr>
        <w:pStyle w:val="3"/>
        <w:shd w:val="clear" w:color="auto" w:fill="FFFFFF"/>
        <w:spacing w:before="480" w:beforeAutospacing="0" w:after="240" w:afterAutospacing="0" w:line="450" w:lineRule="atLeast"/>
        <w:rPr>
          <w:color w:val="0F1115"/>
          <w:sz w:val="30"/>
          <w:szCs w:val="30"/>
        </w:rPr>
      </w:pPr>
    </w:p>
    <w:p w14:paraId="58BB3BE0" w14:textId="77777777" w:rsidR="00804FDD" w:rsidRPr="000661F7" w:rsidRDefault="00804FDD" w:rsidP="00804FDD">
      <w:pPr>
        <w:pStyle w:val="3"/>
        <w:shd w:val="clear" w:color="auto" w:fill="FFFFFF"/>
        <w:spacing w:before="480" w:beforeAutospacing="0" w:after="240" w:afterAutospacing="0" w:line="450" w:lineRule="atLeast"/>
        <w:rPr>
          <w:color w:val="0F1115"/>
          <w:sz w:val="30"/>
          <w:szCs w:val="30"/>
        </w:rPr>
      </w:pPr>
    </w:p>
    <w:p w14:paraId="21F4D32C" w14:textId="77777777" w:rsidR="00804FDD" w:rsidRPr="000661F7" w:rsidRDefault="00804FDD" w:rsidP="00804FDD">
      <w:pPr>
        <w:pStyle w:val="3"/>
        <w:shd w:val="clear" w:color="auto" w:fill="FFFFFF"/>
        <w:spacing w:before="480" w:beforeAutospacing="0" w:after="240" w:afterAutospacing="0" w:line="450" w:lineRule="atLeast"/>
        <w:rPr>
          <w:color w:val="0F1115"/>
          <w:sz w:val="30"/>
          <w:szCs w:val="30"/>
        </w:rPr>
      </w:pPr>
      <w:r w:rsidRPr="000661F7">
        <w:rPr>
          <w:color w:val="0F1115"/>
          <w:sz w:val="30"/>
          <w:szCs w:val="30"/>
        </w:rPr>
        <w:t>Итоговый раздел для плана внедрения</w:t>
      </w:r>
    </w:p>
    <w:p w14:paraId="48560DCF" w14:textId="77777777" w:rsidR="00804FDD" w:rsidRPr="000661F7" w:rsidRDefault="00804FDD" w:rsidP="00804FDD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r w:rsidRPr="000661F7">
        <w:rPr>
          <w:rStyle w:val="a3"/>
          <w:color w:val="0F1115"/>
        </w:rPr>
        <w:t xml:space="preserve">«Этапы и календарный план внедрения </w:t>
      </w:r>
      <w:proofErr w:type="spellStart"/>
      <w:r w:rsidRPr="000661F7">
        <w:rPr>
          <w:rStyle w:val="a3"/>
          <w:color w:val="0F1115"/>
        </w:rPr>
        <w:t>HelpDesk</w:t>
      </w:r>
      <w:proofErr w:type="spellEnd"/>
      <w:r w:rsidRPr="000661F7">
        <w:rPr>
          <w:rStyle w:val="a3"/>
          <w:color w:val="0F1115"/>
        </w:rPr>
        <w:t>»</w:t>
      </w:r>
    </w:p>
    <w:p w14:paraId="285C9B56" w14:textId="77777777" w:rsidR="00804FDD" w:rsidRPr="000661F7" w:rsidRDefault="00804FDD" w:rsidP="00804FDD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ind w:left="0"/>
        <w:rPr>
          <w:color w:val="0F1115"/>
        </w:rPr>
      </w:pPr>
      <w:r w:rsidRPr="000661F7">
        <w:rPr>
          <w:rStyle w:val="a3"/>
          <w:color w:val="0F1115"/>
        </w:rPr>
        <w:t>Количество основных этапов:</w:t>
      </w:r>
      <w:r w:rsidRPr="000661F7">
        <w:rPr>
          <w:color w:val="0F1115"/>
        </w:rPr>
        <w:t xml:space="preserve"> 9</w:t>
      </w:r>
    </w:p>
    <w:p w14:paraId="03C0039E" w14:textId="77777777" w:rsidR="00804FDD" w:rsidRPr="000661F7" w:rsidRDefault="00804FDD" w:rsidP="00804FDD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ind w:left="0"/>
        <w:rPr>
          <w:color w:val="0F1115"/>
        </w:rPr>
      </w:pPr>
      <w:r w:rsidRPr="000661F7">
        <w:rPr>
          <w:rStyle w:val="a3"/>
          <w:color w:val="0F1115"/>
        </w:rPr>
        <w:t>Примерная продолжительность внедрения:</w:t>
      </w:r>
      <w:r w:rsidRPr="000661F7">
        <w:rPr>
          <w:color w:val="0F1115"/>
        </w:rPr>
        <w:t xml:space="preserve"> 6,3 часа (в течение 3 рабочих дней)</w:t>
      </w:r>
    </w:p>
    <w:p w14:paraId="785781E9" w14:textId="77777777" w:rsidR="00804FDD" w:rsidRPr="000661F7" w:rsidRDefault="00804FDD" w:rsidP="00804FDD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ind w:left="0"/>
        <w:rPr>
          <w:color w:val="0F1115"/>
        </w:rPr>
      </w:pPr>
      <w:r w:rsidRPr="000661F7">
        <w:rPr>
          <w:rStyle w:val="a3"/>
          <w:color w:val="0F1115"/>
        </w:rPr>
        <w:t>Основные исполнители:</w:t>
      </w:r>
      <w:r w:rsidRPr="000661F7">
        <w:rPr>
          <w:color w:val="0F1115"/>
        </w:rPr>
        <w:t xml:space="preserve"> системный администратор, администратор БД, разработчик, специалист техподдержки</w:t>
      </w:r>
    </w:p>
    <w:p w14:paraId="501FCCB7" w14:textId="77777777" w:rsidR="00804FDD" w:rsidRPr="000661F7" w:rsidRDefault="00804FDD" w:rsidP="00804FDD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ind w:left="0"/>
        <w:rPr>
          <w:color w:val="0F1115"/>
        </w:rPr>
      </w:pPr>
      <w:r w:rsidRPr="000661F7">
        <w:rPr>
          <w:rStyle w:val="a3"/>
          <w:color w:val="0F1115"/>
        </w:rPr>
        <w:t>Наиболее важные этапы:</w:t>
      </w:r>
      <w:r w:rsidRPr="000661F7">
        <w:rPr>
          <w:color w:val="0F1115"/>
        </w:rPr>
        <w:t xml:space="preserve"> настройка MS SQL </w:t>
      </w:r>
      <w:proofErr w:type="spellStart"/>
      <w:r w:rsidRPr="000661F7">
        <w:rPr>
          <w:color w:val="0F1115"/>
        </w:rPr>
        <w:t>Server</w:t>
      </w:r>
      <w:proofErr w:type="spellEnd"/>
      <w:r w:rsidRPr="000661F7">
        <w:rPr>
          <w:color w:val="0F1115"/>
        </w:rPr>
        <w:t xml:space="preserve">, создание </w:t>
      </w:r>
      <w:proofErr w:type="spellStart"/>
      <w:r w:rsidRPr="000661F7">
        <w:rPr>
          <w:color w:val="0F1115"/>
        </w:rPr>
        <w:t>HelpDeskDB</w:t>
      </w:r>
      <w:proofErr w:type="spellEnd"/>
      <w:r w:rsidRPr="000661F7">
        <w:rPr>
          <w:color w:val="0F1115"/>
        </w:rPr>
        <w:t>, настройка подключения, проверка системы</w:t>
      </w:r>
    </w:p>
    <w:p w14:paraId="6EFD7918" w14:textId="77777777" w:rsidR="00804FDD" w:rsidRPr="000661F7" w:rsidRDefault="00804FDD" w:rsidP="00804FDD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ind w:left="0"/>
        <w:rPr>
          <w:color w:val="0F1115"/>
        </w:rPr>
      </w:pPr>
      <w:r w:rsidRPr="000661F7">
        <w:rPr>
          <w:rStyle w:val="a3"/>
          <w:color w:val="0F1115"/>
        </w:rPr>
        <w:t>Главная контрольная точка перед началом эксплуатации:</w:t>
      </w:r>
      <w:r w:rsidRPr="000661F7">
        <w:rPr>
          <w:color w:val="0F1115"/>
        </w:rPr>
        <w:t xml:space="preserve"> успешное подключение </w:t>
      </w:r>
      <w:proofErr w:type="spellStart"/>
      <w:r w:rsidRPr="000661F7">
        <w:rPr>
          <w:color w:val="0F1115"/>
        </w:rPr>
        <w:t>HelpDesk</w:t>
      </w:r>
      <w:proofErr w:type="spellEnd"/>
      <w:r w:rsidRPr="000661F7">
        <w:rPr>
          <w:color w:val="0F1115"/>
        </w:rPr>
        <w:t xml:space="preserve"> к MS SQL </w:t>
      </w:r>
      <w:proofErr w:type="spellStart"/>
      <w:r w:rsidRPr="000661F7">
        <w:rPr>
          <w:color w:val="0F1115"/>
        </w:rPr>
        <w:t>Server</w:t>
      </w:r>
      <w:proofErr w:type="spellEnd"/>
      <w:r w:rsidRPr="000661F7">
        <w:rPr>
          <w:color w:val="0F1115"/>
        </w:rPr>
        <w:t xml:space="preserve"> и сохранение тестовой заявки.</w:t>
      </w:r>
    </w:p>
    <w:p w14:paraId="0D1B8E26" w14:textId="77777777" w:rsidR="00804FDD" w:rsidRPr="000661F7" w:rsidRDefault="00804FDD" w:rsidP="00804FDD">
      <w:pPr>
        <w:pStyle w:val="3"/>
        <w:shd w:val="clear" w:color="auto" w:fill="FFFFFF"/>
        <w:spacing w:before="480" w:beforeAutospacing="0" w:after="240" w:afterAutospacing="0" w:line="450" w:lineRule="atLeast"/>
        <w:rPr>
          <w:color w:val="0F1115"/>
          <w:sz w:val="30"/>
          <w:szCs w:val="30"/>
        </w:rPr>
      </w:pPr>
      <w:r w:rsidRPr="000661F7">
        <w:rPr>
          <w:color w:val="0F1115"/>
          <w:sz w:val="30"/>
          <w:szCs w:val="30"/>
        </w:rPr>
        <w:lastRenderedPageBreak/>
        <w:t>Вывод</w:t>
      </w:r>
    </w:p>
    <w:p w14:paraId="7529082A" w14:textId="77777777" w:rsidR="00804FDD" w:rsidRPr="000661F7" w:rsidRDefault="00804FDD" w:rsidP="00804FDD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r w:rsidRPr="000661F7">
        <w:rPr>
          <w:color w:val="0F1115"/>
        </w:rPr>
        <w:t xml:space="preserve">В ходе работы были определены основные этапы внедрения </w:t>
      </w:r>
      <w:proofErr w:type="spellStart"/>
      <w:r w:rsidRPr="000661F7">
        <w:rPr>
          <w:color w:val="0F1115"/>
        </w:rPr>
        <w:t>HelpDesk</w:t>
      </w:r>
      <w:proofErr w:type="spellEnd"/>
      <w:r w:rsidRPr="000661F7">
        <w:rPr>
          <w:color w:val="0F1115"/>
        </w:rPr>
        <w:t xml:space="preserve">: от проверки рабочего места до ввода в эксплуатацию. Соблюдение последовательности работ необходимо для </w:t>
      </w:r>
      <w:proofErr w:type="spellStart"/>
      <w:r w:rsidRPr="000661F7">
        <w:rPr>
          <w:color w:val="0F1115"/>
        </w:rPr>
        <w:t>избежания</w:t>
      </w:r>
      <w:proofErr w:type="spellEnd"/>
      <w:r w:rsidRPr="000661F7">
        <w:rPr>
          <w:color w:val="0F1115"/>
        </w:rPr>
        <w:t xml:space="preserve"> ошибок, например, нельзя проверить подключение без настроенного сервера БД. Оценка продолжительности позволяет спланировать время и ресурсы. Назначение ответственных обеспечивает персональную ответственность за результат. Контрольные точки помогают своевременно выявлять проблемы и не переходить к следующему этапу с ошибками. Примерное время внедрения составило около 6,3 часа, что укладывается в три рабочих дня при параллельном выполнении некоторых работ.</w:t>
      </w:r>
    </w:p>
    <w:p w14:paraId="422B3496" w14:textId="77777777" w:rsidR="00804FDD" w:rsidRPr="000661F7" w:rsidRDefault="00804FDD" w:rsidP="00804FDD">
      <w:pPr>
        <w:rPr>
          <w:rFonts w:ascii="Times New Roman" w:hAnsi="Times New Roman" w:cs="Times New Roman"/>
        </w:rPr>
      </w:pPr>
    </w:p>
    <w:sectPr w:rsidR="00804FDD" w:rsidRPr="000661F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C205EF7"/>
    <w:multiLevelType w:val="multilevel"/>
    <w:tmpl w:val="EDC679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EF603EB"/>
    <w:multiLevelType w:val="multilevel"/>
    <w:tmpl w:val="F5B23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2285B9C"/>
    <w:multiLevelType w:val="multilevel"/>
    <w:tmpl w:val="955A13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A394C19"/>
    <w:multiLevelType w:val="multilevel"/>
    <w:tmpl w:val="3F3648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3BB1CA0"/>
    <w:multiLevelType w:val="multilevel"/>
    <w:tmpl w:val="ABC8C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EB672DB"/>
    <w:multiLevelType w:val="multilevel"/>
    <w:tmpl w:val="1A3A94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5"/>
  </w:num>
  <w:num w:numId="3">
    <w:abstractNumId w:val="4"/>
  </w:num>
  <w:num w:numId="4">
    <w:abstractNumId w:val="3"/>
  </w:num>
  <w:num w:numId="5">
    <w:abstractNumId w:val="0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06E1"/>
    <w:rsid w:val="000661F7"/>
    <w:rsid w:val="00217849"/>
    <w:rsid w:val="00804FDD"/>
    <w:rsid w:val="00D306E1"/>
    <w:rsid w:val="00F42B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EE069F"/>
  <w15:chartTrackingRefBased/>
  <w15:docId w15:val="{8D5EF125-1E2B-4C27-AE87-E6C40E17C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42BE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D306E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D306E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D306E1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D306E1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ds-markdown-paragraph">
    <w:name w:val="ds-markdown-paragraph"/>
    <w:basedOn w:val="a"/>
    <w:rsid w:val="00D306E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D306E1"/>
    <w:rPr>
      <w:b/>
      <w:bCs/>
    </w:rPr>
  </w:style>
  <w:style w:type="character" w:styleId="a4">
    <w:name w:val="Hyperlink"/>
    <w:basedOn w:val="a0"/>
    <w:uiPriority w:val="99"/>
    <w:semiHidden/>
    <w:unhideWhenUsed/>
    <w:rsid w:val="00D306E1"/>
    <w:rPr>
      <w:color w:val="0000FF"/>
      <w:u w:val="single"/>
    </w:rPr>
  </w:style>
  <w:style w:type="character" w:customStyle="1" w:styleId="10">
    <w:name w:val="Заголовок 1 Знак"/>
    <w:basedOn w:val="a0"/>
    <w:link w:val="1"/>
    <w:uiPriority w:val="9"/>
    <w:rsid w:val="00F42BE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a5">
    <w:name w:val="Table Grid"/>
    <w:basedOn w:val="a1"/>
    <w:uiPriority w:val="39"/>
    <w:rsid w:val="00F42B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FollowedHyperlink"/>
    <w:basedOn w:val="a0"/>
    <w:uiPriority w:val="99"/>
    <w:semiHidden/>
    <w:unhideWhenUsed/>
    <w:rsid w:val="00F42BE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0541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87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9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99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78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71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40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44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085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503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8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27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694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76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793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409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813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647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58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8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94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50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5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26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91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46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32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93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do.net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raw.i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do.net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ado.net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ado.net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7</Pages>
  <Words>1421</Words>
  <Characters>8103</Characters>
  <Application>Microsoft Office Word</Application>
  <DocSecurity>0</DocSecurity>
  <Lines>67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Студенты Аферова А.А.</dc:creator>
  <cp:keywords/>
  <dc:description/>
  <cp:lastModifiedBy>Студенты Аферова А.А.</cp:lastModifiedBy>
  <cp:revision>2</cp:revision>
  <dcterms:created xsi:type="dcterms:W3CDTF">2026-10-01T12:12:00Z</dcterms:created>
  <dcterms:modified xsi:type="dcterms:W3CDTF">2026-10-01T12:54:00Z</dcterms:modified>
</cp:coreProperties>
</file>