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431A4" w14:textId="0FABE302" w:rsidR="00E30238" w:rsidRDefault="00E30238" w:rsidP="00E3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SQL Tasks / Roadmap</w:t>
      </w:r>
    </w:p>
    <w:p w14:paraId="11E60282" w14:textId="0613C25E" w:rsidR="00E30238" w:rsidRPr="002A2EAC" w:rsidRDefault="00E30238" w:rsidP="00E3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30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Prerequisites</w:t>
      </w:r>
    </w:p>
    <w:p w14:paraId="3FFADD2A" w14:textId="77777777" w:rsidR="00E30238" w:rsidRPr="00586E36" w:rsidRDefault="00E30238" w:rsidP="00E30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Accounts and Permissions:</w:t>
      </w:r>
    </w:p>
    <w:p w14:paraId="160366FB" w14:textId="77777777" w:rsidR="00E30238" w:rsidRPr="00586E36" w:rsidRDefault="00E30238" w:rsidP="00E30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Obtain GIS SQL service account login to make a connection to the database.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Reference: </w:t>
      </w:r>
      <w:hyperlink r:id="rId8" w:anchor="ESRI_SECTION1_D8CC3BD596B84360B1EA0D22BA06298A" w:tgtFrame="_new" w:history="1">
        <w:r w:rsidRPr="00586E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Adding registered databases</w:t>
        </w:r>
      </w:hyperlink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B92730B" w14:textId="77777777" w:rsidR="00E30238" w:rsidRPr="00586E36" w:rsidRDefault="00E30238" w:rsidP="00E30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Obtain an ArcGIS Server keycodes file and place it in a location accessible from the ArcGIS client used to create the geodatabase.</w:t>
      </w:r>
    </w:p>
    <w:p w14:paraId="5C5427E3" w14:textId="77777777" w:rsidR="00E30238" w:rsidRPr="00586E36" w:rsidRDefault="00E30238" w:rsidP="00E30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 service account with </w:t>
      </w:r>
      <w:r w:rsidRPr="00586E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db_owner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permissions in SQL Server for setting up the EGDB.</w:t>
      </w:r>
    </w:p>
    <w:p w14:paraId="238B26D4" w14:textId="77777777" w:rsidR="00E30238" w:rsidRPr="00586E36" w:rsidRDefault="00E30238" w:rsidP="00E3023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Networking and Security:</w:t>
      </w:r>
    </w:p>
    <w:p w14:paraId="2C5D540E" w14:textId="77777777" w:rsidR="00E30238" w:rsidRPr="00586E36" w:rsidRDefault="00E30238" w:rsidP="00E30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 network configurations to ensure communication between the VMs, SQL Server, and ArcGIS Server.</w:t>
      </w:r>
    </w:p>
    <w:p w14:paraId="62F952B0" w14:textId="73F14CF6" w:rsidR="00E30238" w:rsidRPr="00E30238" w:rsidRDefault="00E30238" w:rsidP="00E30238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Firewall rules and security settings allowing necessary ports (e.g., TCP port 1433 for SQL Server) to be open.</w:t>
      </w:r>
    </w:p>
    <w:p w14:paraId="24E56CD2" w14:textId="2E6E928F" w:rsidR="002A2EAC" w:rsidRPr="002A2EAC" w:rsidRDefault="002A2EAC" w:rsidP="002A2EAC">
      <w:pPr>
        <w:tabs>
          <w:tab w:val="num" w:pos="72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2A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Checklist Outline</w:t>
      </w:r>
    </w:p>
    <w:p w14:paraId="530F1809" w14:textId="77777777" w:rsidR="00586E36" w:rsidRPr="00586E36" w:rsidRDefault="00586E36" w:rsidP="00586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Installing Microsoft SQL Server and SQL Server Management Studio (SSMS):</w:t>
      </w:r>
    </w:p>
    <w:p w14:paraId="0519FF45" w14:textId="77777777" w:rsidR="00586E36" w:rsidRPr="00586E36" w:rsidRDefault="00586E36" w:rsidP="0058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Downloading and installing SQL Server and SSMS</w:t>
      </w:r>
    </w:p>
    <w:p w14:paraId="5162A00E" w14:textId="77777777" w:rsidR="00586E36" w:rsidRPr="00586E36" w:rsidRDefault="00586E36" w:rsidP="0058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Installing necessary ODBC drivers compatible with ArcGIS Enterprise 10.8.1</w:t>
      </w:r>
    </w:p>
    <w:p w14:paraId="4FA31672" w14:textId="77777777" w:rsidR="00586E36" w:rsidRPr="00586E36" w:rsidRDefault="00586E36" w:rsidP="00586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Service Accounts and Assigning Permissions:</w:t>
      </w:r>
    </w:p>
    <w:p w14:paraId="3EA0F9B1" w14:textId="77777777" w:rsidR="00586E36" w:rsidRPr="00586E36" w:rsidRDefault="00586E36" w:rsidP="0058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service accounts in Active Directory or as local SQL Server accounts</w:t>
      </w:r>
    </w:p>
    <w:p w14:paraId="4097D2D1" w14:textId="77777777" w:rsidR="00586E36" w:rsidRPr="00586E36" w:rsidRDefault="00586E36" w:rsidP="0058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Granting appropriate permissions, including addressing the challenges of assigning </w:t>
      </w:r>
      <w:r w:rsidRPr="00586E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db_owner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permissions in a decentralized GIS business model</w:t>
      </w:r>
    </w:p>
    <w:p w14:paraId="1B7F7BC3" w14:textId="77777777" w:rsidR="00586E36" w:rsidRPr="00586E36" w:rsidRDefault="00586E36" w:rsidP="00586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Setting up the Enterprise Geodatabase (EGDB):</w:t>
      </w:r>
    </w:p>
    <w:p w14:paraId="04BBA788" w14:textId="77777777" w:rsidR="00586E36" w:rsidRPr="00586E36" w:rsidRDefault="00586E36" w:rsidP="0058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Using ArcGIS Pro to create and configure the geodatabase</w:t>
      </w:r>
    </w:p>
    <w:p w14:paraId="2E16CF05" w14:textId="77777777" w:rsidR="00586E36" w:rsidRPr="00586E36" w:rsidRDefault="00586E36" w:rsidP="0058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Verifying the setup through system tables and schema checks</w:t>
      </w:r>
    </w:p>
    <w:p w14:paraId="3C10B8A6" w14:textId="77777777" w:rsidR="00586E36" w:rsidRPr="00586E36" w:rsidRDefault="00586E36" w:rsidP="00586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Registering the Database with ArcGIS Server:</w:t>
      </w:r>
    </w:p>
    <w:p w14:paraId="68889D3B" w14:textId="77777777" w:rsidR="00586E36" w:rsidRPr="00586E36" w:rsidRDefault="00586E36" w:rsidP="0058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Registering the SQL Server database as a datastore in ArcGIS Server</w:t>
      </w:r>
    </w:p>
    <w:p w14:paraId="5C04D3F9" w14:textId="77777777" w:rsidR="00586E36" w:rsidRPr="00586E36" w:rsidRDefault="00586E36" w:rsidP="0058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Validating the connection to ensure accessibility</w:t>
      </w:r>
    </w:p>
    <w:p w14:paraId="4044D4BE" w14:textId="77777777" w:rsidR="00586E36" w:rsidRPr="00586E36" w:rsidRDefault="00586E36" w:rsidP="00586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Initializing and Connecting to the SQL Database:</w:t>
      </w:r>
    </w:p>
    <w:p w14:paraId="2BA25C55" w14:textId="77777777" w:rsidR="00586E36" w:rsidRPr="00586E36" w:rsidRDefault="00586E36" w:rsidP="0058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Establishing a connection to the SQL database using ArcGIS Pro</w:t>
      </w:r>
    </w:p>
    <w:p w14:paraId="0EBD0485" w14:textId="77777777" w:rsidR="00586E36" w:rsidRPr="00586E36" w:rsidRDefault="00586E36" w:rsidP="0058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Initializing the database for use with ArcGIS and verifying the setup</w:t>
      </w:r>
    </w:p>
    <w:p w14:paraId="04631B6A" w14:textId="77777777" w:rsidR="00586E36" w:rsidRPr="00586E36" w:rsidRDefault="00586E36" w:rsidP="00586E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Creating Features and Loading Data:</w:t>
      </w:r>
    </w:p>
    <w:p w14:paraId="691F74B7" w14:textId="77777777" w:rsidR="00586E36" w:rsidRPr="00586E36" w:rsidRDefault="00586E36" w:rsidP="0058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Creating new feature classes or importing existing data using ArcGIS Pro</w:t>
      </w:r>
    </w:p>
    <w:p w14:paraId="76CD8E0F" w14:textId="77777777" w:rsidR="00586E36" w:rsidRDefault="00586E36" w:rsidP="00586E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Loading data into the geodatabase and ensuring it is accessible</w:t>
      </w:r>
    </w:p>
    <w:p w14:paraId="438D93FF" w14:textId="2EC6AB47" w:rsidR="00E30238" w:rsidRPr="00E30238" w:rsidRDefault="00E30238" w:rsidP="00E302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E30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Checklist Details</w:t>
      </w:r>
    </w:p>
    <w:p w14:paraId="7CD7EB2F" w14:textId="33419386" w:rsidR="00586E36" w:rsidRPr="00586E36" w:rsidRDefault="00586E36" w:rsidP="00586E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</w:t>
      </w:r>
      <w:r w:rsidR="002A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</w:t>
      </w: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Install Microsoft SQL Server and SSMS</w:t>
      </w:r>
    </w:p>
    <w:p w14:paraId="02667286" w14:textId="65ADE5FC" w:rsidR="00586E36" w:rsidRPr="002A2EAC" w:rsidRDefault="00586E36" w:rsidP="002A2EAC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Task:</w:t>
      </w:r>
      <w:r w:rsidRPr="002A2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Install Microsoft SQL Server and SQL Server Management Studio (SSMS) 18.11.</w:t>
      </w:r>
    </w:p>
    <w:p w14:paraId="2F442951" w14:textId="77777777" w:rsidR="00586E36" w:rsidRPr="00586E36" w:rsidRDefault="00586E36" w:rsidP="00586E3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Checklist:</w:t>
      </w:r>
    </w:p>
    <w:p w14:paraId="64F1C977" w14:textId="77777777" w:rsidR="00586E36" w:rsidRPr="00586E36" w:rsidRDefault="00586E36" w:rsidP="00586E3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Download and install Microsoft SQL Server.</w:t>
      </w:r>
    </w:p>
    <w:p w14:paraId="2ACABE30" w14:textId="77777777" w:rsidR="00586E36" w:rsidRPr="00586E36" w:rsidRDefault="00586E36" w:rsidP="00586E3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Install SQL Server Management Studio (SSMS) 18.11.</w:t>
      </w:r>
    </w:p>
    <w:p w14:paraId="3EEEF6C1" w14:textId="77777777" w:rsidR="00586E36" w:rsidRPr="00586E36" w:rsidRDefault="00586E36" w:rsidP="00586E3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Install the ODBC driver compatible with ArcGIS Enterprise 10.8.1.</w:t>
      </w:r>
    </w:p>
    <w:p w14:paraId="707D103E" w14:textId="77777777" w:rsidR="00586E36" w:rsidRPr="00586E36" w:rsidRDefault="00586E36" w:rsidP="00586E36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installation by connecting to the SQL Server instance using SSMS.</w:t>
      </w:r>
    </w:p>
    <w:p w14:paraId="08E51B54" w14:textId="2B8BE23A" w:rsidR="00586E36" w:rsidRPr="00586E36" w:rsidRDefault="00586E36" w:rsidP="00586E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</w:t>
      </w:r>
      <w:r w:rsidR="002A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</w:t>
      </w: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Create a Service Account and Assign Permissions</w:t>
      </w:r>
    </w:p>
    <w:p w14:paraId="58562248" w14:textId="01851156" w:rsidR="00586E36" w:rsidRPr="002A2EAC" w:rsidRDefault="00586E36" w:rsidP="002A2EAC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Task:</w:t>
      </w:r>
      <w:r w:rsidRPr="002A2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 service account and assign appropriate permissions in SQL Server.</w:t>
      </w:r>
    </w:p>
    <w:p w14:paraId="7B6E09E8" w14:textId="77777777" w:rsidR="00586E36" w:rsidRPr="00586E36" w:rsidRDefault="00586E36" w:rsidP="00586E3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Checklist:</w:t>
      </w:r>
    </w:p>
    <w:p w14:paraId="477EFCBF" w14:textId="77777777" w:rsidR="00586E36" w:rsidRPr="00586E36" w:rsidRDefault="00586E36" w:rsidP="00586E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 service account in Active Directory or as a local SQL Server account.</w:t>
      </w:r>
    </w:p>
    <w:p w14:paraId="6DB301C7" w14:textId="77777777" w:rsidR="00586E36" w:rsidRPr="00586E36" w:rsidRDefault="00586E36" w:rsidP="00586E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Grant the service account </w:t>
      </w:r>
      <w:r w:rsidRPr="00586E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db_owner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permissions on the relevant databases.</w:t>
      </w:r>
    </w:p>
    <w:p w14:paraId="075819B2" w14:textId="77777777" w:rsidR="00586E36" w:rsidRPr="00586E36" w:rsidRDefault="00586E36" w:rsidP="00586E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Identify users who will be creating features and determine their required permissions.</w:t>
      </w:r>
    </w:p>
    <w:p w14:paraId="59DE7271" w14:textId="77777777" w:rsidR="00586E36" w:rsidRPr="00586E36" w:rsidRDefault="00586E36" w:rsidP="00586E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Grant appropriate permissions (read/write) to users who will create features in the database.</w:t>
      </w:r>
    </w:p>
    <w:p w14:paraId="45D93C68" w14:textId="77777777" w:rsidR="00586E36" w:rsidRPr="00586E36" w:rsidRDefault="00586E36" w:rsidP="00586E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Obtain GIS SQL service account login to make a connection to the database using Windows login (service account that runs the GIS Server service). Reference: </w:t>
      </w:r>
      <w:hyperlink r:id="rId9" w:anchor="ESRI_SECTION1_D8CC3BD596B84360B1EA0D22BA06298A" w:tgtFrame="_new" w:history="1">
        <w:r w:rsidRPr="00586E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Adding registered databases</w:t>
        </w:r>
      </w:hyperlink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EF3614" w14:textId="77777777" w:rsidR="00586E36" w:rsidRPr="00586E36" w:rsidRDefault="00586E36" w:rsidP="00586E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Obtain an ArcGIS Server keycodes file and place it in a location accessible from the ArcGIS client used to create the geodatabase.</w:t>
      </w:r>
    </w:p>
    <w:p w14:paraId="28FA5E01" w14:textId="77777777" w:rsidR="00586E36" w:rsidRPr="00586E36" w:rsidRDefault="00586E36" w:rsidP="00586E36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Note: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Discuss permissions with ISSO and Diplomatic Security to ensure data security:</w:t>
      </w:r>
    </w:p>
    <w:p w14:paraId="27F523CE" w14:textId="77777777" w:rsidR="00586E36" w:rsidRPr="00586E36" w:rsidRDefault="00586E36" w:rsidP="00586E36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Schedule a meeting with ISSO and Diplomatic Security.</w:t>
      </w:r>
    </w:p>
    <w:p w14:paraId="026B6EB4" w14:textId="77777777" w:rsidR="00586E36" w:rsidRPr="00586E36" w:rsidRDefault="00586E36" w:rsidP="00586E36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Discuss the necessity of </w:t>
      </w:r>
      <w:r w:rsidRPr="00586E36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db_owner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permissions for creating new constructs in the database.</w:t>
      </w:r>
    </w:p>
    <w:p w14:paraId="6E82B333" w14:textId="77777777" w:rsidR="00586E36" w:rsidRPr="00586E36" w:rsidRDefault="00586E36" w:rsidP="00586E36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Explore possible solutions or compromises to ensure Diplomatic Security can use the database.</w:t>
      </w:r>
    </w:p>
    <w:p w14:paraId="27219422" w14:textId="36DD2AF5" w:rsidR="00586E36" w:rsidRPr="00586E36" w:rsidRDefault="00586E36" w:rsidP="00586E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</w:t>
      </w:r>
      <w:r w:rsidR="002A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</w:t>
      </w: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Setup Enterprise Geodatabase (EGDB)</w:t>
      </w:r>
    </w:p>
    <w:p w14:paraId="4E3C966C" w14:textId="74AE955A" w:rsidR="00586E36" w:rsidRPr="002A2EAC" w:rsidRDefault="00586E36" w:rsidP="002A2EAC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Task:</w:t>
      </w:r>
      <w:r w:rsidRPr="002A2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an Enterprise Geodatabase (EGDB) in SQL Server.</w:t>
      </w:r>
    </w:p>
    <w:p w14:paraId="05637E50" w14:textId="77777777" w:rsidR="00586E36" w:rsidRPr="00586E36" w:rsidRDefault="00586E36" w:rsidP="00586E3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Checklist:</w:t>
      </w:r>
    </w:p>
    <w:p w14:paraId="54F164B4" w14:textId="77777777" w:rsidR="00586E36" w:rsidRPr="00586E36" w:rsidRDefault="00586E36" w:rsidP="00586E3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ArcGIS Pro and create a new database connection using the service account credentials.</w:t>
      </w:r>
    </w:p>
    <w:p w14:paraId="4BB13C95" w14:textId="77777777" w:rsidR="00586E36" w:rsidRPr="00586E36" w:rsidRDefault="00586E36" w:rsidP="00586E3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the Create Enterprise Geodatabase tool to set up the geodatabase.</w:t>
      </w:r>
    </w:p>
    <w:p w14:paraId="696E0F3F" w14:textId="77777777" w:rsidR="00586E36" w:rsidRPr="00586E36" w:rsidRDefault="00586E36" w:rsidP="00586E36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Reference: </w:t>
      </w:r>
      <w:hyperlink r:id="rId10" w:tgtFrame="_new" w:history="1">
        <w:r w:rsidRPr="00586E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Create an enterprise geodatabase in SQL Server</w:t>
        </w:r>
      </w:hyperlink>
    </w:p>
    <w:p w14:paraId="3E4BCC0A" w14:textId="77777777" w:rsidR="00586E36" w:rsidRPr="00586E36" w:rsidRDefault="00586E36" w:rsidP="00586E36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creation of the geodatabase by checking the system tables and schema.</w:t>
      </w:r>
    </w:p>
    <w:p w14:paraId="7CDF618A" w14:textId="289BADF0" w:rsidR="00586E36" w:rsidRPr="00586E36" w:rsidRDefault="00586E36" w:rsidP="00586E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</w:t>
      </w:r>
      <w:r w:rsidR="002A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</w:t>
      </w: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Register the Database with ArcGIS Server</w:t>
      </w:r>
    </w:p>
    <w:p w14:paraId="20ADD708" w14:textId="623D1B9F" w:rsidR="00586E36" w:rsidRPr="002A2EAC" w:rsidRDefault="00586E36" w:rsidP="002A2EAC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2A2EA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Task:</w:t>
      </w:r>
      <w:r w:rsidRPr="002A2EA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Register the SQL Server database as a datastore in ArcGIS Server.</w:t>
      </w:r>
    </w:p>
    <w:p w14:paraId="481F16F6" w14:textId="77777777" w:rsidR="00586E36" w:rsidRPr="00586E36" w:rsidRDefault="00586E36" w:rsidP="00586E3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Checklist:</w:t>
      </w:r>
    </w:p>
    <w:p w14:paraId="6BC0B906" w14:textId="77777777" w:rsidR="00586E36" w:rsidRPr="00586E36" w:rsidRDefault="00586E36" w:rsidP="00586E3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ArcGIS Server Manager and navigate to the Data Stores section.</w:t>
      </w:r>
    </w:p>
    <w:p w14:paraId="5B871D54" w14:textId="77777777" w:rsidR="00586E36" w:rsidRPr="00586E36" w:rsidRDefault="00586E36" w:rsidP="00586E3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Add the database connection file (.sde) created in ArcGIS Pro as a registered database.</w:t>
      </w:r>
    </w:p>
    <w:p w14:paraId="697D0CFC" w14:textId="77777777" w:rsidR="00586E36" w:rsidRPr="00586E36" w:rsidRDefault="00586E36" w:rsidP="00586E36">
      <w:pPr>
        <w:numPr>
          <w:ilvl w:val="3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Reference: Registering a database with ArcGIS Server</w:t>
      </w:r>
    </w:p>
    <w:p w14:paraId="7D6807D8" w14:textId="77777777" w:rsidR="00586E36" w:rsidRPr="00586E36" w:rsidRDefault="00586E36" w:rsidP="00586E36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Validate the connection to ensure the ArcGIS Server can access the database.</w:t>
      </w:r>
    </w:p>
    <w:p w14:paraId="1B01E3AE" w14:textId="66335577" w:rsidR="00586E36" w:rsidRPr="00586E36" w:rsidRDefault="00586E36" w:rsidP="00586E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</w:t>
      </w:r>
      <w:r w:rsidR="00E30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</w:t>
      </w: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Initialize and Connect to the SQL Database</w:t>
      </w:r>
    </w:p>
    <w:p w14:paraId="32884794" w14:textId="7E99C06D" w:rsidR="00586E36" w:rsidRPr="00E30238" w:rsidRDefault="00586E36" w:rsidP="00E30238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Task:</w:t>
      </w:r>
      <w:r w:rsidRPr="00E302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Initialize the SQL database to be used as an EGDB in ArcGIS Pro.</w:t>
      </w:r>
    </w:p>
    <w:p w14:paraId="312EC98A" w14:textId="77777777" w:rsidR="00586E36" w:rsidRPr="00586E36" w:rsidRDefault="00586E36" w:rsidP="00586E3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Checklist:</w:t>
      </w:r>
    </w:p>
    <w:p w14:paraId="6AF685A0" w14:textId="77777777" w:rsidR="00586E36" w:rsidRPr="00586E36" w:rsidRDefault="00586E36" w:rsidP="00586E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Open ArcGIS Pro and connect to the SQL database using the connection file.</w:t>
      </w:r>
    </w:p>
    <w:p w14:paraId="0E714ACE" w14:textId="77777777" w:rsidR="00586E36" w:rsidRPr="00586E36" w:rsidRDefault="00586E36" w:rsidP="00586E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Initialize the database for use with ArcGIS by creating necessary tables and configuring settings.</w:t>
      </w:r>
    </w:p>
    <w:p w14:paraId="2B4F8818" w14:textId="77777777" w:rsidR="00586E36" w:rsidRPr="00586E36" w:rsidRDefault="00586E36" w:rsidP="00586E36">
      <w:pPr>
        <w:numPr>
          <w:ilvl w:val="2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the initialization by checking the ability to create and load features.</w:t>
      </w:r>
    </w:p>
    <w:p w14:paraId="2524D098" w14:textId="0BDB38B0" w:rsidR="00586E36" w:rsidRPr="00586E36" w:rsidRDefault="00586E36" w:rsidP="00586E3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Step </w:t>
      </w:r>
      <w:r w:rsidR="00E30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</w:t>
      </w: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 Create Features and Load Data</w:t>
      </w:r>
    </w:p>
    <w:p w14:paraId="106322D3" w14:textId="610A7DD9" w:rsidR="00586E36" w:rsidRPr="00E30238" w:rsidRDefault="00586E36" w:rsidP="00E30238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3023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Task:</w:t>
      </w:r>
      <w:r w:rsidRPr="00E3023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Create features and load data into the SQL database using ArcGIS Pro.</w:t>
      </w:r>
    </w:p>
    <w:p w14:paraId="463BB6B1" w14:textId="77777777" w:rsidR="00586E36" w:rsidRPr="00586E36" w:rsidRDefault="00586E36" w:rsidP="00586E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Checklist:</w:t>
      </w:r>
    </w:p>
    <w:p w14:paraId="7BDC8D6C" w14:textId="77777777" w:rsidR="00586E36" w:rsidRPr="00586E36" w:rsidRDefault="00586E36" w:rsidP="00586E3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ArcGIS Pro to create new feature classes or import existing data.</w:t>
      </w:r>
    </w:p>
    <w:p w14:paraId="572A625E" w14:textId="77777777" w:rsidR="00586E36" w:rsidRPr="00586E36" w:rsidRDefault="00586E36" w:rsidP="00586E3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Load data into the geodatabase using tools such as Simple Data Loader or copy-paste methods.</w:t>
      </w:r>
    </w:p>
    <w:p w14:paraId="100C8CFD" w14:textId="77777777" w:rsidR="00586E36" w:rsidRPr="00586E36" w:rsidRDefault="00586E36" w:rsidP="00586E3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 the data is correctly loaded and accessible through ArcGIS Pro.</w:t>
      </w:r>
    </w:p>
    <w:p w14:paraId="4C897B69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Reference: Loading data into the geodatabase</w:t>
      </w:r>
    </w:p>
    <w:p w14:paraId="51503925" w14:textId="77777777" w:rsidR="00586E36" w:rsidRPr="00586E36" w:rsidRDefault="00586E36" w:rsidP="00586E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Testing and Verification:</w:t>
      </w:r>
    </w:p>
    <w:p w14:paraId="0DAD1DA8" w14:textId="77777777" w:rsidR="00586E36" w:rsidRPr="00586E36" w:rsidRDefault="00586E36" w:rsidP="00586E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Task: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Test the functionality of the geodatabase after creation and data loading.</w:t>
      </w:r>
    </w:p>
    <w:p w14:paraId="45576802" w14:textId="77777777" w:rsidR="00586E36" w:rsidRPr="00586E36" w:rsidRDefault="00586E36" w:rsidP="00586E3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Checklist:</w:t>
      </w:r>
    </w:p>
    <w:p w14:paraId="453DF47C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and edit features in the geodatabase.</w:t>
      </w:r>
    </w:p>
    <w:p w14:paraId="74D91821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spatial queries and analyses.</w:t>
      </w:r>
    </w:p>
    <w:p w14:paraId="477F9715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Verify that all operations are functioning correctly and efficiently.</w:t>
      </w:r>
    </w:p>
    <w:p w14:paraId="04D3EC74" w14:textId="77777777" w:rsidR="00586E36" w:rsidRPr="00586E36" w:rsidRDefault="00586E36" w:rsidP="00586E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Security and Maintenance:</w:t>
      </w:r>
    </w:p>
    <w:p w14:paraId="5122E03A" w14:textId="77777777" w:rsidR="00586E36" w:rsidRPr="00586E36" w:rsidRDefault="00586E36" w:rsidP="00586E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Task: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and review best practices for database security and maintenance.</w:t>
      </w:r>
    </w:p>
    <w:p w14:paraId="4200F2DA" w14:textId="77777777" w:rsidR="00586E36" w:rsidRPr="00586E36" w:rsidRDefault="00586E36" w:rsidP="00586E3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Checklist:</w:t>
      </w:r>
    </w:p>
    <w:p w14:paraId="3971709C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 strong passwords for all accounts.</w:t>
      </w:r>
    </w:p>
    <w:p w14:paraId="4FF9DB3A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Grant least privilege permissions to users.</w:t>
      </w:r>
    </w:p>
    <w:p w14:paraId="3F5C0FA5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Regularly review and update security configurations.</w:t>
      </w:r>
    </w:p>
    <w:p w14:paraId="49D10309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 routine maintenance and backups.</w:t>
      </w:r>
    </w:p>
    <w:p w14:paraId="726E3ECB" w14:textId="77777777" w:rsidR="00586E36" w:rsidRPr="00586E36" w:rsidRDefault="00586E36" w:rsidP="00586E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Versioning (Optional):</w:t>
      </w:r>
    </w:p>
    <w:p w14:paraId="0A6BD960" w14:textId="77777777" w:rsidR="00586E36" w:rsidRPr="00586E36" w:rsidRDefault="00586E36" w:rsidP="00586E36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Task: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Implement versioning for managing edits and tracking changes in the geodatabase.</w:t>
      </w:r>
    </w:p>
    <w:p w14:paraId="667EF371" w14:textId="77777777" w:rsidR="00586E36" w:rsidRPr="00586E36" w:rsidRDefault="00586E36" w:rsidP="00586E36">
      <w:pPr>
        <w:numPr>
          <w:ilvl w:val="2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Checklist:</w:t>
      </w:r>
    </w:p>
    <w:p w14:paraId="2F4E1F67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Understand the versioning workflows supported by ArcGIS Enterprise.</w:t>
      </w:r>
    </w:p>
    <w:p w14:paraId="631774BA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Register datasets as versioned in the geodatabase.</w:t>
      </w:r>
    </w:p>
    <w:p w14:paraId="15E5FA42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Create and manage versions for different editing scenarios.</w:t>
      </w:r>
    </w:p>
    <w:p w14:paraId="32BE8507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Reconcile and post changes as needed.</w:t>
      </w:r>
    </w:p>
    <w:p w14:paraId="52022938" w14:textId="77777777" w:rsidR="00586E36" w:rsidRPr="00586E36" w:rsidRDefault="00586E36" w:rsidP="00586E36">
      <w:pPr>
        <w:numPr>
          <w:ilvl w:val="3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Reference: </w:t>
      </w:r>
      <w:hyperlink r:id="rId11" w:tgtFrame="_new" w:history="1">
        <w:r w:rsidRPr="00586E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Versioning Types</w:t>
        </w:r>
      </w:hyperlink>
    </w:p>
    <w:p w14:paraId="7AA7F35D" w14:textId="066A3B01" w:rsidR="00586E36" w:rsidRPr="00586E36" w:rsidRDefault="00586E36" w:rsidP="00586E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Esri Documentation References</w:t>
      </w:r>
    </w:p>
    <w:p w14:paraId="18301FEA" w14:textId="77777777" w:rsidR="00586E36" w:rsidRPr="00586E36" w:rsidRDefault="00586E36" w:rsidP="00586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Database Requirements for SQL Server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2" w:tgtFrame="_new" w:history="1">
        <w:r w:rsidRPr="00586E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Database requirements SQL Server</w:t>
        </w:r>
      </w:hyperlink>
    </w:p>
    <w:p w14:paraId="0945017E" w14:textId="77777777" w:rsidR="00586E36" w:rsidRPr="00586E36" w:rsidRDefault="00586E36" w:rsidP="00586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Overview Geodatabases in SQL Server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3" w:tgtFrame="_new" w:history="1">
        <w:r w:rsidRPr="00586E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Overview Geodatabases in SQL Server</w:t>
        </w:r>
      </w:hyperlink>
    </w:p>
    <w:p w14:paraId="3756FC11" w14:textId="77777777" w:rsidR="00586E36" w:rsidRPr="00586E36" w:rsidRDefault="00586E36" w:rsidP="00586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Comparison of Geodatabase Owners in SQL Server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4" w:tgtFrame="_new" w:history="1">
        <w:r w:rsidRPr="00586E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Comparison of geodatabase owners in SQL Server</w:t>
        </w:r>
      </w:hyperlink>
    </w:p>
    <w:p w14:paraId="1F10E1FC" w14:textId="77777777" w:rsidR="00586E36" w:rsidRPr="00586E36" w:rsidRDefault="00586E36" w:rsidP="00586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Connect to SQL Server from ArcGIS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5" w:tgtFrame="_new" w:history="1">
        <w:r w:rsidRPr="00586E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Connect to SQL Server from ArcGIS</w:t>
        </w:r>
      </w:hyperlink>
    </w:p>
    <w:p w14:paraId="65BA30CC" w14:textId="77777777" w:rsidR="00586E36" w:rsidRPr="00586E36" w:rsidRDefault="00586E36" w:rsidP="00586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Geodatabase in SQL Server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6" w:tgtFrame="_new" w:history="1">
        <w:r w:rsidRPr="00586E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Create a geodatabase in SQL Server</w:t>
        </w:r>
      </w:hyperlink>
    </w:p>
    <w:p w14:paraId="32EF016A" w14:textId="77777777" w:rsidR="00586E36" w:rsidRPr="00586E36" w:rsidRDefault="00586E36" w:rsidP="00586E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Loading data into the geodatabase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Loading data into the geodatabase</w:t>
      </w:r>
    </w:p>
    <w:p w14:paraId="4B1BF684" w14:textId="4754C1AD" w:rsidR="00BD6DDF" w:rsidRPr="00E30238" w:rsidRDefault="00586E36" w:rsidP="00E3023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86E3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Versioning Types</w:t>
      </w:r>
      <w:r w:rsidRPr="00586E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hyperlink r:id="rId17" w:tgtFrame="_new" w:history="1">
        <w:r w:rsidRPr="00586E3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Versioning Types</w:t>
        </w:r>
      </w:hyperlink>
    </w:p>
    <w:sectPr w:rsidR="00BD6DDF" w:rsidRPr="00E302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C5EA5"/>
    <w:multiLevelType w:val="multilevel"/>
    <w:tmpl w:val="33D010D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B5FCF"/>
    <w:multiLevelType w:val="multilevel"/>
    <w:tmpl w:val="C8EA6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A742FC"/>
    <w:multiLevelType w:val="multilevel"/>
    <w:tmpl w:val="E650298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E36E27"/>
    <w:multiLevelType w:val="multilevel"/>
    <w:tmpl w:val="3E64D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616020"/>
    <w:multiLevelType w:val="multilevel"/>
    <w:tmpl w:val="04B84A2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A66354"/>
    <w:multiLevelType w:val="multilevel"/>
    <w:tmpl w:val="7F3C88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3544AF"/>
    <w:multiLevelType w:val="multilevel"/>
    <w:tmpl w:val="490A7B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AB6685"/>
    <w:multiLevelType w:val="multilevel"/>
    <w:tmpl w:val="9C4CB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C964DD"/>
    <w:multiLevelType w:val="multilevel"/>
    <w:tmpl w:val="AC1ADE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7259B0"/>
    <w:multiLevelType w:val="multilevel"/>
    <w:tmpl w:val="E38E5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E96A27"/>
    <w:multiLevelType w:val="multilevel"/>
    <w:tmpl w:val="67AA6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0705202">
    <w:abstractNumId w:val="3"/>
  </w:num>
  <w:num w:numId="2" w16cid:durableId="317612250">
    <w:abstractNumId w:val="1"/>
  </w:num>
  <w:num w:numId="3" w16cid:durableId="794328234">
    <w:abstractNumId w:val="6"/>
  </w:num>
  <w:num w:numId="4" w16cid:durableId="1697000786">
    <w:abstractNumId w:val="10"/>
  </w:num>
  <w:num w:numId="5" w16cid:durableId="1143741189">
    <w:abstractNumId w:val="8"/>
  </w:num>
  <w:num w:numId="6" w16cid:durableId="464126556">
    <w:abstractNumId w:val="5"/>
  </w:num>
  <w:num w:numId="7" w16cid:durableId="68118821">
    <w:abstractNumId w:val="4"/>
  </w:num>
  <w:num w:numId="8" w16cid:durableId="2052025668">
    <w:abstractNumId w:val="0"/>
  </w:num>
  <w:num w:numId="9" w16cid:durableId="615600218">
    <w:abstractNumId w:val="2"/>
  </w:num>
  <w:num w:numId="10" w16cid:durableId="191575705">
    <w:abstractNumId w:val="7"/>
  </w:num>
  <w:num w:numId="11" w16cid:durableId="16526391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36"/>
    <w:rsid w:val="002A2EAC"/>
    <w:rsid w:val="0042476A"/>
    <w:rsid w:val="00437F2A"/>
    <w:rsid w:val="00586E36"/>
    <w:rsid w:val="00BD6DDF"/>
    <w:rsid w:val="00C02BA1"/>
    <w:rsid w:val="00C06740"/>
    <w:rsid w:val="00C26721"/>
    <w:rsid w:val="00E30238"/>
    <w:rsid w:val="00F3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47566"/>
  <w15:chartTrackingRefBased/>
  <w15:docId w15:val="{92FBAD37-15F7-4D74-A03E-58452627B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E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6E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E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E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6E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6E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6E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6E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6E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6E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6E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86E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86E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6E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6E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6E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6E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6E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6E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E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6E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6E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6E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6E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6E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6E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6E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6E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6E3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6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86E3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86E3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86E36"/>
    <w:rPr>
      <w:color w:val="0000FF"/>
      <w:u w:val="single"/>
    </w:rPr>
  </w:style>
  <w:style w:type="paragraph" w:customStyle="1" w:styleId="task-list-item">
    <w:name w:val="task-list-item"/>
    <w:basedOn w:val="Normal"/>
    <w:rsid w:val="00586E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65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52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16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5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terprise.arcgis.com/en/server/10.8/cloud/azure/add-registered-databases.htm" TargetMode="External"/><Relationship Id="rId13" Type="http://schemas.openxmlformats.org/officeDocument/2006/relationships/hyperlink" Target="https://pro.arcgis.com/en/pro-app/3.1/help/data/geodatabases/manage-sql-server/overview-geodatabases-sqlserver.htm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enterprise.arcgis.com/en/system-requirements/latest/windows/database-requirements-sqlserver.htm" TargetMode="External"/><Relationship Id="rId17" Type="http://schemas.openxmlformats.org/officeDocument/2006/relationships/hyperlink" Target="https://pro.arcgis.com/en/pro-app/latest/help/data/geodatabases/overview/versioning-types.ht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pro.arcgis.com/en/pro-app/latest/help/data/geodatabases/manage-sql-server/setup-geodatabase-sqlserver.ht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ro.arcgis.com/en/pro-app/latest/help/data/geodatabases/overview/versioning-types.htm" TargetMode="External"/><Relationship Id="rId5" Type="http://schemas.openxmlformats.org/officeDocument/2006/relationships/styles" Target="styles.xml"/><Relationship Id="rId15" Type="http://schemas.openxmlformats.org/officeDocument/2006/relationships/hyperlink" Target="https://enterprise.arcgis.com/en/server/latest/manage-data/windows/connect-sqlserver.htm" TargetMode="External"/><Relationship Id="rId10" Type="http://schemas.openxmlformats.org/officeDocument/2006/relationships/hyperlink" Target="https://pro.arcgis.com/en/pro-app/latest/help/data/geodatabases/manage-sql-server/setup-geodatabase-sqlserver.htm" TargetMode="Externa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hyperlink" Target="https://enterprise.arcgis.com/en/server/10.8/cloud/azure/add-registered-databases.htm" TargetMode="External"/><Relationship Id="rId14" Type="http://schemas.openxmlformats.org/officeDocument/2006/relationships/hyperlink" Target="https://pro.arcgis.com/en/pro-app/latest/help/data/geodatabases/manage-sql-server/comparison-geodatabase-owners-sqlserver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EBD5CE21C4CD48B8DAA63C77A94D2F" ma:contentTypeVersion="10" ma:contentTypeDescription="Create a new document." ma:contentTypeScope="" ma:versionID="72658fbc86c937434121b37453e8f174">
  <xsd:schema xmlns:xsd="http://www.w3.org/2001/XMLSchema" xmlns:xs="http://www.w3.org/2001/XMLSchema" xmlns:p="http://schemas.microsoft.com/office/2006/metadata/properties" xmlns:ns2="9a617dbf-6096-4503-8de7-977f59040c0c" xmlns:ns3="ca985e95-dc54-457d-8700-0949a43fba45" targetNamespace="http://schemas.microsoft.com/office/2006/metadata/properties" ma:root="true" ma:fieldsID="f34a0e0a1bb6214bf6f7da790609c0a9" ns2:_="" ns3:_="">
    <xsd:import namespace="9a617dbf-6096-4503-8de7-977f59040c0c"/>
    <xsd:import namespace="ca985e95-dc54-457d-8700-0949a43fba4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617dbf-6096-4503-8de7-977f59040c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985e95-dc54-457d-8700-0949a43fba4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74AF589-F58B-4AC3-ABC4-61CA69E5E1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2B8A894-5914-465C-B00A-31CEF24311C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5F6718-22B7-4F12-9E71-B3F00A15DF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617dbf-6096-4503-8de7-977f59040c0c"/>
    <ds:schemaRef ds:uri="ca985e95-dc54-457d-8700-0949a43fba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State</Company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Diaz, Noe D</dc:creator>
  <cp:keywords/>
  <dc:description/>
  <cp:lastModifiedBy>Diaz, Noe D</cp:lastModifiedBy>
  <cp:revision>5</cp:revision>
  <dcterms:created xsi:type="dcterms:W3CDTF">2024-06-12T16:28:00Z</dcterms:created>
  <dcterms:modified xsi:type="dcterms:W3CDTF">2024-12-06T19:54:00Z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665d9ee-429a-4d5f-97cc-cfb56e044a6e_Enabled">
    <vt:lpwstr>true</vt:lpwstr>
  </property>
  <property fmtid="{D5CDD505-2E9C-101B-9397-08002B2CF9AE}" pid="3" name="MSIP_Label_1665d9ee-429a-4d5f-97cc-cfb56e044a6e_SetDate">
    <vt:lpwstr>2024-06-11T14:22:01Z</vt:lpwstr>
  </property>
  <property fmtid="{D5CDD505-2E9C-101B-9397-08002B2CF9AE}" pid="4" name="MSIP_Label_1665d9ee-429a-4d5f-97cc-cfb56e044a6e_Method">
    <vt:lpwstr>Privileged</vt:lpwstr>
  </property>
  <property fmtid="{D5CDD505-2E9C-101B-9397-08002B2CF9AE}" pid="5" name="MSIP_Label_1665d9ee-429a-4d5f-97cc-cfb56e044a6e_Name">
    <vt:lpwstr>1665d9ee-429a-4d5f-97cc-cfb56e044a6e</vt:lpwstr>
  </property>
  <property fmtid="{D5CDD505-2E9C-101B-9397-08002B2CF9AE}" pid="6" name="MSIP_Label_1665d9ee-429a-4d5f-97cc-cfb56e044a6e_SiteId">
    <vt:lpwstr>66cf5074-5afe-48d1-a691-a12b2121f44b</vt:lpwstr>
  </property>
  <property fmtid="{D5CDD505-2E9C-101B-9397-08002B2CF9AE}" pid="7" name="MSIP_Label_1665d9ee-429a-4d5f-97cc-cfb56e044a6e_ActionId">
    <vt:lpwstr>f97bd89e-65a5-46ab-8ca5-68b2f83a1842</vt:lpwstr>
  </property>
  <property fmtid="{D5CDD505-2E9C-101B-9397-08002B2CF9AE}" pid="8" name="MSIP_Label_1665d9ee-429a-4d5f-97cc-cfb56e044a6e_ContentBits">
    <vt:lpwstr>0</vt:lpwstr>
  </property>
  <property fmtid="{D5CDD505-2E9C-101B-9397-08002B2CF9AE}" pid="9" name="ContentTypeId">
    <vt:lpwstr>0x010100ACEBD5CE21C4CD48B8DAA63C77A94D2F</vt:lpwstr>
  </property>
</Properties>
</file>