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9DD" w:rsidRDefault="00601E8F">
      <w:bookmarkStart w:id="0" w:name="_GoBack"/>
      <w:r w:rsidRPr="00601E8F">
        <w:t>[1]01_CCP-10863-Card Activation-ValidateActivationOfPremiaCard_OTPLvl2_Chrome</w:t>
      </w:r>
    </w:p>
    <w:bookmarkEnd w:id="0"/>
    <w:p w:rsidR="00601E8F" w:rsidRDefault="00601E8F">
      <w:r>
        <w:t>Test data</w:t>
      </w:r>
    </w:p>
    <w:p w:rsidR="00601E8F" w:rsidRDefault="009E4AB9">
      <w:proofErr w:type="gramStart"/>
      <w:r>
        <w:t>ccpTest99</w:t>
      </w:r>
      <w:proofErr w:type="gramEnd"/>
      <w:r>
        <w:t xml:space="preserve"> </w:t>
      </w:r>
      <w:r w:rsidR="00D5077A">
        <w:t xml:space="preserve">customer  number </w:t>
      </w:r>
      <w:r w:rsidR="00D5077A" w:rsidRPr="00D5077A">
        <w:t>94090999</w:t>
      </w:r>
    </w:p>
    <w:p w:rsidR="009E4AB9" w:rsidRDefault="009E4AB9">
      <w:proofErr w:type="spellStart"/>
      <w:r>
        <w:t>Premia</w:t>
      </w:r>
      <w:proofErr w:type="spellEnd"/>
      <w:r>
        <w:t xml:space="preserve"> card number </w:t>
      </w:r>
      <w:proofErr w:type="gramStart"/>
      <w:r w:rsidRPr="009E4AB9">
        <w:t>0005290289953331367</w:t>
      </w:r>
      <w:r>
        <w:t xml:space="preserve">  CVV</w:t>
      </w:r>
      <w:proofErr w:type="gramEnd"/>
      <w:r>
        <w:t xml:space="preserve">  344</w:t>
      </w:r>
    </w:p>
    <w:p w:rsidR="009E4AB9" w:rsidRDefault="009E4AB9">
      <w:pPr>
        <w:rPr>
          <w:noProof/>
        </w:rPr>
      </w:pPr>
      <w:r>
        <w:rPr>
          <w:noProof/>
        </w:rPr>
        <w:drawing>
          <wp:inline distT="0" distB="0" distL="0" distR="0" wp14:anchorId="1B931F5E" wp14:editId="567D60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B9" w:rsidRDefault="009E4AB9">
      <w:pPr>
        <w:rPr>
          <w:noProof/>
        </w:rPr>
      </w:pPr>
      <w:r>
        <w:rPr>
          <w:noProof/>
        </w:rPr>
        <w:drawing>
          <wp:inline distT="0" distB="0" distL="0" distR="0" wp14:anchorId="4511203F" wp14:editId="002495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B9" w:rsidRDefault="009E4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211ED2" wp14:editId="2BA860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B9" w:rsidRDefault="009E4AB9">
      <w:pPr>
        <w:rPr>
          <w:noProof/>
        </w:rPr>
      </w:pPr>
      <w:r>
        <w:rPr>
          <w:noProof/>
        </w:rPr>
        <w:drawing>
          <wp:inline distT="0" distB="0" distL="0" distR="0" wp14:anchorId="577E6084" wp14:editId="70B9AFB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A" w:rsidRPr="00D5077A" w:rsidRDefault="00D5077A">
      <w:pPr>
        <w:rPr>
          <w:noProof/>
          <w:color w:val="FF0000"/>
        </w:rPr>
      </w:pPr>
      <w:r w:rsidRPr="00D5077A">
        <w:rPr>
          <w:noProof/>
          <w:color w:val="FF0000"/>
        </w:rPr>
        <w:t>It is not possible to select the</w:t>
      </w:r>
      <w:r>
        <w:rPr>
          <w:noProof/>
          <w:color w:val="FF0000"/>
        </w:rPr>
        <w:t xml:space="preserve"> </w:t>
      </w:r>
      <w:r w:rsidRPr="00D5077A">
        <w:rPr>
          <w:noProof/>
          <w:color w:val="FF0000"/>
        </w:rPr>
        <w:t>checkbox in card activation module for Premia cards</w:t>
      </w:r>
      <w:r>
        <w:rPr>
          <w:noProof/>
          <w:color w:val="FF0000"/>
        </w:rPr>
        <w:t xml:space="preserve">, </w:t>
      </w:r>
      <w:r w:rsidR="00E00032">
        <w:rPr>
          <w:noProof/>
          <w:color w:val="FF0000"/>
        </w:rPr>
        <w:t>and I am  not able to activate the premia cards due this issue:</w:t>
      </w:r>
    </w:p>
    <w:p w:rsidR="009E4AB9" w:rsidRDefault="00E0003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EF933" wp14:editId="509AD339">
                <wp:simplePos x="0" y="0"/>
                <wp:positionH relativeFrom="column">
                  <wp:posOffset>1028701</wp:posOffset>
                </wp:positionH>
                <wp:positionV relativeFrom="paragraph">
                  <wp:posOffset>1814513</wp:posOffset>
                </wp:positionV>
                <wp:extent cx="3810000" cy="338137"/>
                <wp:effectExtent l="0" t="0" r="19050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38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81pt;margin-top:142.9pt;width:300pt;height:2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" filled="f" strokecolor="red" strokeweight="2pt"/>
            </w:pict>
          </mc:Fallback>
        </mc:AlternateContent>
      </w:r>
      <w:r w:rsidR="009E4AB9">
        <w:rPr>
          <w:noProof/>
        </w:rPr>
        <w:drawing>
          <wp:inline distT="0" distB="0" distL="0" distR="0" wp14:anchorId="5EA6064D" wp14:editId="224C949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D5" w:rsidRDefault="007A06D5">
      <w:pPr>
        <w:rPr>
          <w:noProof/>
        </w:rPr>
      </w:pPr>
      <w:r>
        <w:rPr>
          <w:noProof/>
        </w:rPr>
        <w:t>When is selected the checkbox in other card , it is displayed the CVV input text correctly</w:t>
      </w:r>
    </w:p>
    <w:p w:rsidR="00D5077A" w:rsidRDefault="00E0003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A0262" wp14:editId="20FA4EAF">
                <wp:simplePos x="0" y="0"/>
                <wp:positionH relativeFrom="column">
                  <wp:posOffset>1034415</wp:posOffset>
                </wp:positionH>
                <wp:positionV relativeFrom="paragraph">
                  <wp:posOffset>1428166</wp:posOffset>
                </wp:positionV>
                <wp:extent cx="3810000" cy="337820"/>
                <wp:effectExtent l="0" t="0" r="1905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37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81.45pt;margin-top:112.45pt;width:300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" filled="f" strokecolor="#00b050" strokeweight="2pt"/>
            </w:pict>
          </mc:Fallback>
        </mc:AlternateContent>
      </w:r>
      <w:r w:rsidR="00D5077A">
        <w:rPr>
          <w:noProof/>
        </w:rPr>
        <w:drawing>
          <wp:inline distT="0" distB="0" distL="0" distR="0" wp14:anchorId="2942B203" wp14:editId="585442C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B9" w:rsidRDefault="009E4AB9">
      <w:pPr>
        <w:rPr>
          <w:noProof/>
        </w:rPr>
      </w:pPr>
    </w:p>
    <w:p w:rsidR="00601E8F" w:rsidRDefault="00601E8F"/>
    <w:sectPr w:rsidR="00601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E8F"/>
    <w:rsid w:val="00214241"/>
    <w:rsid w:val="00601E8F"/>
    <w:rsid w:val="007A06D5"/>
    <w:rsid w:val="00834CBC"/>
    <w:rsid w:val="009E4AB9"/>
    <w:rsid w:val="00C63310"/>
    <w:rsid w:val="00D5077A"/>
    <w:rsid w:val="00E0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E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E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Cerecedo Trejo, Juan Carlos</dc:creator>
  <cp:lastModifiedBy>Cerecedo Trejo, Juan Carlos</cp:lastModifiedBy>
  <cp:revision>1</cp:revision>
  <dcterms:created xsi:type="dcterms:W3CDTF">2017-12-18T16:40:00Z</dcterms:created>
  <dcterms:modified xsi:type="dcterms:W3CDTF">2017-12-18T17:29:00Z</dcterms:modified>
</cp:coreProperties>
</file>