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76552" w14:textId="77777777" w:rsidR="002B1F6E" w:rsidRDefault="00000000">
      <w:pPr>
        <w:pStyle w:val="Titre"/>
      </w:pPr>
      <w:r>
        <w:rPr>
          <w:color w:val="1C3D2A"/>
        </w:rPr>
        <w:t>Regles de Gestion</w:t>
      </w:r>
    </w:p>
    <w:p w14:paraId="3036E0B1" w14:textId="77777777" w:rsidR="002B1F6E" w:rsidRDefault="00000000">
      <w:r>
        <w:rPr>
          <w:color w:val="6C757D"/>
          <w:sz w:val="20"/>
        </w:rPr>
        <w:t>Elegance Pressing  |  Version 1.0  |  2026-04-13</w:t>
      </w:r>
    </w:p>
    <w:p w14:paraId="4456C157" w14:textId="77777777" w:rsidR="002B1F6E" w:rsidRDefault="00000000">
      <w:r>
        <w:rPr>
          <w:color w:val="6C757D"/>
          <w:sz w:val="16"/>
        </w:rPr>
        <w:t>------------------------------------------------------------------------------------------</w:t>
      </w:r>
    </w:p>
    <w:p w14:paraId="4F43F4AE" w14:textId="77777777" w:rsidR="002B1F6E" w:rsidRDefault="00000000">
      <w:pPr>
        <w:pStyle w:val="Titre2"/>
      </w:pPr>
      <w:r>
        <w:rPr>
          <w:color w:val="1C3D2A"/>
        </w:rPr>
        <w:t>RG01 - Dates automatiques a la creation de commande</w:t>
      </w:r>
    </w:p>
    <w:p w14:paraId="7D0E9B63" w14:textId="77777777" w:rsidR="002B1F6E" w:rsidRDefault="00000000">
      <w:r>
        <w:rPr>
          <w:sz w:val="20"/>
        </w:rPr>
        <w:t>Date de lavage = date de depot + 1 jour ouvre</w:t>
      </w:r>
      <w:r>
        <w:rPr>
          <w:sz w:val="20"/>
        </w:rPr>
        <w:br/>
        <w:t>Date de sortie = date de depot + 3 jours ouvres</w:t>
      </w:r>
      <w:r>
        <w:rPr>
          <w:sz w:val="20"/>
        </w:rPr>
        <w:br/>
        <w:t>Les dates calculees excluent le dimanche (jour de fermeture)</w:t>
      </w:r>
      <w:r>
        <w:rPr>
          <w:sz w:val="20"/>
        </w:rPr>
        <w:br/>
        <w:t>Les dates sont modifiables manuellement par l'employe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406"/>
      </w:tblGrid>
      <w:tr w:rsidR="002B1F6E" w14:paraId="33031DFE" w14:textId="77777777">
        <w:tc>
          <w:tcPr>
            <w:tcW w:w="9406" w:type="dxa"/>
            <w:shd w:val="clear" w:color="auto" w:fill="C9A020"/>
          </w:tcPr>
          <w:p w14:paraId="346C1F8C" w14:textId="77777777" w:rsidR="002B1F6E" w:rsidRDefault="00000000">
            <w:r>
              <w:rPr>
                <w:b/>
                <w:color w:val="FFFFFF"/>
                <w:sz w:val="20"/>
              </w:rPr>
              <w:t>POINT A VALIDER</w:t>
            </w:r>
          </w:p>
        </w:tc>
      </w:tr>
      <w:tr w:rsidR="002B1F6E" w14:paraId="08690E3C" w14:textId="77777777">
        <w:tc>
          <w:tcPr>
            <w:tcW w:w="9406" w:type="dxa"/>
            <w:shd w:val="clear" w:color="auto" w:fill="FFF8E1"/>
          </w:tcPr>
          <w:p w14:paraId="19A274D7" w14:textId="1CB829AD" w:rsidR="002B1F6E" w:rsidRDefault="00000000">
            <w:r>
              <w:rPr>
                <w:sz w:val="20"/>
              </w:rPr>
              <w:t>Les jours ouvres doivent-ils exclure uniquement le dimanche, ou egalement les jours feries ivoiriens ?</w:t>
            </w:r>
            <w:r>
              <w:rPr>
                <w:sz w:val="20"/>
              </w:rPr>
              <w:br/>
              <w:t>Si jours feries : fournir la liste des dates a bloquer.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Reponse :</w:t>
            </w:r>
            <w:r>
              <w:rPr>
                <w:sz w:val="20"/>
              </w:rPr>
              <w:br/>
              <w:t>[ ] Dimanche uniquement</w:t>
            </w:r>
            <w:r>
              <w:rPr>
                <w:sz w:val="20"/>
              </w:rPr>
              <w:br/>
              <w:t>[</w:t>
            </w:r>
            <w:r w:rsidR="00741004">
              <w:rPr>
                <w:sz w:val="20"/>
              </w:rPr>
              <w:t>X</w:t>
            </w:r>
            <w:r>
              <w:rPr>
                <w:sz w:val="20"/>
              </w:rPr>
              <w:t>] Dimanche + jours feries</w:t>
            </w:r>
            <w:r>
              <w:rPr>
                <w:sz w:val="20"/>
              </w:rPr>
              <w:br/>
              <w:t>Jours feries a ajouter : _______________ _____________________________________________</w:t>
            </w:r>
          </w:p>
        </w:tc>
      </w:tr>
    </w:tbl>
    <w:p w14:paraId="4153DB21" w14:textId="77777777" w:rsidR="002B1F6E" w:rsidRDefault="002B1F6E"/>
    <w:p w14:paraId="490A57D4" w14:textId="77777777" w:rsidR="002B1F6E" w:rsidRDefault="002B1F6E"/>
    <w:p w14:paraId="2CD84DDD" w14:textId="77777777" w:rsidR="002B1F6E" w:rsidRDefault="00000000">
      <w:pPr>
        <w:pStyle w:val="Titre2"/>
      </w:pPr>
      <w:r>
        <w:rPr>
          <w:color w:val="1C3D2A"/>
        </w:rPr>
        <w:t>RG02 - Numero de commande unique</w:t>
      </w:r>
    </w:p>
    <w:p w14:paraId="012FD5B4" w14:textId="77777777" w:rsidR="002B1F6E" w:rsidRDefault="00000000">
      <w:r>
        <w:rPr>
          <w:sz w:val="20"/>
        </w:rPr>
        <w:t>Format : EP-YYYYMMDD-XXX</w:t>
      </w:r>
      <w:r>
        <w:rPr>
          <w:sz w:val="20"/>
        </w:rPr>
        <w:br/>
        <w:t>Genere automatiquement a la validation (UC1)</w:t>
      </w:r>
      <w:r>
        <w:rPr>
          <w:sz w:val="20"/>
        </w:rPr>
        <w:br/>
        <w:t>XXX repart a 001 chaque nouveau jour</w:t>
      </w:r>
      <w:r>
        <w:rPr>
          <w:sz w:val="20"/>
        </w:rPr>
        <w:br/>
        <w:t>Non modifiable apres creation</w:t>
      </w:r>
    </w:p>
    <w:p w14:paraId="232619A2" w14:textId="77777777" w:rsidR="002B1F6E" w:rsidRDefault="002B1F6E"/>
    <w:p w14:paraId="07B21B05" w14:textId="77777777" w:rsidR="002B1F6E" w:rsidRDefault="00000000">
      <w:pPr>
        <w:pStyle w:val="Titre2"/>
      </w:pPr>
      <w:r>
        <w:rPr>
          <w:color w:val="1C3D2A"/>
        </w:rPr>
        <w:t>RG03 - Avancement automatique du statut commande</w:t>
      </w:r>
    </w:p>
    <w:p w14:paraId="56C35283" w14:textId="77777777" w:rsidR="002B1F6E" w:rsidRDefault="00000000">
      <w:r>
        <w:rPr>
          <w:sz w:val="20"/>
        </w:rPr>
        <w:t>La commande avance de statut uniquement quand TOUS ses vetements ont atteint le statut suivant.</w:t>
      </w:r>
      <w:r>
        <w:rPr>
          <w:sz w:val="20"/>
        </w:rPr>
        <w:br/>
      </w:r>
      <w:r>
        <w:rPr>
          <w:sz w:val="20"/>
        </w:rPr>
        <w:br/>
        <w:t>Exemple : commande avec 3 chemises + 2 pantalons</w:t>
      </w:r>
      <w:r>
        <w:rPr>
          <w:sz w:val="20"/>
        </w:rPr>
        <w:br/>
        <w:t>-&gt; 3 chemises lavees, 2 pantalons encore 'recu'</w:t>
      </w:r>
      <w:r>
        <w:rPr>
          <w:sz w:val="20"/>
        </w:rPr>
        <w:br/>
        <w:t>-&gt; statut commande reste 'en_lavage'</w:t>
      </w:r>
      <w:r>
        <w:rPr>
          <w:sz w:val="20"/>
        </w:rPr>
        <w:br/>
        <w:t>-&gt; Quand 2 pantalons laves aussi -&gt; commande -&gt; 'lave'</w:t>
      </w:r>
    </w:p>
    <w:p w14:paraId="1E415CEC" w14:textId="77777777" w:rsidR="002B1F6E" w:rsidRDefault="002B1F6E"/>
    <w:p w14:paraId="4C968620" w14:textId="77777777" w:rsidR="002B1F6E" w:rsidRDefault="00000000">
      <w:pPr>
        <w:pStyle w:val="Titre2"/>
      </w:pPr>
      <w:r>
        <w:rPr>
          <w:color w:val="1C3D2A"/>
        </w:rPr>
        <w:t>RG04 - Blocage de remise (UC7)</w:t>
      </w:r>
    </w:p>
    <w:p w14:paraId="45A462E6" w14:textId="77777777" w:rsidR="002B1F6E" w:rsidRDefault="00000000">
      <w:r>
        <w:rPr>
          <w:sz w:val="20"/>
        </w:rPr>
        <w:t>BLOCAGE (hard) : statut commande != 'pret' -&gt; remise impossible</w:t>
      </w:r>
      <w:r>
        <w:rPr>
          <w:sz w:val="20"/>
        </w:rPr>
        <w:br/>
        <w:t>AVERTISSEMENT (soft) : paiement non_paye ou partiel -&gt; alerte + confirmation</w:t>
      </w:r>
      <w:r>
        <w:rPr>
          <w:sz w:val="20"/>
        </w:rPr>
        <w:br/>
        <w:t>Regle : la remise avec paiement incomplet est autorisee apres confirmation explicite</w:t>
      </w:r>
    </w:p>
    <w:p w14:paraId="4E72F343" w14:textId="77777777" w:rsidR="002B1F6E" w:rsidRDefault="002B1F6E"/>
    <w:p w14:paraId="2AEB25C9" w14:textId="77777777" w:rsidR="002B1F6E" w:rsidRDefault="00000000">
      <w:pPr>
        <w:pStyle w:val="Titre2"/>
      </w:pPr>
      <w:r>
        <w:rPr>
          <w:color w:val="1C3D2A"/>
        </w:rPr>
        <w:lastRenderedPageBreak/>
        <w:t>RG05 - Unicite lot pour un vetement</w:t>
      </w:r>
    </w:p>
    <w:p w14:paraId="1A155EB2" w14:textId="77777777" w:rsidR="002B1F6E" w:rsidRDefault="00000000">
      <w:r>
        <w:rPr>
          <w:sz w:val="20"/>
        </w:rPr>
        <w:t>Un article ne peut appartenir qu'a un seul lot de lavage actif</w:t>
      </w:r>
      <w:r>
        <w:rPr>
          <w:sz w:val="20"/>
        </w:rPr>
        <w:br/>
        <w:t>Un article ne peut appartenir qu'a un seul lot de repassage actif</w:t>
      </w:r>
      <w:r>
        <w:rPr>
          <w:sz w:val="20"/>
        </w:rPr>
        <w:br/>
        <w:t>Si un lot est 'reporte', ses vetements peuvent etre reassignes</w:t>
      </w:r>
    </w:p>
    <w:p w14:paraId="40DEA1DD" w14:textId="77777777" w:rsidR="002B1F6E" w:rsidRDefault="002B1F6E"/>
    <w:p w14:paraId="37F474E6" w14:textId="77777777" w:rsidR="002B1F6E" w:rsidRDefault="00000000">
      <w:pPr>
        <w:pStyle w:val="Titre2"/>
      </w:pPr>
      <w:r>
        <w:rPr>
          <w:color w:val="1C3D2A"/>
        </w:rPr>
        <w:t>RG06 - Calcul du statut de paiement</w:t>
      </w:r>
    </w:p>
    <w:p w14:paraId="38357EB0" w14:textId="77777777" w:rsidR="002B1F6E" w:rsidRDefault="00000000">
      <w:r>
        <w:rPr>
          <w:sz w:val="20"/>
        </w:rPr>
        <w:t>Calcule automatiquement a chaque nouveau versement :</w:t>
      </w:r>
      <w:r>
        <w:rPr>
          <w:sz w:val="20"/>
        </w:rPr>
        <w:br/>
        <w:t xml:space="preserve">  montant_verse = 0              -&gt; non_paye</w:t>
      </w:r>
      <w:r>
        <w:rPr>
          <w:sz w:val="20"/>
        </w:rPr>
        <w:br/>
        <w:t xml:space="preserve">  0 &lt; montant_verse &lt; total      -&gt; partiel</w:t>
      </w:r>
      <w:r>
        <w:rPr>
          <w:sz w:val="20"/>
        </w:rPr>
        <w:br/>
        <w:t xml:space="preserve">  montant_verse &gt;= total         -&gt; paye</w:t>
      </w:r>
      <w:r>
        <w:rPr>
          <w:sz w:val="20"/>
        </w:rPr>
        <w:br/>
      </w:r>
      <w:r>
        <w:rPr>
          <w:sz w:val="20"/>
        </w:rPr>
        <w:br/>
        <w:t>Le total verse ne peut pas depasser le montant total.</w:t>
      </w:r>
    </w:p>
    <w:p w14:paraId="7749E553" w14:textId="77777777" w:rsidR="002B1F6E" w:rsidRDefault="002B1F6E"/>
    <w:p w14:paraId="68EF949D" w14:textId="77777777" w:rsidR="002B1F6E" w:rsidRDefault="00000000">
      <w:pPr>
        <w:pStyle w:val="Titre2"/>
      </w:pPr>
      <w:r>
        <w:rPr>
          <w:color w:val="1C3D2A"/>
        </w:rPr>
        <w:t>RG07 - Priorite de traitement des types dans les lots</w:t>
      </w:r>
    </w:p>
    <w:p w14:paraId="4A2547CA" w14:textId="0FAF5025" w:rsidR="002B1F6E" w:rsidRDefault="00000000">
      <w:r>
        <w:rPr>
          <w:sz w:val="20"/>
        </w:rPr>
        <w:t>L'ordre est defini par la colonne 'ordre_priorite' de la table type_vetements.</w:t>
      </w:r>
      <w:r>
        <w:rPr>
          <w:sz w:val="20"/>
        </w:rPr>
        <w:br/>
        <w:t xml:space="preserve">Configurable par </w:t>
      </w:r>
      <w:r w:rsidR="00741004">
        <w:rPr>
          <w:sz w:val="20"/>
        </w:rPr>
        <w:t xml:space="preserve">le gérant </w:t>
      </w:r>
      <w:r>
        <w:rPr>
          <w:sz w:val="20"/>
        </w:rPr>
        <w:t>depuis l'interface.</w:t>
      </w:r>
      <w:r>
        <w:rPr>
          <w:sz w:val="20"/>
        </w:rPr>
        <w:br/>
      </w:r>
      <w:r>
        <w:rPr>
          <w:sz w:val="20"/>
        </w:rPr>
        <w:br/>
        <w:t>Ordre par defaut (suggestion) :</w:t>
      </w:r>
      <w:r>
        <w:rPr>
          <w:sz w:val="20"/>
        </w:rPr>
        <w:br/>
        <w:t xml:space="preserve">  1. Chemises</w:t>
      </w:r>
      <w:r>
        <w:rPr>
          <w:sz w:val="20"/>
        </w:rPr>
        <w:br/>
        <w:t xml:space="preserve">  2. Pantalons</w:t>
      </w:r>
      <w:r>
        <w:rPr>
          <w:sz w:val="20"/>
        </w:rPr>
        <w:br/>
        <w:t xml:space="preserve">  3. Robes / Jupes</w:t>
      </w:r>
      <w:r>
        <w:rPr>
          <w:sz w:val="20"/>
        </w:rPr>
        <w:br/>
        <w:t xml:space="preserve">  4. Vestes / Costumes</w:t>
      </w:r>
      <w:r>
        <w:rPr>
          <w:sz w:val="20"/>
        </w:rPr>
        <w:br/>
        <w:t xml:space="preserve">  5. Linge de maison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406"/>
      </w:tblGrid>
      <w:tr w:rsidR="002B1F6E" w14:paraId="1884A1CD" w14:textId="77777777">
        <w:tc>
          <w:tcPr>
            <w:tcW w:w="9406" w:type="dxa"/>
            <w:shd w:val="clear" w:color="auto" w:fill="C9A020"/>
          </w:tcPr>
          <w:p w14:paraId="133FFAC9" w14:textId="77777777" w:rsidR="002B1F6E" w:rsidRDefault="00000000">
            <w:r>
              <w:rPr>
                <w:b/>
                <w:color w:val="FFFFFF"/>
                <w:sz w:val="20"/>
              </w:rPr>
              <w:t>POINT A VALIDER</w:t>
            </w:r>
          </w:p>
        </w:tc>
      </w:tr>
      <w:tr w:rsidR="002B1F6E" w14:paraId="37459387" w14:textId="77777777">
        <w:tc>
          <w:tcPr>
            <w:tcW w:w="9406" w:type="dxa"/>
            <w:shd w:val="clear" w:color="auto" w:fill="FFF8E1"/>
          </w:tcPr>
          <w:p w14:paraId="50A75A40" w14:textId="4B5E5BED" w:rsidR="002B1F6E" w:rsidRDefault="00000000">
            <w:pPr>
              <w:rPr>
                <w:sz w:val="20"/>
              </w:rPr>
            </w:pPr>
            <w:r>
              <w:rPr>
                <w:sz w:val="20"/>
              </w:rPr>
              <w:t>Valider ou corriger l'ordre de priorite de traitement par defaut 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Ordre valide / corrige</w:t>
            </w:r>
          </w:p>
          <w:p w14:paraId="333FF277" w14:textId="513E9EEF" w:rsidR="005D0848" w:rsidRDefault="00C912E3">
            <w:r>
              <w:t xml:space="preserve">Elle doit être modifiable </w:t>
            </w:r>
            <w:r w:rsidR="008B412D">
              <w:t>parce que même les types de vêtements sont crée par le gérant .</w:t>
            </w:r>
          </w:p>
        </w:tc>
      </w:tr>
    </w:tbl>
    <w:p w14:paraId="033962C9" w14:textId="77777777" w:rsidR="002B1F6E" w:rsidRDefault="002B1F6E"/>
    <w:p w14:paraId="4B8F6A19" w14:textId="77777777" w:rsidR="002B1F6E" w:rsidRDefault="002B1F6E"/>
    <w:p w14:paraId="57E619F3" w14:textId="77777777" w:rsidR="002B1F6E" w:rsidRDefault="00000000">
      <w:pPr>
        <w:pStyle w:val="Titre2"/>
      </w:pPr>
      <w:r>
        <w:rPr>
          <w:color w:val="1C3D2A"/>
        </w:rPr>
        <w:t>RG08 - Report de lot</w:t>
      </w:r>
    </w:p>
    <w:p w14:paraId="317E5A17" w14:textId="77777777" w:rsidR="002B1F6E" w:rsidRDefault="00000000">
      <w:r>
        <w:rPr>
          <w:sz w:val="20"/>
        </w:rPr>
        <w:t>Report possible si statut = 'planifie' ou 'en_cours'</w:t>
      </w:r>
      <w:r>
        <w:rPr>
          <w:sz w:val="20"/>
        </w:rPr>
        <w:br/>
        <w:t>Le report deplace la date_prevue a J+1</w:t>
      </w:r>
      <w:r>
        <w:rPr>
          <w:sz w:val="20"/>
        </w:rPr>
        <w:br/>
        <w:t>Un motif de report est obligatoire</w:t>
      </w:r>
      <w:r>
        <w:rPr>
          <w:sz w:val="20"/>
        </w:rPr>
        <w:br/>
        <w:t>Les vetements du lot reporte conservent leur association avec le lot</w:t>
      </w:r>
    </w:p>
    <w:p w14:paraId="575303E3" w14:textId="77777777" w:rsidR="002B1F6E" w:rsidRDefault="002B1F6E"/>
    <w:p w14:paraId="26C90C02" w14:textId="77777777" w:rsidR="002B1F6E" w:rsidRDefault="00000000">
      <w:pPr>
        <w:pStyle w:val="Titre2"/>
      </w:pPr>
      <w:r>
        <w:rPr>
          <w:color w:val="1C3D2A"/>
        </w:rPr>
        <w:t>RG09 - Modification d'une commande</w:t>
      </w:r>
    </w:p>
    <w:p w14:paraId="09DE7BD3" w14:textId="77777777" w:rsidR="002B1F6E" w:rsidRDefault="00000000">
      <w:r>
        <w:rPr>
          <w:sz w:val="20"/>
        </w:rPr>
        <w:t>Modification possible uniquement si statut = 'recu'</w:t>
      </w:r>
      <w:r>
        <w:rPr>
          <w:sz w:val="20"/>
        </w:rPr>
        <w:br/>
        <w:t>Des que statut = 'en_lavage' ou plus, modifications bloquees</w:t>
      </w:r>
      <w:r>
        <w:rPr>
          <w:sz w:val="20"/>
        </w:rPr>
        <w:br/>
        <w:t>L'Admin peut forcer une modification avec justification obligatoire</w:t>
      </w:r>
    </w:p>
    <w:p w14:paraId="374111FD" w14:textId="77777777" w:rsidR="002B1F6E" w:rsidRDefault="002B1F6E"/>
    <w:p w14:paraId="565BE390" w14:textId="77777777" w:rsidR="002B1F6E" w:rsidRDefault="00000000">
      <w:pPr>
        <w:pStyle w:val="Titre2"/>
      </w:pPr>
      <w:r>
        <w:rPr>
          <w:color w:val="1C3D2A"/>
        </w:rPr>
        <w:lastRenderedPageBreak/>
        <w:t>RG10 - Calcul du montant total</w:t>
      </w:r>
    </w:p>
    <w:p w14:paraId="1E35DE30" w14:textId="77777777" w:rsidR="002B1F6E" w:rsidRDefault="00000000">
      <w:r>
        <w:rPr>
          <w:sz w:val="20"/>
        </w:rPr>
        <w:t>montant_total = Somme de (ligne.quantite x ligne.prix_unitaire)</w:t>
      </w:r>
      <w:r>
        <w:rPr>
          <w:sz w:val="20"/>
        </w:rPr>
        <w:br/>
      </w:r>
      <w:r>
        <w:rPr>
          <w:sz w:val="20"/>
        </w:rPr>
        <w:br/>
        <w:t>Le prix unitaire est capture au moment de la commande (snapshot) pour eviter que les changements de tarifs affectent les commandes passees.</w:t>
      </w:r>
    </w:p>
    <w:p w14:paraId="139986DF" w14:textId="77777777" w:rsidR="002B1F6E" w:rsidRDefault="002B1F6E"/>
    <w:p w14:paraId="03D7CBAB" w14:textId="77777777" w:rsidR="002B1F6E" w:rsidRDefault="00000000">
      <w:pPr>
        <w:pStyle w:val="Titre2"/>
      </w:pPr>
      <w:r>
        <w:rPr>
          <w:color w:val="1C3D2A"/>
        </w:rPr>
        <w:t>RG11 - Unicite client par telephone</w:t>
      </w:r>
    </w:p>
    <w:p w14:paraId="08AD0A82" w14:textId="77777777" w:rsidR="002B1F6E" w:rsidRDefault="00000000">
      <w:r>
        <w:rPr>
          <w:sz w:val="20"/>
        </w:rPr>
        <w:t>Un client est identifie de maniere unique par son numero de telephone</w:t>
      </w:r>
      <w:r>
        <w:rPr>
          <w:sz w:val="20"/>
        </w:rPr>
        <w:br/>
        <w:t>Si meme telephone detecte -&gt; rattachement automatique a la commande</w:t>
      </w:r>
      <w:r>
        <w:rPr>
          <w:sz w:val="20"/>
        </w:rPr>
        <w:br/>
        <w:t>La creation d'un doublon (meme telephone) est bloquee avec message d'erreur</w:t>
      </w:r>
    </w:p>
    <w:p w14:paraId="7178D738" w14:textId="77777777" w:rsidR="002B1F6E" w:rsidRDefault="002B1F6E"/>
    <w:p w14:paraId="43E56FD0" w14:textId="77777777" w:rsidR="002B1F6E" w:rsidRDefault="00000000">
      <w:pPr>
        <w:pStyle w:val="Titre2"/>
      </w:pPr>
      <w:r>
        <w:rPr>
          <w:color w:val="1C3D2A"/>
        </w:rPr>
        <w:t>RG12 - Tracabilite</w:t>
      </w:r>
    </w:p>
    <w:p w14:paraId="53FF4AC4" w14:textId="77777777" w:rsidR="002B1F6E" w:rsidRDefault="00000000">
      <w:r>
        <w:rPr>
          <w:sz w:val="20"/>
        </w:rPr>
        <w:t>Chaque changement de statut (commande ou lot) est trace : date, heure, utilisateur</w:t>
      </w:r>
      <w:r>
        <w:rPr>
          <w:sz w:val="20"/>
        </w:rPr>
        <w:br/>
        <w:t>Les paiements enregistrent toujours l'employe responsable</w:t>
      </w:r>
      <w:r>
        <w:rPr>
          <w:sz w:val="20"/>
        </w:rPr>
        <w:br/>
        <w:t>Les reports de lots enregistrent le motif et l'utilisateur</w:t>
      </w:r>
    </w:p>
    <w:p w14:paraId="03E410A2" w14:textId="77777777" w:rsidR="002B1F6E" w:rsidRDefault="002B1F6E"/>
    <w:sectPr w:rsidR="002B1F6E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352697">
    <w:abstractNumId w:val="8"/>
  </w:num>
  <w:num w:numId="2" w16cid:durableId="39979504">
    <w:abstractNumId w:val="6"/>
  </w:num>
  <w:num w:numId="3" w16cid:durableId="321008478">
    <w:abstractNumId w:val="5"/>
  </w:num>
  <w:num w:numId="4" w16cid:durableId="1846435219">
    <w:abstractNumId w:val="4"/>
  </w:num>
  <w:num w:numId="5" w16cid:durableId="722606732">
    <w:abstractNumId w:val="7"/>
  </w:num>
  <w:num w:numId="6" w16cid:durableId="2064720119">
    <w:abstractNumId w:val="3"/>
  </w:num>
  <w:num w:numId="7" w16cid:durableId="498545351">
    <w:abstractNumId w:val="2"/>
  </w:num>
  <w:num w:numId="8" w16cid:durableId="1507591507">
    <w:abstractNumId w:val="1"/>
  </w:num>
  <w:num w:numId="9" w16cid:durableId="172692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1F6E"/>
    <w:rsid w:val="00326F90"/>
    <w:rsid w:val="005D0848"/>
    <w:rsid w:val="00741004"/>
    <w:rsid w:val="00797DF9"/>
    <w:rsid w:val="008B412D"/>
    <w:rsid w:val="00AA1D8D"/>
    <w:rsid w:val="00B47730"/>
    <w:rsid w:val="00B72277"/>
    <w:rsid w:val="00C912E3"/>
    <w:rsid w:val="00CB0664"/>
    <w:rsid w:val="00E17B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FADF63"/>
  <w14:defaultImageDpi w14:val="300"/>
  <w15:docId w15:val="{0462FF7F-F6B3-E64E-A9F4-348ECEC15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564</Words>
  <Characters>3102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Christian Dibi</cp:lastModifiedBy>
  <cp:revision>7</cp:revision>
  <dcterms:created xsi:type="dcterms:W3CDTF">2013-12-23T23:15:00Z</dcterms:created>
  <dcterms:modified xsi:type="dcterms:W3CDTF">2026-04-13T23:58:00Z</dcterms:modified>
  <cp:category/>
</cp:coreProperties>
</file>