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F1D73" w14:textId="02F6C049" w:rsidR="004F23A1" w:rsidRPr="004F23A1" w:rsidRDefault="009D702A" w:rsidP="00CB7829">
      <w:pPr>
        <w:pStyle w:val="Title"/>
        <w:rPr>
          <w:lang w:val="nl-NL"/>
        </w:rPr>
      </w:pPr>
      <w:r w:rsidRPr="009D702A">
        <w:rPr>
          <w:lang w:val="nl-NL"/>
        </w:rPr>
        <w:t xml:space="preserve">C++, Qt Core </w:t>
      </w:r>
      <w:r w:rsidR="00E84B2E">
        <w:rPr>
          <w:lang w:val="nl-NL"/>
        </w:rPr>
        <w:t>&amp;</w:t>
      </w:r>
      <w:r w:rsidRPr="009D702A">
        <w:rPr>
          <w:lang w:val="nl-NL"/>
        </w:rPr>
        <w:t xml:space="preserve"> QML</w:t>
      </w:r>
    </w:p>
    <w:p w14:paraId="253A8829" w14:textId="77777777" w:rsidR="00CB7829" w:rsidRDefault="00CB7829" w:rsidP="00F27186">
      <w:pPr>
        <w:pStyle w:val="Heading1"/>
        <w:rPr>
          <w:lang w:val="nl-NL"/>
        </w:rPr>
        <w:sectPr w:rsidR="00CB7829" w:rsidSect="00CB7829">
          <w:footerReference w:type="even" r:id="rId8"/>
          <w:footerReference w:type="default" r:id="rId9"/>
          <w:footerReference w:type="first" r:id="rId10"/>
          <w:pgSz w:w="12240" w:h="15840"/>
          <w:pgMar w:top="720" w:right="720" w:bottom="720" w:left="720" w:header="709" w:footer="709" w:gutter="0"/>
          <w:cols w:space="708"/>
          <w:vAlign w:val="center"/>
          <w:titlePg/>
          <w:docGrid w:linePitch="360"/>
        </w:sectPr>
      </w:pPr>
    </w:p>
    <w:p w14:paraId="133B638C" w14:textId="68F07016" w:rsidR="00631F9D" w:rsidRDefault="00631F9D" w:rsidP="00F27186">
      <w:pPr>
        <w:pStyle w:val="Heading1"/>
        <w:rPr>
          <w:lang w:val="nl-NL"/>
        </w:rPr>
      </w:pPr>
      <w:bookmarkStart w:id="0" w:name="_Toc137136768"/>
      <w:bookmarkStart w:id="1" w:name="_Toc137137898"/>
      <w:r>
        <w:rPr>
          <w:lang w:val="nl-NL"/>
        </w:rPr>
        <w:lastRenderedPageBreak/>
        <w:t>Inhoud</w:t>
      </w:r>
      <w:bookmarkEnd w:id="0"/>
      <w:bookmarkEnd w:id="1"/>
    </w:p>
    <w:p w14:paraId="5E6A5CDF" w14:textId="418FD40E" w:rsidR="00A47B6F" w:rsidRDefault="00631F9D">
      <w:pPr>
        <w:pStyle w:val="TOC1"/>
        <w:tabs>
          <w:tab w:val="right" w:leader="dot" w:pos="10790"/>
        </w:tabs>
        <w:rPr>
          <w:rFonts w:eastAsiaTheme="minorEastAsia" w:cstheme="minorBidi"/>
          <w:b w:val="0"/>
          <w:bCs w:val="0"/>
          <w:caps w:val="0"/>
          <w:noProof/>
          <w:kern w:val="0"/>
          <w:sz w:val="24"/>
          <w:szCs w:val="24"/>
          <w:lang w:val="en-BE" w:eastAsia="en-GB"/>
          <w14:ligatures w14:val="none"/>
        </w:rPr>
      </w:pPr>
      <w:r>
        <w:rPr>
          <w:lang w:val="nl-NL"/>
        </w:rPr>
        <w:fldChar w:fldCharType="begin"/>
      </w:r>
      <w:r>
        <w:rPr>
          <w:lang w:val="nl-NL"/>
        </w:rPr>
        <w:instrText xml:space="preserve"> TOC \o "1-2" \h \z \u </w:instrText>
      </w:r>
      <w:r>
        <w:rPr>
          <w:lang w:val="nl-NL"/>
        </w:rPr>
        <w:fldChar w:fldCharType="separate"/>
      </w:r>
      <w:hyperlink w:anchor="_Toc137137899" w:history="1">
        <w:r w:rsidR="00A47B6F" w:rsidRPr="0052746F">
          <w:rPr>
            <w:rStyle w:val="Hyperlink"/>
            <w:noProof/>
            <w:lang w:val="nl-NL"/>
          </w:rPr>
          <w:t>Samenvatting</w:t>
        </w:r>
        <w:r w:rsidR="00A47B6F">
          <w:rPr>
            <w:noProof/>
            <w:webHidden/>
          </w:rPr>
          <w:tab/>
        </w:r>
        <w:r w:rsidR="00A47B6F">
          <w:rPr>
            <w:noProof/>
            <w:webHidden/>
          </w:rPr>
          <w:fldChar w:fldCharType="begin"/>
        </w:r>
        <w:r w:rsidR="00A47B6F">
          <w:rPr>
            <w:noProof/>
            <w:webHidden/>
          </w:rPr>
          <w:instrText xml:space="preserve"> PAGEREF _Toc137137899 \h </w:instrText>
        </w:r>
        <w:r w:rsidR="00A47B6F">
          <w:rPr>
            <w:noProof/>
            <w:webHidden/>
          </w:rPr>
        </w:r>
        <w:r w:rsidR="00A47B6F">
          <w:rPr>
            <w:noProof/>
            <w:webHidden/>
          </w:rPr>
          <w:fldChar w:fldCharType="separate"/>
        </w:r>
        <w:r w:rsidR="00174DEB">
          <w:rPr>
            <w:noProof/>
            <w:webHidden/>
          </w:rPr>
          <w:t>3</w:t>
        </w:r>
        <w:r w:rsidR="00A47B6F">
          <w:rPr>
            <w:noProof/>
            <w:webHidden/>
          </w:rPr>
          <w:fldChar w:fldCharType="end"/>
        </w:r>
      </w:hyperlink>
    </w:p>
    <w:p w14:paraId="3179B69F" w14:textId="593E84E4"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0" w:history="1">
        <w:r w:rsidR="00A47B6F" w:rsidRPr="0052746F">
          <w:rPr>
            <w:rStyle w:val="Hyperlink"/>
            <w:noProof/>
            <w:lang w:val="nl-NL"/>
          </w:rPr>
          <w:t>Summary (English)</w:t>
        </w:r>
        <w:r w:rsidR="00A47B6F">
          <w:rPr>
            <w:noProof/>
            <w:webHidden/>
          </w:rPr>
          <w:tab/>
        </w:r>
        <w:r w:rsidR="00A47B6F">
          <w:rPr>
            <w:noProof/>
            <w:webHidden/>
          </w:rPr>
          <w:fldChar w:fldCharType="begin"/>
        </w:r>
        <w:r w:rsidR="00A47B6F">
          <w:rPr>
            <w:noProof/>
            <w:webHidden/>
          </w:rPr>
          <w:instrText xml:space="preserve"> PAGEREF _Toc137137900 \h </w:instrText>
        </w:r>
        <w:r w:rsidR="00A47B6F">
          <w:rPr>
            <w:noProof/>
            <w:webHidden/>
          </w:rPr>
        </w:r>
        <w:r w:rsidR="00A47B6F">
          <w:rPr>
            <w:noProof/>
            <w:webHidden/>
          </w:rPr>
          <w:fldChar w:fldCharType="separate"/>
        </w:r>
        <w:r>
          <w:rPr>
            <w:noProof/>
            <w:webHidden/>
          </w:rPr>
          <w:t>4</w:t>
        </w:r>
        <w:r w:rsidR="00A47B6F">
          <w:rPr>
            <w:noProof/>
            <w:webHidden/>
          </w:rPr>
          <w:fldChar w:fldCharType="end"/>
        </w:r>
      </w:hyperlink>
    </w:p>
    <w:p w14:paraId="255FCE60" w14:textId="2FA3B885"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1" w:history="1">
        <w:r w:rsidR="00A47B6F" w:rsidRPr="0052746F">
          <w:rPr>
            <w:rStyle w:val="Hyperlink"/>
            <w:noProof/>
            <w:lang w:val="nl-NL"/>
          </w:rPr>
          <w:t>Inleiding</w:t>
        </w:r>
        <w:r w:rsidR="00A47B6F">
          <w:rPr>
            <w:noProof/>
            <w:webHidden/>
          </w:rPr>
          <w:tab/>
        </w:r>
        <w:r w:rsidR="00A47B6F">
          <w:rPr>
            <w:noProof/>
            <w:webHidden/>
          </w:rPr>
          <w:fldChar w:fldCharType="begin"/>
        </w:r>
        <w:r w:rsidR="00A47B6F">
          <w:rPr>
            <w:noProof/>
            <w:webHidden/>
          </w:rPr>
          <w:instrText xml:space="preserve"> PAGEREF _Toc137137901 \h </w:instrText>
        </w:r>
        <w:r w:rsidR="00A47B6F">
          <w:rPr>
            <w:noProof/>
            <w:webHidden/>
          </w:rPr>
        </w:r>
        <w:r w:rsidR="00A47B6F">
          <w:rPr>
            <w:noProof/>
            <w:webHidden/>
          </w:rPr>
          <w:fldChar w:fldCharType="separate"/>
        </w:r>
        <w:r>
          <w:rPr>
            <w:noProof/>
            <w:webHidden/>
          </w:rPr>
          <w:t>5</w:t>
        </w:r>
        <w:r w:rsidR="00A47B6F">
          <w:rPr>
            <w:noProof/>
            <w:webHidden/>
          </w:rPr>
          <w:fldChar w:fldCharType="end"/>
        </w:r>
      </w:hyperlink>
    </w:p>
    <w:p w14:paraId="677CFFD4" w14:textId="62680C31"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2" w:history="1">
        <w:r w:rsidR="00A47B6F" w:rsidRPr="0052746F">
          <w:rPr>
            <w:rStyle w:val="Hyperlink"/>
            <w:noProof/>
            <w:lang w:val="nl-NL"/>
          </w:rPr>
          <w:t>Motivatie</w:t>
        </w:r>
        <w:r w:rsidR="00A47B6F">
          <w:rPr>
            <w:noProof/>
            <w:webHidden/>
          </w:rPr>
          <w:tab/>
        </w:r>
        <w:r w:rsidR="00A47B6F">
          <w:rPr>
            <w:noProof/>
            <w:webHidden/>
          </w:rPr>
          <w:fldChar w:fldCharType="begin"/>
        </w:r>
        <w:r w:rsidR="00A47B6F">
          <w:rPr>
            <w:noProof/>
            <w:webHidden/>
          </w:rPr>
          <w:instrText xml:space="preserve"> PAGEREF _Toc137137902 \h </w:instrText>
        </w:r>
        <w:r w:rsidR="00A47B6F">
          <w:rPr>
            <w:noProof/>
            <w:webHidden/>
          </w:rPr>
        </w:r>
        <w:r w:rsidR="00A47B6F">
          <w:rPr>
            <w:noProof/>
            <w:webHidden/>
          </w:rPr>
          <w:fldChar w:fldCharType="separate"/>
        </w:r>
        <w:r>
          <w:rPr>
            <w:noProof/>
            <w:webHidden/>
          </w:rPr>
          <w:t>6</w:t>
        </w:r>
        <w:r w:rsidR="00A47B6F">
          <w:rPr>
            <w:noProof/>
            <w:webHidden/>
          </w:rPr>
          <w:fldChar w:fldCharType="end"/>
        </w:r>
      </w:hyperlink>
    </w:p>
    <w:p w14:paraId="416F68BE" w14:textId="7D1752AA"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3" w:history="1">
        <w:r w:rsidR="00A47B6F" w:rsidRPr="0052746F">
          <w:rPr>
            <w:rStyle w:val="Hyperlink"/>
            <w:noProof/>
            <w:lang w:val="nl-NL"/>
          </w:rPr>
          <w:t>Het Qt ecosysteem</w:t>
        </w:r>
        <w:r w:rsidR="00A47B6F">
          <w:rPr>
            <w:noProof/>
            <w:webHidden/>
          </w:rPr>
          <w:tab/>
        </w:r>
        <w:r w:rsidR="00A47B6F">
          <w:rPr>
            <w:noProof/>
            <w:webHidden/>
          </w:rPr>
          <w:fldChar w:fldCharType="begin"/>
        </w:r>
        <w:r w:rsidR="00A47B6F">
          <w:rPr>
            <w:noProof/>
            <w:webHidden/>
          </w:rPr>
          <w:instrText xml:space="preserve"> PAGEREF _Toc137137903 \h </w:instrText>
        </w:r>
        <w:r w:rsidR="00A47B6F">
          <w:rPr>
            <w:noProof/>
            <w:webHidden/>
          </w:rPr>
        </w:r>
        <w:r w:rsidR="00A47B6F">
          <w:rPr>
            <w:noProof/>
            <w:webHidden/>
          </w:rPr>
          <w:fldChar w:fldCharType="separate"/>
        </w:r>
        <w:r>
          <w:rPr>
            <w:noProof/>
            <w:webHidden/>
          </w:rPr>
          <w:t>7</w:t>
        </w:r>
        <w:r w:rsidR="00A47B6F">
          <w:rPr>
            <w:noProof/>
            <w:webHidden/>
          </w:rPr>
          <w:fldChar w:fldCharType="end"/>
        </w:r>
      </w:hyperlink>
    </w:p>
    <w:p w14:paraId="6A121D1C" w14:textId="49C1B449"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4" w:history="1">
        <w:r w:rsidR="00A47B6F" w:rsidRPr="0052746F">
          <w:rPr>
            <w:rStyle w:val="Hyperlink"/>
            <w:noProof/>
            <w:lang w:val="nl-NL"/>
          </w:rPr>
          <w:t>Aan de slag</w:t>
        </w:r>
        <w:r w:rsidR="00A47B6F">
          <w:rPr>
            <w:noProof/>
            <w:webHidden/>
          </w:rPr>
          <w:tab/>
        </w:r>
        <w:r w:rsidR="00A47B6F">
          <w:rPr>
            <w:noProof/>
            <w:webHidden/>
          </w:rPr>
          <w:fldChar w:fldCharType="begin"/>
        </w:r>
        <w:r w:rsidR="00A47B6F">
          <w:rPr>
            <w:noProof/>
            <w:webHidden/>
          </w:rPr>
          <w:instrText xml:space="preserve"> PAGEREF _Toc137137904 \h </w:instrText>
        </w:r>
        <w:r w:rsidR="00A47B6F">
          <w:rPr>
            <w:noProof/>
            <w:webHidden/>
          </w:rPr>
        </w:r>
        <w:r w:rsidR="00A47B6F">
          <w:rPr>
            <w:noProof/>
            <w:webHidden/>
          </w:rPr>
          <w:fldChar w:fldCharType="separate"/>
        </w:r>
        <w:r>
          <w:rPr>
            <w:noProof/>
            <w:webHidden/>
          </w:rPr>
          <w:t>8</w:t>
        </w:r>
        <w:r w:rsidR="00A47B6F">
          <w:rPr>
            <w:noProof/>
            <w:webHidden/>
          </w:rPr>
          <w:fldChar w:fldCharType="end"/>
        </w:r>
      </w:hyperlink>
    </w:p>
    <w:p w14:paraId="53F39E14" w14:textId="320E8417"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5" w:history="1">
        <w:r w:rsidR="00A47B6F" w:rsidRPr="0052746F">
          <w:rPr>
            <w:rStyle w:val="Hyperlink"/>
            <w:noProof/>
            <w:lang w:val="nl-NL"/>
          </w:rPr>
          <w:t>Hello QML</w:t>
        </w:r>
        <w:r w:rsidR="00A47B6F">
          <w:rPr>
            <w:noProof/>
            <w:webHidden/>
          </w:rPr>
          <w:tab/>
        </w:r>
        <w:r w:rsidR="00A47B6F">
          <w:rPr>
            <w:noProof/>
            <w:webHidden/>
          </w:rPr>
          <w:fldChar w:fldCharType="begin"/>
        </w:r>
        <w:r w:rsidR="00A47B6F">
          <w:rPr>
            <w:noProof/>
            <w:webHidden/>
          </w:rPr>
          <w:instrText xml:space="preserve"> PAGEREF _Toc137137905 \h </w:instrText>
        </w:r>
        <w:r w:rsidR="00A47B6F">
          <w:rPr>
            <w:noProof/>
            <w:webHidden/>
          </w:rPr>
        </w:r>
        <w:r w:rsidR="00A47B6F">
          <w:rPr>
            <w:noProof/>
            <w:webHidden/>
          </w:rPr>
          <w:fldChar w:fldCharType="separate"/>
        </w:r>
        <w:r>
          <w:rPr>
            <w:noProof/>
            <w:webHidden/>
          </w:rPr>
          <w:t>10</w:t>
        </w:r>
        <w:r w:rsidR="00A47B6F">
          <w:rPr>
            <w:noProof/>
            <w:webHidden/>
          </w:rPr>
          <w:fldChar w:fldCharType="end"/>
        </w:r>
      </w:hyperlink>
    </w:p>
    <w:p w14:paraId="4404361D" w14:textId="58CEB61D"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6" w:history="1">
        <w:r w:rsidR="00A47B6F" w:rsidRPr="0052746F">
          <w:rPr>
            <w:rStyle w:val="Hyperlink"/>
            <w:noProof/>
            <w:lang w:val="nl-NL"/>
          </w:rPr>
          <w:t>JavaScript in QML</w:t>
        </w:r>
        <w:r w:rsidR="00A47B6F">
          <w:rPr>
            <w:noProof/>
            <w:webHidden/>
          </w:rPr>
          <w:tab/>
        </w:r>
        <w:r w:rsidR="00A47B6F">
          <w:rPr>
            <w:noProof/>
            <w:webHidden/>
          </w:rPr>
          <w:fldChar w:fldCharType="begin"/>
        </w:r>
        <w:r w:rsidR="00A47B6F">
          <w:rPr>
            <w:noProof/>
            <w:webHidden/>
          </w:rPr>
          <w:instrText xml:space="preserve"> PAGEREF _Toc137137906 \h </w:instrText>
        </w:r>
        <w:r w:rsidR="00A47B6F">
          <w:rPr>
            <w:noProof/>
            <w:webHidden/>
          </w:rPr>
        </w:r>
        <w:r w:rsidR="00A47B6F">
          <w:rPr>
            <w:noProof/>
            <w:webHidden/>
          </w:rPr>
          <w:fldChar w:fldCharType="separate"/>
        </w:r>
        <w:r>
          <w:rPr>
            <w:noProof/>
            <w:webHidden/>
          </w:rPr>
          <w:t>14</w:t>
        </w:r>
        <w:r w:rsidR="00A47B6F">
          <w:rPr>
            <w:noProof/>
            <w:webHidden/>
          </w:rPr>
          <w:fldChar w:fldCharType="end"/>
        </w:r>
      </w:hyperlink>
    </w:p>
    <w:p w14:paraId="709CCFFF" w14:textId="22FA904D"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7" w:history="1">
        <w:r w:rsidR="00A47B6F" w:rsidRPr="0052746F">
          <w:rPr>
            <w:rStyle w:val="Hyperlink"/>
            <w:noProof/>
            <w:lang w:val="nl-NL"/>
          </w:rPr>
          <w:t>Qt in Python</w:t>
        </w:r>
        <w:r w:rsidR="00A47B6F">
          <w:rPr>
            <w:noProof/>
            <w:webHidden/>
          </w:rPr>
          <w:tab/>
        </w:r>
        <w:r w:rsidR="00A47B6F">
          <w:rPr>
            <w:noProof/>
            <w:webHidden/>
          </w:rPr>
          <w:fldChar w:fldCharType="begin"/>
        </w:r>
        <w:r w:rsidR="00A47B6F">
          <w:rPr>
            <w:noProof/>
            <w:webHidden/>
          </w:rPr>
          <w:instrText xml:space="preserve"> PAGEREF _Toc137137907 \h </w:instrText>
        </w:r>
        <w:r w:rsidR="00A47B6F">
          <w:rPr>
            <w:noProof/>
            <w:webHidden/>
          </w:rPr>
        </w:r>
        <w:r w:rsidR="00A47B6F">
          <w:rPr>
            <w:noProof/>
            <w:webHidden/>
          </w:rPr>
          <w:fldChar w:fldCharType="separate"/>
        </w:r>
        <w:r>
          <w:rPr>
            <w:noProof/>
            <w:webHidden/>
          </w:rPr>
          <w:t>15</w:t>
        </w:r>
        <w:r w:rsidR="00A47B6F">
          <w:rPr>
            <w:noProof/>
            <w:webHidden/>
          </w:rPr>
          <w:fldChar w:fldCharType="end"/>
        </w:r>
      </w:hyperlink>
    </w:p>
    <w:p w14:paraId="4AE46531" w14:textId="72695F64"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8" w:history="1">
        <w:r w:rsidR="00A47B6F" w:rsidRPr="0052746F">
          <w:rPr>
            <w:rStyle w:val="Hyperlink"/>
            <w:noProof/>
            <w:lang w:val="nl-NL"/>
          </w:rPr>
          <w:t>C++</w:t>
        </w:r>
        <w:r w:rsidR="00A47B6F">
          <w:rPr>
            <w:noProof/>
            <w:webHidden/>
          </w:rPr>
          <w:tab/>
        </w:r>
        <w:r w:rsidR="00A47B6F">
          <w:rPr>
            <w:noProof/>
            <w:webHidden/>
          </w:rPr>
          <w:fldChar w:fldCharType="begin"/>
        </w:r>
        <w:r w:rsidR="00A47B6F">
          <w:rPr>
            <w:noProof/>
            <w:webHidden/>
          </w:rPr>
          <w:instrText xml:space="preserve"> PAGEREF _Toc137137908 \h </w:instrText>
        </w:r>
        <w:r w:rsidR="00A47B6F">
          <w:rPr>
            <w:noProof/>
            <w:webHidden/>
          </w:rPr>
        </w:r>
        <w:r w:rsidR="00A47B6F">
          <w:rPr>
            <w:noProof/>
            <w:webHidden/>
          </w:rPr>
          <w:fldChar w:fldCharType="separate"/>
        </w:r>
        <w:r>
          <w:rPr>
            <w:noProof/>
            <w:webHidden/>
          </w:rPr>
          <w:t>16</w:t>
        </w:r>
        <w:r w:rsidR="00A47B6F">
          <w:rPr>
            <w:noProof/>
            <w:webHidden/>
          </w:rPr>
          <w:fldChar w:fldCharType="end"/>
        </w:r>
      </w:hyperlink>
    </w:p>
    <w:p w14:paraId="370AF6DF" w14:textId="19F77FB3" w:rsidR="00A47B6F" w:rsidRDefault="00174DEB">
      <w:pPr>
        <w:pStyle w:val="TOC2"/>
        <w:tabs>
          <w:tab w:val="right" w:leader="dot" w:pos="10790"/>
        </w:tabs>
        <w:rPr>
          <w:rFonts w:eastAsiaTheme="minorEastAsia" w:cstheme="minorBidi"/>
          <w:smallCaps w:val="0"/>
          <w:noProof/>
          <w:kern w:val="0"/>
          <w:sz w:val="24"/>
          <w:szCs w:val="24"/>
          <w:lang w:val="en-BE" w:eastAsia="en-GB"/>
          <w14:ligatures w14:val="none"/>
        </w:rPr>
      </w:pPr>
      <w:hyperlink w:anchor="_Toc137137909" w:history="1">
        <w:r w:rsidR="00A47B6F" w:rsidRPr="0052746F">
          <w:rPr>
            <w:rStyle w:val="Hyperlink"/>
            <w:noProof/>
            <w:lang w:val="nl-NL"/>
          </w:rPr>
          <w:t>Header file</w:t>
        </w:r>
        <w:r w:rsidR="00A47B6F">
          <w:rPr>
            <w:noProof/>
            <w:webHidden/>
          </w:rPr>
          <w:tab/>
        </w:r>
        <w:r w:rsidR="00A47B6F">
          <w:rPr>
            <w:noProof/>
            <w:webHidden/>
          </w:rPr>
          <w:fldChar w:fldCharType="begin"/>
        </w:r>
        <w:r w:rsidR="00A47B6F">
          <w:rPr>
            <w:noProof/>
            <w:webHidden/>
          </w:rPr>
          <w:instrText xml:space="preserve"> PAGEREF _Toc137137909 \h </w:instrText>
        </w:r>
        <w:r w:rsidR="00A47B6F">
          <w:rPr>
            <w:noProof/>
            <w:webHidden/>
          </w:rPr>
        </w:r>
        <w:r w:rsidR="00A47B6F">
          <w:rPr>
            <w:noProof/>
            <w:webHidden/>
          </w:rPr>
          <w:fldChar w:fldCharType="separate"/>
        </w:r>
        <w:r>
          <w:rPr>
            <w:noProof/>
            <w:webHidden/>
          </w:rPr>
          <w:t>17</w:t>
        </w:r>
        <w:r w:rsidR="00A47B6F">
          <w:rPr>
            <w:noProof/>
            <w:webHidden/>
          </w:rPr>
          <w:fldChar w:fldCharType="end"/>
        </w:r>
      </w:hyperlink>
    </w:p>
    <w:p w14:paraId="3AAD9C55" w14:textId="33D46745" w:rsidR="00A47B6F" w:rsidRDefault="00174DEB">
      <w:pPr>
        <w:pStyle w:val="TOC2"/>
        <w:tabs>
          <w:tab w:val="right" w:leader="dot" w:pos="10790"/>
        </w:tabs>
        <w:rPr>
          <w:rFonts w:eastAsiaTheme="minorEastAsia" w:cstheme="minorBidi"/>
          <w:smallCaps w:val="0"/>
          <w:noProof/>
          <w:kern w:val="0"/>
          <w:sz w:val="24"/>
          <w:szCs w:val="24"/>
          <w:lang w:val="en-BE" w:eastAsia="en-GB"/>
          <w14:ligatures w14:val="none"/>
        </w:rPr>
      </w:pPr>
      <w:hyperlink w:anchor="_Toc137137910" w:history="1">
        <w:r w:rsidR="00A47B6F" w:rsidRPr="0052746F">
          <w:rPr>
            <w:rStyle w:val="Hyperlink"/>
            <w:noProof/>
            <w:lang w:val="nl-NL"/>
          </w:rPr>
          <w:t>Source file</w:t>
        </w:r>
        <w:r w:rsidR="00A47B6F">
          <w:rPr>
            <w:noProof/>
            <w:webHidden/>
          </w:rPr>
          <w:tab/>
        </w:r>
        <w:r w:rsidR="00A47B6F">
          <w:rPr>
            <w:noProof/>
            <w:webHidden/>
          </w:rPr>
          <w:fldChar w:fldCharType="begin"/>
        </w:r>
        <w:r w:rsidR="00A47B6F">
          <w:rPr>
            <w:noProof/>
            <w:webHidden/>
          </w:rPr>
          <w:instrText xml:space="preserve"> PAGEREF _Toc137137910 \h </w:instrText>
        </w:r>
        <w:r w:rsidR="00A47B6F">
          <w:rPr>
            <w:noProof/>
            <w:webHidden/>
          </w:rPr>
        </w:r>
        <w:r w:rsidR="00A47B6F">
          <w:rPr>
            <w:noProof/>
            <w:webHidden/>
          </w:rPr>
          <w:fldChar w:fldCharType="separate"/>
        </w:r>
        <w:r>
          <w:rPr>
            <w:noProof/>
            <w:webHidden/>
          </w:rPr>
          <w:t>20</w:t>
        </w:r>
        <w:r w:rsidR="00A47B6F">
          <w:rPr>
            <w:noProof/>
            <w:webHidden/>
          </w:rPr>
          <w:fldChar w:fldCharType="end"/>
        </w:r>
      </w:hyperlink>
    </w:p>
    <w:p w14:paraId="3153421F" w14:textId="3B58A9D0"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11" w:history="1">
        <w:r w:rsidR="00A47B6F" w:rsidRPr="0052746F">
          <w:rPr>
            <w:rStyle w:val="Hyperlink"/>
            <w:noProof/>
            <w:lang w:val="nl-NL"/>
          </w:rPr>
          <w:t>Observaties</w:t>
        </w:r>
        <w:r w:rsidR="00A47B6F">
          <w:rPr>
            <w:noProof/>
            <w:webHidden/>
          </w:rPr>
          <w:tab/>
        </w:r>
        <w:r w:rsidR="00A47B6F">
          <w:rPr>
            <w:noProof/>
            <w:webHidden/>
          </w:rPr>
          <w:fldChar w:fldCharType="begin"/>
        </w:r>
        <w:r w:rsidR="00A47B6F">
          <w:rPr>
            <w:noProof/>
            <w:webHidden/>
          </w:rPr>
          <w:instrText xml:space="preserve"> PAGEREF _Toc137137911 \h </w:instrText>
        </w:r>
        <w:r w:rsidR="00A47B6F">
          <w:rPr>
            <w:noProof/>
            <w:webHidden/>
          </w:rPr>
        </w:r>
        <w:r w:rsidR="00A47B6F">
          <w:rPr>
            <w:noProof/>
            <w:webHidden/>
          </w:rPr>
          <w:fldChar w:fldCharType="separate"/>
        </w:r>
        <w:r>
          <w:rPr>
            <w:noProof/>
            <w:webHidden/>
          </w:rPr>
          <w:t>23</w:t>
        </w:r>
        <w:r w:rsidR="00A47B6F">
          <w:rPr>
            <w:noProof/>
            <w:webHidden/>
          </w:rPr>
          <w:fldChar w:fldCharType="end"/>
        </w:r>
      </w:hyperlink>
    </w:p>
    <w:p w14:paraId="621C5F8C" w14:textId="24F51D37"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12" w:history="1">
        <w:r w:rsidR="00A47B6F" w:rsidRPr="0052746F">
          <w:rPr>
            <w:rStyle w:val="Hyperlink"/>
            <w:noProof/>
            <w:lang w:val="nl-NL"/>
          </w:rPr>
          <w:t>Slot</w:t>
        </w:r>
        <w:r w:rsidR="00A47B6F">
          <w:rPr>
            <w:noProof/>
            <w:webHidden/>
          </w:rPr>
          <w:tab/>
        </w:r>
        <w:r w:rsidR="00A47B6F">
          <w:rPr>
            <w:noProof/>
            <w:webHidden/>
          </w:rPr>
          <w:fldChar w:fldCharType="begin"/>
        </w:r>
        <w:r w:rsidR="00A47B6F">
          <w:rPr>
            <w:noProof/>
            <w:webHidden/>
          </w:rPr>
          <w:instrText xml:space="preserve"> PAGEREF _Toc137137912 \h </w:instrText>
        </w:r>
        <w:r w:rsidR="00A47B6F">
          <w:rPr>
            <w:noProof/>
            <w:webHidden/>
          </w:rPr>
        </w:r>
        <w:r w:rsidR="00A47B6F">
          <w:rPr>
            <w:noProof/>
            <w:webHidden/>
          </w:rPr>
          <w:fldChar w:fldCharType="separate"/>
        </w:r>
        <w:r>
          <w:rPr>
            <w:noProof/>
            <w:webHidden/>
          </w:rPr>
          <w:t>24</w:t>
        </w:r>
        <w:r w:rsidR="00A47B6F">
          <w:rPr>
            <w:noProof/>
            <w:webHidden/>
          </w:rPr>
          <w:fldChar w:fldCharType="end"/>
        </w:r>
      </w:hyperlink>
    </w:p>
    <w:p w14:paraId="758A7837" w14:textId="2F507EA8" w:rsidR="00A47B6F" w:rsidRDefault="00174DEB">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13" w:history="1">
        <w:r w:rsidR="00A47B6F" w:rsidRPr="0052746F">
          <w:rPr>
            <w:rStyle w:val="Hyperlink"/>
            <w:noProof/>
            <w:lang w:val="nl-NL"/>
          </w:rPr>
          <w:t>Bronnen</w:t>
        </w:r>
        <w:r w:rsidR="00A47B6F">
          <w:rPr>
            <w:noProof/>
            <w:webHidden/>
          </w:rPr>
          <w:tab/>
        </w:r>
        <w:r w:rsidR="00A47B6F">
          <w:rPr>
            <w:noProof/>
            <w:webHidden/>
          </w:rPr>
          <w:fldChar w:fldCharType="begin"/>
        </w:r>
        <w:r w:rsidR="00A47B6F">
          <w:rPr>
            <w:noProof/>
            <w:webHidden/>
          </w:rPr>
          <w:instrText xml:space="preserve"> PAGEREF _Toc137137913 \h </w:instrText>
        </w:r>
        <w:r w:rsidR="00A47B6F">
          <w:rPr>
            <w:noProof/>
            <w:webHidden/>
          </w:rPr>
        </w:r>
        <w:r w:rsidR="00A47B6F">
          <w:rPr>
            <w:noProof/>
            <w:webHidden/>
          </w:rPr>
          <w:fldChar w:fldCharType="separate"/>
        </w:r>
        <w:r>
          <w:rPr>
            <w:noProof/>
            <w:webHidden/>
          </w:rPr>
          <w:t>25</w:t>
        </w:r>
        <w:r w:rsidR="00A47B6F">
          <w:rPr>
            <w:noProof/>
            <w:webHidden/>
          </w:rPr>
          <w:fldChar w:fldCharType="end"/>
        </w:r>
      </w:hyperlink>
    </w:p>
    <w:p w14:paraId="6B08E94F" w14:textId="5C32C792" w:rsidR="00631F9D" w:rsidRPr="00631F9D" w:rsidRDefault="00631F9D" w:rsidP="00631F9D">
      <w:pPr>
        <w:rPr>
          <w:lang w:val="nl-NL"/>
        </w:rPr>
      </w:pPr>
      <w:r>
        <w:rPr>
          <w:lang w:val="nl-NL"/>
        </w:rPr>
        <w:fldChar w:fldCharType="end"/>
      </w:r>
    </w:p>
    <w:p w14:paraId="6C3C1CBF" w14:textId="0DD5A183" w:rsidR="00631F9D" w:rsidRDefault="00631F9D" w:rsidP="00F27186">
      <w:pPr>
        <w:pStyle w:val="Heading1"/>
        <w:rPr>
          <w:lang w:val="nl-NL"/>
        </w:rPr>
      </w:pPr>
      <w:bookmarkStart w:id="2" w:name="_Toc137137899"/>
      <w:r>
        <w:rPr>
          <w:lang w:val="nl-NL"/>
        </w:rPr>
        <w:lastRenderedPageBreak/>
        <w:t>Samenvatting</w:t>
      </w:r>
      <w:bookmarkEnd w:id="2"/>
    </w:p>
    <w:p w14:paraId="10DDFB69" w14:textId="12DA363D" w:rsidR="00631F9D" w:rsidRDefault="00F83E2D" w:rsidP="00631F9D">
      <w:pPr>
        <w:rPr>
          <w:lang w:val="nl-NL"/>
        </w:rPr>
      </w:pPr>
      <w:r>
        <w:rPr>
          <w:lang w:val="nl-NL"/>
        </w:rPr>
        <w:t xml:space="preserve">Dit document bevat een verslag over mijn ervaring met C++, Qt Core en QML. Lezers kunnen meer te weten komen over hoe ze aan de slag </w:t>
      </w:r>
      <w:r w:rsidR="007D4C2A">
        <w:rPr>
          <w:lang w:val="nl-NL"/>
        </w:rPr>
        <w:t>kunnen gaan</w:t>
      </w:r>
      <w:r>
        <w:rPr>
          <w:lang w:val="nl-NL"/>
        </w:rPr>
        <w:t xml:space="preserve"> met de IDE (Qt Creator), een eerste project met QML</w:t>
      </w:r>
      <w:r w:rsidR="007D4C2A">
        <w:rPr>
          <w:lang w:val="nl-NL"/>
        </w:rPr>
        <w:t xml:space="preserve"> kunnen</w:t>
      </w:r>
      <w:r>
        <w:rPr>
          <w:lang w:val="nl-NL"/>
        </w:rPr>
        <w:t xml:space="preserve"> aanmaken en hoe de link kan worden gelegd met een C++ datamodel</w:t>
      </w:r>
      <w:r w:rsidR="006F548E">
        <w:rPr>
          <w:lang w:val="nl-NL"/>
        </w:rPr>
        <w:t>.</w:t>
      </w:r>
    </w:p>
    <w:p w14:paraId="585F7D21" w14:textId="6067EFE7" w:rsidR="006F548E" w:rsidRPr="00631F9D" w:rsidRDefault="006F548E" w:rsidP="00631F9D">
      <w:pPr>
        <w:rPr>
          <w:lang w:val="nl-NL"/>
        </w:rPr>
      </w:pPr>
      <w:r>
        <w:rPr>
          <w:lang w:val="nl-NL"/>
        </w:rPr>
        <w:t xml:space="preserve">Dit document voorziet meer duiding en context voor het project dat lezers kunnen terug vinden op </w:t>
      </w:r>
      <w:r w:rsidRPr="006F548E">
        <w:rPr>
          <w:lang w:val="nl-NL"/>
        </w:rPr>
        <w:t>https://github.com/dietbrand/graduaatsproef/</w:t>
      </w:r>
      <w:r>
        <w:rPr>
          <w:lang w:val="nl-NL"/>
        </w:rPr>
        <w:t>.</w:t>
      </w:r>
    </w:p>
    <w:p w14:paraId="58CD908F" w14:textId="4F3B6AD0" w:rsidR="00631F9D" w:rsidRDefault="00631F9D" w:rsidP="00631F9D">
      <w:pPr>
        <w:pStyle w:val="Heading1"/>
        <w:rPr>
          <w:lang w:val="nl-NL"/>
        </w:rPr>
      </w:pPr>
      <w:bookmarkStart w:id="3" w:name="_Toc137137900"/>
      <w:r>
        <w:rPr>
          <w:lang w:val="nl-NL"/>
        </w:rPr>
        <w:lastRenderedPageBreak/>
        <w:t>Summary</w:t>
      </w:r>
      <w:r w:rsidR="00A47B6F">
        <w:rPr>
          <w:lang w:val="nl-NL"/>
        </w:rPr>
        <w:t xml:space="preserve"> (English)</w:t>
      </w:r>
      <w:bookmarkEnd w:id="3"/>
    </w:p>
    <w:p w14:paraId="54FAD6D1" w14:textId="6BE2482E" w:rsidR="00E84B2E" w:rsidRDefault="00E84B2E" w:rsidP="00E84B2E">
      <w:pPr>
        <w:rPr>
          <w:lang w:val="nl-NL"/>
        </w:rPr>
      </w:pPr>
      <w:r>
        <w:rPr>
          <w:lang w:val="nl-NL"/>
        </w:rPr>
        <w:t>This document contains a report about my experience learning and using C++, Qt Core and QML. Readers will learn more about getting started with the IDE (Qt Creator), setting up a QML project for the first time and find out how a link can be made with a C++ dataset.</w:t>
      </w:r>
    </w:p>
    <w:p w14:paraId="62F80B6A" w14:textId="21339004" w:rsidR="00E84B2E" w:rsidRPr="00E84B2E" w:rsidRDefault="00E84B2E" w:rsidP="00E84B2E">
      <w:pPr>
        <w:rPr>
          <w:lang w:val="nl-NL"/>
        </w:rPr>
      </w:pPr>
      <w:r>
        <w:rPr>
          <w:lang w:val="nl-NL"/>
        </w:rPr>
        <w:t xml:space="preserve">This document provides more information and context regarding the project readers can find on  </w:t>
      </w:r>
      <w:r w:rsidRPr="006F548E">
        <w:rPr>
          <w:lang w:val="nl-NL"/>
        </w:rPr>
        <w:t>https://github.com/dietbrand/graduaatsproef/</w:t>
      </w:r>
      <w:r>
        <w:rPr>
          <w:lang w:val="nl-NL"/>
        </w:rPr>
        <w:t>.</w:t>
      </w:r>
    </w:p>
    <w:p w14:paraId="5B7DD297" w14:textId="73CF2144" w:rsidR="009D702A" w:rsidRDefault="009D702A" w:rsidP="00F27186">
      <w:pPr>
        <w:pStyle w:val="Heading1"/>
        <w:rPr>
          <w:lang w:val="nl-NL"/>
        </w:rPr>
      </w:pPr>
      <w:bookmarkStart w:id="4" w:name="_Toc137137901"/>
      <w:r>
        <w:rPr>
          <w:lang w:val="nl-NL"/>
        </w:rPr>
        <w:lastRenderedPageBreak/>
        <w:t>Inleiding</w:t>
      </w:r>
      <w:bookmarkEnd w:id="4"/>
    </w:p>
    <w:p w14:paraId="455AC951" w14:textId="6AEAE32A" w:rsidR="009D702A" w:rsidRDefault="009D702A" w:rsidP="009D702A">
      <w:pPr>
        <w:rPr>
          <w:lang w:val="nl-NL"/>
        </w:rPr>
      </w:pPr>
      <w:r>
        <w:rPr>
          <w:lang w:val="nl-NL"/>
        </w:rPr>
        <w:t>De Graduaatsproef van de opleiding Graduaat Programmeren bestaat uit het herschrijven van een deel van het Projectwerk</w:t>
      </w:r>
      <w:r w:rsidR="00E5077E">
        <w:rPr>
          <w:lang w:val="nl-NL"/>
        </w:rPr>
        <w:t xml:space="preserve"> met behulp van een omgeving en/of een taal die niet in eerste orde tijdens de opleiding aan bod kwam</w:t>
      </w:r>
      <w:r>
        <w:rPr>
          <w:lang w:val="nl-NL"/>
        </w:rPr>
        <w:t xml:space="preserve">. </w:t>
      </w:r>
      <w:r w:rsidR="00E5077E">
        <w:rPr>
          <w:lang w:val="nl-NL"/>
        </w:rPr>
        <w:t>He</w:t>
      </w:r>
      <w:r>
        <w:rPr>
          <w:lang w:val="nl-NL"/>
        </w:rPr>
        <w:t xml:space="preserve">t projectwerk </w:t>
      </w:r>
      <w:r w:rsidR="00E5077E">
        <w:rPr>
          <w:lang w:val="nl-NL"/>
        </w:rPr>
        <w:t>i</w:t>
      </w:r>
      <w:r w:rsidR="00A96367">
        <w:rPr>
          <w:lang w:val="nl-NL"/>
        </w:rPr>
        <w:t>n</w:t>
      </w:r>
      <w:r w:rsidR="00E5077E">
        <w:rPr>
          <w:lang w:val="nl-NL"/>
        </w:rPr>
        <w:t xml:space="preserve"> kwestie betrof</w:t>
      </w:r>
      <w:r>
        <w:rPr>
          <w:lang w:val="nl-NL"/>
        </w:rPr>
        <w:t xml:space="preserve"> een </w:t>
      </w:r>
      <w:r w:rsidR="00CE5749">
        <w:rPr>
          <w:lang w:val="nl-NL"/>
        </w:rPr>
        <w:t>groeps</w:t>
      </w:r>
      <w:r>
        <w:rPr>
          <w:lang w:val="nl-NL"/>
        </w:rPr>
        <w:t xml:space="preserve">opdracht </w:t>
      </w:r>
      <w:r w:rsidR="00CE5749">
        <w:rPr>
          <w:lang w:val="nl-NL"/>
        </w:rPr>
        <w:t>voor</w:t>
      </w:r>
      <w:r>
        <w:rPr>
          <w:lang w:val="nl-NL"/>
        </w:rPr>
        <w:t xml:space="preserve"> AllPhi en belastte ons met het maken van een front- en backend voor het beheer van een vloot bedrijfswagens, bestuurders en tankkaarten. De </w:t>
      </w:r>
      <w:r w:rsidR="00E5077E">
        <w:rPr>
          <w:lang w:val="nl-NL"/>
        </w:rPr>
        <w:t xml:space="preserve">opgeleverde </w:t>
      </w:r>
      <w:r>
        <w:rPr>
          <w:lang w:val="nl-NL"/>
        </w:rPr>
        <w:t xml:space="preserve">backend bestaat uit een .Net Core API en een MySQL database. De frontend </w:t>
      </w:r>
      <w:r w:rsidR="00CE5749">
        <w:rPr>
          <w:lang w:val="nl-NL"/>
        </w:rPr>
        <w:t xml:space="preserve">maakten we </w:t>
      </w:r>
      <w:r>
        <w:rPr>
          <w:lang w:val="nl-NL"/>
        </w:rPr>
        <w:t>in React met React Router.</w:t>
      </w:r>
    </w:p>
    <w:p w14:paraId="18E16C1B" w14:textId="7767F9E6" w:rsidR="00713C58" w:rsidRPr="00713C58" w:rsidRDefault="00CE5749" w:rsidP="00713C58">
      <w:pPr>
        <w:rPr>
          <w:lang w:val="nl-NL"/>
        </w:rPr>
      </w:pPr>
      <w:r>
        <w:rPr>
          <w:lang w:val="nl-NL"/>
        </w:rPr>
        <w:t xml:space="preserve">Ik koos ervoor om een </w:t>
      </w:r>
      <w:r w:rsidR="00E5077E">
        <w:rPr>
          <w:lang w:val="nl-NL"/>
        </w:rPr>
        <w:t xml:space="preserve">alternatieve </w:t>
      </w:r>
      <w:r>
        <w:rPr>
          <w:lang w:val="nl-NL"/>
        </w:rPr>
        <w:t>frontend te maken met behulp van C++, Qt Core en QML. Hoe die technologie precies in elkaar zit kan je in dit rapport terugvinden.</w:t>
      </w:r>
    </w:p>
    <w:p w14:paraId="26E1BF97" w14:textId="24FB8102" w:rsidR="009D702A" w:rsidRDefault="009D702A" w:rsidP="00F27186">
      <w:pPr>
        <w:pStyle w:val="Heading1"/>
        <w:rPr>
          <w:lang w:val="nl-NL"/>
        </w:rPr>
      </w:pPr>
      <w:bookmarkStart w:id="5" w:name="_Toc137137902"/>
      <w:r>
        <w:rPr>
          <w:lang w:val="nl-NL"/>
        </w:rPr>
        <w:lastRenderedPageBreak/>
        <w:t>Motivatie</w:t>
      </w:r>
      <w:bookmarkEnd w:id="5"/>
    </w:p>
    <w:p w14:paraId="1C865519" w14:textId="77777777" w:rsidR="0037047C" w:rsidRDefault="00CE5749" w:rsidP="009D702A">
      <w:pPr>
        <w:rPr>
          <w:lang w:val="nl-NL"/>
        </w:rPr>
      </w:pPr>
      <w:r>
        <w:rPr>
          <w:lang w:val="nl-NL"/>
        </w:rPr>
        <w:t xml:space="preserve">Vorige zomer bezocht ik de SIGGRAPH beurs in Vancouver. SIGGRAPH is een tak van het ACM en specialiseert zich in computer graphics en interactieve oplossingen. Daar werd al snel duidelijk dat een kennis van low level programmeertalen zoals C++ nog steeds een grote rol speelt. </w:t>
      </w:r>
      <w:r w:rsidR="0037047C">
        <w:rPr>
          <w:lang w:val="nl-NL"/>
        </w:rPr>
        <w:t>Populaire televisieprogramma’s, films en animatiefilms gebruiken een combinatie van artistieke programma’s en achterliggend worden die gedreven door deze programmeertalen. Enkele voorbeelden:</w:t>
      </w:r>
    </w:p>
    <w:p w14:paraId="4027D339" w14:textId="77777777" w:rsidR="0037047C" w:rsidRDefault="0037047C" w:rsidP="0037047C">
      <w:pPr>
        <w:pStyle w:val="ListParagraph"/>
        <w:numPr>
          <w:ilvl w:val="0"/>
          <w:numId w:val="1"/>
        </w:numPr>
        <w:rPr>
          <w:lang w:val="nl-NL"/>
        </w:rPr>
      </w:pPr>
      <w:r>
        <w:rPr>
          <w:lang w:val="nl-NL"/>
        </w:rPr>
        <w:t>In de Pixar animatiefilm Turning Red gebruikte men een op maat gemaakte generator van menigtes. Elke persoon in die menigte was een object met eigenschappen dat individueel kon gestuurd worden of in tandem met andere nabije objecten kon samenwerken.</w:t>
      </w:r>
    </w:p>
    <w:p w14:paraId="5A5B1526" w14:textId="0787626C" w:rsidR="0037047C" w:rsidRDefault="0037047C" w:rsidP="0037047C">
      <w:pPr>
        <w:pStyle w:val="ListParagraph"/>
        <w:numPr>
          <w:ilvl w:val="0"/>
          <w:numId w:val="1"/>
        </w:numPr>
        <w:rPr>
          <w:lang w:val="nl-NL"/>
        </w:rPr>
      </w:pPr>
      <w:r>
        <w:rPr>
          <w:lang w:val="nl-NL"/>
        </w:rPr>
        <w:t>In de Star Wars serie The Mandalorian maakt men gebruik van Virtual Production. Scenes bestaan niet langer uit grote groene schermen waar acteurs voor staan maar LED volumes de grootte van een cinemascherm. Op die schermen wordt dan de scene zelf geprojecteerd. In real time kan men deze scene dan aanpassen waardoor een groot deel van het werk in post productie wegvalt</w:t>
      </w:r>
      <w:r w:rsidR="00A60D57">
        <w:rPr>
          <w:lang w:val="nl-NL"/>
        </w:rPr>
        <w:t>(</w:t>
      </w:r>
      <w:r>
        <w:rPr>
          <w:lang w:val="nl-NL"/>
        </w:rPr>
        <w:t>*</w:t>
      </w:r>
      <w:r w:rsidR="00A60D57">
        <w:rPr>
          <w:lang w:val="nl-NL"/>
        </w:rPr>
        <w:t>)</w:t>
      </w:r>
      <w:r>
        <w:rPr>
          <w:lang w:val="nl-NL"/>
        </w:rPr>
        <w:t>. Dit alles gebeurt met behulp van Unreal Engine en gebruikt C++ om de intelligentie te drijven.</w:t>
      </w:r>
    </w:p>
    <w:p w14:paraId="75CF1AE5" w14:textId="24FB362F" w:rsidR="00AC7AE2" w:rsidRDefault="0037047C" w:rsidP="0037047C">
      <w:pPr>
        <w:rPr>
          <w:lang w:val="nl-NL"/>
        </w:rPr>
      </w:pPr>
      <w:r>
        <w:rPr>
          <w:lang w:val="nl-NL"/>
        </w:rPr>
        <w:t>Bij de uiteenzetting van de graduaatsproef kregen we enkele mogelijkheden aangereikt, waaronder Qt met C++ voor de frontend</w:t>
      </w:r>
      <w:r w:rsidR="00EC30C4">
        <w:rPr>
          <w:lang w:val="nl-NL"/>
        </w:rPr>
        <w:t>. Dankzij ervaringen met Kubuntu (Ubuntu met de KDE</w:t>
      </w:r>
      <w:r w:rsidR="008703A9">
        <w:rPr>
          <w:lang w:val="nl-NL"/>
        </w:rPr>
        <w:t xml:space="preserve"> Plasma</w:t>
      </w:r>
      <w:r w:rsidR="00EC30C4">
        <w:rPr>
          <w:lang w:val="nl-NL"/>
        </w:rPr>
        <w:t xml:space="preserve"> desktop) </w:t>
      </w:r>
      <w:r w:rsidR="00E5077E">
        <w:rPr>
          <w:lang w:val="nl-NL"/>
        </w:rPr>
        <w:t xml:space="preserve">hoorde </w:t>
      </w:r>
      <w:r w:rsidR="00EC30C4">
        <w:rPr>
          <w:lang w:val="nl-NL"/>
        </w:rPr>
        <w:t>ik wel al eens  van Qt</w:t>
      </w:r>
      <w:r w:rsidR="00E5077E">
        <w:rPr>
          <w:lang w:val="nl-NL"/>
        </w:rPr>
        <w:t>,</w:t>
      </w:r>
      <w:r w:rsidR="00EC30C4">
        <w:rPr>
          <w:lang w:val="nl-NL"/>
        </w:rPr>
        <w:t xml:space="preserve"> maar </w:t>
      </w:r>
      <w:r w:rsidR="00E5077E">
        <w:rPr>
          <w:lang w:val="nl-NL"/>
        </w:rPr>
        <w:t xml:space="preserve">had ik </w:t>
      </w:r>
      <w:r w:rsidR="00EC30C4">
        <w:rPr>
          <w:lang w:val="nl-NL"/>
        </w:rPr>
        <w:t>er nog geen ervaring mee</w:t>
      </w:r>
      <w:r>
        <w:rPr>
          <w:lang w:val="nl-NL"/>
        </w:rPr>
        <w:t xml:space="preserve">. Ik wist evenmin dat Qt op basis van C++ werkte </w:t>
      </w:r>
      <w:r w:rsidR="00E5077E">
        <w:rPr>
          <w:lang w:val="nl-NL"/>
        </w:rPr>
        <w:t>en daarom was</w:t>
      </w:r>
      <w:r>
        <w:rPr>
          <w:lang w:val="nl-NL"/>
        </w:rPr>
        <w:t xml:space="preserve"> de keuze voor mij snel gemaakt.</w:t>
      </w:r>
    </w:p>
    <w:p w14:paraId="192FEEC0" w14:textId="2D95812E" w:rsidR="0037047C" w:rsidRDefault="00E5077E" w:rsidP="0037047C">
      <w:pPr>
        <w:rPr>
          <w:lang w:val="nl-NL"/>
        </w:rPr>
      </w:pPr>
      <w:r>
        <w:rPr>
          <w:lang w:val="nl-NL"/>
        </w:rPr>
        <w:t xml:space="preserve">C++ </w:t>
      </w:r>
      <w:r w:rsidR="00AC7AE2">
        <w:rPr>
          <w:lang w:val="nl-NL"/>
        </w:rPr>
        <w:t>heeft iets mysterieus en mythisch. De manier waarop ze wordt voorgesteld en vergeleken met andere programmeertalen zoals C#, Python of JavaScript maken duidelijk dat dit geen taal is die je zomaar leert. C++ duikt diep in je computer om zijn werk te doen en dat kan je voelen als je geconfronteerd wordt met de manier waarop het met bv geheugen omgaat.</w:t>
      </w:r>
    </w:p>
    <w:p w14:paraId="0FC7660B" w14:textId="20EB1DB0" w:rsidR="0037047C" w:rsidRPr="0037047C" w:rsidRDefault="0037047C" w:rsidP="0037047C">
      <w:pPr>
        <w:rPr>
          <w:lang w:val="nl-NL"/>
        </w:rPr>
      </w:pPr>
      <w:r>
        <w:rPr>
          <w:lang w:val="nl-NL"/>
        </w:rPr>
        <w:t>Hieronder volgt een verslag over mijn ervaringen</w:t>
      </w:r>
      <w:r w:rsidR="005E4E05">
        <w:rPr>
          <w:lang w:val="nl-NL"/>
        </w:rPr>
        <w:t xml:space="preserve"> met deze technologie.</w:t>
      </w:r>
    </w:p>
    <w:p w14:paraId="15EEC30A" w14:textId="35020329" w:rsidR="00CE5749" w:rsidRPr="0037047C" w:rsidRDefault="0037047C" w:rsidP="0037047C">
      <w:pPr>
        <w:rPr>
          <w:lang w:val="nl-NL"/>
        </w:rPr>
      </w:pPr>
      <w:r>
        <w:rPr>
          <w:lang w:val="nl-NL"/>
        </w:rPr>
        <w:t>(*) Hoewel dit veel tijd kan besparen, is de technologie gloednieuw. Om correcties na de opnames aan te brengen (post productie) moet de scene vaak opnieuw worden opgenomen.</w:t>
      </w:r>
    </w:p>
    <w:p w14:paraId="2C0925F9" w14:textId="76DEB729" w:rsidR="009D702A" w:rsidRDefault="009D702A" w:rsidP="00F27186">
      <w:pPr>
        <w:pStyle w:val="Heading1"/>
        <w:rPr>
          <w:lang w:val="nl-NL"/>
        </w:rPr>
      </w:pPr>
      <w:bookmarkStart w:id="6" w:name="_Toc137137903"/>
      <w:r>
        <w:rPr>
          <w:lang w:val="nl-NL"/>
        </w:rPr>
        <w:lastRenderedPageBreak/>
        <w:t>Het Qt ecosysteem</w:t>
      </w:r>
      <w:bookmarkEnd w:id="6"/>
    </w:p>
    <w:p w14:paraId="6B906DF4" w14:textId="4FD69D93" w:rsidR="00897927" w:rsidRDefault="00897927" w:rsidP="00897927">
      <w:pPr>
        <w:rPr>
          <w:lang w:val="nl-NL"/>
        </w:rPr>
      </w:pPr>
      <w:r>
        <w:rPr>
          <w:lang w:val="nl-NL"/>
        </w:rPr>
        <w:t xml:space="preserve">Qt begon in 1991 als een software project van de Noren </w:t>
      </w:r>
      <w:r w:rsidRPr="00897927">
        <w:rPr>
          <w:lang w:val="nl-NL"/>
        </w:rPr>
        <w:t xml:space="preserve">Eirik Chambe-Eng </w:t>
      </w:r>
      <w:r>
        <w:rPr>
          <w:lang w:val="nl-NL"/>
        </w:rPr>
        <w:t>en</w:t>
      </w:r>
      <w:r w:rsidRPr="00897927">
        <w:rPr>
          <w:lang w:val="nl-NL"/>
        </w:rPr>
        <w:t xml:space="preserve"> Haavard Nor</w:t>
      </w:r>
      <w:r>
        <w:rPr>
          <w:lang w:val="nl-NL"/>
        </w:rPr>
        <w:t xml:space="preserve">d. In 1994 richtten ze </w:t>
      </w:r>
      <w:r w:rsidR="000D60C5">
        <w:rPr>
          <w:lang w:val="nl-NL"/>
        </w:rPr>
        <w:t xml:space="preserve">Quasar Technologies op wat later Troll Tech werd en uiteindelijk </w:t>
      </w:r>
      <w:r>
        <w:rPr>
          <w:lang w:val="nl-NL"/>
        </w:rPr>
        <w:t>Trolltech</w:t>
      </w:r>
      <w:r w:rsidR="0074603A">
        <w:rPr>
          <w:lang w:val="nl-NL"/>
        </w:rPr>
        <w:t>. In 2006 volgde de beursgang en in 2008 werd het bedrijf overgenomen door Nokia voor 106 miljoen Euro. Het bedrijf werd omgedoopt tot Qt Software en later tot Qt Development Frameworks. Nokia verkocht in 2011 en 2012 de hele portfolio aan Digia. In 2014 richtte Digia de Qt Company op en in 2016 volgde de beursgang.</w:t>
      </w:r>
    </w:p>
    <w:p w14:paraId="40C1EE34" w14:textId="171A0CBA" w:rsidR="000D60C5" w:rsidRDefault="000D60C5" w:rsidP="00897927">
      <w:pPr>
        <w:rPr>
          <w:lang w:val="nl-NL"/>
        </w:rPr>
      </w:pPr>
      <w:r>
        <w:rPr>
          <w:lang w:val="nl-NL"/>
        </w:rPr>
        <w:t xml:space="preserve">Qt maakte oorspronkelijk gebruik van </w:t>
      </w:r>
      <w:r w:rsidR="0031299D">
        <w:rPr>
          <w:lang w:val="nl-NL"/>
        </w:rPr>
        <w:t xml:space="preserve">de eigen </w:t>
      </w:r>
      <w:r w:rsidR="0031299D" w:rsidRPr="0031299D">
        <w:rPr>
          <w:lang w:val="nl-NL"/>
        </w:rPr>
        <w:t>Qt Free Edition License</w:t>
      </w:r>
      <w:r w:rsidR="0031299D">
        <w:rPr>
          <w:lang w:val="nl-NL"/>
        </w:rPr>
        <w:t xml:space="preserve">. Versie 2.0 lanceerde onder de Q Public License maar geen van beide licenties </w:t>
      </w:r>
      <w:r w:rsidR="001B6325">
        <w:rPr>
          <w:lang w:val="nl-NL"/>
        </w:rPr>
        <w:t>bleken echt</w:t>
      </w:r>
      <w:r w:rsidR="0031299D">
        <w:rPr>
          <w:lang w:val="nl-NL"/>
        </w:rPr>
        <w:t xml:space="preserve"> compatibel met de GPL.</w:t>
      </w:r>
      <w:r w:rsidR="002E230D">
        <w:rPr>
          <w:lang w:val="nl-NL"/>
        </w:rPr>
        <w:t xml:space="preserve"> Dit werd pas echt een probleem toen KDE, gebaseerd op Qt, aan populariteit begon te winnen en de open source gemeenschap vreesde dat deze toch wel zeer populaire desktop omgeving een gesloten karakter zou krijgen.</w:t>
      </w:r>
      <w:r w:rsidR="00DC6932">
        <w:rPr>
          <w:lang w:val="nl-NL"/>
        </w:rPr>
        <w:t xml:space="preserve"> In 2000 lanceerde Qt versie 2.2 onder de GPL v2 licentie. Verder werden er speciale afspraken gemaakt met de KDE gemeenschap waardoor het open karakter van de desktop in stand kon blijven. Het bekendste KDE project, de Plasma Desktop wordt tot vandaag gebouwd met Qt.</w:t>
      </w:r>
    </w:p>
    <w:p w14:paraId="59259202" w14:textId="1B42C51B" w:rsidR="005E4E05" w:rsidRDefault="005E4E05" w:rsidP="009D702A">
      <w:pPr>
        <w:rPr>
          <w:lang w:val="nl-NL"/>
        </w:rPr>
      </w:pPr>
      <w:commentRangeStart w:id="7"/>
      <w:r>
        <w:rPr>
          <w:lang w:val="nl-NL"/>
        </w:rPr>
        <w:t>Qt</w:t>
      </w:r>
      <w:commentRangeEnd w:id="7"/>
      <w:r w:rsidR="00E5077E">
        <w:rPr>
          <w:rStyle w:val="CommentReference"/>
        </w:rPr>
        <w:commentReference w:id="7"/>
      </w:r>
      <w:r>
        <w:rPr>
          <w:lang w:val="nl-NL"/>
        </w:rPr>
        <w:t xml:space="preserve"> is een verzamelterm voor enkele verschillende </w:t>
      </w:r>
      <w:r w:rsidR="00AC7AE2">
        <w:rPr>
          <w:lang w:val="nl-NL"/>
        </w:rPr>
        <w:t>technologieën</w:t>
      </w:r>
      <w:r>
        <w:rPr>
          <w:lang w:val="nl-NL"/>
        </w:rPr>
        <w:t>:</w:t>
      </w:r>
    </w:p>
    <w:p w14:paraId="237E8DDA" w14:textId="3CEDC282" w:rsidR="005E4E05" w:rsidRDefault="005E4E05" w:rsidP="005E4E05">
      <w:pPr>
        <w:pStyle w:val="ListParagraph"/>
        <w:numPr>
          <w:ilvl w:val="0"/>
          <w:numId w:val="1"/>
        </w:numPr>
        <w:rPr>
          <w:lang w:val="nl-NL"/>
        </w:rPr>
      </w:pPr>
      <w:r>
        <w:rPr>
          <w:lang w:val="nl-NL"/>
        </w:rPr>
        <w:t>Qt/Qt Core: Dit is het framework dat bovenop C++ draait. Het biedt een enorme waaier aan functionaliteiten die bij het compilatieproces worden vertaald naar C++ en zo naar een applicatie die zowat overal kan draaien.</w:t>
      </w:r>
    </w:p>
    <w:p w14:paraId="084BB84B" w14:textId="5BE39D02" w:rsidR="005E4E05" w:rsidRDefault="005E4E05" w:rsidP="005E4E05">
      <w:pPr>
        <w:pStyle w:val="ListParagraph"/>
        <w:numPr>
          <w:ilvl w:val="0"/>
          <w:numId w:val="1"/>
        </w:numPr>
        <w:rPr>
          <w:lang w:val="nl-NL"/>
        </w:rPr>
      </w:pPr>
      <w:r>
        <w:rPr>
          <w:lang w:val="nl-NL"/>
        </w:rPr>
        <w:t xml:space="preserve">QML: </w:t>
      </w:r>
      <w:r w:rsidR="00D75135">
        <w:rPr>
          <w:lang w:val="nl-NL"/>
        </w:rPr>
        <w:t>De Qt Modeling Language is zowel een taal als een library die bovenop het Qt Core framework draait. Het voorziet een declaratieve syntax om componenten aan te maken waarbij je kan kiezen om met JavaScript of C++ de koppeling te leggen met onderliggende datastructuren.</w:t>
      </w:r>
      <w:r w:rsidR="008703A9">
        <w:rPr>
          <w:lang w:val="nl-NL"/>
        </w:rPr>
        <w:t xml:space="preserve"> Een sterk argument om QML te gebruiken (ipv Qt Widgets) is dat het op elk systeem kan draaien dat een scherm heeft. Naast desktop en laptops is het ook perfect geschikt voor mobiele toestellen maar ook embedded devices zoals aanraakschermen voor koffiemachines of domotica apparaten.</w:t>
      </w:r>
    </w:p>
    <w:p w14:paraId="2FCACE20" w14:textId="7F99DD5C" w:rsidR="00D75135" w:rsidRPr="005E4E05" w:rsidRDefault="00D75135" w:rsidP="005E4E05">
      <w:pPr>
        <w:pStyle w:val="ListParagraph"/>
        <w:numPr>
          <w:ilvl w:val="0"/>
          <w:numId w:val="1"/>
        </w:numPr>
        <w:rPr>
          <w:lang w:val="nl-NL"/>
        </w:rPr>
      </w:pPr>
      <w:r>
        <w:rPr>
          <w:lang w:val="nl-NL"/>
        </w:rPr>
        <w:t>Qt Widgets: De voorloper van QML</w:t>
      </w:r>
      <w:r w:rsidR="00432437">
        <w:rPr>
          <w:lang w:val="nl-NL"/>
        </w:rPr>
        <w:t xml:space="preserve"> en voornamelijk geschikt voor het maken van desktopapplicaties.</w:t>
      </w:r>
    </w:p>
    <w:p w14:paraId="0C3C3A03" w14:textId="460B460B" w:rsidR="009D702A" w:rsidRDefault="009D702A" w:rsidP="00F27186">
      <w:pPr>
        <w:pStyle w:val="Heading1"/>
        <w:rPr>
          <w:lang w:val="nl-NL"/>
        </w:rPr>
      </w:pPr>
      <w:bookmarkStart w:id="8" w:name="_Toc137137904"/>
      <w:r>
        <w:rPr>
          <w:lang w:val="nl-NL"/>
        </w:rPr>
        <w:lastRenderedPageBreak/>
        <w:t>Aan de slag</w:t>
      </w:r>
      <w:bookmarkEnd w:id="8"/>
    </w:p>
    <w:p w14:paraId="0ADCF613" w14:textId="4228177E" w:rsidR="00FA7F4D" w:rsidRDefault="008703A9" w:rsidP="009D702A">
      <w:pPr>
        <w:rPr>
          <w:lang w:val="nl-NL"/>
        </w:rPr>
      </w:pPr>
      <w:r>
        <w:rPr>
          <w:lang w:val="nl-NL"/>
        </w:rPr>
        <w:t>Je kan en mag Qt gratis gebruiken onder een open source licentie (LGPLv3, GPLv2 of GPLv3).</w:t>
      </w:r>
      <w:r w:rsidR="00FA7F4D">
        <w:rPr>
          <w:lang w:val="nl-NL"/>
        </w:rPr>
        <w:t xml:space="preserve"> Verwacht wordt dat de waarde die je voor jezelf of organisatie</w:t>
      </w:r>
      <w:r w:rsidR="00CB0255">
        <w:rPr>
          <w:lang w:val="nl-NL"/>
        </w:rPr>
        <w:t xml:space="preserve"> creëert,</w:t>
      </w:r>
      <w:r w:rsidR="00FA7F4D">
        <w:rPr>
          <w:lang w:val="nl-NL"/>
        </w:rPr>
        <w:t xml:space="preserve"> terugbetaalt door bij te dragen aan de open source gemeenschap of door een licentie</w:t>
      </w:r>
      <w:r w:rsidR="00CB0255">
        <w:rPr>
          <w:lang w:val="nl-NL"/>
        </w:rPr>
        <w:t xml:space="preserve"> voor een van de Tools</w:t>
      </w:r>
      <w:r w:rsidR="00FA7F4D">
        <w:rPr>
          <w:lang w:val="nl-NL"/>
        </w:rPr>
        <w:t xml:space="preserve"> aan te schaffen.</w:t>
      </w:r>
    </w:p>
    <w:p w14:paraId="24E37092" w14:textId="29FE8319" w:rsidR="00302013" w:rsidRDefault="00FA7F4D" w:rsidP="00302013">
      <w:pPr>
        <w:rPr>
          <w:lang w:val="nl-NL"/>
        </w:rPr>
      </w:pPr>
      <w:r>
        <w:rPr>
          <w:lang w:val="nl-NL"/>
        </w:rPr>
        <w:t>Qt steekt de installatietool voor hun gratis software niet ver weg maar ze is misschien niet direct te vinden. Vast staat wel dat je een account moet</w:t>
      </w:r>
      <w:r w:rsidR="008703A9">
        <w:rPr>
          <w:lang w:val="nl-NL"/>
        </w:rPr>
        <w:t xml:space="preserve"> aanmaken.</w:t>
      </w:r>
      <w:r>
        <w:rPr>
          <w:lang w:val="nl-NL"/>
        </w:rPr>
        <w:t xml:space="preserve"> Dit kan via de website zelf (</w:t>
      </w:r>
      <w:r w:rsidRPr="00FA7F4D">
        <w:rPr>
          <w:lang w:val="nl-NL"/>
        </w:rPr>
        <w:t>https://login.qt.io/register</w:t>
      </w:r>
      <w:r>
        <w:rPr>
          <w:lang w:val="nl-NL"/>
        </w:rPr>
        <w:t xml:space="preserve">). Eens geregistreerd kan je terecht op </w:t>
      </w:r>
      <w:r w:rsidRPr="00FA7F4D">
        <w:rPr>
          <w:lang w:val="nl-NL"/>
        </w:rPr>
        <w:t>https://www.qt.io/download-open-source</w:t>
      </w:r>
      <w:r>
        <w:rPr>
          <w:lang w:val="nl-NL"/>
        </w:rPr>
        <w:t xml:space="preserve"> waar je meer kan lezen over de open source filosofie. Wat je dan nodig hebt is de Qt </w:t>
      </w:r>
      <w:r w:rsidR="00302013">
        <w:rPr>
          <w:lang w:val="nl-NL"/>
        </w:rPr>
        <w:t>O</w:t>
      </w:r>
      <w:r>
        <w:rPr>
          <w:lang w:val="nl-NL"/>
        </w:rPr>
        <w:t xml:space="preserve">nline </w:t>
      </w:r>
      <w:r w:rsidR="00302013">
        <w:rPr>
          <w:lang w:val="nl-NL"/>
        </w:rPr>
        <w:t>I</w:t>
      </w:r>
      <w:r>
        <w:rPr>
          <w:lang w:val="nl-NL"/>
        </w:rPr>
        <w:t>nstaller.</w:t>
      </w:r>
    </w:p>
    <w:p w14:paraId="0DF8C5AA" w14:textId="1A78AC30" w:rsidR="00FA7F4D" w:rsidRDefault="00FA7F4D" w:rsidP="00FA7F4D">
      <w:pPr>
        <w:rPr>
          <w:lang w:val="nl-NL"/>
        </w:rPr>
      </w:pPr>
      <w:r>
        <w:rPr>
          <w:lang w:val="nl-NL"/>
        </w:rPr>
        <w:t xml:space="preserve">De installatietool </w:t>
      </w:r>
      <w:r w:rsidR="004357BC">
        <w:rPr>
          <w:lang w:val="nl-NL"/>
        </w:rPr>
        <w:t>biedt de mogelijkheid om volgende applicaties te installeren:</w:t>
      </w:r>
    </w:p>
    <w:p w14:paraId="22726DF4" w14:textId="5F632C69" w:rsidR="004357BC" w:rsidRPr="000D60C5" w:rsidRDefault="004357BC" w:rsidP="00FA7F4D">
      <w:pPr>
        <w:rPr>
          <w:lang w:val="nl-NL"/>
        </w:rPr>
      </w:pPr>
      <w:r w:rsidRPr="000D60C5">
        <w:rPr>
          <w:lang w:val="nl-NL"/>
        </w:rPr>
        <w:t>* Qt Design Studio</w:t>
      </w:r>
    </w:p>
    <w:p w14:paraId="7A80771F" w14:textId="0E6B601D" w:rsidR="004357BC" w:rsidRPr="000D60C5" w:rsidRDefault="004357BC" w:rsidP="00FA7F4D">
      <w:pPr>
        <w:rPr>
          <w:lang w:val="nl-NL"/>
        </w:rPr>
      </w:pPr>
      <w:r w:rsidRPr="000D60C5">
        <w:rPr>
          <w:lang w:val="nl-NL"/>
        </w:rPr>
        <w:t>* Qt</w:t>
      </w:r>
    </w:p>
    <w:p w14:paraId="22584233" w14:textId="15E69A9A" w:rsidR="004357BC" w:rsidRPr="000D60C5" w:rsidRDefault="004357BC" w:rsidP="00FA7F4D">
      <w:pPr>
        <w:rPr>
          <w:lang w:val="nl-NL"/>
        </w:rPr>
      </w:pPr>
      <w:r w:rsidRPr="000D60C5">
        <w:rPr>
          <w:lang w:val="nl-NL"/>
        </w:rPr>
        <w:t>* Developer and Designer Tools</w:t>
      </w:r>
    </w:p>
    <w:p w14:paraId="4AC5C88E" w14:textId="4025F16D" w:rsidR="004357BC" w:rsidRDefault="004357BC" w:rsidP="00FA7F4D">
      <w:pPr>
        <w:rPr>
          <w:lang w:val="nl-NL"/>
        </w:rPr>
      </w:pPr>
      <w:r>
        <w:rPr>
          <w:lang w:val="nl-NL"/>
        </w:rPr>
        <w:t xml:space="preserve">Als beginner heb je niet alles nodig. Elke ondersteunde versie van Qt is in zijn geheel tientallen gigabytes groot. De tool waarmee je Qt installeert kan je later opnieuw gebruiken </w:t>
      </w:r>
      <w:r w:rsidR="003C7BC2">
        <w:rPr>
          <w:lang w:val="nl-NL"/>
        </w:rPr>
        <w:t>om zaken toe te voegen of te updaten.</w:t>
      </w:r>
      <w:r w:rsidR="00140F2E">
        <w:rPr>
          <w:lang w:val="nl-NL"/>
        </w:rPr>
        <w:t xml:space="preserve"> </w:t>
      </w:r>
      <w:r w:rsidR="003C7BC2">
        <w:rPr>
          <w:lang w:val="nl-NL"/>
        </w:rPr>
        <w:t>Voorlopig volstaat het volgende zaken aan te duiden:</w:t>
      </w:r>
    </w:p>
    <w:p w14:paraId="0AABA6DC" w14:textId="33655C09" w:rsidR="00140F2E" w:rsidRDefault="00140F2E" w:rsidP="00FA7F4D">
      <w:pPr>
        <w:rPr>
          <w:lang w:val="nl-NL"/>
        </w:rPr>
      </w:pPr>
      <w:r>
        <w:rPr>
          <w:lang w:val="nl-NL"/>
        </w:rPr>
        <w:t xml:space="preserve">Onder Qt kies je de versie die je wenst. Een veilige keuze is de laatste versie die beschikbaar is onder de Qt noemer (niet de Preview). Maak deze open </w:t>
      </w:r>
      <w:r w:rsidR="00DB5AFB">
        <w:rPr>
          <w:lang w:val="nl-NL"/>
        </w:rPr>
        <w:t xml:space="preserve">om </w:t>
      </w:r>
      <w:r w:rsidR="004F23A1">
        <w:rPr>
          <w:lang w:val="nl-NL"/>
        </w:rPr>
        <w:t>de workloads te kiezen die je wil gebruiken.</w:t>
      </w:r>
      <w:r>
        <w:rPr>
          <w:noProof/>
          <w:lang w:val="nl-NL"/>
        </w:rPr>
        <w:drawing>
          <wp:inline distT="0" distB="0" distL="0" distR="0" wp14:anchorId="0AC47F91" wp14:editId="432EC928">
            <wp:extent cx="6858000" cy="1816735"/>
            <wp:effectExtent l="0" t="0" r="0" b="0"/>
            <wp:docPr id="1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6-03 at 18.27.14.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1816735"/>
                    </a:xfrm>
                    <a:prstGeom prst="rect">
                      <a:avLst/>
                    </a:prstGeom>
                  </pic:spPr>
                </pic:pic>
              </a:graphicData>
            </a:graphic>
          </wp:inline>
        </w:drawing>
      </w:r>
    </w:p>
    <w:p w14:paraId="3CDFEF94" w14:textId="34D4BD1E" w:rsidR="004F23A1" w:rsidRDefault="004F23A1" w:rsidP="00FA7F4D">
      <w:pPr>
        <w:rPr>
          <w:lang w:val="nl-NL"/>
        </w:rPr>
      </w:pPr>
      <w:r>
        <w:rPr>
          <w:lang w:val="nl-NL"/>
        </w:rPr>
        <w:t>Onderaan de verschillende versies van Qt vind je "Developer and Designer Tools" terug. Kies hieruit de Qt Creator, CMake en Ninja, een generator voor CMake.</w:t>
      </w:r>
      <w:r>
        <w:rPr>
          <w:noProof/>
          <w:lang w:val="nl-NL"/>
        </w:rPr>
        <w:drawing>
          <wp:inline distT="0" distB="0" distL="0" distR="0" wp14:anchorId="27F83967" wp14:editId="055CD483">
            <wp:extent cx="6858000" cy="1769745"/>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6-03 at 18.39.12.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1769745"/>
                    </a:xfrm>
                    <a:prstGeom prst="rect">
                      <a:avLst/>
                    </a:prstGeom>
                  </pic:spPr>
                </pic:pic>
              </a:graphicData>
            </a:graphic>
          </wp:inline>
        </w:drawing>
      </w:r>
    </w:p>
    <w:p w14:paraId="6FAFB7EE" w14:textId="1A6E0E3F" w:rsidR="003C7BC2" w:rsidRDefault="003C7BC2" w:rsidP="00FA7F4D">
      <w:pPr>
        <w:rPr>
          <w:lang w:val="nl-NL"/>
        </w:rPr>
      </w:pPr>
      <w:r>
        <w:rPr>
          <w:lang w:val="nl-NL"/>
        </w:rPr>
        <w:lastRenderedPageBreak/>
        <w:t xml:space="preserve">We kiezen niet voor Qt Design Studio maar voor Qt Creator. Design Studio is zeker geschikt voor het ontwikkelen van gebruikersinterfaces maar voor eenvoudige applicaties volstaat de Qt Creator. </w:t>
      </w:r>
    </w:p>
    <w:p w14:paraId="5333718C" w14:textId="49C56587" w:rsidR="006062B7" w:rsidRDefault="004F23A1" w:rsidP="00FA7F4D">
      <w:pPr>
        <w:rPr>
          <w:lang w:val="nl-NL"/>
        </w:rPr>
      </w:pPr>
      <w:r>
        <w:rPr>
          <w:lang w:val="nl-NL"/>
        </w:rPr>
        <w:t>Start Qt Creator wanneer de installatie is voltooid</w:t>
      </w:r>
      <w:r w:rsidR="000D3499">
        <w:rPr>
          <w:lang w:val="nl-NL"/>
        </w:rPr>
        <w:t>.</w:t>
      </w:r>
      <w:r w:rsidR="006062B7">
        <w:rPr>
          <w:noProof/>
          <w:lang w:val="nl-NL"/>
        </w:rPr>
        <w:drawing>
          <wp:inline distT="0" distB="0" distL="0" distR="0" wp14:anchorId="50D76153" wp14:editId="07EA6CBD">
            <wp:extent cx="6858000" cy="428307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06-01 at 22.11.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283075"/>
                    </a:xfrm>
                    <a:prstGeom prst="rect">
                      <a:avLst/>
                    </a:prstGeom>
                  </pic:spPr>
                </pic:pic>
              </a:graphicData>
            </a:graphic>
          </wp:inline>
        </w:drawing>
      </w:r>
    </w:p>
    <w:p w14:paraId="32D001B8" w14:textId="0EDE6720" w:rsidR="009D702A" w:rsidRDefault="00196E56" w:rsidP="00F27186">
      <w:pPr>
        <w:pStyle w:val="Heading1"/>
        <w:rPr>
          <w:lang w:val="nl-NL"/>
        </w:rPr>
      </w:pPr>
      <w:bookmarkStart w:id="9" w:name="_Toc137137905"/>
      <w:r>
        <w:rPr>
          <w:lang w:val="nl-NL"/>
        </w:rPr>
        <w:lastRenderedPageBreak/>
        <w:t>Hello QML</w:t>
      </w:r>
      <w:bookmarkEnd w:id="9"/>
    </w:p>
    <w:p w14:paraId="4CB56798" w14:textId="439517F8" w:rsidR="00196E56" w:rsidRDefault="004557C2" w:rsidP="009D702A">
      <w:pPr>
        <w:rPr>
          <w:lang w:val="nl-NL"/>
        </w:rPr>
      </w:pPr>
      <w:r>
        <w:rPr>
          <w:lang w:val="nl-NL"/>
        </w:rPr>
        <w:t>Start</w:t>
      </w:r>
      <w:r w:rsidR="00196E56">
        <w:rPr>
          <w:lang w:val="nl-NL"/>
        </w:rPr>
        <w:t xml:space="preserve"> een nieuw project door op Create Project te klikken</w:t>
      </w:r>
      <w:r w:rsidR="000D3499">
        <w:rPr>
          <w:lang w:val="nl-NL"/>
        </w:rPr>
        <w:t>.</w:t>
      </w:r>
      <w:r w:rsidR="00196E56">
        <w:rPr>
          <w:noProof/>
          <w:lang w:val="nl-NL"/>
        </w:rPr>
        <w:drawing>
          <wp:inline distT="0" distB="0" distL="0" distR="0" wp14:anchorId="61D442C0" wp14:editId="45872CC5">
            <wp:extent cx="5943600" cy="3733165"/>
            <wp:effectExtent l="0" t="0" r="0"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6-01 at 22.13.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7761372B" w14:textId="318565B8" w:rsidR="00196E56" w:rsidRDefault="00196E56" w:rsidP="009D702A">
      <w:pPr>
        <w:rPr>
          <w:lang w:val="nl-NL"/>
        </w:rPr>
      </w:pPr>
      <w:r>
        <w:rPr>
          <w:lang w:val="nl-NL"/>
        </w:rPr>
        <w:t>Kies voor een Qt Quick Application. Je kan zien dat Qt niet exclusief met C++ werkt maar ook Python ondersteunt. Zoals eerder aangehaald zouden we in dit project ook JavaScript kunnen gebruiken om logica toe te voegen aan de applicatie.</w:t>
      </w:r>
    </w:p>
    <w:p w14:paraId="6D32572F" w14:textId="7EF9789D" w:rsidR="00CA4C7C" w:rsidRDefault="004557C2" w:rsidP="009D702A">
      <w:pPr>
        <w:rPr>
          <w:lang w:val="nl-NL"/>
        </w:rPr>
      </w:pPr>
      <w:r>
        <w:rPr>
          <w:lang w:val="nl-NL"/>
        </w:rPr>
        <w:t>Kies</w:t>
      </w:r>
      <w:r w:rsidR="00196E56">
        <w:rPr>
          <w:lang w:val="nl-NL"/>
        </w:rPr>
        <w:t xml:space="preserve"> een geschikte naam en pad voor het opslaan van het project en klikken op Next. Nu volgt de keuze voor een "Build System".</w:t>
      </w:r>
      <w:r w:rsidR="00CA4C7C">
        <w:rPr>
          <w:noProof/>
          <w:lang w:val="nl-NL"/>
        </w:rPr>
        <w:drawing>
          <wp:inline distT="0" distB="0" distL="0" distR="0" wp14:anchorId="6936A6BA" wp14:editId="021821C4">
            <wp:extent cx="5943600" cy="147447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6-01 at 22.16.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74470"/>
                    </a:xfrm>
                    <a:prstGeom prst="rect">
                      <a:avLst/>
                    </a:prstGeom>
                  </pic:spPr>
                </pic:pic>
              </a:graphicData>
            </a:graphic>
          </wp:inline>
        </w:drawing>
      </w:r>
    </w:p>
    <w:p w14:paraId="0F4C5140" w14:textId="72096346" w:rsidR="00CA4C7C" w:rsidRDefault="00CA4C7C" w:rsidP="009D702A">
      <w:pPr>
        <w:rPr>
          <w:lang w:val="nl-NL"/>
        </w:rPr>
      </w:pPr>
      <w:r>
        <w:rPr>
          <w:lang w:val="nl-NL"/>
        </w:rPr>
        <w:t>Een build system bepaalt het proces om software te compileren en klaar te stomen voor gebruik door executables of libraries te maken.</w:t>
      </w:r>
    </w:p>
    <w:p w14:paraId="659C16A3" w14:textId="6546E89E" w:rsidR="00196E56" w:rsidRDefault="00CA4C7C" w:rsidP="009D702A">
      <w:pPr>
        <w:rPr>
          <w:lang w:val="nl-NL"/>
        </w:rPr>
      </w:pPr>
      <w:r>
        <w:rPr>
          <w:lang w:val="nl-NL"/>
        </w:rPr>
        <w:t>Sinds Qt 6 is CMake de standaard. Andere keuzes die je zal zien zijn Qbs of Qmake. Qt besloot in 2018 en 2019 geen nieuwe functionaliteiten toe te voegen aan de twee laatste en volledig in te zetten op</w:t>
      </w:r>
      <w:r w:rsidR="00265D1A">
        <w:rPr>
          <w:lang w:val="nl-NL"/>
        </w:rPr>
        <w:t xml:space="preserve"> ondersteuning voor </w:t>
      </w:r>
      <w:r>
        <w:rPr>
          <w:lang w:val="nl-NL"/>
        </w:rPr>
        <w:t xml:space="preserve"> CMake.</w:t>
      </w:r>
    </w:p>
    <w:p w14:paraId="4B7BC29E" w14:textId="1A7A2E49" w:rsidR="00CA4C7C" w:rsidRDefault="00CA4C7C" w:rsidP="009D702A">
      <w:pPr>
        <w:rPr>
          <w:lang w:val="nl-NL"/>
        </w:rPr>
      </w:pPr>
      <w:r>
        <w:rPr>
          <w:lang w:val="nl-NL"/>
        </w:rPr>
        <w:lastRenderedPageBreak/>
        <w:t>In het Details venster kan je kiezen om het project ook geschikt te maken voor gebruik in de Design Studio en ondersteuning voor een virtueel toetsenbord mogelijk te maken. Voor deze demo is geen van beide vereist.</w:t>
      </w:r>
    </w:p>
    <w:p w14:paraId="5EE1975C" w14:textId="1E640AA7" w:rsidR="00CA4C7C" w:rsidRDefault="00CA4C7C" w:rsidP="009D702A">
      <w:pPr>
        <w:rPr>
          <w:lang w:val="nl-NL"/>
        </w:rPr>
      </w:pPr>
      <w:r>
        <w:rPr>
          <w:lang w:val="nl-NL"/>
        </w:rPr>
        <w:t>Het volgende venster spreekt over de kit waarmee de applicatie zal worden uitgerust. Kits kan je vergelijken met ontwikkelomgevingen of environments. De standaard keuzes zullen o.a. een Build en Release environment voorzien voor het project.</w:t>
      </w:r>
      <w:r>
        <w:rPr>
          <w:noProof/>
          <w:lang w:val="nl-NL"/>
        </w:rPr>
        <w:drawing>
          <wp:inline distT="0" distB="0" distL="0" distR="0" wp14:anchorId="552F5D20" wp14:editId="79C9DF5A">
            <wp:extent cx="5943600" cy="2894330"/>
            <wp:effectExtent l="0" t="0" r="0" b="127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6-01 at 22.27.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405270BA" w14:textId="25A0A198" w:rsidR="00D678E6" w:rsidRDefault="00EF201A" w:rsidP="009D702A">
      <w:pPr>
        <w:rPr>
          <w:lang w:val="nl-NL"/>
        </w:rPr>
      </w:pPr>
      <w:r>
        <w:rPr>
          <w:lang w:val="nl-NL"/>
        </w:rPr>
        <w:t>Wijzig</w:t>
      </w:r>
      <w:r w:rsidR="00D678E6">
        <w:rPr>
          <w:lang w:val="nl-NL"/>
        </w:rPr>
        <w:t xml:space="preserve"> hieraan niets en voltooien de wizard. De editor wordt nu zichtbaar met daarin Main.qml.</w:t>
      </w:r>
      <w:r w:rsidR="00D678E6">
        <w:rPr>
          <w:noProof/>
          <w:lang w:val="nl-NL"/>
        </w:rPr>
        <w:drawing>
          <wp:inline distT="0" distB="0" distL="0" distR="0" wp14:anchorId="7049FCEB" wp14:editId="3F03FFBE">
            <wp:extent cx="5943600" cy="276923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6-01 at 22.31.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4789CA90" w14:textId="2A31EA7D" w:rsidR="00D678E6" w:rsidRDefault="00D678E6" w:rsidP="009D702A">
      <w:pPr>
        <w:rPr>
          <w:lang w:val="nl-NL"/>
        </w:rPr>
      </w:pPr>
      <w:r>
        <w:rPr>
          <w:lang w:val="nl-NL"/>
        </w:rPr>
        <w:t>Voeg nu volgende code toe tussen regel 8 en 9 (voor de sluitende accolade):</w:t>
      </w:r>
    </w:p>
    <w:tbl>
      <w:tblPr>
        <w:tblStyle w:val="TableGrid"/>
        <w:tblW w:w="0" w:type="auto"/>
        <w:tblLook w:val="04A0" w:firstRow="1" w:lastRow="0" w:firstColumn="1" w:lastColumn="0" w:noHBand="0" w:noVBand="1"/>
      </w:tblPr>
      <w:tblGrid>
        <w:gridCol w:w="9350"/>
      </w:tblGrid>
      <w:tr w:rsidR="00D678E6" w14:paraId="64585C72" w14:textId="77777777" w:rsidTr="00D678E6">
        <w:tc>
          <w:tcPr>
            <w:tcW w:w="9350" w:type="dxa"/>
          </w:tcPr>
          <w:p w14:paraId="42217E21" w14:textId="10FF96F4" w:rsidR="00D678E6" w:rsidRPr="00D678E6" w:rsidRDefault="00D678E6" w:rsidP="000D3499">
            <w:pPr>
              <w:pStyle w:val="NoSpacing"/>
              <w:rPr>
                <w:lang w:val="nl-NL"/>
              </w:rPr>
            </w:pPr>
            <w:r w:rsidRPr="00D678E6">
              <w:rPr>
                <w:lang w:val="nl-NL"/>
              </w:rPr>
              <w:t>Rectangle {</w:t>
            </w:r>
          </w:p>
          <w:p w14:paraId="19F09C05" w14:textId="7F139836" w:rsidR="00D678E6" w:rsidRPr="00D678E6" w:rsidRDefault="00D678E6" w:rsidP="000D3499">
            <w:pPr>
              <w:pStyle w:val="NoSpacing"/>
              <w:rPr>
                <w:lang w:val="nl-NL"/>
              </w:rPr>
            </w:pPr>
            <w:r w:rsidRPr="00D678E6">
              <w:rPr>
                <w:lang w:val="nl-NL"/>
              </w:rPr>
              <w:t xml:space="preserve">    anchors.fill: parent</w:t>
            </w:r>
          </w:p>
          <w:p w14:paraId="3E9E3219" w14:textId="003086FE" w:rsidR="00D678E6" w:rsidRPr="00D678E6" w:rsidRDefault="00D678E6" w:rsidP="000D3499">
            <w:pPr>
              <w:pStyle w:val="NoSpacing"/>
              <w:rPr>
                <w:lang w:val="nl-NL"/>
              </w:rPr>
            </w:pPr>
            <w:r w:rsidRPr="00D678E6">
              <w:rPr>
                <w:lang w:val="nl-NL"/>
              </w:rPr>
              <w:t xml:space="preserve">    Text {</w:t>
            </w:r>
          </w:p>
          <w:p w14:paraId="55F4D175" w14:textId="19E39030" w:rsidR="00D678E6" w:rsidRPr="00D678E6" w:rsidRDefault="00D678E6" w:rsidP="000D3499">
            <w:pPr>
              <w:pStyle w:val="NoSpacing"/>
              <w:rPr>
                <w:lang w:val="nl-NL"/>
              </w:rPr>
            </w:pPr>
            <w:r w:rsidRPr="00D678E6">
              <w:rPr>
                <w:lang w:val="nl-NL"/>
              </w:rPr>
              <w:t xml:space="preserve">        anchors.centerIn: parent</w:t>
            </w:r>
          </w:p>
          <w:p w14:paraId="7D4C426E" w14:textId="1031796D" w:rsidR="00D678E6" w:rsidRDefault="00D678E6" w:rsidP="000D3499">
            <w:pPr>
              <w:pStyle w:val="NoSpacing"/>
              <w:rPr>
                <w:lang w:val="nl-NL"/>
              </w:rPr>
            </w:pPr>
            <w:r w:rsidRPr="00D678E6">
              <w:rPr>
                <w:lang w:val="nl-NL"/>
              </w:rPr>
              <w:t xml:space="preserve">        text: "Hello QML"</w:t>
            </w:r>
          </w:p>
          <w:p w14:paraId="66EE7055" w14:textId="719D6514" w:rsidR="00D678E6" w:rsidRDefault="00D678E6" w:rsidP="000D3499">
            <w:pPr>
              <w:pStyle w:val="NoSpacing"/>
              <w:rPr>
                <w:lang w:val="nl-NL"/>
              </w:rPr>
            </w:pPr>
            <w:r>
              <w:rPr>
                <w:lang w:val="nl-NL"/>
              </w:rPr>
              <w:t>}</w:t>
            </w:r>
          </w:p>
        </w:tc>
      </w:tr>
    </w:tbl>
    <w:p w14:paraId="57FD9287" w14:textId="45E0F25F" w:rsidR="00D678E6" w:rsidRDefault="00D678E6" w:rsidP="009D702A">
      <w:pPr>
        <w:rPr>
          <w:lang w:val="nl-NL"/>
        </w:rPr>
      </w:pPr>
      <w:r>
        <w:rPr>
          <w:lang w:val="nl-NL"/>
        </w:rPr>
        <w:lastRenderedPageBreak/>
        <w:t>Wanneer je onderaan links op de groene pijl klikt, start je applicatie en het venster (de Window).</w:t>
      </w:r>
    </w:p>
    <w:p w14:paraId="6B32FF2F" w14:textId="70947964" w:rsidR="00D678E6" w:rsidRDefault="00D678E6" w:rsidP="009D702A">
      <w:pPr>
        <w:rPr>
          <w:lang w:val="nl-NL"/>
        </w:rPr>
      </w:pPr>
      <w:r>
        <w:rPr>
          <w:noProof/>
          <w:lang w:val="nl-NL"/>
        </w:rPr>
        <w:drawing>
          <wp:inline distT="0" distB="0" distL="0" distR="0" wp14:anchorId="6681B884" wp14:editId="582CB322">
            <wp:extent cx="5943600" cy="2386965"/>
            <wp:effectExtent l="0" t="0" r="0" b="63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6-01 at 22.38.4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0B01EA31" w14:textId="3D685A24" w:rsidR="006D3824" w:rsidRDefault="006D3824" w:rsidP="009D702A">
      <w:pPr>
        <w:rPr>
          <w:lang w:val="nl-NL"/>
        </w:rPr>
      </w:pPr>
      <w:r>
        <w:rPr>
          <w:lang w:val="nl-NL"/>
        </w:rPr>
        <w:t>QML code schrijf je in een boomstructuur. Het Window element is de root of parent van de applicatie. Elk element heeft attributen zoals width</w:t>
      </w:r>
      <w:r w:rsidR="00DD15DE">
        <w:rPr>
          <w:lang w:val="nl-NL"/>
        </w:rPr>
        <w:t>, height, anchors en meer en zo goed als elk element kan op zijn beurt kind-elementen bevatten (zoals het element Text in het element Rectangle).</w:t>
      </w:r>
    </w:p>
    <w:p w14:paraId="3A749B42" w14:textId="6D1EC128" w:rsidR="00DD15DE" w:rsidRDefault="00DD15DE" w:rsidP="009D702A">
      <w:pPr>
        <w:rPr>
          <w:lang w:val="nl-NL"/>
        </w:rPr>
      </w:pPr>
      <w:r>
        <w:rPr>
          <w:lang w:val="nl-NL"/>
        </w:rPr>
        <w:t xml:space="preserve">Een essentieel element voor het tonen van vormen is de Rectangle. QML kent geen andere basis vorm waarmee een vlak kan worden getekend. </w:t>
      </w:r>
      <w:r w:rsidR="009B02D9">
        <w:rPr>
          <w:lang w:val="nl-NL"/>
        </w:rPr>
        <w:t>Geef</w:t>
      </w:r>
      <w:r>
        <w:rPr>
          <w:lang w:val="nl-NL"/>
        </w:rPr>
        <w:t xml:space="preserve"> de Rectangle wat meer stijl met behulp van volgende code:</w:t>
      </w:r>
    </w:p>
    <w:tbl>
      <w:tblPr>
        <w:tblStyle w:val="TableGrid"/>
        <w:tblW w:w="0" w:type="auto"/>
        <w:tblLook w:val="04A0" w:firstRow="1" w:lastRow="0" w:firstColumn="1" w:lastColumn="0" w:noHBand="0" w:noVBand="1"/>
      </w:tblPr>
      <w:tblGrid>
        <w:gridCol w:w="9350"/>
      </w:tblGrid>
      <w:tr w:rsidR="00DD15DE" w14:paraId="0FE106E3" w14:textId="77777777" w:rsidTr="00DD15DE">
        <w:tc>
          <w:tcPr>
            <w:tcW w:w="9350" w:type="dxa"/>
          </w:tcPr>
          <w:p w14:paraId="64D10B69" w14:textId="77777777" w:rsidR="00DD15DE" w:rsidRPr="00DF0FA2" w:rsidRDefault="00DD15DE" w:rsidP="000D3499">
            <w:pPr>
              <w:pStyle w:val="NoSpacing"/>
              <w:rPr>
                <w:lang w:val="nl-NL"/>
              </w:rPr>
            </w:pPr>
            <w:r w:rsidRPr="00DD15DE">
              <w:rPr>
                <w:lang w:val="nl-NL"/>
              </w:rPr>
              <w:t xml:space="preserve">    </w:t>
            </w:r>
            <w:r w:rsidRPr="00DF0FA2">
              <w:rPr>
                <w:lang w:val="nl-NL"/>
              </w:rPr>
              <w:t>Rectangle {</w:t>
            </w:r>
          </w:p>
          <w:p w14:paraId="42AFB6A0" w14:textId="77777777" w:rsidR="00DD15DE" w:rsidRPr="00DF0FA2" w:rsidRDefault="00DD15DE" w:rsidP="000D3499">
            <w:pPr>
              <w:pStyle w:val="NoSpacing"/>
              <w:rPr>
                <w:lang w:val="nl-NL"/>
              </w:rPr>
            </w:pPr>
            <w:r w:rsidRPr="00DF0FA2">
              <w:rPr>
                <w:lang w:val="nl-NL"/>
              </w:rPr>
              <w:t xml:space="preserve">        width: 100</w:t>
            </w:r>
          </w:p>
          <w:p w14:paraId="69FDFF26" w14:textId="77777777" w:rsidR="00DD15DE" w:rsidRPr="00DF0FA2" w:rsidRDefault="00DD15DE" w:rsidP="000D3499">
            <w:pPr>
              <w:pStyle w:val="NoSpacing"/>
              <w:rPr>
                <w:lang w:val="nl-NL"/>
              </w:rPr>
            </w:pPr>
            <w:r w:rsidRPr="00DF0FA2">
              <w:rPr>
                <w:lang w:val="nl-NL"/>
              </w:rPr>
              <w:t xml:space="preserve">        height: 65</w:t>
            </w:r>
          </w:p>
          <w:p w14:paraId="50324BA4" w14:textId="77777777" w:rsidR="00DD15DE" w:rsidRPr="00DF0FA2" w:rsidRDefault="00DD15DE" w:rsidP="000D3499">
            <w:pPr>
              <w:pStyle w:val="NoSpacing"/>
              <w:rPr>
                <w:lang w:val="nl-NL"/>
              </w:rPr>
            </w:pPr>
            <w:r w:rsidRPr="00DF0FA2">
              <w:rPr>
                <w:lang w:val="nl-NL"/>
              </w:rPr>
              <w:t xml:space="preserve">        color: "#f0f0f0"</w:t>
            </w:r>
          </w:p>
          <w:p w14:paraId="348CAF91" w14:textId="77777777" w:rsidR="00DD15DE" w:rsidRPr="00DF0FA2" w:rsidRDefault="00DD15DE" w:rsidP="000D3499">
            <w:pPr>
              <w:pStyle w:val="NoSpacing"/>
              <w:rPr>
                <w:lang w:val="nl-NL"/>
              </w:rPr>
            </w:pPr>
            <w:r w:rsidRPr="00DF0FA2">
              <w:rPr>
                <w:lang w:val="nl-NL"/>
              </w:rPr>
              <w:t xml:space="preserve">        anchors.centerIn: parent</w:t>
            </w:r>
          </w:p>
          <w:p w14:paraId="1438111D" w14:textId="77777777" w:rsidR="00DD15DE" w:rsidRPr="00DF0FA2" w:rsidRDefault="00DD15DE" w:rsidP="000D3499">
            <w:pPr>
              <w:pStyle w:val="NoSpacing"/>
              <w:rPr>
                <w:lang w:val="nl-NL"/>
              </w:rPr>
            </w:pPr>
            <w:r w:rsidRPr="00DF0FA2">
              <w:rPr>
                <w:lang w:val="nl-NL"/>
              </w:rPr>
              <w:t xml:space="preserve">        Text {</w:t>
            </w:r>
          </w:p>
          <w:p w14:paraId="45F54B4B" w14:textId="77777777" w:rsidR="00DD15DE" w:rsidRPr="00DF0FA2" w:rsidRDefault="00DD15DE" w:rsidP="000D3499">
            <w:pPr>
              <w:pStyle w:val="NoSpacing"/>
              <w:rPr>
                <w:lang w:val="nl-NL"/>
              </w:rPr>
            </w:pPr>
            <w:r w:rsidRPr="00DF0FA2">
              <w:rPr>
                <w:lang w:val="nl-NL"/>
              </w:rPr>
              <w:t xml:space="preserve">            anchors.centerIn: parent</w:t>
            </w:r>
          </w:p>
          <w:p w14:paraId="6E565A34" w14:textId="77777777" w:rsidR="00DD15DE" w:rsidRPr="00DD15DE" w:rsidRDefault="00DD15DE" w:rsidP="000D3499">
            <w:pPr>
              <w:pStyle w:val="NoSpacing"/>
              <w:rPr>
                <w:lang w:val="nl-NL"/>
              </w:rPr>
            </w:pPr>
            <w:r w:rsidRPr="00DF0FA2">
              <w:rPr>
                <w:lang w:val="nl-NL"/>
              </w:rPr>
              <w:t xml:space="preserve">            </w:t>
            </w:r>
            <w:r w:rsidRPr="00DD15DE">
              <w:rPr>
                <w:lang w:val="nl-NL"/>
              </w:rPr>
              <w:t>text: "Hello QML"</w:t>
            </w:r>
          </w:p>
          <w:p w14:paraId="01CF748E" w14:textId="77777777" w:rsidR="00DD15DE" w:rsidRPr="00DD15DE" w:rsidRDefault="00DD15DE" w:rsidP="000D3499">
            <w:pPr>
              <w:pStyle w:val="NoSpacing"/>
              <w:rPr>
                <w:lang w:val="nl-NL"/>
              </w:rPr>
            </w:pPr>
            <w:r w:rsidRPr="00DD15DE">
              <w:rPr>
                <w:lang w:val="nl-NL"/>
              </w:rPr>
              <w:t xml:space="preserve">        }</w:t>
            </w:r>
          </w:p>
          <w:p w14:paraId="7595D388" w14:textId="0EB72236" w:rsidR="00DD15DE" w:rsidRDefault="00DD15DE" w:rsidP="000D3499">
            <w:pPr>
              <w:pStyle w:val="NoSpacing"/>
              <w:rPr>
                <w:lang w:val="nl-NL"/>
              </w:rPr>
            </w:pPr>
            <w:r w:rsidRPr="00DD15DE">
              <w:rPr>
                <w:lang w:val="nl-NL"/>
              </w:rPr>
              <w:t xml:space="preserve">    }</w:t>
            </w:r>
          </w:p>
        </w:tc>
      </w:tr>
    </w:tbl>
    <w:p w14:paraId="6B5B5A0D" w14:textId="500156F6" w:rsidR="00D47F7F" w:rsidRDefault="00DD15DE" w:rsidP="009D702A">
      <w:pPr>
        <w:rPr>
          <w:lang w:val="nl-NL"/>
        </w:rPr>
      </w:pPr>
      <w:r>
        <w:rPr>
          <w:lang w:val="nl-NL"/>
        </w:rPr>
        <w:t>Het resultaat, wanneer je terug op de groene knop klikt</w:t>
      </w:r>
      <w:r w:rsidR="002A2C45">
        <w:rPr>
          <w:lang w:val="nl-NL"/>
        </w:rPr>
        <w:t>,</w:t>
      </w:r>
      <w:r>
        <w:rPr>
          <w:lang w:val="nl-NL"/>
        </w:rPr>
        <w:t xml:space="preserve"> </w:t>
      </w:r>
      <w:r w:rsidR="002A2C45">
        <w:rPr>
          <w:lang w:val="nl-NL"/>
        </w:rPr>
        <w:t>valt dadelijk op</w:t>
      </w:r>
      <w:r>
        <w:rPr>
          <w:lang w:val="nl-NL"/>
        </w:rPr>
        <w:t>.</w:t>
      </w:r>
      <w:r>
        <w:rPr>
          <w:noProof/>
          <w:lang w:val="nl-NL"/>
        </w:rPr>
        <w:drawing>
          <wp:inline distT="0" distB="0" distL="0" distR="0" wp14:anchorId="7D641CC7" wp14:editId="77334F6F">
            <wp:extent cx="2957489" cy="2362200"/>
            <wp:effectExtent l="0" t="0" r="190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6-01 at 22.49.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8223" cy="2418697"/>
                    </a:xfrm>
                    <a:prstGeom prst="rect">
                      <a:avLst/>
                    </a:prstGeom>
                  </pic:spPr>
                </pic:pic>
              </a:graphicData>
            </a:graphic>
          </wp:inline>
        </w:drawing>
      </w:r>
    </w:p>
    <w:p w14:paraId="284DC28D" w14:textId="6DC1EFA4" w:rsidR="00D47F7F" w:rsidRDefault="00D47F7F" w:rsidP="009D702A">
      <w:pPr>
        <w:rPr>
          <w:lang w:val="nl-NL"/>
        </w:rPr>
      </w:pPr>
      <w:r>
        <w:rPr>
          <w:lang w:val="nl-NL"/>
        </w:rPr>
        <w:lastRenderedPageBreak/>
        <w:t xml:space="preserve">Het Qt framework voorziet een eigen manier om het </w:t>
      </w:r>
      <w:r w:rsidR="00E5077E">
        <w:rPr>
          <w:lang w:val="nl-NL"/>
        </w:rPr>
        <w:t>O</w:t>
      </w:r>
      <w:r>
        <w:rPr>
          <w:lang w:val="nl-NL"/>
        </w:rPr>
        <w:t>bserver patroon toe te passen: signals en slots. Een signal is een methode van een object dat een 'signaal' kan uitsturen. Dit signaal kan je opvangen via een 'slot' in een ander object (of hetzelfde object). Dat is op zich ook een methode.</w:t>
      </w:r>
    </w:p>
    <w:p w14:paraId="5EAA73E8" w14:textId="728614F9" w:rsidR="00D47F7F" w:rsidRDefault="00D47F7F" w:rsidP="009D702A">
      <w:pPr>
        <w:rPr>
          <w:lang w:val="nl-NL"/>
        </w:rPr>
      </w:pPr>
      <w:r>
        <w:rPr>
          <w:lang w:val="nl-NL"/>
        </w:rPr>
        <w:t>Een concreet voorbeeld hiervan vind</w:t>
      </w:r>
      <w:r w:rsidR="009B02D9">
        <w:rPr>
          <w:lang w:val="nl-NL"/>
        </w:rPr>
        <w:t xml:space="preserve"> je</w:t>
      </w:r>
      <w:r>
        <w:rPr>
          <w:lang w:val="nl-NL"/>
        </w:rPr>
        <w:t xml:space="preserve"> in de QNetworkAccessManager klasse. Deze heeft enkele signals waaronder 'finished'.</w:t>
      </w:r>
      <w:r w:rsidR="00D9086E">
        <w:rPr>
          <w:lang w:val="nl-NL"/>
        </w:rPr>
        <w:t xml:space="preserve"> Concreet kan je hiermee je eigen klasse bouwen. Je voorziet in jouw klasse een eigen slot die aan de slag gaat wanneer de QNetworkAccessManager het finished signaal uitstuurt. Dat finished signaal krijgt het op zijn beurt van een QNetworkReply object waarin de data van de request</w:t>
      </w:r>
      <w:r w:rsidR="00BE0E73">
        <w:rPr>
          <w:lang w:val="nl-NL"/>
        </w:rPr>
        <w:t xml:space="preserve"> te vinden is.</w:t>
      </w:r>
    </w:p>
    <w:p w14:paraId="56E0B155" w14:textId="50C6DC21" w:rsidR="00BE0E73" w:rsidRDefault="00BE0E73" w:rsidP="009D702A">
      <w:pPr>
        <w:rPr>
          <w:lang w:val="nl-NL"/>
        </w:rPr>
      </w:pPr>
      <w:r>
        <w:rPr>
          <w:lang w:val="nl-NL"/>
        </w:rPr>
        <w:t xml:space="preserve">Je verbindt een slot met een signal door middel van de static methode 'connect'. </w:t>
      </w:r>
    </w:p>
    <w:tbl>
      <w:tblPr>
        <w:tblStyle w:val="TableGrid"/>
        <w:tblW w:w="0" w:type="auto"/>
        <w:tblLook w:val="04A0" w:firstRow="1" w:lastRow="0" w:firstColumn="1" w:lastColumn="0" w:noHBand="0" w:noVBand="1"/>
      </w:tblPr>
      <w:tblGrid>
        <w:gridCol w:w="10790"/>
      </w:tblGrid>
      <w:tr w:rsidR="00BE0E73" w:rsidRPr="00E5077E" w14:paraId="1814713C" w14:textId="77777777" w:rsidTr="000D3499">
        <w:trPr>
          <w:trHeight w:val="556"/>
        </w:trPr>
        <w:tc>
          <w:tcPr>
            <w:tcW w:w="10790" w:type="dxa"/>
          </w:tcPr>
          <w:p w14:paraId="02C4BF65" w14:textId="77777777" w:rsidR="000D3499" w:rsidRPr="000D3499" w:rsidRDefault="000D3499" w:rsidP="000D3499">
            <w:pPr>
              <w:pStyle w:val="NoSpacing"/>
            </w:pPr>
            <w:r w:rsidRPr="000D3499">
              <w:t>QLabel *label = new QLabel;</w:t>
            </w:r>
          </w:p>
          <w:p w14:paraId="50EF3798" w14:textId="77777777" w:rsidR="000D3499" w:rsidRPr="000D3499" w:rsidRDefault="000D3499" w:rsidP="000D3499">
            <w:pPr>
              <w:pStyle w:val="NoSpacing"/>
            </w:pPr>
            <w:r w:rsidRPr="000D3499">
              <w:t>QScrollBar *scrollBar = new QScrollBar;</w:t>
            </w:r>
          </w:p>
          <w:p w14:paraId="527971ED" w14:textId="04349B04" w:rsidR="00BE0E73" w:rsidRPr="00BE0E73" w:rsidRDefault="000D3499" w:rsidP="000D3499">
            <w:pPr>
              <w:pStyle w:val="NoSpacing"/>
            </w:pPr>
            <w:r w:rsidRPr="000D3499">
              <w:t>QObject::connect(scrollBar, SIGNAL(valueChanged(int)), label, SLOT(setNum(int)));</w:t>
            </w:r>
          </w:p>
        </w:tc>
      </w:tr>
    </w:tbl>
    <w:p w14:paraId="77F7C310" w14:textId="3995309E" w:rsidR="00BE0E73" w:rsidRDefault="00BE0E73" w:rsidP="009D702A">
      <w:pPr>
        <w:rPr>
          <w:lang w:val="nl-NL"/>
        </w:rPr>
      </w:pPr>
      <w:r>
        <w:rPr>
          <w:lang w:val="nl-NL"/>
        </w:rPr>
        <w:t xml:space="preserve">Bovenstaande code zorgt er voor dat wanneer er binnen een scrollbar element gescrolld wordt, het label steeds de juiste locatie zal weergeven. De scrollbar 'emit' een signal genaamd valueChanged wanneer de waarde wijzigt. De slot op het label vangt </w:t>
      </w:r>
      <w:r w:rsidR="00277FF2">
        <w:rPr>
          <w:lang w:val="nl-NL"/>
        </w:rPr>
        <w:t>het signaal</w:t>
      </w:r>
      <w:r>
        <w:rPr>
          <w:lang w:val="nl-NL"/>
        </w:rPr>
        <w:t xml:space="preserve"> op.</w:t>
      </w:r>
      <w:r w:rsidR="00277FF2">
        <w:rPr>
          <w:lang w:val="nl-NL"/>
        </w:rPr>
        <w:t xml:space="preserve"> Hierdoor beschik je steeds over de recentste data in een object.</w:t>
      </w:r>
      <w:r w:rsidR="00F64621">
        <w:rPr>
          <w:lang w:val="nl-NL"/>
        </w:rPr>
        <w:t xml:space="preserve"> Nog een voorbeeld hiervan kan je in het hoofdstuk over C++ terug vinden.</w:t>
      </w:r>
    </w:p>
    <w:p w14:paraId="7ED37D19" w14:textId="7EAAB880" w:rsidR="00277FF2" w:rsidRDefault="00277FF2" w:rsidP="00F27186">
      <w:pPr>
        <w:pStyle w:val="Heading1"/>
        <w:rPr>
          <w:lang w:val="nl-NL"/>
        </w:rPr>
      </w:pPr>
      <w:bookmarkStart w:id="10" w:name="_Toc137137906"/>
      <w:r>
        <w:rPr>
          <w:lang w:val="nl-NL"/>
        </w:rPr>
        <w:lastRenderedPageBreak/>
        <w:t>JavaScript in QML</w:t>
      </w:r>
      <w:bookmarkEnd w:id="10"/>
    </w:p>
    <w:p w14:paraId="7674FC49" w14:textId="1F3E931B" w:rsidR="000551CD" w:rsidRDefault="000551CD" w:rsidP="009D702A">
      <w:pPr>
        <w:rPr>
          <w:lang w:val="nl-NL"/>
        </w:rPr>
      </w:pPr>
      <w:r>
        <w:rPr>
          <w:lang w:val="nl-NL"/>
        </w:rPr>
        <w:t>Je kan in QML heel eenvoudig JavaScript toevoegen</w:t>
      </w:r>
      <w:r w:rsidR="00F27186">
        <w:rPr>
          <w:lang w:val="nl-NL"/>
        </w:rPr>
        <w:t>:</w:t>
      </w:r>
    </w:p>
    <w:tbl>
      <w:tblPr>
        <w:tblStyle w:val="TableGrid"/>
        <w:tblW w:w="0" w:type="auto"/>
        <w:tblLook w:val="04A0" w:firstRow="1" w:lastRow="0" w:firstColumn="1" w:lastColumn="0" w:noHBand="0" w:noVBand="1"/>
      </w:tblPr>
      <w:tblGrid>
        <w:gridCol w:w="10790"/>
      </w:tblGrid>
      <w:tr w:rsidR="000551CD" w14:paraId="018C9F64" w14:textId="77777777" w:rsidTr="000551CD">
        <w:tc>
          <w:tcPr>
            <w:tcW w:w="10790" w:type="dxa"/>
          </w:tcPr>
          <w:p w14:paraId="1131E878" w14:textId="77777777" w:rsidR="000551CD" w:rsidRPr="009B02D9" w:rsidRDefault="000551CD" w:rsidP="00380589">
            <w:pPr>
              <w:pStyle w:val="NoSpacing"/>
              <w:rPr>
                <w:rStyle w:val="HTMLCode"/>
                <w:rFonts w:eastAsiaTheme="minorHAnsi"/>
              </w:rPr>
            </w:pPr>
            <w:r w:rsidRPr="009B02D9">
              <w:rPr>
                <w:rStyle w:val="token"/>
              </w:rPr>
              <w:t>Button</w:t>
            </w:r>
            <w:r w:rsidRPr="009B02D9">
              <w:rPr>
                <w:rStyle w:val="HTMLCode"/>
                <w:rFonts w:eastAsiaTheme="minorHAnsi"/>
              </w:rPr>
              <w:t xml:space="preserve"> </w:t>
            </w:r>
            <w:r w:rsidRPr="009B02D9">
              <w:rPr>
                <w:rStyle w:val="token"/>
              </w:rPr>
              <w:t>{</w:t>
            </w:r>
          </w:p>
          <w:p w14:paraId="42AFF126" w14:textId="77777777" w:rsidR="000551CD" w:rsidRPr="009B02D9" w:rsidRDefault="000551CD" w:rsidP="00380589">
            <w:pPr>
              <w:pStyle w:val="NoSpacing"/>
              <w:rPr>
                <w:rStyle w:val="HTMLCode"/>
                <w:rFonts w:eastAsiaTheme="minorHAnsi"/>
              </w:rPr>
            </w:pPr>
            <w:r w:rsidRPr="009B02D9">
              <w:rPr>
                <w:rStyle w:val="HTMLCode"/>
                <w:rFonts w:eastAsiaTheme="minorHAnsi"/>
              </w:rPr>
              <w:t xml:space="preserve">  </w:t>
            </w:r>
            <w:r w:rsidRPr="009B02D9">
              <w:rPr>
                <w:rStyle w:val="token"/>
              </w:rPr>
              <w:t>width:</w:t>
            </w:r>
            <w:r w:rsidRPr="009B02D9">
              <w:rPr>
                <w:rStyle w:val="HTMLCode"/>
                <w:rFonts w:eastAsiaTheme="minorHAnsi"/>
              </w:rPr>
              <w:t xml:space="preserve"> </w:t>
            </w:r>
            <w:r w:rsidRPr="009B02D9">
              <w:rPr>
                <w:rStyle w:val="token"/>
              </w:rPr>
              <w:t>200</w:t>
            </w:r>
          </w:p>
          <w:p w14:paraId="72C3296D" w14:textId="77777777" w:rsidR="000551CD" w:rsidRPr="009B02D9" w:rsidRDefault="000551CD" w:rsidP="00380589">
            <w:pPr>
              <w:pStyle w:val="NoSpacing"/>
              <w:rPr>
                <w:rStyle w:val="HTMLCode"/>
                <w:rFonts w:eastAsiaTheme="minorHAnsi"/>
              </w:rPr>
            </w:pPr>
            <w:r w:rsidRPr="009B02D9">
              <w:rPr>
                <w:rStyle w:val="HTMLCode"/>
                <w:rFonts w:eastAsiaTheme="minorHAnsi"/>
              </w:rPr>
              <w:t xml:space="preserve">  </w:t>
            </w:r>
            <w:r w:rsidRPr="009B02D9">
              <w:rPr>
                <w:rStyle w:val="token"/>
              </w:rPr>
              <w:t>height:</w:t>
            </w:r>
            <w:r w:rsidRPr="009B02D9">
              <w:rPr>
                <w:rStyle w:val="HTMLCode"/>
                <w:rFonts w:eastAsiaTheme="minorHAnsi"/>
              </w:rPr>
              <w:t xml:space="preserve"> </w:t>
            </w:r>
            <w:r w:rsidRPr="009B02D9">
              <w:rPr>
                <w:rStyle w:val="token"/>
              </w:rPr>
              <w:t>300</w:t>
            </w:r>
          </w:p>
          <w:p w14:paraId="441926A5" w14:textId="77777777" w:rsidR="000551CD" w:rsidRPr="009B02D9" w:rsidRDefault="000551CD" w:rsidP="00380589">
            <w:pPr>
              <w:pStyle w:val="NoSpacing"/>
              <w:rPr>
                <w:rStyle w:val="HTMLCode"/>
                <w:rFonts w:eastAsiaTheme="minorHAnsi"/>
              </w:rPr>
            </w:pPr>
            <w:r w:rsidRPr="009B02D9">
              <w:rPr>
                <w:rStyle w:val="HTMLCode"/>
                <w:rFonts w:eastAsiaTheme="minorHAnsi"/>
              </w:rPr>
              <w:t xml:space="preserve">  </w:t>
            </w:r>
            <w:r w:rsidRPr="009B02D9">
              <w:rPr>
                <w:rStyle w:val="token"/>
              </w:rPr>
              <w:t>property bool checked:</w:t>
            </w:r>
            <w:r w:rsidRPr="009B02D9">
              <w:rPr>
                <w:rStyle w:val="HTMLCode"/>
                <w:rFonts w:eastAsiaTheme="minorHAnsi"/>
              </w:rPr>
              <w:t xml:space="preserve"> </w:t>
            </w:r>
            <w:r w:rsidRPr="009B02D9">
              <w:rPr>
                <w:rStyle w:val="token"/>
              </w:rPr>
              <w:t>false</w:t>
            </w:r>
          </w:p>
          <w:p w14:paraId="13EC5F16" w14:textId="70DCADF4" w:rsidR="000551CD" w:rsidRDefault="000551CD" w:rsidP="00380589">
            <w:pPr>
              <w:pStyle w:val="NoSpacing"/>
              <w:rPr>
                <w:rStyle w:val="HTMLCode"/>
                <w:rFonts w:eastAsiaTheme="minorHAnsi"/>
              </w:rPr>
            </w:pPr>
            <w:r w:rsidRPr="009B02D9">
              <w:rPr>
                <w:rStyle w:val="HTMLCode"/>
                <w:rFonts w:eastAsiaTheme="minorHAnsi"/>
              </w:rPr>
              <w:t xml:space="preserve">  </w:t>
            </w:r>
            <w:r>
              <w:rPr>
                <w:rStyle w:val="token"/>
              </w:rPr>
              <w:t>text:</w:t>
            </w:r>
            <w:r>
              <w:rPr>
                <w:rStyle w:val="HTMLCode"/>
                <w:rFonts w:eastAsiaTheme="minorHAnsi"/>
              </w:rPr>
              <w:t xml:space="preserve"> </w:t>
            </w:r>
            <w:r>
              <w:rPr>
                <w:rStyle w:val="token"/>
              </w:rPr>
              <w:t>"</w:t>
            </w:r>
            <w:r w:rsidRPr="009B02D9">
              <w:rPr>
                <w:rStyle w:val="token"/>
                <w:lang w:val="en-US"/>
              </w:rPr>
              <w:t>Klik op mij</w:t>
            </w:r>
            <w:r>
              <w:rPr>
                <w:rStyle w:val="token"/>
              </w:rPr>
              <w:t>"</w:t>
            </w:r>
          </w:p>
          <w:p w14:paraId="6E088BFB" w14:textId="5D0A638C" w:rsidR="000551CD" w:rsidRDefault="000551CD" w:rsidP="00380589">
            <w:pPr>
              <w:pStyle w:val="NoSpacing"/>
              <w:rPr>
                <w:rStyle w:val="HTMLCode"/>
                <w:rFonts w:eastAsiaTheme="minorHAnsi"/>
              </w:rPr>
            </w:pPr>
          </w:p>
          <w:p w14:paraId="7299E013" w14:textId="585DFE96" w:rsidR="000551CD" w:rsidRPr="009B02D9" w:rsidRDefault="000551CD" w:rsidP="00380589">
            <w:pPr>
              <w:pStyle w:val="NoSpacing"/>
              <w:rPr>
                <w:rStyle w:val="HTMLCode"/>
                <w:rFonts w:eastAsiaTheme="minorHAnsi"/>
                <w:lang w:val="en-US"/>
              </w:rPr>
            </w:pPr>
            <w:r w:rsidRPr="009B02D9">
              <w:rPr>
                <w:rStyle w:val="HTMLCode"/>
                <w:rFonts w:eastAsiaTheme="minorHAnsi"/>
                <w:lang w:val="en-US"/>
              </w:rPr>
              <w:t xml:space="preserve">  // Dit is een JavaScript functie</w:t>
            </w:r>
          </w:p>
          <w:p w14:paraId="674C1D48" w14:textId="77777777" w:rsidR="000551CD" w:rsidRPr="009B02D9" w:rsidRDefault="000551CD" w:rsidP="00380589">
            <w:pPr>
              <w:pStyle w:val="NoSpacing"/>
              <w:rPr>
                <w:rStyle w:val="token"/>
              </w:rPr>
            </w:pPr>
            <w:r>
              <w:rPr>
                <w:rStyle w:val="HTMLCode"/>
                <w:rFonts w:eastAsiaTheme="minorHAnsi"/>
              </w:rPr>
              <w:t xml:space="preserve">  </w:t>
            </w:r>
            <w:r w:rsidRPr="009B02D9">
              <w:rPr>
                <w:rStyle w:val="token"/>
              </w:rPr>
              <w:t>function doToggle() {</w:t>
            </w:r>
          </w:p>
          <w:p w14:paraId="6E0C3190" w14:textId="77777777" w:rsidR="000551CD" w:rsidRPr="009B02D9" w:rsidRDefault="000551CD" w:rsidP="00380589">
            <w:pPr>
              <w:pStyle w:val="NoSpacing"/>
              <w:rPr>
                <w:rStyle w:val="token"/>
              </w:rPr>
            </w:pPr>
            <w:r w:rsidRPr="009B02D9">
              <w:rPr>
                <w:rStyle w:val="token"/>
              </w:rPr>
              <w:t xml:space="preserve">    checked = !checked</w:t>
            </w:r>
          </w:p>
          <w:p w14:paraId="64D65C6B" w14:textId="77777777" w:rsidR="000551CD" w:rsidRPr="009B02D9" w:rsidRDefault="000551CD" w:rsidP="00380589">
            <w:pPr>
              <w:pStyle w:val="NoSpacing"/>
              <w:rPr>
                <w:rStyle w:val="HTMLCode"/>
                <w:rFonts w:eastAsiaTheme="minorHAnsi"/>
              </w:rPr>
            </w:pPr>
            <w:r w:rsidRPr="009B02D9">
              <w:rPr>
                <w:rStyle w:val="token"/>
              </w:rPr>
              <w:t xml:space="preserve">  }</w:t>
            </w:r>
          </w:p>
          <w:p w14:paraId="52F050D2" w14:textId="28FC9995" w:rsidR="000551CD" w:rsidRPr="009B02D9" w:rsidRDefault="000551CD" w:rsidP="00380589">
            <w:pPr>
              <w:pStyle w:val="NoSpacing"/>
              <w:rPr>
                <w:rStyle w:val="token"/>
              </w:rPr>
            </w:pPr>
            <w:r w:rsidRPr="009B02D9">
              <w:rPr>
                <w:rStyle w:val="HTMLCode"/>
                <w:rFonts w:eastAsiaTheme="minorHAnsi"/>
              </w:rPr>
              <w:t xml:space="preserve">  </w:t>
            </w:r>
            <w:r w:rsidRPr="009B02D9">
              <w:rPr>
                <w:rStyle w:val="token"/>
              </w:rPr>
              <w:t>onClicked:</w:t>
            </w:r>
            <w:r w:rsidRPr="009B02D9">
              <w:rPr>
                <w:rStyle w:val="HTMLCode"/>
                <w:rFonts w:eastAsiaTheme="minorHAnsi"/>
              </w:rPr>
              <w:t xml:space="preserve"> </w:t>
            </w:r>
            <w:r w:rsidRPr="009B02D9">
              <w:rPr>
                <w:rStyle w:val="token"/>
              </w:rPr>
              <w:t>{</w:t>
            </w:r>
          </w:p>
          <w:p w14:paraId="7D9CC1D7" w14:textId="6CFD7937" w:rsidR="000551CD" w:rsidRPr="009B02D9" w:rsidRDefault="000551CD" w:rsidP="00380589">
            <w:pPr>
              <w:pStyle w:val="NoSpacing"/>
              <w:rPr>
                <w:rStyle w:val="token"/>
                <w:lang w:val="en-US"/>
              </w:rPr>
            </w:pPr>
            <w:r>
              <w:rPr>
                <w:rStyle w:val="token"/>
                <w:lang w:val="en-US"/>
              </w:rPr>
              <w:t xml:space="preserve">  </w:t>
            </w:r>
            <w:r w:rsidR="009B02D9">
              <w:rPr>
                <w:rStyle w:val="token"/>
                <w:lang w:val="en-US"/>
              </w:rPr>
              <w:t xml:space="preserve">  </w:t>
            </w:r>
            <w:r w:rsidRPr="009B02D9">
              <w:rPr>
                <w:rStyle w:val="HTMLCode"/>
                <w:rFonts w:eastAsiaTheme="minorHAnsi"/>
                <w:lang w:val="nl-NL"/>
              </w:rPr>
              <w:t xml:space="preserve">// </w:t>
            </w:r>
            <w:r w:rsidR="00494479" w:rsidRPr="009B02D9">
              <w:rPr>
                <w:rStyle w:val="HTMLCode"/>
                <w:rFonts w:eastAsiaTheme="minorHAnsi"/>
                <w:lang w:val="nl-NL"/>
              </w:rPr>
              <w:t>Dit is terug JavaScript</w:t>
            </w:r>
          </w:p>
          <w:p w14:paraId="47A92293" w14:textId="77777777" w:rsidR="000551CD" w:rsidRDefault="000551CD" w:rsidP="00380589">
            <w:pPr>
              <w:pStyle w:val="NoSpacing"/>
              <w:rPr>
                <w:rStyle w:val="token"/>
              </w:rPr>
            </w:pPr>
            <w:r>
              <w:rPr>
                <w:rStyle w:val="token"/>
              </w:rPr>
              <w:t xml:space="preserve">    doToggle();</w:t>
            </w:r>
          </w:p>
          <w:p w14:paraId="3EA03DF0" w14:textId="77777777" w:rsidR="000551CD" w:rsidRPr="009B02D9" w:rsidRDefault="000551CD" w:rsidP="00380589">
            <w:pPr>
              <w:pStyle w:val="NoSpacing"/>
              <w:rPr>
                <w:rStyle w:val="token"/>
              </w:rPr>
            </w:pPr>
            <w:r>
              <w:rPr>
                <w:rStyle w:val="token"/>
              </w:rPr>
              <w:t xml:space="preserve">    </w:t>
            </w:r>
            <w:r w:rsidRPr="009B02D9">
              <w:rPr>
                <w:rStyle w:val="token"/>
              </w:rPr>
              <w:t>console.log('checked: ' + checked)</w:t>
            </w:r>
          </w:p>
          <w:p w14:paraId="2475068B" w14:textId="77777777" w:rsidR="000551CD" w:rsidRDefault="000551CD" w:rsidP="00380589">
            <w:pPr>
              <w:pStyle w:val="NoSpacing"/>
              <w:rPr>
                <w:rStyle w:val="HTMLCode"/>
                <w:rFonts w:eastAsiaTheme="minorHAnsi"/>
              </w:rPr>
            </w:pPr>
            <w:r w:rsidRPr="009B02D9">
              <w:rPr>
                <w:rStyle w:val="token"/>
              </w:rPr>
              <w:t xml:space="preserve">  </w:t>
            </w:r>
            <w:r>
              <w:rPr>
                <w:rStyle w:val="token"/>
              </w:rPr>
              <w:t>}</w:t>
            </w:r>
          </w:p>
          <w:p w14:paraId="4ADC53EE" w14:textId="5804B313" w:rsidR="000551CD" w:rsidRPr="00494479" w:rsidRDefault="000551CD" w:rsidP="00380589">
            <w:pPr>
              <w:pStyle w:val="NoSpacing"/>
            </w:pPr>
            <w:r>
              <w:rPr>
                <w:rStyle w:val="token"/>
              </w:rPr>
              <w:t>}</w:t>
            </w:r>
          </w:p>
        </w:tc>
      </w:tr>
    </w:tbl>
    <w:p w14:paraId="340BC7C5" w14:textId="21ECACB4" w:rsidR="000551CD" w:rsidRPr="009B02D9" w:rsidRDefault="00494479" w:rsidP="009D702A">
      <w:pPr>
        <w:rPr>
          <w:lang w:val="nl-NL"/>
        </w:rPr>
      </w:pPr>
      <w:r>
        <w:rPr>
          <w:lang w:val="nl-NL"/>
        </w:rPr>
        <w:t>QML is</w:t>
      </w:r>
      <w:r w:rsidR="0060414C">
        <w:rPr>
          <w:lang w:val="nl-NL"/>
        </w:rPr>
        <w:t xml:space="preserve"> tevens</w:t>
      </w:r>
      <w:r>
        <w:rPr>
          <w:lang w:val="nl-NL"/>
        </w:rPr>
        <w:t xml:space="preserve"> in staat om JavaScript files en modules te importeren. </w:t>
      </w:r>
      <w:r w:rsidR="0060414C">
        <w:rPr>
          <w:lang w:val="nl-NL"/>
        </w:rPr>
        <w:t xml:space="preserve">In theorie betekent dit dat je geen C++ hoeft te kunnen om over eenvoudige datastructuren in je applicatie te beschikken. </w:t>
      </w:r>
      <w:r w:rsidR="0060414C" w:rsidRPr="009B02D9">
        <w:rPr>
          <w:lang w:val="nl-NL"/>
        </w:rPr>
        <w:t>Qt heeft hier het volgende over te zeggen:</w:t>
      </w:r>
    </w:p>
    <w:p w14:paraId="04326060" w14:textId="690174F7" w:rsidR="0060414C" w:rsidRPr="009B02D9" w:rsidRDefault="0060414C" w:rsidP="009D702A">
      <w:pPr>
        <w:rPr>
          <w:rFonts w:ascii="Courier New" w:hAnsi="Courier New" w:cs="Courier New"/>
          <w:i/>
          <w:iCs/>
          <w:sz w:val="20"/>
          <w:szCs w:val="20"/>
          <w:lang w:val="nl-NL"/>
        </w:rPr>
      </w:pPr>
      <w:r w:rsidRPr="009B02D9">
        <w:rPr>
          <w:rFonts w:ascii="Courier New" w:hAnsi="Courier New" w:cs="Courier New"/>
          <w:i/>
          <w:iCs/>
          <w:sz w:val="20"/>
          <w:szCs w:val="20"/>
          <w:lang w:val="nl-NL"/>
        </w:rPr>
        <w:t>There is an open question in the Qt community about the right mixture about QML/JS/Qt C++ in a modern Qt application. The commonly agreed recommended mixture is to limit the JS part of your application to a minimum and do your business logic inside Qt C++ and the UI logic inside QML/JS. -Qt6 QML Book (https://www.qt.io/product/qt6/qml-book/ch16-javascript-javascript)</w:t>
      </w:r>
    </w:p>
    <w:p w14:paraId="0A67B2E3" w14:textId="4741B1C7" w:rsidR="00B0586C" w:rsidRDefault="00B0586C" w:rsidP="00F27186">
      <w:pPr>
        <w:pStyle w:val="Heading1"/>
        <w:rPr>
          <w:lang w:val="nl-NL"/>
        </w:rPr>
      </w:pPr>
      <w:bookmarkStart w:id="11" w:name="_Toc137137907"/>
      <w:r>
        <w:rPr>
          <w:lang w:val="nl-NL"/>
        </w:rPr>
        <w:lastRenderedPageBreak/>
        <w:t>Q</w:t>
      </w:r>
      <w:r w:rsidR="005C4DEC">
        <w:rPr>
          <w:lang w:val="nl-NL"/>
        </w:rPr>
        <w:t>t</w:t>
      </w:r>
      <w:r>
        <w:rPr>
          <w:lang w:val="nl-NL"/>
        </w:rPr>
        <w:t xml:space="preserve"> </w:t>
      </w:r>
      <w:r w:rsidR="005C4DEC">
        <w:rPr>
          <w:lang w:val="nl-NL"/>
        </w:rPr>
        <w:t>in</w:t>
      </w:r>
      <w:r>
        <w:rPr>
          <w:lang w:val="nl-NL"/>
        </w:rPr>
        <w:t xml:space="preserve"> Python</w:t>
      </w:r>
      <w:bookmarkEnd w:id="11"/>
    </w:p>
    <w:p w14:paraId="34A82558" w14:textId="483951E0" w:rsidR="00C30903" w:rsidRDefault="00C30903" w:rsidP="009D702A">
      <w:pPr>
        <w:rPr>
          <w:lang w:val="nl-NL"/>
        </w:rPr>
      </w:pPr>
      <w:r>
        <w:rPr>
          <w:lang w:val="nl-NL"/>
        </w:rPr>
        <w:t xml:space="preserve">Met Qt Creator maak je eenvoudig Python files aan maar hier zit de relatie iets anders in elkaar. Qt </w:t>
      </w:r>
      <w:r w:rsidR="00F706E4">
        <w:rPr>
          <w:lang w:val="nl-NL"/>
        </w:rPr>
        <w:t xml:space="preserve">biedt tevens een package aan, waardoor je niet je favoriete Python IDE moet </w:t>
      </w:r>
      <w:r w:rsidR="0054699A">
        <w:rPr>
          <w:lang w:val="nl-NL"/>
        </w:rPr>
        <w:t>verlaten.</w:t>
      </w:r>
      <w:r w:rsidR="00F706E4">
        <w:rPr>
          <w:lang w:val="nl-NL"/>
        </w:rPr>
        <w:t xml:space="preserve"> Het package, PySide6, </w:t>
      </w:r>
      <w:r w:rsidR="007F3793">
        <w:rPr>
          <w:lang w:val="nl-NL"/>
        </w:rPr>
        <w:t>voeg je</w:t>
      </w:r>
      <w:r>
        <w:rPr>
          <w:lang w:val="nl-NL"/>
        </w:rPr>
        <w:t xml:space="preserve"> eenvoudig </w:t>
      </w:r>
      <w:r w:rsidR="007F3793">
        <w:rPr>
          <w:lang w:val="nl-NL"/>
        </w:rPr>
        <w:t>toe</w:t>
      </w:r>
      <w:r>
        <w:rPr>
          <w:lang w:val="nl-NL"/>
        </w:rPr>
        <w:t xml:space="preserve"> </w:t>
      </w:r>
      <w:r w:rsidR="00F706E4">
        <w:rPr>
          <w:lang w:val="nl-NL"/>
        </w:rPr>
        <w:t>als</w:t>
      </w:r>
      <w:r>
        <w:rPr>
          <w:lang w:val="nl-NL"/>
        </w:rPr>
        <w:t xml:space="preserve"> Pythonista:</w:t>
      </w:r>
    </w:p>
    <w:tbl>
      <w:tblPr>
        <w:tblStyle w:val="TableGrid"/>
        <w:tblW w:w="0" w:type="auto"/>
        <w:tblLook w:val="04A0" w:firstRow="1" w:lastRow="0" w:firstColumn="1" w:lastColumn="0" w:noHBand="0" w:noVBand="1"/>
      </w:tblPr>
      <w:tblGrid>
        <w:gridCol w:w="10790"/>
      </w:tblGrid>
      <w:tr w:rsidR="00C30903" w14:paraId="5F9DDF5C" w14:textId="77777777" w:rsidTr="00C30903">
        <w:tc>
          <w:tcPr>
            <w:tcW w:w="10790" w:type="dxa"/>
          </w:tcPr>
          <w:p w14:paraId="10F344AA" w14:textId="5B4FCE94" w:rsidR="00C30903" w:rsidRDefault="00C30903" w:rsidP="00380589">
            <w:pPr>
              <w:pStyle w:val="NoSpacing"/>
              <w:rPr>
                <w:lang w:val="nl-NL"/>
              </w:rPr>
            </w:pPr>
            <w:r>
              <w:rPr>
                <w:lang w:val="nl-NL"/>
              </w:rPr>
              <w:t>pip install pyside6</w:t>
            </w:r>
          </w:p>
        </w:tc>
      </w:tr>
    </w:tbl>
    <w:p w14:paraId="4DA7AC3A" w14:textId="2B7700D4" w:rsidR="00B0586C" w:rsidRDefault="00F706E4" w:rsidP="009D702A">
      <w:pPr>
        <w:rPr>
          <w:lang w:val="nl-NL"/>
        </w:rPr>
      </w:pPr>
      <w:r>
        <w:rPr>
          <w:lang w:val="nl-NL"/>
        </w:rPr>
        <w:t xml:space="preserve">Hierna schrijf je Python code gebruik makend van </w:t>
      </w:r>
      <w:r w:rsidR="00374FB1">
        <w:rPr>
          <w:lang w:val="nl-NL"/>
        </w:rPr>
        <w:t>de gewenste</w:t>
      </w:r>
      <w:r>
        <w:rPr>
          <w:lang w:val="nl-NL"/>
        </w:rPr>
        <w:t xml:space="preserve"> imports:</w:t>
      </w:r>
      <w:r w:rsidR="00B0586C">
        <w:rPr>
          <w:noProof/>
          <w:lang w:val="nl-NL"/>
        </w:rPr>
        <w:drawing>
          <wp:inline distT="0" distB="0" distL="0" distR="0" wp14:anchorId="650A6788" wp14:editId="1B53F918">
            <wp:extent cx="6858000" cy="65405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6-03 at 12.07.15.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6540500"/>
                    </a:xfrm>
                    <a:prstGeom prst="rect">
                      <a:avLst/>
                    </a:prstGeom>
                  </pic:spPr>
                </pic:pic>
              </a:graphicData>
            </a:graphic>
          </wp:inline>
        </w:drawing>
      </w:r>
    </w:p>
    <w:p w14:paraId="4D2A352B" w14:textId="660B025C" w:rsidR="009D702A" w:rsidRDefault="009D702A" w:rsidP="00F27186">
      <w:pPr>
        <w:pStyle w:val="Heading1"/>
        <w:rPr>
          <w:lang w:val="nl-NL"/>
        </w:rPr>
      </w:pPr>
      <w:bookmarkStart w:id="12" w:name="_Toc137137908"/>
      <w:r>
        <w:rPr>
          <w:lang w:val="nl-NL"/>
        </w:rPr>
        <w:lastRenderedPageBreak/>
        <w:t>C++</w:t>
      </w:r>
      <w:bookmarkEnd w:id="12"/>
    </w:p>
    <w:p w14:paraId="42BA8F4C" w14:textId="21956ACB" w:rsidR="004254C0" w:rsidRDefault="00AC7037" w:rsidP="009D702A">
      <w:pPr>
        <w:rPr>
          <w:lang w:val="nl-NL"/>
        </w:rPr>
      </w:pPr>
      <w:r>
        <w:rPr>
          <w:lang w:val="nl-NL"/>
        </w:rPr>
        <w:t xml:space="preserve">QML is een declaratieve taal. Dit maakt het binnen </w:t>
      </w:r>
      <w:r w:rsidR="004254C0">
        <w:rPr>
          <w:lang w:val="nl-NL"/>
        </w:rPr>
        <w:t xml:space="preserve">de </w:t>
      </w:r>
      <w:r>
        <w:rPr>
          <w:lang w:val="nl-NL"/>
        </w:rPr>
        <w:t>Qt</w:t>
      </w:r>
      <w:r w:rsidR="004254C0">
        <w:rPr>
          <w:lang w:val="nl-NL"/>
        </w:rPr>
        <w:t xml:space="preserve"> Creator</w:t>
      </w:r>
      <w:r>
        <w:rPr>
          <w:lang w:val="nl-NL"/>
        </w:rPr>
        <w:t xml:space="preserve"> erg eenvoudig om snel een gewenst ontwerp te visualiseren. De realiteit vereist echter veel meer van</w:t>
      </w:r>
      <w:r w:rsidR="004254C0">
        <w:rPr>
          <w:lang w:val="nl-NL"/>
        </w:rPr>
        <w:t xml:space="preserve"> een applicatie</w:t>
      </w:r>
      <w:r>
        <w:rPr>
          <w:lang w:val="nl-NL"/>
        </w:rPr>
        <w:t xml:space="preserve">. Als je op een knop klikt moet er iets gebeuren of veranderen. </w:t>
      </w:r>
      <w:r w:rsidR="00A11341">
        <w:rPr>
          <w:lang w:val="nl-NL"/>
        </w:rPr>
        <w:t xml:space="preserve">Dit lijkt nog haalbaar binnen QML. </w:t>
      </w:r>
      <w:r>
        <w:rPr>
          <w:lang w:val="nl-NL"/>
        </w:rPr>
        <w:t>Wanneer</w:t>
      </w:r>
      <w:r w:rsidR="00A11341">
        <w:rPr>
          <w:lang w:val="nl-NL"/>
        </w:rPr>
        <w:t xml:space="preserve"> je echter data wil ophalen of versturen en bijwerken binnen het ontwerp, dan zie je hoe QML hulp gaat nodig hebben. </w:t>
      </w:r>
      <w:r w:rsidR="005C2735">
        <w:rPr>
          <w:lang w:val="nl-NL"/>
        </w:rPr>
        <w:t xml:space="preserve">QML, Qt Core en </w:t>
      </w:r>
      <w:r w:rsidR="00A11341">
        <w:rPr>
          <w:lang w:val="nl-NL"/>
        </w:rPr>
        <w:t xml:space="preserve">C++ werken hand in hand om dit mogelijk te maken. Een </w:t>
      </w:r>
      <w:r w:rsidR="004254C0">
        <w:rPr>
          <w:lang w:val="nl-NL"/>
        </w:rPr>
        <w:t>Grid</w:t>
      </w:r>
      <w:r w:rsidR="00A11341">
        <w:rPr>
          <w:lang w:val="nl-NL"/>
        </w:rPr>
        <w:t xml:space="preserve">View is een QML component dat een model en een delegate gebruikt om dynamisch over data te itereren en weer te geven. Met model bedoelen we het datamodel of de klasse waarin de data terecht komt. Heel </w:t>
      </w:r>
      <w:r w:rsidR="00FB3005">
        <w:rPr>
          <w:lang w:val="nl-NL"/>
        </w:rPr>
        <w:t>concreet</w:t>
      </w:r>
      <w:r w:rsidR="00A11341">
        <w:rPr>
          <w:lang w:val="nl-NL"/>
        </w:rPr>
        <w:t xml:space="preserve"> spreken we over een object met daarin een lijst van data (op zijn beurt ook objecten van een andere klasse) en de methodes om die </w:t>
      </w:r>
      <w:r w:rsidR="00FB3005">
        <w:rPr>
          <w:lang w:val="nl-NL"/>
        </w:rPr>
        <w:t>lijst</w:t>
      </w:r>
      <w:r w:rsidR="00A11341">
        <w:rPr>
          <w:lang w:val="nl-NL"/>
        </w:rPr>
        <w:t xml:space="preserve"> te manipuleren (vaak CRUD operaties). De delegate is dan het QML component waarin de data wordt getoond.</w:t>
      </w:r>
      <w:r w:rsidR="00FB3005">
        <w:rPr>
          <w:lang w:val="nl-NL"/>
        </w:rPr>
        <w:t xml:space="preserve"> Elk element uit de eerder genoemde lijst wordt afgebeeld met dit component.</w:t>
      </w:r>
      <w:r w:rsidR="005C2735">
        <w:rPr>
          <w:noProof/>
          <w:lang w:val="nl-NL"/>
        </w:rPr>
        <w:drawing>
          <wp:inline distT="0" distB="0" distL="0" distR="0" wp14:anchorId="3915A5C9" wp14:editId="008BCFC2">
            <wp:extent cx="4699000" cy="42037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6-03 at 13.56.38.png"/>
                    <pic:cNvPicPr/>
                  </pic:nvPicPr>
                  <pic:blipFill>
                    <a:blip r:embed="rId25">
                      <a:extLst>
                        <a:ext uri="{28A0092B-C50C-407E-A947-70E740481C1C}">
                          <a14:useLocalDpi xmlns:a14="http://schemas.microsoft.com/office/drawing/2010/main" val="0"/>
                        </a:ext>
                      </a:extLst>
                    </a:blip>
                    <a:stretch>
                      <a:fillRect/>
                    </a:stretch>
                  </pic:blipFill>
                  <pic:spPr>
                    <a:xfrm>
                      <a:off x="0" y="0"/>
                      <a:ext cx="4699000" cy="4203700"/>
                    </a:xfrm>
                    <a:prstGeom prst="rect">
                      <a:avLst/>
                    </a:prstGeom>
                  </pic:spPr>
                </pic:pic>
              </a:graphicData>
            </a:graphic>
          </wp:inline>
        </w:drawing>
      </w:r>
    </w:p>
    <w:p w14:paraId="01CEADD4" w14:textId="30C200C2" w:rsidR="005C2735" w:rsidRDefault="005C2735" w:rsidP="009D702A">
      <w:pPr>
        <w:rPr>
          <w:lang w:val="nl-NL"/>
        </w:rPr>
      </w:pPr>
      <w:r>
        <w:rPr>
          <w:lang w:val="nl-NL"/>
        </w:rPr>
        <w:t>Het model komt in de applicatie binnen door het als context mee te geven in main.cpp, de file waar je applicatie start.</w:t>
      </w:r>
    </w:p>
    <w:p w14:paraId="1DA3E5B9" w14:textId="1CA04A1F" w:rsidR="005C2735" w:rsidRDefault="005C2735" w:rsidP="009D702A">
      <w:pPr>
        <w:rPr>
          <w:lang w:val="nl-NL"/>
        </w:rPr>
      </w:pPr>
      <w:r>
        <w:rPr>
          <w:noProof/>
          <w:lang w:val="nl-NL"/>
        </w:rPr>
        <w:drawing>
          <wp:inline distT="0" distB="0" distL="0" distR="0" wp14:anchorId="2AA065E8" wp14:editId="7D5763E5">
            <wp:extent cx="6858000" cy="1119505"/>
            <wp:effectExtent l="0" t="0" r="0" b="0"/>
            <wp:docPr id="14" name="Picture 1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6-03 at 13.52.44.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1119505"/>
                    </a:xfrm>
                    <a:prstGeom prst="rect">
                      <a:avLst/>
                    </a:prstGeom>
                  </pic:spPr>
                </pic:pic>
              </a:graphicData>
            </a:graphic>
          </wp:inline>
        </w:drawing>
      </w:r>
    </w:p>
    <w:p w14:paraId="4C48398A" w14:textId="2A369BD9" w:rsidR="005C2735" w:rsidRDefault="00516892" w:rsidP="009D702A">
      <w:pPr>
        <w:rPr>
          <w:lang w:val="nl-NL"/>
        </w:rPr>
      </w:pPr>
      <w:r>
        <w:rPr>
          <w:lang w:val="nl-NL"/>
        </w:rPr>
        <w:lastRenderedPageBreak/>
        <w:t>Wanneer je een nieuwe C++ klasse maakt, krijg je van de Qt Creator twee bestanden: een .h file of de header en een .cpp file.</w:t>
      </w:r>
    </w:p>
    <w:p w14:paraId="0C059ADE" w14:textId="0DE7D51C" w:rsidR="001B37F0" w:rsidRDefault="001B37F0" w:rsidP="001B37F0">
      <w:pPr>
        <w:pStyle w:val="Heading2"/>
        <w:rPr>
          <w:lang w:val="nl-NL"/>
        </w:rPr>
      </w:pPr>
      <w:bookmarkStart w:id="13" w:name="_Toc137137909"/>
      <w:r>
        <w:rPr>
          <w:lang w:val="nl-NL"/>
        </w:rPr>
        <w:t>Header file</w:t>
      </w:r>
      <w:bookmarkEnd w:id="13"/>
    </w:p>
    <w:p w14:paraId="11E75AF5" w14:textId="697612DA" w:rsidR="001B37F0" w:rsidRDefault="00A8253C" w:rsidP="001B37F0">
      <w:pPr>
        <w:rPr>
          <w:lang w:val="nl-NL"/>
        </w:rPr>
      </w:pPr>
      <w:r>
        <w:rPr>
          <w:noProof/>
          <w:lang w:val="nl-NL"/>
        </w:rPr>
        <w:drawing>
          <wp:inline distT="0" distB="0" distL="0" distR="0" wp14:anchorId="71BE19D2" wp14:editId="77639719">
            <wp:extent cx="6858000" cy="3779520"/>
            <wp:effectExtent l="0" t="0" r="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6-08 at 13.41.15.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779520"/>
                    </a:xfrm>
                    <a:prstGeom prst="rect">
                      <a:avLst/>
                    </a:prstGeom>
                  </pic:spPr>
                </pic:pic>
              </a:graphicData>
            </a:graphic>
          </wp:inline>
        </w:drawing>
      </w:r>
    </w:p>
    <w:p w14:paraId="2BC410F5" w14:textId="77777777" w:rsidR="001D087E" w:rsidRDefault="001D087E" w:rsidP="001D087E">
      <w:pPr>
        <w:rPr>
          <w:lang w:val="nl-NL"/>
        </w:rPr>
      </w:pPr>
      <w:r>
        <w:rPr>
          <w:lang w:val="nl-NL"/>
        </w:rPr>
        <w:t>Binnen Qt maak je best steeds klassen aan die erven van een moederklasse genaamd QObject. De Qt Creator maakt dit heel eenvoudig wanneer je een nieuwe C++ klasse wil toevoegen:</w:t>
      </w:r>
      <w:r>
        <w:rPr>
          <w:noProof/>
          <w:lang w:val="nl-NL"/>
        </w:rPr>
        <w:drawing>
          <wp:inline distT="0" distB="0" distL="0" distR="0" wp14:anchorId="5DC13619" wp14:editId="58453D83">
            <wp:extent cx="6858000" cy="133413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6-08 at 13.46.2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1334135"/>
                    </a:xfrm>
                    <a:prstGeom prst="rect">
                      <a:avLst/>
                    </a:prstGeom>
                  </pic:spPr>
                </pic:pic>
              </a:graphicData>
            </a:graphic>
          </wp:inline>
        </w:drawing>
      </w:r>
    </w:p>
    <w:p w14:paraId="1BCB53A8" w14:textId="77777777" w:rsidR="001D087E" w:rsidRDefault="001D087E" w:rsidP="001D087E">
      <w:pPr>
        <w:rPr>
          <w:lang w:val="nl-NL"/>
        </w:rPr>
      </w:pPr>
      <w:r>
        <w:rPr>
          <w:lang w:val="nl-NL"/>
        </w:rPr>
        <w:lastRenderedPageBreak/>
        <w:t>Kies voor QObject in het menu Base Class:</w:t>
      </w:r>
      <w:r>
        <w:rPr>
          <w:noProof/>
          <w:lang w:val="nl-NL"/>
        </w:rPr>
        <w:drawing>
          <wp:inline distT="0" distB="0" distL="0" distR="0" wp14:anchorId="7355C206" wp14:editId="3C014E8D">
            <wp:extent cx="6858000" cy="369824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6-08 at 13.47.08.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698240"/>
                    </a:xfrm>
                    <a:prstGeom prst="rect">
                      <a:avLst/>
                    </a:prstGeom>
                  </pic:spPr>
                </pic:pic>
              </a:graphicData>
            </a:graphic>
          </wp:inline>
        </w:drawing>
      </w:r>
    </w:p>
    <w:p w14:paraId="625526E6" w14:textId="77777777" w:rsidR="001D087E" w:rsidRDefault="001D087E" w:rsidP="001D087E">
      <w:pPr>
        <w:rPr>
          <w:lang w:val="nl-NL"/>
        </w:rPr>
      </w:pPr>
      <w:r>
        <w:rPr>
          <w:lang w:val="nl-NL"/>
        </w:rPr>
        <w:t>Voeg beide bestanden toe aan de CMakeLists.txt file:</w:t>
      </w:r>
    </w:p>
    <w:p w14:paraId="77C241B5" w14:textId="77777777" w:rsidR="001D087E" w:rsidRDefault="001D087E" w:rsidP="001D087E">
      <w:pPr>
        <w:rPr>
          <w:lang w:val="nl-NL"/>
        </w:rPr>
      </w:pPr>
      <w:r>
        <w:rPr>
          <w:noProof/>
          <w:lang w:val="nl-NL"/>
        </w:rPr>
        <w:drawing>
          <wp:inline distT="0" distB="0" distL="0" distR="0" wp14:anchorId="192F4021" wp14:editId="44BC01B6">
            <wp:extent cx="4597400" cy="3403600"/>
            <wp:effectExtent l="0" t="0" r="0" b="0"/>
            <wp:docPr id="12" name="Picture 1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6-08 at 13.49.29.png"/>
                    <pic:cNvPicPr/>
                  </pic:nvPicPr>
                  <pic:blipFill>
                    <a:blip r:embed="rId30">
                      <a:extLst>
                        <a:ext uri="{28A0092B-C50C-407E-A947-70E740481C1C}">
                          <a14:useLocalDpi xmlns:a14="http://schemas.microsoft.com/office/drawing/2010/main" val="0"/>
                        </a:ext>
                      </a:extLst>
                    </a:blip>
                    <a:stretch>
                      <a:fillRect/>
                    </a:stretch>
                  </pic:blipFill>
                  <pic:spPr>
                    <a:xfrm>
                      <a:off x="0" y="0"/>
                      <a:ext cx="4597400" cy="3403600"/>
                    </a:xfrm>
                    <a:prstGeom prst="rect">
                      <a:avLst/>
                    </a:prstGeom>
                  </pic:spPr>
                </pic:pic>
              </a:graphicData>
            </a:graphic>
          </wp:inline>
        </w:drawing>
      </w:r>
    </w:p>
    <w:p w14:paraId="0994CB85" w14:textId="77777777" w:rsidR="001D087E" w:rsidRDefault="001D087E" w:rsidP="001B37F0">
      <w:pPr>
        <w:rPr>
          <w:lang w:val="nl-NL"/>
        </w:rPr>
      </w:pPr>
    </w:p>
    <w:p w14:paraId="24DD038E" w14:textId="77777777" w:rsidR="001D087E" w:rsidRDefault="001D087E" w:rsidP="001B37F0">
      <w:pPr>
        <w:rPr>
          <w:lang w:val="nl-NL"/>
        </w:rPr>
      </w:pPr>
    </w:p>
    <w:p w14:paraId="1C550E74" w14:textId="2C506FC8" w:rsidR="001C5A3B" w:rsidRDefault="001D087E" w:rsidP="001B37F0">
      <w:pPr>
        <w:rPr>
          <w:lang w:val="nl-NL"/>
        </w:rPr>
      </w:pPr>
      <w:r>
        <w:rPr>
          <w:lang w:val="nl-NL"/>
        </w:rPr>
        <w:lastRenderedPageBreak/>
        <w:t>Wanneer je dit bestand opslaat zal je de header en source file terug vinden in de Qt Creator interface.</w:t>
      </w:r>
      <w:r w:rsidR="001B37F0">
        <w:rPr>
          <w:lang w:val="nl-NL"/>
        </w:rPr>
        <w:t xml:space="preserve">De header file </w:t>
      </w:r>
      <w:r w:rsidR="00A8253C">
        <w:rPr>
          <w:lang w:val="nl-NL"/>
        </w:rPr>
        <w:t xml:space="preserve">creëert een geraamte voor de source file (.cpp) die de header implementeert. Strikt genomen ben je niet verplicht deze te gebruiken maar het geeft je een </w:t>
      </w:r>
      <w:r w:rsidR="00314B29">
        <w:rPr>
          <w:lang w:val="nl-NL"/>
        </w:rPr>
        <w:t>heel concreet</w:t>
      </w:r>
      <w:r w:rsidR="00A8253C">
        <w:rPr>
          <w:lang w:val="nl-NL"/>
        </w:rPr>
        <w:t xml:space="preserve"> zicht op wat de code precies kan en doet zonder de details te moeten bekijken</w:t>
      </w:r>
      <w:r w:rsidR="00314B29">
        <w:rPr>
          <w:lang w:val="nl-NL"/>
        </w:rPr>
        <w:t>.</w:t>
      </w:r>
      <w:r w:rsidR="00314B29" w:rsidRPr="00314B29">
        <w:rPr>
          <w:lang w:val="nl-NL"/>
        </w:rPr>
        <w:t xml:space="preserve"> </w:t>
      </w:r>
      <w:r w:rsidR="00314B29">
        <w:rPr>
          <w:lang w:val="nl-NL"/>
        </w:rPr>
        <w:t>Elke header file heeft ruimte voor public en private methodes en variabelen en zoals eerder gezien signals en slots dankzij de overerving van de QObject klasse:</w:t>
      </w:r>
      <w:r w:rsidR="00A52269">
        <w:rPr>
          <w:noProof/>
          <w:lang w:val="nl-NL"/>
        </w:rPr>
        <w:drawing>
          <wp:inline distT="0" distB="0" distL="0" distR="0" wp14:anchorId="344F5969" wp14:editId="1F73F315">
            <wp:extent cx="5600700" cy="5334000"/>
            <wp:effectExtent l="0" t="0" r="0" b="0"/>
            <wp:docPr id="13" name="Picture 1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6-08 at 13.51.51.png"/>
                    <pic:cNvPicPr/>
                  </pic:nvPicPr>
                  <pic:blipFill>
                    <a:blip r:embed="rId31">
                      <a:extLst>
                        <a:ext uri="{28A0092B-C50C-407E-A947-70E740481C1C}">
                          <a14:useLocalDpi xmlns:a14="http://schemas.microsoft.com/office/drawing/2010/main" val="0"/>
                        </a:ext>
                      </a:extLst>
                    </a:blip>
                    <a:stretch>
                      <a:fillRect/>
                    </a:stretch>
                  </pic:blipFill>
                  <pic:spPr>
                    <a:xfrm>
                      <a:off x="0" y="0"/>
                      <a:ext cx="5600700" cy="5334000"/>
                    </a:xfrm>
                    <a:prstGeom prst="rect">
                      <a:avLst/>
                    </a:prstGeom>
                  </pic:spPr>
                </pic:pic>
              </a:graphicData>
            </a:graphic>
          </wp:inline>
        </w:drawing>
      </w:r>
    </w:p>
    <w:p w14:paraId="4D2667F1" w14:textId="51FA368E" w:rsidR="00966939" w:rsidRDefault="00966939" w:rsidP="00966939">
      <w:pPr>
        <w:pStyle w:val="Heading2"/>
        <w:rPr>
          <w:lang w:val="nl-NL"/>
        </w:rPr>
      </w:pPr>
      <w:bookmarkStart w:id="14" w:name="_Toc137137910"/>
      <w:r>
        <w:rPr>
          <w:lang w:val="nl-NL"/>
        </w:rPr>
        <w:lastRenderedPageBreak/>
        <w:t>Source file</w:t>
      </w:r>
      <w:bookmarkEnd w:id="14"/>
    </w:p>
    <w:p w14:paraId="1CAD08A5" w14:textId="23F07A65" w:rsidR="002478E1" w:rsidRDefault="00966939" w:rsidP="00966939">
      <w:pPr>
        <w:rPr>
          <w:lang w:val="nl-NL"/>
        </w:rPr>
      </w:pPr>
      <w:r>
        <w:rPr>
          <w:lang w:val="nl-NL"/>
        </w:rPr>
        <w:t>Met voorgaande instructies beschik je over twee bestanden. In de source file of het bestand eindigend op de .cpp extensie implementeer je de definities uit het header bestand</w:t>
      </w:r>
      <w:r w:rsidR="002478E1">
        <w:rPr>
          <w:lang w:val="nl-NL"/>
        </w:rPr>
        <w:t>.</w:t>
      </w:r>
      <w:r w:rsidR="002478E1">
        <w:rPr>
          <w:noProof/>
          <w:lang w:val="nl-NL"/>
        </w:rPr>
        <w:drawing>
          <wp:inline distT="0" distB="0" distL="0" distR="0" wp14:anchorId="03EEC900" wp14:editId="2D25F338">
            <wp:extent cx="3505200" cy="28575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6-08 at 17.50.39.png"/>
                    <pic:cNvPicPr/>
                  </pic:nvPicPr>
                  <pic:blipFill>
                    <a:blip r:embed="rId32">
                      <a:extLst>
                        <a:ext uri="{28A0092B-C50C-407E-A947-70E740481C1C}">
                          <a14:useLocalDpi xmlns:a14="http://schemas.microsoft.com/office/drawing/2010/main" val="0"/>
                        </a:ext>
                      </a:extLst>
                    </a:blip>
                    <a:stretch>
                      <a:fillRect/>
                    </a:stretch>
                  </pic:blipFill>
                  <pic:spPr>
                    <a:xfrm>
                      <a:off x="0" y="0"/>
                      <a:ext cx="3505200" cy="2857500"/>
                    </a:xfrm>
                    <a:prstGeom prst="rect">
                      <a:avLst/>
                    </a:prstGeom>
                  </pic:spPr>
                </pic:pic>
              </a:graphicData>
            </a:graphic>
          </wp:inline>
        </w:drawing>
      </w:r>
    </w:p>
    <w:p w14:paraId="070BBC6E" w14:textId="6F54A0E3" w:rsidR="00966939" w:rsidRDefault="00966939" w:rsidP="00966939">
      <w:pPr>
        <w:rPr>
          <w:lang w:val="nl-NL"/>
        </w:rPr>
      </w:pPr>
      <w:r>
        <w:rPr>
          <w:lang w:val="nl-NL"/>
        </w:rPr>
        <w:t>Eerst en vooral vinden we de includes terug die nodig zijn voor de werking van de code. Bovenaan prijkt alvast de header file. Erna volgen andere includes, vaak van standaard libraries zoals bv stdio.h. In een Qt/QML project ga je echter vaak klassen uit de Qt library terug vinden, deze beginnen steeds met een Q</w:t>
      </w:r>
      <w:r w:rsidR="00BD3143">
        <w:rPr>
          <w:lang w:val="nl-NL"/>
        </w:rPr>
        <w:t>:</w:t>
      </w:r>
      <w:r>
        <w:rPr>
          <w:noProof/>
          <w:lang w:val="nl-NL"/>
        </w:rPr>
        <w:drawing>
          <wp:inline distT="0" distB="0" distL="0" distR="0" wp14:anchorId="760D6029" wp14:editId="70A9AF37">
            <wp:extent cx="3911600" cy="15621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6-08 at 14.09.13.png"/>
                    <pic:cNvPicPr/>
                  </pic:nvPicPr>
                  <pic:blipFill>
                    <a:blip r:embed="rId33">
                      <a:extLst>
                        <a:ext uri="{28A0092B-C50C-407E-A947-70E740481C1C}">
                          <a14:useLocalDpi xmlns:a14="http://schemas.microsoft.com/office/drawing/2010/main" val="0"/>
                        </a:ext>
                      </a:extLst>
                    </a:blip>
                    <a:stretch>
                      <a:fillRect/>
                    </a:stretch>
                  </pic:blipFill>
                  <pic:spPr>
                    <a:xfrm>
                      <a:off x="0" y="0"/>
                      <a:ext cx="3911600" cy="1562100"/>
                    </a:xfrm>
                    <a:prstGeom prst="rect">
                      <a:avLst/>
                    </a:prstGeom>
                  </pic:spPr>
                </pic:pic>
              </a:graphicData>
            </a:graphic>
          </wp:inline>
        </w:drawing>
      </w:r>
    </w:p>
    <w:p w14:paraId="7AB12153" w14:textId="2B10E256" w:rsidR="00BD61B9" w:rsidRDefault="00966939" w:rsidP="00966939">
      <w:pPr>
        <w:rPr>
          <w:lang w:val="nl-NL"/>
        </w:rPr>
      </w:pPr>
      <w:r>
        <w:rPr>
          <w:lang w:val="nl-NL"/>
        </w:rPr>
        <w:lastRenderedPageBreak/>
        <w:t>Hierna volgt de eigenlijke code van de klasse. We implementeren de constructor (en soms ook een deconstructor) en alle methodes die in de private, public</w:t>
      </w:r>
      <w:r w:rsidR="00256B62">
        <w:rPr>
          <w:lang w:val="nl-NL"/>
        </w:rPr>
        <w:t xml:space="preserve"> en slots</w:t>
      </w:r>
      <w:r>
        <w:rPr>
          <w:lang w:val="nl-NL"/>
        </w:rPr>
        <w:t xml:space="preserve"> in de header staan:</w:t>
      </w:r>
      <w:r>
        <w:rPr>
          <w:noProof/>
          <w:lang w:val="nl-NL"/>
        </w:rPr>
        <w:drawing>
          <wp:inline distT="0" distB="0" distL="0" distR="0" wp14:anchorId="1B696B75" wp14:editId="0F748E1B">
            <wp:extent cx="6858000" cy="5227955"/>
            <wp:effectExtent l="0" t="0" r="0" b="4445"/>
            <wp:docPr id="20" name="Picture 20"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6-08 at 14.12.52.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5227955"/>
                    </a:xfrm>
                    <a:prstGeom prst="rect">
                      <a:avLst/>
                    </a:prstGeom>
                  </pic:spPr>
                </pic:pic>
              </a:graphicData>
            </a:graphic>
          </wp:inline>
        </w:drawing>
      </w:r>
    </w:p>
    <w:p w14:paraId="6299DF65" w14:textId="44E91007" w:rsidR="00256B62" w:rsidRDefault="00256B62" w:rsidP="00966939">
      <w:pPr>
        <w:rPr>
          <w:lang w:val="nl-NL"/>
        </w:rPr>
      </w:pPr>
      <w:r>
        <w:rPr>
          <w:lang w:val="nl-NL"/>
        </w:rPr>
        <w:lastRenderedPageBreak/>
        <w:t>Slots zijn methodes die acties uitvoeren en tijdens de uitvoering kunnen ze een signaal uitsturen of "emitten". Dit zijn de signals die je terug vindt in de header:</w:t>
      </w:r>
      <w:r>
        <w:rPr>
          <w:noProof/>
          <w:lang w:val="nl-NL"/>
        </w:rPr>
        <w:drawing>
          <wp:inline distT="0" distB="0" distL="0" distR="0" wp14:anchorId="28A37002" wp14:editId="46965D29">
            <wp:extent cx="5346700" cy="3048000"/>
            <wp:effectExtent l="0" t="0" r="0" b="0"/>
            <wp:docPr id="21" name="Picture 21" descr="A picture containing text, fon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6-08 at 15.57.41.png"/>
                    <pic:cNvPicPr/>
                  </pic:nvPicPr>
                  <pic:blipFill>
                    <a:blip r:embed="rId35">
                      <a:extLst>
                        <a:ext uri="{28A0092B-C50C-407E-A947-70E740481C1C}">
                          <a14:useLocalDpi xmlns:a14="http://schemas.microsoft.com/office/drawing/2010/main" val="0"/>
                        </a:ext>
                      </a:extLst>
                    </a:blip>
                    <a:stretch>
                      <a:fillRect/>
                    </a:stretch>
                  </pic:blipFill>
                  <pic:spPr>
                    <a:xfrm>
                      <a:off x="0" y="0"/>
                      <a:ext cx="5346700" cy="3048000"/>
                    </a:xfrm>
                    <a:prstGeom prst="rect">
                      <a:avLst/>
                    </a:prstGeom>
                  </pic:spPr>
                </pic:pic>
              </a:graphicData>
            </a:graphic>
          </wp:inline>
        </w:drawing>
      </w:r>
    </w:p>
    <w:p w14:paraId="3C18C884" w14:textId="6609C4CD" w:rsidR="00256B62" w:rsidRDefault="005409DF" w:rsidP="00966939">
      <w:pPr>
        <w:rPr>
          <w:lang w:val="nl-NL"/>
        </w:rPr>
      </w:pPr>
      <w:r>
        <w:rPr>
          <w:lang w:val="nl-NL"/>
        </w:rPr>
        <w:t>Om deze signalen op te vangen maak je gebruik van connect of QObject::Connect:</w:t>
      </w:r>
      <w:r>
        <w:rPr>
          <w:noProof/>
          <w:lang w:val="nl-NL"/>
        </w:rPr>
        <w:drawing>
          <wp:inline distT="0" distB="0" distL="0" distR="0" wp14:anchorId="5D4409BF" wp14:editId="024BE8A3">
            <wp:extent cx="5359400" cy="850900"/>
            <wp:effectExtent l="0" t="0" r="0" b="0"/>
            <wp:docPr id="22" name="Picture 22"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06-08 at 16.04.43.png"/>
                    <pic:cNvPicPr/>
                  </pic:nvPicPr>
                  <pic:blipFill>
                    <a:blip r:embed="rId36">
                      <a:extLst>
                        <a:ext uri="{28A0092B-C50C-407E-A947-70E740481C1C}">
                          <a14:useLocalDpi xmlns:a14="http://schemas.microsoft.com/office/drawing/2010/main" val="0"/>
                        </a:ext>
                      </a:extLst>
                    </a:blip>
                    <a:stretch>
                      <a:fillRect/>
                    </a:stretch>
                  </pic:blipFill>
                  <pic:spPr>
                    <a:xfrm>
                      <a:off x="0" y="0"/>
                      <a:ext cx="5359400" cy="850900"/>
                    </a:xfrm>
                    <a:prstGeom prst="rect">
                      <a:avLst/>
                    </a:prstGeom>
                  </pic:spPr>
                </pic:pic>
              </a:graphicData>
            </a:graphic>
          </wp:inline>
        </w:drawing>
      </w:r>
    </w:p>
    <w:p w14:paraId="1FCFE02A" w14:textId="6ABA49CE" w:rsidR="005409DF" w:rsidRPr="00966939" w:rsidRDefault="005409DF" w:rsidP="00966939">
      <w:pPr>
        <w:rPr>
          <w:lang w:val="nl-NL"/>
        </w:rPr>
      </w:pPr>
      <w:r>
        <w:rPr>
          <w:lang w:val="nl-NL"/>
        </w:rPr>
        <w:t>Eerst vullen we de dataset in die we in de gaten willen houden. Het tweede argument is het signaal waarop we willen reageren. Daarna volgt het object (vaak "this" dus het eigen object) waarin we acties willen uitvoeren wanneer dat signaal binnenkomt en als laatste geven we een functie die uitgevoerd wordt zodra het signaal is ontvangen. De "[=]()" staat voor een anonieme functie die inline wordt uitgevoerd maar dit kan ook gerust een gedefinieerde functie zijn of een slot dat op zijn beurt een sign</w:t>
      </w:r>
      <w:r w:rsidR="00AB3E74">
        <w:rPr>
          <w:lang w:val="nl-NL"/>
        </w:rPr>
        <w:t>a</w:t>
      </w:r>
      <w:r>
        <w:rPr>
          <w:lang w:val="nl-NL"/>
        </w:rPr>
        <w:t>al zou kunnen uitsturen.</w:t>
      </w:r>
    </w:p>
    <w:p w14:paraId="5DF2BAC6" w14:textId="2DE99A82" w:rsidR="009D702A" w:rsidRDefault="009D702A" w:rsidP="00F27186">
      <w:pPr>
        <w:pStyle w:val="Heading1"/>
        <w:rPr>
          <w:lang w:val="nl-NL"/>
        </w:rPr>
      </w:pPr>
      <w:bookmarkStart w:id="15" w:name="_Toc137137911"/>
      <w:r>
        <w:rPr>
          <w:lang w:val="nl-NL"/>
        </w:rPr>
        <w:lastRenderedPageBreak/>
        <w:t>Observaties</w:t>
      </w:r>
      <w:bookmarkEnd w:id="15"/>
    </w:p>
    <w:p w14:paraId="732BFD59" w14:textId="46DB76EC" w:rsidR="00AC7037" w:rsidRDefault="00AC7037" w:rsidP="009D702A">
      <w:pPr>
        <w:rPr>
          <w:lang w:val="nl-NL"/>
        </w:rPr>
      </w:pPr>
      <w:r>
        <w:rPr>
          <w:lang w:val="nl-NL"/>
        </w:rPr>
        <w:t xml:space="preserve">We zagen eerder dat Qt beschikt over de mogelijkheid om binnen Python te werken en JavaScript kan interpreteren. </w:t>
      </w:r>
      <w:r w:rsidR="002032C1">
        <w:rPr>
          <w:lang w:val="nl-NL"/>
        </w:rPr>
        <w:t>Een voordeel want</w:t>
      </w:r>
      <w:r>
        <w:rPr>
          <w:lang w:val="nl-NL"/>
        </w:rPr>
        <w:t xml:space="preserve"> hierdoor</w:t>
      </w:r>
      <w:r w:rsidR="002032C1">
        <w:rPr>
          <w:lang w:val="nl-NL"/>
        </w:rPr>
        <w:t xml:space="preserve"> trek je veel</w:t>
      </w:r>
      <w:r>
        <w:rPr>
          <w:lang w:val="nl-NL"/>
        </w:rPr>
        <w:t xml:space="preserve"> meer</w:t>
      </w:r>
      <w:r w:rsidR="006D52AC">
        <w:rPr>
          <w:lang w:val="nl-NL"/>
        </w:rPr>
        <w:t xml:space="preserve"> developers</w:t>
      </w:r>
      <w:r>
        <w:rPr>
          <w:lang w:val="nl-NL"/>
        </w:rPr>
        <w:t xml:space="preserve"> aan om grafische applicaties te bouwen met Qt. Toch blijft Qt sterk gegrond in de C++ wereld. Qt is immers een framework dat de C++ taal uitbreidt. Deze relatie is naar mijn gevoel symbiotisch. Door Qt te leren, leer je C++ en omgekeerd, als je C++ wil gebruiken of leren werkt er persoonlijk niets beter dan visualisatie van je werk met behulp van Qt en QML.</w:t>
      </w:r>
    </w:p>
    <w:p w14:paraId="4AB06735" w14:textId="079E2072" w:rsidR="003A1E39" w:rsidRDefault="008C73B3" w:rsidP="009D702A">
      <w:pPr>
        <w:rPr>
          <w:lang w:val="nl-NL"/>
        </w:rPr>
      </w:pPr>
      <w:r>
        <w:rPr>
          <w:lang w:val="nl-NL"/>
        </w:rPr>
        <w:t>Voor eenvoudige zaken kan ik even snel C++ schrijven als C# of JavaScript. Qt Core biedt een intuïtieve ervaring om een console applicatie te maken zodat je met in- en uitvoer kan omgaan, functies kan declareren en variabelen kan opslaan. QML is tevens een heel eenvoudige syntax om te begrijpen.</w:t>
      </w:r>
      <w:r w:rsidR="00E675AE">
        <w:rPr>
          <w:lang w:val="nl-NL"/>
        </w:rPr>
        <w:t xml:space="preserve"> Tot</w:t>
      </w:r>
      <w:r>
        <w:rPr>
          <w:lang w:val="nl-NL"/>
        </w:rPr>
        <w:t xml:space="preserve"> ik nood had aan </w:t>
      </w:r>
      <w:r w:rsidR="00E675AE">
        <w:rPr>
          <w:lang w:val="nl-NL"/>
        </w:rPr>
        <w:t>het Grid</w:t>
      </w:r>
      <w:r>
        <w:rPr>
          <w:lang w:val="nl-NL"/>
        </w:rPr>
        <w:t xml:space="preserve">View component en </w:t>
      </w:r>
      <w:r w:rsidR="00E675AE">
        <w:rPr>
          <w:lang w:val="nl-NL"/>
        </w:rPr>
        <w:t>data wou ophalen uit een API. Dan begon het te dagen hoe krachtig maar ook hoe complex deze oplossingen zijn t.o.v. JavaScript of C# met WPF. Het begrip voor deze materie begint langzaam te komen en dat maakt me enthousiast om er meer mee te gaan doen.</w:t>
      </w:r>
    </w:p>
    <w:p w14:paraId="2A331A84" w14:textId="5381D7EF" w:rsidR="00694622" w:rsidRDefault="00E675AE" w:rsidP="00694622">
      <w:pPr>
        <w:rPr>
          <w:lang w:val="nl-NL"/>
        </w:rPr>
      </w:pPr>
      <w:commentRangeStart w:id="16"/>
      <w:r>
        <w:rPr>
          <w:lang w:val="nl-NL"/>
        </w:rPr>
        <w:t xml:space="preserve">Wat me </w:t>
      </w:r>
      <w:r w:rsidR="001C5A3B">
        <w:rPr>
          <w:lang w:val="nl-NL"/>
        </w:rPr>
        <w:t>vaak</w:t>
      </w:r>
      <w:r>
        <w:rPr>
          <w:lang w:val="nl-NL"/>
        </w:rPr>
        <w:t xml:space="preserve"> opvalt bij het lezen van alle naslagwerken, bronnen op het internet, video's en documentatie is dat er weinig aandacht w</w:t>
      </w:r>
      <w:r w:rsidR="00F27186">
        <w:rPr>
          <w:lang w:val="nl-NL"/>
        </w:rPr>
        <w:t>o</w:t>
      </w:r>
      <w:r>
        <w:rPr>
          <w:lang w:val="nl-NL"/>
        </w:rPr>
        <w:t>rd</w:t>
      </w:r>
      <w:r w:rsidR="00F27186">
        <w:rPr>
          <w:lang w:val="nl-NL"/>
        </w:rPr>
        <w:t>t</w:t>
      </w:r>
      <w:r>
        <w:rPr>
          <w:lang w:val="nl-NL"/>
        </w:rPr>
        <w:t xml:space="preserve"> besteed aan het </w:t>
      </w:r>
      <w:r w:rsidR="00F27186">
        <w:rPr>
          <w:lang w:val="nl-NL"/>
        </w:rPr>
        <w:t>"</w:t>
      </w:r>
      <w:r>
        <w:rPr>
          <w:lang w:val="nl-NL"/>
        </w:rPr>
        <w:t>waarom</w:t>
      </w:r>
      <w:r w:rsidR="00F27186">
        <w:rPr>
          <w:lang w:val="nl-NL"/>
        </w:rPr>
        <w:t>"</w:t>
      </w:r>
      <w:r>
        <w:rPr>
          <w:lang w:val="nl-NL"/>
        </w:rPr>
        <w:t xml:space="preserve">. Nu we aan het einde van de opleiding zijn begin ik me meer vragen te stellen over het waarom dan over het hoe of wat. De </w:t>
      </w:r>
      <w:r w:rsidR="00E5077E">
        <w:rPr>
          <w:lang w:val="nl-NL"/>
        </w:rPr>
        <w:t>“</w:t>
      </w:r>
      <w:r>
        <w:rPr>
          <w:lang w:val="nl-NL"/>
        </w:rPr>
        <w:t>waarom</w:t>
      </w:r>
      <w:r w:rsidR="00E5077E">
        <w:rPr>
          <w:lang w:val="nl-NL"/>
        </w:rPr>
        <w:t>”-</w:t>
      </w:r>
      <w:r>
        <w:rPr>
          <w:lang w:val="nl-NL"/>
        </w:rPr>
        <w:t xml:space="preserve">vragen krijg je </w:t>
      </w:r>
      <w:r w:rsidR="00F27186">
        <w:rPr>
          <w:lang w:val="nl-NL"/>
        </w:rPr>
        <w:t>voor C en</w:t>
      </w:r>
      <w:r>
        <w:rPr>
          <w:lang w:val="nl-NL"/>
        </w:rPr>
        <w:t xml:space="preserve"> C++</w:t>
      </w:r>
      <w:r w:rsidR="00F27186">
        <w:rPr>
          <w:lang w:val="nl-NL"/>
        </w:rPr>
        <w:t xml:space="preserve"> wel beantwoord</w:t>
      </w:r>
      <w:r w:rsidR="00E5077E">
        <w:rPr>
          <w:lang w:val="nl-NL"/>
        </w:rPr>
        <w:t xml:space="preserve">, </w:t>
      </w:r>
      <w:r w:rsidR="00F27186">
        <w:rPr>
          <w:lang w:val="nl-NL"/>
        </w:rPr>
        <w:t>maar misschien zijn we gewoon wat te verwend in C#, Java en zeker JavaScript</w:t>
      </w:r>
      <w:r>
        <w:rPr>
          <w:lang w:val="nl-NL"/>
        </w:rPr>
        <w:t xml:space="preserve">. Een concreet voorbeeld hiervan </w:t>
      </w:r>
      <w:r w:rsidR="00694622">
        <w:rPr>
          <w:lang w:val="nl-NL"/>
        </w:rPr>
        <w:t>zijn</w:t>
      </w:r>
      <w:r>
        <w:rPr>
          <w:lang w:val="nl-NL"/>
        </w:rPr>
        <w:t xml:space="preserve"> </w:t>
      </w:r>
      <w:r w:rsidR="00C1219C">
        <w:rPr>
          <w:lang w:val="nl-NL"/>
        </w:rPr>
        <w:t xml:space="preserve">pointers. Het idee erachter kan je mits een beetje oefening onder de knie krijgen. Wat heel wat minder voor de hand ligt is het </w:t>
      </w:r>
      <w:r w:rsidR="00694622">
        <w:rPr>
          <w:lang w:val="nl-NL"/>
        </w:rPr>
        <w:t>wanneer.</w:t>
      </w:r>
      <w:r w:rsidR="00C1219C">
        <w:rPr>
          <w:lang w:val="nl-NL"/>
        </w:rPr>
        <w:t xml:space="preserve"> </w:t>
      </w:r>
      <w:r w:rsidR="00694622">
        <w:rPr>
          <w:lang w:val="nl-NL"/>
        </w:rPr>
        <w:t>W</w:t>
      </w:r>
      <w:r w:rsidR="00C1219C">
        <w:rPr>
          <w:lang w:val="nl-NL"/>
        </w:rPr>
        <w:t>anneer moeten we het precies gebruiken in plaats van een reguliere variabele</w:t>
      </w:r>
      <w:r w:rsidR="00694622">
        <w:rPr>
          <w:lang w:val="nl-NL"/>
        </w:rPr>
        <w:t xml:space="preserve">? </w:t>
      </w:r>
      <w:r w:rsidR="00C1219C">
        <w:rPr>
          <w:lang w:val="nl-NL"/>
        </w:rPr>
        <w:t>Mijn gevoel zegt dat het om discipline gaat</w:t>
      </w:r>
      <w:r w:rsidR="00F27186">
        <w:rPr>
          <w:lang w:val="nl-NL"/>
        </w:rPr>
        <w:t>:</w:t>
      </w:r>
      <w:r w:rsidR="00C1219C">
        <w:rPr>
          <w:lang w:val="nl-NL"/>
        </w:rPr>
        <w:t xml:space="preserve"> </w:t>
      </w:r>
      <w:r w:rsidR="00F27186">
        <w:rPr>
          <w:lang w:val="nl-NL"/>
        </w:rPr>
        <w:t>d</w:t>
      </w:r>
      <w:r w:rsidR="00C1219C">
        <w:rPr>
          <w:lang w:val="nl-NL"/>
        </w:rPr>
        <w:t xml:space="preserve">iscipline om de materie echt te begrijpen waardoor je die beter kan toepassen en zo tot een beter design en duidelijkere code </w:t>
      </w:r>
      <w:r w:rsidR="00F27186">
        <w:rPr>
          <w:lang w:val="nl-NL"/>
        </w:rPr>
        <w:t>komt</w:t>
      </w:r>
      <w:r w:rsidR="00C1219C">
        <w:rPr>
          <w:lang w:val="nl-NL"/>
        </w:rPr>
        <w:t>.</w:t>
      </w:r>
      <w:commentRangeEnd w:id="16"/>
      <w:r w:rsidR="006319C2">
        <w:rPr>
          <w:rStyle w:val="CommentReference"/>
        </w:rPr>
        <w:commentReference w:id="16"/>
      </w:r>
      <w:r w:rsidR="00694622">
        <w:rPr>
          <w:lang w:val="nl-NL"/>
        </w:rPr>
        <w:t xml:space="preserve"> Het blijkt vooral belangrijk om deze concepten onder de knie te hebben wanneer je gebruik gaat maken van libraries en frameworks van derde partijen.</w:t>
      </w:r>
    </w:p>
    <w:p w14:paraId="343E1B99" w14:textId="2B27EC4F" w:rsidR="00694622" w:rsidRDefault="00694622" w:rsidP="009D702A">
      <w:pPr>
        <w:rPr>
          <w:lang w:val="nl-NL"/>
        </w:rPr>
      </w:pPr>
      <w:r>
        <w:rPr>
          <w:lang w:val="nl-NL"/>
        </w:rPr>
        <w:t xml:space="preserve">Verder inzicht in de taal leert me dat het een krachtige manier is om gebruik te maken van het beschikbare geheugen. Daarbij komt wel kijken dat je terug die discipline moet hebben om het geheugen goed te beheren. De boekhouding van een bedrijf is hierbij een interessante analogie. </w:t>
      </w:r>
      <w:r w:rsidR="00516892">
        <w:rPr>
          <w:lang w:val="nl-NL"/>
        </w:rPr>
        <w:t>Complex, maar d</w:t>
      </w:r>
      <w:r>
        <w:rPr>
          <w:lang w:val="nl-NL"/>
        </w:rPr>
        <w:t xml:space="preserve">oe het juist en goed en de zaak blijft draaien. doe het fout en slordig en je zal gauw zien </w:t>
      </w:r>
      <w:r w:rsidR="00516892">
        <w:rPr>
          <w:lang w:val="nl-NL"/>
        </w:rPr>
        <w:t>dat er klachten komen en van waar.</w:t>
      </w:r>
    </w:p>
    <w:p w14:paraId="21898C4F" w14:textId="392C6618" w:rsidR="009D702A" w:rsidRDefault="009D702A" w:rsidP="005C03D5">
      <w:pPr>
        <w:pStyle w:val="Heading1"/>
        <w:rPr>
          <w:lang w:val="nl-NL"/>
        </w:rPr>
      </w:pPr>
      <w:bookmarkStart w:id="17" w:name="_Toc137137912"/>
      <w:r>
        <w:rPr>
          <w:lang w:val="nl-NL"/>
        </w:rPr>
        <w:lastRenderedPageBreak/>
        <w:t>Slot</w:t>
      </w:r>
      <w:bookmarkEnd w:id="17"/>
    </w:p>
    <w:p w14:paraId="543EA9FB" w14:textId="77777777" w:rsidR="004B501B" w:rsidRDefault="00F27186" w:rsidP="009D702A">
      <w:pPr>
        <w:rPr>
          <w:lang w:val="nl-NL"/>
        </w:rPr>
      </w:pPr>
      <w:r>
        <w:rPr>
          <w:lang w:val="nl-NL"/>
        </w:rPr>
        <w:t xml:space="preserve">Vast staat dat ik veel heb geleerd. Door dit verslag te schrijven ben ik concepten en begrippen beter gaan begrijpen, hoewel ik ze reeds had toegepast in de code van de graduaatsproef. Ik heb mezelf ook echt uitgedaagd om de complexere vereisten te implementeren. Wat ik heb gemaakt is verre van </w:t>
      </w:r>
      <w:r w:rsidR="004B501B">
        <w:rPr>
          <w:lang w:val="nl-NL"/>
        </w:rPr>
        <w:t>volledig</w:t>
      </w:r>
      <w:r>
        <w:rPr>
          <w:lang w:val="nl-NL"/>
        </w:rPr>
        <w:t xml:space="preserve"> en de kennis die ik heb vergaard is zeker niet compleet.</w:t>
      </w:r>
    </w:p>
    <w:p w14:paraId="77556E46" w14:textId="17C67B72" w:rsidR="00F27186" w:rsidRDefault="004B501B" w:rsidP="009D702A">
      <w:pPr>
        <w:rPr>
          <w:lang w:val="nl-NL"/>
        </w:rPr>
      </w:pPr>
      <w:commentRangeStart w:id="18"/>
      <w:r>
        <w:rPr>
          <w:lang w:val="nl-NL"/>
        </w:rPr>
        <w:t xml:space="preserve">Dit project heeft ook mijn noties over C++ volledig omgegooid. Ik achtte C++ een mythische taal, gesproken en gebruikt door de oude rotten van het vak, die lijdzaam moesten toekijken hoe moderne talen zoals C# en Java met alle eer zijn gaan lopen. Ik ben er nu van overtuigd dat C++ nog steeds een toekomst heeft, maar het zal niet zo gauw de voorgrond betreden. Het werkt in alle rust en stilte aan de vooruitgang van </w:t>
      </w:r>
      <w:r w:rsidR="00395DE1">
        <w:rPr>
          <w:lang w:val="nl-NL"/>
        </w:rPr>
        <w:t xml:space="preserve">technologieën zoals Unreal Engine, applicaties zoals Google Chrome en zelfs Firefox maar het stuwt ook andere programmeertalen voort zoals Qt en zelfs JavaScript. Enkele van de genoemde voorbeelden kan je onmogelijk nog wegdenken uit </w:t>
      </w:r>
      <w:r w:rsidR="00AB3E74">
        <w:rPr>
          <w:lang w:val="nl-NL"/>
        </w:rPr>
        <w:t>de IT wereld of zelfs de maatschappij</w:t>
      </w:r>
      <w:r w:rsidR="00611A56">
        <w:rPr>
          <w:lang w:val="nl-NL"/>
        </w:rPr>
        <w:t>. C++ heeft alle karakteristieken van een goede leider. Het heeft geen ego en het biedt je alle kansen om te groeien, om zelf een leider te worden. Dat is een bemoedigende gedachte</w:t>
      </w:r>
      <w:r w:rsidR="00884F64">
        <w:rPr>
          <w:lang w:val="nl-NL"/>
        </w:rPr>
        <w:t xml:space="preserve"> om met deze taal verder aan de slag te gaan</w:t>
      </w:r>
      <w:r w:rsidR="00611A56">
        <w:rPr>
          <w:lang w:val="nl-NL"/>
        </w:rPr>
        <w:t>.</w:t>
      </w:r>
      <w:commentRangeEnd w:id="18"/>
      <w:r w:rsidR="006319C2">
        <w:rPr>
          <w:rStyle w:val="CommentReference"/>
        </w:rPr>
        <w:commentReference w:id="18"/>
      </w:r>
    </w:p>
    <w:p w14:paraId="08109E45" w14:textId="5F1B2BFC" w:rsidR="002F62E2" w:rsidRDefault="002F62E2" w:rsidP="002F62E2">
      <w:pPr>
        <w:pStyle w:val="Heading1"/>
        <w:rPr>
          <w:lang w:val="nl-NL"/>
        </w:rPr>
      </w:pPr>
      <w:bookmarkStart w:id="19" w:name="_Toc137137913"/>
      <w:r>
        <w:rPr>
          <w:lang w:val="nl-NL"/>
        </w:rPr>
        <w:lastRenderedPageBreak/>
        <w:t>Bronnen</w:t>
      </w:r>
      <w:bookmarkEnd w:id="19"/>
    </w:p>
    <w:p w14:paraId="30735650" w14:textId="11C96A8C" w:rsidR="00EB3D26" w:rsidRDefault="00EB3D26" w:rsidP="00EB3D26">
      <w:pPr>
        <w:rPr>
          <w:lang w:val="nl-NL"/>
        </w:rPr>
      </w:pPr>
      <w:r w:rsidRPr="00EB3D26">
        <w:rPr>
          <w:lang w:val="nl-NL"/>
        </w:rPr>
        <w:t>https://www.qt.io/</w:t>
      </w:r>
    </w:p>
    <w:p w14:paraId="3658C024" w14:textId="04E48D62" w:rsidR="006F548E" w:rsidRDefault="006F548E" w:rsidP="00EB3D26">
      <w:pPr>
        <w:rPr>
          <w:lang w:val="nl-NL"/>
        </w:rPr>
      </w:pPr>
      <w:r w:rsidRPr="006F548E">
        <w:rPr>
          <w:lang w:val="nl-NL"/>
        </w:rPr>
        <w:t>https://www.qt.io/qt-for-python</w:t>
      </w:r>
    </w:p>
    <w:p w14:paraId="4F109C14" w14:textId="6FEBE7FD" w:rsidR="006F548E" w:rsidRPr="00EB3D26" w:rsidRDefault="006F548E" w:rsidP="00EB3D26">
      <w:pPr>
        <w:rPr>
          <w:lang w:val="nl-NL"/>
        </w:rPr>
      </w:pPr>
      <w:r w:rsidRPr="006F548E">
        <w:rPr>
          <w:lang w:val="nl-NL"/>
        </w:rPr>
        <w:t>https://www.qt.io/product/qt6/qml-book/ch16-javascript-javascript</w:t>
      </w:r>
    </w:p>
    <w:p w14:paraId="5A524635" w14:textId="694F0653" w:rsidR="002F62E2" w:rsidRDefault="002F62E2" w:rsidP="002F62E2">
      <w:pPr>
        <w:rPr>
          <w:lang w:val="nl-NL"/>
        </w:rPr>
      </w:pPr>
      <w:r w:rsidRPr="00CA4C7C">
        <w:rPr>
          <w:lang w:val="nl-NL"/>
        </w:rPr>
        <w:t>https://www.qt.io/blog/2019/08/07/technical-vision-qt-6</w:t>
      </w:r>
    </w:p>
    <w:p w14:paraId="215C4B61" w14:textId="45EE6141" w:rsidR="002F62E2" w:rsidRDefault="002F62E2" w:rsidP="002F62E2">
      <w:pPr>
        <w:rPr>
          <w:lang w:val="nl-NL"/>
        </w:rPr>
      </w:pPr>
      <w:r w:rsidRPr="00CA4C7C">
        <w:rPr>
          <w:lang w:val="nl-NL"/>
        </w:rPr>
        <w:t>https://www.qt.io/blog/2018/10/29/deprecation-of-qbs</w:t>
      </w:r>
    </w:p>
    <w:p w14:paraId="6515CD1B" w14:textId="0E8EFB3E" w:rsidR="00EB3D26" w:rsidRDefault="00EB3D26" w:rsidP="002F62E2">
      <w:pPr>
        <w:rPr>
          <w:lang w:val="nl-NL"/>
        </w:rPr>
      </w:pPr>
      <w:r w:rsidRPr="00EB3D26">
        <w:rPr>
          <w:lang w:val="nl-NL"/>
        </w:rPr>
        <w:t>https://en.wikipedia.org/wiki/Qt_Project</w:t>
      </w:r>
    </w:p>
    <w:p w14:paraId="1E493791" w14:textId="00CB4958" w:rsidR="00EB3D26" w:rsidRDefault="00EB3D26" w:rsidP="002F62E2">
      <w:pPr>
        <w:rPr>
          <w:lang w:val="nl-NL"/>
        </w:rPr>
      </w:pPr>
      <w:r w:rsidRPr="00EB3D26">
        <w:rPr>
          <w:lang w:val="nl-NL"/>
        </w:rPr>
        <w:t>https://raymii.org/s/tutorials/HTTP_GET_requests_in_Qt_and_Qml_async.html</w:t>
      </w:r>
    </w:p>
    <w:p w14:paraId="6B1D339F" w14:textId="77777777" w:rsidR="002F62E2" w:rsidRPr="002F62E2" w:rsidRDefault="002F62E2" w:rsidP="002F62E2">
      <w:pPr>
        <w:rPr>
          <w:lang w:val="nl-NL"/>
        </w:rPr>
      </w:pPr>
    </w:p>
    <w:sectPr w:rsidR="002F62E2" w:rsidRPr="002F62E2" w:rsidSect="001302D2">
      <w:headerReference w:type="first" r:id="rId37"/>
      <w:footerReference w:type="first" r:id="rId38"/>
      <w:pgSz w:w="12240" w:h="15840"/>
      <w:pgMar w:top="720" w:right="720" w:bottom="720" w:left="720" w:header="708"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L V" w:date="2023-06-07T11:19:00Z" w:initials="LV">
    <w:p w14:paraId="6FEA481E" w14:textId="77777777" w:rsidR="00E5077E" w:rsidRDefault="00E5077E" w:rsidP="00893F8A">
      <w:pPr>
        <w:pStyle w:val="CommentText"/>
      </w:pPr>
      <w:r>
        <w:rPr>
          <w:rStyle w:val="CommentReference"/>
        </w:rPr>
        <w:annotationRef/>
      </w:r>
      <w:r>
        <w:rPr>
          <w:lang w:val="fr-BE"/>
        </w:rPr>
        <w:t>Misschien ook iets over de "geschiedenis" van Qt? Trolltech. Cross-platform stond altijd hoog in het vaandel. Linux was "open source", Windows betalend. Succes mede dankzij het feit dat het de basis was voor de KDE desktop (Europees). Dan door Nokia betrokken, als ik me goed herinner, toen Nokia nog een grote naam als gsm-producent was.</w:t>
      </w:r>
    </w:p>
  </w:comment>
  <w:comment w:id="16" w:author="L V" w:date="2023-06-07T11:43:00Z" w:initials="LV">
    <w:p w14:paraId="5A2C2393" w14:textId="77777777" w:rsidR="006319C2" w:rsidRDefault="006319C2" w:rsidP="003B0CC0">
      <w:pPr>
        <w:pStyle w:val="CommentText"/>
      </w:pPr>
      <w:r>
        <w:rPr>
          <w:rStyle w:val="CommentReference"/>
        </w:rPr>
        <w:annotationRef/>
      </w:r>
      <w:r>
        <w:rPr>
          <w:lang w:val="fr-BE"/>
        </w:rPr>
        <w:t>Eigenlijk zit het iets anders in elkaar … . C is oorspronkelijk opgevat als een taal om toch op een veel hoger abstractieniveau te kunnen programmeren dan met assembler, maar met toch nog een aanvaardbare performantie - op het moment dat dit relevant was. C kwam tot stand om de eerste unix te implementeren - een stabiel en professioneel multiproces-OS. C is zo ontworpen dat het snel en efficient tot machinecode gecompileerd kan worden die direct op de CPU draait. Het is de eerste "accolade"-taal, niet toevallig gemakkelijk ingetikt op een QWERTY toetsenbord ({}, [], …). Op zeker moment rukte object orientering op en schreef Stroustrup een frontend die de eerste C++ vertaalde naar C zodat deze gecompileerd kon worden. Dit werd een heuze standaard voor een hyper-efficiente, binaire taal die voor haast alle professionele software gebruikt werd. C/C++ ging aanvankelijk sterk samen met *nix, gratis OS, verder opgenomen door de grote universiteiten. Daarna kwamen de RISC-processoren: C/C++ was daarop makkelijk over te zetten. GNU werd groot. Intussen was C++ al lang een "echte" compiler. Pointers zaten al in C: dit is een "wijzer" naar een stuk geheugen, wat ruimte voor een variabele die eigenlijk een adres in het geheugen bevat; meer pointers kunnen verwijzen naar hetzelfde stukje geheugen en in principe beslis je als programmeur hoe je dat stukje geheugen wil bekijken (als welk type). Je hebt verder zogenaamd dynamisch geheugen, niet stack, maar "heap", dat je kan aanvragen en teruggeven aan het OS - dat werkt altijd via pointers. Het concept maakt het betrekken en opnieuw vrijgeven van geheugen efficient en makkelijk - er wordt zo weinig mogelijk gecopieerd in het geheugen dat je gebruikt. Nadeel: de programmeur moet zelf een perfecte boekhouding aanhouden: welk geheugen werd aangevraagd en terug vrijgegeven, welk stukje nog niet. Als je een stukje geheugen gebruikt dat al opnieuw aan het OS vrijgegeven is: doorgaans al een crash (de beruchte Windows blue screens). Als je geheugen niet vrijgeeft: memory leaks (je programma groeit constant tot het alle geheugen opgebruikt heeft en je OS mogelijk in de problemen komt). Daarna kwamen pas eerst Java en dan C#, beide "byte level" compilers, in die zin dat ze niet doorcompileren tot een binair stuk code dat uitvoerbaar is op de CPU, maar naar een virtuele tussenlaag die door een "motortje" wordt uitgevoerd op de CPU (dit motortje is wel binaire CPU-code). Een dergelijk systeem is iets tussen een compiler en een interpreter die de source code gewoon uitvoert (trager). Voordelen: grotere snelheid dan een interpreter, makkelijk te porteren naar een andere CPU-architectuur/-instructieset, … . Meteen bedacht men bij Java/C#: we willen het de programmeur makkelijker maken en voorkomen dat er nog "vieze crashes" optreden door de boekhouding van het pointer-gebeuren weg te bergen in de omgeving: zo ontstonden de "garbage collectors". Deze is steeds actief om te speuren naar niet meer gebruikte stukjes geheugen en geeft deze terug vrij aan het OS. Het ironische is dat hierdoor achter de schermen bij Java en C# en … nagenoeg alles "een pointer" is, maar je ziet het gewoon niet en kan minder fouten maken tegen geheugenbeheer. Nadeel: een garbage collector is niet perfect; deze moet achter de rug zo zuinig mogelijk geheugen naspeuren en vrijgeven en als programmeur kan je code opzetten zonder dit te realiseren die nog steeds meebrengt dat stukken geheugen niet vrijgegeven kunnen worden en steeds opnieuw bij aangemaakt worden - het oplossen van memory leaks is minder nodig maar indien het moet gebeuren, is dit vaak een complexe aangelegenheid … . Wat discipline betreft, heb je gelijk dat het gebruik van pointers strenge discipline vereist (door de boekhouding die perfect moet zijn). C is wel bijzonder eerlijk: WYSIWYG (what you see is what you get, als programmeur). Bij C++ is dit moeilijk door de toegevoegde abstractie. Bij Java en C# nog iets moeilijker, als je wil doorgronden wat er allemaal gebeurt achter je rug en waarom.</w:t>
      </w:r>
    </w:p>
  </w:comment>
  <w:comment w:id="18" w:author="L V" w:date="2023-06-07T11:48:00Z" w:initials="LV">
    <w:p w14:paraId="7A31CA91" w14:textId="77777777" w:rsidR="006319C2" w:rsidRDefault="006319C2" w:rsidP="007E1135">
      <w:pPr>
        <w:pStyle w:val="CommentText"/>
      </w:pPr>
      <w:r>
        <w:rPr>
          <w:rStyle w:val="CommentReference"/>
        </w:rPr>
        <w:annotationRef/>
      </w:r>
      <w:r>
        <w:rPr>
          <w:lang w:val="fr-BE"/>
        </w:rPr>
        <w:t>C++ was lange tijd de taal van alle commerciele grote oplossingen. Zeer portabel, zeer efficient, professioneel, mede door de strenge standardisatie, ook cross-platform. Veel andere computertalen zijn daardoor ook in C/C++ gemaakt, alsook besturingssystemen. Firma's wilden dit in de jaren 90 allemaal bezigen, maar vonden weinig C/C++ programmeurs beschikbaar. Vandaar ook een streven naar "makkelijkere" talen en grotere getalen goedkopere programmeurs … . Echter: bij Java en C# zien we dezelfde fenomenen (nog steeds te weinig goedkope programmeurs beschikbaar op de markt). Je kan C eigenlijk momenteel bekijken als een soort "assembler" in die zin dat men meer op die laag is beginnen terug te vallen in plaats van eronder. In Belgie is C/C++ minder belangrijk, maar wereldwijd als je kleine devices, open source en dergelijke bekijkt, ligt dit heel anders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EA481E" w15:done="1"/>
  <w15:commentEx w15:paraId="5A2C2393" w15:done="1"/>
  <w15:commentEx w15:paraId="7A31CA9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AE65F" w16cex:dateUtc="2023-06-07T09:19:00Z"/>
  <w16cex:commentExtensible w16cex:durableId="282AEBEA" w16cex:dateUtc="2023-06-07T09:43:00Z"/>
  <w16cex:commentExtensible w16cex:durableId="282AED24" w16cex:dateUtc="2023-06-07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EA481E" w16cid:durableId="282AE65F"/>
  <w16cid:commentId w16cid:paraId="5A2C2393" w16cid:durableId="282AEBEA"/>
  <w16cid:commentId w16cid:paraId="7A31CA91" w16cid:durableId="282AED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8AEE8" w14:textId="77777777" w:rsidR="00F00444" w:rsidRDefault="00F00444" w:rsidP="004F23A1">
      <w:pPr>
        <w:spacing w:before="0" w:after="0" w:line="240" w:lineRule="auto"/>
      </w:pPr>
      <w:r>
        <w:separator/>
      </w:r>
    </w:p>
  </w:endnote>
  <w:endnote w:type="continuationSeparator" w:id="0">
    <w:p w14:paraId="544F800D" w14:textId="77777777" w:rsidR="00F00444" w:rsidRDefault="00F00444" w:rsidP="004F23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7480925"/>
      <w:docPartObj>
        <w:docPartGallery w:val="Page Numbers (Bottom of Page)"/>
        <w:docPartUnique/>
      </w:docPartObj>
    </w:sdtPr>
    <w:sdtEndPr>
      <w:rPr>
        <w:rStyle w:val="PageNumber"/>
      </w:rPr>
    </w:sdtEndPr>
    <w:sdtContent>
      <w:p w14:paraId="63DC38B0" w14:textId="135F0B98" w:rsidR="00FC7FA5" w:rsidRDefault="00FC7FA5" w:rsidP="006517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A2F765" w14:textId="77777777" w:rsidR="001302D2" w:rsidRDefault="001302D2" w:rsidP="00FC7F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0760537"/>
      <w:docPartObj>
        <w:docPartGallery w:val="Page Numbers (Bottom of Page)"/>
        <w:docPartUnique/>
      </w:docPartObj>
    </w:sdtPr>
    <w:sdtEndPr>
      <w:rPr>
        <w:rStyle w:val="PageNumber"/>
      </w:rPr>
    </w:sdtEndPr>
    <w:sdtContent>
      <w:p w14:paraId="62C1E151" w14:textId="68EE286A" w:rsidR="00FC7FA5" w:rsidRDefault="00FC7FA5" w:rsidP="006517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D9852DD" w14:textId="35F7B633" w:rsidR="001302D2" w:rsidRDefault="00FC7FA5" w:rsidP="00FC7FA5">
    <w:pPr>
      <w:pStyle w:val="Footer"/>
      <w:ind w:right="360"/>
    </w:pPr>
    <w:r>
      <w:t>C++, Qt Core &amp; QML</w:t>
    </w:r>
    <w:r>
      <w:ptab w:relativeTo="margin" w:alignment="center" w:leader="none"/>
    </w:r>
    <w:r>
      <w:t>Dietbrand Tollenaere</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71840" w14:textId="0C4D47A3" w:rsidR="004F23A1" w:rsidRPr="004F23A1" w:rsidRDefault="004F23A1" w:rsidP="004F23A1">
    <w:pPr>
      <w:pStyle w:val="Footer"/>
      <w:tabs>
        <w:tab w:val="clear" w:pos="4513"/>
        <w:tab w:val="clear" w:pos="9026"/>
        <w:tab w:val="center" w:pos="5387"/>
        <w:tab w:val="right" w:pos="10773"/>
      </w:tabs>
      <w:rPr>
        <w:lang w:val="en-US"/>
      </w:rPr>
    </w:pPr>
    <w:r>
      <w:rPr>
        <w:lang w:val="en-US"/>
      </w:rPr>
      <w:t>Dietbrand Tollenaere</w:t>
    </w:r>
    <w:r>
      <w:rPr>
        <w:lang w:val="en-US"/>
      </w:rPr>
      <w:tab/>
      <w:t>HOGENT - GO5 Programmeren</w:t>
    </w:r>
    <w:r>
      <w:rPr>
        <w:lang w:val="en-US"/>
      </w:rPr>
      <w:tab/>
      <w:t>2022-2023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75745211"/>
      <w:docPartObj>
        <w:docPartGallery w:val="Page Numbers (Bottom of Page)"/>
        <w:docPartUnique/>
      </w:docPartObj>
    </w:sdtPr>
    <w:sdtEndPr>
      <w:rPr>
        <w:rStyle w:val="PageNumber"/>
      </w:rPr>
    </w:sdtEndPr>
    <w:sdtContent>
      <w:p w14:paraId="7B3F3C5B" w14:textId="3A47AD59" w:rsidR="00FC7FA5" w:rsidRDefault="00FC7FA5" w:rsidP="006517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248886D" w14:textId="618E7873" w:rsidR="00CA6D59" w:rsidRPr="00FC7FA5" w:rsidRDefault="00FC7FA5" w:rsidP="00FC7FA5">
    <w:pPr>
      <w:pStyle w:val="Footer"/>
      <w:ind w:right="360"/>
    </w:pPr>
    <w:r>
      <w:t>C++, Qt Core &amp; QML</w:t>
    </w:r>
    <w:r>
      <w:ptab w:relativeTo="margin" w:alignment="center" w:leader="none"/>
    </w:r>
    <w:r>
      <w:t>Dietbrand Tollenaere</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285F8" w14:textId="77777777" w:rsidR="00F00444" w:rsidRDefault="00F00444" w:rsidP="004F23A1">
      <w:pPr>
        <w:spacing w:before="0" w:after="0" w:line="240" w:lineRule="auto"/>
      </w:pPr>
      <w:r>
        <w:separator/>
      </w:r>
    </w:p>
  </w:footnote>
  <w:footnote w:type="continuationSeparator" w:id="0">
    <w:p w14:paraId="59EE84D0" w14:textId="77777777" w:rsidR="00F00444" w:rsidRDefault="00F00444" w:rsidP="004F23A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59F29" w14:textId="77777777" w:rsidR="00CA6D59" w:rsidRDefault="00CA6D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53BE8"/>
    <w:multiLevelType w:val="hybridMultilevel"/>
    <w:tmpl w:val="FD821906"/>
    <w:lvl w:ilvl="0" w:tplc="AD64432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 V">
    <w15:presenceInfo w15:providerId="Windows Live" w15:userId="4f98d399b9902d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nl-NL" w:vendorID="64" w:dllVersion="4096" w:nlCheck="1" w:checkStyle="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D5"/>
    <w:rsid w:val="000551CD"/>
    <w:rsid w:val="000600D5"/>
    <w:rsid w:val="00062474"/>
    <w:rsid w:val="000702D6"/>
    <w:rsid w:val="000C5CAE"/>
    <w:rsid w:val="000D3499"/>
    <w:rsid w:val="000D60C5"/>
    <w:rsid w:val="000E4761"/>
    <w:rsid w:val="00123EE1"/>
    <w:rsid w:val="001302D2"/>
    <w:rsid w:val="00140F2E"/>
    <w:rsid w:val="00174DEB"/>
    <w:rsid w:val="00196E56"/>
    <w:rsid w:val="001B37F0"/>
    <w:rsid w:val="001B6325"/>
    <w:rsid w:val="001C3A72"/>
    <w:rsid w:val="001C5A3B"/>
    <w:rsid w:val="001D087E"/>
    <w:rsid w:val="001D6439"/>
    <w:rsid w:val="002032C1"/>
    <w:rsid w:val="002478E1"/>
    <w:rsid w:val="00256B62"/>
    <w:rsid w:val="00260E15"/>
    <w:rsid w:val="00265D1A"/>
    <w:rsid w:val="00277FF2"/>
    <w:rsid w:val="002A2C45"/>
    <w:rsid w:val="002E230D"/>
    <w:rsid w:val="002E48BC"/>
    <w:rsid w:val="002F62E2"/>
    <w:rsid w:val="00302013"/>
    <w:rsid w:val="0031299D"/>
    <w:rsid w:val="00314B29"/>
    <w:rsid w:val="0037047C"/>
    <w:rsid w:val="00374FB1"/>
    <w:rsid w:val="00380589"/>
    <w:rsid w:val="00395DE1"/>
    <w:rsid w:val="003A1E39"/>
    <w:rsid w:val="003C7BC2"/>
    <w:rsid w:val="004254C0"/>
    <w:rsid w:val="00432437"/>
    <w:rsid w:val="004357BC"/>
    <w:rsid w:val="004557C2"/>
    <w:rsid w:val="00494479"/>
    <w:rsid w:val="004B501B"/>
    <w:rsid w:val="004F23A1"/>
    <w:rsid w:val="00516892"/>
    <w:rsid w:val="005409DF"/>
    <w:rsid w:val="0054699A"/>
    <w:rsid w:val="005C03D5"/>
    <w:rsid w:val="005C2735"/>
    <w:rsid w:val="005C4DEC"/>
    <w:rsid w:val="005E4E05"/>
    <w:rsid w:val="0060414C"/>
    <w:rsid w:val="006062B7"/>
    <w:rsid w:val="00611A56"/>
    <w:rsid w:val="006319C2"/>
    <w:rsid w:val="00631F9D"/>
    <w:rsid w:val="00694622"/>
    <w:rsid w:val="006D3824"/>
    <w:rsid w:val="006D52AC"/>
    <w:rsid w:val="006F548E"/>
    <w:rsid w:val="00710390"/>
    <w:rsid w:val="00713C58"/>
    <w:rsid w:val="00737087"/>
    <w:rsid w:val="0074603A"/>
    <w:rsid w:val="00756591"/>
    <w:rsid w:val="00772D6D"/>
    <w:rsid w:val="007A075F"/>
    <w:rsid w:val="007D4C2A"/>
    <w:rsid w:val="007F3793"/>
    <w:rsid w:val="008703A9"/>
    <w:rsid w:val="00884F64"/>
    <w:rsid w:val="008901DE"/>
    <w:rsid w:val="00897927"/>
    <w:rsid w:val="008C73B3"/>
    <w:rsid w:val="00912CD2"/>
    <w:rsid w:val="00966939"/>
    <w:rsid w:val="009B02D9"/>
    <w:rsid w:val="009D702A"/>
    <w:rsid w:val="00A11341"/>
    <w:rsid w:val="00A47B6F"/>
    <w:rsid w:val="00A52269"/>
    <w:rsid w:val="00A60D57"/>
    <w:rsid w:val="00A67522"/>
    <w:rsid w:val="00A8253C"/>
    <w:rsid w:val="00A96367"/>
    <w:rsid w:val="00AB3E74"/>
    <w:rsid w:val="00AC7037"/>
    <w:rsid w:val="00AC7AE2"/>
    <w:rsid w:val="00B0586C"/>
    <w:rsid w:val="00B11D1B"/>
    <w:rsid w:val="00BD3143"/>
    <w:rsid w:val="00BD61B9"/>
    <w:rsid w:val="00BE0E73"/>
    <w:rsid w:val="00C1219C"/>
    <w:rsid w:val="00C30903"/>
    <w:rsid w:val="00C670B3"/>
    <w:rsid w:val="00C71D6C"/>
    <w:rsid w:val="00C822F9"/>
    <w:rsid w:val="00CA4C7C"/>
    <w:rsid w:val="00CA6D59"/>
    <w:rsid w:val="00CA6F05"/>
    <w:rsid w:val="00CB0255"/>
    <w:rsid w:val="00CB7829"/>
    <w:rsid w:val="00CE5749"/>
    <w:rsid w:val="00D47F7F"/>
    <w:rsid w:val="00D61DBD"/>
    <w:rsid w:val="00D678E6"/>
    <w:rsid w:val="00D75135"/>
    <w:rsid w:val="00D9086E"/>
    <w:rsid w:val="00DB5AFB"/>
    <w:rsid w:val="00DC6932"/>
    <w:rsid w:val="00DD15DE"/>
    <w:rsid w:val="00DF0FA2"/>
    <w:rsid w:val="00E0095C"/>
    <w:rsid w:val="00E1521B"/>
    <w:rsid w:val="00E5077E"/>
    <w:rsid w:val="00E675AE"/>
    <w:rsid w:val="00E84B2E"/>
    <w:rsid w:val="00EB3D26"/>
    <w:rsid w:val="00EC30C4"/>
    <w:rsid w:val="00ED33E0"/>
    <w:rsid w:val="00EE27AD"/>
    <w:rsid w:val="00EF201A"/>
    <w:rsid w:val="00EF29C6"/>
    <w:rsid w:val="00F00444"/>
    <w:rsid w:val="00F27186"/>
    <w:rsid w:val="00F64621"/>
    <w:rsid w:val="00F706E4"/>
    <w:rsid w:val="00F83E2D"/>
    <w:rsid w:val="00FA7F4D"/>
    <w:rsid w:val="00FB3005"/>
    <w:rsid w:val="00FC7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CE724"/>
  <w15:chartTrackingRefBased/>
  <w15:docId w15:val="{F8B40573-E7F5-4CF9-95D4-072B67CD9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D57"/>
    <w:pPr>
      <w:spacing w:before="240" w:after="240"/>
    </w:pPr>
    <w:rPr>
      <w:sz w:val="24"/>
      <w:lang w:val="nl-BE"/>
    </w:rPr>
  </w:style>
  <w:style w:type="paragraph" w:styleId="Heading1">
    <w:name w:val="heading 1"/>
    <w:basedOn w:val="Normal"/>
    <w:next w:val="Normal"/>
    <w:link w:val="Heading1Char"/>
    <w:uiPriority w:val="9"/>
    <w:qFormat/>
    <w:rsid w:val="00302013"/>
    <w:pPr>
      <w:keepNext/>
      <w:keepLines/>
      <w:pageBreakBefore/>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37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23A1"/>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3A1"/>
    <w:rPr>
      <w:rFonts w:asciiTheme="majorHAnsi" w:eastAsiaTheme="majorEastAsia" w:hAnsiTheme="majorHAnsi" w:cstheme="majorBidi"/>
      <w:spacing w:val="-10"/>
      <w:kern w:val="28"/>
      <w:sz w:val="56"/>
      <w:szCs w:val="56"/>
      <w:lang w:val="nl-BE"/>
    </w:rPr>
  </w:style>
  <w:style w:type="paragraph" w:styleId="ListParagraph">
    <w:name w:val="List Paragraph"/>
    <w:basedOn w:val="Normal"/>
    <w:uiPriority w:val="34"/>
    <w:qFormat/>
    <w:rsid w:val="006062B7"/>
    <w:pPr>
      <w:ind w:left="720"/>
    </w:pPr>
  </w:style>
  <w:style w:type="table" w:styleId="TableGrid">
    <w:name w:val="Table Grid"/>
    <w:basedOn w:val="TableNormal"/>
    <w:uiPriority w:val="39"/>
    <w:rsid w:val="00D67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E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BE0E73"/>
    <w:rPr>
      <w:rFonts w:ascii="Courier New" w:eastAsia="Times New Roman" w:hAnsi="Courier New" w:cs="Courier New"/>
      <w:kern w:val="0"/>
      <w:sz w:val="20"/>
      <w:szCs w:val="20"/>
      <w:lang w:eastAsia="en-GB"/>
      <w14:ligatures w14:val="none"/>
    </w:rPr>
  </w:style>
  <w:style w:type="character" w:customStyle="1" w:styleId="type">
    <w:name w:val="type"/>
    <w:basedOn w:val="DefaultParagraphFont"/>
    <w:rsid w:val="00BE0E73"/>
  </w:style>
  <w:style w:type="character" w:customStyle="1" w:styleId="typ">
    <w:name w:val="typ"/>
    <w:basedOn w:val="DefaultParagraphFont"/>
    <w:rsid w:val="00BE0E73"/>
  </w:style>
  <w:style w:type="character" w:customStyle="1" w:styleId="pln">
    <w:name w:val="pln"/>
    <w:basedOn w:val="DefaultParagraphFont"/>
    <w:rsid w:val="00BE0E73"/>
  </w:style>
  <w:style w:type="character" w:customStyle="1" w:styleId="pun">
    <w:name w:val="pun"/>
    <w:basedOn w:val="DefaultParagraphFont"/>
    <w:rsid w:val="00BE0E73"/>
  </w:style>
  <w:style w:type="character" w:customStyle="1" w:styleId="kwd">
    <w:name w:val="kwd"/>
    <w:basedOn w:val="DefaultParagraphFont"/>
    <w:rsid w:val="00BE0E73"/>
  </w:style>
  <w:style w:type="character" w:styleId="HTMLCode">
    <w:name w:val="HTML Code"/>
    <w:basedOn w:val="DefaultParagraphFont"/>
    <w:uiPriority w:val="99"/>
    <w:semiHidden/>
    <w:unhideWhenUsed/>
    <w:rsid w:val="000551CD"/>
    <w:rPr>
      <w:rFonts w:ascii="Courier New" w:eastAsia="Times New Roman" w:hAnsi="Courier New" w:cs="Courier New"/>
      <w:sz w:val="20"/>
      <w:szCs w:val="20"/>
    </w:rPr>
  </w:style>
  <w:style w:type="character" w:customStyle="1" w:styleId="token">
    <w:name w:val="token"/>
    <w:basedOn w:val="DefaultParagraphFont"/>
    <w:rsid w:val="000551CD"/>
  </w:style>
  <w:style w:type="character" w:customStyle="1" w:styleId="Heading1Char">
    <w:name w:val="Heading 1 Char"/>
    <w:basedOn w:val="DefaultParagraphFont"/>
    <w:link w:val="Heading1"/>
    <w:uiPriority w:val="9"/>
    <w:rsid w:val="00302013"/>
    <w:rPr>
      <w:rFonts w:asciiTheme="majorHAnsi" w:eastAsiaTheme="majorEastAsia" w:hAnsiTheme="majorHAnsi" w:cstheme="majorBidi"/>
      <w:color w:val="2F5496" w:themeColor="accent1" w:themeShade="BF"/>
      <w:sz w:val="32"/>
      <w:szCs w:val="32"/>
      <w:lang w:val="nl-BE"/>
    </w:rPr>
  </w:style>
  <w:style w:type="paragraph" w:styleId="Header">
    <w:name w:val="header"/>
    <w:basedOn w:val="Normal"/>
    <w:link w:val="HeaderChar"/>
    <w:uiPriority w:val="99"/>
    <w:unhideWhenUsed/>
    <w:rsid w:val="004F23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3A1"/>
    <w:rPr>
      <w:lang w:val="nl-BE"/>
    </w:rPr>
  </w:style>
  <w:style w:type="paragraph" w:styleId="Footer">
    <w:name w:val="footer"/>
    <w:basedOn w:val="Normal"/>
    <w:link w:val="FooterChar"/>
    <w:uiPriority w:val="99"/>
    <w:unhideWhenUsed/>
    <w:rsid w:val="00FC7FA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7FA5"/>
    <w:rPr>
      <w:sz w:val="24"/>
      <w:lang w:val="nl-BE"/>
    </w:rPr>
  </w:style>
  <w:style w:type="character" w:styleId="PageNumber">
    <w:name w:val="page number"/>
    <w:basedOn w:val="DefaultParagraphFont"/>
    <w:uiPriority w:val="99"/>
    <w:semiHidden/>
    <w:unhideWhenUsed/>
    <w:rsid w:val="00CA6D59"/>
  </w:style>
  <w:style w:type="paragraph" w:styleId="NoSpacing">
    <w:name w:val="No Spacing"/>
    <w:uiPriority w:val="1"/>
    <w:qFormat/>
    <w:rsid w:val="000D3499"/>
    <w:pPr>
      <w:spacing w:after="0" w:line="240" w:lineRule="auto"/>
    </w:pPr>
    <w:rPr>
      <w:sz w:val="24"/>
      <w:lang w:val="nl-BE"/>
    </w:rPr>
  </w:style>
  <w:style w:type="paragraph" w:styleId="Revision">
    <w:name w:val="Revision"/>
    <w:hidden/>
    <w:uiPriority w:val="99"/>
    <w:semiHidden/>
    <w:rsid w:val="00E5077E"/>
    <w:pPr>
      <w:spacing w:after="0" w:line="240" w:lineRule="auto"/>
    </w:pPr>
    <w:rPr>
      <w:sz w:val="24"/>
      <w:lang w:val="nl-BE"/>
    </w:rPr>
  </w:style>
  <w:style w:type="character" w:styleId="CommentReference">
    <w:name w:val="annotation reference"/>
    <w:basedOn w:val="DefaultParagraphFont"/>
    <w:uiPriority w:val="99"/>
    <w:semiHidden/>
    <w:unhideWhenUsed/>
    <w:rsid w:val="00E5077E"/>
    <w:rPr>
      <w:sz w:val="16"/>
      <w:szCs w:val="16"/>
    </w:rPr>
  </w:style>
  <w:style w:type="paragraph" w:styleId="CommentText">
    <w:name w:val="annotation text"/>
    <w:basedOn w:val="Normal"/>
    <w:link w:val="CommentTextChar"/>
    <w:uiPriority w:val="99"/>
    <w:unhideWhenUsed/>
    <w:rsid w:val="00E5077E"/>
    <w:pPr>
      <w:spacing w:line="240" w:lineRule="auto"/>
    </w:pPr>
    <w:rPr>
      <w:sz w:val="20"/>
      <w:szCs w:val="20"/>
    </w:rPr>
  </w:style>
  <w:style w:type="character" w:customStyle="1" w:styleId="CommentTextChar">
    <w:name w:val="Comment Text Char"/>
    <w:basedOn w:val="DefaultParagraphFont"/>
    <w:link w:val="CommentText"/>
    <w:uiPriority w:val="99"/>
    <w:rsid w:val="00E5077E"/>
    <w:rPr>
      <w:sz w:val="20"/>
      <w:szCs w:val="20"/>
      <w:lang w:val="nl-BE"/>
    </w:rPr>
  </w:style>
  <w:style w:type="paragraph" w:styleId="CommentSubject">
    <w:name w:val="annotation subject"/>
    <w:basedOn w:val="CommentText"/>
    <w:next w:val="CommentText"/>
    <w:link w:val="CommentSubjectChar"/>
    <w:uiPriority w:val="99"/>
    <w:semiHidden/>
    <w:unhideWhenUsed/>
    <w:rsid w:val="00E5077E"/>
    <w:rPr>
      <w:b/>
      <w:bCs/>
    </w:rPr>
  </w:style>
  <w:style w:type="character" w:customStyle="1" w:styleId="CommentSubjectChar">
    <w:name w:val="Comment Subject Char"/>
    <w:basedOn w:val="CommentTextChar"/>
    <w:link w:val="CommentSubject"/>
    <w:uiPriority w:val="99"/>
    <w:semiHidden/>
    <w:rsid w:val="00E5077E"/>
    <w:rPr>
      <w:b/>
      <w:bCs/>
      <w:sz w:val="20"/>
      <w:szCs w:val="20"/>
      <w:lang w:val="nl-BE"/>
    </w:rPr>
  </w:style>
  <w:style w:type="paragraph" w:styleId="BalloonText">
    <w:name w:val="Balloon Text"/>
    <w:basedOn w:val="Normal"/>
    <w:link w:val="BalloonTextChar"/>
    <w:uiPriority w:val="99"/>
    <w:semiHidden/>
    <w:unhideWhenUsed/>
    <w:rsid w:val="00A96367"/>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6367"/>
    <w:rPr>
      <w:rFonts w:ascii="Times New Roman" w:hAnsi="Times New Roman" w:cs="Times New Roman"/>
      <w:sz w:val="18"/>
      <w:szCs w:val="18"/>
      <w:lang w:val="nl-BE"/>
    </w:rPr>
  </w:style>
  <w:style w:type="character" w:customStyle="1" w:styleId="Heading2Char">
    <w:name w:val="Heading 2 Char"/>
    <w:basedOn w:val="DefaultParagraphFont"/>
    <w:link w:val="Heading2"/>
    <w:uiPriority w:val="9"/>
    <w:rsid w:val="001B37F0"/>
    <w:rPr>
      <w:rFonts w:asciiTheme="majorHAnsi" w:eastAsiaTheme="majorEastAsia" w:hAnsiTheme="majorHAnsi" w:cstheme="majorBidi"/>
      <w:color w:val="2F5496" w:themeColor="accent1" w:themeShade="BF"/>
      <w:sz w:val="26"/>
      <w:szCs w:val="26"/>
      <w:lang w:val="nl-BE"/>
    </w:rPr>
  </w:style>
  <w:style w:type="paragraph" w:styleId="TOC1">
    <w:name w:val="toc 1"/>
    <w:basedOn w:val="Normal"/>
    <w:next w:val="Normal"/>
    <w:autoRedefine/>
    <w:uiPriority w:val="39"/>
    <w:unhideWhenUsed/>
    <w:rsid w:val="00631F9D"/>
    <w:pPr>
      <w:spacing w:before="120" w:after="120"/>
    </w:pPr>
    <w:rPr>
      <w:rFonts w:cstheme="minorHAnsi"/>
      <w:b/>
      <w:bCs/>
      <w:caps/>
      <w:sz w:val="20"/>
      <w:szCs w:val="20"/>
    </w:rPr>
  </w:style>
  <w:style w:type="paragraph" w:styleId="TOC2">
    <w:name w:val="toc 2"/>
    <w:basedOn w:val="Normal"/>
    <w:next w:val="Normal"/>
    <w:autoRedefine/>
    <w:uiPriority w:val="39"/>
    <w:unhideWhenUsed/>
    <w:rsid w:val="00631F9D"/>
    <w:pPr>
      <w:spacing w:before="0" w:after="0"/>
      <w:ind w:left="240"/>
    </w:pPr>
    <w:rPr>
      <w:rFonts w:cstheme="minorHAnsi"/>
      <w:smallCaps/>
      <w:sz w:val="20"/>
      <w:szCs w:val="20"/>
    </w:rPr>
  </w:style>
  <w:style w:type="paragraph" w:styleId="TOC3">
    <w:name w:val="toc 3"/>
    <w:basedOn w:val="Normal"/>
    <w:next w:val="Normal"/>
    <w:autoRedefine/>
    <w:uiPriority w:val="39"/>
    <w:unhideWhenUsed/>
    <w:rsid w:val="00631F9D"/>
    <w:pPr>
      <w:spacing w:before="0" w:after="0"/>
      <w:ind w:left="480"/>
    </w:pPr>
    <w:rPr>
      <w:rFonts w:cstheme="minorHAnsi"/>
      <w:i/>
      <w:iCs/>
      <w:sz w:val="20"/>
      <w:szCs w:val="20"/>
    </w:rPr>
  </w:style>
  <w:style w:type="paragraph" w:styleId="TOC4">
    <w:name w:val="toc 4"/>
    <w:basedOn w:val="Normal"/>
    <w:next w:val="Normal"/>
    <w:autoRedefine/>
    <w:uiPriority w:val="39"/>
    <w:unhideWhenUsed/>
    <w:rsid w:val="00631F9D"/>
    <w:pPr>
      <w:spacing w:before="0" w:after="0"/>
      <w:ind w:left="720"/>
    </w:pPr>
    <w:rPr>
      <w:rFonts w:cstheme="minorHAnsi"/>
      <w:sz w:val="18"/>
      <w:szCs w:val="18"/>
    </w:rPr>
  </w:style>
  <w:style w:type="paragraph" w:styleId="TOC5">
    <w:name w:val="toc 5"/>
    <w:basedOn w:val="Normal"/>
    <w:next w:val="Normal"/>
    <w:autoRedefine/>
    <w:uiPriority w:val="39"/>
    <w:unhideWhenUsed/>
    <w:rsid w:val="00631F9D"/>
    <w:pPr>
      <w:spacing w:before="0" w:after="0"/>
      <w:ind w:left="960"/>
    </w:pPr>
    <w:rPr>
      <w:rFonts w:cstheme="minorHAnsi"/>
      <w:sz w:val="18"/>
      <w:szCs w:val="18"/>
    </w:rPr>
  </w:style>
  <w:style w:type="paragraph" w:styleId="TOC6">
    <w:name w:val="toc 6"/>
    <w:basedOn w:val="Normal"/>
    <w:next w:val="Normal"/>
    <w:autoRedefine/>
    <w:uiPriority w:val="39"/>
    <w:unhideWhenUsed/>
    <w:rsid w:val="00631F9D"/>
    <w:pPr>
      <w:spacing w:before="0" w:after="0"/>
      <w:ind w:left="1200"/>
    </w:pPr>
    <w:rPr>
      <w:rFonts w:cstheme="minorHAnsi"/>
      <w:sz w:val="18"/>
      <w:szCs w:val="18"/>
    </w:rPr>
  </w:style>
  <w:style w:type="paragraph" w:styleId="TOC7">
    <w:name w:val="toc 7"/>
    <w:basedOn w:val="Normal"/>
    <w:next w:val="Normal"/>
    <w:autoRedefine/>
    <w:uiPriority w:val="39"/>
    <w:unhideWhenUsed/>
    <w:rsid w:val="00631F9D"/>
    <w:pPr>
      <w:spacing w:before="0" w:after="0"/>
      <w:ind w:left="1440"/>
    </w:pPr>
    <w:rPr>
      <w:rFonts w:cstheme="minorHAnsi"/>
      <w:sz w:val="18"/>
      <w:szCs w:val="18"/>
    </w:rPr>
  </w:style>
  <w:style w:type="paragraph" w:styleId="TOC8">
    <w:name w:val="toc 8"/>
    <w:basedOn w:val="Normal"/>
    <w:next w:val="Normal"/>
    <w:autoRedefine/>
    <w:uiPriority w:val="39"/>
    <w:unhideWhenUsed/>
    <w:rsid w:val="00631F9D"/>
    <w:pPr>
      <w:spacing w:before="0" w:after="0"/>
      <w:ind w:left="1680"/>
    </w:pPr>
    <w:rPr>
      <w:rFonts w:cstheme="minorHAnsi"/>
      <w:sz w:val="18"/>
      <w:szCs w:val="18"/>
    </w:rPr>
  </w:style>
  <w:style w:type="paragraph" w:styleId="TOC9">
    <w:name w:val="toc 9"/>
    <w:basedOn w:val="Normal"/>
    <w:next w:val="Normal"/>
    <w:autoRedefine/>
    <w:uiPriority w:val="39"/>
    <w:unhideWhenUsed/>
    <w:rsid w:val="00631F9D"/>
    <w:pPr>
      <w:spacing w:before="0" w:after="0"/>
      <w:ind w:left="1920"/>
    </w:pPr>
    <w:rPr>
      <w:rFonts w:cstheme="minorHAnsi"/>
      <w:sz w:val="18"/>
      <w:szCs w:val="18"/>
    </w:rPr>
  </w:style>
  <w:style w:type="character" w:styleId="Hyperlink">
    <w:name w:val="Hyperlink"/>
    <w:basedOn w:val="DefaultParagraphFont"/>
    <w:uiPriority w:val="99"/>
    <w:unhideWhenUsed/>
    <w:rsid w:val="00631F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256258">
      <w:bodyDiv w:val="1"/>
      <w:marLeft w:val="0"/>
      <w:marRight w:val="0"/>
      <w:marTop w:val="0"/>
      <w:marBottom w:val="0"/>
      <w:divBdr>
        <w:top w:val="none" w:sz="0" w:space="0" w:color="auto"/>
        <w:left w:val="none" w:sz="0" w:space="0" w:color="auto"/>
        <w:bottom w:val="none" w:sz="0" w:space="0" w:color="auto"/>
        <w:right w:val="none" w:sz="0" w:space="0" w:color="auto"/>
      </w:divBdr>
    </w:div>
    <w:div w:id="957564723">
      <w:bodyDiv w:val="1"/>
      <w:marLeft w:val="0"/>
      <w:marRight w:val="0"/>
      <w:marTop w:val="0"/>
      <w:marBottom w:val="0"/>
      <w:divBdr>
        <w:top w:val="none" w:sz="0" w:space="0" w:color="auto"/>
        <w:left w:val="none" w:sz="0" w:space="0" w:color="auto"/>
        <w:bottom w:val="none" w:sz="0" w:space="0" w:color="auto"/>
        <w:right w:val="none" w:sz="0" w:space="0" w:color="auto"/>
      </w:divBdr>
    </w:div>
    <w:div w:id="989332173">
      <w:bodyDiv w:val="1"/>
      <w:marLeft w:val="0"/>
      <w:marRight w:val="0"/>
      <w:marTop w:val="0"/>
      <w:marBottom w:val="0"/>
      <w:divBdr>
        <w:top w:val="none" w:sz="0" w:space="0" w:color="auto"/>
        <w:left w:val="none" w:sz="0" w:space="0" w:color="auto"/>
        <w:bottom w:val="none" w:sz="0" w:space="0" w:color="auto"/>
        <w:right w:val="none" w:sz="0" w:space="0" w:color="auto"/>
      </w:divBdr>
    </w:div>
    <w:div w:id="1030649921">
      <w:bodyDiv w:val="1"/>
      <w:marLeft w:val="0"/>
      <w:marRight w:val="0"/>
      <w:marTop w:val="0"/>
      <w:marBottom w:val="0"/>
      <w:divBdr>
        <w:top w:val="none" w:sz="0" w:space="0" w:color="auto"/>
        <w:left w:val="none" w:sz="0" w:space="0" w:color="auto"/>
        <w:bottom w:val="none" w:sz="0" w:space="0" w:color="auto"/>
        <w:right w:val="none" w:sz="0" w:space="0" w:color="auto"/>
      </w:divBdr>
      <w:divsChild>
        <w:div w:id="64039180">
          <w:marLeft w:val="0"/>
          <w:marRight w:val="0"/>
          <w:marTop w:val="0"/>
          <w:marBottom w:val="0"/>
          <w:divBdr>
            <w:top w:val="none" w:sz="0" w:space="0" w:color="auto"/>
            <w:left w:val="none" w:sz="0" w:space="0" w:color="auto"/>
            <w:bottom w:val="none" w:sz="0" w:space="0" w:color="auto"/>
            <w:right w:val="none" w:sz="0" w:space="0" w:color="auto"/>
          </w:divBdr>
        </w:div>
      </w:divsChild>
    </w:div>
    <w:div w:id="1088817275">
      <w:bodyDiv w:val="1"/>
      <w:marLeft w:val="0"/>
      <w:marRight w:val="0"/>
      <w:marTop w:val="0"/>
      <w:marBottom w:val="0"/>
      <w:divBdr>
        <w:top w:val="none" w:sz="0" w:space="0" w:color="auto"/>
        <w:left w:val="none" w:sz="0" w:space="0" w:color="auto"/>
        <w:bottom w:val="none" w:sz="0" w:space="0" w:color="auto"/>
        <w:right w:val="none" w:sz="0" w:space="0" w:color="auto"/>
      </w:divBdr>
    </w:div>
    <w:div w:id="1544097285">
      <w:bodyDiv w:val="1"/>
      <w:marLeft w:val="0"/>
      <w:marRight w:val="0"/>
      <w:marTop w:val="0"/>
      <w:marBottom w:val="0"/>
      <w:divBdr>
        <w:top w:val="none" w:sz="0" w:space="0" w:color="auto"/>
        <w:left w:val="none" w:sz="0" w:space="0" w:color="auto"/>
        <w:bottom w:val="none" w:sz="0" w:space="0" w:color="auto"/>
        <w:right w:val="none" w:sz="0" w:space="0" w:color="auto"/>
      </w:divBdr>
    </w:div>
    <w:div w:id="161220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864F9-16D7-2444-BB8B-B655C0BCD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3219</Words>
  <Characters>18350</Characters>
  <Application>Microsoft Office Word</Application>
  <DocSecurity>0</DocSecurity>
  <Lines>152</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Dietbrand Tollenaere</dc:creator>
  <cp:keywords/>
  <dc:description/>
  <cp:lastModifiedBy>Dietbrand Tollenaere</cp:lastModifiedBy>
  <cp:revision>3</cp:revision>
  <cp:lastPrinted>2023-06-08T16:00:00Z</cp:lastPrinted>
  <dcterms:created xsi:type="dcterms:W3CDTF">2023-06-08T16:00:00Z</dcterms:created>
  <dcterms:modified xsi:type="dcterms:W3CDTF">2023-06-08T16:07:00Z</dcterms:modified>
</cp:coreProperties>
</file>