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31B2" w:rsidRDefault="00F94735">
      <w:pPr>
        <w:rPr>
          <w:rFonts w:ascii="Times New Roman" w:hAnsi="Times New Roman" w:cs="Times New Roman"/>
          <w:b/>
          <w:sz w:val="28"/>
          <w:szCs w:val="28"/>
        </w:rPr>
      </w:pPr>
      <w:r w:rsidRPr="00F94735">
        <w:rPr>
          <w:rFonts w:ascii="Times New Roman" w:hAnsi="Times New Roman" w:cs="Times New Roman"/>
          <w:b/>
          <w:sz w:val="28"/>
          <w:szCs w:val="28"/>
        </w:rPr>
        <w:t>Problem Statement For Churn Reduction:</w:t>
      </w:r>
    </w:p>
    <w:p w:rsidR="00F94735" w:rsidRPr="00BB670D" w:rsidRDefault="00F94735" w:rsidP="00F94735">
      <w:pPr>
        <w:rPr>
          <w:rFonts w:ascii="Times New Roman" w:eastAsia="Times New Roman" w:hAnsi="Times New Roman" w:cs="Times New Roman"/>
          <w:sz w:val="28"/>
          <w:szCs w:val="28"/>
        </w:rPr>
      </w:pPr>
      <w:r>
        <w:rPr>
          <w:rFonts w:ascii="Times New Roman" w:hAnsi="Times New Roman" w:cs="Times New Roman"/>
          <w:b/>
          <w:sz w:val="28"/>
          <w:szCs w:val="28"/>
        </w:rPr>
        <w:tab/>
      </w:r>
      <w:r w:rsidRPr="00F94735">
        <w:rPr>
          <w:rFonts w:ascii="Times New Roman" w:eastAsia="Times New Roman" w:hAnsi="Times New Roman" w:cs="Times New Roman"/>
          <w:sz w:val="28"/>
          <w:szCs w:val="28"/>
        </w:rPr>
        <w:t xml:space="preserve">The objective of this Case is </w:t>
      </w:r>
      <w:r>
        <w:rPr>
          <w:rFonts w:ascii="Times New Roman" w:eastAsia="Times New Roman" w:hAnsi="Times New Roman" w:cs="Times New Roman"/>
          <w:sz w:val="28"/>
          <w:szCs w:val="28"/>
        </w:rPr>
        <w:t>to predict customer behavior.</w:t>
      </w:r>
      <w:r w:rsidRPr="00F94735">
        <w:rPr>
          <w:rFonts w:ascii="Times New Roman" w:eastAsia="Times New Roman" w:hAnsi="Times New Roman" w:cs="Times New Roman"/>
          <w:sz w:val="28"/>
          <w:szCs w:val="28"/>
        </w:rPr>
        <w:t>We are providing you a public dataset that has customer usage pattern and if the customer has moved or not. We expect you to develop an algorithm to predict the churn score based on usage pattern.</w:t>
      </w:r>
      <w:r w:rsidR="00BB670D">
        <w:rPr>
          <w:rFonts w:ascii="Times New Roman" w:eastAsia="Times New Roman" w:hAnsi="Times New Roman" w:cs="Times New Roman"/>
          <w:sz w:val="28"/>
          <w:szCs w:val="28"/>
        </w:rPr>
        <w:t xml:space="preserve"> </w:t>
      </w:r>
      <w:r w:rsidR="00BB670D" w:rsidRPr="00BB670D">
        <w:rPr>
          <w:rFonts w:ascii="Times New Roman" w:eastAsia="ArialMT" w:hAnsi="Times New Roman" w:cs="Times New Roman"/>
          <w:sz w:val="28"/>
          <w:szCs w:val="28"/>
        </w:rPr>
        <w:t>The predictors provided are as follows:</w:t>
      </w:r>
    </w:p>
    <w:p w:rsidR="00F94735" w:rsidRDefault="00F94735">
      <w:pPr>
        <w:rPr>
          <w:rFonts w:ascii="Times New Roman" w:hAnsi="Times New Roman" w:cs="Times New Roman"/>
          <w:b/>
          <w:sz w:val="28"/>
          <w:szCs w:val="28"/>
        </w:rPr>
      </w:pPr>
    </w:p>
    <w:tbl>
      <w:tblPr>
        <w:tblStyle w:val="TableGrid"/>
        <w:tblpPr w:leftFromText="180" w:rightFromText="180" w:vertAnchor="text" w:horzAnchor="page" w:tblpX="3629" w:tblpY="96"/>
        <w:tblW w:w="0" w:type="auto"/>
        <w:tblLayout w:type="fixed"/>
        <w:tblLook w:val="06A0"/>
      </w:tblPr>
      <w:tblGrid>
        <w:gridCol w:w="3300"/>
      </w:tblGrid>
      <w:tr w:rsidR="00BB670D" w:rsidTr="00BB670D">
        <w:tc>
          <w:tcPr>
            <w:tcW w:w="3300" w:type="dxa"/>
          </w:tcPr>
          <w:p w:rsidR="00BB670D" w:rsidRDefault="00BB670D" w:rsidP="00BB670D">
            <w:pPr>
              <w:rPr>
                <w:rFonts w:ascii="Times New Roman" w:eastAsia="Times New Roman" w:hAnsi="Times New Roman" w:cs="Times New Roman"/>
                <w:i/>
                <w:iCs/>
                <w:sz w:val="24"/>
                <w:szCs w:val="24"/>
              </w:rPr>
            </w:pPr>
            <w:r w:rsidRPr="7D5DB625">
              <w:rPr>
                <w:rFonts w:ascii="Times New Roman" w:eastAsia="Times New Roman" w:hAnsi="Times New Roman" w:cs="Times New Roman"/>
                <w:i/>
                <w:iCs/>
                <w:sz w:val="24"/>
                <w:szCs w:val="24"/>
              </w:rPr>
              <w:t>Account length</w:t>
            </w:r>
          </w:p>
        </w:tc>
      </w:tr>
      <w:tr w:rsidR="00BB670D" w:rsidTr="00BB670D">
        <w:tc>
          <w:tcPr>
            <w:tcW w:w="3300" w:type="dxa"/>
          </w:tcPr>
          <w:p w:rsidR="00BB670D" w:rsidRDefault="00BB670D" w:rsidP="00BB670D">
            <w:pPr>
              <w:rPr>
                <w:rFonts w:ascii="Times New Roman" w:eastAsia="Times New Roman" w:hAnsi="Times New Roman" w:cs="Times New Roman"/>
                <w:i/>
                <w:iCs/>
                <w:sz w:val="24"/>
                <w:szCs w:val="24"/>
              </w:rPr>
            </w:pPr>
            <w:r w:rsidRPr="7D5DB625">
              <w:rPr>
                <w:rFonts w:ascii="Times New Roman" w:eastAsia="Times New Roman" w:hAnsi="Times New Roman" w:cs="Times New Roman"/>
                <w:i/>
                <w:iCs/>
                <w:sz w:val="24"/>
                <w:szCs w:val="24"/>
              </w:rPr>
              <w:t>International plan</w:t>
            </w:r>
          </w:p>
        </w:tc>
      </w:tr>
      <w:tr w:rsidR="00BB670D" w:rsidTr="00BB670D">
        <w:tc>
          <w:tcPr>
            <w:tcW w:w="3300" w:type="dxa"/>
          </w:tcPr>
          <w:p w:rsidR="00BB670D" w:rsidRDefault="00BB670D" w:rsidP="00BB670D">
            <w:pPr>
              <w:rPr>
                <w:rFonts w:ascii="Times New Roman" w:eastAsia="Times New Roman" w:hAnsi="Times New Roman" w:cs="Times New Roman"/>
                <w:i/>
                <w:iCs/>
                <w:sz w:val="24"/>
                <w:szCs w:val="24"/>
              </w:rPr>
            </w:pPr>
            <w:r w:rsidRPr="7D5DB625">
              <w:rPr>
                <w:rFonts w:ascii="Times New Roman" w:eastAsia="Times New Roman" w:hAnsi="Times New Roman" w:cs="Times New Roman"/>
                <w:i/>
                <w:iCs/>
                <w:sz w:val="24"/>
                <w:szCs w:val="24"/>
              </w:rPr>
              <w:t>Voice mail plan</w:t>
            </w:r>
          </w:p>
        </w:tc>
      </w:tr>
      <w:tr w:rsidR="00BB670D" w:rsidTr="00BB670D">
        <w:tc>
          <w:tcPr>
            <w:tcW w:w="3300" w:type="dxa"/>
          </w:tcPr>
          <w:p w:rsidR="00BB670D" w:rsidRDefault="00BB670D" w:rsidP="00BB670D">
            <w:pPr>
              <w:rPr>
                <w:rFonts w:ascii="Times New Roman" w:eastAsia="Times New Roman" w:hAnsi="Times New Roman" w:cs="Times New Roman"/>
                <w:i/>
                <w:iCs/>
                <w:sz w:val="24"/>
                <w:szCs w:val="24"/>
              </w:rPr>
            </w:pPr>
            <w:r w:rsidRPr="7D5DB625">
              <w:rPr>
                <w:rFonts w:ascii="Times New Roman" w:eastAsia="Times New Roman" w:hAnsi="Times New Roman" w:cs="Times New Roman"/>
                <w:i/>
                <w:iCs/>
                <w:sz w:val="24"/>
                <w:szCs w:val="24"/>
              </w:rPr>
              <w:t>Number of voice mail messages</w:t>
            </w:r>
          </w:p>
        </w:tc>
      </w:tr>
      <w:tr w:rsidR="00BB670D" w:rsidTr="00BB670D">
        <w:tc>
          <w:tcPr>
            <w:tcW w:w="3300" w:type="dxa"/>
          </w:tcPr>
          <w:p w:rsidR="00BB670D" w:rsidRDefault="00BB670D" w:rsidP="00BB670D">
            <w:pPr>
              <w:rPr>
                <w:rFonts w:ascii="Times New Roman" w:eastAsia="Times New Roman" w:hAnsi="Times New Roman" w:cs="Times New Roman"/>
                <w:i/>
                <w:iCs/>
                <w:sz w:val="24"/>
                <w:szCs w:val="24"/>
              </w:rPr>
            </w:pPr>
            <w:r w:rsidRPr="7D5DB625">
              <w:rPr>
                <w:rFonts w:ascii="Times New Roman" w:eastAsia="Times New Roman" w:hAnsi="Times New Roman" w:cs="Times New Roman"/>
                <w:i/>
                <w:iCs/>
                <w:sz w:val="24"/>
                <w:szCs w:val="24"/>
              </w:rPr>
              <w:t>Total day minutes</w:t>
            </w:r>
          </w:p>
        </w:tc>
      </w:tr>
      <w:tr w:rsidR="00BB670D" w:rsidTr="00BB670D">
        <w:tc>
          <w:tcPr>
            <w:tcW w:w="3300" w:type="dxa"/>
          </w:tcPr>
          <w:p w:rsidR="00BB670D" w:rsidRDefault="00BB670D" w:rsidP="00BB670D">
            <w:pPr>
              <w:rPr>
                <w:rFonts w:ascii="Times New Roman" w:eastAsia="Times New Roman" w:hAnsi="Times New Roman" w:cs="Times New Roman"/>
                <w:i/>
                <w:iCs/>
                <w:sz w:val="24"/>
                <w:szCs w:val="24"/>
              </w:rPr>
            </w:pPr>
            <w:r w:rsidRPr="7D5DB625">
              <w:rPr>
                <w:rFonts w:ascii="Times New Roman" w:eastAsia="Times New Roman" w:hAnsi="Times New Roman" w:cs="Times New Roman"/>
                <w:i/>
                <w:iCs/>
                <w:sz w:val="24"/>
                <w:szCs w:val="24"/>
              </w:rPr>
              <w:t>Total day calls</w:t>
            </w:r>
          </w:p>
        </w:tc>
      </w:tr>
      <w:tr w:rsidR="00BB670D" w:rsidTr="00BB670D">
        <w:tc>
          <w:tcPr>
            <w:tcW w:w="3300" w:type="dxa"/>
          </w:tcPr>
          <w:p w:rsidR="00BB670D" w:rsidRDefault="00BB670D" w:rsidP="00BB670D">
            <w:pPr>
              <w:rPr>
                <w:rFonts w:ascii="Times New Roman" w:eastAsia="Times New Roman" w:hAnsi="Times New Roman" w:cs="Times New Roman"/>
                <w:i/>
                <w:iCs/>
                <w:sz w:val="24"/>
                <w:szCs w:val="24"/>
              </w:rPr>
            </w:pPr>
            <w:r w:rsidRPr="7D5DB625">
              <w:rPr>
                <w:rFonts w:ascii="Times New Roman" w:eastAsia="Times New Roman" w:hAnsi="Times New Roman" w:cs="Times New Roman"/>
                <w:i/>
                <w:iCs/>
                <w:sz w:val="24"/>
                <w:szCs w:val="24"/>
              </w:rPr>
              <w:t>Total day charge</w:t>
            </w:r>
          </w:p>
        </w:tc>
      </w:tr>
      <w:tr w:rsidR="00BB670D" w:rsidTr="00BB670D">
        <w:tc>
          <w:tcPr>
            <w:tcW w:w="3300" w:type="dxa"/>
          </w:tcPr>
          <w:p w:rsidR="00BB670D" w:rsidRDefault="00BB670D" w:rsidP="00BB670D">
            <w:pPr>
              <w:rPr>
                <w:rFonts w:ascii="Times New Roman" w:eastAsia="Times New Roman" w:hAnsi="Times New Roman" w:cs="Times New Roman"/>
                <w:i/>
                <w:iCs/>
                <w:sz w:val="24"/>
                <w:szCs w:val="24"/>
              </w:rPr>
            </w:pPr>
            <w:r w:rsidRPr="7D5DB625">
              <w:rPr>
                <w:rFonts w:ascii="Times New Roman" w:eastAsia="Times New Roman" w:hAnsi="Times New Roman" w:cs="Times New Roman"/>
                <w:i/>
                <w:iCs/>
                <w:sz w:val="24"/>
                <w:szCs w:val="24"/>
              </w:rPr>
              <w:t>Total evening minutes</w:t>
            </w:r>
          </w:p>
        </w:tc>
      </w:tr>
      <w:tr w:rsidR="00BB670D" w:rsidTr="00BB670D">
        <w:tc>
          <w:tcPr>
            <w:tcW w:w="3300" w:type="dxa"/>
          </w:tcPr>
          <w:p w:rsidR="00BB670D" w:rsidRDefault="00BB670D" w:rsidP="00BB670D">
            <w:pPr>
              <w:rPr>
                <w:rFonts w:ascii="Times New Roman" w:eastAsia="Times New Roman" w:hAnsi="Times New Roman" w:cs="Times New Roman"/>
                <w:i/>
                <w:iCs/>
                <w:sz w:val="24"/>
                <w:szCs w:val="24"/>
              </w:rPr>
            </w:pPr>
            <w:r w:rsidRPr="7D5DB625">
              <w:rPr>
                <w:rFonts w:ascii="Times New Roman" w:eastAsia="Times New Roman" w:hAnsi="Times New Roman" w:cs="Times New Roman"/>
                <w:i/>
                <w:iCs/>
                <w:sz w:val="24"/>
                <w:szCs w:val="24"/>
              </w:rPr>
              <w:t>Total evening calls</w:t>
            </w:r>
          </w:p>
        </w:tc>
      </w:tr>
      <w:tr w:rsidR="00BB670D" w:rsidTr="00BB670D">
        <w:tc>
          <w:tcPr>
            <w:tcW w:w="3300" w:type="dxa"/>
          </w:tcPr>
          <w:p w:rsidR="00BB670D" w:rsidRDefault="00BB670D" w:rsidP="00BB670D">
            <w:pPr>
              <w:rPr>
                <w:rFonts w:ascii="Times New Roman" w:eastAsia="Times New Roman" w:hAnsi="Times New Roman" w:cs="Times New Roman"/>
                <w:i/>
                <w:iCs/>
                <w:sz w:val="24"/>
                <w:szCs w:val="24"/>
              </w:rPr>
            </w:pPr>
            <w:r w:rsidRPr="7D5DB625">
              <w:rPr>
                <w:rFonts w:ascii="Times New Roman" w:eastAsia="Times New Roman" w:hAnsi="Times New Roman" w:cs="Times New Roman"/>
                <w:i/>
                <w:iCs/>
                <w:sz w:val="24"/>
                <w:szCs w:val="24"/>
              </w:rPr>
              <w:t>Total evening charge</w:t>
            </w:r>
          </w:p>
        </w:tc>
      </w:tr>
      <w:tr w:rsidR="00BB670D" w:rsidTr="00BB670D">
        <w:tc>
          <w:tcPr>
            <w:tcW w:w="3300" w:type="dxa"/>
          </w:tcPr>
          <w:p w:rsidR="00BB670D" w:rsidRDefault="00BB670D" w:rsidP="00BB670D">
            <w:pPr>
              <w:rPr>
                <w:rFonts w:ascii="Times New Roman" w:eastAsia="Times New Roman" w:hAnsi="Times New Roman" w:cs="Times New Roman"/>
                <w:i/>
                <w:iCs/>
                <w:sz w:val="24"/>
                <w:szCs w:val="24"/>
              </w:rPr>
            </w:pPr>
            <w:r w:rsidRPr="7D5DB625">
              <w:rPr>
                <w:rFonts w:ascii="Times New Roman" w:eastAsia="Times New Roman" w:hAnsi="Times New Roman" w:cs="Times New Roman"/>
                <w:i/>
                <w:iCs/>
                <w:sz w:val="24"/>
                <w:szCs w:val="24"/>
              </w:rPr>
              <w:t>Total night minutes</w:t>
            </w:r>
          </w:p>
        </w:tc>
      </w:tr>
      <w:tr w:rsidR="00BB670D" w:rsidTr="00BB670D">
        <w:tc>
          <w:tcPr>
            <w:tcW w:w="3300" w:type="dxa"/>
          </w:tcPr>
          <w:p w:rsidR="00BB670D" w:rsidRDefault="00BB670D" w:rsidP="00BB670D">
            <w:pPr>
              <w:rPr>
                <w:rFonts w:ascii="Times New Roman" w:eastAsia="Times New Roman" w:hAnsi="Times New Roman" w:cs="Times New Roman"/>
                <w:i/>
                <w:iCs/>
                <w:sz w:val="24"/>
                <w:szCs w:val="24"/>
              </w:rPr>
            </w:pPr>
            <w:r w:rsidRPr="7D5DB625">
              <w:rPr>
                <w:rFonts w:ascii="Times New Roman" w:eastAsia="Times New Roman" w:hAnsi="Times New Roman" w:cs="Times New Roman"/>
                <w:i/>
                <w:iCs/>
                <w:sz w:val="24"/>
                <w:szCs w:val="24"/>
              </w:rPr>
              <w:t>Total night calls</w:t>
            </w:r>
          </w:p>
        </w:tc>
      </w:tr>
      <w:tr w:rsidR="00BB670D" w:rsidTr="00BB670D">
        <w:tc>
          <w:tcPr>
            <w:tcW w:w="3300" w:type="dxa"/>
          </w:tcPr>
          <w:p w:rsidR="00BB670D" w:rsidRDefault="00BB670D" w:rsidP="00BB670D">
            <w:pPr>
              <w:rPr>
                <w:rFonts w:ascii="Times New Roman" w:eastAsia="Times New Roman" w:hAnsi="Times New Roman" w:cs="Times New Roman"/>
                <w:i/>
                <w:iCs/>
                <w:sz w:val="24"/>
                <w:szCs w:val="24"/>
              </w:rPr>
            </w:pPr>
            <w:r w:rsidRPr="7D5DB625">
              <w:rPr>
                <w:rFonts w:ascii="Times New Roman" w:eastAsia="Times New Roman" w:hAnsi="Times New Roman" w:cs="Times New Roman"/>
                <w:i/>
                <w:iCs/>
                <w:sz w:val="24"/>
                <w:szCs w:val="24"/>
              </w:rPr>
              <w:t>Total night charge</w:t>
            </w:r>
          </w:p>
        </w:tc>
      </w:tr>
      <w:tr w:rsidR="00BB670D" w:rsidTr="00BB670D">
        <w:tc>
          <w:tcPr>
            <w:tcW w:w="3300" w:type="dxa"/>
          </w:tcPr>
          <w:p w:rsidR="00BB670D" w:rsidRDefault="00BB670D" w:rsidP="00BB670D">
            <w:pPr>
              <w:rPr>
                <w:rFonts w:ascii="Times New Roman" w:eastAsia="Times New Roman" w:hAnsi="Times New Roman" w:cs="Times New Roman"/>
                <w:i/>
                <w:iCs/>
                <w:sz w:val="24"/>
                <w:szCs w:val="24"/>
              </w:rPr>
            </w:pPr>
            <w:r w:rsidRPr="7D5DB625">
              <w:rPr>
                <w:rFonts w:ascii="Times New Roman" w:eastAsia="Times New Roman" w:hAnsi="Times New Roman" w:cs="Times New Roman"/>
                <w:i/>
                <w:iCs/>
                <w:sz w:val="24"/>
                <w:szCs w:val="24"/>
              </w:rPr>
              <w:t>Total international minutes</w:t>
            </w:r>
          </w:p>
        </w:tc>
      </w:tr>
      <w:tr w:rsidR="00BB670D" w:rsidTr="00BB670D">
        <w:tc>
          <w:tcPr>
            <w:tcW w:w="3300" w:type="dxa"/>
          </w:tcPr>
          <w:p w:rsidR="00BB670D" w:rsidRDefault="00BB670D" w:rsidP="00BB670D">
            <w:pPr>
              <w:rPr>
                <w:rFonts w:ascii="Times New Roman" w:eastAsia="Times New Roman" w:hAnsi="Times New Roman" w:cs="Times New Roman"/>
                <w:i/>
                <w:iCs/>
                <w:sz w:val="24"/>
                <w:szCs w:val="24"/>
              </w:rPr>
            </w:pPr>
            <w:r w:rsidRPr="7D5DB625">
              <w:rPr>
                <w:rFonts w:ascii="Times New Roman" w:eastAsia="Times New Roman" w:hAnsi="Times New Roman" w:cs="Times New Roman"/>
                <w:i/>
                <w:iCs/>
                <w:sz w:val="24"/>
                <w:szCs w:val="24"/>
              </w:rPr>
              <w:t>Total international calls</w:t>
            </w:r>
          </w:p>
        </w:tc>
      </w:tr>
      <w:tr w:rsidR="00BB670D" w:rsidTr="00BB670D">
        <w:tc>
          <w:tcPr>
            <w:tcW w:w="3300" w:type="dxa"/>
          </w:tcPr>
          <w:p w:rsidR="00BB670D" w:rsidRDefault="00BB670D" w:rsidP="00BB670D">
            <w:pPr>
              <w:rPr>
                <w:rFonts w:ascii="Times New Roman" w:eastAsia="Times New Roman" w:hAnsi="Times New Roman" w:cs="Times New Roman"/>
                <w:i/>
                <w:iCs/>
                <w:sz w:val="24"/>
                <w:szCs w:val="24"/>
              </w:rPr>
            </w:pPr>
            <w:r w:rsidRPr="7D5DB625">
              <w:rPr>
                <w:rFonts w:ascii="Times New Roman" w:eastAsia="Times New Roman" w:hAnsi="Times New Roman" w:cs="Times New Roman"/>
                <w:i/>
                <w:iCs/>
                <w:sz w:val="24"/>
                <w:szCs w:val="24"/>
              </w:rPr>
              <w:t>Total international charge</w:t>
            </w:r>
          </w:p>
        </w:tc>
      </w:tr>
      <w:tr w:rsidR="00BB670D" w:rsidTr="00BB670D">
        <w:tc>
          <w:tcPr>
            <w:tcW w:w="3300" w:type="dxa"/>
          </w:tcPr>
          <w:p w:rsidR="00BB670D" w:rsidRDefault="00BB670D" w:rsidP="00BB670D">
            <w:pPr>
              <w:rPr>
                <w:rFonts w:ascii="Times New Roman" w:eastAsia="Times New Roman" w:hAnsi="Times New Roman" w:cs="Times New Roman"/>
                <w:i/>
                <w:iCs/>
                <w:sz w:val="24"/>
                <w:szCs w:val="24"/>
              </w:rPr>
            </w:pPr>
            <w:r w:rsidRPr="7D5DB625">
              <w:rPr>
                <w:rFonts w:ascii="Times New Roman" w:eastAsia="Times New Roman" w:hAnsi="Times New Roman" w:cs="Times New Roman"/>
                <w:i/>
                <w:iCs/>
                <w:sz w:val="24"/>
                <w:szCs w:val="24"/>
              </w:rPr>
              <w:t>Number of customer service calls</w:t>
            </w:r>
          </w:p>
        </w:tc>
      </w:tr>
    </w:tbl>
    <w:p w:rsidR="00BB670D" w:rsidRPr="00F94735" w:rsidRDefault="00BB670D">
      <w:pPr>
        <w:rPr>
          <w:rFonts w:ascii="Times New Roman" w:hAnsi="Times New Roman" w:cs="Times New Roman"/>
          <w:b/>
          <w:sz w:val="28"/>
          <w:szCs w:val="28"/>
        </w:rPr>
      </w:pPr>
      <w:r>
        <w:rPr>
          <w:rFonts w:ascii="Times New Roman" w:hAnsi="Times New Roman" w:cs="Times New Roman"/>
          <w:b/>
          <w:sz w:val="28"/>
          <w:szCs w:val="28"/>
        </w:rPr>
        <w:tab/>
      </w:r>
    </w:p>
    <w:p w:rsidR="000E4BF0" w:rsidRDefault="000E4BF0">
      <w:pPr>
        <w:rPr>
          <w:rFonts w:ascii="Times New Roman" w:hAnsi="Times New Roman" w:cs="Times New Roman"/>
          <w:b/>
          <w:sz w:val="28"/>
          <w:szCs w:val="28"/>
        </w:rPr>
      </w:pPr>
    </w:p>
    <w:p w:rsidR="000E4BF0" w:rsidRPr="000E4BF0" w:rsidRDefault="000E4BF0" w:rsidP="000E4BF0">
      <w:pPr>
        <w:rPr>
          <w:rFonts w:ascii="Times New Roman" w:hAnsi="Times New Roman" w:cs="Times New Roman"/>
          <w:sz w:val="28"/>
          <w:szCs w:val="28"/>
        </w:rPr>
      </w:pPr>
    </w:p>
    <w:p w:rsidR="000E4BF0" w:rsidRPr="000E4BF0" w:rsidRDefault="000E4BF0" w:rsidP="000E4BF0">
      <w:pPr>
        <w:rPr>
          <w:rFonts w:ascii="Times New Roman" w:hAnsi="Times New Roman" w:cs="Times New Roman"/>
          <w:sz w:val="28"/>
          <w:szCs w:val="28"/>
        </w:rPr>
      </w:pPr>
    </w:p>
    <w:p w:rsidR="000E4BF0" w:rsidRPr="000E4BF0" w:rsidRDefault="000E4BF0" w:rsidP="000E4BF0">
      <w:pPr>
        <w:rPr>
          <w:rFonts w:ascii="Times New Roman" w:hAnsi="Times New Roman" w:cs="Times New Roman"/>
          <w:sz w:val="28"/>
          <w:szCs w:val="28"/>
        </w:rPr>
      </w:pPr>
    </w:p>
    <w:p w:rsidR="000E4BF0" w:rsidRPr="000E4BF0" w:rsidRDefault="000E4BF0" w:rsidP="000E4BF0">
      <w:pPr>
        <w:rPr>
          <w:rFonts w:ascii="Times New Roman" w:hAnsi="Times New Roman" w:cs="Times New Roman"/>
          <w:sz w:val="28"/>
          <w:szCs w:val="28"/>
        </w:rPr>
      </w:pPr>
    </w:p>
    <w:p w:rsidR="000E4BF0" w:rsidRPr="000E4BF0" w:rsidRDefault="000E4BF0" w:rsidP="000E4BF0">
      <w:pPr>
        <w:rPr>
          <w:rFonts w:ascii="Times New Roman" w:hAnsi="Times New Roman" w:cs="Times New Roman"/>
          <w:sz w:val="28"/>
          <w:szCs w:val="28"/>
        </w:rPr>
      </w:pPr>
    </w:p>
    <w:p w:rsidR="000E4BF0" w:rsidRPr="000E4BF0" w:rsidRDefault="000E4BF0" w:rsidP="000E4BF0">
      <w:pPr>
        <w:rPr>
          <w:rFonts w:ascii="Times New Roman" w:hAnsi="Times New Roman" w:cs="Times New Roman"/>
          <w:sz w:val="28"/>
          <w:szCs w:val="28"/>
        </w:rPr>
      </w:pPr>
    </w:p>
    <w:p w:rsidR="000E4BF0" w:rsidRPr="000E4BF0" w:rsidRDefault="000E4BF0" w:rsidP="000E4BF0">
      <w:pPr>
        <w:rPr>
          <w:rFonts w:ascii="Times New Roman" w:hAnsi="Times New Roman" w:cs="Times New Roman"/>
          <w:sz w:val="28"/>
          <w:szCs w:val="28"/>
        </w:rPr>
      </w:pPr>
    </w:p>
    <w:p w:rsidR="000E4BF0" w:rsidRDefault="000E4BF0" w:rsidP="00F65959">
      <w:pPr>
        <w:rPr>
          <w:rFonts w:ascii="Times New Roman" w:hAnsi="Times New Roman" w:cs="Times New Roman"/>
          <w:sz w:val="28"/>
          <w:szCs w:val="28"/>
        </w:rPr>
      </w:pPr>
    </w:p>
    <w:p w:rsidR="00F65959" w:rsidRPr="00F65959" w:rsidRDefault="00F65959" w:rsidP="00F65959">
      <w:pPr>
        <w:autoSpaceDE w:val="0"/>
        <w:autoSpaceDN w:val="0"/>
        <w:adjustRightInd w:val="0"/>
        <w:spacing w:after="0" w:line="240" w:lineRule="auto"/>
        <w:rPr>
          <w:rFonts w:ascii="Times New Roman" w:eastAsia="ArialMT" w:hAnsi="Times New Roman" w:cs="Times New Roman"/>
          <w:color w:val="000000"/>
          <w:sz w:val="24"/>
          <w:szCs w:val="24"/>
        </w:rPr>
      </w:pPr>
      <w:r>
        <w:rPr>
          <w:rFonts w:ascii="Times New Roman" w:hAnsi="Times New Roman" w:cs="Times New Roman"/>
          <w:sz w:val="28"/>
          <w:szCs w:val="28"/>
        </w:rPr>
        <w:tab/>
      </w:r>
      <w:r w:rsidRPr="00F65959">
        <w:rPr>
          <w:rFonts w:ascii="Times New Roman" w:eastAsia="ArialMT" w:hAnsi="Times New Roman" w:cs="Times New Roman"/>
          <w:color w:val="000000"/>
          <w:sz w:val="24"/>
          <w:szCs w:val="24"/>
        </w:rPr>
        <w:t>Data Sets -</w:t>
      </w:r>
    </w:p>
    <w:p w:rsidR="00F65959" w:rsidRPr="00F65959" w:rsidRDefault="00F65959" w:rsidP="00F65959">
      <w:pPr>
        <w:autoSpaceDE w:val="0"/>
        <w:autoSpaceDN w:val="0"/>
        <w:adjustRightInd w:val="0"/>
        <w:spacing w:after="0" w:line="240" w:lineRule="auto"/>
        <w:rPr>
          <w:rFonts w:ascii="Times New Roman" w:eastAsia="ArialMT" w:hAnsi="Times New Roman" w:cs="Times New Roman"/>
          <w:color w:val="1155CD"/>
          <w:sz w:val="24"/>
          <w:szCs w:val="24"/>
        </w:rPr>
      </w:pPr>
      <w:r>
        <w:rPr>
          <w:rFonts w:ascii="ArialMT" w:eastAsia="ArialMT" w:cs="ArialMT"/>
          <w:color w:val="000000"/>
          <w:sz w:val="24"/>
          <w:szCs w:val="24"/>
        </w:rPr>
        <w:t>1</w:t>
      </w:r>
      <w:r w:rsidRPr="00F65959">
        <w:rPr>
          <w:rFonts w:ascii="ArialMT" w:eastAsia="ArialMT" w:cs="ArialMT"/>
          <w:color w:val="000000"/>
          <w:sz w:val="24"/>
          <w:szCs w:val="24"/>
        </w:rPr>
        <w:t xml:space="preserve">) </w:t>
      </w:r>
      <w:hyperlink r:id="rId4" w:history="1">
        <w:r w:rsidRPr="00F65959">
          <w:rPr>
            <w:rStyle w:val="Hyperlink"/>
            <w:rFonts w:ascii="Times New Roman" w:eastAsia="ArialMT" w:hAnsi="Times New Roman" w:cs="Times New Roman"/>
            <w:sz w:val="24"/>
            <w:szCs w:val="24"/>
          </w:rPr>
          <w:t>Test_data.csv</w:t>
        </w:r>
      </w:hyperlink>
    </w:p>
    <w:p w:rsidR="00F65959" w:rsidRPr="00F65959" w:rsidRDefault="00F65959" w:rsidP="00F65959">
      <w:pPr>
        <w:rPr>
          <w:rFonts w:ascii="Times New Roman" w:hAnsi="Times New Roman" w:cs="Times New Roman"/>
          <w:sz w:val="28"/>
          <w:szCs w:val="28"/>
        </w:rPr>
      </w:pPr>
      <w:r w:rsidRPr="00F65959">
        <w:rPr>
          <w:rFonts w:ascii="Times New Roman" w:eastAsia="ArialMT" w:hAnsi="Times New Roman" w:cs="Times New Roman"/>
          <w:color w:val="000000"/>
          <w:sz w:val="24"/>
          <w:szCs w:val="24"/>
        </w:rPr>
        <w:t xml:space="preserve">2) </w:t>
      </w:r>
      <w:r>
        <w:rPr>
          <w:rFonts w:ascii="Times New Roman" w:eastAsia="ArialMT" w:hAnsi="Times New Roman" w:cs="Times New Roman"/>
          <w:color w:val="000000"/>
          <w:sz w:val="24"/>
          <w:szCs w:val="24"/>
        </w:rPr>
        <w:t xml:space="preserve"> </w:t>
      </w:r>
      <w:hyperlink r:id="rId5" w:history="1">
        <w:r w:rsidRPr="00F65959">
          <w:rPr>
            <w:rStyle w:val="Hyperlink"/>
            <w:rFonts w:ascii="Times New Roman" w:eastAsia="ArialMT" w:hAnsi="Times New Roman" w:cs="Times New Roman"/>
            <w:sz w:val="24"/>
            <w:szCs w:val="24"/>
          </w:rPr>
          <w:t>Train_data.csv</w:t>
        </w:r>
      </w:hyperlink>
    </w:p>
    <w:sectPr w:rsidR="00F65959" w:rsidRPr="00F65959" w:rsidSect="00CA31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characterSpacingControl w:val="doNotCompress"/>
  <w:compat/>
  <w:rsids>
    <w:rsidRoot w:val="00F94735"/>
    <w:rsid w:val="000E4BF0"/>
    <w:rsid w:val="008E5503"/>
    <w:rsid w:val="00BB670D"/>
    <w:rsid w:val="00CA31B2"/>
    <w:rsid w:val="00F65959"/>
    <w:rsid w:val="00F947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1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67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F6595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Train_data.csv" TargetMode="External"/><Relationship Id="rId4" Type="http://schemas.openxmlformats.org/officeDocument/2006/relationships/hyperlink" Target="Test_data.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125</Words>
  <Characters>717</Characters>
  <Application>Microsoft Office Word</Application>
  <DocSecurity>0</DocSecurity>
  <Lines>5</Lines>
  <Paragraphs>1</Paragraphs>
  <ScaleCrop>false</ScaleCrop>
  <Company/>
  <LinksUpToDate>false</LinksUpToDate>
  <CharactersWithSpaces>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Jaggu</dc:creator>
  <cp:lastModifiedBy>Jaggu</cp:lastModifiedBy>
  <cp:revision>4</cp:revision>
  <dcterms:created xsi:type="dcterms:W3CDTF">2018-11-22T14:11:00Z</dcterms:created>
  <dcterms:modified xsi:type="dcterms:W3CDTF">2018-11-22T14:35:00Z</dcterms:modified>
</cp:coreProperties>
</file>