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38" w:rsidRPr="009C1DE2" w:rsidRDefault="00677B38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757B31">
      <w:pPr>
        <w:tabs>
          <w:tab w:val="left" w:pos="567"/>
          <w:tab w:val="left" w:pos="709"/>
        </w:tabs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 енергетичних процесів і систем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DE5AFD" w:rsidRDefault="00DE5AFD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677B38" w:rsidRPr="00CB12F3" w:rsidRDefault="00CB12F3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дисципліни «</w:t>
      </w:r>
      <w:r w:rsidR="00DA3BCA" w:rsidRPr="00DA3BC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Системи моніторингу стану мережі об'єктів у реальному часі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B77338" w:rsidP="009C1DE2">
      <w:pPr>
        <w:spacing w:after="120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r w:rsidR="008C2DAF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B38" w:rsidRPr="009C1DE2" w:rsidRDefault="009C1DE2" w:rsidP="009C1DE2">
      <w:pPr>
        <w:spacing w:after="0"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DA3BC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53048" w:rsidRPr="009C1DE2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="00CB12F3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="00757B31" w:rsidRPr="009C1DE2">
        <w:rPr>
          <w:rFonts w:ascii="Times New Roman" w:hAnsi="Times New Roman" w:cs="Times New Roman"/>
          <w:sz w:val="28"/>
          <w:szCs w:val="28"/>
          <w:lang w:val="uk-UA"/>
        </w:rPr>
        <w:t>-го курсу</w:t>
      </w:r>
    </w:p>
    <w:p w:rsidR="00677B38" w:rsidRPr="009C1DE2" w:rsidRDefault="00CB12F3" w:rsidP="009C1DE2">
      <w:pPr>
        <w:tabs>
          <w:tab w:val="left" w:pos="5812"/>
        </w:tabs>
        <w:spacing w:after="120"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ТЕФ, гр. ТР-02мп</w:t>
      </w:r>
    </w:p>
    <w:p w:rsidR="00677B38" w:rsidRPr="009C1DE2" w:rsidRDefault="00CB12F3" w:rsidP="009C1DE2">
      <w:pPr>
        <w:spacing w:after="120" w:line="240" w:lineRule="auto"/>
        <w:ind w:left="666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1DE2">
        <w:rPr>
          <w:rFonts w:ascii="Times New Roman" w:hAnsi="Times New Roman" w:cs="Times New Roman"/>
          <w:sz w:val="28"/>
          <w:szCs w:val="28"/>
          <w:lang w:val="uk-UA"/>
        </w:rPr>
        <w:t>Круглий Д.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677B38" w:rsidRPr="009C1DE2" w:rsidRDefault="00B77338" w:rsidP="009C1DE2">
      <w:pPr>
        <w:spacing w:after="120" w:line="240" w:lineRule="auto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>еревірив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B38" w:rsidRPr="009C1DE2" w:rsidRDefault="00DA3BCA" w:rsidP="00DA3BCA">
      <w:pPr>
        <w:spacing w:after="0" w:line="240" w:lineRule="auto"/>
        <w:ind w:left="666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проф. </w:t>
      </w:r>
      <w:r w:rsidRPr="00DA3BCA">
        <w:rPr>
          <w:rFonts w:ascii="Times New Roman" w:hAnsi="Times New Roman" w:cs="Times New Roman"/>
          <w:sz w:val="28"/>
          <w:szCs w:val="28"/>
          <w:lang w:val="uk-UA"/>
        </w:rPr>
        <w:t>Сліпченко В. Г.</w:t>
      </w:r>
    </w:p>
    <w:p w:rsidR="00677B38" w:rsidRPr="009C1DE2" w:rsidRDefault="00677B38" w:rsidP="00DA3BCA">
      <w:pPr>
        <w:tabs>
          <w:tab w:val="left" w:pos="3544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B12F3" w:rsidRDefault="00CB12F3">
      <w:pPr>
        <w:tabs>
          <w:tab w:val="left" w:pos="3544"/>
        </w:tabs>
        <w:spacing w:after="0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7B38" w:rsidRDefault="008C2DAF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Київ-2021</w:t>
      </w:r>
    </w:p>
    <w:p w:rsidR="003B6A06" w:rsidRDefault="003B6A06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6A06" w:rsidRDefault="003B6A06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6A06" w:rsidRPr="009C1DE2" w:rsidRDefault="003B6A06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374DE" w:rsidRDefault="00BD78A9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</w:t>
      </w:r>
      <w:r w:rsidRPr="008C2DAF">
        <w:rPr>
          <w:rFonts w:ascii="Times New Roman" w:hAnsi="Times New Roman" w:cs="Times New Roman"/>
          <w:b/>
          <w:sz w:val="28"/>
          <w:szCs w:val="28"/>
          <w:lang w:val="uk-UA"/>
        </w:rPr>
        <w:t>ема</w:t>
      </w:r>
      <w:r w:rsidR="002A53E4"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E5AFD">
        <w:rPr>
          <w:rFonts w:ascii="Times New Roman" w:hAnsi="Times New Roman" w:cs="Times New Roman"/>
          <w:sz w:val="28"/>
          <w:szCs w:val="28"/>
          <w:lang w:val="uk-UA"/>
        </w:rPr>
        <w:t>модель призначення однорідних ресурсів</w:t>
      </w:r>
      <w:r w:rsidR="002A53E4" w:rsidRPr="009C1D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78A9" w:rsidRDefault="00BD78A9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A3BCA">
        <w:rPr>
          <w:rFonts w:ascii="Times New Roman" w:hAnsi="Times New Roman" w:cs="Times New Roman"/>
          <w:sz w:val="28"/>
          <w:szCs w:val="28"/>
          <w:lang w:val="uk-UA"/>
        </w:rPr>
        <w:t xml:space="preserve">побудова моделюючого комплексу для моделі </w:t>
      </w:r>
      <w:r w:rsidR="00DE5AFD">
        <w:rPr>
          <w:rFonts w:ascii="Times New Roman" w:hAnsi="Times New Roman" w:cs="Times New Roman"/>
          <w:sz w:val="28"/>
          <w:szCs w:val="28"/>
          <w:lang w:val="uk-UA"/>
        </w:rPr>
        <w:t>однорідних ресурсів</w:t>
      </w:r>
      <w:r w:rsidR="008C2D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3BCA" w:rsidRDefault="00DA3BCA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3BCA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A3BCA">
        <w:rPr>
          <w:rFonts w:ascii="Times New Roman" w:hAnsi="Times New Roman" w:cs="Times New Roman"/>
          <w:sz w:val="28"/>
          <w:szCs w:val="28"/>
          <w:lang w:val="uk-UA"/>
        </w:rPr>
        <w:t xml:space="preserve">отрібно </w:t>
      </w:r>
      <w:r w:rsidR="00DE5AFD" w:rsidRPr="00DE5AFD">
        <w:rPr>
          <w:rFonts w:ascii="Times New Roman" w:hAnsi="Times New Roman" w:cs="Times New Roman"/>
          <w:sz w:val="28"/>
          <w:szCs w:val="28"/>
          <w:lang w:val="uk-UA"/>
        </w:rPr>
        <w:t>запрограмувати завдання, написавши монітор "Ресурс", який реалізує виділення запитуваної кількості ресурсів і вільн</w:t>
      </w:r>
      <w:r w:rsidR="00DE5AFD">
        <w:rPr>
          <w:rFonts w:ascii="Times New Roman" w:hAnsi="Times New Roman" w:cs="Times New Roman"/>
          <w:sz w:val="28"/>
          <w:szCs w:val="28"/>
          <w:lang w:val="uk-UA"/>
        </w:rPr>
        <w:t>ий від нескінченного очікування</w:t>
      </w:r>
      <w:r w:rsidRPr="00DA3B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6A06" w:rsidRDefault="003B6A06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5AFD" w:rsidRPr="00DE5AFD" w:rsidRDefault="00DE5AFD" w:rsidP="00DE5AF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Процеси-клієнти створюються за допомогою запуску </w:t>
      </w:r>
      <w:proofErr w:type="spellStart"/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>client.php</w:t>
      </w:r>
      <w:proofErr w:type="spellEnd"/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Процес-сервер запускається за допомогою </w:t>
      </w:r>
      <w:proofErr w:type="spellStart"/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>server.php</w:t>
      </w:r>
      <w:proofErr w:type="spellEnd"/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>Взаємодія між процесами реалізована за допомогою іменованих каналів (FIFO).</w:t>
      </w:r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скріншотах</w:t>
      </w:r>
      <w:proofErr w:type="spellEnd"/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верхній секції терміналу запускається процес-сервер, у нижніх процеси-клієнти. Спочатку запускається процес-сервер і чекає запитів на виділення ресурсів.</w:t>
      </w:r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E5AFD">
        <w:rPr>
          <w:rFonts w:ascii="Times New Roman" w:eastAsia="Times New Roman" w:hAnsi="Times New Roman" w:cs="Times New Roman"/>
          <w:sz w:val="28"/>
          <w:szCs w:val="28"/>
          <w:lang w:val="uk-UA"/>
        </w:rPr>
        <w:t>Протягом усієї роботи програми процеси виводять в консоль інформацію про запити до серверу, дії, кількість та статус ресурсів.</w:t>
      </w:r>
    </w:p>
    <w:p w:rsidR="00AD6532" w:rsidRDefault="00673088" w:rsidP="00AD6532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Представлення коду програми</w:t>
      </w:r>
    </w:p>
    <w:p w:rsidR="003B6A06" w:rsidRPr="00DE5AFD" w:rsidRDefault="003B6A06" w:rsidP="003B6A06">
      <w:pPr>
        <w:tabs>
          <w:tab w:val="left" w:pos="3544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B6A06">
        <w:rPr>
          <w:rFonts w:ascii="Times New Roman" w:hAnsi="Times New Roman" w:cs="Times New Roman"/>
          <w:b/>
          <w:sz w:val="28"/>
          <w:szCs w:val="28"/>
          <w:u w:val="single"/>
        </w:rPr>
        <w:t>Client</w:t>
      </w:r>
      <w:r w:rsidRPr="00DE5AF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proofErr w:type="spellStart"/>
      <w:r w:rsidR="00DE5AFD">
        <w:rPr>
          <w:rFonts w:ascii="Times New Roman" w:hAnsi="Times New Roman" w:cs="Times New Roman"/>
          <w:b/>
          <w:sz w:val="28"/>
          <w:szCs w:val="28"/>
          <w:u w:val="single"/>
        </w:rPr>
        <w:t>php</w:t>
      </w:r>
      <w:proofErr w:type="spellEnd"/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E5AFD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DE5AFD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  <w:proofErr w:type="gramEnd"/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require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'../vendor/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autoload.php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require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define.php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Jenner\</w:t>
      </w:r>
      <w:proofErr w:type="spellStart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SimpleFork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\Queue\</w:t>
      </w:r>
      <w:proofErr w:type="spellStart"/>
      <w:r w:rsidRPr="00DE5AFD">
        <w:rPr>
          <w:rFonts w:ascii="Consolas" w:eastAsia="Times New Roman" w:hAnsi="Consolas" w:cs="Times New Roman"/>
          <w:color w:val="267F99"/>
          <w:sz w:val="21"/>
          <w:szCs w:val="21"/>
        </w:rPr>
        <w:t>PipeQueue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queueForReserveResource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E5AF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E5AFD">
        <w:rPr>
          <w:rFonts w:ascii="Consolas" w:eastAsia="Times New Roman" w:hAnsi="Consolas" w:cs="Times New Roman"/>
          <w:color w:val="267F99"/>
          <w:sz w:val="21"/>
          <w:szCs w:val="21"/>
        </w:rPr>
        <w:t>PipeQueue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queueForFreeResorce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E5AF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267F99"/>
          <w:sz w:val="21"/>
          <w:szCs w:val="21"/>
        </w:rPr>
        <w:t>PipeQueue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tmp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free.pipe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pid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getmypid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requiredResources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random_</w:t>
      </w:r>
      <w:proofErr w:type="gramStart"/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int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AF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, MAX_RESOURCES);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clientQueue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E5AF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267F99"/>
          <w:sz w:val="21"/>
          <w:szCs w:val="21"/>
        </w:rPr>
        <w:t>PipeQueue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getClientPipePath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pid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queueForReserveResource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pid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.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.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requiredResources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"Процес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$pid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запитує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$requiredResources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ресурсів. Очікування...</w:t>
      </w:r>
      <w:r w:rsidRPr="00DE5AF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E5AF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dataFromQueue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clientQueue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dataFromQueue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dataFromQueue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== ERROR) {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proofErr w:type="gram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dataFromQueue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.</w:t>
      </w:r>
      <w:proofErr w:type="gram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E5AF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die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useResourcesTime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random_</w:t>
      </w:r>
      <w:proofErr w:type="gramStart"/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int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AF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E5AFD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proofErr w:type="gram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dataFromQueue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.</w:t>
      </w:r>
      <w:proofErr w:type="gram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E5AF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"Процес використовує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$requiredResources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ресурсів. Звільнення ресурсів через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$useResourcesTime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с.</w:t>
      </w:r>
      <w:r w:rsidRPr="00DE5AF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процес</w:t>
      </w:r>
      <w:proofErr w:type="spellEnd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деякий</w:t>
      </w:r>
      <w:proofErr w:type="spellEnd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час</w:t>
      </w:r>
      <w:proofErr w:type="spellEnd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використовує</w:t>
      </w:r>
      <w:proofErr w:type="spellEnd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ресурси</w:t>
      </w:r>
      <w:proofErr w:type="spellEnd"/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sleep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useResourcesTime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звільнення</w:t>
      </w:r>
      <w:proofErr w:type="spellEnd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ресурсів</w:t>
      </w:r>
      <w:proofErr w:type="spellEnd"/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Ресурси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звільнено</w:t>
      </w:r>
      <w:proofErr w:type="spellEnd"/>
      <w:r w:rsidRPr="00DE5AF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queueForFreeResorce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requiredResources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die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A06" w:rsidRDefault="003B6A06" w:rsidP="003B6A06">
      <w:pPr>
        <w:tabs>
          <w:tab w:val="left" w:pos="354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B6A06" w:rsidRDefault="00DE5AFD" w:rsidP="003B6A06">
      <w:pPr>
        <w:tabs>
          <w:tab w:val="left" w:pos="3544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Server.php</w:t>
      </w:r>
      <w:proofErr w:type="spellEnd"/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E5AFD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DE5AFD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  <w:proofErr w:type="gramEnd"/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require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'../vendor/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autoload.php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require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define.php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Jenner\</w:t>
      </w:r>
      <w:proofErr w:type="spellStart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SimpleFork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\Queue\</w:t>
      </w:r>
      <w:proofErr w:type="spellStart"/>
      <w:r w:rsidRPr="00DE5AFD">
        <w:rPr>
          <w:rFonts w:ascii="Consolas" w:eastAsia="Times New Roman" w:hAnsi="Consolas" w:cs="Times New Roman"/>
          <w:color w:val="267F99"/>
          <w:sz w:val="21"/>
          <w:szCs w:val="21"/>
        </w:rPr>
        <w:t>PipeQueue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queueForReserveResource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E5AF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E5AFD">
        <w:rPr>
          <w:rFonts w:ascii="Consolas" w:eastAsia="Times New Roman" w:hAnsi="Consolas" w:cs="Times New Roman"/>
          <w:color w:val="267F99"/>
          <w:sz w:val="21"/>
          <w:szCs w:val="21"/>
        </w:rPr>
        <w:t>PipeQueue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queueForFreeResorce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E5AF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267F99"/>
          <w:sz w:val="21"/>
          <w:szCs w:val="21"/>
        </w:rPr>
        <w:t>PipeQueue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tmp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free.pipe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freeResources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MAX_RESOURCES;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E5AF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звільнюємо</w:t>
      </w:r>
      <w:proofErr w:type="spellEnd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ресурси</w:t>
      </w:r>
      <w:proofErr w:type="spellEnd"/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dataFromQueue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queueForFreeResorce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dataFromQueue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freedResources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dataFromQueue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freeResources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freedResources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"Звільнилось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$freedResources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ресурсів. Вільних ресурсів: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$freeResources</w:t>
      </w:r>
      <w:r w:rsidRPr="00DE5AF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надаємо</w:t>
      </w:r>
      <w:proofErr w:type="spellEnd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ресурси</w:t>
      </w:r>
      <w:proofErr w:type="spellEnd"/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dataFromQueue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queueForReserveResource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dataFromQueue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[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pid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askedResources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proofErr w:type="gramStart"/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explode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dataFromQueue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clientQueue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E5AF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267F99"/>
          <w:sz w:val="21"/>
          <w:szCs w:val="21"/>
        </w:rPr>
        <w:t>PipeQueue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getClientPipePath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pid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askedResources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&gt; MAX_RESOURCES) {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"Помилка. 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Процес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запитує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кількість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ресурсів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більшу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ніж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максимальна</w:t>
      </w:r>
      <w:r w:rsidRPr="00DE5AFD">
        <w:rPr>
          <w:rFonts w:ascii="Consolas" w:eastAsia="Times New Roman" w:hAnsi="Consolas" w:cs="Times New Roman"/>
          <w:color w:val="EE0000"/>
          <w:sz w:val="21"/>
          <w:szCs w:val="21"/>
          <w:lang w:val="ru-RU"/>
        </w:rPr>
        <w:t>\</w:t>
      </w:r>
      <w:r w:rsidRPr="00DE5AFD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clientQueue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(ERROR);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proofErr w:type="spellStart"/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elseif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askedResources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freeResources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якщо</w:t>
      </w:r>
      <w:proofErr w:type="spellEnd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ресурсів</w:t>
      </w:r>
      <w:proofErr w:type="spellEnd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недостатньо</w:t>
      </w:r>
      <w:proofErr w:type="spellEnd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 - 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клієнт</w:t>
      </w:r>
      <w:proofErr w:type="spellEnd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чекає</w:t>
      </w:r>
      <w:proofErr w:type="spellEnd"/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$q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dataFromQueue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$p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queueForReserveResource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)) {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$p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foreach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$q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as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queueForReserveResource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DE5AF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виділяємо</w:t>
      </w:r>
      <w:proofErr w:type="spellEnd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008000"/>
          <w:sz w:val="21"/>
          <w:szCs w:val="21"/>
        </w:rPr>
        <w:t>ресурси</w:t>
      </w:r>
      <w:proofErr w:type="spellEnd"/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"Процес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$pid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отримав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$askedResources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ресурсів</w:t>
      </w:r>
      <w:r w:rsidRPr="00DE5AF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$clientQueue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'Отримано '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.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askedResources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.</w:t>
      </w:r>
      <w:proofErr w:type="gram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' ресурсів'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freeResources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-=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askedResources</w:t>
      </w:r>
      <w:proofErr w:type="spellEnd"/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E5AFD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Залишилось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вільних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E5AFD">
        <w:rPr>
          <w:rFonts w:ascii="Consolas" w:eastAsia="Times New Roman" w:hAnsi="Consolas" w:cs="Times New Roman"/>
          <w:color w:val="001080"/>
          <w:sz w:val="21"/>
          <w:szCs w:val="21"/>
        </w:rPr>
        <w:t>freeResources</w:t>
      </w:r>
      <w:proofErr w:type="spellEnd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ресурсів</w:t>
      </w:r>
      <w:proofErr w:type="spellEnd"/>
      <w:r w:rsidRPr="00DE5AF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E5A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}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E5AF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}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DE5AFD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};</w:t>
      </w:r>
    </w:p>
    <w:p w:rsidR="00DE5AFD" w:rsidRPr="00DE5AFD" w:rsidRDefault="00DE5AFD" w:rsidP="00DE5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DA3BCA" w:rsidRPr="00DE5AFD" w:rsidRDefault="00DA3BCA" w:rsidP="003B6A06">
      <w:pPr>
        <w:tabs>
          <w:tab w:val="left" w:pos="3544"/>
        </w:tabs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5AFD" w:rsidRPr="001D3A0F" w:rsidRDefault="00673088" w:rsidP="00DE5AFD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роботи програми</w:t>
      </w:r>
    </w:p>
    <w:p w:rsidR="00DE5AFD" w:rsidRDefault="00DE5AFD" w:rsidP="00DE5AFD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DE5AFD" w:rsidRPr="001D3A0F" w:rsidRDefault="001D3A0F" w:rsidP="00DE5AF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203704" wp14:editId="49156D66">
            <wp:extent cx="538162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FD" w:rsidRPr="001D3A0F" w:rsidRDefault="001D3A0F" w:rsidP="00DE5AF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3A0F">
        <w:rPr>
          <w:lang w:val="uk-UA"/>
        </w:rPr>
        <w:drawing>
          <wp:inline distT="0" distB="0" distL="0" distR="0" wp14:anchorId="11B18FBC" wp14:editId="0DB4F971">
            <wp:extent cx="627697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FD" w:rsidRDefault="00DE5AFD" w:rsidP="00DE5AF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3A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1 - </w:t>
      </w:r>
      <w:r w:rsidRPr="001D3A0F">
        <w:rPr>
          <w:rFonts w:ascii="Times New Roman" w:eastAsia="Times New Roman" w:hAnsi="Times New Roman" w:cs="Times New Roman"/>
          <w:sz w:val="28"/>
          <w:szCs w:val="28"/>
          <w:lang w:val="uk-UA"/>
        </w:rPr>
        <w:t>Виділення ресурсів для одного процесу.</w:t>
      </w:r>
      <w:r w:rsidRPr="001D3A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D3A0F">
        <w:rPr>
          <w:rFonts w:ascii="Times New Roman" w:eastAsia="Times New Roman" w:hAnsi="Times New Roman" w:cs="Times New Roman"/>
          <w:sz w:val="28"/>
          <w:szCs w:val="28"/>
          <w:lang w:val="uk-UA"/>
        </w:rPr>
        <w:t>Процес-клієнт запитує виділення 6-ти одиниць ресурсів. Сервер має в наявності всі ресурси(100 одиниць) тому надає ресурси клієнту.</w:t>
      </w:r>
    </w:p>
    <w:p w:rsidR="001D3A0F" w:rsidRPr="001D3A0F" w:rsidRDefault="001D3A0F" w:rsidP="00DE5AF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5AFD" w:rsidRPr="00DE5AFD" w:rsidRDefault="001D3A0F" w:rsidP="00DE5AF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706CF3" wp14:editId="3E1E2FED">
            <wp:extent cx="4819650" cy="62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FD" w:rsidRDefault="001D3A0F" w:rsidP="00DE5A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1BE74F" wp14:editId="612252A1">
            <wp:extent cx="57150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0F" w:rsidRPr="001D3A0F" w:rsidRDefault="001D3A0F" w:rsidP="001D3A0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3A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2 - </w:t>
      </w:r>
      <w:r w:rsidRPr="001D3A0F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отримання ресурсів, клієн</w:t>
      </w:r>
      <w:bookmarkStart w:id="0" w:name="_GoBack"/>
      <w:bookmarkEnd w:id="0"/>
      <w:r w:rsidRPr="001D3A0F">
        <w:rPr>
          <w:rFonts w:ascii="Times New Roman" w:eastAsia="Times New Roman" w:hAnsi="Times New Roman" w:cs="Times New Roman"/>
          <w:sz w:val="28"/>
          <w:szCs w:val="28"/>
          <w:lang w:val="uk-UA"/>
        </w:rPr>
        <w:t>т певний час( генерується випадково) їх використовує, і потім повертає їх серверу назад.</w:t>
      </w:r>
    </w:p>
    <w:p w:rsidR="001D3A0F" w:rsidRPr="001D3A0F" w:rsidRDefault="001D3A0F" w:rsidP="00DE5AF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5AFD" w:rsidRPr="001D3A0F" w:rsidRDefault="00DE5AFD" w:rsidP="00DE5AF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5AFD" w:rsidRPr="001D3A0F" w:rsidRDefault="00DE5AFD" w:rsidP="00DE5AF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5AFD" w:rsidRPr="001D3A0F" w:rsidRDefault="00DE5AFD" w:rsidP="00DE5AF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5AFD" w:rsidRPr="001D3A0F" w:rsidRDefault="00DE5AFD" w:rsidP="00DE5AF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5AFD" w:rsidRPr="001D3A0F" w:rsidRDefault="00DE5AFD" w:rsidP="00DE5AF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5AFD" w:rsidRPr="001D3A0F" w:rsidRDefault="00DE5AFD" w:rsidP="00DE5AF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5AFD" w:rsidRPr="001D3A0F" w:rsidRDefault="00DE5AFD" w:rsidP="00DE5AF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5AFD" w:rsidRPr="001D3A0F" w:rsidRDefault="00DE5AFD" w:rsidP="00DE5AF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5AFD" w:rsidRDefault="00DE5AFD" w:rsidP="001D3A0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3A0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Розглянемо що відбувається коли сервер не має достатньої кількості ресурсів, необхідної для клієнта.</w:t>
      </w:r>
    </w:p>
    <w:p w:rsidR="001D3A0F" w:rsidRDefault="001D3A0F" w:rsidP="001D3A0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C44466" wp14:editId="784B31AC">
            <wp:extent cx="3200400" cy="438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0F" w:rsidRDefault="001D3A0F" w:rsidP="001D3A0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802804" wp14:editId="2B6F6AB5">
            <wp:extent cx="5829300" cy="609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FD" w:rsidRPr="001D3A0F" w:rsidRDefault="001D3A0F" w:rsidP="001D3A0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5CB46C" wp14:editId="2A90B0B0">
            <wp:extent cx="4610100" cy="276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FD" w:rsidRDefault="001D3A0F" w:rsidP="001D3A0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3A0F">
        <w:rPr>
          <w:rFonts w:ascii="Times New Roman" w:eastAsia="Times New Roman" w:hAnsi="Times New Roman" w:cs="Times New Roman"/>
          <w:sz w:val="28"/>
          <w:szCs w:val="28"/>
          <w:lang w:val="uk-UA"/>
        </w:rPr>
        <w:t>Рис. 3 - П</w:t>
      </w:r>
      <w:r w:rsidRPr="001D3A0F">
        <w:rPr>
          <w:rFonts w:ascii="Times New Roman" w:eastAsia="Times New Roman" w:hAnsi="Times New Roman" w:cs="Times New Roman"/>
          <w:sz w:val="28"/>
          <w:szCs w:val="28"/>
          <w:lang w:val="uk-UA"/>
        </w:rPr>
        <w:t>роцес 29149 запитує 53 одиниць ресурсів. Сервер  надає ресурси процесу. Після цього сервер має вільних 47 ресурсів. Далі процес 29150 запитує 91 ресурс і так як сервер не має такої кількості вільних ресурсів, процес 29150 стає у чергу та чекає коли ресурси звільняться.</w:t>
      </w:r>
    </w:p>
    <w:p w:rsidR="001D3A0F" w:rsidRDefault="001D3A0F" w:rsidP="001D3A0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5B704A" wp14:editId="384E2B98">
            <wp:extent cx="5648325" cy="1181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0F" w:rsidRDefault="001D3A0F" w:rsidP="001D3A0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18216B" wp14:editId="0CA00FBD">
            <wp:extent cx="6515100" cy="828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FD" w:rsidRPr="001D3A0F" w:rsidRDefault="001D3A0F" w:rsidP="001D3A0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AF78B4" wp14:editId="0B4D9BD3">
            <wp:extent cx="600075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0F" w:rsidRPr="001D3A0F" w:rsidRDefault="001D3A0F" w:rsidP="001D3A0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4 - </w:t>
      </w:r>
      <w:r w:rsidRPr="001D3A0F">
        <w:rPr>
          <w:rFonts w:ascii="Times New Roman" w:eastAsia="Times New Roman" w:hAnsi="Times New Roman" w:cs="Times New Roman"/>
          <w:sz w:val="28"/>
          <w:szCs w:val="28"/>
          <w:lang w:val="uk-UA"/>
        </w:rPr>
        <w:t>Процес 29149 звільнив ресурси і сервер відразу надав їх в розпоряд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ж</w:t>
      </w:r>
      <w:r w:rsidRPr="001D3A0F">
        <w:rPr>
          <w:rFonts w:ascii="Times New Roman" w:eastAsia="Times New Roman" w:hAnsi="Times New Roman" w:cs="Times New Roman"/>
          <w:sz w:val="28"/>
          <w:szCs w:val="28"/>
          <w:lang w:val="uk-UA"/>
        </w:rPr>
        <w:t>ення процесу 29150.</w:t>
      </w:r>
    </w:p>
    <w:p w:rsidR="00673088" w:rsidRPr="003B6A06" w:rsidRDefault="00673088" w:rsidP="001D3A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12F3" w:rsidRPr="00673088" w:rsidRDefault="00CB12F3" w:rsidP="0031229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3A0F" w:rsidRPr="001D3A0F" w:rsidRDefault="00312293" w:rsidP="001D3A0F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1D3A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1D3A0F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дану лабораторну </w:t>
      </w:r>
      <w:r w:rsidR="009C1DE2" w:rsidRPr="001D3A0F">
        <w:rPr>
          <w:rFonts w:ascii="Times New Roman" w:hAnsi="Times New Roman" w:cs="Times New Roman"/>
          <w:sz w:val="28"/>
          <w:szCs w:val="28"/>
          <w:lang w:val="uk-UA"/>
        </w:rPr>
        <w:t xml:space="preserve">роботу, </w:t>
      </w:r>
      <w:r w:rsidR="001D3A0F" w:rsidRPr="001D3A0F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було </w:t>
      </w:r>
      <w:proofErr w:type="spellStart"/>
      <w:r w:rsidR="001D3A0F" w:rsidRPr="001D3A0F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запрограмовано</w:t>
      </w:r>
      <w:proofErr w:type="spellEnd"/>
      <w:r w:rsidR="001D3A0F" w:rsidRPr="001D3A0F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модель виділення ресурсів на мові програмування </w:t>
      </w:r>
      <w:proofErr w:type="spellStart"/>
      <w:r w:rsidR="001D3A0F" w:rsidRPr="001D3A0F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php</w:t>
      </w:r>
      <w:proofErr w:type="spellEnd"/>
      <w:r w:rsidR="001D3A0F" w:rsidRPr="001D3A0F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. Процес-клієнт запитує ресурси у процесу-сервера. Сервер виділяє ресурси процесам, що запросили, у порядку черги.</w:t>
      </w:r>
    </w:p>
    <w:p w:rsidR="00882615" w:rsidRPr="001D3A0F" w:rsidRDefault="00882615" w:rsidP="003B6A06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2615" w:rsidRPr="001D3A0F" w:rsidSect="003B6A06">
      <w:pgSz w:w="12240" w:h="15840"/>
      <w:pgMar w:top="567" w:right="567" w:bottom="567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44327"/>
    <w:multiLevelType w:val="hybridMultilevel"/>
    <w:tmpl w:val="99E6A030"/>
    <w:lvl w:ilvl="0" w:tplc="F5F414B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0FCE"/>
    <w:multiLevelType w:val="multilevel"/>
    <w:tmpl w:val="00FABE6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6421972"/>
    <w:multiLevelType w:val="hybridMultilevel"/>
    <w:tmpl w:val="B43E4F50"/>
    <w:lvl w:ilvl="0" w:tplc="2000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4D1438A1"/>
    <w:multiLevelType w:val="hybridMultilevel"/>
    <w:tmpl w:val="8CA2B02C"/>
    <w:lvl w:ilvl="0" w:tplc="05E803CE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79115C4"/>
    <w:multiLevelType w:val="multilevel"/>
    <w:tmpl w:val="8A9C07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b w:val="0"/>
      </w:rPr>
    </w:lvl>
  </w:abstractNum>
  <w:abstractNum w:abstractNumId="5" w15:restartNumberingAfterBreak="0">
    <w:nsid w:val="5C1263E4"/>
    <w:multiLevelType w:val="hybridMultilevel"/>
    <w:tmpl w:val="C5EEF59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708DE"/>
    <w:multiLevelType w:val="hybridMultilevel"/>
    <w:tmpl w:val="2DBABB5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B183C"/>
    <w:multiLevelType w:val="hybridMultilevel"/>
    <w:tmpl w:val="BA028E0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9122D"/>
    <w:multiLevelType w:val="hybridMultilevel"/>
    <w:tmpl w:val="09E87CE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3680E"/>
    <w:multiLevelType w:val="hybridMultilevel"/>
    <w:tmpl w:val="5980141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9726F"/>
    <w:multiLevelType w:val="hybridMultilevel"/>
    <w:tmpl w:val="D602B09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57AC7"/>
    <w:multiLevelType w:val="hybridMultilevel"/>
    <w:tmpl w:val="0B1EF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54AFE"/>
    <w:multiLevelType w:val="hybridMultilevel"/>
    <w:tmpl w:val="6DA4C342"/>
    <w:lvl w:ilvl="0" w:tplc="3FEA5828">
      <w:start w:val="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4"/>
  </w:num>
  <w:num w:numId="5">
    <w:abstractNumId w:val="12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38"/>
    <w:rsid w:val="0000676B"/>
    <w:rsid w:val="0001042A"/>
    <w:rsid w:val="0009072D"/>
    <w:rsid w:val="0009521D"/>
    <w:rsid w:val="000E7EAC"/>
    <w:rsid w:val="001A2EE3"/>
    <w:rsid w:val="001A554B"/>
    <w:rsid w:val="001C6F86"/>
    <w:rsid w:val="001D3A0F"/>
    <w:rsid w:val="001E3C46"/>
    <w:rsid w:val="001F18E8"/>
    <w:rsid w:val="00201EDF"/>
    <w:rsid w:val="002146CA"/>
    <w:rsid w:val="00265627"/>
    <w:rsid w:val="002831E9"/>
    <w:rsid w:val="002A53E4"/>
    <w:rsid w:val="002B1C30"/>
    <w:rsid w:val="002C346E"/>
    <w:rsid w:val="00312293"/>
    <w:rsid w:val="00314DA1"/>
    <w:rsid w:val="00324C58"/>
    <w:rsid w:val="0035704D"/>
    <w:rsid w:val="00383A71"/>
    <w:rsid w:val="003973A7"/>
    <w:rsid w:val="003B6A06"/>
    <w:rsid w:val="00410A50"/>
    <w:rsid w:val="004270FF"/>
    <w:rsid w:val="00481290"/>
    <w:rsid w:val="004C3A8C"/>
    <w:rsid w:val="004D70A2"/>
    <w:rsid w:val="004F665D"/>
    <w:rsid w:val="004F6FD7"/>
    <w:rsid w:val="00505726"/>
    <w:rsid w:val="0055141A"/>
    <w:rsid w:val="00553048"/>
    <w:rsid w:val="00596D20"/>
    <w:rsid w:val="005E3977"/>
    <w:rsid w:val="005F57E5"/>
    <w:rsid w:val="00605DED"/>
    <w:rsid w:val="00622B2B"/>
    <w:rsid w:val="00673088"/>
    <w:rsid w:val="00677B38"/>
    <w:rsid w:val="0070618E"/>
    <w:rsid w:val="00757B31"/>
    <w:rsid w:val="00770EF4"/>
    <w:rsid w:val="007D4811"/>
    <w:rsid w:val="007D7247"/>
    <w:rsid w:val="007E120E"/>
    <w:rsid w:val="007E47EF"/>
    <w:rsid w:val="0083082F"/>
    <w:rsid w:val="0087779B"/>
    <w:rsid w:val="00882615"/>
    <w:rsid w:val="008A6957"/>
    <w:rsid w:val="008C2DAF"/>
    <w:rsid w:val="009374DE"/>
    <w:rsid w:val="009715AD"/>
    <w:rsid w:val="009847ED"/>
    <w:rsid w:val="009A122A"/>
    <w:rsid w:val="009C1DE2"/>
    <w:rsid w:val="009F6BC5"/>
    <w:rsid w:val="00A7340F"/>
    <w:rsid w:val="00A87C74"/>
    <w:rsid w:val="00AB131C"/>
    <w:rsid w:val="00AD6532"/>
    <w:rsid w:val="00AE267F"/>
    <w:rsid w:val="00B07ED5"/>
    <w:rsid w:val="00B77338"/>
    <w:rsid w:val="00B90770"/>
    <w:rsid w:val="00BD0CED"/>
    <w:rsid w:val="00BD197D"/>
    <w:rsid w:val="00BD78A9"/>
    <w:rsid w:val="00BF3DA1"/>
    <w:rsid w:val="00C7423F"/>
    <w:rsid w:val="00CA4C19"/>
    <w:rsid w:val="00CB12F3"/>
    <w:rsid w:val="00CF1302"/>
    <w:rsid w:val="00CF23D5"/>
    <w:rsid w:val="00D231D5"/>
    <w:rsid w:val="00DA3BCA"/>
    <w:rsid w:val="00DE5AFD"/>
    <w:rsid w:val="00E23C01"/>
    <w:rsid w:val="00E51B60"/>
    <w:rsid w:val="00E548D4"/>
    <w:rsid w:val="00EA0162"/>
    <w:rsid w:val="00EA6CB6"/>
    <w:rsid w:val="00F11E8F"/>
    <w:rsid w:val="00F20EEB"/>
    <w:rsid w:val="00F6345C"/>
    <w:rsid w:val="00FE2F46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5BD5"/>
  <w15:docId w15:val="{69309CD5-4B0A-4C03-BD35-462BC96D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829"/>
    <w:pPr>
      <w:spacing w:after="160" w:line="259" w:lineRule="auto"/>
    </w:pPr>
    <w:rPr>
      <w:lang w:val="en-US"/>
    </w:rPr>
  </w:style>
  <w:style w:type="paragraph" w:styleId="3">
    <w:name w:val="heading 3"/>
    <w:basedOn w:val="a"/>
    <w:link w:val="30"/>
    <w:uiPriority w:val="9"/>
    <w:unhideWhenUsed/>
    <w:qFormat/>
    <w:rsid w:val="007A5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7A582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3">
    <w:name w:val="Strong"/>
    <w:basedOn w:val="a0"/>
    <w:uiPriority w:val="22"/>
    <w:qFormat/>
    <w:rsid w:val="007A5829"/>
    <w:rPr>
      <w:b/>
      <w:bCs/>
    </w:rPr>
  </w:style>
  <w:style w:type="character" w:customStyle="1" w:styleId="apple-converted-space">
    <w:name w:val="apple-converted-space"/>
    <w:basedOn w:val="a0"/>
    <w:qFormat/>
    <w:rsid w:val="007A5829"/>
  </w:style>
  <w:style w:type="character" w:customStyle="1" w:styleId="a4">
    <w:name w:val="Нижний колонтитул Знак"/>
    <w:basedOn w:val="a0"/>
    <w:qFormat/>
    <w:rsid w:val="007A58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qFormat/>
    <w:rsid w:val="007A5829"/>
  </w:style>
  <w:style w:type="character" w:customStyle="1" w:styleId="a5">
    <w:name w:val="Текст выноски Знак"/>
    <w:basedOn w:val="a0"/>
    <w:uiPriority w:val="99"/>
    <w:semiHidden/>
    <w:qFormat/>
    <w:rsid w:val="000B56F8"/>
    <w:rPr>
      <w:rFonts w:ascii="Segoe UI" w:hAnsi="Segoe UI" w:cs="Segoe UI"/>
      <w:sz w:val="18"/>
      <w:szCs w:val="18"/>
      <w:lang w:val="en-US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footer"/>
    <w:basedOn w:val="a"/>
    <w:unhideWhenUsed/>
    <w:rsid w:val="007A582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List Paragraph"/>
    <w:basedOn w:val="a"/>
    <w:uiPriority w:val="34"/>
    <w:qFormat/>
    <w:rsid w:val="007724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d">
    <w:name w:val="Balloon Text"/>
    <w:basedOn w:val="a"/>
    <w:uiPriority w:val="99"/>
    <w:semiHidden/>
    <w:unhideWhenUsed/>
    <w:qFormat/>
    <w:rsid w:val="000B56F8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7A582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C8502-6C9D-4AF6-AAEF-8996958AD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9155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Dima Kruhlyi</cp:lastModifiedBy>
  <cp:revision>26</cp:revision>
  <cp:lastPrinted>2018-10-02T13:06:00Z</cp:lastPrinted>
  <dcterms:created xsi:type="dcterms:W3CDTF">2019-10-07T20:56:00Z</dcterms:created>
  <dcterms:modified xsi:type="dcterms:W3CDTF">2021-05-19T09:02:00Z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