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E3111" w14:textId="4E09F0D4" w:rsidR="00C81777" w:rsidRPr="00EC5548" w:rsidRDefault="00EC5548" w:rsidP="00EC5548">
      <w:pPr>
        <w:pStyle w:val="Heading2"/>
        <w:numPr>
          <w:ilvl w:val="0"/>
          <w:numId w:val="0"/>
        </w:numPr>
        <w:spacing w:before="40"/>
        <w:jc w:val="center"/>
        <w:rPr>
          <w:lang w:val="en-US"/>
        </w:rPr>
      </w:pPr>
      <w:r>
        <w:t>2</w:t>
      </w:r>
      <w:r w:rsidR="08A6B7F2">
        <w:t>.</w:t>
      </w:r>
      <w:r w:rsidR="08A6B7F2" w:rsidRPr="08A6B7F2">
        <w:rPr>
          <w:lang w:val="en-US"/>
        </w:rPr>
        <w:t xml:space="preserve"> </w:t>
      </w:r>
      <w:r>
        <w:rPr>
          <w:lang w:val="en-US"/>
        </w:rPr>
        <w:t>Wedding Investment</w:t>
      </w:r>
    </w:p>
    <w:p w14:paraId="495D13D8" w14:textId="18A09B86" w:rsidR="00C81777" w:rsidRPr="00C807CF" w:rsidRDefault="00C807CF" w:rsidP="08A6B7F2">
      <w:pPr>
        <w:jc w:val="both"/>
        <w:rPr>
          <w:b/>
          <w:lang w:val="en-US"/>
        </w:rPr>
      </w:pPr>
      <w:r w:rsidRPr="00C807CF">
        <w:t xml:space="preserve">Dreaming of securing the perfect wedding for his </w:t>
      </w:r>
      <w:r w:rsidRPr="00C807CF">
        <w:rPr>
          <w:lang w:val="en-US"/>
        </w:rPr>
        <w:t>spouse</w:t>
      </w:r>
      <w:r w:rsidRPr="00C807CF">
        <w:t xml:space="preserve">, Ivan decided to invest and open a restaurant, as part of his idea was to offer subscription home delivery programs. </w:t>
      </w:r>
      <w:r w:rsidRPr="00C807CF">
        <w:rPr>
          <w:b/>
        </w:rPr>
        <w:t>The monthly fee is determined depending on the type of order and time. Write a program that calculates the amount to be paid for a certain number of months</w:t>
      </w:r>
      <w:r w:rsidRPr="00C807CF">
        <w:rPr>
          <w:b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C81777" w:rsidRPr="003A26A1" w14:paraId="3EBEE341" w14:textId="77777777" w:rsidTr="00E555B1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12CF27ED" w14:textId="172A2FF9" w:rsidR="00C81777" w:rsidRPr="00E555B1" w:rsidRDefault="00E62F6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lang w:val="en-US"/>
              </w:rPr>
              <w:t>period</w:t>
            </w:r>
            <w:r w:rsidR="00C807CF">
              <w:rPr>
                <w:b/>
              </w:rPr>
              <w:t xml:space="preserve"> / type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3B7C80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75240653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02139777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4A666B4" w14:textId="77777777" w:rsidR="00C81777" w:rsidRPr="006C74C9" w:rsidRDefault="00C81777" w:rsidP="00BC158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C81777" w:rsidRPr="00037C46" w14:paraId="38F07775" w14:textId="77777777" w:rsidTr="00FC76A1">
        <w:tc>
          <w:tcPr>
            <w:tcW w:w="2250" w:type="dxa"/>
            <w:shd w:val="clear" w:color="auto" w:fill="D9D9D9" w:themeFill="background1" w:themeFillShade="D9"/>
          </w:tcPr>
          <w:p w14:paraId="3C21199E" w14:textId="6F3C9351" w:rsidR="00C81777" w:rsidRPr="00C807CF" w:rsidRDefault="00C81777" w:rsidP="00C807CF">
            <w:pPr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1 </w:t>
            </w:r>
            <w:r w:rsidR="00C807CF">
              <w:rPr>
                <w:b/>
                <w:lang w:val="en-US"/>
              </w:rPr>
              <w:t>year</w:t>
            </w:r>
          </w:p>
        </w:tc>
        <w:tc>
          <w:tcPr>
            <w:tcW w:w="1890" w:type="dxa"/>
          </w:tcPr>
          <w:p w14:paraId="5CE0968B" w14:textId="7432E6B5" w:rsidR="00C81777" w:rsidRPr="006C74C9" w:rsidRDefault="00C81777" w:rsidP="00C807CF">
            <w:pPr>
              <w:spacing w:before="60" w:after="60"/>
              <w:jc w:val="center"/>
            </w:pPr>
            <w:r>
              <w:t xml:space="preserve">9.98 </w:t>
            </w:r>
            <w:r w:rsidR="00C807CF">
              <w:rPr>
                <w:lang w:val="en-US"/>
              </w:rPr>
              <w:t>lv</w:t>
            </w:r>
            <w:r>
              <w:t>.</w:t>
            </w:r>
          </w:p>
        </w:tc>
        <w:tc>
          <w:tcPr>
            <w:tcW w:w="2197" w:type="dxa"/>
          </w:tcPr>
          <w:p w14:paraId="2EFC2BAA" w14:textId="738C161A" w:rsidR="00C81777" w:rsidRPr="006C74C9" w:rsidRDefault="00C81777" w:rsidP="00BC158A">
            <w:pPr>
              <w:spacing w:before="60" w:after="60"/>
              <w:jc w:val="center"/>
            </w:pPr>
            <w:r>
              <w:t xml:space="preserve">18.99 </w:t>
            </w:r>
            <w:r w:rsidR="00C807CF" w:rsidRPr="00C807CF">
              <w:t>lv</w:t>
            </w:r>
            <w:r>
              <w:t>.</w:t>
            </w:r>
          </w:p>
        </w:tc>
        <w:tc>
          <w:tcPr>
            <w:tcW w:w="1834" w:type="dxa"/>
          </w:tcPr>
          <w:p w14:paraId="1B23D215" w14:textId="11675668" w:rsidR="00C81777" w:rsidRPr="006C74C9" w:rsidRDefault="00C81777" w:rsidP="00BC158A">
            <w:pPr>
              <w:spacing w:before="60" w:after="60"/>
              <w:jc w:val="center"/>
            </w:pPr>
            <w:r>
              <w:t xml:space="preserve">25.98 </w:t>
            </w:r>
            <w:r w:rsidR="00C807CF" w:rsidRPr="00C807CF">
              <w:t>lv</w:t>
            </w:r>
            <w:r>
              <w:t>.</w:t>
            </w:r>
          </w:p>
        </w:tc>
        <w:tc>
          <w:tcPr>
            <w:tcW w:w="1834" w:type="dxa"/>
          </w:tcPr>
          <w:p w14:paraId="483F2162" w14:textId="07C42F4E" w:rsidR="00C81777" w:rsidRPr="006C74C9" w:rsidRDefault="00C81777" w:rsidP="00BC158A">
            <w:pPr>
              <w:spacing w:before="60" w:after="60"/>
              <w:jc w:val="center"/>
            </w:pPr>
            <w:r>
              <w:t xml:space="preserve">35.99 </w:t>
            </w:r>
            <w:r w:rsidR="00C807CF" w:rsidRPr="00C807CF">
              <w:t>lv</w:t>
            </w:r>
            <w:r>
              <w:t>.</w:t>
            </w:r>
          </w:p>
        </w:tc>
      </w:tr>
      <w:tr w:rsidR="00C81777" w:rsidRPr="00037C46" w14:paraId="569D947B" w14:textId="77777777" w:rsidTr="00FC76A1">
        <w:tc>
          <w:tcPr>
            <w:tcW w:w="2250" w:type="dxa"/>
            <w:shd w:val="clear" w:color="auto" w:fill="D9D9D9" w:themeFill="background1" w:themeFillShade="D9"/>
          </w:tcPr>
          <w:p w14:paraId="7C238896" w14:textId="1E3B9643" w:rsidR="00C81777" w:rsidRPr="00C807CF" w:rsidRDefault="00C81777" w:rsidP="00C807CF">
            <w:pPr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2 </w:t>
            </w:r>
            <w:r w:rsidR="00C807CF">
              <w:rPr>
                <w:b/>
                <w:lang w:val="en-US"/>
              </w:rPr>
              <w:t>years</w:t>
            </w:r>
          </w:p>
        </w:tc>
        <w:tc>
          <w:tcPr>
            <w:tcW w:w="1890" w:type="dxa"/>
          </w:tcPr>
          <w:p w14:paraId="7A3BCE76" w14:textId="2E3D1A8C" w:rsidR="00C81777" w:rsidRPr="006C74C9" w:rsidRDefault="00C81777" w:rsidP="00BC158A">
            <w:pPr>
              <w:spacing w:before="60" w:after="60"/>
              <w:jc w:val="center"/>
            </w:pPr>
            <w:r>
              <w:t xml:space="preserve">8.58 </w:t>
            </w:r>
            <w:r w:rsidR="00C807CF" w:rsidRPr="00C807CF">
              <w:t>lv</w:t>
            </w:r>
            <w:r>
              <w:t>.</w:t>
            </w:r>
          </w:p>
        </w:tc>
        <w:tc>
          <w:tcPr>
            <w:tcW w:w="2197" w:type="dxa"/>
          </w:tcPr>
          <w:p w14:paraId="636C7B54" w14:textId="0BFBE038" w:rsidR="00C81777" w:rsidRPr="006C74C9" w:rsidRDefault="00C81777" w:rsidP="00BC158A">
            <w:pPr>
              <w:spacing w:before="60" w:after="60"/>
              <w:jc w:val="center"/>
            </w:pPr>
            <w:r>
              <w:t xml:space="preserve">17.09 </w:t>
            </w:r>
            <w:r w:rsidR="00C807CF" w:rsidRPr="00C807CF">
              <w:t>lv</w:t>
            </w:r>
            <w:r>
              <w:t>.</w:t>
            </w:r>
          </w:p>
        </w:tc>
        <w:tc>
          <w:tcPr>
            <w:tcW w:w="1834" w:type="dxa"/>
          </w:tcPr>
          <w:p w14:paraId="53C42619" w14:textId="451FE5A1" w:rsidR="00C81777" w:rsidRPr="006C74C9" w:rsidRDefault="00C81777" w:rsidP="00BC158A">
            <w:pPr>
              <w:spacing w:before="60" w:after="60"/>
              <w:jc w:val="center"/>
            </w:pPr>
            <w:r>
              <w:t xml:space="preserve">23.59 </w:t>
            </w:r>
            <w:r w:rsidR="00C807CF" w:rsidRPr="00C807CF">
              <w:t>lv</w:t>
            </w:r>
            <w:r>
              <w:t>.</w:t>
            </w:r>
          </w:p>
        </w:tc>
        <w:tc>
          <w:tcPr>
            <w:tcW w:w="1834" w:type="dxa"/>
          </w:tcPr>
          <w:p w14:paraId="26F66C18" w14:textId="09C5BE8B" w:rsidR="00C81777" w:rsidRPr="006C74C9" w:rsidRDefault="00C81777" w:rsidP="00BC158A">
            <w:pPr>
              <w:spacing w:before="60" w:after="60"/>
              <w:jc w:val="center"/>
            </w:pPr>
            <w:r>
              <w:t xml:space="preserve">31.79 </w:t>
            </w:r>
            <w:r w:rsidR="00C807CF" w:rsidRPr="00C807CF">
              <w:t>lv</w:t>
            </w:r>
            <w:r>
              <w:t>.</w:t>
            </w:r>
          </w:p>
        </w:tc>
      </w:tr>
    </w:tbl>
    <w:p w14:paraId="765622A0" w14:textId="6E3569A6" w:rsidR="00C81777" w:rsidRDefault="00E62F67" w:rsidP="00982AA6">
      <w:pPr>
        <w:spacing w:before="40" w:after="40"/>
        <w:rPr>
          <w:b/>
        </w:rPr>
      </w:pPr>
      <w:r>
        <w:rPr>
          <w:b/>
          <w:lang w:val="en-US"/>
        </w:rPr>
        <w:t>Conditions</w:t>
      </w:r>
      <w:r w:rsidR="00C81777">
        <w:rPr>
          <w:b/>
        </w:rPr>
        <w:t>:</w:t>
      </w:r>
    </w:p>
    <w:p w14:paraId="617B3C33" w14:textId="63C43B99" w:rsidR="00C81777" w:rsidRDefault="002E2A65" w:rsidP="00E62F67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t>W</w:t>
      </w:r>
      <w:r>
        <w:rPr>
          <w:b/>
          <w:lang w:val="en-US"/>
        </w:rPr>
        <w:t>i</w:t>
      </w:r>
      <w:r w:rsidR="00E62F67" w:rsidRPr="00E62F67">
        <w:rPr>
          <w:b/>
        </w:rPr>
        <w:t>th dessert added, a different amount will be added to the fee, depending on the subscription price</w:t>
      </w:r>
    </w:p>
    <w:p w14:paraId="4FC155E8" w14:textId="3EC7DF40" w:rsidR="00C81777" w:rsidRPr="00094E18" w:rsidRDefault="002E2A65" w:rsidP="00982AA6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>
        <w:rPr>
          <w:b/>
          <w:lang w:val="en-US"/>
        </w:rPr>
        <w:t>F</w:t>
      </w:r>
      <w:r w:rsidR="00E62F67">
        <w:rPr>
          <w:b/>
          <w:lang w:val="en-US"/>
        </w:rPr>
        <w:t>or price not greater than</w:t>
      </w:r>
      <w:r w:rsidR="00E62F67">
        <w:rPr>
          <w:b/>
        </w:rPr>
        <w:t xml:space="preserve"> 10.00 lv</w:t>
      </w:r>
      <w:r w:rsidR="00C81777" w:rsidRPr="00094E18">
        <w:rPr>
          <w:b/>
        </w:rPr>
        <w:t xml:space="preserve">. </w:t>
      </w:r>
      <w:r w:rsidR="00C81777" w:rsidRPr="005C6D47">
        <w:sym w:font="Wingdings" w:char="F0E0"/>
      </w:r>
      <w:r w:rsidR="00E62F67">
        <w:rPr>
          <w:b/>
        </w:rPr>
        <w:t xml:space="preserve"> 5.50 lv</w:t>
      </w:r>
    </w:p>
    <w:p w14:paraId="470975E7" w14:textId="1BDDCDE7" w:rsidR="00C81777" w:rsidRPr="00094E18" w:rsidRDefault="002E2A65" w:rsidP="00982AA6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>
        <w:rPr>
          <w:b/>
          <w:lang w:val="en-US"/>
        </w:rPr>
        <w:t>F</w:t>
      </w:r>
      <w:r w:rsidR="00E62F67">
        <w:rPr>
          <w:b/>
          <w:lang w:val="en-US"/>
        </w:rPr>
        <w:t>or price not greater than</w:t>
      </w:r>
      <w:r w:rsidR="00E62F67">
        <w:rPr>
          <w:b/>
        </w:rPr>
        <w:t xml:space="preserve"> 30.00 lv</w:t>
      </w:r>
      <w:r w:rsidR="00C81777" w:rsidRPr="00094E18">
        <w:rPr>
          <w:b/>
        </w:rPr>
        <w:t xml:space="preserve">. </w:t>
      </w:r>
      <w:r w:rsidR="00C81777" w:rsidRPr="005C6D47">
        <w:sym w:font="Wingdings" w:char="F0E0"/>
      </w:r>
      <w:r w:rsidR="00E62F67">
        <w:rPr>
          <w:b/>
        </w:rPr>
        <w:t xml:space="preserve"> 4.35 lv</w:t>
      </w:r>
      <w:r w:rsidR="00C81777" w:rsidRPr="00094E18">
        <w:rPr>
          <w:b/>
        </w:rPr>
        <w:t>.</w:t>
      </w:r>
    </w:p>
    <w:p w14:paraId="50FD09D7" w14:textId="61FB1B29" w:rsidR="00C81777" w:rsidRPr="00094E18" w:rsidRDefault="002E2A65" w:rsidP="00982AA6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>
        <w:rPr>
          <w:b/>
          <w:lang w:val="en-US"/>
        </w:rPr>
        <w:t>F</w:t>
      </w:r>
      <w:r w:rsidR="00E62F67">
        <w:rPr>
          <w:b/>
          <w:lang w:val="en-US"/>
        </w:rPr>
        <w:t>or price greater than</w:t>
      </w:r>
      <w:r w:rsidR="00E62F67">
        <w:rPr>
          <w:b/>
        </w:rPr>
        <w:t xml:space="preserve"> 30.00 lv</w:t>
      </w:r>
      <w:r w:rsidR="00C81777" w:rsidRPr="00094E18">
        <w:rPr>
          <w:b/>
        </w:rPr>
        <w:t xml:space="preserve">. </w:t>
      </w:r>
      <w:r w:rsidR="00C81777" w:rsidRPr="005C6D47">
        <w:sym w:font="Wingdings" w:char="F0E0"/>
      </w:r>
      <w:r w:rsidR="00E62F67">
        <w:rPr>
          <w:b/>
        </w:rPr>
        <w:t xml:space="preserve"> 3.85 lv</w:t>
      </w:r>
      <w:r w:rsidR="00C81777" w:rsidRPr="00094E18">
        <w:rPr>
          <w:b/>
        </w:rPr>
        <w:t>.</w:t>
      </w:r>
      <w:bookmarkStart w:id="0" w:name="_GoBack"/>
      <w:bookmarkEnd w:id="0"/>
    </w:p>
    <w:p w14:paraId="166F5EAA" w14:textId="72B107DA" w:rsidR="00C81777" w:rsidRPr="008D288D" w:rsidRDefault="002E2A65" w:rsidP="00E62F67">
      <w:pPr>
        <w:pStyle w:val="ListParagraph"/>
        <w:numPr>
          <w:ilvl w:val="0"/>
          <w:numId w:val="4"/>
        </w:numPr>
        <w:spacing w:before="40" w:after="40"/>
        <w:rPr>
          <w:b/>
          <w:bCs/>
        </w:rPr>
      </w:pPr>
      <w:r>
        <w:rPr>
          <w:b/>
          <w:bCs/>
        </w:rPr>
        <w:t>If</w:t>
      </w:r>
      <w:r w:rsidR="00E62F67" w:rsidRPr="00E62F67">
        <w:rPr>
          <w:b/>
          <w:bCs/>
        </w:rPr>
        <w:t xml:space="preserve"> the contract is for two years, the total amount is reduced by </w:t>
      </w:r>
      <w:r w:rsidR="08A6B7F2" w:rsidRPr="08A6B7F2">
        <w:rPr>
          <w:b/>
          <w:bCs/>
        </w:rPr>
        <w:t>3.75%</w:t>
      </w:r>
    </w:p>
    <w:p w14:paraId="498F6644" w14:textId="7C03CC65" w:rsidR="00C81777" w:rsidRDefault="002E2A65" w:rsidP="00982AA6">
      <w:pPr>
        <w:pStyle w:val="Heading3"/>
        <w:spacing w:before="40" w:line="240" w:lineRule="auto"/>
        <w:jc w:val="both"/>
      </w:pPr>
      <w:r>
        <w:t>Input</w:t>
      </w:r>
    </w:p>
    <w:p w14:paraId="26E351B1" w14:textId="507BB752" w:rsidR="002E2A65" w:rsidRDefault="002E2A65" w:rsidP="002E2A65">
      <w:pPr>
        <w:spacing w:before="40" w:after="40"/>
        <w:jc w:val="both"/>
      </w:pPr>
      <w:r>
        <w:rPr>
          <w:lang w:val="en-US"/>
        </w:rPr>
        <w:t xml:space="preserve">Four </w:t>
      </w:r>
      <w:r w:rsidRPr="00D60524">
        <w:t>lines are read from the console</w:t>
      </w:r>
      <w:r>
        <w:t>:</w:t>
      </w:r>
    </w:p>
    <w:p w14:paraId="17714337" w14:textId="2228307A" w:rsidR="00C81777" w:rsidRPr="00037C46" w:rsidRDefault="002E2A65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>
        <w:rPr>
          <w:b/>
          <w:bCs/>
          <w:lang w:val="en-US"/>
        </w:rPr>
        <w:t>Contract period</w:t>
      </w:r>
      <w:r w:rsidR="00C81777" w:rsidRPr="67BDC9B6">
        <w:t xml:space="preserve"> </w:t>
      </w:r>
      <w:r w:rsidR="00B06FA4" w:rsidRPr="67BDC9B6">
        <w:rPr>
          <w:b/>
          <w:bCs/>
        </w:rPr>
        <w:t>-</w:t>
      </w:r>
      <w:r w:rsidR="00C81777" w:rsidRPr="67BDC9B6">
        <w:t xml:space="preserve"> </w:t>
      </w:r>
      <w:r w:rsidR="00F67955" w:rsidRPr="67BDC9B6">
        <w:rPr>
          <w:b/>
          <w:bCs/>
          <w:lang w:val="en-US"/>
        </w:rPr>
        <w:t>"</w:t>
      </w:r>
      <w:r w:rsidR="00C81777" w:rsidRPr="67BDC9B6">
        <w:rPr>
          <w:rFonts w:ascii="Consolas" w:hAnsi="Consolas" w:cs="Tahoma"/>
          <w:b/>
          <w:bCs/>
          <w:color w:val="000000"/>
          <w:shd w:val="clear" w:color="auto" w:fill="FFFFFF"/>
        </w:rPr>
        <w:t>one</w:t>
      </w:r>
      <w:r w:rsidR="00F67955" w:rsidRPr="67BDC9B6">
        <w:rPr>
          <w:b/>
          <w:bCs/>
          <w:lang w:val="en-US"/>
        </w:rPr>
        <w:t>"</w:t>
      </w:r>
      <w:r>
        <w:t xml:space="preserve"> or</w:t>
      </w:r>
      <w:r w:rsidR="00C81777" w:rsidRPr="003E6961">
        <w:rPr>
          <w:sz w:val="24"/>
          <w:szCs w:val="24"/>
        </w:rPr>
        <w:t xml:space="preserve"> </w:t>
      </w:r>
      <w:r w:rsidR="00F67955" w:rsidRPr="67BDC9B6">
        <w:rPr>
          <w:b/>
          <w:bCs/>
          <w:lang w:val="en-US"/>
        </w:rPr>
        <w:t>"</w:t>
      </w:r>
      <w:r w:rsidR="00C81777" w:rsidRPr="67BDC9B6">
        <w:rPr>
          <w:rFonts w:ascii="Consolas" w:hAnsi="Consolas"/>
          <w:b/>
          <w:bCs/>
        </w:rPr>
        <w:t>two</w:t>
      </w:r>
      <w:r w:rsidR="00F67955" w:rsidRPr="67BDC9B6">
        <w:rPr>
          <w:b/>
          <w:bCs/>
          <w:lang w:val="en-US"/>
        </w:rPr>
        <w:t>"</w:t>
      </w:r>
      <w:r w:rsidR="00E555B1" w:rsidRPr="67BDC9B6">
        <w:rPr>
          <w:b/>
          <w:bCs/>
        </w:rPr>
        <w:t xml:space="preserve"> </w:t>
      </w:r>
    </w:p>
    <w:p w14:paraId="6F2C4F46" w14:textId="71A59E69" w:rsidR="00C81777" w:rsidRPr="006C6B3E" w:rsidRDefault="002E2A65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>
        <w:rPr>
          <w:b/>
          <w:bCs/>
          <w:lang w:val="en-US"/>
        </w:rPr>
        <w:t>Contract type</w:t>
      </w:r>
      <w:r>
        <w:rPr>
          <w:b/>
          <w:bCs/>
        </w:rPr>
        <w:t xml:space="preserve"> </w:t>
      </w:r>
      <w:r w:rsidR="67BDC9B6" w:rsidRPr="67BDC9B6">
        <w:rPr>
          <w:b/>
          <w:bCs/>
        </w:rPr>
        <w:t xml:space="preserve">- </w:t>
      </w:r>
      <w:r w:rsidR="67BDC9B6" w:rsidRPr="67BDC9B6">
        <w:rPr>
          <w:b/>
          <w:bCs/>
          <w:lang w:val="en-US"/>
        </w:rPr>
        <w:t>"</w:t>
      </w:r>
      <w:r w:rsidR="67BDC9B6" w:rsidRPr="67BDC9B6">
        <w:rPr>
          <w:b/>
          <w:bCs/>
        </w:rPr>
        <w:t>Small</w:t>
      </w:r>
      <w:r w:rsidR="67BDC9B6" w:rsidRPr="67BDC9B6">
        <w:rPr>
          <w:b/>
          <w:bCs/>
          <w:lang w:val="en-US"/>
        </w:rPr>
        <w:t>"</w:t>
      </w:r>
      <w:r w:rsidR="67BDC9B6" w:rsidRPr="67BDC9B6">
        <w:rPr>
          <w:b/>
          <w:bCs/>
        </w:rPr>
        <w:t xml:space="preserve">,  </w:t>
      </w:r>
      <w:r w:rsidR="67BDC9B6" w:rsidRPr="67BDC9B6">
        <w:rPr>
          <w:b/>
          <w:bCs/>
          <w:lang w:val="en-US"/>
        </w:rPr>
        <w:t>"</w:t>
      </w:r>
      <w:r w:rsidR="67BDC9B6" w:rsidRPr="67BDC9B6">
        <w:rPr>
          <w:b/>
          <w:bCs/>
        </w:rPr>
        <w:t>Middle</w:t>
      </w:r>
      <w:r w:rsidR="67BDC9B6" w:rsidRPr="67BDC9B6">
        <w:rPr>
          <w:b/>
          <w:bCs/>
          <w:lang w:val="en-US"/>
        </w:rPr>
        <w:t>"</w:t>
      </w:r>
      <w:r w:rsidR="67BDC9B6" w:rsidRPr="67BDC9B6">
        <w:rPr>
          <w:b/>
          <w:bCs/>
        </w:rPr>
        <w:t xml:space="preserve">, </w:t>
      </w:r>
      <w:r w:rsidR="67BDC9B6" w:rsidRPr="67BDC9B6">
        <w:rPr>
          <w:b/>
          <w:bCs/>
          <w:lang w:val="en-US"/>
        </w:rPr>
        <w:t>"</w:t>
      </w:r>
      <w:r w:rsidR="67BDC9B6" w:rsidRPr="67BDC9B6">
        <w:rPr>
          <w:b/>
          <w:bCs/>
        </w:rPr>
        <w:t>Large</w:t>
      </w:r>
      <w:r w:rsidR="67BDC9B6" w:rsidRPr="67BDC9B6">
        <w:rPr>
          <w:b/>
          <w:bCs/>
          <w:lang w:val="en-US"/>
        </w:rPr>
        <w:t>"</w:t>
      </w:r>
      <w:r>
        <w:rPr>
          <w:b/>
          <w:bCs/>
          <w:lang w:val="en-US"/>
        </w:rPr>
        <w:t xml:space="preserve"> or </w:t>
      </w:r>
      <w:r w:rsidR="67BDC9B6" w:rsidRPr="67BDC9B6">
        <w:rPr>
          <w:b/>
          <w:bCs/>
          <w:lang w:val="en-US"/>
        </w:rPr>
        <w:t>"</w:t>
      </w:r>
      <w:r w:rsidR="67BDC9B6" w:rsidRPr="67BDC9B6">
        <w:rPr>
          <w:b/>
          <w:bCs/>
        </w:rPr>
        <w:t>ExtraLarge</w:t>
      </w:r>
      <w:r w:rsidR="67BDC9B6" w:rsidRPr="67BDC9B6">
        <w:rPr>
          <w:b/>
          <w:bCs/>
          <w:lang w:val="en-US"/>
        </w:rPr>
        <w:t>"</w:t>
      </w:r>
      <w:r w:rsidR="67BDC9B6" w:rsidRPr="67BDC9B6">
        <w:rPr>
          <w:b/>
          <w:bCs/>
        </w:rPr>
        <w:t xml:space="preserve"> </w:t>
      </w:r>
    </w:p>
    <w:p w14:paraId="11EA1669" w14:textId="1FCE4CED" w:rsidR="00C81777" w:rsidRPr="00645C43" w:rsidRDefault="002E2A65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>
        <w:rPr>
          <w:b/>
          <w:bCs/>
          <w:lang w:val="en-US"/>
        </w:rPr>
        <w:t>Dessert added</w:t>
      </w:r>
      <w:r>
        <w:rPr>
          <w:b/>
          <w:bCs/>
        </w:rPr>
        <w:t xml:space="preserve"> - "yes"or </w:t>
      </w:r>
      <w:r w:rsidR="67BDC9B6" w:rsidRPr="67BDC9B6">
        <w:rPr>
          <w:b/>
          <w:bCs/>
        </w:rPr>
        <w:t>"no"</w:t>
      </w:r>
    </w:p>
    <w:p w14:paraId="5C6A75DC" w14:textId="13ED548F" w:rsidR="00C81777" w:rsidRPr="006C6B3E" w:rsidRDefault="002E2A65" w:rsidP="00982AA6">
      <w:pPr>
        <w:pStyle w:val="ListParagraph"/>
        <w:numPr>
          <w:ilvl w:val="0"/>
          <w:numId w:val="5"/>
        </w:numPr>
        <w:spacing w:before="40" w:after="40" w:line="240" w:lineRule="auto"/>
        <w:ind w:left="720"/>
        <w:jc w:val="both"/>
      </w:pPr>
      <w:r>
        <w:rPr>
          <w:b/>
          <w:bCs/>
          <w:lang w:val="en-US"/>
        </w:rPr>
        <w:t>Months of payment</w:t>
      </w:r>
      <w:r w:rsidR="67BDC9B6" w:rsidRPr="67BDC9B6">
        <w:rPr>
          <w:b/>
          <w:bCs/>
        </w:rPr>
        <w:t xml:space="preserve"> </w:t>
      </w:r>
      <w:r>
        <w:rPr>
          <w:b/>
          <w:bCs/>
        </w:rPr>
        <w:t>–</w:t>
      </w:r>
      <w:r w:rsidR="67BDC9B6" w:rsidRPr="67BDC9B6">
        <w:rPr>
          <w:b/>
          <w:bCs/>
        </w:rPr>
        <w:t xml:space="preserve"> </w:t>
      </w:r>
      <w:r>
        <w:rPr>
          <w:b/>
          <w:bCs/>
          <w:lang w:val="en-US"/>
        </w:rPr>
        <w:t xml:space="preserve">integer </w:t>
      </w:r>
      <w:r w:rsidR="67BDC9B6" w:rsidRPr="67BDC9B6">
        <w:rPr>
          <w:b/>
          <w:bCs/>
        </w:rPr>
        <w:t>[1 … 24]</w:t>
      </w:r>
    </w:p>
    <w:p w14:paraId="7B387034" w14:textId="26ED0EA6" w:rsidR="00C81777" w:rsidRDefault="002E2A65" w:rsidP="00982AA6">
      <w:pPr>
        <w:pStyle w:val="Heading3"/>
        <w:spacing w:before="40" w:line="240" w:lineRule="auto"/>
        <w:jc w:val="both"/>
      </w:pPr>
      <w:r>
        <w:t>Output</w:t>
      </w:r>
    </w:p>
    <w:p w14:paraId="3F3581B0" w14:textId="129E94B3" w:rsidR="00C81777" w:rsidRDefault="002E2A65" w:rsidP="00982AA6">
      <w:pPr>
        <w:spacing w:before="40" w:after="40" w:line="240" w:lineRule="auto"/>
        <w:rPr>
          <w:rFonts w:cstheme="minorHAnsi"/>
        </w:rPr>
      </w:pPr>
      <w:r>
        <w:rPr>
          <w:rFonts w:cstheme="minorHAnsi"/>
          <w:lang w:val="en-US"/>
        </w:rPr>
        <w:t>Print single line</w:t>
      </w:r>
      <w:r w:rsidR="00C81777">
        <w:rPr>
          <w:rFonts w:cstheme="minorHAnsi"/>
        </w:rPr>
        <w:t>:</w:t>
      </w:r>
    </w:p>
    <w:p w14:paraId="16A0E8C0" w14:textId="77777777" w:rsidR="002E2A65" w:rsidRPr="002E2A65" w:rsidRDefault="002E2A65" w:rsidP="002E2A65">
      <w:pPr>
        <w:pStyle w:val="ListParagraph"/>
        <w:numPr>
          <w:ilvl w:val="0"/>
          <w:numId w:val="8"/>
        </w:numPr>
        <w:spacing w:before="40" w:after="40" w:line="240" w:lineRule="auto"/>
      </w:pPr>
      <w:r w:rsidRPr="002E2A65">
        <w:rPr>
          <w:b/>
          <w:bCs/>
        </w:rPr>
        <w:t>The price paid by the client, formatted to the second decimal place, in the following format:</w:t>
      </w:r>
    </w:p>
    <w:p w14:paraId="29D230F8" w14:textId="798C4E33" w:rsidR="00C81777" w:rsidRPr="003C0CF3" w:rsidRDefault="06460B63" w:rsidP="002E2A65">
      <w:pPr>
        <w:pStyle w:val="ListParagraph"/>
        <w:spacing w:before="40" w:after="40" w:line="240" w:lineRule="auto"/>
        <w:ind w:left="768"/>
      </w:pPr>
      <w:r w:rsidRPr="06460B63">
        <w:rPr>
          <w:b/>
          <w:bCs/>
        </w:rPr>
        <w:t>"</w:t>
      </w:r>
      <w:r w:rsidRPr="06460B63">
        <w:rPr>
          <w:rStyle w:val="CodeChar"/>
        </w:rPr>
        <w:t>{</w:t>
      </w:r>
      <w:r w:rsidR="002E2A65">
        <w:rPr>
          <w:rStyle w:val="CodeChar"/>
          <w:rFonts w:asciiTheme="minorHAnsi" w:hAnsiTheme="minorHAnsi" w:cstheme="minorHAnsi"/>
          <w:lang w:val="en-US"/>
        </w:rPr>
        <w:t>price</w:t>
      </w:r>
      <w:r w:rsidRPr="06460B63">
        <w:rPr>
          <w:rStyle w:val="CodeChar"/>
        </w:rPr>
        <w:t xml:space="preserve">} lv." </w:t>
      </w:r>
    </w:p>
    <w:p w14:paraId="73323EAB" w14:textId="15743B1C" w:rsidR="06460B63" w:rsidRPr="002E2A65" w:rsidRDefault="002E2A65" w:rsidP="06460B63">
      <w:pPr>
        <w:spacing w:after="0" w:line="240" w:lineRule="auto"/>
        <w:rPr>
          <w:lang w:val="en-US"/>
        </w:rPr>
      </w:pPr>
      <w:r>
        <w:rPr>
          <w:rFonts w:eastAsiaTheme="majorEastAsia" w:cstheme="majorBidi"/>
          <w:b/>
          <w:bCs/>
          <w:color w:val="8F400B"/>
          <w:sz w:val="32"/>
          <w:szCs w:val="32"/>
          <w:lang w:val="en-US"/>
        </w:rPr>
        <w:t>Examples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635"/>
        <w:gridCol w:w="1695"/>
        <w:gridCol w:w="1875"/>
        <w:gridCol w:w="1710"/>
        <w:gridCol w:w="1837"/>
      </w:tblGrid>
      <w:tr w:rsidR="00C81777" w:rsidRPr="00B57630" w14:paraId="3583BA65" w14:textId="77777777" w:rsidTr="08A6B7F2">
        <w:tc>
          <w:tcPr>
            <w:tcW w:w="1503" w:type="dxa"/>
            <w:shd w:val="clear" w:color="auto" w:fill="D9D9D9" w:themeFill="background1" w:themeFillShade="D9"/>
          </w:tcPr>
          <w:p w14:paraId="7FAD5ECD" w14:textId="5FFF9E74" w:rsidR="00C81777" w:rsidRPr="002E2A65" w:rsidRDefault="002E2A65" w:rsidP="00FC76A1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391AE4F8" w14:textId="2C1843A1" w:rsidR="00C81777" w:rsidRPr="002E2A65" w:rsidRDefault="002E2A65" w:rsidP="00FC76A1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7117" w:type="dxa"/>
            <w:gridSpan w:val="4"/>
            <w:shd w:val="clear" w:color="auto" w:fill="D9D9D9" w:themeFill="background1" w:themeFillShade="D9"/>
          </w:tcPr>
          <w:p w14:paraId="57CED9BB" w14:textId="4E45AE9E" w:rsidR="00C81777" w:rsidRPr="002E2A65" w:rsidRDefault="002E2A65" w:rsidP="00FC76A1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Hints</w:t>
            </w:r>
          </w:p>
        </w:tc>
      </w:tr>
      <w:tr w:rsidR="00C81777" w:rsidRPr="00B57630" w14:paraId="2FE13540" w14:textId="77777777" w:rsidTr="08A6B7F2">
        <w:trPr>
          <w:trHeight w:val="406"/>
        </w:trPr>
        <w:tc>
          <w:tcPr>
            <w:tcW w:w="1503" w:type="dxa"/>
          </w:tcPr>
          <w:p w14:paraId="199277E8" w14:textId="77777777" w:rsidR="00C81777" w:rsidRPr="00FE3867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230EB023" w14:textId="77777777" w:rsidR="00C81777" w:rsidRPr="00FE3867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0587F2AE" w14:textId="77777777" w:rsidR="00C81777" w:rsidRPr="00FE3867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4B75A705" w14:textId="77777777" w:rsidR="00C81777" w:rsidRPr="00630823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635" w:type="dxa"/>
          </w:tcPr>
          <w:p w14:paraId="7B95524A" w14:textId="77777777" w:rsidR="00C81777" w:rsidRPr="00B57630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117" w:type="dxa"/>
            <w:gridSpan w:val="4"/>
          </w:tcPr>
          <w:p w14:paraId="2A82DB2B" w14:textId="33BF48A8" w:rsidR="00C81777" w:rsidRDefault="002E2A65" w:rsidP="06460B6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en-US"/>
              </w:rPr>
              <w:t>Contract price for</w:t>
            </w:r>
            <w:r>
              <w:rPr>
                <w:rFonts w:eastAsia="Calibri" w:cs="Times New Roman"/>
                <w:b/>
                <w:bCs/>
              </w:rPr>
              <w:t xml:space="preserve"> one year</w:t>
            </w:r>
            <w:r w:rsidR="06460B63" w:rsidRPr="06460B63">
              <w:rPr>
                <w:rFonts w:eastAsia="Calibri" w:cs="Times New Roman"/>
                <w:b/>
                <w:bCs/>
              </w:rPr>
              <w:t xml:space="preserve"> </w:t>
            </w:r>
            <w:r>
              <w:rPr>
                <w:rFonts w:eastAsia="Calibri" w:cs="Times New Roman"/>
                <w:b/>
                <w:bCs/>
                <w:lang w:val="en-US"/>
              </w:rPr>
              <w:t xml:space="preserve">period and </w:t>
            </w:r>
            <w:r w:rsidR="06460B63" w:rsidRPr="06460B63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2E2A65">
              <w:rPr>
                <w:rFonts w:eastAsia="Calibri" w:cs="Times New Roman"/>
                <w:b/>
                <w:bCs/>
                <w:lang w:val="en-US"/>
              </w:rPr>
              <w:t>type</w:t>
            </w:r>
            <w:r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bCs/>
                <w:lang w:val="en-US"/>
              </w:rPr>
              <w:t xml:space="preserve">is </w:t>
            </w:r>
            <w:r>
              <w:rPr>
                <w:rFonts w:eastAsia="Calibri" w:cs="Times New Roman"/>
                <w:b/>
                <w:bCs/>
              </w:rPr>
              <w:t>9.98 lv</w:t>
            </w:r>
            <w:r w:rsidR="06460B63" w:rsidRPr="06460B63">
              <w:rPr>
                <w:rFonts w:eastAsia="Calibri" w:cs="Times New Roman"/>
                <w:b/>
                <w:bCs/>
              </w:rPr>
              <w:t>.</w:t>
            </w:r>
          </w:p>
          <w:p w14:paraId="791EC4E1" w14:textId="1AE90548" w:rsidR="00C81777" w:rsidRDefault="002E2A65" w:rsidP="06460B6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en-US"/>
              </w:rPr>
              <w:t>Dessert is added</w:t>
            </w:r>
            <w:r>
              <w:rPr>
                <w:rFonts w:eastAsia="Calibri" w:cs="Times New Roman"/>
                <w:b/>
                <w:bCs/>
              </w:rPr>
              <w:t>: 9.98 + 5.50 = 15.48 lv</w:t>
            </w:r>
            <w:r w:rsidR="06460B63" w:rsidRPr="06460B63">
              <w:rPr>
                <w:rFonts w:eastAsia="Calibri" w:cs="Times New Roman"/>
                <w:b/>
                <w:bCs/>
              </w:rPr>
              <w:t>.</w:t>
            </w:r>
          </w:p>
          <w:p w14:paraId="5DC41BCD" w14:textId="165A8599" w:rsidR="00031F62" w:rsidRPr="00031F62" w:rsidRDefault="00E041DC" w:rsidP="00FC76A1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Contract period is one ear so there is no discount</w:t>
            </w:r>
            <w:r w:rsidR="00A71CB4">
              <w:rPr>
                <w:rFonts w:eastAsia="Calibri" w:cs="Times New Roman"/>
                <w:b/>
              </w:rPr>
              <w:t>.</w:t>
            </w:r>
          </w:p>
          <w:p w14:paraId="732A1129" w14:textId="0C040940" w:rsidR="00C81777" w:rsidRPr="00E13569" w:rsidRDefault="00E041DC" w:rsidP="00E041D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>Final price</w:t>
            </w:r>
            <w:r w:rsidR="00C81777">
              <w:rPr>
                <w:rFonts w:eastAsia="Calibri" w:cs="Times New Roman"/>
              </w:rPr>
              <w:t xml:space="preserve">: 15.48 * 10 </w:t>
            </w:r>
            <w:r>
              <w:rPr>
                <w:rFonts w:eastAsia="Calibri" w:cs="Times New Roman"/>
                <w:lang w:val="en-US"/>
              </w:rPr>
              <w:t xml:space="preserve">months </w:t>
            </w:r>
            <w:r w:rsidR="00C81777">
              <w:rPr>
                <w:rFonts w:eastAsia="Calibri" w:cs="Times New Roman"/>
              </w:rPr>
              <w:t xml:space="preserve">= </w:t>
            </w:r>
            <w:r w:rsidR="00C81777">
              <w:rPr>
                <w:rFonts w:eastAsia="Calibri" w:cs="Times New Roman"/>
                <w:b/>
              </w:rPr>
              <w:t>154.80</w:t>
            </w:r>
            <w:r>
              <w:rPr>
                <w:rFonts w:eastAsia="Calibri" w:cs="Times New Roman"/>
                <w:b/>
              </w:rPr>
              <w:t xml:space="preserve"> lv</w:t>
            </w:r>
            <w:r w:rsidR="00C81777" w:rsidRPr="00153002">
              <w:rPr>
                <w:rFonts w:eastAsia="Calibri" w:cs="Times New Roman"/>
                <w:b/>
              </w:rPr>
              <w:t>.</w:t>
            </w:r>
          </w:p>
        </w:tc>
      </w:tr>
      <w:tr w:rsidR="00C81777" w:rsidRPr="00B57630" w14:paraId="7E19C01B" w14:textId="77777777" w:rsidTr="08A6B7F2">
        <w:tc>
          <w:tcPr>
            <w:tcW w:w="1503" w:type="dxa"/>
            <w:shd w:val="clear" w:color="auto" w:fill="D9D9D9" w:themeFill="background1" w:themeFillShade="D9"/>
          </w:tcPr>
          <w:p w14:paraId="6DC4ACB1" w14:textId="7A6C73D5" w:rsidR="00C81777" w:rsidRPr="00B57630" w:rsidRDefault="002E2A65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2A6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2D21F757" w14:textId="022AA77D" w:rsidR="00C81777" w:rsidRPr="00B57630" w:rsidRDefault="002E2A65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2A65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B1A93F5" w14:textId="4C0C3C97" w:rsidR="00C81777" w:rsidRPr="00B57630" w:rsidRDefault="002E2A65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2A6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15AADF32" w14:textId="09EB16AD" w:rsidR="00C81777" w:rsidRPr="00B57630" w:rsidRDefault="002E2A65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2A65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74135B0" w14:textId="04A8D2CD" w:rsidR="00C81777" w:rsidRPr="00B57630" w:rsidRDefault="002E2A65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2A6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7BB58770" w14:textId="389B56A6" w:rsidR="00C81777" w:rsidRPr="00B57630" w:rsidRDefault="002E2A65" w:rsidP="00FC76A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2A6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1777" w:rsidRPr="00B57630" w14:paraId="2915CA11" w14:textId="77777777" w:rsidTr="08A6B7F2">
        <w:trPr>
          <w:trHeight w:val="406"/>
        </w:trPr>
        <w:tc>
          <w:tcPr>
            <w:tcW w:w="1503" w:type="dxa"/>
          </w:tcPr>
          <w:p w14:paraId="3CEBC5B8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C0CEBB3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56BB1349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61DFA884" w14:textId="77777777" w:rsidR="00C81777" w:rsidRPr="00152B58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635" w:type="dxa"/>
          </w:tcPr>
          <w:p w14:paraId="5C50B75A" w14:textId="77777777" w:rsidR="00C81777" w:rsidRPr="00152B58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695" w:type="dxa"/>
          </w:tcPr>
          <w:p w14:paraId="1F96EB03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7BC29A78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73ACD943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4917E04B" w14:textId="77777777" w:rsidR="00C81777" w:rsidRPr="007A0D85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75" w:type="dxa"/>
          </w:tcPr>
          <w:p w14:paraId="340467F3" w14:textId="77777777" w:rsidR="00C81777" w:rsidRPr="007A0D85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686.07 lv.</w:t>
            </w:r>
          </w:p>
        </w:tc>
        <w:tc>
          <w:tcPr>
            <w:tcW w:w="1710" w:type="dxa"/>
          </w:tcPr>
          <w:p w14:paraId="2814B2CA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D1BBD3C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6C377612" w14:textId="77777777" w:rsidR="00C81777" w:rsidRPr="001047FF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26B97120" w14:textId="77777777" w:rsidR="00C81777" w:rsidRPr="007A0D85" w:rsidRDefault="00C81777" w:rsidP="00FC76A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37" w:type="dxa"/>
          </w:tcPr>
          <w:p w14:paraId="33359159" w14:textId="77777777" w:rsidR="00C81777" w:rsidRPr="00A63CE5" w:rsidRDefault="00C81777" w:rsidP="00FC76A1">
            <w:pPr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271.04 lv.</w:t>
            </w:r>
          </w:p>
        </w:tc>
      </w:tr>
    </w:tbl>
    <w:p w14:paraId="6A05A809" w14:textId="77777777" w:rsidR="00631966" w:rsidRPr="00C81777" w:rsidRDefault="00631966" w:rsidP="00C81777"/>
    <w:sectPr w:rsidR="00631966" w:rsidRPr="00C81777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B2B9A" w14:textId="77777777" w:rsidR="007D6EF2" w:rsidRDefault="007D6EF2">
      <w:pPr>
        <w:spacing w:before="0" w:after="0" w:line="240" w:lineRule="auto"/>
      </w:pPr>
      <w:r>
        <w:separator/>
      </w:r>
    </w:p>
  </w:endnote>
  <w:endnote w:type="continuationSeparator" w:id="0">
    <w:p w14:paraId="508ABB0C" w14:textId="77777777" w:rsidR="007D6EF2" w:rsidRDefault="007D6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B7B6923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4A2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4A2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B7B6923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4A2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4A2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04E4A" w14:textId="77777777" w:rsidR="007D6EF2" w:rsidRDefault="007D6EF2">
      <w:pPr>
        <w:spacing w:before="0" w:after="0" w:line="240" w:lineRule="auto"/>
      </w:pPr>
      <w:r>
        <w:separator/>
      </w:r>
    </w:p>
  </w:footnote>
  <w:footnote w:type="continuationSeparator" w:id="0">
    <w:p w14:paraId="6704CE3C" w14:textId="77777777" w:rsidR="007D6EF2" w:rsidRDefault="007D6E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7D6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207B"/>
    <w:multiLevelType w:val="hybridMultilevel"/>
    <w:tmpl w:val="84844602"/>
    <w:lvl w:ilvl="0" w:tplc="0402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32C73"/>
    <w:multiLevelType w:val="hybridMultilevel"/>
    <w:tmpl w:val="D130D26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F2FC0"/>
    <w:multiLevelType w:val="hybridMultilevel"/>
    <w:tmpl w:val="66AE8A7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170E62"/>
    <w:multiLevelType w:val="hybridMultilevel"/>
    <w:tmpl w:val="41F608B8"/>
    <w:lvl w:ilvl="0" w:tplc="FFFFFFFF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14C9F"/>
    <w:rsid w:val="00031F62"/>
    <w:rsid w:val="00077F14"/>
    <w:rsid w:val="0009151B"/>
    <w:rsid w:val="00094E18"/>
    <w:rsid w:val="0015262D"/>
    <w:rsid w:val="001645E5"/>
    <w:rsid w:val="0017544E"/>
    <w:rsid w:val="001B0A24"/>
    <w:rsid w:val="00232E1A"/>
    <w:rsid w:val="0028600B"/>
    <w:rsid w:val="002C1EC9"/>
    <w:rsid w:val="002E2A65"/>
    <w:rsid w:val="0030337D"/>
    <w:rsid w:val="003155F8"/>
    <w:rsid w:val="003A09FA"/>
    <w:rsid w:val="003A37D8"/>
    <w:rsid w:val="003D60ED"/>
    <w:rsid w:val="003F1C0B"/>
    <w:rsid w:val="00492120"/>
    <w:rsid w:val="00494312"/>
    <w:rsid w:val="004E2C2C"/>
    <w:rsid w:val="005668AE"/>
    <w:rsid w:val="005B5155"/>
    <w:rsid w:val="005E32C7"/>
    <w:rsid w:val="005E48DA"/>
    <w:rsid w:val="005F3153"/>
    <w:rsid w:val="0061065A"/>
    <w:rsid w:val="00631966"/>
    <w:rsid w:val="00634EB0"/>
    <w:rsid w:val="00637B08"/>
    <w:rsid w:val="00645C43"/>
    <w:rsid w:val="0065153B"/>
    <w:rsid w:val="00751A6B"/>
    <w:rsid w:val="00782395"/>
    <w:rsid w:val="00785BA8"/>
    <w:rsid w:val="007D6EF2"/>
    <w:rsid w:val="008630A6"/>
    <w:rsid w:val="008A5933"/>
    <w:rsid w:val="008A64EA"/>
    <w:rsid w:val="008E1646"/>
    <w:rsid w:val="009003AF"/>
    <w:rsid w:val="0092091A"/>
    <w:rsid w:val="00954A21"/>
    <w:rsid w:val="00982AA6"/>
    <w:rsid w:val="00A71CB4"/>
    <w:rsid w:val="00A72471"/>
    <w:rsid w:val="00AD46A1"/>
    <w:rsid w:val="00AF026E"/>
    <w:rsid w:val="00B06FA4"/>
    <w:rsid w:val="00B4199C"/>
    <w:rsid w:val="00B7102D"/>
    <w:rsid w:val="00BC158A"/>
    <w:rsid w:val="00BC4DB9"/>
    <w:rsid w:val="00C03A4E"/>
    <w:rsid w:val="00C6470F"/>
    <w:rsid w:val="00C807CF"/>
    <w:rsid w:val="00C81777"/>
    <w:rsid w:val="00CB0A38"/>
    <w:rsid w:val="00CF213F"/>
    <w:rsid w:val="00D23802"/>
    <w:rsid w:val="00D46B7A"/>
    <w:rsid w:val="00D677BF"/>
    <w:rsid w:val="00DC04A5"/>
    <w:rsid w:val="00E041DC"/>
    <w:rsid w:val="00E555B1"/>
    <w:rsid w:val="00E563C7"/>
    <w:rsid w:val="00E62F67"/>
    <w:rsid w:val="00E73997"/>
    <w:rsid w:val="00E975BD"/>
    <w:rsid w:val="00EC5548"/>
    <w:rsid w:val="00ED5469"/>
    <w:rsid w:val="00EF56E7"/>
    <w:rsid w:val="00F5227F"/>
    <w:rsid w:val="00F67955"/>
    <w:rsid w:val="00FB3938"/>
    <w:rsid w:val="00FD7319"/>
    <w:rsid w:val="00FE11C8"/>
    <w:rsid w:val="00FE3816"/>
    <w:rsid w:val="06460B63"/>
    <w:rsid w:val="06985E49"/>
    <w:rsid w:val="08A6B7F2"/>
    <w:rsid w:val="1ADFDC01"/>
    <w:rsid w:val="3140D379"/>
    <w:rsid w:val="43BCFCDE"/>
    <w:rsid w:val="58155088"/>
    <w:rsid w:val="67BDC9B6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Normal"/>
    <w:link w:val="CodeChar"/>
    <w:qFormat/>
    <w:rsid w:val="00C81777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C81777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Investment</vt:lpstr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Investment</dc:title>
  <dc:subject/>
  <dc:creator>Marin Kirilov</dc:creator>
  <cp:keywords>Sofware University, SoftUni, programming, coding, software development, education, training, course, курс, програмиране, кодене, кодиране, СофтУни</cp:keywords>
  <dc:description>https://softuni.bg/trainings/2465/c-essentials-august-2019</dc:description>
  <cp:lastModifiedBy>Martin Paunov</cp:lastModifiedBy>
  <cp:revision>60</cp:revision>
  <cp:lastPrinted>2019-09-10T17:15:00Z</cp:lastPrinted>
  <dcterms:created xsi:type="dcterms:W3CDTF">2018-08-23T14:55:00Z</dcterms:created>
  <dcterms:modified xsi:type="dcterms:W3CDTF">2019-09-10T17:15:00Z</dcterms:modified>
  <cp:category/>
</cp:coreProperties>
</file>