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1504">
                <wp:simplePos x="0" y="0"/>
                <wp:positionH relativeFrom="page">
                  <wp:posOffset>3265792</wp:posOffset>
                </wp:positionH>
                <wp:positionV relativeFrom="page">
                  <wp:posOffset>0</wp:posOffset>
                </wp:positionV>
                <wp:extent cx="19050" cy="105029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9050" cy="1050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5029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822909"/>
                              </a:lnTo>
                              <a:lnTo>
                                <a:pt x="0" y="10502582"/>
                              </a:lnTo>
                              <a:lnTo>
                                <a:pt x="19050" y="10502582"/>
                              </a:lnTo>
                              <a:lnTo>
                                <a:pt x="19050" y="82296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50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149017pt;margin-top:-.000016pt;width:1.5pt;height:827pt;mso-position-horizontal-relative:page;mso-position-vertical-relative:page;z-index:-15934976" id="docshape1" coordorigin="5143,0" coordsize="30,16540" path="m5173,0l5143,0,5143,1296,5143,16540,5173,16540,5173,1296,5173,0xe" filled="true" fillcolor="#c0504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1069360</wp:posOffset>
            </wp:positionH>
            <wp:positionV relativeFrom="page">
              <wp:posOffset>1175950</wp:posOffset>
            </wp:positionV>
            <wp:extent cx="1960478" cy="653460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478" cy="6534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0"/>
        <w:rPr>
          <w:rFonts w:ascii="Times New Roman"/>
          <w:sz w:val="20"/>
        </w:rPr>
      </w:pPr>
    </w:p>
    <w:tbl>
      <w:tblPr>
        <w:tblW w:w="0" w:type="auto"/>
        <w:jc w:val="left"/>
        <w:tblInd w:w="5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6"/>
        <w:gridCol w:w="5722"/>
      </w:tblGrid>
      <w:tr>
        <w:trPr>
          <w:trHeight w:val="7997" w:hRule="atLeast"/>
        </w:trPr>
        <w:tc>
          <w:tcPr>
            <w:tcW w:w="4226" w:type="dxa"/>
          </w:tcPr>
          <w:p>
            <w:pPr>
              <w:pStyle w:val="TableParagraph"/>
              <w:rPr>
                <w:rFonts w:ascii="Times New Roman"/>
                <w:sz w:val="52"/>
              </w:rPr>
            </w:pPr>
          </w:p>
          <w:p>
            <w:pPr>
              <w:pStyle w:val="TableParagraph"/>
              <w:rPr>
                <w:rFonts w:ascii="Times New Roman"/>
                <w:sz w:val="52"/>
              </w:rPr>
            </w:pPr>
          </w:p>
          <w:p>
            <w:pPr>
              <w:pStyle w:val="TableParagraph"/>
              <w:rPr>
                <w:rFonts w:ascii="Times New Roman"/>
                <w:sz w:val="52"/>
              </w:rPr>
            </w:pPr>
          </w:p>
          <w:p>
            <w:pPr>
              <w:pStyle w:val="TableParagraph"/>
              <w:rPr>
                <w:rFonts w:ascii="Times New Roman"/>
                <w:sz w:val="52"/>
              </w:rPr>
            </w:pPr>
          </w:p>
          <w:p>
            <w:pPr>
              <w:pStyle w:val="TableParagraph"/>
              <w:rPr>
                <w:rFonts w:ascii="Times New Roman"/>
                <w:sz w:val="52"/>
              </w:rPr>
            </w:pPr>
          </w:p>
          <w:p>
            <w:pPr>
              <w:pStyle w:val="TableParagraph"/>
              <w:rPr>
                <w:rFonts w:ascii="Times New Roman"/>
                <w:sz w:val="52"/>
              </w:rPr>
            </w:pPr>
          </w:p>
          <w:p>
            <w:pPr>
              <w:pStyle w:val="TableParagraph"/>
              <w:rPr>
                <w:rFonts w:ascii="Times New Roman"/>
                <w:sz w:val="52"/>
              </w:rPr>
            </w:pPr>
          </w:p>
          <w:p>
            <w:pPr>
              <w:pStyle w:val="TableParagraph"/>
              <w:rPr>
                <w:rFonts w:ascii="Times New Roman"/>
                <w:sz w:val="52"/>
              </w:rPr>
            </w:pPr>
          </w:p>
          <w:p>
            <w:pPr>
              <w:pStyle w:val="TableParagraph"/>
              <w:spacing w:before="526"/>
              <w:rPr>
                <w:rFonts w:ascii="Times New Roman"/>
                <w:sz w:val="52"/>
              </w:rPr>
            </w:pPr>
          </w:p>
          <w:p>
            <w:pPr>
              <w:pStyle w:val="TableParagraph"/>
              <w:ind w:left="659" w:right="358" w:firstLine="288"/>
              <w:rPr>
                <w:rFonts w:ascii="Californian FB"/>
                <w:sz w:val="52"/>
              </w:rPr>
            </w:pPr>
            <w:r>
              <w:rPr>
                <w:rFonts w:ascii="Californian FB"/>
                <w:color w:val="181818"/>
                <w:spacing w:val="-2"/>
                <w:sz w:val="52"/>
              </w:rPr>
              <w:t>RAJASTHAN </w:t>
            </w:r>
            <w:r>
              <w:rPr>
                <w:rFonts w:ascii="Californian FB"/>
                <w:color w:val="181818"/>
                <w:sz w:val="52"/>
              </w:rPr>
              <w:t>TRAVEL </w:t>
            </w:r>
            <w:r>
              <w:rPr>
                <w:rFonts w:ascii="Californian FB"/>
                <w:color w:val="181818"/>
                <w:spacing w:val="-4"/>
                <w:sz w:val="52"/>
              </w:rPr>
              <w:t>FAIR</w:t>
            </w:r>
          </w:p>
          <w:p>
            <w:pPr>
              <w:pStyle w:val="TableParagraph"/>
              <w:spacing w:line="590" w:lineRule="exact" w:before="1"/>
              <w:ind w:right="355"/>
              <w:jc w:val="right"/>
              <w:rPr>
                <w:rFonts w:ascii="Californian FB"/>
                <w:sz w:val="52"/>
              </w:rPr>
            </w:pPr>
            <w:r>
              <w:rPr>
                <w:rFonts w:ascii="Californian FB"/>
                <w:color w:val="181818"/>
                <w:spacing w:val="-4"/>
                <w:sz w:val="52"/>
              </w:rPr>
              <w:t>2025</w:t>
            </w:r>
          </w:p>
          <w:p>
            <w:pPr>
              <w:pStyle w:val="TableParagraph"/>
              <w:spacing w:line="297" w:lineRule="exact"/>
              <w:ind w:left="50"/>
              <w:rPr>
                <w:rFonts w:ascii="Californian FB"/>
                <w:sz w:val="28"/>
              </w:rPr>
            </w:pPr>
            <w:r>
              <w:rPr>
                <w:rFonts w:ascii="Californian FB"/>
                <w:sz w:val="28"/>
              </w:rPr>
              <w:t>An</w:t>
            </w:r>
            <w:r>
              <w:rPr>
                <w:rFonts w:ascii="Californian FB"/>
                <w:spacing w:val="-1"/>
                <w:sz w:val="28"/>
              </w:rPr>
              <w:t> </w:t>
            </w:r>
            <w:r>
              <w:rPr>
                <w:rFonts w:ascii="Californian FB"/>
                <w:sz w:val="28"/>
              </w:rPr>
              <w:t>Initiative</w:t>
            </w:r>
            <w:r>
              <w:rPr>
                <w:rFonts w:ascii="Californian FB"/>
                <w:spacing w:val="-2"/>
                <w:sz w:val="28"/>
              </w:rPr>
              <w:t> </w:t>
            </w:r>
            <w:r>
              <w:rPr>
                <w:rFonts w:ascii="Californian FB"/>
                <w:sz w:val="28"/>
              </w:rPr>
              <w:t>of</w:t>
            </w:r>
            <w:r>
              <w:rPr>
                <w:rFonts w:ascii="Californian FB"/>
                <w:spacing w:val="-2"/>
                <w:sz w:val="28"/>
              </w:rPr>
              <w:t> </w:t>
            </w:r>
            <w:r>
              <w:rPr>
                <w:rFonts w:ascii="Californian FB"/>
                <w:sz w:val="28"/>
              </w:rPr>
              <w:t>J.</w:t>
            </w:r>
            <w:r>
              <w:rPr>
                <w:rFonts w:ascii="Californian FB"/>
                <w:spacing w:val="-3"/>
                <w:sz w:val="28"/>
              </w:rPr>
              <w:t> </w:t>
            </w:r>
            <w:r>
              <w:rPr>
                <w:rFonts w:ascii="Californian FB"/>
                <w:sz w:val="28"/>
              </w:rPr>
              <w:t>T.</w:t>
            </w:r>
            <w:r>
              <w:rPr>
                <w:rFonts w:ascii="Californian FB"/>
                <w:spacing w:val="-1"/>
                <w:sz w:val="28"/>
              </w:rPr>
              <w:t> </w:t>
            </w:r>
            <w:r>
              <w:rPr>
                <w:rFonts w:ascii="Californian FB"/>
                <w:sz w:val="28"/>
              </w:rPr>
              <w:t>I.</w:t>
            </w:r>
            <w:r>
              <w:rPr>
                <w:rFonts w:ascii="Californian FB"/>
                <w:spacing w:val="-1"/>
                <w:sz w:val="28"/>
              </w:rPr>
              <w:t> </w:t>
            </w:r>
            <w:r>
              <w:rPr>
                <w:rFonts w:ascii="Californian FB"/>
                <w:spacing w:val="-2"/>
                <w:sz w:val="28"/>
              </w:rPr>
              <w:t>Association</w:t>
            </w:r>
          </w:p>
        </w:tc>
        <w:tc>
          <w:tcPr>
            <w:tcW w:w="5722" w:type="dxa"/>
          </w:tcPr>
          <w:p>
            <w:pPr>
              <w:pStyle w:val="TableParagraph"/>
              <w:spacing w:line="265" w:lineRule="exact"/>
              <w:ind w:left="358"/>
              <w:rPr>
                <w:sz w:val="26"/>
              </w:rPr>
            </w:pPr>
            <w:r>
              <w:rPr>
                <w:color w:val="C0504D"/>
                <w:spacing w:val="-2"/>
                <w:sz w:val="26"/>
              </w:rPr>
              <w:t>ABSTRACT</w:t>
            </w:r>
          </w:p>
          <w:p>
            <w:pPr>
              <w:pStyle w:val="TableParagraph"/>
              <w:spacing w:line="276" w:lineRule="auto"/>
              <w:ind w:left="358" w:right="48"/>
              <w:jc w:val="both"/>
              <w:rPr>
                <w:sz w:val="22"/>
              </w:rPr>
            </w:pP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planned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premier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organizations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Jodhpur – Jodhpur Hotels and Restaurants Society (JHARA), The Travel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Agent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Jodhpur(TAAJ)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India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Outtabox Pvt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Ltd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feel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celebrate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importantly,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growth of the Tourism Industry</w:t>
            </w:r>
          </w:p>
          <w:p>
            <w:pPr>
              <w:pStyle w:val="TableParagraph"/>
              <w:spacing w:before="200"/>
              <w:ind w:left="358"/>
              <w:rPr>
                <w:sz w:val="26"/>
              </w:rPr>
            </w:pPr>
            <w:r>
              <w:rPr>
                <w:color w:val="C0504D"/>
                <w:spacing w:val="-2"/>
                <w:sz w:val="26"/>
              </w:rPr>
              <w:t>DATES</w:t>
            </w:r>
          </w:p>
          <w:p>
            <w:pPr>
              <w:pStyle w:val="TableParagraph"/>
              <w:spacing w:before="1"/>
              <w:ind w:left="358"/>
              <w:jc w:val="both"/>
              <w:rPr>
                <w:sz w:val="22"/>
              </w:rPr>
            </w:pPr>
            <w:r>
              <w:rPr>
                <w:color w:val="1F487C"/>
                <w:sz w:val="22"/>
              </w:rPr>
              <w:t>September</w:t>
            </w:r>
            <w:r>
              <w:rPr>
                <w:color w:val="1F487C"/>
                <w:spacing w:val="-2"/>
                <w:sz w:val="22"/>
              </w:rPr>
              <w:t> </w:t>
            </w:r>
            <w:r>
              <w:rPr>
                <w:color w:val="1F487C"/>
                <w:sz w:val="22"/>
              </w:rPr>
              <w:t>25</w:t>
            </w:r>
            <w:r>
              <w:rPr>
                <w:color w:val="1F487C"/>
                <w:spacing w:val="-1"/>
                <w:sz w:val="22"/>
              </w:rPr>
              <w:t> </w:t>
            </w:r>
            <w:r>
              <w:rPr>
                <w:color w:val="1F487C"/>
                <w:sz w:val="22"/>
              </w:rPr>
              <w:t>–</w:t>
            </w:r>
            <w:r>
              <w:rPr>
                <w:color w:val="1F487C"/>
                <w:spacing w:val="-1"/>
                <w:sz w:val="22"/>
              </w:rPr>
              <w:t> </w:t>
            </w:r>
            <w:r>
              <w:rPr>
                <w:color w:val="1F487C"/>
                <w:sz w:val="22"/>
              </w:rPr>
              <w:t>29,</w:t>
            </w:r>
            <w:r>
              <w:rPr>
                <w:color w:val="1F487C"/>
                <w:spacing w:val="-1"/>
                <w:sz w:val="22"/>
              </w:rPr>
              <w:t> </w:t>
            </w:r>
            <w:r>
              <w:rPr>
                <w:color w:val="1F487C"/>
                <w:spacing w:val="-4"/>
                <w:sz w:val="22"/>
              </w:rPr>
              <w:t>2025</w:t>
            </w:r>
          </w:p>
        </w:tc>
      </w:tr>
    </w:tbl>
    <w:p>
      <w:pPr>
        <w:pStyle w:val="TableParagraph"/>
        <w:spacing w:after="0"/>
        <w:jc w:val="both"/>
        <w:rPr>
          <w:sz w:val="22"/>
        </w:rPr>
        <w:sectPr>
          <w:type w:val="continuous"/>
          <w:pgSz w:w="11910" w:h="16840"/>
          <w:pgMar w:top="0" w:bottom="0" w:left="425" w:right="425"/>
        </w:sectPr>
      </w:pPr>
    </w:p>
    <w:p>
      <w:pPr>
        <w:pStyle w:val="Heading1"/>
        <w:spacing w:before="268"/>
        <w:rPr>
          <w:u w:val="none"/>
        </w:rPr>
      </w:pP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Mission: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75" w:lineRule="exact" w:before="1" w:after="0"/>
        <w:ind w:left="787" w:right="0" w:hanging="282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promote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importance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Travel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Agents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End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Tourists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75" w:lineRule="exact" w:before="0" w:after="0"/>
        <w:ind w:left="787" w:right="0" w:hanging="282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bond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Travel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Agents</w:t>
      </w:r>
      <w:r>
        <w:rPr>
          <w:b/>
          <w:spacing w:val="-1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countries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75" w:lineRule="exact" w:before="0" w:after="0"/>
        <w:ind w:left="787" w:right="0" w:hanging="282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promote</w:t>
      </w:r>
      <w:r>
        <w:rPr>
          <w:spacing w:val="-2"/>
          <w:sz w:val="24"/>
        </w:rPr>
        <w:t> </w:t>
      </w:r>
      <w:r>
        <w:rPr>
          <w:b/>
          <w:sz w:val="24"/>
        </w:rPr>
        <w:t>Jodhpur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Tourism</w:t>
      </w:r>
      <w:r>
        <w:rPr>
          <w:b/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state’s</w:t>
      </w:r>
      <w:r>
        <w:rPr>
          <w:spacing w:val="-1"/>
          <w:sz w:val="24"/>
        </w:rPr>
        <w:t> </w:t>
      </w:r>
      <w:r>
        <w:rPr>
          <w:sz w:val="24"/>
        </w:rPr>
        <w:t>Travel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Agents.</w:t>
      </w:r>
    </w:p>
    <w:p>
      <w:pPr>
        <w:pStyle w:val="ListParagraph"/>
        <w:numPr>
          <w:ilvl w:val="0"/>
          <w:numId w:val="1"/>
        </w:numPr>
        <w:tabs>
          <w:tab w:pos="788" w:val="left" w:leader="none"/>
        </w:tabs>
        <w:spacing w:line="275" w:lineRule="exact" w:before="0" w:after="0"/>
        <w:ind w:left="788" w:right="0" w:hanging="283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showcase</w:t>
      </w:r>
      <w:r>
        <w:rPr>
          <w:spacing w:val="-1"/>
          <w:sz w:val="24"/>
        </w:rPr>
        <w:t> </w:t>
      </w:r>
      <w:r>
        <w:rPr>
          <w:b/>
          <w:sz w:val="24"/>
        </w:rPr>
        <w:t>other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state’s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Tourism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Jodhpur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tourists/travellers</w:t>
      </w:r>
    </w:p>
    <w:p>
      <w:pPr>
        <w:pStyle w:val="ListParagraph"/>
        <w:numPr>
          <w:ilvl w:val="0"/>
          <w:numId w:val="1"/>
        </w:numPr>
        <w:tabs>
          <w:tab w:pos="788" w:val="left" w:leader="none"/>
        </w:tabs>
        <w:spacing w:line="240" w:lineRule="auto" w:before="2" w:after="0"/>
        <w:ind w:left="788" w:right="0" w:hanging="283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promote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travel</w:t>
      </w:r>
      <w:r>
        <w:rPr>
          <w:spacing w:val="-2"/>
          <w:sz w:val="24"/>
        </w:rPr>
        <w:t> </w:t>
      </w:r>
      <w:r>
        <w:rPr>
          <w:sz w:val="24"/>
        </w:rPr>
        <w:t>awareness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impart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travel</w:t>
      </w:r>
      <w:r>
        <w:rPr>
          <w:spacing w:val="-4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among</w:t>
      </w:r>
      <w:r>
        <w:rPr>
          <w:spacing w:val="-3"/>
          <w:sz w:val="24"/>
        </w:rPr>
        <w:t> </w:t>
      </w:r>
      <w:r>
        <w:rPr>
          <w:sz w:val="24"/>
        </w:rPr>
        <w:t>school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kids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  <w:tab w:pos="789" w:val="left" w:leader="none"/>
        </w:tabs>
        <w:spacing w:line="240" w:lineRule="auto" w:before="1" w:after="0"/>
        <w:ind w:left="789" w:right="432" w:hanging="284"/>
        <w:jc w:val="left"/>
        <w:rPr>
          <w:b/>
          <w:sz w:val="24"/>
        </w:rPr>
      </w:pPr>
      <w:r>
        <w:rPr>
          <w:sz w:val="24"/>
        </w:rPr>
        <w:t>Most importantly, to create a strong network of Travel Agents and Hoteliers and together we work towards a bigger mission – </w:t>
      </w:r>
      <w:r>
        <w:rPr>
          <w:b/>
          <w:sz w:val="24"/>
        </w:rPr>
        <w:t>Promote Tourism</w:t>
      </w:r>
    </w:p>
    <w:p>
      <w:pPr>
        <w:pStyle w:val="BodyText"/>
        <w:spacing w:before="91"/>
        <w:rPr>
          <w:b/>
        </w:rPr>
      </w:pPr>
    </w:p>
    <w:p>
      <w:pPr>
        <w:pStyle w:val="Heading1"/>
        <w:rPr>
          <w:u w:val="none"/>
        </w:rPr>
      </w:pP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Vision:</w:t>
      </w:r>
    </w:p>
    <w:p>
      <w:pPr>
        <w:pStyle w:val="ListParagraph"/>
        <w:numPr>
          <w:ilvl w:val="1"/>
          <w:numId w:val="1"/>
        </w:numPr>
        <w:tabs>
          <w:tab w:pos="1148" w:val="left" w:leader="none"/>
        </w:tabs>
        <w:spacing w:line="272" w:lineRule="exact" w:before="1" w:after="0"/>
        <w:ind w:left="1148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towards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Tourism,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Travel</w:t>
      </w:r>
      <w:r>
        <w:rPr>
          <w:spacing w:val="-2"/>
          <w:sz w:val="24"/>
        </w:rPr>
        <w:t> </w:t>
      </w:r>
      <w:r>
        <w:rPr>
          <w:sz w:val="24"/>
        </w:rPr>
        <w:t>Agents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Hoteliers</w:t>
      </w:r>
    </w:p>
    <w:p>
      <w:pPr>
        <w:pStyle w:val="ListParagraph"/>
        <w:numPr>
          <w:ilvl w:val="1"/>
          <w:numId w:val="1"/>
        </w:numPr>
        <w:tabs>
          <w:tab w:pos="1148" w:val="left" w:leader="none"/>
        </w:tabs>
        <w:spacing w:line="272" w:lineRule="exact" w:before="0" w:after="0"/>
        <w:ind w:left="1148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tourists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travellers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Travel</w:t>
      </w:r>
      <w:r>
        <w:rPr>
          <w:spacing w:val="-5"/>
          <w:sz w:val="24"/>
        </w:rPr>
        <w:t> </w:t>
      </w:r>
      <w:r>
        <w:rPr>
          <w:sz w:val="24"/>
        </w:rPr>
        <w:t>Agents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vacations</w:t>
      </w:r>
    </w:p>
    <w:p>
      <w:pPr>
        <w:pStyle w:val="Heading1"/>
        <w:spacing w:before="272"/>
        <w:rPr>
          <w:u w:val="none"/>
        </w:rPr>
      </w:pP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Dates:</w:t>
      </w:r>
      <w:r>
        <w:rPr>
          <w:spacing w:val="-3"/>
          <w:u w:val="none"/>
        </w:rPr>
        <w:t> </w:t>
      </w:r>
      <w:r>
        <w:rPr>
          <w:u w:val="none"/>
        </w:rPr>
        <w:t>September</w:t>
      </w:r>
      <w:r>
        <w:rPr>
          <w:spacing w:val="-4"/>
          <w:u w:val="none"/>
        </w:rPr>
        <w:t> </w:t>
      </w:r>
      <w:r>
        <w:rPr>
          <w:u w:val="none"/>
        </w:rPr>
        <w:t>25th-29th,</w:t>
      </w:r>
      <w:r>
        <w:rPr>
          <w:spacing w:val="-4"/>
          <w:u w:val="none"/>
        </w:rPr>
        <w:t> </w:t>
      </w:r>
      <w:r>
        <w:rPr>
          <w:u w:val="none"/>
        </w:rPr>
        <w:t>2025</w:t>
      </w:r>
      <w:r>
        <w:rPr>
          <w:spacing w:val="-3"/>
          <w:u w:val="none"/>
        </w:rPr>
        <w:t> </w:t>
      </w:r>
      <w:r>
        <w:rPr>
          <w:u w:val="none"/>
        </w:rPr>
        <w:t>(Thursday –</w:t>
      </w:r>
      <w:r>
        <w:rPr>
          <w:spacing w:val="-3"/>
          <w:u w:val="none"/>
        </w:rPr>
        <w:t> </w:t>
      </w:r>
      <w:r>
        <w:rPr>
          <w:spacing w:val="-2"/>
          <w:u w:val="none"/>
        </w:rPr>
        <w:t>Monday)</w:t>
      </w:r>
    </w:p>
    <w:p>
      <w:pPr>
        <w:pStyle w:val="BodyText"/>
        <w:spacing w:before="45"/>
        <w:rPr>
          <w:b/>
        </w:rPr>
      </w:pPr>
    </w:p>
    <w:p>
      <w:pPr>
        <w:spacing w:before="0"/>
        <w:ind w:left="567" w:right="316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715009</wp:posOffset>
                </wp:positionH>
                <wp:positionV relativeFrom="paragraph">
                  <wp:posOffset>418871</wp:posOffset>
                </wp:positionV>
                <wp:extent cx="1350010" cy="180784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350010" cy="1807845"/>
                          <a:chExt cx="1350010" cy="180784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9263"/>
                            <a:ext cx="1350010" cy="838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339" y="0"/>
                            <a:ext cx="1066634" cy="10058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99999pt;margin-top:32.98204pt;width:106.3pt;height:142.35pt;mso-position-horizontal-relative:page;mso-position-vertical-relative:paragraph;z-index:15730176" id="docshapegroup12" coordorigin="1126,660" coordsize="2126,2847">
                <v:shape style="position:absolute;left:1126;top:2186;width:2126;height:1320" type="#_x0000_t75" id="docshape13" stroked="false">
                  <v:imagedata r:id="rId8" o:title=""/>
                </v:shape>
                <v:shape style="position:absolute;left:1410;top:659;width:1680;height:1584" type="#_x0000_t75" id="docshape14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  <w:u w:val="single"/>
        </w:rPr>
        <w:t>The Team: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is hosted</w:t>
      </w:r>
      <w:r>
        <w:rPr>
          <w:spacing w:val="-1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Association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b/>
          <w:sz w:val="24"/>
        </w:rPr>
        <w:t>JHARA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b/>
          <w:sz w:val="24"/>
        </w:rPr>
        <w:t>TAAJ</w:t>
      </w:r>
      <w:r>
        <w:rPr>
          <w:b/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b/>
          <w:sz w:val="24"/>
        </w:rPr>
        <w:t>India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Outtabox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Pvt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Ltd. (J T I Association)</w:t>
      </w:r>
    </w:p>
    <w:p>
      <w:pPr>
        <w:spacing w:before="273"/>
        <w:ind w:left="2977" w:right="422" w:firstLine="0"/>
        <w:jc w:val="both"/>
        <w:rPr>
          <w:sz w:val="24"/>
        </w:rPr>
      </w:pPr>
      <w:r>
        <w:rPr>
          <w:b/>
          <w:sz w:val="24"/>
        </w:rPr>
        <w:t>The Jodhana Hotels and Restaurants Association (JHARA) </w:t>
      </w:r>
      <w:r>
        <w:rPr>
          <w:sz w:val="24"/>
        </w:rPr>
        <w:t>have also given their confirmation to partner for this event.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spacing w:before="0"/>
        <w:ind w:left="2977" w:right="424" w:firstLine="0"/>
        <w:jc w:val="both"/>
        <w:rPr>
          <w:sz w:val="24"/>
        </w:rPr>
      </w:pPr>
      <w:r>
        <w:rPr>
          <w:b/>
          <w:sz w:val="24"/>
        </w:rPr>
        <w:t>The Travel Agent Association of Jodhpur (TAAJ) </w:t>
      </w:r>
      <w:r>
        <w:rPr>
          <w:sz w:val="24"/>
        </w:rPr>
        <w:t>will be hosting the event along with us.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2977" w:right="421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714190</wp:posOffset>
            </wp:positionH>
            <wp:positionV relativeFrom="paragraph">
              <wp:posOffset>-158933</wp:posOffset>
            </wp:positionV>
            <wp:extent cx="1285350" cy="76929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350" cy="7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India</w:t>
      </w:r>
      <w:r>
        <w:rPr>
          <w:b/>
          <w:spacing w:val="-14"/>
        </w:rPr>
        <w:t> </w:t>
      </w:r>
      <w:r>
        <w:rPr>
          <w:b/>
        </w:rPr>
        <w:t>Outtabox</w:t>
      </w:r>
      <w:r>
        <w:rPr>
          <w:b/>
          <w:spacing w:val="-14"/>
        </w:rPr>
        <w:t> </w:t>
      </w:r>
      <w:r>
        <w:rPr>
          <w:b/>
        </w:rPr>
        <w:t>Pvt</w:t>
      </w:r>
      <w:r>
        <w:rPr>
          <w:b/>
          <w:spacing w:val="-13"/>
        </w:rPr>
        <w:t> </w:t>
      </w:r>
      <w:r>
        <w:rPr>
          <w:b/>
        </w:rPr>
        <w:t>Ltd</w:t>
      </w:r>
      <w:r>
        <w:rPr>
          <w:b/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boutique</w:t>
      </w:r>
      <w:r>
        <w:rPr>
          <w:spacing w:val="-13"/>
        </w:rPr>
        <w:t> </w:t>
      </w:r>
      <w:r>
        <w:rPr/>
        <w:t>travel</w:t>
      </w:r>
      <w:r>
        <w:rPr>
          <w:spacing w:val="-13"/>
        </w:rPr>
        <w:t> </w:t>
      </w:r>
      <w:r>
        <w:rPr/>
        <w:t>agency</w:t>
      </w:r>
      <w:r>
        <w:rPr>
          <w:spacing w:val="-13"/>
        </w:rPr>
        <w:t> </w:t>
      </w:r>
      <w:r>
        <w:rPr/>
        <w:t>based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Jodhpur,</w:t>
      </w:r>
      <w:r>
        <w:rPr>
          <w:spacing w:val="-12"/>
        </w:rPr>
        <w:t> </w:t>
      </w:r>
      <w:r>
        <w:rPr/>
        <w:t>has</w:t>
      </w:r>
      <w:r>
        <w:rPr>
          <w:spacing w:val="-13"/>
        </w:rPr>
        <w:t> </w:t>
      </w:r>
      <w:r>
        <w:rPr/>
        <w:t>proudly served the industry for the past eight years. This year, as a gesture of gratitude and</w:t>
      </w:r>
      <w:r>
        <w:rPr>
          <w:spacing w:val="-4"/>
        </w:rPr>
        <w:t> </w:t>
      </w:r>
      <w:r>
        <w:rPr/>
        <w:t>commitment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industry,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chosen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meaningful</w:t>
      </w:r>
      <w:r>
        <w:rPr>
          <w:spacing w:val="-5"/>
        </w:rPr>
        <w:t> </w:t>
      </w:r>
      <w:r>
        <w:rPr/>
        <w:t>occasion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give back—World Tourism Day, September 27th, 2025..</w:t>
      </w: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1"/>
        <w:gridCol w:w="3272"/>
        <w:gridCol w:w="2243"/>
        <w:gridCol w:w="2703"/>
      </w:tblGrid>
      <w:tr>
        <w:trPr>
          <w:trHeight w:val="345" w:hRule="atLeast"/>
        </w:trPr>
        <w:tc>
          <w:tcPr>
            <w:tcW w:w="2561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left="96"/>
              <w:jc w:val="center"/>
              <w:rPr>
                <w:sz w:val="19"/>
              </w:rPr>
            </w:pPr>
            <w:r>
              <w:rPr>
                <w:color w:val="1E1816"/>
                <w:spacing w:val="-2"/>
                <w:sz w:val="19"/>
              </w:rPr>
              <w:t>President</w:t>
            </w:r>
          </w:p>
        </w:tc>
        <w:tc>
          <w:tcPr>
            <w:tcW w:w="3272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left="74" w:right="4"/>
              <w:jc w:val="center"/>
              <w:rPr>
                <w:sz w:val="19"/>
              </w:rPr>
            </w:pPr>
            <w:r>
              <w:rPr>
                <w:color w:val="1E1816"/>
                <w:spacing w:val="-4"/>
                <w:sz w:val="19"/>
              </w:rPr>
              <w:t>Vice-</w:t>
            </w:r>
            <w:r>
              <w:rPr>
                <w:color w:val="1E1816"/>
                <w:spacing w:val="-2"/>
                <w:sz w:val="19"/>
              </w:rPr>
              <w:t>President</w:t>
            </w:r>
          </w:p>
        </w:tc>
        <w:tc>
          <w:tcPr>
            <w:tcW w:w="2243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right="150"/>
              <w:jc w:val="center"/>
              <w:rPr>
                <w:sz w:val="19"/>
              </w:rPr>
            </w:pPr>
            <w:r>
              <w:rPr>
                <w:color w:val="1E1816"/>
                <w:spacing w:val="-2"/>
                <w:sz w:val="19"/>
              </w:rPr>
              <w:t>Secretary</w:t>
            </w:r>
          </w:p>
        </w:tc>
        <w:tc>
          <w:tcPr>
            <w:tcW w:w="2703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right="137"/>
              <w:jc w:val="center"/>
              <w:rPr>
                <w:sz w:val="19"/>
              </w:rPr>
            </w:pPr>
            <w:r>
              <w:rPr>
                <w:color w:val="1E1816"/>
                <w:spacing w:val="-2"/>
                <w:sz w:val="19"/>
              </w:rPr>
              <w:t>Treasurer</w:t>
            </w:r>
          </w:p>
        </w:tc>
      </w:tr>
      <w:tr>
        <w:trPr>
          <w:trHeight w:val="453" w:hRule="atLeast"/>
        </w:trPr>
        <w:tc>
          <w:tcPr>
            <w:tcW w:w="2561" w:type="dxa"/>
          </w:tcPr>
          <w:p>
            <w:pPr>
              <w:pStyle w:val="TableParagraph"/>
              <w:spacing w:before="73"/>
              <w:ind w:left="96"/>
              <w:jc w:val="center"/>
              <w:rPr>
                <w:sz w:val="22"/>
              </w:rPr>
            </w:pPr>
            <w:r>
              <w:rPr>
                <w:color w:val="1E1816"/>
                <w:sz w:val="22"/>
              </w:rPr>
              <w:t>VINNY</w:t>
            </w:r>
            <w:r>
              <w:rPr>
                <w:color w:val="1E1816"/>
                <w:spacing w:val="-7"/>
                <w:sz w:val="22"/>
              </w:rPr>
              <w:t> </w:t>
            </w:r>
            <w:r>
              <w:rPr>
                <w:color w:val="1E1816"/>
                <w:sz w:val="22"/>
              </w:rPr>
              <w:t>K</w:t>
            </w:r>
            <w:r>
              <w:rPr>
                <w:color w:val="1E1816"/>
                <w:spacing w:val="-8"/>
                <w:sz w:val="22"/>
              </w:rPr>
              <w:t> </w:t>
            </w:r>
            <w:r>
              <w:rPr>
                <w:color w:val="1E1816"/>
                <w:spacing w:val="-2"/>
                <w:sz w:val="22"/>
              </w:rPr>
              <w:t>WILLIAMS</w:t>
            </w:r>
          </w:p>
        </w:tc>
        <w:tc>
          <w:tcPr>
            <w:tcW w:w="3272" w:type="dxa"/>
          </w:tcPr>
          <w:p>
            <w:pPr>
              <w:pStyle w:val="TableParagraph"/>
              <w:spacing w:before="73"/>
              <w:ind w:left="74"/>
              <w:jc w:val="center"/>
              <w:rPr>
                <w:sz w:val="22"/>
              </w:rPr>
            </w:pPr>
            <w:r>
              <w:rPr>
                <w:color w:val="1E1816"/>
                <w:sz w:val="22"/>
              </w:rPr>
              <w:t>GAJ</w:t>
            </w:r>
            <w:r>
              <w:rPr>
                <w:color w:val="1E1816"/>
                <w:spacing w:val="-6"/>
                <w:sz w:val="22"/>
              </w:rPr>
              <w:t> </w:t>
            </w:r>
            <w:r>
              <w:rPr>
                <w:color w:val="1E1816"/>
                <w:sz w:val="22"/>
              </w:rPr>
              <w:t>RAJ</w:t>
            </w:r>
            <w:r>
              <w:rPr>
                <w:color w:val="1E1816"/>
                <w:spacing w:val="-7"/>
                <w:sz w:val="22"/>
              </w:rPr>
              <w:t> </w:t>
            </w:r>
            <w:r>
              <w:rPr>
                <w:color w:val="1E1816"/>
                <w:sz w:val="22"/>
              </w:rPr>
              <w:t>SINGH</w:t>
            </w:r>
            <w:r>
              <w:rPr>
                <w:color w:val="1E1816"/>
                <w:spacing w:val="42"/>
                <w:sz w:val="22"/>
              </w:rPr>
              <w:t> </w:t>
            </w:r>
            <w:r>
              <w:rPr>
                <w:color w:val="1E1816"/>
                <w:spacing w:val="-2"/>
                <w:sz w:val="22"/>
              </w:rPr>
              <w:t>SHEKHAWAT</w:t>
            </w:r>
          </w:p>
        </w:tc>
        <w:tc>
          <w:tcPr>
            <w:tcW w:w="2243" w:type="dxa"/>
          </w:tcPr>
          <w:p>
            <w:pPr>
              <w:pStyle w:val="TableParagraph"/>
              <w:spacing w:before="73"/>
              <w:ind w:left="1" w:right="150"/>
              <w:jc w:val="center"/>
              <w:rPr>
                <w:sz w:val="22"/>
              </w:rPr>
            </w:pPr>
            <w:r>
              <w:rPr>
                <w:color w:val="1E1816"/>
                <w:spacing w:val="-2"/>
                <w:sz w:val="22"/>
              </w:rPr>
              <w:t>RAJESH</w:t>
            </w:r>
            <w:r>
              <w:rPr>
                <w:color w:val="1E1816"/>
                <w:spacing w:val="-1"/>
                <w:sz w:val="22"/>
              </w:rPr>
              <w:t> </w:t>
            </w:r>
            <w:r>
              <w:rPr>
                <w:color w:val="1E1816"/>
                <w:spacing w:val="-2"/>
                <w:sz w:val="22"/>
              </w:rPr>
              <w:t>SINGHVI</w:t>
            </w:r>
          </w:p>
        </w:tc>
        <w:tc>
          <w:tcPr>
            <w:tcW w:w="2703" w:type="dxa"/>
          </w:tcPr>
          <w:p>
            <w:pPr>
              <w:pStyle w:val="TableParagraph"/>
              <w:spacing w:before="73"/>
              <w:ind w:left="2" w:right="137"/>
              <w:jc w:val="center"/>
              <w:rPr>
                <w:sz w:val="22"/>
              </w:rPr>
            </w:pPr>
            <w:r>
              <w:rPr>
                <w:color w:val="1E1816"/>
                <w:spacing w:val="-2"/>
                <w:sz w:val="22"/>
              </w:rPr>
              <w:t>NARENDRA</w:t>
            </w:r>
            <w:r>
              <w:rPr>
                <w:color w:val="1E1816"/>
                <w:spacing w:val="-3"/>
                <w:sz w:val="22"/>
              </w:rPr>
              <w:t> </w:t>
            </w:r>
            <w:r>
              <w:rPr>
                <w:color w:val="1E1816"/>
                <w:spacing w:val="-4"/>
                <w:sz w:val="22"/>
              </w:rPr>
              <w:t>SINGH</w:t>
            </w:r>
          </w:p>
        </w:tc>
      </w:tr>
      <w:tr>
        <w:trPr>
          <w:trHeight w:val="285" w:hRule="atLeast"/>
        </w:trPr>
        <w:tc>
          <w:tcPr>
            <w:tcW w:w="2561" w:type="dxa"/>
          </w:tcPr>
          <w:p>
            <w:pPr>
              <w:pStyle w:val="TableParagraph"/>
              <w:spacing w:line="184" w:lineRule="exact" w:before="81"/>
              <w:ind w:left="764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9660061777</w:t>
            </w:r>
          </w:p>
        </w:tc>
        <w:tc>
          <w:tcPr>
            <w:tcW w:w="3272" w:type="dxa"/>
          </w:tcPr>
          <w:p>
            <w:pPr>
              <w:pStyle w:val="TableParagraph"/>
              <w:spacing w:line="184" w:lineRule="exact" w:before="81"/>
              <w:ind w:left="1107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9829026858</w:t>
            </w:r>
          </w:p>
        </w:tc>
        <w:tc>
          <w:tcPr>
            <w:tcW w:w="2243" w:type="dxa"/>
          </w:tcPr>
          <w:p>
            <w:pPr>
              <w:pStyle w:val="TableParagraph"/>
              <w:spacing w:line="184" w:lineRule="exact" w:before="81"/>
              <w:ind w:left="479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9829027775</w:t>
            </w:r>
          </w:p>
        </w:tc>
        <w:tc>
          <w:tcPr>
            <w:tcW w:w="2703" w:type="dxa"/>
          </w:tcPr>
          <w:p>
            <w:pPr>
              <w:pStyle w:val="TableParagraph"/>
              <w:spacing w:line="184" w:lineRule="exact" w:before="81"/>
              <w:ind w:left="717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9829742233</w:t>
            </w:r>
          </w:p>
        </w:tc>
      </w:tr>
    </w:tbl>
    <w:p>
      <w:pPr>
        <w:pStyle w:val="TableParagraph"/>
        <w:spacing w:after="0" w:line="184" w:lineRule="exact"/>
        <w:rPr>
          <w:sz w:val="17"/>
        </w:rPr>
        <w:sectPr>
          <w:headerReference w:type="default" r:id="rId6"/>
          <w:footerReference w:type="default" r:id="rId7"/>
          <w:pgSz w:w="11910" w:h="16840"/>
          <w:pgMar w:header="488" w:footer="1061" w:top="4260" w:bottom="1260" w:left="425" w:right="425"/>
        </w:sectPr>
      </w:pPr>
    </w:p>
    <w:p>
      <w:pPr>
        <w:pStyle w:val="BodyText"/>
        <w:spacing w:before="268"/>
        <w:ind w:left="567" w:right="425"/>
        <w:jc w:val="both"/>
      </w:pPr>
      <w:r>
        <w:rPr>
          <w:b/>
          <w:sz w:val="28"/>
          <w:u w:val="single"/>
        </w:rPr>
        <w:t>The Event Details:</w:t>
      </w:r>
      <w:r>
        <w:rPr>
          <w:b/>
          <w:spacing w:val="-7"/>
          <w:sz w:val="28"/>
        </w:rPr>
        <w:t> </w:t>
      </w:r>
      <w:r>
        <w:rPr/>
        <w:t>This event will be implemented in two different segments, B2B &amp; B2C. B2B will solve our vision points no. 1, 2 &amp; 3. And B2C will solve our vision points no 4 &amp; 5. Sharing below the detailed plan for both segments:</w:t>
      </w:r>
    </w:p>
    <w:p>
      <w:pPr>
        <w:pStyle w:val="Heading1"/>
        <w:ind w:left="144"/>
        <w:jc w:val="center"/>
        <w:rPr>
          <w:u w:val="none"/>
        </w:rPr>
      </w:pPr>
      <w:r>
        <w:rPr>
          <w:u w:val="single"/>
        </w:rPr>
        <w:t>Segment</w:t>
      </w:r>
      <w:r>
        <w:rPr>
          <w:spacing w:val="-2"/>
          <w:u w:val="single"/>
        </w:rPr>
        <w:t> </w:t>
      </w:r>
      <w:r>
        <w:rPr>
          <w:u w:val="single"/>
        </w:rPr>
        <w:t>1</w:t>
      </w:r>
      <w:r>
        <w:rPr>
          <w:spacing w:val="1"/>
          <w:u w:val="single"/>
        </w:rPr>
        <w:t> </w:t>
      </w:r>
      <w:r>
        <w:rPr>
          <w:u w:val="single"/>
        </w:rPr>
        <w:t>-</w:t>
      </w:r>
      <w:r>
        <w:rPr>
          <w:spacing w:val="-2"/>
          <w:u w:val="single"/>
        </w:rPr>
        <w:t> </w:t>
      </w:r>
      <w:r>
        <w:rPr>
          <w:u w:val="single"/>
        </w:rPr>
        <w:t>B2B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Segment</w:t>
      </w:r>
    </w:p>
    <w:p>
      <w:pPr>
        <w:spacing w:before="0"/>
        <w:ind w:left="567" w:right="0" w:firstLine="0"/>
        <w:jc w:val="left"/>
        <w:rPr>
          <w:b/>
          <w:sz w:val="24"/>
        </w:rPr>
      </w:pPr>
      <w:r>
        <w:rPr>
          <w:sz w:val="24"/>
        </w:rPr>
        <w:t>Please</w:t>
      </w:r>
      <w:r>
        <w:rPr>
          <w:spacing w:val="-6"/>
          <w:sz w:val="24"/>
        </w:rPr>
        <w:t> </w:t>
      </w: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b/>
          <w:sz w:val="24"/>
        </w:rPr>
        <w:t>Guest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(Travel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other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states)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Host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(travel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Jodhpur)</w:t>
      </w:r>
    </w:p>
    <w:p>
      <w:pPr>
        <w:pStyle w:val="ListParagraph"/>
        <w:numPr>
          <w:ilvl w:val="2"/>
          <w:numId w:val="1"/>
        </w:numPr>
        <w:tabs>
          <w:tab w:pos="1286" w:val="left" w:leader="none"/>
        </w:tabs>
        <w:spacing w:line="272" w:lineRule="exact" w:before="274" w:after="0"/>
        <w:ind w:left="1286" w:right="0" w:hanging="360"/>
        <w:jc w:val="both"/>
        <w:rPr>
          <w:sz w:val="24"/>
        </w:rPr>
      </w:pPr>
      <w:r>
        <w:rPr>
          <w:sz w:val="24"/>
        </w:rPr>
        <w:t>Invites</w:t>
      </w:r>
      <w:r>
        <w:rPr>
          <w:spacing w:val="-5"/>
          <w:sz w:val="24"/>
        </w:rPr>
        <w:t> </w:t>
      </w:r>
      <w:r>
        <w:rPr>
          <w:sz w:val="24"/>
        </w:rPr>
        <w:t>go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Travel</w:t>
      </w:r>
      <w:r>
        <w:rPr>
          <w:spacing w:val="-2"/>
          <w:sz w:val="24"/>
        </w:rPr>
        <w:t> </w:t>
      </w:r>
      <w:r>
        <w:rPr>
          <w:sz w:val="24"/>
        </w:rPr>
        <w:t>Agents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states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country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come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and:</w:t>
      </w:r>
    </w:p>
    <w:p>
      <w:pPr>
        <w:pStyle w:val="ListParagraph"/>
        <w:numPr>
          <w:ilvl w:val="3"/>
          <w:numId w:val="1"/>
        </w:numPr>
        <w:tabs>
          <w:tab w:pos="2006" w:val="left" w:leader="none"/>
        </w:tabs>
        <w:spacing w:line="272" w:lineRule="exact" w:before="0" w:after="0"/>
        <w:ind w:left="2006" w:right="0" w:hanging="315"/>
        <w:jc w:val="both"/>
        <w:rPr>
          <w:sz w:val="24"/>
        </w:rPr>
      </w:pP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culture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Jodhpur</w:t>
      </w:r>
    </w:p>
    <w:p>
      <w:pPr>
        <w:pStyle w:val="ListParagraph"/>
        <w:numPr>
          <w:ilvl w:val="3"/>
          <w:numId w:val="1"/>
        </w:numPr>
        <w:tabs>
          <w:tab w:pos="2005" w:val="left" w:leader="none"/>
        </w:tabs>
        <w:spacing w:line="272" w:lineRule="exact" w:before="2" w:after="0"/>
        <w:ind w:left="2005" w:right="0" w:hanging="304"/>
        <w:jc w:val="both"/>
        <w:rPr>
          <w:sz w:val="24"/>
        </w:rPr>
      </w:pPr>
      <w:r>
        <w:rPr>
          <w:sz w:val="24"/>
        </w:rPr>
        <w:t>Showcase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Jodhpur</w:t>
      </w:r>
      <w:r>
        <w:rPr>
          <w:spacing w:val="-2"/>
          <w:sz w:val="24"/>
        </w:rPr>
        <w:t> </w:t>
      </w:r>
      <w:r>
        <w:rPr>
          <w:sz w:val="24"/>
        </w:rPr>
        <w:t>people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next</w:t>
      </w:r>
      <w:r>
        <w:rPr>
          <w:spacing w:val="-2"/>
          <w:sz w:val="24"/>
        </w:rPr>
        <w:t> </w:t>
      </w:r>
      <w:r>
        <w:rPr>
          <w:sz w:val="24"/>
        </w:rPr>
        <w:t>tourism</w:t>
      </w:r>
      <w:r>
        <w:rPr>
          <w:spacing w:val="-2"/>
          <w:sz w:val="24"/>
        </w:rPr>
        <w:t> destination</w:t>
      </w:r>
    </w:p>
    <w:p>
      <w:pPr>
        <w:pStyle w:val="ListParagraph"/>
        <w:numPr>
          <w:ilvl w:val="2"/>
          <w:numId w:val="1"/>
        </w:numPr>
        <w:tabs>
          <w:tab w:pos="1286" w:val="left" w:leader="none"/>
        </w:tabs>
        <w:spacing w:line="272" w:lineRule="exact" w:before="0" w:after="0"/>
        <w:ind w:left="1286" w:right="0" w:hanging="360"/>
        <w:jc w:val="both"/>
        <w:rPr>
          <w:sz w:val="24"/>
        </w:rPr>
      </w:pPr>
      <w:r>
        <w:rPr>
          <w:sz w:val="24"/>
        </w:rPr>
        <w:t>Invites</w:t>
      </w:r>
      <w:r>
        <w:rPr>
          <w:spacing w:val="-3"/>
          <w:sz w:val="24"/>
        </w:rPr>
        <w:t> </w:t>
      </w: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Travel</w:t>
      </w:r>
      <w:r>
        <w:rPr>
          <w:spacing w:val="-3"/>
          <w:sz w:val="24"/>
        </w:rPr>
        <w:t> </w:t>
      </w:r>
      <w:r>
        <w:rPr>
          <w:sz w:val="24"/>
        </w:rPr>
        <w:t>Agents</w:t>
      </w:r>
      <w:r>
        <w:rPr>
          <w:spacing w:val="-3"/>
          <w:sz w:val="24"/>
        </w:rPr>
        <w:t> </w:t>
      </w:r>
      <w:r>
        <w:rPr>
          <w:sz w:val="24"/>
        </w:rPr>
        <w:t>(Jodhpur)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participate</w:t>
      </w:r>
      <w:r>
        <w:rPr>
          <w:spacing w:val="-4"/>
          <w:sz w:val="24"/>
        </w:rPr>
        <w:t> and:</w:t>
      </w:r>
    </w:p>
    <w:p>
      <w:pPr>
        <w:pStyle w:val="ListParagraph"/>
        <w:numPr>
          <w:ilvl w:val="3"/>
          <w:numId w:val="1"/>
        </w:numPr>
        <w:tabs>
          <w:tab w:pos="2005" w:val="left" w:leader="none"/>
        </w:tabs>
        <w:spacing w:line="272" w:lineRule="exact" w:before="0" w:after="0"/>
        <w:ind w:left="2005" w:right="0" w:hanging="304"/>
        <w:jc w:val="both"/>
        <w:rPr>
          <w:sz w:val="24"/>
        </w:rPr>
      </w:pPr>
      <w:r>
        <w:rPr>
          <w:sz w:val="24"/>
        </w:rPr>
        <w:t>Host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guest,</w:t>
      </w:r>
      <w:r>
        <w:rPr>
          <w:spacing w:val="-1"/>
          <w:sz w:val="24"/>
        </w:rPr>
        <w:t> </w:t>
      </w:r>
      <w:r>
        <w:rPr>
          <w:sz w:val="24"/>
        </w:rPr>
        <w:t>giving</w:t>
      </w:r>
      <w:r>
        <w:rPr>
          <w:spacing w:val="-2"/>
          <w:sz w:val="24"/>
        </w:rPr>
        <w:t> </w:t>
      </w:r>
      <w:r>
        <w:rPr>
          <w:sz w:val="24"/>
        </w:rPr>
        <w:t>them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real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Jodhpur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tourism</w:t>
      </w:r>
    </w:p>
    <w:p>
      <w:pPr>
        <w:pStyle w:val="ListParagraph"/>
        <w:numPr>
          <w:ilvl w:val="3"/>
          <w:numId w:val="1"/>
        </w:numPr>
        <w:tabs>
          <w:tab w:pos="2005" w:val="left" w:leader="none"/>
        </w:tabs>
        <w:spacing w:line="272" w:lineRule="exact" w:before="0" w:after="0"/>
        <w:ind w:left="2005" w:right="0" w:hanging="250"/>
        <w:jc w:val="both"/>
        <w:rPr>
          <w:sz w:val="24"/>
        </w:rPr>
      </w:pPr>
      <w:r>
        <w:rPr>
          <w:sz w:val="24"/>
        </w:rPr>
        <w:t>Assist</w:t>
      </w:r>
      <w:r>
        <w:rPr>
          <w:spacing w:val="-4"/>
          <w:sz w:val="24"/>
        </w:rPr>
        <w:t> </w:t>
      </w:r>
      <w:r>
        <w:rPr>
          <w:sz w:val="24"/>
        </w:rPr>
        <w:t>them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showcasing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to local</w:t>
      </w:r>
      <w:r>
        <w:rPr>
          <w:spacing w:val="-2"/>
          <w:sz w:val="24"/>
        </w:rPr>
        <w:t> people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1" w:after="0"/>
        <w:ind w:left="1287" w:right="425" w:hanging="361"/>
        <w:jc w:val="both"/>
        <w:rPr>
          <w:sz w:val="24"/>
        </w:rPr>
      </w:pPr>
      <w:r>
        <w:rPr>
          <w:sz w:val="24"/>
        </w:rPr>
        <w:t>Every participating host is assigned a participating guest.</w:t>
      </w:r>
      <w:r>
        <w:rPr>
          <w:spacing w:val="40"/>
          <w:sz w:val="24"/>
        </w:rPr>
        <w:t> </w:t>
      </w:r>
      <w:r>
        <w:rPr>
          <w:sz w:val="24"/>
        </w:rPr>
        <w:t>Host will be responsible to take the guest</w:t>
      </w:r>
      <w:r>
        <w:rPr>
          <w:spacing w:val="-11"/>
          <w:sz w:val="24"/>
        </w:rPr>
        <w:t> </w:t>
      </w:r>
      <w:r>
        <w:rPr>
          <w:sz w:val="24"/>
        </w:rPr>
        <w:t>around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city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give</w:t>
      </w:r>
      <w:r>
        <w:rPr>
          <w:spacing w:val="-10"/>
          <w:sz w:val="24"/>
        </w:rPr>
        <w:t> </w:t>
      </w:r>
      <w:r>
        <w:rPr>
          <w:sz w:val="24"/>
        </w:rPr>
        <w:t>them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local</w:t>
      </w:r>
      <w:r>
        <w:rPr>
          <w:spacing w:val="-10"/>
          <w:sz w:val="24"/>
        </w:rPr>
        <w:t> </w:t>
      </w:r>
      <w:r>
        <w:rPr>
          <w:sz w:val="24"/>
        </w:rPr>
        <w:t>experience.</w:t>
      </w:r>
      <w:r>
        <w:rPr>
          <w:spacing w:val="-10"/>
          <w:sz w:val="24"/>
        </w:rPr>
        <w:t> </w:t>
      </w:r>
      <w:r>
        <w:rPr>
          <w:sz w:val="24"/>
        </w:rPr>
        <w:t>Also,</w:t>
      </w:r>
      <w:r>
        <w:rPr>
          <w:spacing w:val="-9"/>
          <w:sz w:val="24"/>
        </w:rPr>
        <w:t> </w:t>
      </w:r>
      <w:r>
        <w:rPr>
          <w:sz w:val="24"/>
        </w:rPr>
        <w:t>they</w:t>
      </w:r>
      <w:r>
        <w:rPr>
          <w:spacing w:val="-10"/>
          <w:sz w:val="24"/>
        </w:rPr>
        <w:t> </w:t>
      </w:r>
      <w:r>
        <w:rPr>
          <w:sz w:val="24"/>
        </w:rPr>
        <w:t>will</w:t>
      </w:r>
      <w:r>
        <w:rPr>
          <w:spacing w:val="-11"/>
          <w:sz w:val="24"/>
        </w:rPr>
        <w:t> </w:t>
      </w:r>
      <w:r>
        <w:rPr>
          <w:sz w:val="24"/>
        </w:rPr>
        <w:t>work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team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event day to promote the Guest’s state tourism to local Jodhpur crowd.</w:t>
      </w:r>
    </w:p>
    <w:p>
      <w:pPr>
        <w:pStyle w:val="BodyText"/>
        <w:spacing w:line="272" w:lineRule="exact"/>
        <w:ind w:left="567"/>
        <w:jc w:val="both"/>
      </w:pPr>
      <w:r>
        <w:rPr/>
        <w:t>(This</w:t>
      </w:r>
      <w:r>
        <w:rPr>
          <w:spacing w:val="-10"/>
        </w:rPr>
        <w:t> </w:t>
      </w:r>
      <w:r>
        <w:rPr/>
        <w:t>will</w:t>
      </w:r>
      <w:r>
        <w:rPr>
          <w:spacing w:val="-12"/>
        </w:rPr>
        <w:t> </w:t>
      </w:r>
      <w:r>
        <w:rPr/>
        <w:t>create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bond</w:t>
      </w:r>
      <w:r>
        <w:rPr>
          <w:spacing w:val="-10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host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/>
        <w:t>guest</w:t>
      </w:r>
      <w:r>
        <w:rPr>
          <w:spacing w:val="-11"/>
        </w:rPr>
        <w:t> </w:t>
      </w:r>
      <w:r>
        <w:rPr/>
        <w:t>which</w:t>
      </w:r>
      <w:r>
        <w:rPr>
          <w:spacing w:val="-12"/>
        </w:rPr>
        <w:t> </w:t>
      </w:r>
      <w:r>
        <w:rPr/>
        <w:t>will</w:t>
      </w:r>
      <w:r>
        <w:rPr>
          <w:spacing w:val="-11"/>
        </w:rPr>
        <w:t> </w:t>
      </w:r>
      <w:r>
        <w:rPr/>
        <w:t>continue</w:t>
      </w:r>
      <w:r>
        <w:rPr>
          <w:spacing w:val="-12"/>
        </w:rPr>
        <w:t> </w:t>
      </w:r>
      <w:r>
        <w:rPr/>
        <w:t>even</w:t>
      </w:r>
      <w:r>
        <w:rPr>
          <w:spacing w:val="-11"/>
        </w:rPr>
        <w:t> </w:t>
      </w:r>
      <w:r>
        <w:rPr/>
        <w:t>after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guests</w:t>
      </w:r>
      <w:r>
        <w:rPr>
          <w:spacing w:val="-9"/>
        </w:rPr>
        <w:t> </w:t>
      </w:r>
      <w:r>
        <w:rPr/>
        <w:t>leaves.</w:t>
      </w:r>
      <w:r>
        <w:rPr>
          <w:spacing w:val="-10"/>
        </w:rPr>
        <w:t> </w:t>
      </w:r>
      <w:r>
        <w:rPr/>
        <w:t>Both</w:t>
      </w:r>
      <w:r>
        <w:rPr>
          <w:spacing w:val="-11"/>
        </w:rPr>
        <w:t> </w:t>
      </w:r>
      <w:r>
        <w:rPr>
          <w:spacing w:val="-4"/>
        </w:rPr>
        <w:t>host</w:t>
      </w:r>
    </w:p>
    <w:p>
      <w:pPr>
        <w:pStyle w:val="BodyText"/>
        <w:spacing w:line="272" w:lineRule="exact"/>
        <w:ind w:left="567"/>
        <w:jc w:val="both"/>
      </w:pPr>
      <w:r>
        <w:rPr/>
        <w:t>&amp;</w:t>
      </w:r>
      <w:r>
        <w:rPr>
          <w:spacing w:val="-4"/>
        </w:rPr>
        <w:t> </w:t>
      </w:r>
      <w:r>
        <w:rPr/>
        <w:t>guests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then</w:t>
      </w:r>
      <w:r>
        <w:rPr>
          <w:spacing w:val="-1"/>
        </w:rPr>
        <w:t> </w:t>
      </w:r>
      <w:r>
        <w:rPr/>
        <w:t>help</w:t>
      </w:r>
      <w:r>
        <w:rPr>
          <w:spacing w:val="-2"/>
        </w:rPr>
        <w:t> </w:t>
      </w:r>
      <w:r>
        <w:rPr/>
        <w:t>each</w:t>
      </w:r>
      <w:r>
        <w:rPr>
          <w:spacing w:val="-4"/>
        </w:rPr>
        <w:t> </w:t>
      </w:r>
      <w:r>
        <w:rPr/>
        <w:t>other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promoting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selling</w:t>
      </w:r>
      <w:r>
        <w:rPr>
          <w:spacing w:val="-1"/>
        </w:rPr>
        <w:t> </w:t>
      </w:r>
      <w:r>
        <w:rPr/>
        <w:t>each</w:t>
      </w:r>
      <w:r>
        <w:rPr>
          <w:spacing w:val="-2"/>
        </w:rPr>
        <w:t> </w:t>
      </w:r>
      <w:r>
        <w:rPr/>
        <w:t>other’s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tourism)</w:t>
      </w:r>
    </w:p>
    <w:p>
      <w:pPr>
        <w:pStyle w:val="BodyText"/>
        <w:spacing w:before="93"/>
      </w:pPr>
    </w:p>
    <w:p>
      <w:pPr>
        <w:pStyle w:val="Heading1"/>
        <w:rPr>
          <w:u w:val="none"/>
        </w:rPr>
      </w:pPr>
      <w:r>
        <w:rPr>
          <w:u w:val="single"/>
        </w:rPr>
        <w:t>Flow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Events: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0" w:after="0"/>
        <w:ind w:left="1287" w:right="0" w:hanging="361"/>
        <w:jc w:val="left"/>
        <w:rPr>
          <w:sz w:val="24"/>
        </w:rPr>
      </w:pPr>
      <w:r>
        <w:rPr>
          <w:b/>
          <w:sz w:val="24"/>
        </w:rPr>
        <w:t>25</w:t>
      </w:r>
      <w:r>
        <w:rPr>
          <w:b/>
          <w:position w:val="7"/>
          <w:sz w:val="16"/>
        </w:rPr>
        <w:t>th</w:t>
      </w:r>
      <w:r>
        <w:rPr>
          <w:b/>
          <w:spacing w:val="15"/>
          <w:position w:val="7"/>
          <w:sz w:val="16"/>
        </w:rPr>
        <w:t> </w:t>
      </w:r>
      <w:r>
        <w:rPr>
          <w:b/>
          <w:sz w:val="24"/>
        </w:rPr>
        <w:t>September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till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z w:val="24"/>
        </w:rPr>
        <w:t>PM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Guests</w:t>
      </w:r>
      <w:r>
        <w:rPr>
          <w:spacing w:val="-2"/>
          <w:sz w:val="24"/>
        </w:rPr>
        <w:t> </w:t>
      </w:r>
      <w:r>
        <w:rPr>
          <w:sz w:val="24"/>
        </w:rPr>
        <w:t>arrival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check-in</w:t>
      </w:r>
      <w:r>
        <w:rPr>
          <w:spacing w:val="-2"/>
          <w:sz w:val="24"/>
        </w:rPr>
        <w:t> </w:t>
      </w:r>
      <w:r>
        <w:rPr>
          <w:sz w:val="24"/>
        </w:rPr>
        <w:t>followed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Welcome</w:t>
      </w:r>
      <w:r>
        <w:rPr>
          <w:spacing w:val="-4"/>
          <w:sz w:val="24"/>
        </w:rPr>
        <w:t> </w:t>
      </w:r>
      <w:r>
        <w:rPr>
          <w:sz w:val="24"/>
        </w:rPr>
        <w:t>Drinks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Dinner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75" w:lineRule="exact" w:before="1" w:after="0"/>
        <w:ind w:left="1287" w:right="0" w:hanging="361"/>
        <w:jc w:val="left"/>
        <w:rPr>
          <w:sz w:val="24"/>
        </w:rPr>
      </w:pPr>
      <w:r>
        <w:rPr>
          <w:b/>
          <w:sz w:val="24"/>
        </w:rPr>
        <w:t>26</w:t>
      </w:r>
      <w:r>
        <w:rPr>
          <w:b/>
          <w:position w:val="7"/>
          <w:sz w:val="16"/>
        </w:rPr>
        <w:t>th</w:t>
      </w:r>
      <w:r>
        <w:rPr>
          <w:b/>
          <w:spacing w:val="14"/>
          <w:position w:val="7"/>
          <w:sz w:val="16"/>
        </w:rPr>
        <w:t> </w:t>
      </w:r>
      <w:r>
        <w:rPr>
          <w:b/>
          <w:sz w:val="24"/>
        </w:rPr>
        <w:t>September</w:t>
      </w:r>
      <w:r>
        <w:rPr>
          <w:sz w:val="24"/>
        </w:rPr>
        <w:t>, till</w:t>
      </w:r>
      <w:r>
        <w:rPr>
          <w:spacing w:val="-3"/>
          <w:sz w:val="24"/>
        </w:rPr>
        <w:t> </w:t>
      </w:r>
      <w:r>
        <w:rPr>
          <w:sz w:val="24"/>
        </w:rPr>
        <w:t>11</w:t>
      </w:r>
      <w:r>
        <w:rPr>
          <w:spacing w:val="-2"/>
          <w:sz w:val="24"/>
        </w:rPr>
        <w:t> </w:t>
      </w:r>
      <w:r>
        <w:rPr>
          <w:sz w:val="24"/>
        </w:rPr>
        <w:t>AM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6</w:t>
      </w:r>
      <w:r>
        <w:rPr>
          <w:spacing w:val="-1"/>
          <w:sz w:val="24"/>
        </w:rPr>
        <w:t> </w:t>
      </w:r>
      <w:r>
        <w:rPr>
          <w:sz w:val="24"/>
        </w:rPr>
        <w:t>PM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B2B</w:t>
      </w:r>
      <w:r>
        <w:rPr>
          <w:spacing w:val="-2"/>
          <w:sz w:val="24"/>
        </w:rPr>
        <w:t> </w:t>
      </w:r>
      <w:r>
        <w:rPr>
          <w:sz w:val="24"/>
        </w:rPr>
        <w:t>Exhibition</w:t>
      </w:r>
      <w:r>
        <w:rPr>
          <w:spacing w:val="-1"/>
          <w:sz w:val="24"/>
        </w:rPr>
        <w:t> </w:t>
      </w:r>
      <w:r>
        <w:rPr>
          <w:sz w:val="24"/>
        </w:rPr>
        <w:t>opens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for Travel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partners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75" w:lineRule="exact" w:before="0" w:after="0"/>
        <w:ind w:left="1287" w:right="0" w:hanging="361"/>
        <w:jc w:val="left"/>
        <w:rPr>
          <w:sz w:val="24"/>
        </w:rPr>
      </w:pPr>
      <w:r>
        <w:rPr>
          <w:b/>
          <w:sz w:val="24"/>
        </w:rPr>
        <w:t>26</w:t>
      </w:r>
      <w:r>
        <w:rPr>
          <w:b/>
          <w:position w:val="7"/>
          <w:sz w:val="16"/>
        </w:rPr>
        <w:t>th</w:t>
      </w:r>
      <w:r>
        <w:rPr>
          <w:b/>
          <w:spacing w:val="15"/>
          <w:position w:val="7"/>
          <w:sz w:val="16"/>
        </w:rPr>
        <w:t> </w:t>
      </w:r>
      <w:r>
        <w:rPr>
          <w:b/>
          <w:sz w:val="24"/>
        </w:rPr>
        <w:t>September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7PM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onwards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sz w:val="24"/>
        </w:rPr>
        <w:t>Networking</w:t>
      </w:r>
      <w:r>
        <w:rPr>
          <w:spacing w:val="-4"/>
          <w:sz w:val="24"/>
        </w:rPr>
        <w:t> </w:t>
      </w:r>
      <w:r>
        <w:rPr>
          <w:sz w:val="24"/>
        </w:rPr>
        <w:t>Dinner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cultural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1" w:after="0"/>
        <w:ind w:left="1287" w:right="755" w:hanging="361"/>
        <w:jc w:val="left"/>
        <w:rPr>
          <w:sz w:val="24"/>
        </w:rPr>
      </w:pPr>
      <w:r>
        <w:rPr>
          <w:b/>
          <w:sz w:val="24"/>
        </w:rPr>
        <w:t>27</w:t>
      </w:r>
      <w:r>
        <w:rPr>
          <w:b/>
          <w:position w:val="7"/>
          <w:sz w:val="16"/>
        </w:rPr>
        <w:t>th</w:t>
      </w:r>
      <w:r>
        <w:rPr>
          <w:b/>
          <w:spacing w:val="15"/>
          <w:position w:val="7"/>
          <w:sz w:val="16"/>
        </w:rPr>
        <w:t> </w:t>
      </w:r>
      <w:r>
        <w:rPr>
          <w:b/>
          <w:sz w:val="24"/>
        </w:rPr>
        <w:t>September</w:t>
      </w:r>
      <w:r>
        <w:rPr>
          <w:b/>
          <w:spacing w:val="-4"/>
          <w:sz w:val="24"/>
        </w:rPr>
        <w:t> </w:t>
      </w:r>
      <w:r>
        <w:rPr>
          <w:sz w:val="24"/>
        </w:rPr>
        <w:t>11AM</w:t>
      </w:r>
      <w:r>
        <w:rPr>
          <w:spacing w:val="-3"/>
          <w:sz w:val="24"/>
        </w:rPr>
        <w:t> </w:t>
      </w:r>
      <w:r>
        <w:rPr>
          <w:sz w:val="24"/>
        </w:rPr>
        <w:t>onwards</w:t>
      </w:r>
      <w:r>
        <w:rPr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Booths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venue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opens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local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public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Guests and Host will form a</w:t>
      </w:r>
      <w:r>
        <w:rPr>
          <w:spacing w:val="-1"/>
          <w:sz w:val="24"/>
        </w:rPr>
        <w:t> </w:t>
      </w:r>
      <w:r>
        <w:rPr>
          <w:sz w:val="24"/>
        </w:rPr>
        <w:t>team, showcase the guests stay to the visiting crowd and will try to sell packages to the local public visiting the venue.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0" w:after="0"/>
        <w:ind w:left="1287" w:right="0" w:hanging="361"/>
        <w:jc w:val="left"/>
        <w:rPr>
          <w:sz w:val="24"/>
        </w:rPr>
      </w:pPr>
      <w:r>
        <w:rPr>
          <w:b/>
          <w:sz w:val="24"/>
        </w:rPr>
        <w:t>27</w:t>
      </w:r>
      <w:r>
        <w:rPr>
          <w:b/>
          <w:position w:val="7"/>
          <w:sz w:val="16"/>
        </w:rPr>
        <w:t>th</w:t>
      </w:r>
      <w:r>
        <w:rPr>
          <w:b/>
          <w:spacing w:val="16"/>
          <w:position w:val="7"/>
          <w:sz w:val="16"/>
        </w:rPr>
        <w:t> </w:t>
      </w:r>
      <w:r>
        <w:rPr>
          <w:b/>
          <w:sz w:val="24"/>
        </w:rPr>
        <w:t>September</w:t>
      </w:r>
      <w:r>
        <w:rPr>
          <w:b/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z w:val="24"/>
        </w:rPr>
        <w:t>PM</w:t>
      </w:r>
      <w:r>
        <w:rPr>
          <w:spacing w:val="-2"/>
          <w:sz w:val="24"/>
        </w:rPr>
        <w:t> </w:t>
      </w:r>
      <w:r>
        <w:rPr>
          <w:sz w:val="24"/>
        </w:rPr>
        <w:t>onwards</w:t>
      </w:r>
      <w:r>
        <w:rPr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Show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Time</w:t>
      </w:r>
      <w:r>
        <w:rPr>
          <w:spacing w:val="-2"/>
          <w:sz w:val="24"/>
        </w:rPr>
        <w:t>”</w:t>
      </w:r>
    </w:p>
    <w:p>
      <w:pPr>
        <w:pStyle w:val="BodyText"/>
        <w:spacing w:before="1"/>
        <w:ind w:left="1287"/>
      </w:pP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“Show</w:t>
      </w:r>
      <w:r>
        <w:rPr>
          <w:spacing w:val="-4"/>
        </w:rPr>
        <w:t> </w:t>
      </w:r>
      <w:r>
        <w:rPr/>
        <w:t>Time”,</w:t>
      </w:r>
      <w:r>
        <w:rPr>
          <w:spacing w:val="-2"/>
        </w:rPr>
        <w:t> </w:t>
      </w:r>
      <w:r>
        <w:rPr/>
        <w:t>there’ll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kid’s</w:t>
      </w:r>
      <w:r>
        <w:rPr>
          <w:spacing w:val="-3"/>
        </w:rPr>
        <w:t> </w:t>
      </w:r>
      <w:r>
        <w:rPr/>
        <w:t>performances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competition.</w:t>
      </w:r>
      <w:r>
        <w:rPr>
          <w:spacing w:val="-3"/>
        </w:rPr>
        <w:t> </w:t>
      </w:r>
      <w:r>
        <w:rPr/>
        <w:t>More information on this event is shared in the B2C segment.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0" w:after="0"/>
        <w:ind w:left="1287" w:right="435" w:hanging="361"/>
        <w:jc w:val="left"/>
        <w:rPr>
          <w:sz w:val="24"/>
        </w:rPr>
      </w:pPr>
      <w:r>
        <w:rPr>
          <w:b/>
          <w:sz w:val="24"/>
        </w:rPr>
        <w:t>28</w:t>
      </w:r>
      <w:r>
        <w:rPr>
          <w:b/>
          <w:position w:val="7"/>
          <w:sz w:val="16"/>
        </w:rPr>
        <w:t>th</w:t>
      </w:r>
      <w:r>
        <w:rPr>
          <w:b/>
          <w:spacing w:val="16"/>
          <w:position w:val="7"/>
          <w:sz w:val="16"/>
        </w:rPr>
        <w:t> </w:t>
      </w:r>
      <w:r>
        <w:rPr>
          <w:b/>
          <w:sz w:val="24"/>
        </w:rPr>
        <w:t>September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sz w:val="24"/>
        </w:rPr>
        <w:t>9</w:t>
      </w:r>
      <w:r>
        <w:rPr>
          <w:spacing w:val="-2"/>
          <w:sz w:val="24"/>
        </w:rPr>
        <w:t> </w:t>
      </w:r>
      <w:r>
        <w:rPr>
          <w:sz w:val="24"/>
        </w:rPr>
        <w:t>AM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PM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Jodhpur</w:t>
      </w:r>
      <w:r>
        <w:rPr>
          <w:spacing w:val="-1"/>
          <w:sz w:val="24"/>
        </w:rPr>
        <w:t> </w:t>
      </w:r>
      <w:r>
        <w:rPr>
          <w:sz w:val="24"/>
        </w:rPr>
        <w:t>Sightseeing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host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take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guest</w:t>
      </w:r>
      <w:r>
        <w:rPr>
          <w:spacing w:val="-3"/>
          <w:sz w:val="24"/>
        </w:rPr>
        <w:t> </w:t>
      </w:r>
      <w:r>
        <w:rPr>
          <w:sz w:val="24"/>
        </w:rPr>
        <w:t>around Jodhpur to give them an experience of Jodhpur Culture and History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0" w:after="0"/>
        <w:ind w:left="1287" w:right="1504" w:hanging="361"/>
        <w:jc w:val="left"/>
        <w:rPr>
          <w:sz w:val="24"/>
        </w:rPr>
      </w:pPr>
      <w:r>
        <w:rPr>
          <w:b/>
          <w:sz w:val="24"/>
        </w:rPr>
        <w:t>28</w:t>
      </w:r>
      <w:r>
        <w:rPr>
          <w:b/>
          <w:position w:val="7"/>
          <w:sz w:val="16"/>
        </w:rPr>
        <w:t>th</w:t>
      </w:r>
      <w:r>
        <w:rPr>
          <w:b/>
          <w:spacing w:val="15"/>
          <w:position w:val="7"/>
          <w:sz w:val="16"/>
        </w:rPr>
        <w:t> </w:t>
      </w:r>
      <w:r>
        <w:rPr>
          <w:b/>
          <w:sz w:val="24"/>
        </w:rPr>
        <w:t>September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> </w:t>
      </w:r>
      <w:r>
        <w:rPr>
          <w:sz w:val="24"/>
        </w:rPr>
        <w:t>6PM</w:t>
      </w:r>
      <w:r>
        <w:rPr>
          <w:spacing w:val="-3"/>
          <w:sz w:val="24"/>
        </w:rPr>
        <w:t> </w:t>
      </w:r>
      <w:r>
        <w:rPr>
          <w:sz w:val="24"/>
        </w:rPr>
        <w:t>-11</w:t>
      </w:r>
      <w:r>
        <w:rPr>
          <w:spacing w:val="-3"/>
          <w:sz w:val="24"/>
        </w:rPr>
        <w:t> </w:t>
      </w:r>
      <w:r>
        <w:rPr>
          <w:sz w:val="24"/>
        </w:rPr>
        <w:t>PM</w:t>
      </w:r>
      <w:r>
        <w:rPr>
          <w:spacing w:val="-5"/>
          <w:sz w:val="24"/>
        </w:rPr>
        <w:t> </w:t>
      </w:r>
      <w:r>
        <w:rPr>
          <w:sz w:val="24"/>
        </w:rPr>
        <w:t>onwards –</w:t>
      </w:r>
      <w:r>
        <w:rPr>
          <w:spacing w:val="-7"/>
          <w:sz w:val="24"/>
        </w:rPr>
        <w:t> </w:t>
      </w:r>
      <w:r>
        <w:rPr>
          <w:sz w:val="24"/>
        </w:rPr>
        <w:t>Fun</w:t>
      </w:r>
      <w:r>
        <w:rPr>
          <w:spacing w:val="-3"/>
          <w:sz w:val="24"/>
        </w:rPr>
        <w:t> </w:t>
      </w:r>
      <w:r>
        <w:rPr>
          <w:sz w:val="24"/>
        </w:rPr>
        <w:t>activities,</w:t>
      </w:r>
      <w:r>
        <w:rPr>
          <w:spacing w:val="-2"/>
          <w:sz w:val="24"/>
        </w:rPr>
        <w:t> </w:t>
      </w:r>
      <w:r>
        <w:rPr>
          <w:sz w:val="24"/>
        </w:rPr>
        <w:t>contests,</w:t>
      </w:r>
      <w:r>
        <w:rPr>
          <w:spacing w:val="-2"/>
          <w:sz w:val="24"/>
        </w:rPr>
        <w:t> </w:t>
      </w:r>
      <w:r>
        <w:rPr>
          <w:sz w:val="24"/>
        </w:rPr>
        <w:t>competition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 participating hosts &amp; guests along with Drinks &amp; Dinner.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0" w:after="0"/>
        <w:ind w:left="1287" w:right="0" w:hanging="361"/>
        <w:jc w:val="left"/>
        <w:rPr>
          <w:sz w:val="22"/>
        </w:rPr>
      </w:pPr>
      <w:r>
        <w:rPr>
          <w:b/>
          <w:sz w:val="24"/>
        </w:rPr>
        <w:t>29</w:t>
      </w:r>
      <w:r>
        <w:rPr>
          <w:b/>
          <w:position w:val="7"/>
          <w:sz w:val="16"/>
        </w:rPr>
        <w:t>th</w:t>
      </w:r>
      <w:r>
        <w:rPr>
          <w:b/>
          <w:spacing w:val="15"/>
          <w:position w:val="7"/>
          <w:sz w:val="16"/>
        </w:rPr>
        <w:t> </w:t>
      </w:r>
      <w:r>
        <w:rPr>
          <w:b/>
          <w:sz w:val="24"/>
        </w:rPr>
        <w:t>September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> </w:t>
      </w:r>
      <w:r>
        <w:rPr>
          <w:sz w:val="24"/>
        </w:rPr>
        <w:t>Post</w:t>
      </w:r>
      <w:r>
        <w:rPr>
          <w:spacing w:val="-3"/>
          <w:sz w:val="24"/>
        </w:rPr>
        <w:t> </w:t>
      </w:r>
      <w:r>
        <w:rPr>
          <w:sz w:val="24"/>
        </w:rPr>
        <w:t>breakfast,</w:t>
      </w:r>
      <w:r>
        <w:rPr>
          <w:spacing w:val="-1"/>
          <w:sz w:val="24"/>
        </w:rPr>
        <w:t> </w:t>
      </w:r>
      <w:r>
        <w:rPr>
          <w:sz w:val="24"/>
        </w:rPr>
        <w:t>check-out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Departure</w:t>
      </w:r>
    </w:p>
    <w:p>
      <w:pPr>
        <w:pStyle w:val="BodyText"/>
        <w:spacing w:before="79"/>
        <w:rPr>
          <w:sz w:val="20"/>
        </w:rPr>
      </w:pPr>
    </w:p>
    <w:tbl>
      <w:tblPr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1"/>
        <w:gridCol w:w="3272"/>
        <w:gridCol w:w="2243"/>
        <w:gridCol w:w="2703"/>
      </w:tblGrid>
      <w:tr>
        <w:trPr>
          <w:trHeight w:val="345" w:hRule="atLeast"/>
        </w:trPr>
        <w:tc>
          <w:tcPr>
            <w:tcW w:w="2561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left="96"/>
              <w:jc w:val="center"/>
              <w:rPr>
                <w:sz w:val="19"/>
              </w:rPr>
            </w:pPr>
            <w:r>
              <w:rPr>
                <w:color w:val="1E1816"/>
                <w:spacing w:val="-2"/>
                <w:sz w:val="19"/>
              </w:rPr>
              <w:t>President</w:t>
            </w:r>
          </w:p>
        </w:tc>
        <w:tc>
          <w:tcPr>
            <w:tcW w:w="3272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left="74" w:right="4"/>
              <w:jc w:val="center"/>
              <w:rPr>
                <w:sz w:val="19"/>
              </w:rPr>
            </w:pPr>
            <w:r>
              <w:rPr>
                <w:color w:val="1E1816"/>
                <w:spacing w:val="-4"/>
                <w:sz w:val="19"/>
              </w:rPr>
              <w:t>Vice-</w:t>
            </w:r>
            <w:r>
              <w:rPr>
                <w:color w:val="1E1816"/>
                <w:spacing w:val="-2"/>
                <w:sz w:val="19"/>
              </w:rPr>
              <w:t>President</w:t>
            </w:r>
          </w:p>
        </w:tc>
        <w:tc>
          <w:tcPr>
            <w:tcW w:w="2243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right="150"/>
              <w:jc w:val="center"/>
              <w:rPr>
                <w:sz w:val="19"/>
              </w:rPr>
            </w:pPr>
            <w:r>
              <w:rPr>
                <w:color w:val="1E1816"/>
                <w:spacing w:val="-2"/>
                <w:sz w:val="19"/>
              </w:rPr>
              <w:t>Secretary</w:t>
            </w:r>
          </w:p>
        </w:tc>
        <w:tc>
          <w:tcPr>
            <w:tcW w:w="2703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right="137"/>
              <w:jc w:val="center"/>
              <w:rPr>
                <w:sz w:val="19"/>
              </w:rPr>
            </w:pPr>
            <w:r>
              <w:rPr>
                <w:color w:val="1E1816"/>
                <w:spacing w:val="-2"/>
                <w:sz w:val="19"/>
              </w:rPr>
              <w:t>Treasurer</w:t>
            </w:r>
          </w:p>
        </w:tc>
      </w:tr>
      <w:tr>
        <w:trPr>
          <w:trHeight w:val="453" w:hRule="atLeast"/>
        </w:trPr>
        <w:tc>
          <w:tcPr>
            <w:tcW w:w="2561" w:type="dxa"/>
          </w:tcPr>
          <w:p>
            <w:pPr>
              <w:pStyle w:val="TableParagraph"/>
              <w:spacing w:before="73"/>
              <w:ind w:left="96"/>
              <w:jc w:val="center"/>
              <w:rPr>
                <w:sz w:val="22"/>
              </w:rPr>
            </w:pPr>
            <w:r>
              <w:rPr>
                <w:color w:val="1E1816"/>
                <w:sz w:val="22"/>
              </w:rPr>
              <w:t>VINNY</w:t>
            </w:r>
            <w:r>
              <w:rPr>
                <w:color w:val="1E1816"/>
                <w:spacing w:val="-7"/>
                <w:sz w:val="22"/>
              </w:rPr>
              <w:t> </w:t>
            </w:r>
            <w:r>
              <w:rPr>
                <w:color w:val="1E1816"/>
                <w:sz w:val="22"/>
              </w:rPr>
              <w:t>K</w:t>
            </w:r>
            <w:r>
              <w:rPr>
                <w:color w:val="1E1816"/>
                <w:spacing w:val="-8"/>
                <w:sz w:val="22"/>
              </w:rPr>
              <w:t> </w:t>
            </w:r>
            <w:r>
              <w:rPr>
                <w:color w:val="1E1816"/>
                <w:spacing w:val="-2"/>
                <w:sz w:val="22"/>
              </w:rPr>
              <w:t>WILLIAMS</w:t>
            </w:r>
          </w:p>
        </w:tc>
        <w:tc>
          <w:tcPr>
            <w:tcW w:w="3272" w:type="dxa"/>
          </w:tcPr>
          <w:p>
            <w:pPr>
              <w:pStyle w:val="TableParagraph"/>
              <w:spacing w:before="73"/>
              <w:ind w:left="74"/>
              <w:jc w:val="center"/>
              <w:rPr>
                <w:sz w:val="22"/>
              </w:rPr>
            </w:pPr>
            <w:r>
              <w:rPr>
                <w:color w:val="1E1816"/>
                <w:sz w:val="22"/>
              </w:rPr>
              <w:t>GAJ</w:t>
            </w:r>
            <w:r>
              <w:rPr>
                <w:color w:val="1E1816"/>
                <w:spacing w:val="-6"/>
                <w:sz w:val="22"/>
              </w:rPr>
              <w:t> </w:t>
            </w:r>
            <w:r>
              <w:rPr>
                <w:color w:val="1E1816"/>
                <w:sz w:val="22"/>
              </w:rPr>
              <w:t>RAJ</w:t>
            </w:r>
            <w:r>
              <w:rPr>
                <w:color w:val="1E1816"/>
                <w:spacing w:val="-7"/>
                <w:sz w:val="22"/>
              </w:rPr>
              <w:t> </w:t>
            </w:r>
            <w:r>
              <w:rPr>
                <w:color w:val="1E1816"/>
                <w:sz w:val="22"/>
              </w:rPr>
              <w:t>SINGH</w:t>
            </w:r>
            <w:r>
              <w:rPr>
                <w:color w:val="1E1816"/>
                <w:spacing w:val="42"/>
                <w:sz w:val="22"/>
              </w:rPr>
              <w:t> </w:t>
            </w:r>
            <w:r>
              <w:rPr>
                <w:color w:val="1E1816"/>
                <w:spacing w:val="-2"/>
                <w:sz w:val="22"/>
              </w:rPr>
              <w:t>SHEKHAWAT</w:t>
            </w:r>
          </w:p>
        </w:tc>
        <w:tc>
          <w:tcPr>
            <w:tcW w:w="2243" w:type="dxa"/>
          </w:tcPr>
          <w:p>
            <w:pPr>
              <w:pStyle w:val="TableParagraph"/>
              <w:spacing w:before="73"/>
              <w:ind w:left="1" w:right="150"/>
              <w:jc w:val="center"/>
              <w:rPr>
                <w:sz w:val="22"/>
              </w:rPr>
            </w:pPr>
            <w:r>
              <w:rPr>
                <w:color w:val="1E1816"/>
                <w:spacing w:val="-2"/>
                <w:sz w:val="22"/>
              </w:rPr>
              <w:t>RAJESH</w:t>
            </w:r>
            <w:r>
              <w:rPr>
                <w:color w:val="1E1816"/>
                <w:spacing w:val="-1"/>
                <w:sz w:val="22"/>
              </w:rPr>
              <w:t> </w:t>
            </w:r>
            <w:r>
              <w:rPr>
                <w:color w:val="1E1816"/>
                <w:spacing w:val="-2"/>
                <w:sz w:val="22"/>
              </w:rPr>
              <w:t>SINGHVI</w:t>
            </w:r>
          </w:p>
        </w:tc>
        <w:tc>
          <w:tcPr>
            <w:tcW w:w="2703" w:type="dxa"/>
          </w:tcPr>
          <w:p>
            <w:pPr>
              <w:pStyle w:val="TableParagraph"/>
              <w:spacing w:before="73"/>
              <w:ind w:left="2" w:right="137"/>
              <w:jc w:val="center"/>
              <w:rPr>
                <w:sz w:val="22"/>
              </w:rPr>
            </w:pPr>
            <w:r>
              <w:rPr>
                <w:color w:val="1E1816"/>
                <w:spacing w:val="-2"/>
                <w:sz w:val="22"/>
              </w:rPr>
              <w:t>NARENDRA</w:t>
            </w:r>
            <w:r>
              <w:rPr>
                <w:color w:val="1E1816"/>
                <w:spacing w:val="-3"/>
                <w:sz w:val="22"/>
              </w:rPr>
              <w:t> </w:t>
            </w:r>
            <w:r>
              <w:rPr>
                <w:color w:val="1E1816"/>
                <w:spacing w:val="-4"/>
                <w:sz w:val="22"/>
              </w:rPr>
              <w:t>SINGH</w:t>
            </w:r>
          </w:p>
        </w:tc>
      </w:tr>
      <w:tr>
        <w:trPr>
          <w:trHeight w:val="285" w:hRule="atLeast"/>
        </w:trPr>
        <w:tc>
          <w:tcPr>
            <w:tcW w:w="2561" w:type="dxa"/>
          </w:tcPr>
          <w:p>
            <w:pPr>
              <w:pStyle w:val="TableParagraph"/>
              <w:spacing w:line="184" w:lineRule="exact" w:before="81"/>
              <w:ind w:left="764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9660061777</w:t>
            </w:r>
          </w:p>
        </w:tc>
        <w:tc>
          <w:tcPr>
            <w:tcW w:w="3272" w:type="dxa"/>
          </w:tcPr>
          <w:p>
            <w:pPr>
              <w:pStyle w:val="TableParagraph"/>
              <w:spacing w:line="184" w:lineRule="exact" w:before="81"/>
              <w:ind w:left="1107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9829026858</w:t>
            </w:r>
          </w:p>
        </w:tc>
        <w:tc>
          <w:tcPr>
            <w:tcW w:w="2243" w:type="dxa"/>
          </w:tcPr>
          <w:p>
            <w:pPr>
              <w:pStyle w:val="TableParagraph"/>
              <w:spacing w:line="184" w:lineRule="exact" w:before="81"/>
              <w:ind w:left="479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9829027775</w:t>
            </w:r>
          </w:p>
        </w:tc>
        <w:tc>
          <w:tcPr>
            <w:tcW w:w="2703" w:type="dxa"/>
          </w:tcPr>
          <w:p>
            <w:pPr>
              <w:pStyle w:val="TableParagraph"/>
              <w:spacing w:line="184" w:lineRule="exact" w:before="81"/>
              <w:ind w:left="717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9829742233</w:t>
            </w:r>
          </w:p>
        </w:tc>
      </w:tr>
    </w:tbl>
    <w:p>
      <w:pPr>
        <w:pStyle w:val="TableParagraph"/>
        <w:spacing w:after="0" w:line="184" w:lineRule="exact"/>
        <w:rPr>
          <w:sz w:val="17"/>
        </w:rPr>
        <w:sectPr>
          <w:pgSz w:w="11910" w:h="16840"/>
          <w:pgMar w:header="488" w:footer="1061" w:top="4260" w:bottom="1260" w:left="425" w:right="425"/>
        </w:sectPr>
      </w:pPr>
    </w:p>
    <w:p>
      <w:pPr>
        <w:pStyle w:val="BodyText"/>
        <w:spacing w:before="270"/>
        <w:rPr>
          <w:sz w:val="28"/>
        </w:rPr>
      </w:pPr>
    </w:p>
    <w:p>
      <w:pPr>
        <w:pStyle w:val="Heading1"/>
        <w:rPr>
          <w:u w:val="none"/>
        </w:rPr>
      </w:pPr>
      <w:r>
        <w:rPr>
          <w:u w:val="single"/>
        </w:rPr>
        <w:t>Activities</w:t>
      </w:r>
      <w:r>
        <w:rPr>
          <w:spacing w:val="-7"/>
          <w:u w:val="single"/>
        </w:rPr>
        <w:t> </w:t>
      </w:r>
      <w:r>
        <w:rPr>
          <w:u w:val="single"/>
        </w:rPr>
        <w:t>for</w:t>
      </w:r>
      <w:r>
        <w:rPr>
          <w:spacing w:val="-5"/>
          <w:u w:val="single"/>
        </w:rPr>
        <w:t> </w:t>
      </w:r>
      <w:r>
        <w:rPr>
          <w:u w:val="single"/>
        </w:rPr>
        <w:t>the</w:t>
      </w:r>
      <w:r>
        <w:rPr>
          <w:spacing w:val="-4"/>
          <w:u w:val="single"/>
        </w:rPr>
        <w:t> </w:t>
      </w:r>
      <w:r>
        <w:rPr>
          <w:u w:val="single"/>
        </w:rPr>
        <w:t>Travel</w:t>
      </w:r>
      <w:r>
        <w:rPr>
          <w:spacing w:val="-5"/>
          <w:u w:val="single"/>
        </w:rPr>
        <w:t> </w:t>
      </w:r>
      <w:r>
        <w:rPr>
          <w:u w:val="single"/>
        </w:rPr>
        <w:t>Agents/Hoteliers/Exhibitors</w:t>
      </w:r>
      <w:r>
        <w:rPr>
          <w:spacing w:val="-4"/>
          <w:u w:val="single"/>
        </w:rPr>
        <w:t> </w:t>
      </w:r>
      <w:r>
        <w:rPr>
          <w:u w:val="single"/>
        </w:rPr>
        <w:t>on</w:t>
      </w:r>
      <w:r>
        <w:rPr>
          <w:spacing w:val="-4"/>
          <w:u w:val="single"/>
        </w:rPr>
        <w:t> </w:t>
      </w:r>
      <w:r>
        <w:rPr>
          <w:u w:val="single"/>
        </w:rPr>
        <w:t>Sept</w:t>
      </w:r>
      <w:r>
        <w:rPr>
          <w:spacing w:val="-5"/>
          <w:u w:val="single"/>
        </w:rPr>
        <w:t> </w:t>
      </w:r>
      <w:r>
        <w:rPr>
          <w:u w:val="single"/>
        </w:rPr>
        <w:t>28th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2025:</w:t>
      </w:r>
    </w:p>
    <w:p>
      <w:pPr>
        <w:pStyle w:val="BodyText"/>
        <w:spacing w:before="47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0" w:after="0"/>
        <w:ind w:left="1287" w:right="0" w:hanging="361"/>
        <w:jc w:val="left"/>
        <w:rPr>
          <w:sz w:val="24"/>
        </w:rPr>
      </w:pPr>
      <w:r>
        <w:rPr>
          <w:b/>
          <w:sz w:val="24"/>
        </w:rPr>
        <w:t>Property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visits</w:t>
      </w:r>
      <w:r>
        <w:rPr>
          <w:b/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participating</w:t>
      </w:r>
      <w:r>
        <w:rPr>
          <w:spacing w:val="-3"/>
          <w:sz w:val="24"/>
        </w:rPr>
        <w:t> </w:t>
      </w:r>
      <w:r>
        <w:rPr>
          <w:sz w:val="24"/>
        </w:rPr>
        <w:t>Jodhpur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Hotels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0" w:after="0"/>
        <w:ind w:left="1287" w:right="422" w:hanging="361"/>
        <w:jc w:val="both"/>
        <w:rPr>
          <w:sz w:val="24"/>
        </w:rPr>
      </w:pPr>
      <w:r>
        <w:rPr>
          <w:b/>
          <w:sz w:val="26"/>
        </w:rPr>
        <w:t>Jodhpur Sightseeing &amp; Cultural Immersion </w:t>
      </w:r>
      <w:r>
        <w:rPr>
          <w:b/>
          <w:sz w:val="28"/>
        </w:rPr>
        <w:t>- </w:t>
      </w:r>
      <w:r>
        <w:rPr>
          <w:sz w:val="24"/>
        </w:rPr>
        <w:t>Their local host will take the guest for Jodhpur sightseeing and help them experience the culture of Rajasthan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0" w:after="0"/>
        <w:ind w:left="1287" w:right="422" w:hanging="361"/>
        <w:jc w:val="both"/>
        <w:rPr>
          <w:sz w:val="24"/>
        </w:rPr>
      </w:pPr>
      <w:r>
        <w:rPr>
          <w:b/>
          <w:sz w:val="26"/>
        </w:rPr>
        <w:t>Quiz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Competition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(Theme: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Rajasthan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Travel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Fair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2025)</w:t>
      </w:r>
      <w:r>
        <w:rPr>
          <w:b/>
          <w:spacing w:val="-15"/>
          <w:sz w:val="26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basis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their</w:t>
      </w:r>
      <w:r>
        <w:rPr>
          <w:spacing w:val="-10"/>
          <w:sz w:val="24"/>
        </w:rPr>
        <w:t> </w:t>
      </w:r>
      <w:r>
        <w:rPr>
          <w:sz w:val="24"/>
        </w:rPr>
        <w:t>experience of the B2B segment, their sightseeing visit and knowledge gained from the entire 4-day event, there’ll be a quiz program for the participants with handsome rewards for the winners.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0" w:after="0"/>
        <w:ind w:left="1287" w:right="422" w:hanging="361"/>
        <w:jc w:val="both"/>
        <w:rPr>
          <w:sz w:val="24"/>
        </w:rPr>
      </w:pPr>
      <w:r>
        <w:rPr>
          <w:b/>
          <w:sz w:val="26"/>
        </w:rPr>
        <w:t>Souvenir Exchange – </w:t>
      </w:r>
      <w:r>
        <w:rPr>
          <w:sz w:val="24"/>
        </w:rPr>
        <w:t>All travel agent and hotelier participants visiting the event will bring a Souvenir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them,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collected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distributed</w:t>
      </w:r>
      <w:r>
        <w:rPr>
          <w:spacing w:val="-7"/>
          <w:sz w:val="24"/>
        </w:rPr>
        <w:t> </w:t>
      </w:r>
      <w:r>
        <w:rPr>
          <w:sz w:val="24"/>
        </w:rPr>
        <w:t>among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participants</w:t>
      </w:r>
      <w:r>
        <w:rPr>
          <w:spacing w:val="-6"/>
          <w:sz w:val="24"/>
        </w:rPr>
        <w:t> </w:t>
      </w:r>
      <w:r>
        <w:rPr>
          <w:sz w:val="24"/>
        </w:rPr>
        <w:t>on a lucky draw basis.</w:t>
      </w:r>
    </w:p>
    <w:p>
      <w:pPr>
        <w:pStyle w:val="Heading1"/>
        <w:spacing w:before="269"/>
        <w:ind w:left="144" w:right="2"/>
        <w:jc w:val="center"/>
        <w:rPr>
          <w:u w:val="none"/>
        </w:rPr>
      </w:pPr>
      <w:r>
        <w:rPr>
          <w:u w:val="single"/>
        </w:rPr>
        <w:t>Segment</w:t>
      </w:r>
      <w:r>
        <w:rPr>
          <w:spacing w:val="-2"/>
          <w:u w:val="single"/>
        </w:rPr>
        <w:t> </w:t>
      </w:r>
      <w:r>
        <w:rPr>
          <w:u w:val="single"/>
        </w:rPr>
        <w:t>2</w:t>
      </w:r>
      <w:r>
        <w:rPr>
          <w:spacing w:val="-1"/>
          <w:u w:val="single"/>
        </w:rPr>
        <w:t> </w:t>
      </w:r>
      <w:r>
        <w:rPr>
          <w:u w:val="single"/>
        </w:rPr>
        <w:t>-</w:t>
      </w:r>
      <w:r>
        <w:rPr>
          <w:spacing w:val="-2"/>
          <w:u w:val="single"/>
        </w:rPr>
        <w:t> </w:t>
      </w:r>
      <w:r>
        <w:rPr>
          <w:u w:val="single"/>
        </w:rPr>
        <w:t>B2C</w:t>
      </w:r>
      <w:r>
        <w:rPr>
          <w:spacing w:val="-2"/>
          <w:u w:val="single"/>
        </w:rPr>
        <w:t> Segment</w:t>
      </w:r>
    </w:p>
    <w:p>
      <w:pPr>
        <w:pStyle w:val="BodyText"/>
        <w:spacing w:line="272" w:lineRule="exact" w:before="1"/>
        <w:ind w:left="144" w:right="7587"/>
        <w:jc w:val="center"/>
      </w:pPr>
      <w:r>
        <w:rPr/>
        <w:t>This</w:t>
      </w:r>
      <w:r>
        <w:rPr>
          <w:spacing w:val="-3"/>
        </w:rPr>
        <w:t> </w:t>
      </w:r>
      <w:r>
        <w:rPr/>
        <w:t>segment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ensure: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72" w:lineRule="exact" w:before="0" w:after="0"/>
        <w:ind w:left="1287" w:right="0" w:hanging="361"/>
        <w:jc w:val="left"/>
        <w:rPr>
          <w:sz w:val="24"/>
        </w:rPr>
      </w:pPr>
      <w:r>
        <w:rPr>
          <w:sz w:val="24"/>
        </w:rPr>
        <w:t>Spreading</w:t>
      </w:r>
      <w:r>
        <w:rPr>
          <w:spacing w:val="-5"/>
          <w:sz w:val="24"/>
        </w:rPr>
        <w:t> </w:t>
      </w:r>
      <w:r>
        <w:rPr>
          <w:sz w:val="24"/>
        </w:rPr>
        <w:t>awareness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benefits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booking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Travel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Agents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72" w:lineRule="exact" w:before="0" w:after="0"/>
        <w:ind w:left="1287" w:right="0" w:hanging="361"/>
        <w:jc w:val="left"/>
        <w:rPr>
          <w:sz w:val="24"/>
        </w:rPr>
      </w:pPr>
      <w:r>
        <w:rPr>
          <w:sz w:val="24"/>
        </w:rPr>
        <w:t>Making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for local</w:t>
      </w:r>
      <w:r>
        <w:rPr>
          <w:spacing w:val="-2"/>
          <w:sz w:val="24"/>
        </w:rPr>
        <w:t> </w:t>
      </w:r>
      <w:r>
        <w:rPr>
          <w:sz w:val="24"/>
        </w:rPr>
        <w:t>crowd/public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destination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next</w:t>
      </w:r>
      <w:r>
        <w:rPr>
          <w:spacing w:val="-2"/>
          <w:sz w:val="24"/>
        </w:rPr>
        <w:t> holidays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1" w:after="0"/>
        <w:ind w:left="1287" w:right="0" w:hanging="361"/>
        <w:jc w:val="left"/>
        <w:rPr>
          <w:sz w:val="24"/>
        </w:rPr>
      </w:pPr>
      <w:r>
        <w:rPr>
          <w:sz w:val="24"/>
        </w:rPr>
        <w:t>Imparting</w:t>
      </w:r>
      <w:r>
        <w:rPr>
          <w:spacing w:val="-5"/>
          <w:sz w:val="24"/>
        </w:rPr>
        <w:t> </w:t>
      </w:r>
      <w:r>
        <w:rPr>
          <w:sz w:val="24"/>
        </w:rPr>
        <w:t>knowledge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travel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kids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2"/>
          <w:sz w:val="24"/>
        </w:rPr>
        <w:t> public</w:t>
      </w:r>
    </w:p>
    <w:p>
      <w:pPr>
        <w:pStyle w:val="Heading1"/>
        <w:spacing w:before="272"/>
        <w:jc w:val="both"/>
        <w:rPr>
          <w:u w:val="none"/>
        </w:rPr>
      </w:pP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Plan:</w:t>
      </w:r>
    </w:p>
    <w:p>
      <w:pPr>
        <w:pStyle w:val="ListParagraph"/>
        <w:numPr>
          <w:ilvl w:val="2"/>
          <w:numId w:val="1"/>
        </w:numPr>
        <w:tabs>
          <w:tab w:pos="1286" w:val="left" w:leader="none"/>
        </w:tabs>
        <w:spacing w:line="272" w:lineRule="exact" w:before="1" w:after="0"/>
        <w:ind w:left="1286" w:right="0" w:hanging="360"/>
        <w:jc w:val="both"/>
        <w:rPr>
          <w:sz w:val="24"/>
        </w:rPr>
      </w:pPr>
      <w:r>
        <w:rPr>
          <w:sz w:val="24"/>
        </w:rPr>
        <w:t>Various</w:t>
      </w:r>
      <w:r>
        <w:rPr>
          <w:spacing w:val="-12"/>
          <w:sz w:val="24"/>
        </w:rPr>
        <w:t> </w:t>
      </w:r>
      <w:r>
        <w:rPr>
          <w:sz w:val="24"/>
        </w:rPr>
        <w:t>Contests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kids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Inter-school</w:t>
      </w:r>
      <w:r>
        <w:rPr>
          <w:spacing w:val="-9"/>
          <w:sz w:val="24"/>
        </w:rPr>
        <w:t> </w:t>
      </w:r>
      <w:r>
        <w:rPr>
          <w:sz w:val="24"/>
        </w:rPr>
        <w:t>Competitions</w:t>
      </w:r>
      <w:r>
        <w:rPr>
          <w:spacing w:val="-8"/>
          <w:sz w:val="24"/>
        </w:rPr>
        <w:t> </w:t>
      </w:r>
      <w:r>
        <w:rPr>
          <w:sz w:val="24"/>
        </w:rPr>
        <w:t>will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announced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July</w:t>
      </w:r>
      <w:r>
        <w:rPr>
          <w:spacing w:val="-8"/>
          <w:sz w:val="24"/>
        </w:rPr>
        <w:t> </w:t>
      </w:r>
      <w:r>
        <w:rPr>
          <w:sz w:val="24"/>
        </w:rPr>
        <w:t>Second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week.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0" w:after="0"/>
        <w:ind w:left="1287" w:right="431" w:hanging="361"/>
        <w:jc w:val="both"/>
        <w:rPr>
          <w:sz w:val="24"/>
        </w:rPr>
      </w:pPr>
      <w:r>
        <w:rPr>
          <w:sz w:val="24"/>
        </w:rPr>
        <w:t>Marketing of these Contests and Competition will be done during July and August to ensure maximum participation.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1" w:after="0"/>
        <w:ind w:left="1287" w:right="420" w:hanging="361"/>
        <w:jc w:val="both"/>
        <w:rPr>
          <w:sz w:val="24"/>
        </w:rPr>
      </w:pPr>
      <w:r>
        <w:rPr>
          <w:sz w:val="24"/>
        </w:rPr>
        <w:t>All the prelims and initial rounds of these contests will be done during the first three weekends of September. Final rounds will</w:t>
      </w:r>
      <w:r>
        <w:rPr>
          <w:spacing w:val="-1"/>
          <w:sz w:val="24"/>
        </w:rPr>
        <w:t> </w:t>
      </w:r>
      <w:r>
        <w:rPr>
          <w:sz w:val="24"/>
        </w:rPr>
        <w:t>be kept on The</w:t>
      </w:r>
      <w:r>
        <w:rPr>
          <w:spacing w:val="-1"/>
          <w:sz w:val="24"/>
        </w:rPr>
        <w:t> </w:t>
      </w:r>
      <w:r>
        <w:rPr>
          <w:sz w:val="24"/>
        </w:rPr>
        <w:t>World Tourism Day, 27</w:t>
      </w:r>
      <w:r>
        <w:rPr>
          <w:position w:val="7"/>
          <w:sz w:val="16"/>
        </w:rPr>
        <w:t>th</w:t>
      </w:r>
      <w:r>
        <w:rPr>
          <w:spacing w:val="16"/>
          <w:position w:val="7"/>
          <w:sz w:val="16"/>
        </w:rPr>
        <w:t> </w:t>
      </w:r>
      <w:r>
        <w:rPr>
          <w:sz w:val="24"/>
        </w:rPr>
        <w:t>September. These</w:t>
      </w:r>
      <w:r>
        <w:rPr>
          <w:spacing w:val="-1"/>
          <w:sz w:val="24"/>
        </w:rPr>
        <w:t> </w:t>
      </w:r>
      <w:r>
        <w:rPr>
          <w:sz w:val="24"/>
        </w:rPr>
        <w:t>final rounds will ensure the gathering and presence of local crowd for the event.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0" w:after="0"/>
        <w:ind w:left="1287" w:right="423" w:hanging="361"/>
        <w:jc w:val="both"/>
        <w:rPr>
          <w:sz w:val="24"/>
        </w:rPr>
      </w:pPr>
      <w:r>
        <w:rPr>
          <w:b/>
          <w:sz w:val="24"/>
        </w:rPr>
        <w:t>“Show Time” </w:t>
      </w:r>
      <w:r>
        <w:rPr>
          <w:sz w:val="24"/>
        </w:rPr>
        <w:t>- On the day of the event, September 27</w:t>
      </w:r>
      <w:r>
        <w:rPr>
          <w:position w:val="7"/>
          <w:sz w:val="16"/>
        </w:rPr>
        <w:t>th </w:t>
      </w:r>
      <w:r>
        <w:rPr>
          <w:sz w:val="24"/>
        </w:rPr>
        <w:t>- 5 PM onwards, we’ll have final rounds and</w:t>
      </w:r>
      <w:r>
        <w:rPr>
          <w:spacing w:val="-10"/>
          <w:sz w:val="24"/>
        </w:rPr>
        <w:t> </w:t>
      </w:r>
      <w:r>
        <w:rPr>
          <w:sz w:val="24"/>
        </w:rPr>
        <w:t>announcement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winners</w:t>
      </w:r>
      <w:r>
        <w:rPr>
          <w:spacing w:val="-12"/>
          <w:sz w:val="24"/>
        </w:rPr>
        <w:t> </w:t>
      </w:r>
      <w:r>
        <w:rPr>
          <w:sz w:val="24"/>
        </w:rPr>
        <w:t>along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some</w:t>
      </w:r>
      <w:r>
        <w:rPr>
          <w:spacing w:val="-12"/>
          <w:sz w:val="24"/>
        </w:rPr>
        <w:t> </w:t>
      </w:r>
      <w:r>
        <w:rPr>
          <w:sz w:val="24"/>
        </w:rPr>
        <w:t>performances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kids.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final</w:t>
      </w:r>
      <w:r>
        <w:rPr>
          <w:spacing w:val="-13"/>
          <w:sz w:val="24"/>
        </w:rPr>
        <w:t> </w:t>
      </w:r>
      <w:r>
        <w:rPr>
          <w:sz w:val="24"/>
        </w:rPr>
        <w:t>rounds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few other</w:t>
      </w:r>
      <w:r>
        <w:rPr>
          <w:spacing w:val="-1"/>
          <w:sz w:val="24"/>
        </w:rPr>
        <w:t> </w:t>
      </w:r>
      <w:r>
        <w:rPr>
          <w:sz w:val="24"/>
        </w:rPr>
        <w:t>activities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scheduled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timings</w:t>
      </w:r>
      <w:r>
        <w:rPr>
          <w:spacing w:val="-1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day</w:t>
      </w:r>
      <w:r>
        <w:rPr>
          <w:spacing w:val="-2"/>
          <w:sz w:val="24"/>
        </w:rPr>
        <w:t> </w:t>
      </w:r>
      <w:r>
        <w:rPr>
          <w:sz w:val="24"/>
        </w:rPr>
        <w:t>so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visiting</w:t>
      </w:r>
      <w:r>
        <w:rPr>
          <w:spacing w:val="-2"/>
          <w:sz w:val="24"/>
        </w:rPr>
        <w:t> </w:t>
      </w:r>
      <w:r>
        <w:rPr>
          <w:sz w:val="24"/>
        </w:rPr>
        <w:t>crowd</w:t>
      </w:r>
      <w:r>
        <w:rPr>
          <w:spacing w:val="-2"/>
          <w:sz w:val="24"/>
        </w:rPr>
        <w:t> </w:t>
      </w:r>
      <w:r>
        <w:rPr>
          <w:sz w:val="24"/>
        </w:rPr>
        <w:t>is divided and they have time in between to visit the Travel Booths.</w:t>
      </w:r>
    </w:p>
    <w:p>
      <w:pPr>
        <w:pStyle w:val="BodyText"/>
        <w:spacing w:before="9" w:after="1"/>
        <w:rPr>
          <w:sz w:val="19"/>
        </w:rPr>
      </w:pPr>
    </w:p>
    <w:tbl>
      <w:tblPr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1"/>
        <w:gridCol w:w="3272"/>
        <w:gridCol w:w="2243"/>
        <w:gridCol w:w="2703"/>
      </w:tblGrid>
      <w:tr>
        <w:trPr>
          <w:trHeight w:val="345" w:hRule="atLeast"/>
        </w:trPr>
        <w:tc>
          <w:tcPr>
            <w:tcW w:w="2561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left="96"/>
              <w:jc w:val="center"/>
              <w:rPr>
                <w:sz w:val="19"/>
              </w:rPr>
            </w:pPr>
            <w:r>
              <w:rPr>
                <w:color w:val="1E1816"/>
                <w:spacing w:val="-2"/>
                <w:sz w:val="19"/>
              </w:rPr>
              <w:t>President</w:t>
            </w:r>
          </w:p>
        </w:tc>
        <w:tc>
          <w:tcPr>
            <w:tcW w:w="3272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left="74" w:right="4"/>
              <w:jc w:val="center"/>
              <w:rPr>
                <w:sz w:val="19"/>
              </w:rPr>
            </w:pPr>
            <w:r>
              <w:rPr>
                <w:color w:val="1E1816"/>
                <w:spacing w:val="-4"/>
                <w:sz w:val="19"/>
              </w:rPr>
              <w:t>Vice-</w:t>
            </w:r>
            <w:r>
              <w:rPr>
                <w:color w:val="1E1816"/>
                <w:spacing w:val="-2"/>
                <w:sz w:val="19"/>
              </w:rPr>
              <w:t>President</w:t>
            </w:r>
          </w:p>
        </w:tc>
        <w:tc>
          <w:tcPr>
            <w:tcW w:w="2243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right="150"/>
              <w:jc w:val="center"/>
              <w:rPr>
                <w:sz w:val="19"/>
              </w:rPr>
            </w:pPr>
            <w:r>
              <w:rPr>
                <w:color w:val="1E1816"/>
                <w:spacing w:val="-2"/>
                <w:sz w:val="19"/>
              </w:rPr>
              <w:t>Secretary</w:t>
            </w:r>
          </w:p>
        </w:tc>
        <w:tc>
          <w:tcPr>
            <w:tcW w:w="2703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right="137"/>
              <w:jc w:val="center"/>
              <w:rPr>
                <w:sz w:val="19"/>
              </w:rPr>
            </w:pPr>
            <w:r>
              <w:rPr>
                <w:color w:val="1E1816"/>
                <w:spacing w:val="-2"/>
                <w:sz w:val="19"/>
              </w:rPr>
              <w:t>Treasurer</w:t>
            </w:r>
          </w:p>
        </w:tc>
      </w:tr>
      <w:tr>
        <w:trPr>
          <w:trHeight w:val="453" w:hRule="atLeast"/>
        </w:trPr>
        <w:tc>
          <w:tcPr>
            <w:tcW w:w="2561" w:type="dxa"/>
          </w:tcPr>
          <w:p>
            <w:pPr>
              <w:pStyle w:val="TableParagraph"/>
              <w:spacing w:before="73"/>
              <w:ind w:left="96"/>
              <w:jc w:val="center"/>
              <w:rPr>
                <w:sz w:val="22"/>
              </w:rPr>
            </w:pPr>
            <w:r>
              <w:rPr>
                <w:color w:val="1E1816"/>
                <w:sz w:val="22"/>
              </w:rPr>
              <w:t>VINNY</w:t>
            </w:r>
            <w:r>
              <w:rPr>
                <w:color w:val="1E1816"/>
                <w:spacing w:val="-7"/>
                <w:sz w:val="22"/>
              </w:rPr>
              <w:t> </w:t>
            </w:r>
            <w:r>
              <w:rPr>
                <w:color w:val="1E1816"/>
                <w:sz w:val="22"/>
              </w:rPr>
              <w:t>K</w:t>
            </w:r>
            <w:r>
              <w:rPr>
                <w:color w:val="1E1816"/>
                <w:spacing w:val="-8"/>
                <w:sz w:val="22"/>
              </w:rPr>
              <w:t> </w:t>
            </w:r>
            <w:r>
              <w:rPr>
                <w:color w:val="1E1816"/>
                <w:spacing w:val="-2"/>
                <w:sz w:val="22"/>
              </w:rPr>
              <w:t>WILLIAMS</w:t>
            </w:r>
          </w:p>
        </w:tc>
        <w:tc>
          <w:tcPr>
            <w:tcW w:w="3272" w:type="dxa"/>
          </w:tcPr>
          <w:p>
            <w:pPr>
              <w:pStyle w:val="TableParagraph"/>
              <w:spacing w:before="73"/>
              <w:ind w:left="74"/>
              <w:jc w:val="center"/>
              <w:rPr>
                <w:sz w:val="22"/>
              </w:rPr>
            </w:pPr>
            <w:r>
              <w:rPr>
                <w:color w:val="1E1816"/>
                <w:sz w:val="22"/>
              </w:rPr>
              <w:t>GAJ</w:t>
            </w:r>
            <w:r>
              <w:rPr>
                <w:color w:val="1E1816"/>
                <w:spacing w:val="-6"/>
                <w:sz w:val="22"/>
              </w:rPr>
              <w:t> </w:t>
            </w:r>
            <w:r>
              <w:rPr>
                <w:color w:val="1E1816"/>
                <w:sz w:val="22"/>
              </w:rPr>
              <w:t>RAJ</w:t>
            </w:r>
            <w:r>
              <w:rPr>
                <w:color w:val="1E1816"/>
                <w:spacing w:val="-7"/>
                <w:sz w:val="22"/>
              </w:rPr>
              <w:t> </w:t>
            </w:r>
            <w:r>
              <w:rPr>
                <w:color w:val="1E1816"/>
                <w:sz w:val="22"/>
              </w:rPr>
              <w:t>SINGH</w:t>
            </w:r>
            <w:r>
              <w:rPr>
                <w:color w:val="1E1816"/>
                <w:spacing w:val="42"/>
                <w:sz w:val="22"/>
              </w:rPr>
              <w:t> </w:t>
            </w:r>
            <w:r>
              <w:rPr>
                <w:color w:val="1E1816"/>
                <w:spacing w:val="-2"/>
                <w:sz w:val="22"/>
              </w:rPr>
              <w:t>SHEKHAWAT</w:t>
            </w:r>
          </w:p>
        </w:tc>
        <w:tc>
          <w:tcPr>
            <w:tcW w:w="2243" w:type="dxa"/>
          </w:tcPr>
          <w:p>
            <w:pPr>
              <w:pStyle w:val="TableParagraph"/>
              <w:spacing w:before="73"/>
              <w:ind w:left="1" w:right="150"/>
              <w:jc w:val="center"/>
              <w:rPr>
                <w:sz w:val="22"/>
              </w:rPr>
            </w:pPr>
            <w:r>
              <w:rPr>
                <w:color w:val="1E1816"/>
                <w:spacing w:val="-2"/>
                <w:sz w:val="22"/>
              </w:rPr>
              <w:t>RAJESH</w:t>
            </w:r>
            <w:r>
              <w:rPr>
                <w:color w:val="1E1816"/>
                <w:spacing w:val="-1"/>
                <w:sz w:val="22"/>
              </w:rPr>
              <w:t> </w:t>
            </w:r>
            <w:r>
              <w:rPr>
                <w:color w:val="1E1816"/>
                <w:spacing w:val="-2"/>
                <w:sz w:val="22"/>
              </w:rPr>
              <w:t>SINGHVI</w:t>
            </w:r>
          </w:p>
        </w:tc>
        <w:tc>
          <w:tcPr>
            <w:tcW w:w="2703" w:type="dxa"/>
          </w:tcPr>
          <w:p>
            <w:pPr>
              <w:pStyle w:val="TableParagraph"/>
              <w:spacing w:before="73"/>
              <w:ind w:left="2" w:right="137"/>
              <w:jc w:val="center"/>
              <w:rPr>
                <w:sz w:val="22"/>
              </w:rPr>
            </w:pPr>
            <w:r>
              <w:rPr>
                <w:color w:val="1E1816"/>
                <w:spacing w:val="-2"/>
                <w:sz w:val="22"/>
              </w:rPr>
              <w:t>NARENDRA</w:t>
            </w:r>
            <w:r>
              <w:rPr>
                <w:color w:val="1E1816"/>
                <w:spacing w:val="-3"/>
                <w:sz w:val="22"/>
              </w:rPr>
              <w:t> </w:t>
            </w:r>
            <w:r>
              <w:rPr>
                <w:color w:val="1E1816"/>
                <w:spacing w:val="-4"/>
                <w:sz w:val="22"/>
              </w:rPr>
              <w:t>SINGH</w:t>
            </w:r>
          </w:p>
        </w:tc>
      </w:tr>
      <w:tr>
        <w:trPr>
          <w:trHeight w:val="285" w:hRule="atLeast"/>
        </w:trPr>
        <w:tc>
          <w:tcPr>
            <w:tcW w:w="2561" w:type="dxa"/>
          </w:tcPr>
          <w:p>
            <w:pPr>
              <w:pStyle w:val="TableParagraph"/>
              <w:spacing w:line="184" w:lineRule="exact" w:before="81"/>
              <w:ind w:left="764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9660061777</w:t>
            </w:r>
          </w:p>
        </w:tc>
        <w:tc>
          <w:tcPr>
            <w:tcW w:w="3272" w:type="dxa"/>
          </w:tcPr>
          <w:p>
            <w:pPr>
              <w:pStyle w:val="TableParagraph"/>
              <w:spacing w:line="184" w:lineRule="exact" w:before="81"/>
              <w:ind w:left="1107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9829026858</w:t>
            </w:r>
          </w:p>
        </w:tc>
        <w:tc>
          <w:tcPr>
            <w:tcW w:w="2243" w:type="dxa"/>
          </w:tcPr>
          <w:p>
            <w:pPr>
              <w:pStyle w:val="TableParagraph"/>
              <w:spacing w:line="184" w:lineRule="exact" w:before="81"/>
              <w:ind w:left="479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9829027775</w:t>
            </w:r>
          </w:p>
        </w:tc>
        <w:tc>
          <w:tcPr>
            <w:tcW w:w="2703" w:type="dxa"/>
          </w:tcPr>
          <w:p>
            <w:pPr>
              <w:pStyle w:val="TableParagraph"/>
              <w:spacing w:line="184" w:lineRule="exact" w:before="81"/>
              <w:ind w:left="717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9829742233</w:t>
            </w:r>
          </w:p>
        </w:tc>
      </w:tr>
    </w:tbl>
    <w:p>
      <w:pPr>
        <w:pStyle w:val="TableParagraph"/>
        <w:spacing w:after="0" w:line="184" w:lineRule="exact"/>
        <w:rPr>
          <w:sz w:val="17"/>
        </w:rPr>
        <w:sectPr>
          <w:pgSz w:w="11910" w:h="16840"/>
          <w:pgMar w:header="488" w:footer="1061" w:top="4260" w:bottom="1260" w:left="425" w:right="425"/>
        </w:sectPr>
      </w:pP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268" w:after="0"/>
        <w:ind w:left="1287" w:right="426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28"/>
          <w:sz w:val="24"/>
        </w:rPr>
        <w:t> </w:t>
      </w:r>
      <w:r>
        <w:rPr>
          <w:sz w:val="24"/>
        </w:rPr>
        <w:t>between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final</w:t>
      </w:r>
      <w:r>
        <w:rPr>
          <w:spacing w:val="28"/>
          <w:sz w:val="24"/>
        </w:rPr>
        <w:t> </w:t>
      </w:r>
      <w:r>
        <w:rPr>
          <w:sz w:val="24"/>
        </w:rPr>
        <w:t>rounds,</w:t>
      </w:r>
      <w:r>
        <w:rPr>
          <w:spacing w:val="27"/>
          <w:sz w:val="24"/>
        </w:rPr>
        <w:t> </w:t>
      </w:r>
      <w:r>
        <w:rPr>
          <w:sz w:val="24"/>
        </w:rPr>
        <w:t>we’ll</w:t>
      </w:r>
      <w:r>
        <w:rPr>
          <w:spacing w:val="28"/>
          <w:sz w:val="24"/>
        </w:rPr>
        <w:t> </w:t>
      </w:r>
      <w:r>
        <w:rPr>
          <w:sz w:val="24"/>
        </w:rPr>
        <w:t>have</w:t>
      </w:r>
      <w:r>
        <w:rPr>
          <w:spacing w:val="26"/>
          <w:sz w:val="24"/>
        </w:rPr>
        <w:t> </w:t>
      </w:r>
      <w:r>
        <w:rPr>
          <w:sz w:val="24"/>
        </w:rPr>
        <w:t>several</w:t>
      </w:r>
      <w:r>
        <w:rPr>
          <w:spacing w:val="28"/>
          <w:sz w:val="24"/>
        </w:rPr>
        <w:t> </w:t>
      </w:r>
      <w:r>
        <w:rPr>
          <w:sz w:val="24"/>
        </w:rPr>
        <w:t>activities</w:t>
      </w:r>
      <w:r>
        <w:rPr>
          <w:spacing w:val="28"/>
          <w:sz w:val="24"/>
        </w:rPr>
        <w:t> </w:t>
      </w:r>
      <w:r>
        <w:rPr>
          <w:sz w:val="24"/>
        </w:rPr>
        <w:t>explaining</w:t>
      </w:r>
      <w:r>
        <w:rPr>
          <w:spacing w:val="27"/>
          <w:sz w:val="24"/>
        </w:rPr>
        <w:t> </w:t>
      </w:r>
      <w:r>
        <w:rPr>
          <w:sz w:val="24"/>
        </w:rPr>
        <w:t>people</w:t>
      </w:r>
      <w:r>
        <w:rPr>
          <w:spacing w:val="28"/>
          <w:sz w:val="24"/>
        </w:rPr>
        <w:t> </w:t>
      </w:r>
      <w:r>
        <w:rPr>
          <w:sz w:val="24"/>
        </w:rPr>
        <w:t>on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benefits</w:t>
      </w:r>
      <w:r>
        <w:rPr>
          <w:spacing w:val="29"/>
          <w:sz w:val="24"/>
        </w:rPr>
        <w:t> </w:t>
      </w:r>
      <w:r>
        <w:rPr>
          <w:sz w:val="24"/>
        </w:rPr>
        <w:t>of travelling,</w:t>
      </w:r>
      <w:r>
        <w:rPr>
          <w:spacing w:val="-6"/>
          <w:sz w:val="24"/>
        </w:rPr>
        <w:t> </w:t>
      </w:r>
      <w:r>
        <w:rPr>
          <w:sz w:val="24"/>
        </w:rPr>
        <w:t>benefits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booking</w:t>
      </w:r>
      <w:r>
        <w:rPr>
          <w:spacing w:val="-7"/>
          <w:sz w:val="24"/>
        </w:rPr>
        <w:t> </w:t>
      </w:r>
      <w:r>
        <w:rPr>
          <w:sz w:val="24"/>
        </w:rPr>
        <w:t>through</w:t>
      </w:r>
      <w:r>
        <w:rPr>
          <w:spacing w:val="-7"/>
          <w:sz w:val="24"/>
        </w:rPr>
        <w:t> </w:t>
      </w:r>
      <w:r>
        <w:rPr>
          <w:sz w:val="24"/>
        </w:rPr>
        <w:t>travel</w:t>
      </w:r>
      <w:r>
        <w:rPr>
          <w:spacing w:val="-7"/>
          <w:sz w:val="24"/>
        </w:rPr>
        <w:t> </w:t>
      </w:r>
      <w:r>
        <w:rPr>
          <w:sz w:val="24"/>
        </w:rPr>
        <w:t>agents,</w:t>
      </w:r>
      <w:r>
        <w:rPr>
          <w:spacing w:val="-6"/>
          <w:sz w:val="24"/>
        </w:rPr>
        <w:t> </w:t>
      </w:r>
      <w:r>
        <w:rPr>
          <w:sz w:val="24"/>
        </w:rPr>
        <w:t>various</w:t>
      </w:r>
      <w:r>
        <w:rPr>
          <w:spacing w:val="-6"/>
          <w:sz w:val="24"/>
        </w:rPr>
        <w:t> </w:t>
      </w:r>
      <w:r>
        <w:rPr>
          <w:sz w:val="24"/>
        </w:rPr>
        <w:t>tourist</w:t>
      </w:r>
      <w:r>
        <w:rPr>
          <w:spacing w:val="-8"/>
          <w:sz w:val="24"/>
        </w:rPr>
        <w:t> </w:t>
      </w:r>
      <w:r>
        <w:rPr>
          <w:sz w:val="24"/>
        </w:rPr>
        <w:t>destination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their</w:t>
      </w:r>
      <w:r>
        <w:rPr>
          <w:spacing w:val="-6"/>
          <w:sz w:val="24"/>
        </w:rPr>
        <w:t> </w:t>
      </w:r>
      <w:r>
        <w:rPr>
          <w:sz w:val="24"/>
        </w:rPr>
        <w:t>details.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1" w:after="49"/>
        <w:ind w:left="1287" w:right="797" w:hanging="361"/>
        <w:jc w:val="left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planned</w:t>
      </w:r>
      <w:r>
        <w:rPr>
          <w:spacing w:val="-3"/>
          <w:sz w:val="24"/>
        </w:rPr>
        <w:t> </w:t>
      </w:r>
      <w:r>
        <w:rPr>
          <w:sz w:val="24"/>
        </w:rPr>
        <w:t>few</w:t>
      </w:r>
      <w:r>
        <w:rPr>
          <w:spacing w:val="-4"/>
          <w:sz w:val="24"/>
        </w:rPr>
        <w:t> </w:t>
      </w:r>
      <w:r>
        <w:rPr>
          <w:sz w:val="24"/>
        </w:rPr>
        <w:t>activities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Parents/local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5"/>
          <w:sz w:val="24"/>
        </w:rPr>
        <w:t> </w:t>
      </w:r>
      <w:r>
        <w:rPr>
          <w:sz w:val="24"/>
        </w:rPr>
        <w:t>them</w:t>
      </w:r>
      <w:r>
        <w:rPr>
          <w:spacing w:val="-3"/>
          <w:sz w:val="24"/>
        </w:rPr>
        <w:t> </w:t>
      </w:r>
      <w:r>
        <w:rPr>
          <w:sz w:val="24"/>
        </w:rPr>
        <w:t>engaged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event.</w:t>
      </w:r>
    </w:p>
    <w:tbl>
      <w:tblPr>
        <w:tblW w:w="0" w:type="auto"/>
        <w:jc w:val="left"/>
        <w:tblInd w:w="1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3"/>
        <w:gridCol w:w="3702"/>
      </w:tblGrid>
      <w:tr>
        <w:trPr>
          <w:trHeight w:val="241" w:hRule="atLeast"/>
        </w:trPr>
        <w:tc>
          <w:tcPr>
            <w:tcW w:w="6705" w:type="dxa"/>
            <w:gridSpan w:val="2"/>
          </w:tcPr>
          <w:p>
            <w:pPr>
              <w:pStyle w:val="TableParagraph"/>
              <w:spacing w:line="221" w:lineRule="exact"/>
              <w:ind w:left="380"/>
              <w:jc w:val="center"/>
              <w:rPr>
                <w:rFonts w:ascii="Californian FB"/>
                <w:b/>
                <w:sz w:val="24"/>
              </w:rPr>
            </w:pPr>
            <w:r>
              <w:rPr>
                <w:rFonts w:ascii="Californian FB"/>
                <w:b/>
                <w:sz w:val="24"/>
              </w:rPr>
              <w:t>Contest</w:t>
            </w:r>
            <w:r>
              <w:rPr>
                <w:rFonts w:ascii="Californian FB"/>
                <w:b/>
                <w:spacing w:val="-3"/>
                <w:sz w:val="24"/>
              </w:rPr>
              <w:t> </w:t>
            </w:r>
            <w:r>
              <w:rPr>
                <w:rFonts w:ascii="Californian FB"/>
                <w:b/>
                <w:sz w:val="24"/>
              </w:rPr>
              <w:t>for</w:t>
            </w:r>
            <w:r>
              <w:rPr>
                <w:rFonts w:ascii="Californian FB"/>
                <w:b/>
                <w:spacing w:val="-3"/>
                <w:sz w:val="24"/>
              </w:rPr>
              <w:t> </w:t>
            </w:r>
            <w:r>
              <w:rPr>
                <w:rFonts w:ascii="Californian FB"/>
                <w:b/>
                <w:sz w:val="24"/>
              </w:rPr>
              <w:t>the</w:t>
            </w:r>
            <w:r>
              <w:rPr>
                <w:rFonts w:ascii="Californian FB"/>
                <w:b/>
                <w:spacing w:val="-4"/>
                <w:sz w:val="24"/>
              </w:rPr>
              <w:t> </w:t>
            </w:r>
            <w:r>
              <w:rPr>
                <w:rFonts w:ascii="Californian FB"/>
                <w:b/>
                <w:spacing w:val="-2"/>
                <w:sz w:val="24"/>
              </w:rPr>
              <w:t>Kids:</w:t>
            </w:r>
          </w:p>
        </w:tc>
      </w:tr>
      <w:tr>
        <w:trPr>
          <w:trHeight w:val="1089" w:hRule="atLeast"/>
        </w:trPr>
        <w:tc>
          <w:tcPr>
            <w:tcW w:w="3003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45" w:val="left" w:leader="none"/>
              </w:tabs>
              <w:spacing w:line="272" w:lineRule="exact" w:before="1" w:after="0"/>
              <w:ind w:left="245" w:right="0" w:hanging="195"/>
              <w:jc w:val="left"/>
              <w:rPr>
                <w:rFonts w:ascii="Californian FB"/>
                <w:sz w:val="24"/>
              </w:rPr>
            </w:pPr>
            <w:r>
              <w:rPr>
                <w:rFonts w:ascii="Californian FB"/>
                <w:sz w:val="24"/>
              </w:rPr>
              <w:t>Inter</w:t>
            </w:r>
            <w:r>
              <w:rPr>
                <w:rFonts w:ascii="Californian FB"/>
                <w:spacing w:val="-5"/>
                <w:sz w:val="24"/>
              </w:rPr>
              <w:t> </w:t>
            </w:r>
            <w:r>
              <w:rPr>
                <w:rFonts w:ascii="Californian FB"/>
                <w:sz w:val="24"/>
              </w:rPr>
              <w:t>School</w:t>
            </w:r>
            <w:r>
              <w:rPr>
                <w:rFonts w:ascii="Californian FB"/>
                <w:spacing w:val="-3"/>
                <w:sz w:val="24"/>
              </w:rPr>
              <w:t> </w:t>
            </w:r>
            <w:r>
              <w:rPr>
                <w:rFonts w:ascii="Californian FB"/>
                <w:spacing w:val="-4"/>
                <w:sz w:val="24"/>
              </w:rPr>
              <w:t>Quiz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5" w:val="left" w:leader="none"/>
              </w:tabs>
              <w:spacing w:line="272" w:lineRule="exact" w:before="0" w:after="0"/>
              <w:ind w:left="245" w:right="0" w:hanging="195"/>
              <w:jc w:val="left"/>
              <w:rPr>
                <w:rFonts w:ascii="Californian FB"/>
                <w:sz w:val="24"/>
              </w:rPr>
            </w:pPr>
            <w:r>
              <w:rPr>
                <w:rFonts w:ascii="Californian FB"/>
                <w:sz w:val="24"/>
              </w:rPr>
              <w:t>Chess</w:t>
            </w:r>
            <w:r>
              <w:rPr>
                <w:rFonts w:ascii="Californian FB"/>
                <w:spacing w:val="-3"/>
                <w:sz w:val="24"/>
              </w:rPr>
              <w:t> </w:t>
            </w:r>
            <w:r>
              <w:rPr>
                <w:rFonts w:ascii="Californian FB"/>
                <w:spacing w:val="-2"/>
                <w:sz w:val="24"/>
              </w:rPr>
              <w:t>Competition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5" w:val="left" w:leader="none"/>
              </w:tabs>
              <w:spacing w:line="272" w:lineRule="exact" w:before="0" w:after="0"/>
              <w:ind w:left="245" w:right="0" w:hanging="195"/>
              <w:jc w:val="left"/>
              <w:rPr>
                <w:rFonts w:ascii="Californian FB"/>
                <w:sz w:val="24"/>
              </w:rPr>
            </w:pPr>
            <w:r>
              <w:rPr>
                <w:rFonts w:ascii="Californian FB"/>
                <w:sz w:val="24"/>
              </w:rPr>
              <w:t>Dancing </w:t>
            </w:r>
            <w:r>
              <w:rPr>
                <w:rFonts w:ascii="Californian FB"/>
                <w:spacing w:val="-2"/>
                <w:sz w:val="24"/>
              </w:rPr>
              <w:t>Competition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4" w:val="left" w:leader="none"/>
              </w:tabs>
              <w:spacing w:line="252" w:lineRule="exact" w:before="0" w:after="0"/>
              <w:ind w:left="244" w:right="0" w:hanging="194"/>
              <w:jc w:val="left"/>
              <w:rPr>
                <w:rFonts w:ascii="Californian FB"/>
                <w:sz w:val="24"/>
              </w:rPr>
            </w:pPr>
            <w:r>
              <w:rPr>
                <w:rFonts w:ascii="Californian FB"/>
                <w:sz w:val="24"/>
              </w:rPr>
              <w:t>Singing</w:t>
            </w:r>
            <w:r>
              <w:rPr>
                <w:rFonts w:ascii="Californian FB"/>
                <w:spacing w:val="-2"/>
                <w:sz w:val="24"/>
              </w:rPr>
              <w:t> Competition</w:t>
            </w:r>
          </w:p>
        </w:tc>
        <w:tc>
          <w:tcPr>
            <w:tcW w:w="3702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66" w:val="left" w:leader="none"/>
              </w:tabs>
              <w:spacing w:line="272" w:lineRule="exact" w:before="1" w:after="0"/>
              <w:ind w:left="866" w:right="0" w:hanging="217"/>
              <w:jc w:val="left"/>
              <w:rPr>
                <w:rFonts w:ascii="Californian FB"/>
                <w:sz w:val="24"/>
              </w:rPr>
            </w:pPr>
            <w:r>
              <w:rPr>
                <w:rFonts w:ascii="Californian FB"/>
                <w:sz w:val="24"/>
              </w:rPr>
              <w:t>Painting</w:t>
            </w:r>
            <w:r>
              <w:rPr>
                <w:rFonts w:ascii="Californian FB"/>
                <w:spacing w:val="-1"/>
                <w:sz w:val="24"/>
              </w:rPr>
              <w:t> </w:t>
            </w:r>
            <w:r>
              <w:rPr>
                <w:rFonts w:ascii="Californian FB"/>
                <w:spacing w:val="-2"/>
                <w:sz w:val="24"/>
              </w:rPr>
              <w:t>Contest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66" w:val="left" w:leader="none"/>
              </w:tabs>
              <w:spacing w:line="272" w:lineRule="exact" w:before="0" w:after="0"/>
              <w:ind w:left="866" w:right="0" w:hanging="217"/>
              <w:jc w:val="left"/>
              <w:rPr>
                <w:rFonts w:ascii="Californian FB"/>
                <w:sz w:val="24"/>
              </w:rPr>
            </w:pPr>
            <w:r>
              <w:rPr>
                <w:rFonts w:ascii="Californian FB"/>
                <w:sz w:val="24"/>
              </w:rPr>
              <w:t>Insta-Reel</w:t>
            </w:r>
            <w:r>
              <w:rPr>
                <w:rFonts w:ascii="Californian FB"/>
                <w:spacing w:val="-3"/>
                <w:sz w:val="24"/>
              </w:rPr>
              <w:t> </w:t>
            </w:r>
            <w:r>
              <w:rPr>
                <w:rFonts w:ascii="Californian FB"/>
                <w:spacing w:val="-2"/>
                <w:sz w:val="24"/>
              </w:rPr>
              <w:t>Contest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66" w:val="left" w:leader="none"/>
              </w:tabs>
              <w:spacing w:line="272" w:lineRule="exact" w:before="0" w:after="0"/>
              <w:ind w:left="866" w:right="0" w:hanging="217"/>
              <w:jc w:val="left"/>
              <w:rPr>
                <w:rFonts w:ascii="Californian FB"/>
                <w:sz w:val="24"/>
              </w:rPr>
            </w:pPr>
            <w:r>
              <w:rPr>
                <w:rFonts w:ascii="Californian FB"/>
                <w:sz w:val="24"/>
              </w:rPr>
              <w:t>Stand-up</w:t>
            </w:r>
            <w:r>
              <w:rPr>
                <w:rFonts w:ascii="Californian FB"/>
                <w:spacing w:val="-4"/>
                <w:sz w:val="24"/>
              </w:rPr>
              <w:t> </w:t>
            </w:r>
            <w:r>
              <w:rPr>
                <w:rFonts w:ascii="Californian FB"/>
                <w:sz w:val="24"/>
              </w:rPr>
              <w:t>Comedian</w:t>
            </w:r>
            <w:r>
              <w:rPr>
                <w:rFonts w:ascii="Californian FB"/>
                <w:spacing w:val="-3"/>
                <w:sz w:val="24"/>
              </w:rPr>
              <w:t> </w:t>
            </w:r>
            <w:r>
              <w:rPr>
                <w:rFonts w:ascii="Californian FB"/>
                <w:spacing w:val="-2"/>
                <w:sz w:val="24"/>
              </w:rPr>
              <w:t>Contest</w:t>
            </w:r>
          </w:p>
        </w:tc>
      </w:tr>
    </w:tbl>
    <w:p>
      <w:pPr>
        <w:pStyle w:val="BodyText"/>
        <w:spacing w:before="257"/>
        <w:ind w:left="7048"/>
      </w:pPr>
      <w:r>
        <w:rPr/>
        <w:t>And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more</w:t>
      </w:r>
      <w:r>
        <w:rPr>
          <w:spacing w:val="-3"/>
        </w:rPr>
        <w:t> </w:t>
      </w:r>
      <w:r>
        <w:rPr/>
        <w:t>fun</w:t>
      </w:r>
      <w:r>
        <w:rPr>
          <w:spacing w:val="-1"/>
        </w:rPr>
        <w:t> </w:t>
      </w:r>
      <w:r>
        <w:rPr>
          <w:spacing w:val="-2"/>
        </w:rPr>
        <w:t>activities…</w:t>
      </w:r>
    </w:p>
    <w:p>
      <w:pPr>
        <w:pStyle w:val="BodyText"/>
        <w:spacing w:before="48"/>
      </w:pPr>
    </w:p>
    <w:p>
      <w:pPr>
        <w:pStyle w:val="Heading1"/>
        <w:rPr>
          <w:u w:val="none"/>
        </w:rPr>
      </w:pPr>
      <w:r>
        <w:rPr>
          <w:u w:val="single"/>
        </w:rPr>
        <w:t>Target</w:t>
      </w:r>
      <w:r>
        <w:rPr>
          <w:spacing w:val="-2"/>
          <w:u w:val="single"/>
        </w:rPr>
        <w:t> Audience:</w:t>
      </w:r>
    </w:p>
    <w:p>
      <w:pPr>
        <w:pStyle w:val="BodyText"/>
        <w:spacing w:before="83" w:after="1"/>
        <w:rPr>
          <w:b/>
          <w:sz w:val="20"/>
        </w:rPr>
      </w:pPr>
    </w:p>
    <w:tbl>
      <w:tblPr>
        <w:tblW w:w="0" w:type="auto"/>
        <w:jc w:val="left"/>
        <w:tblInd w:w="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97"/>
        <w:gridCol w:w="4955"/>
      </w:tblGrid>
      <w:tr>
        <w:trPr>
          <w:trHeight w:val="281" w:hRule="atLeast"/>
        </w:trPr>
        <w:tc>
          <w:tcPr>
            <w:tcW w:w="4997" w:type="dxa"/>
          </w:tcPr>
          <w:p>
            <w:pPr>
              <w:pStyle w:val="TableParagraph"/>
              <w:spacing w:line="261" w:lineRule="exact"/>
              <w:ind w:left="177"/>
              <w:rPr>
                <w:rFonts w:ascii="Californian FB" w:hAnsi="Californian FB"/>
                <w:b/>
                <w:sz w:val="28"/>
              </w:rPr>
            </w:pPr>
            <w:r>
              <w:rPr>
                <w:rFonts w:ascii="Californian FB" w:hAnsi="Californian FB"/>
                <w:b/>
                <w:sz w:val="28"/>
              </w:rPr>
              <w:t>B2B</w:t>
            </w:r>
            <w:r>
              <w:rPr>
                <w:rFonts w:ascii="Californian FB" w:hAnsi="Californian FB"/>
                <w:b/>
                <w:spacing w:val="-3"/>
                <w:sz w:val="28"/>
              </w:rPr>
              <w:t> </w:t>
            </w:r>
            <w:r>
              <w:rPr>
                <w:rFonts w:ascii="Californian FB" w:hAnsi="Californian FB"/>
                <w:b/>
                <w:sz w:val="28"/>
              </w:rPr>
              <w:t>Segment</w:t>
            </w:r>
            <w:r>
              <w:rPr>
                <w:rFonts w:ascii="Californian FB" w:hAnsi="Californian FB"/>
                <w:b/>
                <w:spacing w:val="-1"/>
                <w:sz w:val="28"/>
              </w:rPr>
              <w:t> </w:t>
            </w:r>
            <w:r>
              <w:rPr>
                <w:rFonts w:ascii="Californian FB" w:hAnsi="Californian FB"/>
                <w:b/>
                <w:sz w:val="28"/>
              </w:rPr>
              <w:t>–</w:t>
            </w:r>
            <w:r>
              <w:rPr>
                <w:rFonts w:ascii="Californian FB" w:hAnsi="Californian FB"/>
                <w:b/>
                <w:spacing w:val="-5"/>
                <w:sz w:val="28"/>
              </w:rPr>
              <w:t> </w:t>
            </w:r>
            <w:r>
              <w:rPr>
                <w:rFonts w:ascii="Californian FB" w:hAnsi="Californian FB"/>
                <w:b/>
                <w:sz w:val="28"/>
              </w:rPr>
              <w:t>Hotels</w:t>
            </w:r>
            <w:r>
              <w:rPr>
                <w:rFonts w:ascii="Californian FB" w:hAnsi="Californian FB"/>
                <w:b/>
                <w:spacing w:val="-3"/>
                <w:sz w:val="28"/>
              </w:rPr>
              <w:t> </w:t>
            </w:r>
            <w:r>
              <w:rPr>
                <w:rFonts w:ascii="Californian FB" w:hAnsi="Californian FB"/>
                <w:b/>
                <w:sz w:val="28"/>
              </w:rPr>
              <w:t>&amp;</w:t>
            </w:r>
            <w:r>
              <w:rPr>
                <w:rFonts w:ascii="Californian FB" w:hAnsi="Californian FB"/>
                <w:b/>
                <w:spacing w:val="-2"/>
                <w:sz w:val="28"/>
              </w:rPr>
              <w:t> </w:t>
            </w:r>
            <w:r>
              <w:rPr>
                <w:rFonts w:ascii="Californian FB" w:hAnsi="Californian FB"/>
                <w:b/>
                <w:sz w:val="28"/>
              </w:rPr>
              <w:t>Travel</w:t>
            </w:r>
            <w:r>
              <w:rPr>
                <w:rFonts w:ascii="Californian FB" w:hAnsi="Californian FB"/>
                <w:b/>
                <w:spacing w:val="-2"/>
                <w:sz w:val="28"/>
              </w:rPr>
              <w:t> Agent</w:t>
            </w:r>
          </w:p>
        </w:tc>
        <w:tc>
          <w:tcPr>
            <w:tcW w:w="4955" w:type="dxa"/>
          </w:tcPr>
          <w:p>
            <w:pPr>
              <w:pStyle w:val="TableParagraph"/>
              <w:spacing w:line="261" w:lineRule="exact"/>
              <w:ind w:left="845"/>
              <w:rPr>
                <w:rFonts w:ascii="Californian FB" w:hAnsi="Californian FB"/>
                <w:b/>
                <w:sz w:val="28"/>
              </w:rPr>
            </w:pPr>
            <w:r>
              <w:rPr>
                <w:rFonts w:ascii="Californian FB" w:hAnsi="Californian FB"/>
                <w:b/>
                <w:sz w:val="28"/>
              </w:rPr>
              <w:t>B2C</w:t>
            </w:r>
            <w:r>
              <w:rPr>
                <w:rFonts w:ascii="Californian FB" w:hAnsi="Californian FB"/>
                <w:b/>
                <w:spacing w:val="-2"/>
                <w:sz w:val="28"/>
              </w:rPr>
              <w:t> </w:t>
            </w:r>
            <w:r>
              <w:rPr>
                <w:rFonts w:ascii="Californian FB" w:hAnsi="Californian FB"/>
                <w:b/>
                <w:sz w:val="28"/>
              </w:rPr>
              <w:t>–</w:t>
            </w:r>
            <w:r>
              <w:rPr>
                <w:rFonts w:ascii="Californian FB" w:hAnsi="Californian FB"/>
                <w:b/>
                <w:spacing w:val="-2"/>
                <w:sz w:val="28"/>
              </w:rPr>
              <w:t> </w:t>
            </w:r>
            <w:r>
              <w:rPr>
                <w:rFonts w:ascii="Californian FB" w:hAnsi="Californian FB"/>
                <w:b/>
                <w:sz w:val="28"/>
              </w:rPr>
              <w:t>Local</w:t>
            </w:r>
            <w:r>
              <w:rPr>
                <w:rFonts w:ascii="Californian FB" w:hAnsi="Californian FB"/>
                <w:b/>
                <w:spacing w:val="-3"/>
                <w:sz w:val="28"/>
              </w:rPr>
              <w:t> </w:t>
            </w:r>
            <w:r>
              <w:rPr>
                <w:rFonts w:ascii="Californian FB" w:hAnsi="Californian FB"/>
                <w:b/>
                <w:sz w:val="28"/>
              </w:rPr>
              <w:t>Jodhpur</w:t>
            </w:r>
            <w:r>
              <w:rPr>
                <w:rFonts w:ascii="Californian FB" w:hAnsi="Californian FB"/>
                <w:b/>
                <w:spacing w:val="-3"/>
                <w:sz w:val="28"/>
              </w:rPr>
              <w:t> </w:t>
            </w:r>
            <w:r>
              <w:rPr>
                <w:rFonts w:ascii="Californian FB" w:hAnsi="Californian FB"/>
                <w:b/>
                <w:spacing w:val="-2"/>
                <w:sz w:val="28"/>
              </w:rPr>
              <w:t>Public</w:t>
            </w:r>
          </w:p>
        </w:tc>
      </w:tr>
      <w:tr>
        <w:trPr>
          <w:trHeight w:val="1367" w:hRule="atLeast"/>
        </w:trPr>
        <w:tc>
          <w:tcPr>
            <w:tcW w:w="4997" w:type="dxa"/>
          </w:tcPr>
          <w:p>
            <w:pPr>
              <w:pStyle w:val="TableParagraph"/>
              <w:ind w:left="50" w:right="304"/>
              <w:jc w:val="both"/>
              <w:rPr>
                <w:rFonts w:ascii="Californian FB"/>
                <w:sz w:val="24"/>
              </w:rPr>
            </w:pPr>
            <w:r>
              <w:rPr>
                <w:rFonts w:ascii="Californian FB"/>
                <w:sz w:val="24"/>
              </w:rPr>
              <w:t>We</w:t>
            </w:r>
            <w:r>
              <w:rPr>
                <w:rFonts w:ascii="Californian FB"/>
                <w:spacing w:val="-13"/>
                <w:sz w:val="24"/>
              </w:rPr>
              <w:t> </w:t>
            </w:r>
            <w:r>
              <w:rPr>
                <w:rFonts w:ascii="Californian FB"/>
                <w:sz w:val="24"/>
              </w:rPr>
              <w:t>are</w:t>
            </w:r>
            <w:r>
              <w:rPr>
                <w:rFonts w:ascii="Californian FB"/>
                <w:spacing w:val="-13"/>
                <w:sz w:val="24"/>
              </w:rPr>
              <w:t> </w:t>
            </w:r>
            <w:r>
              <w:rPr>
                <w:rFonts w:ascii="Californian FB"/>
                <w:sz w:val="24"/>
              </w:rPr>
              <w:t>expecting</w:t>
            </w:r>
            <w:r>
              <w:rPr>
                <w:rFonts w:ascii="Californian FB"/>
                <w:spacing w:val="-13"/>
                <w:sz w:val="24"/>
              </w:rPr>
              <w:t> </w:t>
            </w:r>
            <w:r>
              <w:rPr>
                <w:rFonts w:ascii="Californian FB"/>
                <w:sz w:val="24"/>
              </w:rPr>
              <w:t>a</w:t>
            </w:r>
            <w:r>
              <w:rPr>
                <w:rFonts w:ascii="Californian FB"/>
                <w:spacing w:val="-13"/>
                <w:sz w:val="24"/>
              </w:rPr>
              <w:t> </w:t>
            </w:r>
            <w:r>
              <w:rPr>
                <w:rFonts w:ascii="Californian FB"/>
                <w:sz w:val="24"/>
              </w:rPr>
              <w:t>participation</w:t>
            </w:r>
            <w:r>
              <w:rPr>
                <w:rFonts w:ascii="Californian FB"/>
                <w:spacing w:val="-13"/>
                <w:sz w:val="24"/>
              </w:rPr>
              <w:t> </w:t>
            </w:r>
            <w:r>
              <w:rPr>
                <w:rFonts w:ascii="Californian FB"/>
                <w:sz w:val="24"/>
              </w:rPr>
              <w:t>of</w:t>
            </w:r>
            <w:r>
              <w:rPr>
                <w:rFonts w:ascii="Californian FB"/>
                <w:spacing w:val="-12"/>
                <w:sz w:val="24"/>
              </w:rPr>
              <w:t> </w:t>
            </w:r>
            <w:r>
              <w:rPr>
                <w:rFonts w:ascii="Californian FB"/>
                <w:sz w:val="24"/>
              </w:rPr>
              <w:t>around</w:t>
            </w:r>
            <w:r>
              <w:rPr>
                <w:rFonts w:ascii="Californian FB"/>
                <w:spacing w:val="-13"/>
                <w:sz w:val="24"/>
              </w:rPr>
              <w:t> </w:t>
            </w:r>
            <w:r>
              <w:rPr>
                <w:rFonts w:ascii="Californian FB"/>
                <w:b/>
                <w:sz w:val="24"/>
              </w:rPr>
              <w:t>100+ travel agents / Hoteliers </w:t>
            </w:r>
            <w:r>
              <w:rPr>
                <w:rFonts w:ascii="Californian FB"/>
                <w:sz w:val="24"/>
              </w:rPr>
              <w:t>from across the country</w:t>
            </w:r>
            <w:r>
              <w:rPr>
                <w:rFonts w:ascii="Californian FB"/>
                <w:spacing w:val="-5"/>
                <w:sz w:val="24"/>
              </w:rPr>
              <w:t> </w:t>
            </w:r>
            <w:r>
              <w:rPr>
                <w:rFonts w:ascii="Californian FB"/>
                <w:sz w:val="24"/>
              </w:rPr>
              <w:t>hosting</w:t>
            </w:r>
            <w:r>
              <w:rPr>
                <w:rFonts w:ascii="Californian FB"/>
                <w:spacing w:val="-5"/>
                <w:sz w:val="24"/>
              </w:rPr>
              <w:t> </w:t>
            </w:r>
            <w:r>
              <w:rPr>
                <w:rFonts w:ascii="Californian FB"/>
                <w:sz w:val="24"/>
              </w:rPr>
              <w:t>a</w:t>
            </w:r>
            <w:r>
              <w:rPr>
                <w:rFonts w:ascii="Californian FB"/>
                <w:spacing w:val="-5"/>
                <w:sz w:val="24"/>
              </w:rPr>
              <w:t> </w:t>
            </w:r>
            <w:r>
              <w:rPr>
                <w:rFonts w:ascii="Californian FB"/>
                <w:sz w:val="24"/>
              </w:rPr>
              <w:t>booth</w:t>
            </w:r>
            <w:r>
              <w:rPr>
                <w:rFonts w:ascii="Californian FB"/>
                <w:spacing w:val="-6"/>
                <w:sz w:val="24"/>
              </w:rPr>
              <w:t> </w:t>
            </w:r>
            <w:r>
              <w:rPr>
                <w:rFonts w:ascii="Californian FB"/>
                <w:sz w:val="24"/>
              </w:rPr>
              <w:t>at</w:t>
            </w:r>
            <w:r>
              <w:rPr>
                <w:rFonts w:ascii="Californian FB"/>
                <w:spacing w:val="-4"/>
                <w:sz w:val="24"/>
              </w:rPr>
              <w:t> </w:t>
            </w:r>
            <w:r>
              <w:rPr>
                <w:rFonts w:ascii="Californian FB"/>
                <w:sz w:val="24"/>
              </w:rPr>
              <w:t>the</w:t>
            </w:r>
            <w:r>
              <w:rPr>
                <w:rFonts w:ascii="Californian FB"/>
                <w:spacing w:val="-4"/>
                <w:sz w:val="24"/>
              </w:rPr>
              <w:t> </w:t>
            </w:r>
            <w:r>
              <w:rPr>
                <w:rFonts w:ascii="Californian FB"/>
                <w:sz w:val="24"/>
              </w:rPr>
              <w:t>event</w:t>
            </w:r>
            <w:r>
              <w:rPr>
                <w:rFonts w:ascii="Californian FB"/>
                <w:spacing w:val="-6"/>
                <w:sz w:val="24"/>
              </w:rPr>
              <w:t> </w:t>
            </w:r>
            <w:r>
              <w:rPr>
                <w:rFonts w:ascii="Californian FB"/>
                <w:sz w:val="24"/>
              </w:rPr>
              <w:t>and</w:t>
            </w:r>
            <w:r>
              <w:rPr>
                <w:rFonts w:ascii="Californian FB"/>
                <w:spacing w:val="-3"/>
                <w:sz w:val="24"/>
              </w:rPr>
              <w:t> </w:t>
            </w:r>
            <w:r>
              <w:rPr>
                <w:rFonts w:ascii="Californian FB"/>
                <w:sz w:val="24"/>
              </w:rPr>
              <w:t>almost the</w:t>
            </w:r>
            <w:r>
              <w:rPr>
                <w:rFonts w:ascii="Californian FB"/>
                <w:spacing w:val="50"/>
                <w:sz w:val="24"/>
              </w:rPr>
              <w:t>  </w:t>
            </w:r>
            <w:r>
              <w:rPr>
                <w:rFonts w:ascii="Californian FB"/>
                <w:sz w:val="24"/>
              </w:rPr>
              <w:t>same</w:t>
            </w:r>
            <w:r>
              <w:rPr>
                <w:rFonts w:ascii="Californian FB"/>
                <w:spacing w:val="51"/>
                <w:sz w:val="24"/>
              </w:rPr>
              <w:t>  </w:t>
            </w:r>
            <w:r>
              <w:rPr>
                <w:rFonts w:ascii="Californian FB"/>
                <w:sz w:val="24"/>
              </w:rPr>
              <w:t>number</w:t>
            </w:r>
            <w:r>
              <w:rPr>
                <w:rFonts w:ascii="Californian FB"/>
                <w:spacing w:val="52"/>
                <w:sz w:val="24"/>
              </w:rPr>
              <w:t>  </w:t>
            </w:r>
            <w:r>
              <w:rPr>
                <w:rFonts w:ascii="Californian FB"/>
                <w:sz w:val="24"/>
              </w:rPr>
              <w:t>from</w:t>
            </w:r>
            <w:r>
              <w:rPr>
                <w:rFonts w:ascii="Californian FB"/>
                <w:spacing w:val="51"/>
                <w:sz w:val="24"/>
              </w:rPr>
              <w:t>  </w:t>
            </w:r>
            <w:r>
              <w:rPr>
                <w:rFonts w:ascii="Californian FB"/>
                <w:sz w:val="24"/>
              </w:rPr>
              <w:t>across</w:t>
            </w:r>
            <w:r>
              <w:rPr>
                <w:rFonts w:ascii="Californian FB"/>
                <w:spacing w:val="51"/>
                <w:sz w:val="24"/>
              </w:rPr>
              <w:t>  </w:t>
            </w:r>
            <w:r>
              <w:rPr>
                <w:rFonts w:ascii="Californian FB"/>
                <w:spacing w:val="-2"/>
                <w:sz w:val="24"/>
              </w:rPr>
              <w:t>Rajasthan</w:t>
            </w:r>
          </w:p>
          <w:p>
            <w:pPr>
              <w:pStyle w:val="TableParagraph"/>
              <w:spacing w:line="253" w:lineRule="exact"/>
              <w:ind w:left="50"/>
              <w:jc w:val="both"/>
              <w:rPr>
                <w:rFonts w:ascii="Californian FB"/>
                <w:sz w:val="24"/>
              </w:rPr>
            </w:pPr>
            <w:r>
              <w:rPr>
                <w:rFonts w:ascii="Californian FB"/>
                <w:sz w:val="24"/>
              </w:rPr>
              <w:t>visiting/attending</w:t>
            </w:r>
            <w:r>
              <w:rPr>
                <w:rFonts w:ascii="Californian FB"/>
                <w:spacing w:val="-5"/>
                <w:sz w:val="24"/>
              </w:rPr>
              <w:t> </w:t>
            </w:r>
            <w:r>
              <w:rPr>
                <w:rFonts w:ascii="Californian FB"/>
                <w:sz w:val="24"/>
              </w:rPr>
              <w:t>the</w:t>
            </w:r>
            <w:r>
              <w:rPr>
                <w:rFonts w:ascii="Californian FB"/>
                <w:spacing w:val="-4"/>
                <w:sz w:val="24"/>
              </w:rPr>
              <w:t> </w:t>
            </w:r>
            <w:r>
              <w:rPr>
                <w:rFonts w:ascii="Californian FB"/>
                <w:spacing w:val="-2"/>
                <w:sz w:val="24"/>
              </w:rPr>
              <w:t>event.</w:t>
            </w:r>
          </w:p>
        </w:tc>
        <w:tc>
          <w:tcPr>
            <w:tcW w:w="4955" w:type="dxa"/>
          </w:tcPr>
          <w:p>
            <w:pPr>
              <w:pStyle w:val="TableParagraph"/>
              <w:ind w:left="260" w:right="49"/>
              <w:jc w:val="both"/>
              <w:rPr>
                <w:rFonts w:ascii="Californian FB"/>
                <w:sz w:val="24"/>
              </w:rPr>
            </w:pPr>
            <w:r>
              <w:rPr>
                <w:rFonts w:ascii="Californian FB"/>
                <w:sz w:val="24"/>
              </w:rPr>
              <w:t>We</w:t>
            </w:r>
            <w:r>
              <w:rPr>
                <w:rFonts w:ascii="Californian FB"/>
                <w:spacing w:val="-13"/>
                <w:sz w:val="24"/>
              </w:rPr>
              <w:t> </w:t>
            </w:r>
            <w:r>
              <w:rPr>
                <w:rFonts w:ascii="Californian FB"/>
                <w:sz w:val="24"/>
              </w:rPr>
              <w:t>are</w:t>
            </w:r>
            <w:r>
              <w:rPr>
                <w:rFonts w:ascii="Californian FB"/>
                <w:spacing w:val="-13"/>
                <w:sz w:val="24"/>
              </w:rPr>
              <w:t> </w:t>
            </w:r>
            <w:r>
              <w:rPr>
                <w:rFonts w:ascii="Californian FB"/>
                <w:sz w:val="24"/>
              </w:rPr>
              <w:t>expecting</w:t>
            </w:r>
            <w:r>
              <w:rPr>
                <w:rFonts w:ascii="Californian FB"/>
                <w:spacing w:val="-13"/>
                <w:sz w:val="24"/>
              </w:rPr>
              <w:t> </w:t>
            </w:r>
            <w:r>
              <w:rPr>
                <w:rFonts w:ascii="Californian FB"/>
                <w:sz w:val="24"/>
              </w:rPr>
              <w:t>a</w:t>
            </w:r>
            <w:r>
              <w:rPr>
                <w:rFonts w:ascii="Californian FB"/>
                <w:spacing w:val="-13"/>
                <w:sz w:val="24"/>
              </w:rPr>
              <w:t> </w:t>
            </w:r>
            <w:r>
              <w:rPr>
                <w:rFonts w:ascii="Californian FB"/>
                <w:sz w:val="24"/>
              </w:rPr>
              <w:t>participation</w:t>
            </w:r>
            <w:r>
              <w:rPr>
                <w:rFonts w:ascii="Californian FB"/>
                <w:spacing w:val="-13"/>
                <w:sz w:val="24"/>
              </w:rPr>
              <w:t> </w:t>
            </w:r>
            <w:r>
              <w:rPr>
                <w:rFonts w:ascii="Californian FB"/>
                <w:sz w:val="24"/>
              </w:rPr>
              <w:t>of</w:t>
            </w:r>
            <w:r>
              <w:rPr>
                <w:rFonts w:ascii="Californian FB"/>
                <w:spacing w:val="-12"/>
                <w:sz w:val="24"/>
              </w:rPr>
              <w:t> </w:t>
            </w:r>
            <w:r>
              <w:rPr>
                <w:rFonts w:ascii="Californian FB"/>
                <w:sz w:val="24"/>
              </w:rPr>
              <w:t>around</w:t>
            </w:r>
            <w:r>
              <w:rPr>
                <w:rFonts w:ascii="Californian FB"/>
                <w:spacing w:val="-13"/>
                <w:sz w:val="24"/>
              </w:rPr>
              <w:t> </w:t>
            </w:r>
            <w:r>
              <w:rPr>
                <w:rFonts w:ascii="Californian FB"/>
                <w:sz w:val="24"/>
              </w:rPr>
              <w:t>700+ kids</w:t>
            </w:r>
            <w:r>
              <w:rPr>
                <w:rFonts w:ascii="Californian FB"/>
                <w:spacing w:val="-4"/>
                <w:sz w:val="24"/>
              </w:rPr>
              <w:t> </w:t>
            </w:r>
            <w:r>
              <w:rPr>
                <w:rFonts w:ascii="Californian FB"/>
                <w:sz w:val="24"/>
              </w:rPr>
              <w:t>across</w:t>
            </w:r>
            <w:r>
              <w:rPr>
                <w:rFonts w:ascii="Californian FB"/>
                <w:spacing w:val="-4"/>
                <w:sz w:val="24"/>
              </w:rPr>
              <w:t> </w:t>
            </w:r>
            <w:r>
              <w:rPr>
                <w:rFonts w:ascii="Californian FB"/>
                <w:sz w:val="24"/>
              </w:rPr>
              <w:t>all</w:t>
            </w:r>
            <w:r>
              <w:rPr>
                <w:rFonts w:ascii="Californian FB"/>
                <w:spacing w:val="-6"/>
                <w:sz w:val="24"/>
              </w:rPr>
              <w:t> </w:t>
            </w:r>
            <w:r>
              <w:rPr>
                <w:rFonts w:ascii="Californian FB"/>
                <w:sz w:val="24"/>
              </w:rPr>
              <w:t>contests</w:t>
            </w:r>
            <w:r>
              <w:rPr>
                <w:rFonts w:ascii="Californian FB"/>
                <w:spacing w:val="-4"/>
                <w:sz w:val="24"/>
              </w:rPr>
              <w:t> </w:t>
            </w:r>
            <w:r>
              <w:rPr>
                <w:rFonts w:ascii="Californian FB"/>
                <w:sz w:val="24"/>
              </w:rPr>
              <w:t>from</w:t>
            </w:r>
            <w:r>
              <w:rPr>
                <w:rFonts w:ascii="Californian FB"/>
                <w:spacing w:val="-4"/>
                <w:sz w:val="24"/>
              </w:rPr>
              <w:t> </w:t>
            </w:r>
            <w:r>
              <w:rPr>
                <w:rFonts w:ascii="Californian FB"/>
                <w:sz w:val="24"/>
              </w:rPr>
              <w:t>schools</w:t>
            </w:r>
            <w:r>
              <w:rPr>
                <w:rFonts w:ascii="Californian FB"/>
                <w:spacing w:val="-4"/>
                <w:sz w:val="24"/>
              </w:rPr>
              <w:t> </w:t>
            </w:r>
            <w:r>
              <w:rPr>
                <w:rFonts w:ascii="Californian FB"/>
                <w:sz w:val="24"/>
              </w:rPr>
              <w:t>all</w:t>
            </w:r>
            <w:r>
              <w:rPr>
                <w:rFonts w:ascii="Californian FB"/>
                <w:spacing w:val="-6"/>
                <w:sz w:val="24"/>
              </w:rPr>
              <w:t> </w:t>
            </w:r>
            <w:r>
              <w:rPr>
                <w:rFonts w:ascii="Californian FB"/>
                <w:sz w:val="24"/>
              </w:rPr>
              <w:t>over</w:t>
            </w:r>
            <w:r>
              <w:rPr>
                <w:rFonts w:ascii="Californian FB"/>
                <w:spacing w:val="-3"/>
                <w:sz w:val="24"/>
              </w:rPr>
              <w:t> </w:t>
            </w:r>
            <w:r>
              <w:rPr>
                <w:rFonts w:ascii="Californian FB"/>
                <w:sz w:val="24"/>
              </w:rPr>
              <w:t>the city. And almost 20,000+ gathering of parents/teachers/local public of Jodhpur.</w:t>
            </w:r>
          </w:p>
        </w:tc>
      </w:tr>
    </w:tbl>
    <w:p>
      <w:pPr>
        <w:pStyle w:val="BodyText"/>
        <w:spacing w:line="272" w:lineRule="exact" w:before="274"/>
        <w:ind w:left="567"/>
      </w:pP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confident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event,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72" w:lineRule="exact" w:before="0" w:after="0"/>
        <w:ind w:left="1287" w:right="0" w:hanging="361"/>
        <w:jc w:val="left"/>
        <w:rPr>
          <w:sz w:val="24"/>
        </w:rPr>
      </w:pPr>
      <w:r>
        <w:rPr>
          <w:sz w:val="24"/>
        </w:rPr>
        <w:t>there’ll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lot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kids</w:t>
      </w:r>
      <w:r>
        <w:rPr>
          <w:spacing w:val="-4"/>
          <w:sz w:val="24"/>
        </w:rPr>
        <w:t> </w:t>
      </w:r>
      <w:r>
        <w:rPr>
          <w:sz w:val="24"/>
        </w:rPr>
        <w:t>who</w:t>
      </w:r>
      <w:r>
        <w:rPr>
          <w:spacing w:val="-2"/>
          <w:sz w:val="24"/>
        </w:rPr>
        <w:t> </w:t>
      </w:r>
      <w:r>
        <w:rPr>
          <w:sz w:val="24"/>
        </w:rPr>
        <w:t>would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learnt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key things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Travel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Tourism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72" w:lineRule="exact" w:before="1" w:after="0"/>
        <w:ind w:left="1287" w:right="0" w:hanging="361"/>
        <w:jc w:val="left"/>
        <w:rPr>
          <w:sz w:val="24"/>
        </w:rPr>
      </w:pPr>
      <w:r>
        <w:rPr>
          <w:sz w:val="24"/>
        </w:rPr>
        <w:t>there’ll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lot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Jodhpuris</w:t>
      </w:r>
      <w:r>
        <w:rPr>
          <w:spacing w:val="-2"/>
          <w:sz w:val="24"/>
        </w:rPr>
        <w:t> </w:t>
      </w:r>
      <w:r>
        <w:rPr>
          <w:sz w:val="24"/>
        </w:rPr>
        <w:t>who</w:t>
      </w:r>
      <w:r>
        <w:rPr>
          <w:spacing w:val="-2"/>
          <w:sz w:val="24"/>
        </w:rPr>
        <w:t> </w:t>
      </w:r>
      <w:r>
        <w:rPr>
          <w:sz w:val="24"/>
        </w:rPr>
        <w:t>would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purchased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package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next</w:t>
      </w:r>
      <w:r>
        <w:rPr>
          <w:spacing w:val="-2"/>
          <w:sz w:val="24"/>
        </w:rPr>
        <w:t> vacation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0" w:after="0"/>
        <w:ind w:left="1287" w:right="428" w:hanging="361"/>
        <w:jc w:val="left"/>
        <w:rPr>
          <w:sz w:val="24"/>
        </w:rPr>
      </w:pPr>
      <w:r>
        <w:rPr>
          <w:sz w:val="24"/>
        </w:rPr>
        <w:t>and most importantly, Travel Agents from across the country would know what are they going to promote about Rajasthan,</w:t>
      </w:r>
    </w:p>
    <w:p>
      <w:pPr>
        <w:pStyle w:val="ListParagraph"/>
        <w:numPr>
          <w:ilvl w:val="2"/>
          <w:numId w:val="1"/>
        </w:numPr>
        <w:tabs>
          <w:tab w:pos="1287" w:val="left" w:leader="none"/>
        </w:tabs>
        <w:spacing w:line="240" w:lineRule="auto" w:before="0" w:after="0"/>
        <w:ind w:left="1287" w:right="427" w:hanging="361"/>
        <w:jc w:val="left"/>
        <w:rPr>
          <w:sz w:val="24"/>
        </w:rPr>
      </w:pPr>
      <w:r>
        <w:rPr>
          <w:sz w:val="24"/>
        </w:rPr>
        <w:t>and Travel agents from Jodhpur will have direct connects/travel agent friends with local travel agents in other states</w:t>
      </w:r>
    </w:p>
    <w:p>
      <w:pPr>
        <w:pStyle w:val="BodyText"/>
        <w:ind w:left="567" w:right="316"/>
      </w:pPr>
      <w:r>
        <w:rPr/>
        <w:t>This event is not only going to create a bond among entire Tourism industry, but will also offer a lot to our local travellers, a perfect blend of B2B and B2C event.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 w:after="1"/>
        <w:rPr>
          <w:sz w:val="20"/>
        </w:rPr>
      </w:pPr>
    </w:p>
    <w:tbl>
      <w:tblPr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1"/>
        <w:gridCol w:w="3272"/>
        <w:gridCol w:w="2243"/>
        <w:gridCol w:w="2703"/>
      </w:tblGrid>
      <w:tr>
        <w:trPr>
          <w:trHeight w:val="345" w:hRule="atLeast"/>
        </w:trPr>
        <w:tc>
          <w:tcPr>
            <w:tcW w:w="2561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left="96"/>
              <w:jc w:val="center"/>
              <w:rPr>
                <w:sz w:val="19"/>
              </w:rPr>
            </w:pPr>
            <w:r>
              <w:rPr>
                <w:color w:val="1E1816"/>
                <w:spacing w:val="-2"/>
                <w:sz w:val="19"/>
              </w:rPr>
              <w:t>President</w:t>
            </w:r>
          </w:p>
        </w:tc>
        <w:tc>
          <w:tcPr>
            <w:tcW w:w="3272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left="74" w:right="4"/>
              <w:jc w:val="center"/>
              <w:rPr>
                <w:sz w:val="19"/>
              </w:rPr>
            </w:pPr>
            <w:r>
              <w:rPr>
                <w:color w:val="1E1816"/>
                <w:spacing w:val="-4"/>
                <w:sz w:val="19"/>
              </w:rPr>
              <w:t>Vice-</w:t>
            </w:r>
            <w:r>
              <w:rPr>
                <w:color w:val="1E1816"/>
                <w:spacing w:val="-2"/>
                <w:sz w:val="19"/>
              </w:rPr>
              <w:t>President</w:t>
            </w:r>
          </w:p>
        </w:tc>
        <w:tc>
          <w:tcPr>
            <w:tcW w:w="2243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right="150"/>
              <w:jc w:val="center"/>
              <w:rPr>
                <w:sz w:val="19"/>
              </w:rPr>
            </w:pPr>
            <w:r>
              <w:rPr>
                <w:color w:val="1E1816"/>
                <w:spacing w:val="-2"/>
                <w:sz w:val="19"/>
              </w:rPr>
              <w:t>Secretary</w:t>
            </w:r>
          </w:p>
        </w:tc>
        <w:tc>
          <w:tcPr>
            <w:tcW w:w="2703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right="137"/>
              <w:jc w:val="center"/>
              <w:rPr>
                <w:sz w:val="19"/>
              </w:rPr>
            </w:pPr>
            <w:r>
              <w:rPr>
                <w:color w:val="1E1816"/>
                <w:spacing w:val="-2"/>
                <w:sz w:val="19"/>
              </w:rPr>
              <w:t>Treasurer</w:t>
            </w:r>
          </w:p>
        </w:tc>
      </w:tr>
      <w:tr>
        <w:trPr>
          <w:trHeight w:val="453" w:hRule="atLeast"/>
        </w:trPr>
        <w:tc>
          <w:tcPr>
            <w:tcW w:w="2561" w:type="dxa"/>
          </w:tcPr>
          <w:p>
            <w:pPr>
              <w:pStyle w:val="TableParagraph"/>
              <w:spacing w:before="73"/>
              <w:ind w:left="96"/>
              <w:jc w:val="center"/>
              <w:rPr>
                <w:sz w:val="22"/>
              </w:rPr>
            </w:pPr>
            <w:r>
              <w:rPr>
                <w:color w:val="1E1816"/>
                <w:sz w:val="22"/>
              </w:rPr>
              <w:t>VINNY</w:t>
            </w:r>
            <w:r>
              <w:rPr>
                <w:color w:val="1E1816"/>
                <w:spacing w:val="-7"/>
                <w:sz w:val="22"/>
              </w:rPr>
              <w:t> </w:t>
            </w:r>
            <w:r>
              <w:rPr>
                <w:color w:val="1E1816"/>
                <w:sz w:val="22"/>
              </w:rPr>
              <w:t>K</w:t>
            </w:r>
            <w:r>
              <w:rPr>
                <w:color w:val="1E1816"/>
                <w:spacing w:val="-8"/>
                <w:sz w:val="22"/>
              </w:rPr>
              <w:t> </w:t>
            </w:r>
            <w:r>
              <w:rPr>
                <w:color w:val="1E1816"/>
                <w:spacing w:val="-2"/>
                <w:sz w:val="22"/>
              </w:rPr>
              <w:t>WILLIAMS</w:t>
            </w:r>
          </w:p>
        </w:tc>
        <w:tc>
          <w:tcPr>
            <w:tcW w:w="3272" w:type="dxa"/>
          </w:tcPr>
          <w:p>
            <w:pPr>
              <w:pStyle w:val="TableParagraph"/>
              <w:spacing w:before="73"/>
              <w:ind w:left="74"/>
              <w:jc w:val="center"/>
              <w:rPr>
                <w:sz w:val="22"/>
              </w:rPr>
            </w:pPr>
            <w:r>
              <w:rPr>
                <w:color w:val="1E1816"/>
                <w:sz w:val="22"/>
              </w:rPr>
              <w:t>GAJ</w:t>
            </w:r>
            <w:r>
              <w:rPr>
                <w:color w:val="1E1816"/>
                <w:spacing w:val="-6"/>
                <w:sz w:val="22"/>
              </w:rPr>
              <w:t> </w:t>
            </w:r>
            <w:r>
              <w:rPr>
                <w:color w:val="1E1816"/>
                <w:sz w:val="22"/>
              </w:rPr>
              <w:t>RAJ</w:t>
            </w:r>
            <w:r>
              <w:rPr>
                <w:color w:val="1E1816"/>
                <w:spacing w:val="-7"/>
                <w:sz w:val="22"/>
              </w:rPr>
              <w:t> </w:t>
            </w:r>
            <w:r>
              <w:rPr>
                <w:color w:val="1E1816"/>
                <w:sz w:val="22"/>
              </w:rPr>
              <w:t>SINGH</w:t>
            </w:r>
            <w:r>
              <w:rPr>
                <w:color w:val="1E1816"/>
                <w:spacing w:val="42"/>
                <w:sz w:val="22"/>
              </w:rPr>
              <w:t> </w:t>
            </w:r>
            <w:r>
              <w:rPr>
                <w:color w:val="1E1816"/>
                <w:spacing w:val="-2"/>
                <w:sz w:val="22"/>
              </w:rPr>
              <w:t>SHEKHAWAT</w:t>
            </w:r>
          </w:p>
        </w:tc>
        <w:tc>
          <w:tcPr>
            <w:tcW w:w="2243" w:type="dxa"/>
          </w:tcPr>
          <w:p>
            <w:pPr>
              <w:pStyle w:val="TableParagraph"/>
              <w:spacing w:before="73"/>
              <w:ind w:left="1" w:right="150"/>
              <w:jc w:val="center"/>
              <w:rPr>
                <w:sz w:val="22"/>
              </w:rPr>
            </w:pPr>
            <w:r>
              <w:rPr>
                <w:color w:val="1E1816"/>
                <w:spacing w:val="-2"/>
                <w:sz w:val="22"/>
              </w:rPr>
              <w:t>RAJESH</w:t>
            </w:r>
            <w:r>
              <w:rPr>
                <w:color w:val="1E1816"/>
                <w:spacing w:val="-1"/>
                <w:sz w:val="22"/>
              </w:rPr>
              <w:t> </w:t>
            </w:r>
            <w:r>
              <w:rPr>
                <w:color w:val="1E1816"/>
                <w:spacing w:val="-2"/>
                <w:sz w:val="22"/>
              </w:rPr>
              <w:t>SINGHVI</w:t>
            </w:r>
          </w:p>
        </w:tc>
        <w:tc>
          <w:tcPr>
            <w:tcW w:w="2703" w:type="dxa"/>
          </w:tcPr>
          <w:p>
            <w:pPr>
              <w:pStyle w:val="TableParagraph"/>
              <w:spacing w:before="73"/>
              <w:ind w:left="2" w:right="137"/>
              <w:jc w:val="center"/>
              <w:rPr>
                <w:sz w:val="22"/>
              </w:rPr>
            </w:pPr>
            <w:r>
              <w:rPr>
                <w:color w:val="1E1816"/>
                <w:spacing w:val="-2"/>
                <w:sz w:val="22"/>
              </w:rPr>
              <w:t>NARENDRA</w:t>
            </w:r>
            <w:r>
              <w:rPr>
                <w:color w:val="1E1816"/>
                <w:spacing w:val="-3"/>
                <w:sz w:val="22"/>
              </w:rPr>
              <w:t> </w:t>
            </w:r>
            <w:r>
              <w:rPr>
                <w:color w:val="1E1816"/>
                <w:spacing w:val="-4"/>
                <w:sz w:val="22"/>
              </w:rPr>
              <w:t>SINGH</w:t>
            </w:r>
          </w:p>
        </w:tc>
      </w:tr>
      <w:tr>
        <w:trPr>
          <w:trHeight w:val="285" w:hRule="atLeast"/>
        </w:trPr>
        <w:tc>
          <w:tcPr>
            <w:tcW w:w="2561" w:type="dxa"/>
          </w:tcPr>
          <w:p>
            <w:pPr>
              <w:pStyle w:val="TableParagraph"/>
              <w:spacing w:line="184" w:lineRule="exact" w:before="81"/>
              <w:ind w:left="764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9660061777</w:t>
            </w:r>
          </w:p>
        </w:tc>
        <w:tc>
          <w:tcPr>
            <w:tcW w:w="3272" w:type="dxa"/>
          </w:tcPr>
          <w:p>
            <w:pPr>
              <w:pStyle w:val="TableParagraph"/>
              <w:spacing w:line="184" w:lineRule="exact" w:before="81"/>
              <w:ind w:left="1107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9829026858</w:t>
            </w:r>
          </w:p>
        </w:tc>
        <w:tc>
          <w:tcPr>
            <w:tcW w:w="2243" w:type="dxa"/>
          </w:tcPr>
          <w:p>
            <w:pPr>
              <w:pStyle w:val="TableParagraph"/>
              <w:spacing w:line="184" w:lineRule="exact" w:before="81"/>
              <w:ind w:left="479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9829027775</w:t>
            </w:r>
          </w:p>
        </w:tc>
        <w:tc>
          <w:tcPr>
            <w:tcW w:w="2703" w:type="dxa"/>
          </w:tcPr>
          <w:p>
            <w:pPr>
              <w:pStyle w:val="TableParagraph"/>
              <w:spacing w:line="184" w:lineRule="exact" w:before="81"/>
              <w:ind w:left="717"/>
              <w:rPr>
                <w:sz w:val="17"/>
              </w:rPr>
            </w:pPr>
            <w:r>
              <w:rPr>
                <w:color w:val="1E1816"/>
                <w:sz w:val="17"/>
              </w:rPr>
              <w:t>(M) </w:t>
            </w:r>
            <w:r>
              <w:rPr>
                <w:color w:val="1E1816"/>
                <w:spacing w:val="-2"/>
                <w:sz w:val="17"/>
              </w:rPr>
              <w:t>9829742233</w:t>
            </w:r>
          </w:p>
        </w:tc>
      </w:tr>
    </w:tbl>
    <w:sectPr>
      <w:pgSz w:w="11910" w:h="16840"/>
      <w:pgMar w:header="488" w:footer="1061" w:top="4260" w:bottom="126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alifornian FB">
    <w:altName w:val="Californian FB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350520</wp:posOffset>
              </wp:positionH>
              <wp:positionV relativeFrom="page">
                <wp:posOffset>9840912</wp:posOffset>
              </wp:positionV>
              <wp:extent cx="6852920" cy="571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6852920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2920" h="57150">
                            <a:moveTo>
                              <a:pt x="6852666" y="0"/>
                            </a:moveTo>
                            <a:lnTo>
                              <a:pt x="6852666" y="0"/>
                            </a:lnTo>
                            <a:lnTo>
                              <a:pt x="0" y="0"/>
                            </a:lnTo>
                            <a:lnTo>
                              <a:pt x="0" y="57150"/>
                            </a:lnTo>
                            <a:lnTo>
                              <a:pt x="6852666" y="57150"/>
                            </a:lnTo>
                            <a:lnTo>
                              <a:pt x="68526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7.6pt;margin-top:774.875pt;width:539.580026pt;height:4.5pt;mso-position-horizontal-relative:page;mso-position-vertical-relative:page;z-index:-15931904" id="docshape10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088">
              <wp:simplePos x="0" y="0"/>
              <wp:positionH relativeFrom="page">
                <wp:posOffset>617219</wp:posOffset>
              </wp:positionH>
              <wp:positionV relativeFrom="page">
                <wp:posOffset>9915842</wp:posOffset>
              </wp:positionV>
              <wp:extent cx="5677535" cy="34861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567753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1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1E1816"/>
                            </w:rPr>
                            <w:t>D-1A,</w:t>
                          </w:r>
                          <w:r>
                            <w:rPr>
                              <w:rFonts w:ascii="Calibri"/>
                              <w:color w:val="1E1816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</w:rPr>
                            <w:t>Sir</w:t>
                          </w:r>
                          <w:r>
                            <w:rPr>
                              <w:rFonts w:ascii="Calibri"/>
                              <w:color w:val="1E1816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</w:rPr>
                            <w:t>Pratap</w:t>
                          </w:r>
                          <w:r>
                            <w:rPr>
                              <w:rFonts w:ascii="Calibri"/>
                              <w:color w:val="1E1816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</w:rPr>
                            <w:t>Colony,</w:t>
                          </w:r>
                          <w:r>
                            <w:rPr>
                              <w:rFonts w:ascii="Calibri"/>
                              <w:color w:val="1E1816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</w:rPr>
                            <w:t>Near</w:t>
                          </w:r>
                          <w:r>
                            <w:rPr>
                              <w:rFonts w:ascii="Calibri"/>
                              <w:color w:val="1E1816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</w:rPr>
                            <w:t>Paanch</w:t>
                          </w:r>
                          <w:r>
                            <w:rPr>
                              <w:rFonts w:ascii="Calibri"/>
                              <w:color w:val="1E1816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</w:rPr>
                            <w:t>Batti,</w:t>
                          </w:r>
                          <w:r>
                            <w:rPr>
                              <w:rFonts w:ascii="Calibri"/>
                              <w:color w:val="1E1816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</w:rPr>
                            <w:t>Jodhpur</w:t>
                          </w:r>
                          <w:r>
                            <w:rPr>
                              <w:rFonts w:ascii="Calibri"/>
                              <w:color w:val="1E1816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pacing w:val="-2"/>
                            </w:rPr>
                            <w:t>342011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JHARA:</w:t>
                          </w:r>
                          <w:r>
                            <w:rPr>
                              <w:rFonts w:ascii="Calibri"/>
                              <w:color w:val="1E181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9829021999,</w:t>
                          </w:r>
                          <w:r>
                            <w:rPr>
                              <w:rFonts w:ascii="Calibri"/>
                              <w:color w:val="1E1816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9828371291</w:t>
                          </w:r>
                          <w:r>
                            <w:rPr>
                              <w:rFonts w:ascii="Calibri"/>
                              <w:color w:val="1E1816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TAAJ:</w:t>
                          </w:r>
                          <w:r>
                            <w:rPr>
                              <w:rFonts w:ascii="Calibri"/>
                              <w:color w:val="1E1816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9829742233</w:t>
                          </w:r>
                          <w:r>
                            <w:rPr>
                              <w:rFonts w:ascii="Calibri"/>
                              <w:color w:val="1E1816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Calibri"/>
                              <w:color w:val="1E1816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INDIA</w:t>
                          </w:r>
                          <w:r>
                            <w:rPr>
                              <w:rFonts w:ascii="Calibri"/>
                              <w:color w:val="1E181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OUTBOX:</w:t>
                          </w:r>
                          <w:r>
                            <w:rPr>
                              <w:rFonts w:ascii="Calibri"/>
                              <w:color w:val="1E1816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9660061777,</w:t>
                          </w:r>
                          <w:r>
                            <w:rPr>
                              <w:rFonts w:ascii="Calibri"/>
                              <w:color w:val="1E181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2"/>
                            </w:rPr>
                            <w:t>9166222900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599998pt;margin-top:780.775024pt;width:447.05pt;height:27.45pt;mso-position-horizontal-relative:page;mso-position-vertical-relative:page;z-index:-15931392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1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1E1816"/>
                      </w:rPr>
                      <w:t>D-1A,</w:t>
                    </w:r>
                    <w:r>
                      <w:rPr>
                        <w:rFonts w:ascii="Calibri"/>
                        <w:color w:val="1E1816"/>
                        <w:spacing w:val="-7"/>
                      </w:rPr>
                      <w:t> </w:t>
                    </w:r>
                    <w:r>
                      <w:rPr>
                        <w:rFonts w:ascii="Calibri"/>
                        <w:color w:val="1E1816"/>
                      </w:rPr>
                      <w:t>Sir</w:t>
                    </w:r>
                    <w:r>
                      <w:rPr>
                        <w:rFonts w:ascii="Calibri"/>
                        <w:color w:val="1E1816"/>
                        <w:spacing w:val="-6"/>
                      </w:rPr>
                      <w:t> </w:t>
                    </w:r>
                    <w:r>
                      <w:rPr>
                        <w:rFonts w:ascii="Calibri"/>
                        <w:color w:val="1E1816"/>
                      </w:rPr>
                      <w:t>Pratap</w:t>
                    </w:r>
                    <w:r>
                      <w:rPr>
                        <w:rFonts w:ascii="Calibri"/>
                        <w:color w:val="1E1816"/>
                        <w:spacing w:val="-6"/>
                      </w:rPr>
                      <w:t> </w:t>
                    </w:r>
                    <w:r>
                      <w:rPr>
                        <w:rFonts w:ascii="Calibri"/>
                        <w:color w:val="1E1816"/>
                      </w:rPr>
                      <w:t>Colony,</w:t>
                    </w:r>
                    <w:r>
                      <w:rPr>
                        <w:rFonts w:ascii="Calibri"/>
                        <w:color w:val="1E1816"/>
                        <w:spacing w:val="-7"/>
                      </w:rPr>
                      <w:t> </w:t>
                    </w:r>
                    <w:r>
                      <w:rPr>
                        <w:rFonts w:ascii="Calibri"/>
                        <w:color w:val="1E1816"/>
                      </w:rPr>
                      <w:t>Near</w:t>
                    </w:r>
                    <w:r>
                      <w:rPr>
                        <w:rFonts w:ascii="Calibri"/>
                        <w:color w:val="1E1816"/>
                        <w:spacing w:val="-6"/>
                      </w:rPr>
                      <w:t> </w:t>
                    </w:r>
                    <w:r>
                      <w:rPr>
                        <w:rFonts w:ascii="Calibri"/>
                        <w:color w:val="1E1816"/>
                      </w:rPr>
                      <w:t>Paanch</w:t>
                    </w:r>
                    <w:r>
                      <w:rPr>
                        <w:rFonts w:ascii="Calibri"/>
                        <w:color w:val="1E1816"/>
                        <w:spacing w:val="-6"/>
                      </w:rPr>
                      <w:t> </w:t>
                    </w:r>
                    <w:r>
                      <w:rPr>
                        <w:rFonts w:ascii="Calibri"/>
                        <w:color w:val="1E1816"/>
                      </w:rPr>
                      <w:t>Batti,</w:t>
                    </w:r>
                    <w:r>
                      <w:rPr>
                        <w:rFonts w:ascii="Calibri"/>
                        <w:color w:val="1E1816"/>
                        <w:spacing w:val="-7"/>
                      </w:rPr>
                      <w:t> </w:t>
                    </w:r>
                    <w:r>
                      <w:rPr>
                        <w:rFonts w:ascii="Calibri"/>
                        <w:color w:val="1E1816"/>
                      </w:rPr>
                      <w:t>Jodhpur</w:t>
                    </w:r>
                    <w:r>
                      <w:rPr>
                        <w:rFonts w:ascii="Calibri"/>
                        <w:color w:val="1E1816"/>
                        <w:spacing w:val="-6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pacing w:val="-2"/>
                      </w:rPr>
                      <w:t>342011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1E1816"/>
                        <w:sz w:val="22"/>
                      </w:rPr>
                      <w:t>JHARA:</w:t>
                    </w:r>
                    <w:r>
                      <w:rPr>
                        <w:rFonts w:ascii="Calibri"/>
                        <w:color w:val="1E1816"/>
                        <w:spacing w:val="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9829021999,</w:t>
                    </w:r>
                    <w:r>
                      <w:rPr>
                        <w:rFonts w:ascii="Calibri"/>
                        <w:color w:val="1E1816"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9828371291</w:t>
                    </w:r>
                    <w:r>
                      <w:rPr>
                        <w:rFonts w:ascii="Calibri"/>
                        <w:color w:val="1E1816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/</w:t>
                    </w:r>
                    <w:r>
                      <w:rPr>
                        <w:rFonts w:ascii="Calibri"/>
                        <w:color w:val="1E1816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TAAJ:</w:t>
                    </w:r>
                    <w:r>
                      <w:rPr>
                        <w:rFonts w:ascii="Calibri"/>
                        <w:color w:val="1E1816"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9829742233</w:t>
                    </w:r>
                    <w:r>
                      <w:rPr>
                        <w:rFonts w:ascii="Calibri"/>
                        <w:color w:val="1E1816"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/</w:t>
                    </w:r>
                    <w:r>
                      <w:rPr>
                        <w:rFonts w:ascii="Calibri"/>
                        <w:color w:val="1E1816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INDIA</w:t>
                    </w:r>
                    <w:r>
                      <w:rPr>
                        <w:rFonts w:ascii="Calibri"/>
                        <w:color w:val="1E1816"/>
                        <w:spacing w:val="8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OUTBOX:</w:t>
                    </w:r>
                    <w:r>
                      <w:rPr>
                        <w:rFonts w:ascii="Calibri"/>
                        <w:color w:val="1E1816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9660061777,</w:t>
                    </w:r>
                    <w:r>
                      <w:rPr>
                        <w:rFonts w:ascii="Calibri"/>
                        <w:color w:val="1E1816"/>
                        <w:spacing w:val="8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pacing w:val="-2"/>
                        <w:sz w:val="22"/>
                      </w:rPr>
                      <w:t>9166222900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1504">
              <wp:simplePos x="0" y="0"/>
              <wp:positionH relativeFrom="page">
                <wp:posOffset>629919</wp:posOffset>
              </wp:positionH>
              <wp:positionV relativeFrom="page">
                <wp:posOffset>310007</wp:posOffset>
              </wp:positionV>
              <wp:extent cx="6300470" cy="1696085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6300470" cy="1696085"/>
                        <a:chExt cx="6300470" cy="169608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0" y="1657476"/>
                          <a:ext cx="63004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38100">
                              <a:moveTo>
                                <a:pt x="6300089" y="0"/>
                              </a:moveTo>
                              <a:lnTo>
                                <a:pt x="6300089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300089" y="38100"/>
                              </a:lnTo>
                              <a:lnTo>
                                <a:pt x="63000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1770" y="0"/>
                          <a:ext cx="5955257" cy="16540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9.599998pt;margin-top:24.410025pt;width:496.1pt;height:133.550pt;mso-position-horizontal-relative:page;mso-position-vertical-relative:page;z-index:-15934976" id="docshapegroup2" coordorigin="992,488" coordsize="9922,2671">
              <v:rect style="position:absolute;left:992;top:3098;width:9922;height:60" id="docshape3" filled="true" fillcolor="#000000" stroked="false">
                <v:fill type="solid"/>
              </v:rect>
              <v:shape style="position:absolute;left:1294;top:488;width:9379;height:2605" type="#_x0000_t75" id="docshape4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016">
              <wp:simplePos x="0" y="0"/>
              <wp:positionH relativeFrom="page">
                <wp:posOffset>621030</wp:posOffset>
              </wp:positionH>
              <wp:positionV relativeFrom="page">
                <wp:posOffset>2672333</wp:posOffset>
              </wp:positionV>
              <wp:extent cx="6309360" cy="3810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30936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9360" h="38100">
                            <a:moveTo>
                              <a:pt x="6308979" y="0"/>
                            </a:moveTo>
                            <a:lnTo>
                              <a:pt x="6308979" y="0"/>
                            </a:ln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308979" y="38100"/>
                            </a:lnTo>
                            <a:lnTo>
                              <a:pt x="630897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8.900002pt;margin-top:210.419998pt;width:496.770024pt;height:3.0pt;mso-position-horizontal-relative:page;mso-position-vertical-relative:page;z-index:-15934464" id="docshape5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528">
              <wp:simplePos x="0" y="0"/>
              <wp:positionH relativeFrom="page">
                <wp:posOffset>1172527</wp:posOffset>
              </wp:positionH>
              <wp:positionV relativeFrom="page">
                <wp:posOffset>2023364</wp:posOffset>
              </wp:positionV>
              <wp:extent cx="1016000" cy="3340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01600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0" w:right="2" w:firstLine="0"/>
                            <w:jc w:val="center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</w:rPr>
                            <w:t>BOOB</w:t>
                          </w:r>
                        </w:p>
                        <w:p>
                          <w:pPr>
                            <w:spacing w:before="1"/>
                            <w:ind w:left="2" w:right="2" w:firstLine="0"/>
                            <w:jc w:val="center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0"/>
                            </w:rPr>
                            <w:t>Honorary</w:t>
                          </w:r>
                          <w:r>
                            <w:rPr>
                              <w:rFonts w:ascii="Calibri"/>
                              <w:color w:val="1E1816"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0"/>
                            </w:rPr>
                            <w:t>President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2.324997pt;margin-top:159.320023pt;width:80pt;height:26.3pt;mso-position-horizontal-relative:page;mso-position-vertical-relative:page;z-index:-15933952" type="#_x0000_t202" id="docshape6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2" w:firstLine="0"/>
                      <w:jc w:val="center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J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M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sz w:val="24"/>
                      </w:rPr>
                      <w:t>BOOB</w:t>
                    </w:r>
                  </w:p>
                  <w:p>
                    <w:pPr>
                      <w:spacing w:before="1"/>
                      <w:ind w:left="2" w:right="2" w:firstLine="0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1E1816"/>
                        <w:spacing w:val="-2"/>
                        <w:sz w:val="20"/>
                      </w:rPr>
                      <w:t>Honorary</w:t>
                    </w:r>
                    <w:r>
                      <w:rPr>
                        <w:rFonts w:ascii="Calibri"/>
                        <w:color w:val="1E1816"/>
                        <w:spacing w:val="4"/>
                        <w:sz w:val="20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pacing w:val="-2"/>
                        <w:sz w:val="20"/>
                      </w:rPr>
                      <w:t>President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040">
              <wp:simplePos x="0" y="0"/>
              <wp:positionH relativeFrom="page">
                <wp:posOffset>2909951</wp:posOffset>
              </wp:positionH>
              <wp:positionV relativeFrom="page">
                <wp:posOffset>2023364</wp:posOffset>
              </wp:positionV>
              <wp:extent cx="1741170" cy="50419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41170" cy="504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1E1816"/>
                              <w:sz w:val="24"/>
                            </w:rPr>
                            <w:t>CHANDRA</w:t>
                          </w:r>
                          <w:r>
                            <w:rPr>
                              <w:rFonts w:ascii="Calibri"/>
                              <w:b/>
                              <w:color w:val="1E181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1E1816"/>
                              <w:sz w:val="24"/>
                            </w:rPr>
                            <w:t>SHEKHAR</w:t>
                          </w:r>
                          <w:r>
                            <w:rPr>
                              <w:rFonts w:ascii="Calibri"/>
                              <w:b/>
                              <w:color w:val="1E181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1E1816"/>
                              <w:spacing w:val="-2"/>
                              <w:sz w:val="24"/>
                            </w:rPr>
                            <w:t>SINGH</w:t>
                          </w:r>
                        </w:p>
                        <w:p>
                          <w:pPr>
                            <w:spacing w:line="268" w:lineRule="exact" w:before="2"/>
                            <w:ind w:left="33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2"/>
                            </w:rPr>
                            <w:t>Honorary</w:t>
                          </w:r>
                          <w:r>
                            <w:rPr>
                              <w:rFonts w:ascii="Calibri"/>
                              <w:color w:val="1E1816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2"/>
                            </w:rPr>
                            <w:t>Vice-</w:t>
                          </w: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0"/>
                            </w:rPr>
                            <w:t>President</w:t>
                          </w:r>
                        </w:p>
                        <w:p>
                          <w:pPr>
                            <w:spacing w:line="243" w:lineRule="exact" w:before="0"/>
                            <w:ind w:left="704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1E1816"/>
                              <w:sz w:val="20"/>
                            </w:rPr>
                            <w:t>(M)</w:t>
                          </w: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0"/>
                            </w:rPr>
                            <w:t> 9829023593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130005pt;margin-top:159.320023pt;width:137.1pt;height:39.7pt;mso-position-horizontal-relative:page;mso-position-vertical-relative:page;z-index:-15933440" type="#_x0000_t202" id="docshape7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1E1816"/>
                        <w:sz w:val="24"/>
                      </w:rPr>
                      <w:t>CHANDRA</w:t>
                    </w:r>
                    <w:r>
                      <w:rPr>
                        <w:rFonts w:ascii="Calibri"/>
                        <w:b/>
                        <w:color w:val="1E181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color w:val="1E1816"/>
                        <w:sz w:val="24"/>
                      </w:rPr>
                      <w:t>SHEKHAR</w:t>
                    </w:r>
                    <w:r>
                      <w:rPr>
                        <w:rFonts w:ascii="Calibri"/>
                        <w:b/>
                        <w:color w:val="1E181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color w:val="1E1816"/>
                        <w:spacing w:val="-2"/>
                        <w:sz w:val="24"/>
                      </w:rPr>
                      <w:t>SINGH</w:t>
                    </w:r>
                  </w:p>
                  <w:p>
                    <w:pPr>
                      <w:spacing w:line="268" w:lineRule="exact" w:before="2"/>
                      <w:ind w:left="33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1E1816"/>
                        <w:spacing w:val="-2"/>
                        <w:sz w:val="22"/>
                      </w:rPr>
                      <w:t>Honorary</w:t>
                    </w:r>
                    <w:r>
                      <w:rPr>
                        <w:rFonts w:ascii="Calibri"/>
                        <w:color w:val="1E1816"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pacing w:val="-2"/>
                        <w:sz w:val="22"/>
                      </w:rPr>
                      <w:t>Vice-</w:t>
                    </w:r>
                    <w:r>
                      <w:rPr>
                        <w:rFonts w:ascii="Calibri"/>
                        <w:color w:val="1E1816"/>
                        <w:spacing w:val="-2"/>
                        <w:sz w:val="20"/>
                      </w:rPr>
                      <w:t>President</w:t>
                    </w:r>
                  </w:p>
                  <w:p>
                    <w:pPr>
                      <w:spacing w:line="243" w:lineRule="exact" w:before="0"/>
                      <w:ind w:left="704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1E1816"/>
                        <w:sz w:val="20"/>
                      </w:rPr>
                      <w:t>(M)</w:t>
                    </w:r>
                    <w:r>
                      <w:rPr>
                        <w:rFonts w:ascii="Calibri"/>
                        <w:color w:val="1E1816"/>
                        <w:spacing w:val="-2"/>
                        <w:sz w:val="20"/>
                      </w:rPr>
                      <w:t> 9829023593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552">
              <wp:simplePos x="0" y="0"/>
              <wp:positionH relativeFrom="page">
                <wp:posOffset>5255895</wp:posOffset>
              </wp:positionH>
              <wp:positionV relativeFrom="page">
                <wp:posOffset>2023364</wp:posOffset>
              </wp:positionV>
              <wp:extent cx="1252220" cy="50419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252220" cy="504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1E1816"/>
                              <w:sz w:val="24"/>
                            </w:rPr>
                            <w:t>KISHORE</w:t>
                          </w:r>
                          <w:r>
                            <w:rPr>
                              <w:rFonts w:ascii="Calibri"/>
                              <w:b/>
                              <w:color w:val="1E181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1E1816"/>
                              <w:spacing w:val="-2"/>
                              <w:sz w:val="24"/>
                            </w:rPr>
                            <w:t>WILLIAMS</w:t>
                          </w:r>
                        </w:p>
                        <w:p>
                          <w:pPr>
                            <w:spacing w:before="1"/>
                            <w:ind w:left="258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0"/>
                            </w:rPr>
                            <w:t>Honorary</w:t>
                          </w:r>
                          <w:r>
                            <w:rPr>
                              <w:rFonts w:ascii="Calibri"/>
                              <w:color w:val="1E1816"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0"/>
                            </w:rPr>
                            <w:t>Member</w:t>
                          </w:r>
                        </w:p>
                        <w:p>
                          <w:pPr>
                            <w:spacing w:before="24"/>
                            <w:ind w:left="318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1E1816"/>
                              <w:sz w:val="20"/>
                            </w:rPr>
                            <w:t>(M)</w:t>
                          </w: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0"/>
                            </w:rPr>
                            <w:t> 9829218605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3.850006pt;margin-top:159.320023pt;width:98.6pt;height:39.7pt;mso-position-horizontal-relative:page;mso-position-vertical-relative:page;z-index:-15932928" type="#_x0000_t202" id="docshape8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1E1816"/>
                        <w:sz w:val="24"/>
                      </w:rPr>
                      <w:t>KISHORE</w:t>
                    </w:r>
                    <w:r>
                      <w:rPr>
                        <w:rFonts w:ascii="Calibri"/>
                        <w:b/>
                        <w:color w:val="1E181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color w:val="1E1816"/>
                        <w:spacing w:val="-2"/>
                        <w:sz w:val="24"/>
                      </w:rPr>
                      <w:t>WILLIAMS</w:t>
                    </w:r>
                  </w:p>
                  <w:p>
                    <w:pPr>
                      <w:spacing w:before="1"/>
                      <w:ind w:left="258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1E1816"/>
                        <w:spacing w:val="-2"/>
                        <w:sz w:val="20"/>
                      </w:rPr>
                      <w:t>Honorary</w:t>
                    </w:r>
                    <w:r>
                      <w:rPr>
                        <w:rFonts w:ascii="Calibri"/>
                        <w:color w:val="1E1816"/>
                        <w:spacing w:val="4"/>
                        <w:sz w:val="20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pacing w:val="-2"/>
                        <w:sz w:val="20"/>
                      </w:rPr>
                      <w:t>Member</w:t>
                    </w:r>
                  </w:p>
                  <w:p>
                    <w:pPr>
                      <w:spacing w:before="24"/>
                      <w:ind w:left="318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1E1816"/>
                        <w:sz w:val="20"/>
                      </w:rPr>
                      <w:t>(M)</w:t>
                    </w:r>
                    <w:r>
                      <w:rPr>
                        <w:rFonts w:ascii="Calibri"/>
                        <w:color w:val="1E1816"/>
                        <w:spacing w:val="-2"/>
                        <w:sz w:val="20"/>
                      </w:rPr>
                      <w:t> 9829218605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064">
              <wp:simplePos x="0" y="0"/>
              <wp:positionH relativeFrom="page">
                <wp:posOffset>1243647</wp:posOffset>
              </wp:positionH>
              <wp:positionV relativeFrom="page">
                <wp:posOffset>2530094</wp:posOffset>
              </wp:positionV>
              <wp:extent cx="873760" cy="1524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87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1E1816"/>
                              <w:sz w:val="20"/>
                            </w:rPr>
                            <w:t>(M)</w:t>
                          </w: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0"/>
                            </w:rPr>
                            <w:t> 9829021999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.925003pt;margin-top:199.220032pt;width:68.8pt;height:12pt;mso-position-horizontal-relative:page;mso-position-vertical-relative:page;z-index:-15932416" type="#_x0000_t202" id="docshape9" filled="false" stroked="false">
              <v:textbox inset="0,0,0,0">
                <w:txbxContent>
                  <w:p>
                    <w:pPr>
                      <w:spacing w:line="224" w:lineRule="exact" w:before="0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1E1816"/>
                        <w:sz w:val="20"/>
                      </w:rPr>
                      <w:t>(M)</w:t>
                    </w:r>
                    <w:r>
                      <w:rPr>
                        <w:rFonts w:ascii="Calibri"/>
                        <w:color w:val="1E1816"/>
                        <w:spacing w:val="-2"/>
                        <w:sz w:val="20"/>
                      </w:rPr>
                      <w:t> 9829021999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67" w:hanging="218"/>
        <w:jc w:val="left"/>
      </w:pPr>
      <w:rPr>
        <w:rFonts w:hint="default" w:ascii="Californian FB" w:hAnsi="Californian FB" w:eastAsia="Californian FB" w:cs="Californian FB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8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81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49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33" w:hanging="2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6" w:hanging="196"/>
        <w:jc w:val="left"/>
      </w:pPr>
      <w:rPr>
        <w:rFonts w:hint="default" w:ascii="Californian FB" w:hAnsi="Californian FB" w:eastAsia="Californian FB" w:cs="Californian FB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6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2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8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5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21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97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74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50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89" w:hanging="284"/>
        <w:jc w:val="left"/>
      </w:pPr>
      <w:rPr>
        <w:rFonts w:hint="default" w:ascii="Californian FB" w:hAnsi="Californian FB" w:eastAsia="Californian FB" w:cs="Californian FB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1149" w:hanging="360"/>
      </w:pPr>
      <w:rPr>
        <w:rFonts w:hint="default" w:ascii="Californian FB" w:hAnsi="Californian FB" w:eastAsia="Californian FB" w:cs="Californian FB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-"/>
      <w:lvlJc w:val="left"/>
      <w:pPr>
        <w:ind w:left="1287" w:hanging="361"/>
      </w:pPr>
      <w:rPr>
        <w:rFonts w:hint="default" w:ascii="Californian FB" w:hAnsi="Californian FB" w:eastAsia="Californian FB" w:cs="Californian FB"/>
        <w:spacing w:val="0"/>
        <w:w w:val="10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007" w:hanging="316"/>
        <w:jc w:val="left"/>
      </w:pPr>
      <w:rPr>
        <w:rFonts w:hint="default" w:ascii="Californian FB" w:hAnsi="Californian FB" w:eastAsia="Californian FB" w:cs="Californian FB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3" w:hanging="3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7" w:hanging="3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3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4" w:hanging="3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8" w:hanging="31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fornian FB" w:hAnsi="Californian FB" w:eastAsia="Californian FB" w:cs="Californian FB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fornian FB" w:hAnsi="Californian FB" w:eastAsia="Californian FB" w:cs="Californian FB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67"/>
      <w:outlineLvl w:val="1"/>
    </w:pPr>
    <w:rPr>
      <w:rFonts w:ascii="Californian FB" w:hAnsi="Californian FB" w:eastAsia="Californian FB" w:cs="Californian FB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87" w:hanging="361"/>
    </w:pPr>
    <w:rPr>
      <w:rFonts w:ascii="Californian FB" w:hAnsi="Californian FB" w:eastAsia="Californian FB" w:cs="Californian FB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DATES</dc:creator>
  <dc:subject>An Initiative of J. T. I. Association</dc:subject>
  <dc:title>Rajasthan Travel Fair       2025</dc:title>
  <dcterms:created xsi:type="dcterms:W3CDTF">2025-06-01T12:25:09Z</dcterms:created>
  <dcterms:modified xsi:type="dcterms:W3CDTF">2025-06-01T12:25:09Z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2025-06-01T00:00:00Z</vt:filetime>
  </property>
  <property fmtid="{D5CDD505-2E9C-101B-9397-08002B2CF9AE}" pid="5" name="Producer">
    <vt:lpwstr>3-Heights(TM) PDF Security Shell 4.8.25.2 (http://www.pdf-tools.com)</vt:lpwstr>
  </property>
</Properties>
</file>