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10. ROBOT HÚT BỤI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chức năng robot dọn dẹp; lắp và lập trình robot hút bụi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10. Robot hút bụi.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10. Robot hút bụi.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10. Robot hút bụi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10. Robot hút bụi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10. Robot hút bụi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