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6950" w14:textId="19F58F5A" w:rsidR="004B3314" w:rsidRPr="001D5256" w:rsidRDefault="009D6493" w:rsidP="004B3314">
      <w:pPr>
        <w:spacing w:line="360" w:lineRule="auto"/>
        <w:ind w:left="2832" w:hanging="2832"/>
        <w:jc w:val="both"/>
      </w:pPr>
      <w:r>
        <w:t xml:space="preserve"> </w:t>
      </w:r>
      <w:r w:rsidR="004B3314" w:rsidRPr="001D5256">
        <w:tab/>
      </w:r>
      <w:r w:rsidR="004B3314" w:rsidRPr="001D5256">
        <w:tab/>
      </w:r>
    </w:p>
    <w:p w14:paraId="3777EEF1" w14:textId="77777777" w:rsidR="004B3314" w:rsidRPr="001D5256" w:rsidRDefault="004B3314" w:rsidP="004B3314">
      <w:pPr>
        <w:spacing w:line="360" w:lineRule="auto"/>
        <w:jc w:val="both"/>
      </w:pPr>
    </w:p>
    <w:p w14:paraId="0F1654F7" w14:textId="77777777" w:rsidR="004B3314" w:rsidRPr="001D5256" w:rsidRDefault="004B3314" w:rsidP="004B3314">
      <w:pPr>
        <w:spacing w:line="360" w:lineRule="auto"/>
        <w:jc w:val="both"/>
      </w:pPr>
    </w:p>
    <w:p w14:paraId="66C65128" w14:textId="77777777" w:rsidR="004B3314" w:rsidRPr="001D5256" w:rsidRDefault="004B3314" w:rsidP="004B3314">
      <w:pPr>
        <w:spacing w:line="360" w:lineRule="auto"/>
        <w:jc w:val="both"/>
      </w:pPr>
    </w:p>
    <w:p w14:paraId="61246C08" w14:textId="77777777" w:rsidR="004B3314" w:rsidRPr="001D5256" w:rsidRDefault="004B3314" w:rsidP="004B3314">
      <w:pPr>
        <w:spacing w:line="360" w:lineRule="auto"/>
        <w:jc w:val="both"/>
      </w:pPr>
    </w:p>
    <w:p w14:paraId="4D515C73" w14:textId="77777777" w:rsidR="004B3314" w:rsidRPr="001D5256" w:rsidRDefault="004B3314" w:rsidP="004B3314">
      <w:pPr>
        <w:spacing w:line="360" w:lineRule="auto"/>
        <w:jc w:val="both"/>
      </w:pPr>
    </w:p>
    <w:p w14:paraId="4554970C" w14:textId="77777777" w:rsidR="004B3314" w:rsidRPr="001D5256" w:rsidRDefault="004B3314" w:rsidP="004B3314">
      <w:pPr>
        <w:spacing w:line="360" w:lineRule="auto"/>
        <w:jc w:val="both"/>
      </w:pPr>
    </w:p>
    <w:p w14:paraId="59337715" w14:textId="77777777" w:rsidR="004B3314" w:rsidRPr="001D5256" w:rsidRDefault="004B3314" w:rsidP="004B3314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 w:rsidRPr="001D5256">
        <w:rPr>
          <w:rFonts w:ascii="Calibri" w:hAnsi="Calibri"/>
          <w:i/>
          <w:sz w:val="40"/>
          <w:szCs w:val="40"/>
          <w:lang w:val="pt-PT"/>
        </w:rPr>
        <w:t>Agile - Documentação</w:t>
      </w:r>
    </w:p>
    <w:p w14:paraId="266C44A9" w14:textId="5991458A" w:rsidR="004B3314" w:rsidRPr="00842671" w:rsidRDefault="005C3913" w:rsidP="004B3314">
      <w:pPr>
        <w:pStyle w:val="TtuloDoc"/>
        <w:spacing w:before="120" w:after="120" w:line="360" w:lineRule="auto"/>
        <w:rPr>
          <w:rFonts w:ascii="Calibri" w:hAnsi="Calibri"/>
          <w:i/>
          <w:sz w:val="40"/>
          <w:szCs w:val="40"/>
          <w:lang w:val="pt-PT"/>
        </w:rPr>
      </w:pPr>
      <w:r w:rsidRPr="00842671">
        <w:rPr>
          <w:rFonts w:ascii="Calibri" w:hAnsi="Calibri"/>
          <w:i/>
          <w:sz w:val="40"/>
          <w:szCs w:val="40"/>
          <w:lang w:val="pt-PT"/>
        </w:rPr>
        <w:t>Report</w:t>
      </w:r>
      <w:r w:rsidR="004B3314" w:rsidRPr="00842671">
        <w:rPr>
          <w:rFonts w:ascii="Calibri" w:hAnsi="Calibri"/>
          <w:i/>
          <w:sz w:val="40"/>
          <w:szCs w:val="40"/>
          <w:lang w:val="pt-PT"/>
        </w:rPr>
        <w:t xml:space="preserve"> </w:t>
      </w:r>
      <w:proofErr w:type="spellStart"/>
      <w:r w:rsidR="004E2171">
        <w:rPr>
          <w:rFonts w:ascii="Calibri" w:hAnsi="Calibri"/>
          <w:i/>
          <w:sz w:val="40"/>
          <w:szCs w:val="40"/>
          <w:lang w:val="pt-PT"/>
        </w:rPr>
        <w:t>Bail</w:t>
      </w:r>
      <w:proofErr w:type="spellEnd"/>
      <w:r w:rsidR="004E2171">
        <w:rPr>
          <w:rFonts w:ascii="Calibri" w:hAnsi="Calibri"/>
          <w:i/>
          <w:sz w:val="40"/>
          <w:szCs w:val="40"/>
          <w:lang w:val="pt-PT"/>
        </w:rPr>
        <w:t>-in</w:t>
      </w:r>
    </w:p>
    <w:p w14:paraId="2292CDAE" w14:textId="1F4358A6" w:rsidR="004B3314" w:rsidRPr="001D5256" w:rsidRDefault="007679AA" w:rsidP="004B3314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>
        <w:rPr>
          <w:rFonts w:ascii="Calibri" w:hAnsi="Calibri"/>
          <w:sz w:val="40"/>
          <w:szCs w:val="40"/>
          <w:lang w:val="pt-PT"/>
        </w:rPr>
        <w:t>V 2</w:t>
      </w:r>
      <w:r w:rsidR="004B3314" w:rsidRPr="001D5256">
        <w:rPr>
          <w:rFonts w:ascii="Calibri" w:hAnsi="Calibri"/>
          <w:sz w:val="40"/>
          <w:szCs w:val="40"/>
          <w:lang w:val="pt-PT"/>
        </w:rPr>
        <w:t>.0</w:t>
      </w:r>
    </w:p>
    <w:p w14:paraId="74E94E38" w14:textId="77777777" w:rsidR="004B3314" w:rsidRPr="001D5256" w:rsidRDefault="004B3314" w:rsidP="004B3314">
      <w:pPr>
        <w:spacing w:line="360" w:lineRule="auto"/>
        <w:jc w:val="both"/>
      </w:pPr>
    </w:p>
    <w:p w14:paraId="356ABB85" w14:textId="77777777" w:rsidR="004B3314" w:rsidRPr="001D5256" w:rsidRDefault="004B3314" w:rsidP="004B3314">
      <w:pPr>
        <w:spacing w:line="360" w:lineRule="auto"/>
        <w:jc w:val="both"/>
      </w:pPr>
    </w:p>
    <w:p w14:paraId="5AA8BCD9" w14:textId="77777777" w:rsidR="004B3314" w:rsidRPr="001D5256" w:rsidRDefault="004B3314" w:rsidP="004B3314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both"/>
        <w:rPr>
          <w:sz w:val="24"/>
          <w:szCs w:val="24"/>
          <w:lang w:val="pt-PT"/>
        </w:rPr>
      </w:pPr>
    </w:p>
    <w:p w14:paraId="1661C161" w14:textId="77777777" w:rsidR="004B3314" w:rsidRPr="001D5256" w:rsidRDefault="004B3314" w:rsidP="004B3314">
      <w:pPr>
        <w:pStyle w:val="Ttulosinnumeracin"/>
        <w:tabs>
          <w:tab w:val="left" w:pos="3750"/>
        </w:tabs>
        <w:spacing w:line="360" w:lineRule="auto"/>
        <w:jc w:val="both"/>
        <w:rPr>
          <w:lang w:val="pt-PT"/>
        </w:rPr>
      </w:pPr>
      <w:r w:rsidRPr="001D5256">
        <w:rPr>
          <w:lang w:val="pt-PT"/>
        </w:rPr>
        <w:tab/>
      </w:r>
    </w:p>
    <w:p w14:paraId="3F4452F9" w14:textId="77777777" w:rsidR="004B3314" w:rsidRPr="001D5256" w:rsidRDefault="004B3314" w:rsidP="004B3314">
      <w:pPr>
        <w:pStyle w:val="Ttulosinnumeracin"/>
        <w:spacing w:line="360" w:lineRule="auto"/>
        <w:jc w:val="both"/>
        <w:rPr>
          <w:lang w:val="pt-PT"/>
        </w:rPr>
      </w:pPr>
      <w:r w:rsidRPr="001D5256">
        <w:rPr>
          <w:lang w:val="pt-PT"/>
        </w:rPr>
        <w:br w:type="page"/>
      </w:r>
      <w:r w:rsidRPr="001D5256">
        <w:rPr>
          <w:lang w:val="pt-PT"/>
        </w:rPr>
        <w:lastRenderedPageBreak/>
        <w:t>Índice</w:t>
      </w:r>
    </w:p>
    <w:p w14:paraId="5B14A768" w14:textId="524D9E45" w:rsidR="00405782" w:rsidRDefault="004B3314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r w:rsidRPr="001D5256">
        <w:rPr>
          <w:color w:val="FF0000"/>
        </w:rPr>
        <w:fldChar w:fldCharType="begin"/>
      </w:r>
      <w:r w:rsidRPr="001D5256">
        <w:rPr>
          <w:color w:val="FF0000"/>
        </w:rPr>
        <w:instrText xml:space="preserve"> TOC \o "1-3" \h \z </w:instrText>
      </w:r>
      <w:r w:rsidRPr="001D5256">
        <w:rPr>
          <w:color w:val="FF0000"/>
        </w:rPr>
        <w:fldChar w:fldCharType="separate"/>
      </w:r>
      <w:hyperlink w:anchor="_Toc192754584" w:history="1">
        <w:r w:rsidR="00405782" w:rsidRPr="007343AC">
          <w:rPr>
            <w:rStyle w:val="Hyperlink"/>
            <w:noProof/>
          </w:rPr>
          <w:t>1.</w:t>
        </w:r>
        <w:r w:rsidR="00405782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405782" w:rsidRPr="007343AC">
          <w:rPr>
            <w:rStyle w:val="Hyperlink"/>
            <w:noProof/>
          </w:rPr>
          <w:t>Introdução</w:t>
        </w:r>
        <w:r w:rsidR="00405782">
          <w:rPr>
            <w:noProof/>
            <w:webHidden/>
          </w:rPr>
          <w:tab/>
        </w:r>
        <w:r w:rsidR="00405782">
          <w:rPr>
            <w:noProof/>
            <w:webHidden/>
          </w:rPr>
          <w:fldChar w:fldCharType="begin"/>
        </w:r>
        <w:r w:rsidR="00405782">
          <w:rPr>
            <w:noProof/>
            <w:webHidden/>
          </w:rPr>
          <w:instrText xml:space="preserve"> PAGEREF _Toc192754584 \h </w:instrText>
        </w:r>
        <w:r w:rsidR="00405782">
          <w:rPr>
            <w:noProof/>
            <w:webHidden/>
          </w:rPr>
        </w:r>
        <w:r w:rsidR="00405782">
          <w:rPr>
            <w:noProof/>
            <w:webHidden/>
          </w:rPr>
          <w:fldChar w:fldCharType="separate"/>
        </w:r>
        <w:r w:rsidR="00405782">
          <w:rPr>
            <w:noProof/>
            <w:webHidden/>
          </w:rPr>
          <w:t>3</w:t>
        </w:r>
        <w:r w:rsidR="00405782">
          <w:rPr>
            <w:noProof/>
            <w:webHidden/>
          </w:rPr>
          <w:fldChar w:fldCharType="end"/>
        </w:r>
      </w:hyperlink>
    </w:p>
    <w:p w14:paraId="4267226A" w14:textId="56C3964A" w:rsidR="00405782" w:rsidRDefault="00405782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2754585" w:history="1">
        <w:r w:rsidRPr="007343AC">
          <w:rPr>
            <w:rStyle w:val="Hyperlink"/>
            <w:noProof/>
          </w:rPr>
          <w:t>1.1.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7343AC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A009FD" w14:textId="13D4C852" w:rsidR="00405782" w:rsidRDefault="00405782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92754586" w:history="1">
        <w:r w:rsidRPr="007343AC">
          <w:rPr>
            <w:rStyle w:val="Hyperlink"/>
            <w:noProof/>
          </w:rPr>
          <w:t>2.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7343AC">
          <w:rPr>
            <w:rStyle w:val="Hyperlink"/>
            <w:noProof/>
          </w:rPr>
          <w:t>Descrição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ABDB57" w14:textId="2EC3A36E" w:rsidR="00405782" w:rsidRDefault="00405782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2754587" w:history="1">
        <w:r w:rsidRPr="007343AC">
          <w:rPr>
            <w:rStyle w:val="Hyperlink"/>
            <w:noProof/>
          </w:rPr>
          <w:t>2.1.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7343AC">
          <w:rPr>
            <w:rStyle w:val="Hyperlink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0A8DCA" w14:textId="6BE331BB" w:rsidR="00405782" w:rsidRDefault="00405782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2754588" w:history="1">
        <w:r w:rsidRPr="007343AC">
          <w:rPr>
            <w:rStyle w:val="Hyperlink"/>
            <w:noProof/>
          </w:rPr>
          <w:t>2.2.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7343A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EE81E3" w14:textId="507D4AD4" w:rsidR="00405782" w:rsidRDefault="00405782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2754589" w:history="1">
        <w:r w:rsidRPr="007343AC">
          <w:rPr>
            <w:rStyle w:val="Hyperlink"/>
            <w:noProof/>
          </w:rPr>
          <w:t>2.3.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7343AC">
          <w:rPr>
            <w:rStyle w:val="Hyperlink"/>
            <w:noProof/>
          </w:rPr>
          <w:t>Controlos de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F98C8C" w14:textId="0196EAFB" w:rsidR="00405782" w:rsidRDefault="00405782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92754590" w:history="1">
        <w:r w:rsidRPr="007343AC">
          <w:rPr>
            <w:rStyle w:val="Hyperlink"/>
            <w:noProof/>
          </w:rPr>
          <w:t>3.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7343AC">
          <w:rPr>
            <w:rStyle w:val="Hyperlink"/>
            <w:noProof/>
          </w:rPr>
          <w:t>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91C1B4" w14:textId="022D0995" w:rsidR="00405782" w:rsidRDefault="00405782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2754591" w:history="1">
        <w:r w:rsidRPr="007343AC">
          <w:rPr>
            <w:rStyle w:val="Hyperlink"/>
            <w:noProof/>
          </w:rPr>
          <w:t>3.1.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7343AC">
          <w:rPr>
            <w:rStyle w:val="Hyperlink"/>
            <w:noProof/>
          </w:rPr>
          <w:t>Fontes de Informação e 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C1177E" w14:textId="669477B8" w:rsidR="00405782" w:rsidRDefault="00405782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92754592" w:history="1">
        <w:r w:rsidRPr="007343AC">
          <w:rPr>
            <w:rStyle w:val="Hyperlink"/>
            <w:noProof/>
          </w:rPr>
          <w:t>3.1.1.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7343AC">
          <w:rPr>
            <w:rStyle w:val="Hyperlink"/>
            <w:noProof/>
          </w:rPr>
          <w:t>Fontes de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AF156B" w14:textId="269A9FE5" w:rsidR="00405782" w:rsidRDefault="00405782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92754593" w:history="1">
        <w:r w:rsidRPr="007343AC">
          <w:rPr>
            <w:rStyle w:val="Hyperlink"/>
            <w:noProof/>
          </w:rPr>
          <w:t>3.1.2.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7343AC">
          <w:rPr>
            <w:rStyle w:val="Hyperlink"/>
            <w:noProof/>
          </w:rPr>
          <w:t>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D558C7" w14:textId="76E4EB6E" w:rsidR="00405782" w:rsidRDefault="00405782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92754594" w:history="1">
        <w:r w:rsidRPr="007343AC">
          <w:rPr>
            <w:rStyle w:val="Hyperlink"/>
            <w:noProof/>
          </w:rPr>
          <w:t>3.1.3.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7343AC">
          <w:rPr>
            <w:rStyle w:val="Hyperlink"/>
            <w:noProof/>
          </w:rPr>
          <w:t>Ficheiro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BB98E5" w14:textId="1DC80258" w:rsidR="00405782" w:rsidRDefault="00405782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92754595" w:history="1">
        <w:r w:rsidRPr="007343AC">
          <w:rPr>
            <w:rStyle w:val="Hyperlink"/>
            <w:noProof/>
          </w:rPr>
          <w:t>4.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7343AC">
          <w:rPr>
            <w:rStyle w:val="Hyperlink"/>
            <w:noProof/>
          </w:rPr>
          <w:t>Revisão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6B03F5" w14:textId="75445F9B" w:rsidR="004B3314" w:rsidRPr="001D5256" w:rsidRDefault="004B3314" w:rsidP="004B3314">
      <w:pPr>
        <w:spacing w:line="360" w:lineRule="auto"/>
        <w:jc w:val="both"/>
      </w:pPr>
      <w:r w:rsidRPr="001D5256">
        <w:rPr>
          <w:color w:val="FF0000"/>
        </w:rPr>
        <w:fldChar w:fldCharType="end"/>
      </w:r>
    </w:p>
    <w:p w14:paraId="51837B09" w14:textId="77777777" w:rsidR="004B3314" w:rsidRPr="001D5256" w:rsidRDefault="004B3314" w:rsidP="004B3314">
      <w:pPr>
        <w:spacing w:line="360" w:lineRule="auto"/>
        <w:jc w:val="both"/>
      </w:pPr>
      <w:r w:rsidRPr="001D5256">
        <w:br w:type="page"/>
      </w:r>
    </w:p>
    <w:p w14:paraId="3C13E87A" w14:textId="77777777" w:rsidR="004B3314" w:rsidRPr="001D5256" w:rsidRDefault="004B3314" w:rsidP="004B3314">
      <w:pPr>
        <w:pStyle w:val="Heading1"/>
        <w:spacing w:line="360" w:lineRule="auto"/>
        <w:jc w:val="both"/>
        <w:rPr>
          <w:lang w:val="pt-PT"/>
        </w:rPr>
      </w:pPr>
      <w:bookmarkStart w:id="0" w:name="_Toc192754584"/>
      <w:r w:rsidRPr="001D5256">
        <w:rPr>
          <w:lang w:val="pt-PT"/>
        </w:rPr>
        <w:lastRenderedPageBreak/>
        <w:t>Introdução</w:t>
      </w:r>
      <w:bookmarkEnd w:id="0"/>
    </w:p>
    <w:p w14:paraId="62CA72D9" w14:textId="77777777" w:rsidR="004B3314" w:rsidRPr="001D5256" w:rsidRDefault="004B3314" w:rsidP="004B3314">
      <w:pPr>
        <w:spacing w:before="120" w:after="120" w:line="360" w:lineRule="auto"/>
        <w:ind w:firstLine="709"/>
        <w:jc w:val="both"/>
      </w:pPr>
      <w:bookmarkStart w:id="1" w:name="_Toc86575648"/>
      <w:bookmarkStart w:id="2" w:name="_Toc260387237"/>
    </w:p>
    <w:p w14:paraId="0BA4E991" w14:textId="77777777" w:rsidR="004B3314" w:rsidRPr="001D5256" w:rsidRDefault="004B3314" w:rsidP="004B3314">
      <w:pPr>
        <w:pStyle w:val="Heading2"/>
        <w:spacing w:line="360" w:lineRule="auto"/>
        <w:ind w:left="0" w:firstLine="0"/>
        <w:jc w:val="both"/>
        <w:rPr>
          <w:lang w:val="pt-PT"/>
        </w:rPr>
      </w:pPr>
      <w:bookmarkStart w:id="3" w:name="_Referencias"/>
      <w:bookmarkStart w:id="4" w:name="_Referências"/>
      <w:bookmarkStart w:id="5" w:name="_Toc86575655"/>
      <w:bookmarkStart w:id="6" w:name="_Toc260387240"/>
      <w:bookmarkStart w:id="7" w:name="_Ref483817693"/>
      <w:bookmarkStart w:id="8" w:name="_Toc192754585"/>
      <w:bookmarkEnd w:id="1"/>
      <w:bookmarkEnd w:id="2"/>
      <w:bookmarkEnd w:id="3"/>
      <w:bookmarkEnd w:id="4"/>
      <w:r w:rsidRPr="001D5256">
        <w:rPr>
          <w:lang w:val="pt-PT"/>
        </w:rPr>
        <w:t>Referências</w:t>
      </w:r>
      <w:bookmarkEnd w:id="5"/>
      <w:bookmarkEnd w:id="6"/>
      <w:bookmarkEnd w:id="7"/>
      <w:bookmarkEnd w:id="8"/>
    </w:p>
    <w:tbl>
      <w:tblPr>
        <w:tblW w:w="9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189"/>
        <w:gridCol w:w="5891"/>
        <w:gridCol w:w="2086"/>
      </w:tblGrid>
      <w:tr w:rsidR="004B3314" w:rsidRPr="001D5256" w14:paraId="57EAAA1C" w14:textId="77777777" w:rsidTr="51C0E9E9">
        <w:trPr>
          <w:tblHeader/>
        </w:trPr>
        <w:tc>
          <w:tcPr>
            <w:tcW w:w="1189" w:type="dxa"/>
            <w:shd w:val="clear" w:color="auto" w:fill="auto"/>
          </w:tcPr>
          <w:p w14:paraId="50A12762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Referencia</w:t>
            </w:r>
          </w:p>
        </w:tc>
        <w:tc>
          <w:tcPr>
            <w:tcW w:w="5891" w:type="dxa"/>
            <w:shd w:val="clear" w:color="auto" w:fill="auto"/>
          </w:tcPr>
          <w:p w14:paraId="5170ADEC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Descritivo</w:t>
            </w:r>
          </w:p>
        </w:tc>
        <w:tc>
          <w:tcPr>
            <w:tcW w:w="2086" w:type="dxa"/>
            <w:shd w:val="clear" w:color="auto" w:fill="auto"/>
          </w:tcPr>
          <w:p w14:paraId="6ACD0FF9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Documento</w:t>
            </w:r>
          </w:p>
        </w:tc>
      </w:tr>
      <w:tr w:rsidR="00BC2B2E" w:rsidRPr="001D5256" w14:paraId="6CE8AA92" w14:textId="77777777" w:rsidTr="51C0E9E9">
        <w:tc>
          <w:tcPr>
            <w:tcW w:w="1189" w:type="dxa"/>
            <w:vAlign w:val="center"/>
          </w:tcPr>
          <w:p w14:paraId="2C4BC41B" w14:textId="4806E0A8" w:rsidR="00BC2B2E" w:rsidRPr="005252F2" w:rsidRDefault="00D206E8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[REF1</w:t>
            </w:r>
            <w:r w:rsidR="00BC2B2E" w:rsidRPr="005252F2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71AF04E4" w14:textId="30C8E376" w:rsidR="00BC2B2E" w:rsidRPr="005252F2" w:rsidRDefault="00C45B89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9311EC">
              <w:rPr>
                <w:rFonts w:cs="Arial"/>
                <w:iCs/>
                <w:sz w:val="20"/>
                <w:lang w:val="pt-PT"/>
              </w:rPr>
              <w:t xml:space="preserve">Documento </w:t>
            </w:r>
            <w:r>
              <w:rPr>
                <w:rFonts w:cs="Arial"/>
                <w:iCs/>
                <w:sz w:val="20"/>
                <w:lang w:val="pt-PT"/>
              </w:rPr>
              <w:t>de Especificação de Regras</w:t>
            </w:r>
          </w:p>
        </w:tc>
        <w:bookmarkStart w:id="9" w:name="_MON_1803300841"/>
        <w:bookmarkEnd w:id="9"/>
        <w:tc>
          <w:tcPr>
            <w:tcW w:w="2086" w:type="dxa"/>
            <w:shd w:val="clear" w:color="auto" w:fill="auto"/>
            <w:vAlign w:val="center"/>
          </w:tcPr>
          <w:p w14:paraId="625B8ACC" w14:textId="37B0EDA5" w:rsidR="00BC2B2E" w:rsidRPr="00DE20EF" w:rsidRDefault="00035151" w:rsidP="00775199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highlight w:val="yellow"/>
                <w:lang w:val="pt-PT"/>
              </w:rPr>
            </w:pPr>
            <w:r w:rsidRPr="008A7432">
              <w:rPr>
                <w:rFonts w:cs="Arial"/>
                <w:iCs/>
                <w:sz w:val="20"/>
                <w:lang w:val="pt-PT"/>
              </w:rPr>
              <w:object w:dxaOrig="1534" w:dyaOrig="991" w14:anchorId="6862D87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7" type="#_x0000_t75" style="width:76.6pt;height:49.55pt" o:ole="">
                  <v:imagedata r:id="rId11" o:title=""/>
                </v:shape>
                <o:OLEObject Type="Embed" ProgID="Excel.Sheet.12" ShapeID="_x0000_i1047" DrawAspect="Icon" ObjectID="_1805616301" r:id="rId12"/>
              </w:object>
            </w:r>
          </w:p>
        </w:tc>
      </w:tr>
      <w:tr w:rsidR="00716A6D" w:rsidRPr="001D5256" w14:paraId="195ECB35" w14:textId="77777777" w:rsidTr="51C0E9E9">
        <w:tc>
          <w:tcPr>
            <w:tcW w:w="1189" w:type="dxa"/>
            <w:vAlign w:val="center"/>
          </w:tcPr>
          <w:p w14:paraId="5808C9E9" w14:textId="57C3F025" w:rsidR="00716A6D" w:rsidRPr="009311EC" w:rsidRDefault="007C401E" w:rsidP="00716A6D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[REF2</w:t>
            </w:r>
            <w:r w:rsidR="00716A6D" w:rsidRPr="009311EC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6436D1B9" w14:textId="70E6380D" w:rsidR="00716A6D" w:rsidRPr="009311EC" w:rsidRDefault="00716A6D" w:rsidP="00AC2470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9311EC">
              <w:rPr>
                <w:rFonts w:cs="Arial"/>
                <w:iCs/>
                <w:sz w:val="20"/>
                <w:lang w:val="pt-PT"/>
              </w:rPr>
              <w:t xml:space="preserve">Documento </w:t>
            </w:r>
            <w:r w:rsidR="009311EC">
              <w:rPr>
                <w:rFonts w:cs="Arial"/>
                <w:iCs/>
                <w:sz w:val="20"/>
                <w:lang w:val="pt-PT"/>
              </w:rPr>
              <w:t>de Instruções</w:t>
            </w:r>
            <w:r w:rsidRPr="009311EC">
              <w:rPr>
                <w:rFonts w:cs="Arial"/>
                <w:iCs/>
                <w:sz w:val="20"/>
                <w:lang w:val="pt-PT"/>
              </w:rPr>
              <w:t xml:space="preserve"> </w:t>
            </w:r>
            <w:r w:rsidR="00065829">
              <w:rPr>
                <w:rFonts w:cs="Arial"/>
                <w:iCs/>
                <w:sz w:val="20"/>
                <w:lang w:val="pt-PT"/>
              </w:rPr>
              <w:t xml:space="preserve">do </w:t>
            </w:r>
            <w:r w:rsidR="00AC2470" w:rsidRPr="00EE5E72">
              <w:rPr>
                <w:rFonts w:cs="Arial"/>
                <w:i/>
                <w:iCs/>
                <w:sz w:val="20"/>
                <w:lang w:val="pt-PT"/>
              </w:rPr>
              <w:t xml:space="preserve">Single Resolution </w:t>
            </w:r>
            <w:proofErr w:type="spellStart"/>
            <w:r w:rsidR="00AC2470" w:rsidRPr="00EE5E72">
              <w:rPr>
                <w:rFonts w:cs="Arial"/>
                <w:i/>
                <w:iCs/>
                <w:sz w:val="20"/>
                <w:lang w:val="pt-PT"/>
              </w:rPr>
              <w:t>Board</w:t>
            </w:r>
            <w:proofErr w:type="spellEnd"/>
            <w:r w:rsidR="00AC2470" w:rsidRPr="00AC2470">
              <w:rPr>
                <w:rFonts w:cs="Arial"/>
                <w:iCs/>
                <w:sz w:val="20"/>
                <w:lang w:val="pt-PT"/>
              </w:rPr>
              <w:t xml:space="preserve"> 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26189D7F" w14:textId="00094FA1" w:rsidR="00716A6D" w:rsidRPr="009311EC" w:rsidRDefault="00FE7534" w:rsidP="4B3657A9">
            <w:pPr>
              <w:pStyle w:val="Tabla"/>
              <w:spacing w:line="360" w:lineRule="auto"/>
              <w:jc w:val="center"/>
              <w:rPr>
                <w:rFonts w:cs="Arial"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object w:dxaOrig="1543" w:dyaOrig="1000" w14:anchorId="5949F23B">
                <v:shape id="_x0000_i1048" type="#_x0000_t75" style="width:77.4pt;height:50.35pt" o:ole="">
                  <v:imagedata r:id="rId13" o:title=""/>
                </v:shape>
                <o:OLEObject Type="Embed" ProgID="AcroExch.Document.DC" ShapeID="_x0000_i1048" DrawAspect="Icon" ObjectID="_1805616302" r:id="rId14"/>
              </w:object>
            </w:r>
          </w:p>
        </w:tc>
      </w:tr>
      <w:tr w:rsidR="008A64D3" w:rsidRPr="001D5256" w14:paraId="50A0CB5A" w14:textId="77777777" w:rsidTr="51C0E9E9">
        <w:tc>
          <w:tcPr>
            <w:tcW w:w="1189" w:type="dxa"/>
            <w:vAlign w:val="center"/>
          </w:tcPr>
          <w:p w14:paraId="763B633B" w14:textId="5DB893BC" w:rsidR="008A64D3" w:rsidRDefault="008A64D3" w:rsidP="00716A6D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</w:t>
            </w:r>
            <w:r>
              <w:rPr>
                <w:rFonts w:cs="Arial"/>
                <w:iCs/>
                <w:sz w:val="20"/>
                <w:lang w:val="pt-PT"/>
              </w:rPr>
              <w:t>3</w:t>
            </w:r>
            <w:r w:rsidRPr="009311EC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5F5ACE69" w14:textId="7C86C307" w:rsidR="008A64D3" w:rsidRPr="009311EC" w:rsidRDefault="008A64D3" w:rsidP="00AC2470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Documento de Controlos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39AD83A9" w14:textId="00DA4666" w:rsidR="008A64D3" w:rsidRDefault="007F738C" w:rsidP="4B3657A9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object w:dxaOrig="1539" w:dyaOrig="997" w14:anchorId="50CB7458">
                <v:shape id="_x0000_i1049" type="#_x0000_t75" style="width:77pt;height:49.95pt" o:ole="">
                  <v:imagedata r:id="rId15" o:title=""/>
                </v:shape>
                <o:OLEObject Type="Embed" ProgID="Excel.Sheet.12" ShapeID="_x0000_i1049" DrawAspect="Icon" ObjectID="_1805616303" r:id="rId16"/>
              </w:object>
            </w:r>
          </w:p>
        </w:tc>
      </w:tr>
    </w:tbl>
    <w:p w14:paraId="268D3182" w14:textId="77777777" w:rsidR="004B3314" w:rsidRPr="001D5256" w:rsidRDefault="004B3314" w:rsidP="004B3314">
      <w:pPr>
        <w:spacing w:line="360" w:lineRule="auto"/>
      </w:pPr>
      <w:bookmarkStart w:id="10" w:name="_Toc260387241"/>
    </w:p>
    <w:p w14:paraId="685BA212" w14:textId="77777777" w:rsidR="009311EC" w:rsidRDefault="009311EC">
      <w:pPr>
        <w:rPr>
          <w:rFonts w:cs="Arial"/>
          <w:b/>
          <w:bCs/>
          <w:color w:val="000080"/>
          <w:kern w:val="32"/>
          <w:sz w:val="32"/>
          <w:szCs w:val="32"/>
        </w:rPr>
      </w:pPr>
      <w:bookmarkStart w:id="11" w:name="_Toc260387242"/>
      <w:bookmarkEnd w:id="10"/>
      <w:r>
        <w:br w:type="page"/>
      </w:r>
    </w:p>
    <w:p w14:paraId="11B11721" w14:textId="012AF73D" w:rsidR="004B3314" w:rsidRPr="001D5256" w:rsidRDefault="004B3314" w:rsidP="004B3314">
      <w:pPr>
        <w:pStyle w:val="Heading1"/>
        <w:spacing w:line="360" w:lineRule="auto"/>
        <w:jc w:val="both"/>
        <w:rPr>
          <w:lang w:val="pt-PT"/>
        </w:rPr>
      </w:pPr>
      <w:bookmarkStart w:id="12" w:name="_Toc192754586"/>
      <w:r w:rsidRPr="001D5256">
        <w:rPr>
          <w:lang w:val="pt-PT"/>
        </w:rPr>
        <w:lastRenderedPageBreak/>
        <w:t>Descrição Funcional</w:t>
      </w:r>
      <w:bookmarkEnd w:id="12"/>
    </w:p>
    <w:p w14:paraId="51D10ABA" w14:textId="77777777" w:rsidR="004B3314" w:rsidRPr="001D5256" w:rsidRDefault="004B3314" w:rsidP="004B3314"/>
    <w:p w14:paraId="5B95752F" w14:textId="77777777" w:rsidR="004B3314" w:rsidRPr="001D5256" w:rsidRDefault="004B3314" w:rsidP="004B3314">
      <w:pPr>
        <w:pStyle w:val="Heading2"/>
        <w:tabs>
          <w:tab w:val="num" w:pos="567"/>
          <w:tab w:val="left" w:pos="993"/>
        </w:tabs>
        <w:spacing w:line="360" w:lineRule="auto"/>
        <w:ind w:left="567" w:hanging="207"/>
        <w:jc w:val="both"/>
        <w:rPr>
          <w:lang w:val="pt-PT"/>
        </w:rPr>
      </w:pPr>
      <w:bookmarkStart w:id="13" w:name="_Toc192754587"/>
      <w:r w:rsidRPr="001D5256">
        <w:rPr>
          <w:lang w:val="pt-PT"/>
        </w:rPr>
        <w:t>Objetivos</w:t>
      </w:r>
      <w:bookmarkEnd w:id="13"/>
      <w:r w:rsidRPr="001D5256">
        <w:rPr>
          <w:lang w:val="pt-PT"/>
        </w:rPr>
        <w:t xml:space="preserve"> </w:t>
      </w:r>
      <w:bookmarkEnd w:id="11"/>
    </w:p>
    <w:p w14:paraId="3124D277" w14:textId="663C5410" w:rsidR="005C3913" w:rsidRDefault="005C3913" w:rsidP="00BC7A9C">
      <w:pPr>
        <w:pStyle w:val="Default"/>
        <w:spacing w:line="360" w:lineRule="auto"/>
        <w:jc w:val="both"/>
        <w:rPr>
          <w:lang w:val="pt-BR"/>
        </w:rPr>
      </w:pPr>
      <w:r w:rsidRPr="005C3913">
        <w:rPr>
          <w:lang w:val="pt-BR"/>
        </w:rPr>
        <w:t xml:space="preserve">O </w:t>
      </w:r>
      <w:r w:rsidRPr="005C3913">
        <w:rPr>
          <w:i/>
          <w:iCs/>
          <w:lang w:val="pt-BR"/>
        </w:rPr>
        <w:t xml:space="preserve">Report </w:t>
      </w:r>
      <w:r w:rsidR="004E2171">
        <w:rPr>
          <w:i/>
          <w:iCs/>
          <w:lang w:val="pt-BR"/>
        </w:rPr>
        <w:t>Bail-in</w:t>
      </w:r>
      <w:r w:rsidRPr="005C3913">
        <w:rPr>
          <w:lang w:val="pt-BR"/>
        </w:rPr>
        <w:t xml:space="preserve"> foi solicitado pelo </w:t>
      </w:r>
      <w:r w:rsidRPr="005C3913">
        <w:rPr>
          <w:i/>
          <w:iCs/>
          <w:lang w:val="pt-BR"/>
        </w:rPr>
        <w:t xml:space="preserve">Single Resolution Board </w:t>
      </w:r>
      <w:r w:rsidRPr="005C3913">
        <w:rPr>
          <w:lang w:val="pt-BR"/>
        </w:rPr>
        <w:t xml:space="preserve">(Autoridade de Resolução da União Bancária Europeia) e tem como propósito realizar uma avaliação robusta do </w:t>
      </w:r>
      <w:r w:rsidR="004E2171">
        <w:rPr>
          <w:lang w:val="pt-BR"/>
        </w:rPr>
        <w:t>Passivo</w:t>
      </w:r>
      <w:r w:rsidRPr="005C3913">
        <w:rPr>
          <w:lang w:val="pt-BR"/>
        </w:rPr>
        <w:t xml:space="preserve"> do Banco. </w:t>
      </w:r>
    </w:p>
    <w:p w14:paraId="0B23FD64" w14:textId="14804998" w:rsidR="009311EC" w:rsidRDefault="009311EC">
      <w:pPr>
        <w:rPr>
          <w:rStyle w:val="ui-provider"/>
          <w:rFonts w:cs="Arial"/>
          <w:color w:val="000000"/>
          <w:lang w:eastAsia="pt-PT"/>
        </w:rPr>
      </w:pPr>
    </w:p>
    <w:p w14:paraId="1894186C" w14:textId="77777777" w:rsidR="009311EC" w:rsidRDefault="009311EC">
      <w:pPr>
        <w:rPr>
          <w:rStyle w:val="ui-provider"/>
          <w:rFonts w:cs="Arial"/>
          <w:color w:val="000000"/>
          <w:lang w:eastAsia="pt-PT"/>
        </w:rPr>
      </w:pPr>
    </w:p>
    <w:p w14:paraId="653D3C0D" w14:textId="77777777" w:rsidR="008058E1" w:rsidRDefault="008058E1">
      <w:pPr>
        <w:rPr>
          <w:rFonts w:cs="Arial"/>
          <w:b/>
          <w:bCs/>
          <w:color w:val="000080"/>
          <w:sz w:val="32"/>
          <w:szCs w:val="20"/>
        </w:rPr>
      </w:pPr>
      <w:bookmarkStart w:id="14" w:name="_Toc260387243"/>
      <w:r>
        <w:br w:type="page"/>
      </w:r>
    </w:p>
    <w:p w14:paraId="6FFE865A" w14:textId="0FF5D6C7" w:rsidR="004B3314" w:rsidRDefault="004B3314" w:rsidP="004B3314">
      <w:pPr>
        <w:pStyle w:val="Heading2"/>
        <w:tabs>
          <w:tab w:val="num" w:pos="567"/>
          <w:tab w:val="left" w:pos="993"/>
        </w:tabs>
        <w:spacing w:line="360" w:lineRule="auto"/>
        <w:ind w:left="567" w:hanging="207"/>
        <w:jc w:val="both"/>
        <w:rPr>
          <w:lang w:val="pt-PT"/>
        </w:rPr>
      </w:pPr>
      <w:bookmarkStart w:id="15" w:name="_Toc192754588"/>
      <w:r w:rsidRPr="001D5256">
        <w:rPr>
          <w:lang w:val="pt-PT"/>
        </w:rPr>
        <w:lastRenderedPageBreak/>
        <w:t>Descri</w:t>
      </w:r>
      <w:bookmarkEnd w:id="14"/>
      <w:r w:rsidRPr="001D5256">
        <w:rPr>
          <w:lang w:val="pt-PT"/>
        </w:rPr>
        <w:t>ção</w:t>
      </w:r>
      <w:bookmarkEnd w:id="15"/>
    </w:p>
    <w:p w14:paraId="5B25464B" w14:textId="596950DA" w:rsidR="00D70224" w:rsidRPr="00D030AE" w:rsidRDefault="00D70224" w:rsidP="00BC7A9C">
      <w:pPr>
        <w:spacing w:line="360" w:lineRule="auto"/>
        <w:jc w:val="both"/>
        <w:rPr>
          <w:rFonts w:cs="Arial"/>
          <w:color w:val="000000"/>
          <w:lang w:eastAsia="pt-PT"/>
        </w:rPr>
      </w:pPr>
      <w:r w:rsidRPr="00D030AE">
        <w:rPr>
          <w:rFonts w:cs="Arial"/>
          <w:color w:val="000000"/>
          <w:lang w:eastAsia="pt-PT"/>
        </w:rPr>
        <w:t xml:space="preserve">A produção deste </w:t>
      </w:r>
      <w:r w:rsidRPr="00EE5E72">
        <w:rPr>
          <w:rFonts w:cs="Arial"/>
          <w:i/>
          <w:color w:val="000000"/>
          <w:lang w:eastAsia="pt-PT"/>
        </w:rPr>
        <w:t>Report</w:t>
      </w:r>
      <w:r w:rsidRPr="00D030AE">
        <w:rPr>
          <w:rFonts w:cs="Arial"/>
          <w:color w:val="000000"/>
          <w:lang w:eastAsia="pt-PT"/>
        </w:rPr>
        <w:t xml:space="preserve"> será efetuada </w:t>
      </w:r>
      <w:r w:rsidR="00FE7534">
        <w:rPr>
          <w:rFonts w:cs="Arial"/>
          <w:color w:val="000000"/>
          <w:lang w:eastAsia="pt-PT"/>
        </w:rPr>
        <w:t>por um processo desenvolvido</w:t>
      </w:r>
      <w:r w:rsidR="002F3439">
        <w:rPr>
          <w:rFonts w:cs="Arial"/>
          <w:color w:val="000000"/>
          <w:lang w:eastAsia="pt-PT"/>
        </w:rPr>
        <w:t xml:space="preserve"> </w:t>
      </w:r>
      <w:proofErr w:type="gramStart"/>
      <w:r w:rsidR="002F3439">
        <w:rPr>
          <w:rFonts w:cs="Arial"/>
          <w:color w:val="000000"/>
          <w:lang w:eastAsia="pt-PT"/>
        </w:rPr>
        <w:t xml:space="preserve">no </w:t>
      </w:r>
      <w:r w:rsidR="002F3439" w:rsidRPr="00EE5E72">
        <w:rPr>
          <w:rFonts w:cs="Arial"/>
          <w:i/>
          <w:color w:val="000000"/>
          <w:lang w:eastAsia="pt-PT"/>
        </w:rPr>
        <w:t>data</w:t>
      </w:r>
      <w:proofErr w:type="gramEnd"/>
      <w:r w:rsidR="002F3439" w:rsidRPr="00EE5E72">
        <w:rPr>
          <w:rFonts w:cs="Arial"/>
          <w:i/>
          <w:color w:val="000000"/>
          <w:lang w:eastAsia="pt-PT"/>
        </w:rPr>
        <w:t xml:space="preserve"> </w:t>
      </w:r>
      <w:proofErr w:type="spellStart"/>
      <w:r w:rsidR="002F3439" w:rsidRPr="00EE5E72">
        <w:rPr>
          <w:rFonts w:cs="Arial"/>
          <w:i/>
          <w:color w:val="000000"/>
          <w:lang w:eastAsia="pt-PT"/>
        </w:rPr>
        <w:t>lake</w:t>
      </w:r>
      <w:proofErr w:type="spellEnd"/>
      <w:r w:rsidR="002F3439" w:rsidRPr="00EE5E72">
        <w:rPr>
          <w:rFonts w:cs="Arial"/>
          <w:i/>
          <w:color w:val="000000"/>
          <w:lang w:eastAsia="pt-PT"/>
        </w:rPr>
        <w:t xml:space="preserve"> </w:t>
      </w:r>
      <w:proofErr w:type="spellStart"/>
      <w:r w:rsidR="002F3439" w:rsidRPr="00EE5E72">
        <w:rPr>
          <w:rFonts w:cs="Arial"/>
          <w:i/>
          <w:color w:val="000000"/>
          <w:lang w:eastAsia="pt-PT"/>
        </w:rPr>
        <w:t>on-prem</w:t>
      </w:r>
      <w:proofErr w:type="spellEnd"/>
      <w:r w:rsidRPr="00D030AE">
        <w:rPr>
          <w:rFonts w:cs="Arial"/>
          <w:color w:val="000000"/>
          <w:lang w:eastAsia="pt-PT"/>
        </w:rPr>
        <w:t xml:space="preserve">, </w:t>
      </w:r>
      <w:r w:rsidR="00FE7534">
        <w:rPr>
          <w:rFonts w:cs="Arial"/>
          <w:color w:val="000000"/>
          <w:lang w:eastAsia="pt-PT"/>
        </w:rPr>
        <w:t>indo</w:t>
      </w:r>
      <w:r w:rsidRPr="00D030AE">
        <w:rPr>
          <w:rFonts w:cs="Arial"/>
          <w:color w:val="000000"/>
          <w:lang w:eastAsia="pt-PT"/>
        </w:rPr>
        <w:t xml:space="preserve"> ao encontro da recomendação de Auditoria Interna (AUD11482). </w:t>
      </w:r>
    </w:p>
    <w:p w14:paraId="16364819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1B1C6B5C" w14:textId="77777777" w:rsidR="00D030AE" w:rsidRPr="005C3913" w:rsidRDefault="00D030AE" w:rsidP="00B871F3">
      <w:r w:rsidRPr="005C3913">
        <w:rPr>
          <w:u w:val="single"/>
        </w:rPr>
        <w:t>Responsabilidade</w:t>
      </w:r>
      <w:r w:rsidRPr="005C3913">
        <w:t>: Área de Gestão Financeira e de Capital</w:t>
      </w:r>
    </w:p>
    <w:p w14:paraId="58DC2271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2C4F6A5C" w14:textId="1E8BB793" w:rsidR="00D030AE" w:rsidRPr="005C3913" w:rsidRDefault="00D030AE" w:rsidP="00D030AE">
      <w:pPr>
        <w:pStyle w:val="Default"/>
        <w:spacing w:line="360" w:lineRule="auto"/>
        <w:jc w:val="both"/>
      </w:pPr>
      <w:r w:rsidRPr="005C3913">
        <w:rPr>
          <w:u w:val="single"/>
        </w:rPr>
        <w:t>Frequência</w:t>
      </w:r>
      <w:r w:rsidRPr="005C3913">
        <w:t xml:space="preserve">: Não existe frequência de </w:t>
      </w:r>
      <w:proofErr w:type="spellStart"/>
      <w:r w:rsidRPr="00EE5E72">
        <w:rPr>
          <w:i/>
        </w:rPr>
        <w:t>report</w:t>
      </w:r>
      <w:proofErr w:type="spellEnd"/>
      <w:r w:rsidRPr="005C3913">
        <w:t xml:space="preserve"> definida, contudo, deverá estar disponível quando for solicitado</w:t>
      </w:r>
    </w:p>
    <w:p w14:paraId="4720BE1A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7DB01F43" w14:textId="0DE60FAD" w:rsidR="00D030AE" w:rsidRPr="00EE5E72" w:rsidRDefault="00D030AE" w:rsidP="00D030AE">
      <w:pPr>
        <w:pStyle w:val="Default"/>
        <w:spacing w:line="360" w:lineRule="auto"/>
        <w:jc w:val="both"/>
        <w:rPr>
          <w:i/>
        </w:rPr>
      </w:pPr>
      <w:r w:rsidRPr="005C3913">
        <w:rPr>
          <w:u w:val="single"/>
        </w:rPr>
        <w:t>Envio</w:t>
      </w:r>
      <w:r w:rsidR="00FE7534">
        <w:t xml:space="preserve">: </w:t>
      </w:r>
      <w:r>
        <w:t>D</w:t>
      </w:r>
      <w:r w:rsidRPr="005C3913">
        <w:t xml:space="preserve">everá ser enviado à Corporação, que por sua vez o enviará ao </w:t>
      </w:r>
      <w:r w:rsidRPr="00EE5E72">
        <w:rPr>
          <w:i/>
        </w:rPr>
        <w:t xml:space="preserve">Single Resolution </w:t>
      </w:r>
      <w:proofErr w:type="spellStart"/>
      <w:r w:rsidRPr="00EE5E72">
        <w:rPr>
          <w:i/>
        </w:rPr>
        <w:t>Board</w:t>
      </w:r>
      <w:proofErr w:type="spellEnd"/>
    </w:p>
    <w:p w14:paraId="0C9F625C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68AC575B" w14:textId="232A08A8" w:rsidR="00D030AE" w:rsidRDefault="00D030AE" w:rsidP="00D030AE">
      <w:pPr>
        <w:pStyle w:val="Default"/>
        <w:spacing w:line="360" w:lineRule="auto"/>
        <w:jc w:val="both"/>
      </w:pPr>
      <w:r w:rsidRPr="005C3913">
        <w:rPr>
          <w:u w:val="single"/>
        </w:rPr>
        <w:t>Universo</w:t>
      </w:r>
      <w:r w:rsidRPr="005C3913">
        <w:t xml:space="preserve">: </w:t>
      </w:r>
      <w:r w:rsidR="005109E3">
        <w:t>1 ficheiro</w:t>
      </w:r>
      <w:r w:rsidRPr="005C3913">
        <w:t xml:space="preserve"> CSV (</w:t>
      </w:r>
      <w:r w:rsidR="005109E3">
        <w:t>53</w:t>
      </w:r>
      <w:r w:rsidRPr="005C3913">
        <w:t xml:space="preserve"> campos no total)</w:t>
      </w:r>
    </w:p>
    <w:p w14:paraId="3AF25227" w14:textId="77777777" w:rsidR="00EE5E72" w:rsidRDefault="00EE5E72" w:rsidP="00BC6940">
      <w:pPr>
        <w:pStyle w:val="Default"/>
        <w:spacing w:line="360" w:lineRule="auto"/>
        <w:ind w:firstLine="709"/>
        <w:jc w:val="both"/>
        <w:rPr>
          <w:color w:val="auto"/>
          <w:highlight w:val="yellow"/>
        </w:rPr>
      </w:pPr>
    </w:p>
    <w:p w14:paraId="0E857627" w14:textId="77777777" w:rsidR="00EE5E72" w:rsidRDefault="00EE5E72">
      <w:pPr>
        <w:rPr>
          <w:rFonts w:cs="Arial"/>
          <w:b/>
          <w:bCs/>
          <w:color w:val="000080"/>
          <w:sz w:val="32"/>
          <w:szCs w:val="20"/>
        </w:rPr>
      </w:pPr>
      <w:r>
        <w:br w:type="page"/>
      </w:r>
    </w:p>
    <w:p w14:paraId="771387D0" w14:textId="0E9F40CB" w:rsidR="004B3314" w:rsidRPr="001D5256" w:rsidRDefault="004B3314" w:rsidP="004B3314">
      <w:pPr>
        <w:pStyle w:val="Heading2"/>
        <w:rPr>
          <w:lang w:val="pt-PT"/>
        </w:rPr>
      </w:pPr>
      <w:bookmarkStart w:id="16" w:name="_Toc192754589"/>
      <w:r w:rsidRPr="001D5256">
        <w:rPr>
          <w:lang w:val="pt-PT"/>
        </w:rPr>
        <w:lastRenderedPageBreak/>
        <w:t>Controlos de Informação</w:t>
      </w:r>
      <w:bookmarkEnd w:id="16"/>
    </w:p>
    <w:p w14:paraId="1776787A" w14:textId="77777777" w:rsidR="00025948" w:rsidRPr="001D5256" w:rsidRDefault="00025948" w:rsidP="00025948"/>
    <w:p w14:paraId="021454C6" w14:textId="77777777" w:rsidR="00D3412B" w:rsidRDefault="00D3412B" w:rsidP="00D3412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bookmarkStart w:id="17" w:name="_Toc260387253"/>
      <w:bookmarkStart w:id="18" w:name="_Toc519184990"/>
      <w:r>
        <w:rPr>
          <w:color w:val="auto"/>
          <w:sz w:val="23"/>
          <w:szCs w:val="23"/>
        </w:rPr>
        <w:t xml:space="preserve">De forma a mitigar o atraso da Corporação na construção de um processo de controlos para o presente </w:t>
      </w:r>
      <w:proofErr w:type="spellStart"/>
      <w:r>
        <w:rPr>
          <w:i/>
          <w:color w:val="auto"/>
          <w:sz w:val="23"/>
          <w:szCs w:val="23"/>
        </w:rPr>
        <w:t>r</w:t>
      </w:r>
      <w:r w:rsidRPr="00B04463">
        <w:rPr>
          <w:i/>
          <w:color w:val="auto"/>
          <w:sz w:val="23"/>
          <w:szCs w:val="23"/>
        </w:rPr>
        <w:t>eport</w:t>
      </w:r>
      <w:proofErr w:type="spellEnd"/>
      <w:r>
        <w:rPr>
          <w:color w:val="auto"/>
          <w:sz w:val="23"/>
          <w:szCs w:val="23"/>
        </w:rPr>
        <w:t>, optou-se por implementar localmente uma solução tática. No futuro, quando a Corporação tiver o processo construído, definir-se-á o conjunto de controlos a aplicar.</w:t>
      </w:r>
    </w:p>
    <w:p w14:paraId="6104D1A5" w14:textId="77777777" w:rsidR="00D3412B" w:rsidRDefault="00D3412B" w:rsidP="00D3412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</w:p>
    <w:p w14:paraId="10EB9D1C" w14:textId="4342D19F" w:rsidR="00D3412B" w:rsidRDefault="00D3412B" w:rsidP="00D3412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Esta solução tática será despoletada manualmente e consistirá num ficheiro Excel com várias </w:t>
      </w:r>
      <w:proofErr w:type="spellStart"/>
      <w:r w:rsidRPr="000B3226">
        <w:rPr>
          <w:i/>
          <w:color w:val="auto"/>
          <w:sz w:val="23"/>
          <w:szCs w:val="23"/>
        </w:rPr>
        <w:t>sheets</w:t>
      </w:r>
      <w:proofErr w:type="spellEnd"/>
      <w:r>
        <w:rPr>
          <w:color w:val="auto"/>
          <w:sz w:val="23"/>
          <w:szCs w:val="23"/>
        </w:rPr>
        <w:t xml:space="preserve"> (ver </w:t>
      </w:r>
      <w:hyperlink w:anchor="_Referencias" w:history="1">
        <w:r w:rsidR="008A64D3">
          <w:rPr>
            <w:rStyle w:val="Hyperlink"/>
            <w:sz w:val="23"/>
            <w:szCs w:val="23"/>
          </w:rPr>
          <w:t>[REF3]</w:t>
        </w:r>
      </w:hyperlink>
      <w:r>
        <w:rPr>
          <w:color w:val="auto"/>
          <w:sz w:val="23"/>
          <w:szCs w:val="23"/>
        </w:rPr>
        <w:t xml:space="preserve">), que efetua a extração das tabelas relevantes </w:t>
      </w:r>
      <w:proofErr w:type="gramStart"/>
      <w:r>
        <w:rPr>
          <w:color w:val="auto"/>
          <w:sz w:val="23"/>
          <w:szCs w:val="23"/>
        </w:rPr>
        <w:t xml:space="preserve">do </w:t>
      </w:r>
      <w:r w:rsidRPr="000B3226">
        <w:rPr>
          <w:i/>
          <w:color w:val="auto"/>
          <w:sz w:val="23"/>
          <w:szCs w:val="23"/>
        </w:rPr>
        <w:t>data</w:t>
      </w:r>
      <w:proofErr w:type="gramEnd"/>
      <w:r>
        <w:rPr>
          <w:i/>
          <w:color w:val="auto"/>
          <w:sz w:val="23"/>
          <w:szCs w:val="23"/>
        </w:rPr>
        <w:t xml:space="preserve"> </w:t>
      </w:r>
      <w:proofErr w:type="spellStart"/>
      <w:r w:rsidRPr="000B3226">
        <w:rPr>
          <w:i/>
          <w:color w:val="auto"/>
          <w:sz w:val="23"/>
          <w:szCs w:val="23"/>
        </w:rPr>
        <w:t>lake</w:t>
      </w:r>
      <w:proofErr w:type="spellEnd"/>
      <w:r>
        <w:rPr>
          <w:color w:val="auto"/>
          <w:sz w:val="23"/>
          <w:szCs w:val="23"/>
        </w:rPr>
        <w:t xml:space="preserve">, aplica os controlos e apresenta os respetivos resultados. </w:t>
      </w:r>
    </w:p>
    <w:p w14:paraId="39F6F072" w14:textId="77777777" w:rsidR="00D3412B" w:rsidRDefault="00D3412B" w:rsidP="00D3412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</w:p>
    <w:p w14:paraId="517324DF" w14:textId="77777777" w:rsidR="00D3412B" w:rsidRPr="006905C8" w:rsidRDefault="00D3412B" w:rsidP="00D3412B">
      <w:pPr>
        <w:pStyle w:val="Default"/>
        <w:spacing w:line="360" w:lineRule="auto"/>
        <w:jc w:val="both"/>
        <w:rPr>
          <w:b/>
          <w:color w:val="auto"/>
          <w:sz w:val="23"/>
          <w:szCs w:val="23"/>
          <w:u w:val="single"/>
        </w:rPr>
      </w:pPr>
      <w:proofErr w:type="spellStart"/>
      <w:r w:rsidRPr="006905C8">
        <w:rPr>
          <w:b/>
          <w:i/>
          <w:color w:val="auto"/>
          <w:sz w:val="23"/>
          <w:szCs w:val="23"/>
          <w:u w:val="single"/>
        </w:rPr>
        <w:t>Sheet</w:t>
      </w:r>
      <w:proofErr w:type="spellEnd"/>
      <w:r w:rsidRPr="006905C8">
        <w:rPr>
          <w:b/>
          <w:color w:val="auto"/>
          <w:sz w:val="23"/>
          <w:szCs w:val="23"/>
          <w:u w:val="single"/>
        </w:rPr>
        <w:t xml:space="preserve"> “Cockpit” </w:t>
      </w:r>
    </w:p>
    <w:p w14:paraId="495A6896" w14:textId="7B76CF19" w:rsidR="00D3412B" w:rsidRDefault="00D3412B" w:rsidP="00D3412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Esta </w:t>
      </w:r>
      <w:proofErr w:type="spellStart"/>
      <w:r w:rsidRPr="006A1BD4">
        <w:rPr>
          <w:i/>
          <w:color w:val="auto"/>
          <w:sz w:val="23"/>
          <w:szCs w:val="23"/>
        </w:rPr>
        <w:t>sheet</w:t>
      </w:r>
      <w:proofErr w:type="spellEnd"/>
      <w:r>
        <w:rPr>
          <w:color w:val="auto"/>
          <w:sz w:val="23"/>
          <w:szCs w:val="23"/>
        </w:rPr>
        <w:t xml:space="preserve"> contém uma primeira secção onde </w:t>
      </w:r>
      <w:r w:rsidR="008A64D3">
        <w:rPr>
          <w:color w:val="auto"/>
          <w:sz w:val="23"/>
          <w:szCs w:val="23"/>
        </w:rPr>
        <w:t>está referenciado a data de referência dos dados e a tabela que serve de fonte de informação.</w:t>
      </w:r>
    </w:p>
    <w:p w14:paraId="080C3553" w14:textId="77777777" w:rsidR="008A64D3" w:rsidRDefault="00D3412B" w:rsidP="00D3412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Em seguida, existe</w:t>
      </w:r>
      <w:r w:rsidR="008A64D3">
        <w:rPr>
          <w:color w:val="auto"/>
          <w:sz w:val="23"/>
          <w:szCs w:val="23"/>
        </w:rPr>
        <w:t xml:space="preserve">m vários seções de </w:t>
      </w:r>
      <w:r>
        <w:rPr>
          <w:color w:val="auto"/>
          <w:sz w:val="23"/>
          <w:szCs w:val="23"/>
        </w:rPr>
        <w:t>reconciliação</w:t>
      </w:r>
      <w:r w:rsidR="008A64D3">
        <w:rPr>
          <w:color w:val="auto"/>
          <w:sz w:val="23"/>
          <w:szCs w:val="23"/>
        </w:rPr>
        <w:t>:</w:t>
      </w:r>
    </w:p>
    <w:p w14:paraId="2C6B19B6" w14:textId="7CBAA90D" w:rsidR="00D3412B" w:rsidRDefault="008A64D3" w:rsidP="008A64D3">
      <w:pPr>
        <w:pStyle w:val="Default"/>
        <w:numPr>
          <w:ilvl w:val="0"/>
          <w:numId w:val="48"/>
        </w:numPr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C</w:t>
      </w:r>
      <w:r w:rsidR="00D3412B">
        <w:rPr>
          <w:color w:val="auto"/>
          <w:sz w:val="23"/>
          <w:szCs w:val="23"/>
        </w:rPr>
        <w:t xml:space="preserve">om o FINREP.   </w:t>
      </w:r>
    </w:p>
    <w:p w14:paraId="799A8FE6" w14:textId="1D19AAD0" w:rsidR="008A64D3" w:rsidRDefault="008A64D3" w:rsidP="008A64D3">
      <w:pPr>
        <w:pStyle w:val="Default"/>
        <w:numPr>
          <w:ilvl w:val="0"/>
          <w:numId w:val="48"/>
        </w:numPr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Com o FINREP e com o Inventário de Títulos e por ranking de insolvência dos instrumentos elegíveis para MREL</w:t>
      </w:r>
      <w:r>
        <w:rPr>
          <w:color w:val="auto"/>
          <w:sz w:val="23"/>
          <w:szCs w:val="23"/>
        </w:rPr>
        <w:t>.</w:t>
      </w:r>
    </w:p>
    <w:p w14:paraId="630250B2" w14:textId="44055EFB" w:rsidR="008A64D3" w:rsidRDefault="008A64D3" w:rsidP="008A64D3">
      <w:pPr>
        <w:pStyle w:val="Default"/>
        <w:numPr>
          <w:ilvl w:val="0"/>
          <w:numId w:val="48"/>
        </w:numPr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Com o FINREP e com o Inventário de Títulos e por</w:t>
      </w:r>
      <w:r>
        <w:rPr>
          <w:color w:val="auto"/>
          <w:sz w:val="23"/>
          <w:szCs w:val="23"/>
        </w:rPr>
        <w:t xml:space="preserve"> tipos de produtos dos Fundos Próprios</w:t>
      </w:r>
      <w:r>
        <w:rPr>
          <w:color w:val="auto"/>
          <w:sz w:val="23"/>
          <w:szCs w:val="23"/>
        </w:rPr>
        <w:t>.</w:t>
      </w:r>
    </w:p>
    <w:p w14:paraId="593E341B" w14:textId="306C40F9" w:rsidR="008A64D3" w:rsidRDefault="008A64D3" w:rsidP="00D3412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Nas quais </w:t>
      </w:r>
      <w:r>
        <w:rPr>
          <w:color w:val="auto"/>
          <w:sz w:val="23"/>
          <w:szCs w:val="23"/>
        </w:rPr>
        <w:t>o Utilizador poderá consultar as diferenças obtidas.</w:t>
      </w:r>
    </w:p>
    <w:p w14:paraId="402ACCD1" w14:textId="77777777" w:rsidR="008A64D3" w:rsidRDefault="008A64D3" w:rsidP="00D3412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</w:p>
    <w:p w14:paraId="23C61F14" w14:textId="07C135A0" w:rsidR="00D3412B" w:rsidRDefault="00D3412B" w:rsidP="00D3412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Por fim, existe uma secção de resumo dos controlos efetuados em cada segmento do </w:t>
      </w:r>
      <w:proofErr w:type="spellStart"/>
      <w:r w:rsidRPr="000B3226">
        <w:rPr>
          <w:i/>
          <w:color w:val="auto"/>
          <w:sz w:val="23"/>
          <w:szCs w:val="23"/>
        </w:rPr>
        <w:t>report</w:t>
      </w:r>
      <w:proofErr w:type="spellEnd"/>
      <w:r>
        <w:rPr>
          <w:color w:val="auto"/>
          <w:sz w:val="23"/>
          <w:szCs w:val="23"/>
        </w:rPr>
        <w:t xml:space="preserve">, quer ao nível de </w:t>
      </w:r>
      <w:r w:rsidRPr="000B3226">
        <w:rPr>
          <w:i/>
          <w:color w:val="auto"/>
          <w:sz w:val="23"/>
          <w:szCs w:val="23"/>
        </w:rPr>
        <w:t xml:space="preserve">Data </w:t>
      </w:r>
      <w:proofErr w:type="spellStart"/>
      <w:r w:rsidRPr="000B3226">
        <w:rPr>
          <w:i/>
          <w:color w:val="auto"/>
          <w:sz w:val="23"/>
          <w:szCs w:val="23"/>
        </w:rPr>
        <w:t>Integrity</w:t>
      </w:r>
      <w:proofErr w:type="spellEnd"/>
      <w:r>
        <w:rPr>
          <w:i/>
          <w:color w:val="auto"/>
          <w:sz w:val="23"/>
          <w:szCs w:val="23"/>
        </w:rPr>
        <w:t xml:space="preserve"> </w:t>
      </w:r>
      <w:r w:rsidRPr="000B3226">
        <w:rPr>
          <w:color w:val="auto"/>
          <w:sz w:val="23"/>
          <w:szCs w:val="23"/>
        </w:rPr>
        <w:t>(</w:t>
      </w:r>
      <w:r>
        <w:rPr>
          <w:color w:val="auto"/>
          <w:sz w:val="23"/>
          <w:szCs w:val="23"/>
        </w:rPr>
        <w:t>Duplicados e</w:t>
      </w:r>
      <w:r w:rsidRPr="000B3226">
        <w:rPr>
          <w:color w:val="auto"/>
          <w:sz w:val="23"/>
          <w:szCs w:val="23"/>
        </w:rPr>
        <w:t xml:space="preserve"> Integridade de Tabelas)</w:t>
      </w:r>
      <w:r>
        <w:rPr>
          <w:color w:val="auto"/>
          <w:sz w:val="23"/>
          <w:szCs w:val="23"/>
        </w:rPr>
        <w:t xml:space="preserve"> quer ao nível de </w:t>
      </w:r>
      <w:r w:rsidRPr="000B3226">
        <w:rPr>
          <w:i/>
          <w:color w:val="auto"/>
          <w:sz w:val="23"/>
          <w:szCs w:val="23"/>
        </w:rPr>
        <w:t xml:space="preserve">Data </w:t>
      </w:r>
      <w:proofErr w:type="spellStart"/>
      <w:r w:rsidRPr="000B3226">
        <w:rPr>
          <w:i/>
          <w:color w:val="auto"/>
          <w:sz w:val="23"/>
          <w:szCs w:val="23"/>
        </w:rPr>
        <w:t>Quality</w:t>
      </w:r>
      <w:proofErr w:type="spellEnd"/>
      <w:r>
        <w:rPr>
          <w:i/>
          <w:color w:val="auto"/>
          <w:sz w:val="23"/>
          <w:szCs w:val="23"/>
        </w:rPr>
        <w:t xml:space="preserve"> </w:t>
      </w:r>
      <w:r w:rsidRPr="000B3226">
        <w:rPr>
          <w:color w:val="auto"/>
          <w:sz w:val="23"/>
          <w:szCs w:val="23"/>
        </w:rPr>
        <w:t>(</w:t>
      </w:r>
      <w:proofErr w:type="spellStart"/>
      <w:r w:rsidRPr="000B3226">
        <w:rPr>
          <w:i/>
          <w:color w:val="auto"/>
          <w:sz w:val="23"/>
          <w:szCs w:val="23"/>
        </w:rPr>
        <w:t>Missing</w:t>
      </w:r>
      <w:proofErr w:type="spellEnd"/>
      <w:r w:rsidRPr="000B3226">
        <w:rPr>
          <w:i/>
          <w:color w:val="auto"/>
          <w:sz w:val="23"/>
          <w:szCs w:val="23"/>
        </w:rPr>
        <w:t xml:space="preserve"> Data</w:t>
      </w:r>
      <w:r>
        <w:rPr>
          <w:color w:val="auto"/>
          <w:sz w:val="23"/>
          <w:szCs w:val="23"/>
        </w:rPr>
        <w:t>,</w:t>
      </w:r>
      <w:r w:rsidRPr="000B3226">
        <w:rPr>
          <w:color w:val="auto"/>
          <w:sz w:val="23"/>
          <w:szCs w:val="23"/>
        </w:rPr>
        <w:t xml:space="preserve"> </w:t>
      </w:r>
      <w:proofErr w:type="spellStart"/>
      <w:r w:rsidRPr="00D67F3E">
        <w:rPr>
          <w:i/>
          <w:color w:val="auto"/>
          <w:sz w:val="23"/>
          <w:szCs w:val="23"/>
        </w:rPr>
        <w:t>Not</w:t>
      </w:r>
      <w:proofErr w:type="spellEnd"/>
      <w:r w:rsidRPr="00D67F3E">
        <w:rPr>
          <w:i/>
          <w:color w:val="auto"/>
          <w:sz w:val="23"/>
          <w:szCs w:val="23"/>
        </w:rPr>
        <w:t xml:space="preserve"> </w:t>
      </w:r>
      <w:proofErr w:type="spellStart"/>
      <w:r w:rsidRPr="00D67F3E">
        <w:rPr>
          <w:i/>
          <w:color w:val="auto"/>
          <w:sz w:val="23"/>
          <w:szCs w:val="23"/>
        </w:rPr>
        <w:t>Applicable</w:t>
      </w:r>
      <w:proofErr w:type="spellEnd"/>
      <w:r>
        <w:rPr>
          <w:color w:val="auto"/>
          <w:sz w:val="23"/>
          <w:szCs w:val="23"/>
        </w:rPr>
        <w:t xml:space="preserve"> e</w:t>
      </w:r>
      <w:r w:rsidRPr="000B3226">
        <w:rPr>
          <w:color w:val="auto"/>
          <w:sz w:val="23"/>
          <w:szCs w:val="23"/>
        </w:rPr>
        <w:t xml:space="preserve"> Catálogo)</w:t>
      </w:r>
      <w:r w:rsidR="008A64D3">
        <w:rPr>
          <w:color w:val="auto"/>
          <w:sz w:val="23"/>
          <w:szCs w:val="23"/>
        </w:rPr>
        <w:t xml:space="preserve"> para os campos tidos como mais relevantes</w:t>
      </w:r>
      <w:r>
        <w:rPr>
          <w:color w:val="auto"/>
          <w:sz w:val="23"/>
          <w:szCs w:val="23"/>
        </w:rPr>
        <w:t xml:space="preserve">. Adicionalmente, é apresentado um semáforo consoante os </w:t>
      </w:r>
      <w:proofErr w:type="spellStart"/>
      <w:r w:rsidRPr="006905C8">
        <w:rPr>
          <w:i/>
          <w:color w:val="auto"/>
          <w:sz w:val="23"/>
          <w:szCs w:val="23"/>
        </w:rPr>
        <w:t>thresholds</w:t>
      </w:r>
      <w:proofErr w:type="spellEnd"/>
      <w:r>
        <w:rPr>
          <w:color w:val="auto"/>
          <w:sz w:val="23"/>
          <w:szCs w:val="23"/>
        </w:rPr>
        <w:t xml:space="preserve"> definidos. </w:t>
      </w:r>
    </w:p>
    <w:p w14:paraId="161E8CFA" w14:textId="77777777" w:rsidR="00D3412B" w:rsidRDefault="00D3412B" w:rsidP="00D3412B"/>
    <w:p w14:paraId="2D130F70" w14:textId="1D18E41A" w:rsidR="00D3412B" w:rsidRPr="0040746D" w:rsidRDefault="00D3412B" w:rsidP="00D3412B">
      <w:pPr>
        <w:pStyle w:val="Default"/>
        <w:spacing w:line="360" w:lineRule="auto"/>
        <w:jc w:val="both"/>
        <w:rPr>
          <w:b/>
          <w:color w:val="auto"/>
          <w:sz w:val="23"/>
          <w:szCs w:val="23"/>
          <w:u w:val="single"/>
          <w:lang w:val="en-US"/>
        </w:rPr>
      </w:pPr>
      <w:r w:rsidRPr="0040746D">
        <w:rPr>
          <w:b/>
          <w:i/>
          <w:color w:val="auto"/>
          <w:sz w:val="23"/>
          <w:szCs w:val="23"/>
          <w:u w:val="single"/>
          <w:lang w:val="en-US"/>
        </w:rPr>
        <w:t>Sheets</w:t>
      </w:r>
      <w:r w:rsidRPr="0040746D">
        <w:rPr>
          <w:b/>
          <w:color w:val="auto"/>
          <w:sz w:val="23"/>
          <w:szCs w:val="23"/>
          <w:u w:val="single"/>
          <w:lang w:val="en-US"/>
        </w:rPr>
        <w:t xml:space="preserve"> “Input F 01.02”, “Input F </w:t>
      </w:r>
      <w:r w:rsidR="008A64D3">
        <w:rPr>
          <w:b/>
          <w:color w:val="auto"/>
          <w:sz w:val="23"/>
          <w:szCs w:val="23"/>
          <w:u w:val="single"/>
          <w:lang w:val="en-US"/>
        </w:rPr>
        <w:t>01</w:t>
      </w:r>
      <w:r w:rsidRPr="0040746D">
        <w:rPr>
          <w:b/>
          <w:color w:val="auto"/>
          <w:sz w:val="23"/>
          <w:szCs w:val="23"/>
          <w:u w:val="single"/>
          <w:lang w:val="en-US"/>
        </w:rPr>
        <w:t>.</w:t>
      </w:r>
      <w:r w:rsidR="008A64D3">
        <w:rPr>
          <w:b/>
          <w:color w:val="auto"/>
          <w:sz w:val="23"/>
          <w:szCs w:val="23"/>
          <w:u w:val="single"/>
          <w:lang w:val="en-US"/>
        </w:rPr>
        <w:t>03</w:t>
      </w:r>
      <w:r w:rsidRPr="0040746D">
        <w:rPr>
          <w:b/>
          <w:color w:val="auto"/>
          <w:sz w:val="23"/>
          <w:szCs w:val="23"/>
          <w:u w:val="single"/>
          <w:lang w:val="en-US"/>
        </w:rPr>
        <w:t xml:space="preserve">” </w:t>
      </w:r>
    </w:p>
    <w:p w14:paraId="4F441381" w14:textId="77777777" w:rsidR="00D3412B" w:rsidRDefault="00D3412B" w:rsidP="00D3412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 w:rsidRPr="00CF58C9">
        <w:rPr>
          <w:color w:val="auto"/>
          <w:sz w:val="23"/>
          <w:szCs w:val="23"/>
        </w:rPr>
        <w:t xml:space="preserve">Estas </w:t>
      </w:r>
      <w:proofErr w:type="spellStart"/>
      <w:r w:rsidRPr="00CF58C9">
        <w:rPr>
          <w:i/>
          <w:color w:val="auto"/>
          <w:sz w:val="23"/>
          <w:szCs w:val="23"/>
        </w:rPr>
        <w:t>sheets</w:t>
      </w:r>
      <w:proofErr w:type="spellEnd"/>
      <w:r w:rsidRPr="00CF58C9">
        <w:rPr>
          <w:color w:val="auto"/>
          <w:sz w:val="23"/>
          <w:szCs w:val="23"/>
        </w:rPr>
        <w:t xml:space="preserve"> deverão ser extraídas do FINREP </w:t>
      </w:r>
      <w:r>
        <w:rPr>
          <w:color w:val="auto"/>
          <w:sz w:val="23"/>
          <w:szCs w:val="23"/>
        </w:rPr>
        <w:t>relativo à</w:t>
      </w:r>
      <w:r w:rsidRPr="00CF58C9">
        <w:rPr>
          <w:color w:val="auto"/>
          <w:sz w:val="23"/>
          <w:szCs w:val="23"/>
        </w:rPr>
        <w:t xml:space="preserve"> data de referência selecionada </w:t>
      </w:r>
      <w:r>
        <w:rPr>
          <w:color w:val="auto"/>
          <w:sz w:val="23"/>
          <w:szCs w:val="23"/>
        </w:rPr>
        <w:t xml:space="preserve">na </w:t>
      </w:r>
      <w:proofErr w:type="spellStart"/>
      <w:r w:rsidRPr="006905C8">
        <w:rPr>
          <w:i/>
          <w:color w:val="auto"/>
          <w:sz w:val="23"/>
          <w:szCs w:val="23"/>
        </w:rPr>
        <w:t>sheet</w:t>
      </w:r>
      <w:proofErr w:type="spellEnd"/>
      <w:r>
        <w:rPr>
          <w:color w:val="auto"/>
          <w:sz w:val="23"/>
          <w:szCs w:val="23"/>
        </w:rPr>
        <w:t xml:space="preserve"> </w:t>
      </w:r>
      <w:r w:rsidRPr="006905C8">
        <w:rPr>
          <w:color w:val="auto"/>
          <w:sz w:val="23"/>
          <w:szCs w:val="23"/>
        </w:rPr>
        <w:t>“Cockpit”</w:t>
      </w:r>
      <w:r>
        <w:rPr>
          <w:color w:val="auto"/>
          <w:sz w:val="23"/>
          <w:szCs w:val="23"/>
        </w:rPr>
        <w:t xml:space="preserve"> (campo </w:t>
      </w:r>
      <w:proofErr w:type="spellStart"/>
      <w:r w:rsidRPr="00CF58C9">
        <w:rPr>
          <w:color w:val="auto"/>
          <w:sz w:val="23"/>
          <w:szCs w:val="23"/>
        </w:rPr>
        <w:t>Ref_date</w:t>
      </w:r>
      <w:proofErr w:type="spellEnd"/>
      <w:r>
        <w:rPr>
          <w:color w:val="auto"/>
          <w:sz w:val="23"/>
          <w:szCs w:val="23"/>
        </w:rPr>
        <w:t xml:space="preserve">) e inseridas neste ficheiro Excel, </w:t>
      </w:r>
      <w:r w:rsidRPr="00CF58C9">
        <w:rPr>
          <w:color w:val="auto"/>
          <w:sz w:val="23"/>
          <w:szCs w:val="23"/>
        </w:rPr>
        <w:t>de forma a possibilitar a realização da reconciliaç</w:t>
      </w:r>
      <w:r>
        <w:rPr>
          <w:color w:val="auto"/>
          <w:sz w:val="23"/>
          <w:szCs w:val="23"/>
        </w:rPr>
        <w:t>ão</w:t>
      </w:r>
      <w:r w:rsidRPr="00CF58C9">
        <w:rPr>
          <w:color w:val="auto"/>
          <w:sz w:val="23"/>
          <w:szCs w:val="23"/>
        </w:rPr>
        <w:t xml:space="preserve">. </w:t>
      </w:r>
    </w:p>
    <w:p w14:paraId="01AD1136" w14:textId="77777777" w:rsidR="00D3412B" w:rsidRPr="00CF58C9" w:rsidRDefault="00D3412B" w:rsidP="00D3412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</w:p>
    <w:p w14:paraId="6779F3D2" w14:textId="77777777" w:rsidR="00D3412B" w:rsidRPr="00F92202" w:rsidRDefault="00D3412B" w:rsidP="00D3412B">
      <w:pPr>
        <w:rPr>
          <w:rFonts w:cs="Arial"/>
          <w:b/>
          <w:i/>
          <w:sz w:val="23"/>
          <w:szCs w:val="23"/>
          <w:u w:val="single"/>
          <w:lang w:eastAsia="pt-PT"/>
        </w:rPr>
      </w:pPr>
      <w:r w:rsidRPr="00F92202">
        <w:rPr>
          <w:b/>
          <w:i/>
          <w:sz w:val="23"/>
          <w:szCs w:val="23"/>
          <w:u w:val="single"/>
        </w:rPr>
        <w:br w:type="page"/>
      </w:r>
    </w:p>
    <w:p w14:paraId="4C8BA9C4" w14:textId="15520148" w:rsidR="00D3412B" w:rsidRPr="008A64D3" w:rsidRDefault="00D3412B" w:rsidP="00D3412B">
      <w:pPr>
        <w:pStyle w:val="Default"/>
        <w:spacing w:line="360" w:lineRule="auto"/>
        <w:jc w:val="both"/>
        <w:rPr>
          <w:b/>
          <w:color w:val="auto"/>
          <w:sz w:val="23"/>
          <w:szCs w:val="23"/>
          <w:u w:val="single"/>
        </w:rPr>
      </w:pPr>
      <w:proofErr w:type="spellStart"/>
      <w:r w:rsidRPr="008A64D3">
        <w:rPr>
          <w:b/>
          <w:i/>
          <w:color w:val="auto"/>
          <w:sz w:val="23"/>
          <w:szCs w:val="23"/>
          <w:u w:val="single"/>
        </w:rPr>
        <w:lastRenderedPageBreak/>
        <w:t>Sheets</w:t>
      </w:r>
      <w:proofErr w:type="spellEnd"/>
      <w:r w:rsidRPr="008A64D3">
        <w:rPr>
          <w:b/>
          <w:color w:val="auto"/>
          <w:sz w:val="23"/>
          <w:szCs w:val="23"/>
          <w:u w:val="single"/>
        </w:rPr>
        <w:t xml:space="preserve"> “</w:t>
      </w:r>
      <w:r w:rsidR="008A64D3" w:rsidRPr="008A64D3">
        <w:rPr>
          <w:b/>
          <w:color w:val="auto"/>
          <w:sz w:val="23"/>
          <w:szCs w:val="23"/>
          <w:u w:val="single"/>
        </w:rPr>
        <w:t>Input Detalhe Títulos 122024</w:t>
      </w:r>
      <w:r w:rsidRPr="008A64D3">
        <w:rPr>
          <w:b/>
          <w:color w:val="auto"/>
          <w:sz w:val="23"/>
          <w:szCs w:val="23"/>
          <w:u w:val="single"/>
        </w:rPr>
        <w:t>”</w:t>
      </w:r>
    </w:p>
    <w:p w14:paraId="700B4010" w14:textId="161D4EE9" w:rsidR="00D3412B" w:rsidRPr="008A64D3" w:rsidRDefault="008A64D3" w:rsidP="008A64D3">
      <w:pPr>
        <w:spacing w:line="360" w:lineRule="auto"/>
        <w:jc w:val="both"/>
        <w:rPr>
          <w:sz w:val="23"/>
          <w:szCs w:val="23"/>
        </w:rPr>
      </w:pPr>
      <w:r>
        <w:rPr>
          <w:rFonts w:cs="Arial"/>
          <w:sz w:val="23"/>
          <w:szCs w:val="23"/>
          <w:lang w:eastAsia="pt-PT"/>
        </w:rPr>
        <w:t xml:space="preserve">Esta </w:t>
      </w:r>
      <w:proofErr w:type="spellStart"/>
      <w:r>
        <w:rPr>
          <w:rFonts w:cs="Arial"/>
          <w:sz w:val="23"/>
          <w:szCs w:val="23"/>
          <w:lang w:eastAsia="pt-PT"/>
        </w:rPr>
        <w:t>sheet</w:t>
      </w:r>
      <w:proofErr w:type="spellEnd"/>
      <w:r>
        <w:rPr>
          <w:rFonts w:cs="Arial"/>
          <w:sz w:val="23"/>
          <w:szCs w:val="23"/>
          <w:lang w:eastAsia="pt-PT"/>
        </w:rPr>
        <w:t xml:space="preserve"> é o inventário de emissões do BST para a data de referência.</w:t>
      </w:r>
    </w:p>
    <w:p w14:paraId="7AA5AB08" w14:textId="77777777" w:rsidR="00D3412B" w:rsidRPr="008A64D3" w:rsidRDefault="00D3412B" w:rsidP="00D3412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</w:p>
    <w:p w14:paraId="233E7C28" w14:textId="5B711FE8" w:rsidR="007F738C" w:rsidRDefault="007F738C" w:rsidP="007F738C">
      <w:pPr>
        <w:pStyle w:val="Default"/>
        <w:spacing w:line="360" w:lineRule="auto"/>
        <w:jc w:val="both"/>
        <w:rPr>
          <w:b/>
          <w:color w:val="auto"/>
          <w:sz w:val="23"/>
          <w:szCs w:val="23"/>
          <w:u w:val="single"/>
        </w:rPr>
      </w:pPr>
      <w:proofErr w:type="spellStart"/>
      <w:r w:rsidRPr="008A64D3">
        <w:rPr>
          <w:b/>
          <w:i/>
          <w:color w:val="auto"/>
          <w:sz w:val="23"/>
          <w:szCs w:val="23"/>
          <w:u w:val="single"/>
        </w:rPr>
        <w:t>Sheets</w:t>
      </w:r>
      <w:proofErr w:type="spellEnd"/>
      <w:r w:rsidRPr="008A64D3">
        <w:rPr>
          <w:b/>
          <w:color w:val="auto"/>
          <w:sz w:val="23"/>
          <w:szCs w:val="23"/>
          <w:u w:val="single"/>
        </w:rPr>
        <w:t xml:space="preserve"> “</w:t>
      </w:r>
      <w:r>
        <w:rPr>
          <w:b/>
          <w:color w:val="auto"/>
          <w:sz w:val="23"/>
          <w:szCs w:val="23"/>
          <w:u w:val="single"/>
        </w:rPr>
        <w:t xml:space="preserve">Resultados </w:t>
      </w:r>
      <w:proofErr w:type="spellStart"/>
      <w:r>
        <w:rPr>
          <w:b/>
          <w:color w:val="auto"/>
          <w:sz w:val="23"/>
          <w:szCs w:val="23"/>
          <w:u w:val="single"/>
        </w:rPr>
        <w:t>Queries</w:t>
      </w:r>
      <w:proofErr w:type="spellEnd"/>
      <w:r w:rsidRPr="008A64D3">
        <w:rPr>
          <w:b/>
          <w:color w:val="auto"/>
          <w:sz w:val="23"/>
          <w:szCs w:val="23"/>
          <w:u w:val="single"/>
        </w:rPr>
        <w:t>”</w:t>
      </w:r>
    </w:p>
    <w:p w14:paraId="4FE386AA" w14:textId="290768CF" w:rsidR="007F738C" w:rsidRPr="007F738C" w:rsidRDefault="007F738C" w:rsidP="007F738C">
      <w:pPr>
        <w:pStyle w:val="Default"/>
        <w:spacing w:line="360" w:lineRule="auto"/>
        <w:jc w:val="both"/>
        <w:rPr>
          <w:bCs/>
          <w:color w:val="auto"/>
          <w:sz w:val="23"/>
          <w:szCs w:val="23"/>
        </w:rPr>
      </w:pPr>
      <w:r w:rsidRPr="007F738C">
        <w:rPr>
          <w:bCs/>
          <w:color w:val="auto"/>
          <w:sz w:val="23"/>
          <w:szCs w:val="23"/>
        </w:rPr>
        <w:t>Esta</w:t>
      </w:r>
      <w:r>
        <w:rPr>
          <w:bCs/>
          <w:color w:val="auto"/>
          <w:sz w:val="23"/>
          <w:szCs w:val="23"/>
        </w:rPr>
        <w:t xml:space="preserve"> </w:t>
      </w:r>
      <w:proofErr w:type="spellStart"/>
      <w:r>
        <w:rPr>
          <w:bCs/>
          <w:color w:val="auto"/>
          <w:sz w:val="23"/>
          <w:szCs w:val="23"/>
        </w:rPr>
        <w:t>sheet</w:t>
      </w:r>
      <w:proofErr w:type="spellEnd"/>
      <w:r>
        <w:rPr>
          <w:bCs/>
          <w:color w:val="auto"/>
          <w:sz w:val="23"/>
          <w:szCs w:val="23"/>
        </w:rPr>
        <w:t xml:space="preserve"> é onde são colocados os diferentes resultados das </w:t>
      </w:r>
      <w:proofErr w:type="spellStart"/>
      <w:r>
        <w:rPr>
          <w:bCs/>
          <w:color w:val="auto"/>
          <w:sz w:val="23"/>
          <w:szCs w:val="23"/>
        </w:rPr>
        <w:t>queries</w:t>
      </w:r>
      <w:proofErr w:type="spellEnd"/>
      <w:r>
        <w:rPr>
          <w:bCs/>
          <w:color w:val="auto"/>
          <w:sz w:val="23"/>
          <w:szCs w:val="23"/>
        </w:rPr>
        <w:t xml:space="preserve"> feitas à tabela do </w:t>
      </w:r>
      <w:proofErr w:type="spellStart"/>
      <w:r>
        <w:rPr>
          <w:bCs/>
          <w:color w:val="auto"/>
          <w:sz w:val="23"/>
          <w:szCs w:val="23"/>
        </w:rPr>
        <w:t>Bail</w:t>
      </w:r>
      <w:proofErr w:type="spellEnd"/>
      <w:r>
        <w:rPr>
          <w:bCs/>
          <w:color w:val="auto"/>
          <w:sz w:val="23"/>
          <w:szCs w:val="23"/>
        </w:rPr>
        <w:t>-in.</w:t>
      </w:r>
    </w:p>
    <w:p w14:paraId="222A4F97" w14:textId="0B858F21" w:rsidR="00405782" w:rsidRDefault="00405782" w:rsidP="00FB2A30">
      <w:pPr>
        <w:spacing w:line="360" w:lineRule="auto"/>
        <w:jc w:val="both"/>
        <w:rPr>
          <w:rFonts w:ascii="Aptos" w:hAnsi="Aptos"/>
          <w:color w:val="000000" w:themeColor="text1"/>
        </w:rPr>
      </w:pPr>
    </w:p>
    <w:p w14:paraId="5FD61AED" w14:textId="77777777" w:rsidR="00405782" w:rsidRPr="00405782" w:rsidRDefault="00405782" w:rsidP="00FB2A30">
      <w:pPr>
        <w:spacing w:line="360" w:lineRule="auto"/>
        <w:jc w:val="both"/>
        <w:rPr>
          <w:rFonts w:cs="Arial"/>
          <w:color w:val="000000" w:themeColor="text1"/>
          <w:sz w:val="23"/>
          <w:szCs w:val="23"/>
          <w:lang w:eastAsia="pt-PT"/>
        </w:rPr>
      </w:pPr>
    </w:p>
    <w:p w14:paraId="043A7859" w14:textId="69ABD1A0" w:rsidR="00D70224" w:rsidRPr="005E20B1" w:rsidRDefault="00D70224" w:rsidP="00AB6EB2">
      <w:pPr>
        <w:jc w:val="both"/>
        <w:rPr>
          <w:rFonts w:cs="Arial"/>
          <w:sz w:val="23"/>
          <w:szCs w:val="23"/>
          <w:highlight w:val="yellow"/>
          <w:lang w:eastAsia="pt-PT"/>
        </w:rPr>
      </w:pPr>
    </w:p>
    <w:p w14:paraId="5E33F499" w14:textId="77777777" w:rsidR="009311EC" w:rsidRDefault="009311EC">
      <w:pPr>
        <w:rPr>
          <w:rFonts w:cs="Arial"/>
          <w:b/>
          <w:bCs/>
          <w:color w:val="000080"/>
          <w:kern w:val="32"/>
          <w:sz w:val="32"/>
          <w:szCs w:val="32"/>
        </w:rPr>
      </w:pPr>
      <w:r>
        <w:br w:type="page"/>
      </w:r>
    </w:p>
    <w:p w14:paraId="0128FCA3" w14:textId="47CEA8F1" w:rsidR="004B3314" w:rsidRPr="001D5256" w:rsidRDefault="004B3314" w:rsidP="004B3314">
      <w:pPr>
        <w:pStyle w:val="Heading1"/>
        <w:pBdr>
          <w:top w:val="single" w:sz="4" w:space="2" w:color="auto"/>
        </w:pBdr>
        <w:spacing w:line="360" w:lineRule="auto"/>
        <w:jc w:val="both"/>
        <w:rPr>
          <w:lang w:val="pt-PT"/>
        </w:rPr>
      </w:pPr>
      <w:bookmarkStart w:id="19" w:name="_Toc192754590"/>
      <w:r w:rsidRPr="001D5256">
        <w:rPr>
          <w:lang w:val="pt-PT"/>
        </w:rPr>
        <w:lastRenderedPageBreak/>
        <w:t>Requisitos Funcionais</w:t>
      </w:r>
      <w:bookmarkEnd w:id="19"/>
      <w:r w:rsidRPr="001D5256">
        <w:rPr>
          <w:lang w:val="pt-PT"/>
        </w:rPr>
        <w:tab/>
      </w:r>
    </w:p>
    <w:p w14:paraId="255DBF5A" w14:textId="15B40019" w:rsidR="00C54E89" w:rsidRDefault="00C54E89" w:rsidP="00C54E89">
      <w:pPr>
        <w:pStyle w:val="Heading2"/>
        <w:tabs>
          <w:tab w:val="num" w:pos="567"/>
          <w:tab w:val="left" w:pos="993"/>
        </w:tabs>
        <w:spacing w:before="240" w:line="360" w:lineRule="auto"/>
        <w:ind w:left="567" w:hanging="210"/>
        <w:jc w:val="both"/>
        <w:rPr>
          <w:lang w:val="pt-PT"/>
        </w:rPr>
      </w:pPr>
      <w:bookmarkStart w:id="20" w:name="_Toc192754591"/>
      <w:bookmarkEnd w:id="17"/>
      <w:bookmarkEnd w:id="18"/>
      <w:r w:rsidRPr="001D5256">
        <w:rPr>
          <w:lang w:val="pt-PT"/>
        </w:rPr>
        <w:t xml:space="preserve">Fontes de Informação e </w:t>
      </w:r>
      <w:r w:rsidR="008058E1">
        <w:rPr>
          <w:lang w:val="pt-PT"/>
        </w:rPr>
        <w:t>Modelo de Dados</w:t>
      </w:r>
      <w:bookmarkEnd w:id="20"/>
    </w:p>
    <w:p w14:paraId="18829C77" w14:textId="5A32175E" w:rsidR="00C54E89" w:rsidRPr="001D5256" w:rsidRDefault="009077A1" w:rsidP="005F3086">
      <w:pPr>
        <w:spacing w:line="360" w:lineRule="auto"/>
        <w:jc w:val="both"/>
      </w:pPr>
      <w:r>
        <w:t>Nesta secção será efetuada uma clarificação da</w:t>
      </w:r>
      <w:r w:rsidR="00C54E89" w:rsidRPr="001D5256">
        <w:t xml:space="preserve"> estrutura de dados a </w:t>
      </w:r>
      <w:r w:rsidR="002F3439">
        <w:t>constar</w:t>
      </w:r>
      <w:r w:rsidR="00C54E89" w:rsidRPr="001D5256">
        <w:t xml:space="preserve"> </w:t>
      </w:r>
      <w:proofErr w:type="gramStart"/>
      <w:r w:rsidR="002F3439">
        <w:t>n</w:t>
      </w:r>
      <w:r w:rsidR="00C54E89" w:rsidRPr="001D5256">
        <w:t xml:space="preserve">o </w:t>
      </w:r>
      <w:r w:rsidR="00253CF0">
        <w:rPr>
          <w:i/>
        </w:rPr>
        <w:t>d</w:t>
      </w:r>
      <w:r w:rsidR="00C54E89" w:rsidRPr="001D5256">
        <w:rPr>
          <w:i/>
        </w:rPr>
        <w:t>ata</w:t>
      </w:r>
      <w:proofErr w:type="gramEnd"/>
      <w:r w:rsidR="00253CF0">
        <w:rPr>
          <w:i/>
        </w:rPr>
        <w:t xml:space="preserve"> </w:t>
      </w:r>
      <w:proofErr w:type="spellStart"/>
      <w:r w:rsidR="00C54E89" w:rsidRPr="001D5256">
        <w:rPr>
          <w:i/>
        </w:rPr>
        <w:t>lake</w:t>
      </w:r>
      <w:proofErr w:type="spellEnd"/>
      <w:r w:rsidR="00C54E89" w:rsidRPr="001D5256">
        <w:t xml:space="preserve"> </w:t>
      </w:r>
      <w:proofErr w:type="spellStart"/>
      <w:r w:rsidR="008A7432" w:rsidRPr="00C54E02">
        <w:rPr>
          <w:i/>
        </w:rPr>
        <w:t>on-prem</w:t>
      </w:r>
      <w:proofErr w:type="spellEnd"/>
      <w:r w:rsidR="008A7432">
        <w:t xml:space="preserve"> </w:t>
      </w:r>
      <w:r w:rsidR="002F3439">
        <w:t xml:space="preserve">e </w:t>
      </w:r>
      <w:r w:rsidR="00C54E89" w:rsidRPr="001D5256">
        <w:t xml:space="preserve">que </w:t>
      </w:r>
      <w:r>
        <w:t>permitirá</w:t>
      </w:r>
      <w:r w:rsidR="00C54E89" w:rsidRPr="001D5256">
        <w:t xml:space="preserve"> gerar </w:t>
      </w:r>
      <w:r w:rsidR="000A18C3">
        <w:t>o</w:t>
      </w:r>
      <w:r w:rsidR="00253CF0">
        <w:t xml:space="preserve"> </w:t>
      </w:r>
      <w:r w:rsidR="000A18C3">
        <w:t>ficheiro</w:t>
      </w:r>
      <w:r w:rsidR="00253CF0">
        <w:t xml:space="preserve"> do</w:t>
      </w:r>
      <w:r w:rsidR="00C54E89" w:rsidRPr="001D5256">
        <w:t xml:space="preserve"> </w:t>
      </w:r>
      <w:r w:rsidR="00842671">
        <w:rPr>
          <w:i/>
        </w:rPr>
        <w:t>R</w:t>
      </w:r>
      <w:r>
        <w:rPr>
          <w:i/>
        </w:rPr>
        <w:t>eport</w:t>
      </w:r>
      <w:r w:rsidR="00C54E89" w:rsidRPr="001D5256">
        <w:t>:</w:t>
      </w:r>
    </w:p>
    <w:p w14:paraId="65B9409E" w14:textId="77777777" w:rsidR="00C54E89" w:rsidRPr="001D5256" w:rsidRDefault="00C54E89" w:rsidP="00C54E89">
      <w:pPr>
        <w:pStyle w:val="ListParagraph"/>
        <w:numPr>
          <w:ilvl w:val="0"/>
          <w:numId w:val="43"/>
        </w:numPr>
        <w:spacing w:line="360" w:lineRule="auto"/>
      </w:pPr>
      <w:r w:rsidRPr="001D5256">
        <w:t>Fontes de Informação:</w:t>
      </w:r>
    </w:p>
    <w:p w14:paraId="37C2ED23" w14:textId="496A625B" w:rsidR="00C54E89" w:rsidRPr="001D5256" w:rsidRDefault="00C54E89" w:rsidP="0098251D">
      <w:pPr>
        <w:pStyle w:val="ListParagraph"/>
        <w:numPr>
          <w:ilvl w:val="2"/>
          <w:numId w:val="41"/>
        </w:numPr>
        <w:spacing w:line="360" w:lineRule="auto"/>
      </w:pPr>
      <w:r w:rsidRPr="001D5256">
        <w:t xml:space="preserve">Tabelas de </w:t>
      </w:r>
      <w:r w:rsidR="0096478F">
        <w:rPr>
          <w:i/>
        </w:rPr>
        <w:t>I</w:t>
      </w:r>
      <w:r w:rsidRPr="002F3439">
        <w:rPr>
          <w:i/>
        </w:rPr>
        <w:t>nput</w:t>
      </w:r>
      <w:r w:rsidR="002F3439">
        <w:t>.</w:t>
      </w:r>
    </w:p>
    <w:p w14:paraId="4C103AD8" w14:textId="77777777" w:rsidR="00C54E89" w:rsidRPr="001D5256" w:rsidRDefault="00C54E89" w:rsidP="00C54E89">
      <w:pPr>
        <w:pStyle w:val="ListParagraph"/>
        <w:numPr>
          <w:ilvl w:val="0"/>
          <w:numId w:val="43"/>
        </w:numPr>
        <w:spacing w:line="360" w:lineRule="auto"/>
      </w:pPr>
      <w:r w:rsidRPr="001D5256">
        <w:t xml:space="preserve"> Modelo de Dados:</w:t>
      </w:r>
    </w:p>
    <w:p w14:paraId="1235FC85" w14:textId="4297150F" w:rsidR="00C54E89" w:rsidRPr="00BB2624" w:rsidRDefault="008058E1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 xml:space="preserve">Tabelas de </w:t>
      </w:r>
      <w:r w:rsidRPr="00BB2624">
        <w:rPr>
          <w:i/>
        </w:rPr>
        <w:t>Output</w:t>
      </w:r>
      <w:r w:rsidR="0096478F" w:rsidRPr="00BB2624">
        <w:t>;</w:t>
      </w:r>
    </w:p>
    <w:p w14:paraId="4912CE06" w14:textId="3153F36E" w:rsidR="0096478F" w:rsidRPr="00BB2624" w:rsidRDefault="005252F2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>Arquitetura;</w:t>
      </w:r>
    </w:p>
    <w:p w14:paraId="3C253762" w14:textId="44962E62" w:rsidR="00C54E89" w:rsidRPr="001D5256" w:rsidRDefault="005174E6" w:rsidP="00C54E89">
      <w:pPr>
        <w:pStyle w:val="ListParagraph"/>
        <w:numPr>
          <w:ilvl w:val="0"/>
          <w:numId w:val="43"/>
        </w:numPr>
        <w:spacing w:line="360" w:lineRule="auto"/>
      </w:pPr>
      <w:r>
        <w:t>F</w:t>
      </w:r>
      <w:r w:rsidR="000A18C3">
        <w:t>icheiro</w:t>
      </w:r>
      <w:r w:rsidR="00C54E89" w:rsidRPr="001D5256">
        <w:t xml:space="preserve"> </w:t>
      </w:r>
      <w:r>
        <w:t>CSV</w:t>
      </w:r>
      <w:r w:rsidR="00C54E89" w:rsidRPr="001D5256">
        <w:t xml:space="preserve"> </w:t>
      </w:r>
    </w:p>
    <w:p w14:paraId="7ACA85DC" w14:textId="77777777" w:rsidR="00C54E89" w:rsidRPr="001D5256" w:rsidRDefault="00C54E89" w:rsidP="00C54E89">
      <w:pPr>
        <w:spacing w:line="360" w:lineRule="auto"/>
      </w:pPr>
    </w:p>
    <w:p w14:paraId="7E7D0F7C" w14:textId="77777777" w:rsidR="005E20B1" w:rsidRDefault="005E20B1">
      <w:pPr>
        <w:rPr>
          <w:rFonts w:cs="Arial"/>
          <w:b/>
          <w:bCs/>
          <w:color w:val="000080"/>
          <w:sz w:val="28"/>
          <w:szCs w:val="26"/>
        </w:rPr>
      </w:pPr>
      <w:r>
        <w:br w:type="page"/>
      </w:r>
    </w:p>
    <w:p w14:paraId="467E5244" w14:textId="763586B0" w:rsidR="00C54E89" w:rsidRPr="001D5256" w:rsidRDefault="00C54E89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21" w:name="_Toc192754592"/>
      <w:r w:rsidRPr="001D5256">
        <w:rPr>
          <w:lang w:val="pt-PT"/>
        </w:rPr>
        <w:lastRenderedPageBreak/>
        <w:t>Fontes de Informação</w:t>
      </w:r>
      <w:bookmarkEnd w:id="21"/>
    </w:p>
    <w:p w14:paraId="5553A795" w14:textId="5AE9EFA3" w:rsidR="009077A1" w:rsidRDefault="009077A1" w:rsidP="00BC7A9C">
      <w:pPr>
        <w:spacing w:line="360" w:lineRule="auto"/>
        <w:jc w:val="both"/>
      </w:pPr>
      <w:r>
        <w:t xml:space="preserve">Os campos </w:t>
      </w:r>
      <w:r w:rsidR="00665E0C">
        <w:t xml:space="preserve">de </w:t>
      </w:r>
      <w:r w:rsidR="00665E0C" w:rsidRPr="00035151">
        <w:rPr>
          <w:i/>
        </w:rPr>
        <w:t>input</w:t>
      </w:r>
      <w:r>
        <w:t xml:space="preserve"> </w:t>
      </w:r>
      <w:r w:rsidR="00665E0C">
        <w:t>proveem</w:t>
      </w:r>
      <w:r>
        <w:t xml:space="preserve"> </w:t>
      </w:r>
      <w:r w:rsidR="00665E0C">
        <w:t xml:space="preserve">de um </w:t>
      </w:r>
      <w:r>
        <w:t xml:space="preserve">conjunto de ecossistemas </w:t>
      </w:r>
      <w:r w:rsidR="00665E0C">
        <w:t>já existentes</w:t>
      </w:r>
      <w:r>
        <w:t xml:space="preserve"> </w:t>
      </w:r>
      <w:proofErr w:type="gramStart"/>
      <w:r>
        <w:t xml:space="preserve">no </w:t>
      </w:r>
      <w:r w:rsidRPr="00C54E02">
        <w:rPr>
          <w:i/>
        </w:rPr>
        <w:t>data</w:t>
      </w:r>
      <w:proofErr w:type="gramEnd"/>
      <w:r w:rsidRPr="00C54E02">
        <w:rPr>
          <w:i/>
        </w:rPr>
        <w:t xml:space="preserve"> </w:t>
      </w:r>
      <w:proofErr w:type="spellStart"/>
      <w:r w:rsidRPr="00C54E02">
        <w:rPr>
          <w:i/>
        </w:rPr>
        <w:t>lake</w:t>
      </w:r>
      <w:proofErr w:type="spellEnd"/>
      <w:r w:rsidRPr="00C54E02">
        <w:rPr>
          <w:i/>
        </w:rPr>
        <w:t xml:space="preserve"> </w:t>
      </w:r>
      <w:proofErr w:type="spellStart"/>
      <w:r w:rsidRPr="00C54E02">
        <w:rPr>
          <w:i/>
        </w:rPr>
        <w:t>on-prem</w:t>
      </w:r>
      <w:proofErr w:type="spellEnd"/>
      <w:r w:rsidR="008A7432">
        <w:rPr>
          <w:i/>
        </w:rPr>
        <w:t xml:space="preserve"> </w:t>
      </w:r>
      <w:r w:rsidR="008A7432" w:rsidRPr="008A7432">
        <w:t>(</w:t>
      </w:r>
      <w:r w:rsidR="008A7432">
        <w:t xml:space="preserve">FINREP, ALM, Capital </w:t>
      </w:r>
      <w:proofErr w:type="spellStart"/>
      <w:proofErr w:type="gramStart"/>
      <w:r w:rsidR="008A7432">
        <w:t>Tools</w:t>
      </w:r>
      <w:proofErr w:type="spellEnd"/>
      <w:r w:rsidR="008A7432">
        <w:t>,..</w:t>
      </w:r>
      <w:proofErr w:type="gramEnd"/>
      <w:r w:rsidR="008A7432" w:rsidRPr="008A7432">
        <w:t>)</w:t>
      </w:r>
      <w:r w:rsidR="003B54B0">
        <w:t>.</w:t>
      </w:r>
    </w:p>
    <w:p w14:paraId="64FAACC0" w14:textId="51363F61" w:rsidR="007464E4" w:rsidRDefault="007464E4" w:rsidP="00D12E4C">
      <w:pPr>
        <w:spacing w:line="360" w:lineRule="auto"/>
        <w:jc w:val="both"/>
      </w:pPr>
    </w:p>
    <w:p w14:paraId="6BE7F4A5" w14:textId="29864532" w:rsidR="00DD583A" w:rsidRPr="00DD583A" w:rsidRDefault="00DD583A" w:rsidP="00DD583A">
      <w:pPr>
        <w:pStyle w:val="Heading4"/>
        <w:spacing w:before="0" w:after="0" w:line="360" w:lineRule="auto"/>
        <w:rPr>
          <w:lang w:val="pt-PT"/>
        </w:rPr>
      </w:pPr>
      <w:r w:rsidRPr="00253CF0">
        <w:rPr>
          <w:i w:val="0"/>
          <w:lang w:val="pt-PT"/>
        </w:rPr>
        <w:t>Tabela</w:t>
      </w:r>
      <w:r>
        <w:rPr>
          <w:i w:val="0"/>
          <w:lang w:val="pt-PT"/>
        </w:rPr>
        <w:t>s</w:t>
      </w:r>
      <w:r w:rsidRPr="00253CF0">
        <w:rPr>
          <w:i w:val="0"/>
          <w:lang w:val="pt-PT"/>
        </w:rPr>
        <w:t xml:space="preserve"> de </w:t>
      </w:r>
      <w:r w:rsidRPr="00DD583A">
        <w:rPr>
          <w:lang w:val="pt-PT"/>
        </w:rPr>
        <w:t>Input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4485"/>
        <w:gridCol w:w="5149"/>
      </w:tblGrid>
      <w:tr w:rsidR="0084253B" w:rsidRPr="0084253B" w14:paraId="6CD3E29F" w14:textId="77777777" w:rsidTr="0084253B">
        <w:trPr>
          <w:trHeight w:val="300"/>
        </w:trPr>
        <w:tc>
          <w:tcPr>
            <w:tcW w:w="4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31FA0E0" w14:textId="77777777" w:rsidR="0084253B" w:rsidRPr="0084253B" w:rsidRDefault="0084253B" w:rsidP="0084253B">
            <w:pPr>
              <w:jc w:val="center"/>
              <w:rPr>
                <w:rFonts w:eastAsia="Times New Roman" w:cs="Arial"/>
                <w:b/>
                <w:bCs/>
                <w:color w:val="FFFFFF" w:themeColor="background1"/>
                <w:sz w:val="16"/>
                <w:szCs w:val="16"/>
                <w:lang w:val="en-US" w:eastAsia="en-US"/>
              </w:rPr>
            </w:pPr>
            <w:proofErr w:type="spellStart"/>
            <w:r w:rsidRPr="0084253B">
              <w:rPr>
                <w:rFonts w:eastAsia="Times New Roman" w:cs="Arial"/>
                <w:b/>
                <w:bCs/>
                <w:color w:val="FFFFFF" w:themeColor="background1"/>
                <w:sz w:val="16"/>
                <w:szCs w:val="16"/>
                <w:lang w:val="en-US" w:eastAsia="en-US"/>
              </w:rPr>
              <w:t>Tabela</w:t>
            </w:r>
            <w:proofErr w:type="spellEnd"/>
          </w:p>
        </w:tc>
        <w:tc>
          <w:tcPr>
            <w:tcW w:w="5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4F6B922F" w14:textId="77777777" w:rsidR="0084253B" w:rsidRPr="00665E0C" w:rsidRDefault="0084253B" w:rsidP="0084253B">
            <w:pPr>
              <w:jc w:val="center"/>
              <w:rPr>
                <w:rFonts w:eastAsia="Times New Roman" w:cs="Arial"/>
                <w:b/>
                <w:bCs/>
                <w:color w:val="FFFFFF" w:themeColor="background1"/>
                <w:sz w:val="16"/>
                <w:szCs w:val="16"/>
                <w:lang w:eastAsia="en-US"/>
              </w:rPr>
            </w:pPr>
            <w:r w:rsidRPr="00665E0C">
              <w:rPr>
                <w:rFonts w:eastAsia="Times New Roman" w:cs="Arial"/>
                <w:b/>
                <w:bCs/>
                <w:color w:val="FFFFFF" w:themeColor="background1"/>
                <w:sz w:val="16"/>
                <w:szCs w:val="16"/>
                <w:lang w:eastAsia="en-US"/>
              </w:rPr>
              <w:t>Descrição</w:t>
            </w:r>
          </w:p>
        </w:tc>
      </w:tr>
      <w:tr w:rsidR="0084253B" w:rsidRPr="0084253B" w14:paraId="4EF814A8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9EDE4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cd_captools.fr001_univ_saldo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80EAE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eastAsia="en-US"/>
              </w:rPr>
              <w:t>Saldos contabilísticos, por contrato e conta</w:t>
            </w:r>
          </w:p>
        </w:tc>
      </w:tr>
      <w:tr w:rsidR="0084253B" w:rsidRPr="0084253B" w14:paraId="26B8E64A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D5D28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cd_captools.fr004_cto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B7F21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Contratos</w:t>
            </w:r>
            <w:proofErr w:type="spellEnd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 FINREP</w:t>
            </w:r>
          </w:p>
        </w:tc>
      </w:tr>
      <w:tr w:rsidR="0084253B" w:rsidRPr="0084253B" w14:paraId="631FCEA0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75B6F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</w:t>
            </w:r>
            <w:proofErr w:type="gram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captools.kt</w:t>
            </w:r>
            <w:proofErr w:type="gramEnd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_chaves_finrep</w:t>
            </w:r>
            <w:proofErr w:type="spellEnd"/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B6DCA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Tradutor</w:t>
            </w:r>
            <w:proofErr w:type="spellEnd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 de </w:t>
            </w:r>
            <w:proofErr w:type="spell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chaves</w:t>
            </w:r>
            <w:proofErr w:type="spellEnd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 FINREP</w:t>
            </w:r>
          </w:p>
        </w:tc>
      </w:tr>
      <w:tr w:rsidR="0084253B" w:rsidRPr="0084253B" w14:paraId="4761DD1F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6ADDC" w14:textId="77777777" w:rsidR="0084253B" w:rsidRPr="0084253B" w:rsidRDefault="0084253B" w:rsidP="0084253B">
            <w:pPr>
              <w:rPr>
                <w:rFonts w:eastAsia="Times New Roman" w:cs="Arial"/>
                <w:color w:val="242424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242424"/>
                <w:sz w:val="16"/>
                <w:szCs w:val="16"/>
                <w:lang w:val="en-US" w:eastAsia="en-US"/>
              </w:rPr>
              <w:t>cd_captools.fr802_pl_contas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8B3AD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Plano de Contas</w:t>
            </w:r>
          </w:p>
        </w:tc>
      </w:tr>
      <w:tr w:rsidR="0084253B" w:rsidRPr="0084253B" w14:paraId="0186B3B4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CD00C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</w:t>
            </w:r>
            <w:proofErr w:type="gram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captools.ct</w:t>
            </w:r>
            <w:proofErr w:type="gramEnd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610_titulos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61169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Dicionário</w:t>
            </w:r>
            <w:proofErr w:type="spellEnd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 de </w:t>
            </w:r>
            <w:proofErr w:type="spell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títulos</w:t>
            </w:r>
            <w:proofErr w:type="spellEnd"/>
          </w:p>
        </w:tc>
      </w:tr>
      <w:tr w:rsidR="0084253B" w:rsidRPr="0084253B" w14:paraId="0B080CAA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8A99A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</w:t>
            </w:r>
            <w:proofErr w:type="gram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captools.ct</w:t>
            </w:r>
            <w:proofErr w:type="gramEnd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003_univ_cli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F4F0B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Clientes</w:t>
            </w:r>
            <w:proofErr w:type="spellEnd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 Master</w:t>
            </w:r>
          </w:p>
        </w:tc>
      </w:tr>
      <w:tr w:rsidR="0084253B" w:rsidRPr="0084253B" w14:paraId="130DCA70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A7F4E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</w:t>
            </w:r>
            <w:proofErr w:type="gram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captools.clientes</w:t>
            </w:r>
            <w:proofErr w:type="gramEnd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_intragrupo</w:t>
            </w:r>
            <w:proofErr w:type="spellEnd"/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2B59B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Clientes</w:t>
            </w:r>
            <w:proofErr w:type="spellEnd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Intragrupo</w:t>
            </w:r>
            <w:proofErr w:type="spellEnd"/>
          </w:p>
        </w:tc>
      </w:tr>
      <w:tr w:rsidR="0084253B" w:rsidRPr="0084253B" w14:paraId="22A94859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BD6F9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cd_alm.al029_cnt_core_m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2CF59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Contratos</w:t>
            </w:r>
            <w:proofErr w:type="spellEnd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 Core ALM</w:t>
            </w:r>
          </w:p>
        </w:tc>
      </w:tr>
      <w:tr w:rsidR="0084253B" w:rsidRPr="0084253B" w14:paraId="098262DF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94EF4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cd_alm.al602_repos_alm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6D190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Dicionário</w:t>
            </w:r>
            <w:proofErr w:type="spellEnd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 de REPOS</w:t>
            </w:r>
          </w:p>
        </w:tc>
      </w:tr>
      <w:tr w:rsidR="0084253B" w:rsidRPr="0084253B" w14:paraId="25C8C040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7CB84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</w:t>
            </w:r>
            <w:proofErr w:type="gram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alm.fg</w:t>
            </w:r>
            <w:proofErr w:type="gramEnd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001_fgd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7843C" w14:textId="16989548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Fundo</w:t>
            </w:r>
            <w:r w:rsidR="00665E0C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665E0C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Garantia</w:t>
            </w:r>
            <w:proofErr w:type="spellEnd"/>
            <w:r w:rsidR="00665E0C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Depósitos</w:t>
            </w:r>
            <w:proofErr w:type="spellEnd"/>
          </w:p>
        </w:tc>
      </w:tr>
      <w:tr w:rsidR="0084253B" w:rsidRPr="0084253B" w14:paraId="7839EEF6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4118C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</w:t>
            </w:r>
            <w:proofErr w:type="gram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alm.kt</w:t>
            </w:r>
            <w:proofErr w:type="gramEnd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_chaves_alm_m</w:t>
            </w:r>
            <w:proofErr w:type="spellEnd"/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1E779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Tradutor</w:t>
            </w:r>
            <w:proofErr w:type="spellEnd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 de Chaves ALM</w:t>
            </w:r>
          </w:p>
        </w:tc>
      </w:tr>
      <w:tr w:rsidR="0084253B" w:rsidRPr="0084253B" w14:paraId="1D43238F" w14:textId="77777777" w:rsidTr="0084253B">
        <w:trPr>
          <w:trHeight w:val="9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143AF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</w:t>
            </w:r>
            <w:proofErr w:type="gramStart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estruturais.tat</w:t>
            </w:r>
            <w:proofErr w:type="gramEnd"/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91_tabelas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E7535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eastAsia="en-US"/>
              </w:rPr>
              <w:t>tayd91c0_ctabela='015'</w:t>
            </w:r>
            <w:r w:rsidRPr="0084253B">
              <w:rPr>
                <w:rFonts w:eastAsia="Times New Roman" w:cs="Arial"/>
                <w:color w:val="000000"/>
                <w:sz w:val="16"/>
                <w:szCs w:val="16"/>
                <w:lang w:eastAsia="en-US"/>
              </w:rPr>
              <w:br/>
              <w:t>tayd91c0_ctabela='023'</w:t>
            </w:r>
            <w:r w:rsidRPr="0084253B">
              <w:rPr>
                <w:rFonts w:eastAsia="Times New Roman" w:cs="Arial"/>
                <w:color w:val="000000"/>
                <w:sz w:val="16"/>
                <w:szCs w:val="16"/>
                <w:lang w:eastAsia="en-US"/>
              </w:rPr>
              <w:br/>
              <w:t>tayd91c0_ctabela='206'</w:t>
            </w:r>
          </w:p>
        </w:tc>
      </w:tr>
      <w:tr w:rsidR="0084253B" w:rsidRPr="0084253B" w14:paraId="5B72FA5F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7EC5B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business_sme2003361.out_sme_2003_361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33CDF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eastAsia="en-US"/>
              </w:rPr>
              <w:t xml:space="preserve">Marcação de clientes como PMEs de acordo com a Recomendação 2003/361/CE </w:t>
            </w:r>
          </w:p>
        </w:tc>
      </w:tr>
    </w:tbl>
    <w:p w14:paraId="5FB5F365" w14:textId="44E182A5" w:rsidR="005E20B1" w:rsidRDefault="005E20B1">
      <w:pPr>
        <w:rPr>
          <w:rFonts w:cs="Arial"/>
          <w:b/>
          <w:bCs/>
          <w:color w:val="000080"/>
          <w:sz w:val="28"/>
          <w:szCs w:val="26"/>
        </w:rPr>
      </w:pPr>
      <w:r>
        <w:br w:type="page"/>
      </w:r>
    </w:p>
    <w:p w14:paraId="2ED6845D" w14:textId="5C165489" w:rsidR="00C54E89" w:rsidRPr="001D5256" w:rsidRDefault="00C54E89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22" w:name="_Toc192754593"/>
      <w:r w:rsidRPr="001D5256">
        <w:rPr>
          <w:lang w:val="pt-PT"/>
        </w:rPr>
        <w:lastRenderedPageBreak/>
        <w:t>Modelo de Dados</w:t>
      </w:r>
      <w:bookmarkEnd w:id="22"/>
      <w:r w:rsidRPr="001D5256">
        <w:rPr>
          <w:lang w:val="pt-PT"/>
        </w:rPr>
        <w:t xml:space="preserve"> </w:t>
      </w:r>
    </w:p>
    <w:p w14:paraId="1EE2C336" w14:textId="7F3167E7" w:rsidR="00C54E89" w:rsidRPr="0044283F" w:rsidRDefault="008058E1" w:rsidP="00C54E89">
      <w:pPr>
        <w:pStyle w:val="Heading4"/>
        <w:rPr>
          <w:i w:val="0"/>
          <w:lang w:val="pt-PT"/>
        </w:rPr>
      </w:pPr>
      <w:r>
        <w:rPr>
          <w:i w:val="0"/>
          <w:lang w:val="pt-PT"/>
        </w:rPr>
        <w:t xml:space="preserve">Tabelas de </w:t>
      </w:r>
      <w:r w:rsidRPr="008058E1">
        <w:rPr>
          <w:lang w:val="pt-PT"/>
        </w:rPr>
        <w:t>Output</w:t>
      </w:r>
    </w:p>
    <w:p w14:paraId="58A428BE" w14:textId="60243A25" w:rsidR="001F37FE" w:rsidRPr="004D4047" w:rsidRDefault="001F37FE" w:rsidP="001F37FE">
      <w:pPr>
        <w:spacing w:line="360" w:lineRule="auto"/>
        <w:jc w:val="both"/>
      </w:pPr>
      <w:r>
        <w:t>Existirá</w:t>
      </w:r>
      <w:r w:rsidR="001A5881" w:rsidRPr="001A5881">
        <w:t xml:space="preserve"> </w:t>
      </w:r>
      <w:r>
        <w:t>1</w:t>
      </w:r>
      <w:r w:rsidR="001A5881">
        <w:t xml:space="preserve"> </w:t>
      </w:r>
      <w:r>
        <w:t>única tabela</w:t>
      </w:r>
      <w:r w:rsidR="001A5881" w:rsidRPr="001A5881">
        <w:t xml:space="preserve"> </w:t>
      </w:r>
      <w:r w:rsidR="001A5881">
        <w:t xml:space="preserve">de </w:t>
      </w:r>
      <w:r w:rsidR="001A5881" w:rsidRPr="001A5881">
        <w:rPr>
          <w:i/>
        </w:rPr>
        <w:t>Output</w:t>
      </w:r>
      <w:r w:rsidR="001A5881">
        <w:t xml:space="preserve"> </w:t>
      </w:r>
      <w:r w:rsidR="00665E0C">
        <w:t>que constará</w:t>
      </w:r>
      <w:r w:rsidR="00665E0C" w:rsidRPr="00665E0C">
        <w:t xml:space="preserve"> </w:t>
      </w:r>
      <w:proofErr w:type="gramStart"/>
      <w:r w:rsidR="00665E0C" w:rsidRPr="00665E0C">
        <w:t xml:space="preserve">no </w:t>
      </w:r>
      <w:r w:rsidR="00665E0C" w:rsidRPr="00665E0C">
        <w:rPr>
          <w:i/>
        </w:rPr>
        <w:t>data</w:t>
      </w:r>
      <w:proofErr w:type="gramEnd"/>
      <w:r w:rsidR="00665E0C" w:rsidRPr="00665E0C">
        <w:rPr>
          <w:i/>
        </w:rPr>
        <w:t xml:space="preserve"> </w:t>
      </w:r>
      <w:proofErr w:type="spellStart"/>
      <w:r w:rsidR="00665E0C" w:rsidRPr="00665E0C">
        <w:rPr>
          <w:i/>
        </w:rPr>
        <w:t>lake</w:t>
      </w:r>
      <w:proofErr w:type="spellEnd"/>
      <w:r w:rsidR="00665E0C" w:rsidRPr="00665E0C">
        <w:rPr>
          <w:i/>
        </w:rPr>
        <w:t xml:space="preserve"> </w:t>
      </w:r>
      <w:proofErr w:type="spellStart"/>
      <w:r w:rsidR="00665E0C" w:rsidRPr="00665E0C">
        <w:rPr>
          <w:i/>
        </w:rPr>
        <w:t>on-prem</w:t>
      </w:r>
      <w:proofErr w:type="spellEnd"/>
      <w:r w:rsidR="00665E0C">
        <w:t xml:space="preserve"> </w:t>
      </w:r>
      <w:proofErr w:type="spellStart"/>
      <w:r w:rsidR="00665E0C">
        <w:t>bu_</w:t>
      </w:r>
      <w:r w:rsidRPr="004D4047">
        <w:t>captools_</w:t>
      </w:r>
      <w:proofErr w:type="gramStart"/>
      <w:r w:rsidRPr="004D4047">
        <w:t>work.bail</w:t>
      </w:r>
      <w:proofErr w:type="gramEnd"/>
      <w:r w:rsidRPr="004D4047">
        <w:t>_in_srb</w:t>
      </w:r>
      <w:proofErr w:type="spellEnd"/>
      <w:r w:rsidRPr="004D4047">
        <w:t>.</w:t>
      </w:r>
    </w:p>
    <w:p w14:paraId="1398807A" w14:textId="4388846B" w:rsidR="00D91A94" w:rsidRPr="00D91A94" w:rsidRDefault="001F37FE" w:rsidP="001F37FE">
      <w:pPr>
        <w:spacing w:line="360" w:lineRule="auto"/>
        <w:jc w:val="both"/>
      </w:pPr>
      <w:r>
        <w:t>Em seguida, apresenta-se o respetivo Modelo de Dados:</w:t>
      </w:r>
    </w:p>
    <w:p w14:paraId="26515377" w14:textId="03EFBF6C" w:rsidR="00B871F3" w:rsidRDefault="00B871F3" w:rsidP="004D4047">
      <w:pPr>
        <w:spacing w:line="360" w:lineRule="auto"/>
        <w:jc w:val="both"/>
        <w:rPr>
          <w:rStyle w:val="Hyperlink"/>
          <w:color w:val="auto"/>
          <w:u w:val="none"/>
        </w:rPr>
      </w:pPr>
    </w:p>
    <w:tbl>
      <w:tblPr>
        <w:tblW w:w="10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3"/>
        <w:gridCol w:w="1046"/>
        <w:gridCol w:w="567"/>
        <w:gridCol w:w="5657"/>
      </w:tblGrid>
      <w:tr w:rsidR="004D4047" w:rsidRPr="004D4047" w14:paraId="5A5B7BBA" w14:textId="77777777" w:rsidTr="00BB5325">
        <w:trPr>
          <w:trHeight w:val="450"/>
        </w:trPr>
        <w:tc>
          <w:tcPr>
            <w:tcW w:w="2913" w:type="dxa"/>
            <w:shd w:val="clear" w:color="000000" w:fill="FF0000"/>
            <w:vAlign w:val="center"/>
            <w:hideMark/>
          </w:tcPr>
          <w:p w14:paraId="310688C1" w14:textId="2D4C4610" w:rsidR="004D4047" w:rsidRPr="00BB5325" w:rsidRDefault="00BB5325" w:rsidP="004D4047">
            <w:pPr>
              <w:jc w:val="center"/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BB5325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eastAsia="en-US"/>
              </w:rPr>
              <w:t>Nome do c</w:t>
            </w:r>
            <w:r w:rsidR="004D4047" w:rsidRPr="00BB5325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eastAsia="en-US"/>
              </w:rPr>
              <w:t>ampo</w:t>
            </w:r>
            <w:r w:rsidRPr="00BB5325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eastAsia="en-US"/>
              </w:rPr>
              <w:t xml:space="preserve"> na tabela</w:t>
            </w:r>
            <w:r w:rsidR="00665E0C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="00665E0C" w:rsidRPr="00665E0C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eastAsia="en-US"/>
              </w:rPr>
              <w:t>bu_captools_</w:t>
            </w:r>
            <w:proofErr w:type="gramStart"/>
            <w:r w:rsidR="00665E0C" w:rsidRPr="00665E0C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eastAsia="en-US"/>
              </w:rPr>
              <w:t>work.bail</w:t>
            </w:r>
            <w:proofErr w:type="gramEnd"/>
            <w:r w:rsidR="00665E0C" w:rsidRPr="00665E0C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eastAsia="en-US"/>
              </w:rPr>
              <w:t>_in_srb</w:t>
            </w:r>
            <w:proofErr w:type="spellEnd"/>
          </w:p>
        </w:tc>
        <w:tc>
          <w:tcPr>
            <w:tcW w:w="1046" w:type="dxa"/>
            <w:shd w:val="clear" w:color="000000" w:fill="FF0000"/>
            <w:vAlign w:val="center"/>
            <w:hideMark/>
          </w:tcPr>
          <w:p w14:paraId="62B92004" w14:textId="77777777" w:rsidR="004D4047" w:rsidRPr="004D4047" w:rsidRDefault="004D4047" w:rsidP="00BB5325">
            <w:pPr>
              <w:jc w:val="center"/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val="en-US" w:eastAsia="en-US"/>
              </w:rPr>
              <w:t>Formato</w:t>
            </w:r>
          </w:p>
        </w:tc>
        <w:tc>
          <w:tcPr>
            <w:tcW w:w="567" w:type="dxa"/>
            <w:shd w:val="clear" w:color="000000" w:fill="FF0000"/>
            <w:vAlign w:val="center"/>
            <w:hideMark/>
          </w:tcPr>
          <w:p w14:paraId="730E135D" w14:textId="6B4F958A" w:rsidR="004D4047" w:rsidRPr="004D4047" w:rsidRDefault="00BB5325" w:rsidP="004D4047">
            <w:pPr>
              <w:jc w:val="center"/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val="en-US" w:eastAsia="en-US"/>
              </w:rPr>
              <w:t>SRB</w:t>
            </w:r>
            <w:r w:rsidR="004D4047" w:rsidRPr="004D4047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val="en-US" w:eastAsia="en-US"/>
              </w:rPr>
              <w:t>ID</w:t>
            </w:r>
          </w:p>
        </w:tc>
        <w:tc>
          <w:tcPr>
            <w:tcW w:w="5657" w:type="dxa"/>
            <w:shd w:val="clear" w:color="000000" w:fill="FF0000"/>
            <w:vAlign w:val="center"/>
            <w:hideMark/>
          </w:tcPr>
          <w:p w14:paraId="7E09D5C9" w14:textId="6AE19C75" w:rsidR="004D4047" w:rsidRPr="004D4047" w:rsidRDefault="004D4047" w:rsidP="004D4047">
            <w:pPr>
              <w:jc w:val="center"/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val="en-US" w:eastAsia="en-US"/>
              </w:rPr>
              <w:t>SRB Data Point</w:t>
            </w:r>
          </w:p>
        </w:tc>
      </w:tr>
      <w:tr w:rsidR="004D4047" w:rsidRPr="004D4047" w14:paraId="6815270D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02A66438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legal_entity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445F5D0F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981E271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26D8D94D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Legal entity </w:t>
            </w:r>
          </w:p>
        </w:tc>
      </w:tr>
      <w:tr w:rsidR="004D4047" w:rsidRPr="004D4047" w14:paraId="356E5CE4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0E8813E3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lei_code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156FB01A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8C3979B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029BFE10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Legal entity identifier</w:t>
            </w:r>
          </w:p>
        </w:tc>
      </w:tr>
      <w:tr w:rsidR="004D4047" w:rsidRPr="00253FC5" w14:paraId="588C55C1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5EE6FB2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id_liability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073FDA7B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7AD59DB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105CF0BE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Unique identification number for the liability </w:t>
            </w:r>
          </w:p>
        </w:tc>
      </w:tr>
      <w:tr w:rsidR="004D4047" w:rsidRPr="004D4047" w14:paraId="564811ED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1AC2B7D0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nature_instrument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3B127337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DDAD7DA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5F979BFD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Nature of the instrument</w:t>
            </w:r>
          </w:p>
        </w:tc>
      </w:tr>
      <w:tr w:rsidR="004D4047" w:rsidRPr="00253FC5" w14:paraId="0DF570CA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25E482D9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governing_law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4A7C78D4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434271F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5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7FCD9C63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Jurisdiction governing the contract of the claim</w:t>
            </w:r>
          </w:p>
        </w:tc>
      </w:tr>
      <w:tr w:rsidR="004D4047" w:rsidRPr="004D4047" w14:paraId="636B3FE3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1BF49B60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contract_currency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11F968E0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839194A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6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318C036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Contract currency</w:t>
            </w:r>
          </w:p>
        </w:tc>
      </w:tr>
      <w:tr w:rsidR="004D4047" w:rsidRPr="004D4047" w14:paraId="44BFA286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247ECD85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issuance_date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F9F29EE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818554C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7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288D032D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Issuance Date</w:t>
            </w:r>
          </w:p>
        </w:tc>
      </w:tr>
      <w:tr w:rsidR="004D4047" w:rsidRPr="004D4047" w14:paraId="3E963941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06CACBF8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legal_maturity_date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CFFA20A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65F83545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8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7E20778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Legal Maturity Date</w:t>
            </w:r>
          </w:p>
        </w:tc>
      </w:tr>
      <w:tr w:rsidR="004D4047" w:rsidRPr="004D4047" w14:paraId="7CC7CB00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241F49E8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earliest_redemption_date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F631435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770B27AB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9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01FDB2F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Earliest redemption date</w:t>
            </w:r>
          </w:p>
        </w:tc>
      </w:tr>
      <w:tr w:rsidR="004D4047" w:rsidRPr="00253FC5" w14:paraId="2033656B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17C3C953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payment_interest_date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4D0F252E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912401C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10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2C324951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Date of the next interest payment</w:t>
            </w:r>
          </w:p>
        </w:tc>
      </w:tr>
      <w:tr w:rsidR="004D4047" w:rsidRPr="004D4047" w14:paraId="6D22DEFA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EC68E2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outstanding_amount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02BE03C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5248C85C" w14:textId="022352CB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(38,6)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D3B48DD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11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76671F2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Outstanding amount</w:t>
            </w:r>
          </w:p>
        </w:tc>
      </w:tr>
      <w:tr w:rsidR="004D4047" w:rsidRPr="00253FC5" w14:paraId="6EC4FAD3" w14:textId="77777777" w:rsidTr="00BB5325">
        <w:trPr>
          <w:trHeight w:val="450"/>
        </w:trPr>
        <w:tc>
          <w:tcPr>
            <w:tcW w:w="2913" w:type="dxa"/>
            <w:shd w:val="clear" w:color="auto" w:fill="auto"/>
            <w:vAlign w:val="center"/>
            <w:hideMark/>
          </w:tcPr>
          <w:p w14:paraId="6DD1057E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insolvency_ranking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06CCA98A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490C2DC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12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709066CF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Rank of liability (on- and -off balance sheet) within the national insolvency ranking</w:t>
            </w:r>
          </w:p>
        </w:tc>
      </w:tr>
      <w:tr w:rsidR="004D4047" w:rsidRPr="00253FC5" w14:paraId="41F8093C" w14:textId="77777777" w:rsidTr="00BB5325">
        <w:trPr>
          <w:trHeight w:val="450"/>
        </w:trPr>
        <w:tc>
          <w:tcPr>
            <w:tcW w:w="2913" w:type="dxa"/>
            <w:shd w:val="clear" w:color="auto" w:fill="auto"/>
            <w:vAlign w:val="center"/>
            <w:hideMark/>
          </w:tcPr>
          <w:p w14:paraId="15D7529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flag_same_resol_group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0088078F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7D969BDD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13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15E65FDB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Instrument/liability is issued to or bought by an existing shareholder </w:t>
            </w: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br/>
              <w:t>that is not part of the same resolution group</w:t>
            </w:r>
          </w:p>
        </w:tc>
      </w:tr>
      <w:tr w:rsidR="004D4047" w:rsidRPr="00253FC5" w14:paraId="5B642FD7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38710DF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type_own_funds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4F9F1F31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67C6F06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14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0EBBF2F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Type of own funds at subsidiary level</w:t>
            </w:r>
          </w:p>
        </w:tc>
      </w:tr>
      <w:tr w:rsidR="004D4047" w:rsidRPr="00253FC5" w14:paraId="028F9180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2D8C2399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amount_own_funds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BDBEDFF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743E6BE9" w14:textId="12DDA3A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(17,2)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9BEC6DA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15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46DF60C0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Amount eligible as own funds at subsidiary level.</w:t>
            </w:r>
          </w:p>
        </w:tc>
      </w:tr>
      <w:tr w:rsidR="004D4047" w:rsidRPr="00253FC5" w14:paraId="03736AE0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58CD969E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amount_subord_liabil_not_own_funds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19FB88A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6218114D" w14:textId="00FEFF95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(17,2)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05CA903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16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0DCCC37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Amount of subordinated liabilities not eligible as own funds at subsidiary level</w:t>
            </w:r>
          </w:p>
        </w:tc>
      </w:tr>
      <w:tr w:rsidR="004D4047" w:rsidRPr="00253FC5" w14:paraId="4B8C4069" w14:textId="77777777" w:rsidTr="00BB5325">
        <w:trPr>
          <w:trHeight w:val="450"/>
        </w:trPr>
        <w:tc>
          <w:tcPr>
            <w:tcW w:w="2913" w:type="dxa"/>
            <w:shd w:val="clear" w:color="auto" w:fill="auto"/>
            <w:vAlign w:val="center"/>
            <w:hideMark/>
          </w:tcPr>
          <w:p w14:paraId="7DD7C12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second_own_funds_component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919F4B2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3CD307F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17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01CA5E31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If liability is, at the level of the subsidiary, assigned to more than one own </w:t>
            </w:r>
            <w:proofErr w:type="gram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funds</w:t>
            </w:r>
            <w:proofErr w:type="gramEnd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 </w:t>
            </w: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br/>
              <w:t>component, indication of the second own funds component</w:t>
            </w:r>
          </w:p>
        </w:tc>
      </w:tr>
      <w:tr w:rsidR="004D4047" w:rsidRPr="00253FC5" w14:paraId="5CCCB116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5E8FE85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amount_own_funds_component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0D12ADFD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51D14D89" w14:textId="7C3B615A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(17,2)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5986B3E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18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235707A3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Eligible amount for own funds component according to point above</w:t>
            </w:r>
          </w:p>
        </w:tc>
      </w:tr>
      <w:tr w:rsidR="004D4047" w:rsidRPr="00253FC5" w14:paraId="14FDB522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33B26DA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agio_own_funds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7789262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5F25CFF9" w14:textId="6704352B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(17,2)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8A86CA8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19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005D43C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If own funds, agio of the liability/instrument</w:t>
            </w:r>
          </w:p>
        </w:tc>
      </w:tr>
      <w:tr w:rsidR="004D4047" w:rsidRPr="004D4047" w14:paraId="26126F4E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41AA7A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carrying_amount_ifrs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629538D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6D9E92C1" w14:textId="44FDC2DC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(38,6)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770E767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20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416A4CD5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Carrying amount IFRS</w:t>
            </w:r>
          </w:p>
        </w:tc>
      </w:tr>
      <w:tr w:rsidR="004D4047" w:rsidRPr="004D4047" w14:paraId="12EE3843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2C44DAB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carrying_amount_national_gaap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0F645193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6886FD49" w14:textId="0922996B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(38,6)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DAFC7D1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21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7B915EC9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Carrying amount national GAAP</w:t>
            </w:r>
          </w:p>
        </w:tc>
      </w:tr>
      <w:tr w:rsidR="004D4047" w:rsidRPr="00253FC5" w14:paraId="04AC5EB4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57F123E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original_amount_issued_eur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CB929C1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58FB2C48" w14:textId="551BF5FF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(21,6)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36DEBE6B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22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1A3BD6CE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Original amount issued in EUR</w:t>
            </w:r>
          </w:p>
        </w:tc>
      </w:tr>
      <w:tr w:rsidR="004D4047" w:rsidRPr="00253FC5" w14:paraId="6EEF3D2D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3B9C5E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original_amount_issued_currency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4575C914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68EA16B1" w14:textId="654FE7A0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(21,6)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77757417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23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6FF396DB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Original amount issued in foreign currency, if applicable</w:t>
            </w:r>
          </w:p>
        </w:tc>
      </w:tr>
      <w:tr w:rsidR="004D4047" w:rsidRPr="004D4047" w14:paraId="5E28C132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B0ADDA8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outstanding_principal_amount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3B4BE35D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1AE66F0B" w14:textId="7F31F9DF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(38,6)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153EB9F6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24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2270D85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Outstanding principal amount</w:t>
            </w:r>
          </w:p>
        </w:tc>
      </w:tr>
      <w:tr w:rsidR="004D4047" w:rsidRPr="004D4047" w14:paraId="53D9003B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5C88867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accrued_interest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0FD30A2E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7C9B3AE6" w14:textId="44B9327F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(38,6)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6A2F882E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25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3C884C0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Accrued interest</w:t>
            </w:r>
          </w:p>
        </w:tc>
      </w:tr>
      <w:tr w:rsidR="004D4047" w:rsidRPr="00253FC5" w14:paraId="7C39A93E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46EABBE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amount_writedown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7DD5C15E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3637C9BD" w14:textId="6D840C38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(38,6)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15432750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26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4C47DEC2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Relevant amount for write-down/conversion</w:t>
            </w:r>
          </w:p>
        </w:tc>
      </w:tr>
      <w:tr w:rsidR="004D4047" w:rsidRPr="00253FC5" w14:paraId="346B9F1B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4B1E978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portion_liabil_external_issuances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0D37EE73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6FA7CE03" w14:textId="45ACB210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(21,6)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3973D3B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27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2C14C8E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Portion of the liability held by the subsidiary itself for external issuances</w:t>
            </w:r>
          </w:p>
        </w:tc>
      </w:tr>
      <w:tr w:rsidR="004D4047" w:rsidRPr="00253FC5" w14:paraId="0EC51567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1FC3A53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lastRenderedPageBreak/>
              <w:t>flag_requirements_srmr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FA57FED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7B297E3C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28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01DCCD85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Instrument/liability meets the requirements of Article 21(7a) SRMR</w:t>
            </w:r>
          </w:p>
        </w:tc>
      </w:tr>
      <w:tr w:rsidR="004D4047" w:rsidRPr="004D4047" w14:paraId="223E33ED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39D2B8BC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total_amount_fees_charges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43D27552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6405C422" w14:textId="1657DD53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(38,6)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4C424343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29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251B454C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Applicable fees and charges</w:t>
            </w:r>
          </w:p>
        </w:tc>
      </w:tr>
      <w:tr w:rsidR="004D4047" w:rsidRPr="004D4047" w14:paraId="3A689B98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475AD13B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country_contracting_party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02199EE0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2BF0B412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30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4C38CEF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Country of contracting party</w:t>
            </w:r>
          </w:p>
        </w:tc>
      </w:tr>
      <w:tr w:rsidR="004D4047" w:rsidRPr="00253FC5" w14:paraId="7391C91B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5A25E318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tax_residence_contracting_party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7A85F77E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00748C92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31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124170D1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Tax residence of contracting party</w:t>
            </w:r>
          </w:p>
        </w:tc>
      </w:tr>
      <w:tr w:rsidR="004D4047" w:rsidRPr="004D4047" w14:paraId="6EECE132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3ADD0B9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name_contracting_party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4D120B40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484671F6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32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518ED0CB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Name of contracting party </w:t>
            </w:r>
          </w:p>
        </w:tc>
      </w:tr>
      <w:tr w:rsidR="004D4047" w:rsidRPr="004D4047" w14:paraId="16A2AB93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1088391F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id_contracting_party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5041AC6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198406D5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33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7906D83E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Identifier of contracting party</w:t>
            </w:r>
          </w:p>
        </w:tc>
      </w:tr>
      <w:tr w:rsidR="004D4047" w:rsidRPr="00253FC5" w14:paraId="73D693A0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799CF35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counterparty_type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1530B271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083A5E83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34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424889AD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Counterparty type for the externally issued liabilities</w:t>
            </w:r>
          </w:p>
        </w:tc>
      </w:tr>
      <w:tr w:rsidR="004D4047" w:rsidRPr="00253FC5" w14:paraId="458DFAD7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09EA62E8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counterparty_resol_group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7FE10278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7628AB87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35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114956A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Counterparty within the resolution group</w:t>
            </w:r>
          </w:p>
        </w:tc>
      </w:tr>
      <w:tr w:rsidR="004D4047" w:rsidRPr="00253FC5" w14:paraId="2ED3ADC8" w14:textId="77777777" w:rsidTr="00BB5325">
        <w:trPr>
          <w:trHeight w:val="450"/>
        </w:trPr>
        <w:tc>
          <w:tcPr>
            <w:tcW w:w="2913" w:type="dxa"/>
            <w:shd w:val="clear" w:color="auto" w:fill="auto"/>
            <w:vAlign w:val="center"/>
            <w:hideMark/>
          </w:tcPr>
          <w:p w14:paraId="72DCF07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id_guarantee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10196FE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50A43B2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36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05D3F110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Identifier of the guarantee issued by the resolution entity, which is owed to the subsidiary/affiliated entity</w:t>
            </w:r>
          </w:p>
        </w:tc>
      </w:tr>
      <w:tr w:rsidR="004D4047" w:rsidRPr="004D4047" w14:paraId="3DA9623B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09BEA9A0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group_counterparty_id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727E1C0A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B069F52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37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781AF802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Group counterparty identifier</w:t>
            </w:r>
          </w:p>
        </w:tc>
      </w:tr>
      <w:tr w:rsidR="004D4047" w:rsidRPr="00253FC5" w14:paraId="39509C14" w14:textId="77777777" w:rsidTr="00BB5325">
        <w:trPr>
          <w:trHeight w:val="450"/>
        </w:trPr>
        <w:tc>
          <w:tcPr>
            <w:tcW w:w="2913" w:type="dxa"/>
            <w:shd w:val="clear" w:color="auto" w:fill="auto"/>
            <w:vAlign w:val="center"/>
            <w:hideMark/>
          </w:tcPr>
          <w:p w14:paraId="262A54DE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amount_guarantee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15BEFAF2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41067D8C" w14:textId="7988F229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(21,6)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10B46D7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38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18A97DED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Amount of the guarantee provided by the resolution entity or other entities of the group, which is owed to the subsidiary/affiliated entity</w:t>
            </w:r>
          </w:p>
        </w:tc>
      </w:tr>
      <w:tr w:rsidR="004D4047" w:rsidRPr="00253FC5" w14:paraId="21DEE2B6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48080D5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maximum_amount_guarantee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7191ABAC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30DB55DA" w14:textId="33161789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(21,6)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9796A4E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39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71F01191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Maximum amount of the guarantee</w:t>
            </w:r>
          </w:p>
        </w:tc>
      </w:tr>
      <w:tr w:rsidR="004D4047" w:rsidRPr="004D4047" w14:paraId="0D2E5649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7EAC1D7B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type_guarantee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BF3EED2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81DC0EF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40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387F781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Type of guarantee</w:t>
            </w:r>
          </w:p>
        </w:tc>
      </w:tr>
      <w:tr w:rsidR="004D4047" w:rsidRPr="004D4047" w14:paraId="28C2EE7F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45B0D8C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guarantee_trigger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C793538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0FB608A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41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06B354A5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Guarantee Trigger</w:t>
            </w:r>
          </w:p>
        </w:tc>
      </w:tr>
      <w:tr w:rsidR="004D4047" w:rsidRPr="00253FC5" w14:paraId="7D45D7B5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59444C9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flag_guarantee_requirements_srmr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C3AF727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D2852C8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42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3EFCA4A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Guarantee fulfils the requirements pursuant to Article 12</w:t>
            </w:r>
            <w:proofErr w:type="gram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g(</w:t>
            </w:r>
            <w:proofErr w:type="gramEnd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3) SRMR</w:t>
            </w:r>
          </w:p>
        </w:tc>
      </w:tr>
      <w:tr w:rsidR="004D4047" w:rsidRPr="00D3412B" w14:paraId="70555BC7" w14:textId="77777777" w:rsidTr="00BB5325">
        <w:trPr>
          <w:trHeight w:val="450"/>
        </w:trPr>
        <w:tc>
          <w:tcPr>
            <w:tcW w:w="2913" w:type="dxa"/>
            <w:shd w:val="clear" w:color="auto" w:fill="auto"/>
            <w:vAlign w:val="center"/>
            <w:hideMark/>
          </w:tcPr>
          <w:p w14:paraId="7B7145AB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percentage_collateralisation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38E74F63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438AA855" w14:textId="511F4D5A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(27,17)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39689E6B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43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7D924B08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Percentage of </w:t>
            </w: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collateralisation</w:t>
            </w:r>
            <w:proofErr w:type="spellEnd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 of the guarantee provided by the resolution entity through a financial collateral arrangement</w:t>
            </w:r>
          </w:p>
        </w:tc>
      </w:tr>
      <w:tr w:rsidR="004D4047" w:rsidRPr="00D3412B" w14:paraId="0A2E6E62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15AED47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issuance_date_collateral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6F196D62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D86437C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44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62D7C1B0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Issuance Date of the collateral</w:t>
            </w:r>
          </w:p>
        </w:tc>
      </w:tr>
      <w:tr w:rsidR="004D4047" w:rsidRPr="004D4047" w14:paraId="6A12C2C3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324D593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maturity_date_collateral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C64E5AD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5CC155C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45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215C396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Legal Maturity date</w:t>
            </w:r>
          </w:p>
        </w:tc>
      </w:tr>
      <w:tr w:rsidR="004D4047" w:rsidRPr="00D3412B" w14:paraId="77A0B648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CC6A255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id_securities_collateral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1B4E7B83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CE501F8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46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6889557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Identifier of the securities used as a collateral for the guarantee</w:t>
            </w:r>
          </w:p>
        </w:tc>
      </w:tr>
      <w:tr w:rsidR="004D4047" w:rsidRPr="00D3412B" w14:paraId="2F0A41D8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B7DD241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flag_collateral_assets_resol_entity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4F7E93E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5BBE370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47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54111973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Collateralisation</w:t>
            </w:r>
            <w:proofErr w:type="spellEnd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 by assets of the resolution entity</w:t>
            </w:r>
          </w:p>
        </w:tc>
      </w:tr>
      <w:tr w:rsidR="004D4047" w:rsidRPr="004D4047" w14:paraId="224A7647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378CD8FB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location_security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316CE309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94E9F8B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48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184B7815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Location of the security</w:t>
            </w:r>
          </w:p>
        </w:tc>
      </w:tr>
      <w:tr w:rsidR="004D4047" w:rsidRPr="004D4047" w14:paraId="0640878D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1DA8418F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type_collateralisation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AE7D487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AD1271F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49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14D68F3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Type of </w:t>
            </w: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collateralisation</w:t>
            </w:r>
            <w:proofErr w:type="spellEnd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 </w:t>
            </w:r>
          </w:p>
        </w:tc>
      </w:tr>
      <w:tr w:rsidR="004D4047" w:rsidRPr="004D4047" w14:paraId="0AADB73B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749CCE89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value_collateral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3EAC6551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6B79E87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50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7D499388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Value of collateral</w:t>
            </w:r>
          </w:p>
        </w:tc>
      </w:tr>
      <w:tr w:rsidR="004D4047" w:rsidRPr="004D4047" w14:paraId="3F8D7280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455AF86C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type_protection_value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4DF92498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9FDC17E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51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46F4FCA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Type of protection value </w:t>
            </w:r>
          </w:p>
        </w:tc>
      </w:tr>
      <w:tr w:rsidR="004D4047" w:rsidRPr="00D3412B" w14:paraId="7149C9DE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306E7E8E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date_value_security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19F9D033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FB4FA5D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52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7CF58059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Date of the value of the security</w:t>
            </w:r>
          </w:p>
        </w:tc>
      </w:tr>
      <w:tr w:rsidR="004D4047" w:rsidRPr="004D4047" w14:paraId="576E0196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36D24D73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protection_valuation_approach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3CF1FBBC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A5335A9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53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553E707B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Protection valuation approach</w:t>
            </w:r>
          </w:p>
        </w:tc>
      </w:tr>
      <w:tr w:rsidR="004D4047" w:rsidRPr="004D4047" w14:paraId="3A1710BD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323FCEB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ckutulmo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4E9A8DB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2FFAEC1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45DFE9BF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-</w:t>
            </w:r>
          </w:p>
        </w:tc>
      </w:tr>
      <w:tr w:rsidR="004D4047" w:rsidRPr="004D4047" w14:paraId="7C7A7D8A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21EA000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htimest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90FA618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863BE3C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0585E3A2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-</w:t>
            </w:r>
          </w:p>
        </w:tc>
      </w:tr>
      <w:tr w:rsidR="004D4047" w:rsidRPr="004D4047" w14:paraId="00E3F206" w14:textId="77777777" w:rsidTr="00BB5325">
        <w:trPr>
          <w:trHeight w:val="315"/>
        </w:trPr>
        <w:tc>
          <w:tcPr>
            <w:tcW w:w="2913" w:type="dxa"/>
            <w:shd w:val="clear" w:color="auto" w:fill="auto"/>
            <w:vAlign w:val="center"/>
            <w:hideMark/>
          </w:tcPr>
          <w:p w14:paraId="022F001D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ref_date</w:t>
            </w:r>
            <w:proofErr w:type="spellEnd"/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6023F814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EF1032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5F134250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-</w:t>
            </w:r>
          </w:p>
        </w:tc>
      </w:tr>
    </w:tbl>
    <w:p w14:paraId="1F8F5752" w14:textId="7F622653" w:rsidR="007A09AB" w:rsidRDefault="007A09AB" w:rsidP="004D4047">
      <w:pPr>
        <w:spacing w:line="360" w:lineRule="auto"/>
        <w:jc w:val="both"/>
        <w:rPr>
          <w:rStyle w:val="Hyperlink"/>
          <w:color w:val="auto"/>
          <w:u w:val="none"/>
        </w:rPr>
      </w:pPr>
    </w:p>
    <w:p w14:paraId="34B12634" w14:textId="77777777" w:rsidR="00035151" w:rsidRDefault="00035151">
      <w:pPr>
        <w:rPr>
          <w:bCs/>
          <w:color w:val="000080"/>
          <w:szCs w:val="28"/>
        </w:rPr>
      </w:pPr>
      <w:r>
        <w:rPr>
          <w:i/>
        </w:rPr>
        <w:br w:type="page"/>
      </w:r>
    </w:p>
    <w:p w14:paraId="202B81B6" w14:textId="05FC2201" w:rsidR="00C54E89" w:rsidRDefault="0039201B" w:rsidP="004C5CAD">
      <w:pPr>
        <w:pStyle w:val="Heading4"/>
        <w:rPr>
          <w:i w:val="0"/>
          <w:lang w:val="pt-PT"/>
        </w:rPr>
      </w:pPr>
      <w:r>
        <w:rPr>
          <w:i w:val="0"/>
          <w:lang w:val="pt-PT"/>
        </w:rPr>
        <w:lastRenderedPageBreak/>
        <w:t>Arquitetura</w:t>
      </w:r>
    </w:p>
    <w:p w14:paraId="6DE549EA" w14:textId="26C3492F" w:rsidR="00D27E6C" w:rsidRDefault="00920BEF" w:rsidP="00920BEF">
      <w:pPr>
        <w:spacing w:line="360" w:lineRule="auto"/>
        <w:jc w:val="both"/>
      </w:pPr>
      <w:r w:rsidRPr="00920BEF">
        <w:t>Na seguinte imagem é apresentada a A</w:t>
      </w:r>
      <w:r w:rsidR="00FA6546">
        <w:t xml:space="preserve">rquitetura </w:t>
      </w:r>
      <w:r w:rsidR="00BB5325">
        <w:t>do Processo</w:t>
      </w:r>
      <w:r w:rsidR="00C51B89" w:rsidRPr="00920BEF">
        <w:t xml:space="preserve"> </w:t>
      </w:r>
      <w:r w:rsidRPr="00920BEF">
        <w:t xml:space="preserve">facultando assim uma visão geral </w:t>
      </w:r>
      <w:r w:rsidR="00FA6546">
        <w:t>das várias “peças”</w:t>
      </w:r>
      <w:r w:rsidRPr="00920BEF">
        <w:t xml:space="preserve"> que </w:t>
      </w:r>
      <w:r w:rsidR="00FA6546">
        <w:t>o</w:t>
      </w:r>
      <w:r w:rsidR="00D27E6C">
        <w:t xml:space="preserve"> compõe.</w:t>
      </w:r>
      <w:r w:rsidR="00035151">
        <w:t xml:space="preserve"> </w:t>
      </w:r>
      <w:r w:rsidR="00D27E6C">
        <w:t>O Processo será despoletado a pedido.</w:t>
      </w:r>
    </w:p>
    <w:p w14:paraId="7F1F0295" w14:textId="77777777" w:rsidR="00D91A94" w:rsidRPr="005E20B1" w:rsidRDefault="00D91A94" w:rsidP="005F3086">
      <w:pPr>
        <w:jc w:val="both"/>
      </w:pPr>
    </w:p>
    <w:p w14:paraId="0B6B2433" w14:textId="5214D108" w:rsidR="00C54E89" w:rsidRPr="001D5256" w:rsidRDefault="00035151" w:rsidP="00C54E89">
      <w:r>
        <w:rPr>
          <w:noProof/>
          <w:lang w:val="en-US" w:eastAsia="en-US"/>
        </w:rPr>
        <w:drawing>
          <wp:inline distT="0" distB="0" distL="0" distR="0" wp14:anchorId="31D43250" wp14:editId="517D861A">
            <wp:extent cx="6200188" cy="2666799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1" cy="268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A55EF9" w14:textId="10CAB49D" w:rsidR="00FA6546" w:rsidRDefault="00FA6546" w:rsidP="00C54E89">
      <w:pPr>
        <w:spacing w:line="360" w:lineRule="auto"/>
        <w:jc w:val="both"/>
      </w:pPr>
    </w:p>
    <w:p w14:paraId="33A56ACD" w14:textId="299C27C2" w:rsidR="00342FA0" w:rsidRDefault="00342FA0">
      <w:pPr>
        <w:rPr>
          <w:rFonts w:cs="Arial"/>
        </w:rPr>
      </w:pPr>
      <w:r>
        <w:rPr>
          <w:rFonts w:cs="Arial"/>
        </w:rPr>
        <w:t xml:space="preserve">    </w:t>
      </w:r>
    </w:p>
    <w:p w14:paraId="69579D9C" w14:textId="402C9259" w:rsidR="00AC2470" w:rsidRDefault="00AC2470">
      <w:r>
        <w:br w:type="page"/>
      </w:r>
    </w:p>
    <w:p w14:paraId="6281FC0D" w14:textId="5FA77239" w:rsidR="00C54E89" w:rsidRPr="0044283F" w:rsidRDefault="00BB5325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i/>
          <w:lang w:val="pt-PT"/>
        </w:rPr>
      </w:pPr>
      <w:bookmarkStart w:id="23" w:name="_Toc192754594"/>
      <w:r>
        <w:rPr>
          <w:lang w:val="pt-PT"/>
        </w:rPr>
        <w:lastRenderedPageBreak/>
        <w:t>Ficheiro</w:t>
      </w:r>
      <w:r w:rsidR="00C54E89" w:rsidRPr="001D5256">
        <w:rPr>
          <w:lang w:val="pt-PT"/>
        </w:rPr>
        <w:t xml:space="preserve"> </w:t>
      </w:r>
      <w:r w:rsidR="002F6F93">
        <w:rPr>
          <w:lang w:val="pt-PT"/>
        </w:rPr>
        <w:t>CSV</w:t>
      </w:r>
      <w:bookmarkEnd w:id="23"/>
    </w:p>
    <w:p w14:paraId="5F2D5149" w14:textId="27982CEF" w:rsidR="000E0AC2" w:rsidRDefault="000E0AC2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A Corporação não definiu </w:t>
      </w:r>
      <w:proofErr w:type="spellStart"/>
      <w:r w:rsidRPr="000E0AC2">
        <w:rPr>
          <w:rFonts w:cs="Arial"/>
          <w:i/>
        </w:rPr>
        <w:t>guidelines</w:t>
      </w:r>
      <w:proofErr w:type="spellEnd"/>
      <w:r w:rsidR="00F15D14">
        <w:rPr>
          <w:rFonts w:cs="Arial"/>
        </w:rPr>
        <w:t xml:space="preserve"> para </w:t>
      </w:r>
      <w:r>
        <w:rPr>
          <w:rFonts w:cs="Arial"/>
        </w:rPr>
        <w:t>o ficheiro</w:t>
      </w:r>
      <w:r w:rsidR="00FB21AC">
        <w:rPr>
          <w:rFonts w:cs="Arial"/>
        </w:rPr>
        <w:t xml:space="preserve"> CSV</w:t>
      </w:r>
      <w:r>
        <w:rPr>
          <w:rFonts w:cs="Arial"/>
        </w:rPr>
        <w:t xml:space="preserve"> a produzi</w:t>
      </w:r>
      <w:r w:rsidR="00F15D14">
        <w:rPr>
          <w:rFonts w:cs="Arial"/>
        </w:rPr>
        <w:t xml:space="preserve">r, como </w:t>
      </w:r>
      <w:r>
        <w:rPr>
          <w:rFonts w:cs="Arial"/>
        </w:rPr>
        <w:t xml:space="preserve">tal, sugere-se seguir </w:t>
      </w:r>
      <w:r w:rsidR="00FB21AC">
        <w:rPr>
          <w:rFonts w:cs="Arial"/>
        </w:rPr>
        <w:t xml:space="preserve">os mesmos </w:t>
      </w:r>
      <w:proofErr w:type="spellStart"/>
      <w:r w:rsidR="00FB21AC" w:rsidRPr="000E0AC2">
        <w:rPr>
          <w:rFonts w:cs="Arial"/>
          <w:i/>
        </w:rPr>
        <w:t>guidelines</w:t>
      </w:r>
      <w:proofErr w:type="spellEnd"/>
      <w:r w:rsidR="00FB21AC">
        <w:rPr>
          <w:rFonts w:cs="Arial"/>
        </w:rPr>
        <w:t xml:space="preserve"> definidos</w:t>
      </w:r>
      <w:r>
        <w:rPr>
          <w:rFonts w:cs="Arial"/>
        </w:rPr>
        <w:t xml:space="preserve"> pela Corporação no âmbito do </w:t>
      </w:r>
      <w:r w:rsidRPr="00B345D7">
        <w:rPr>
          <w:rFonts w:cs="Arial"/>
          <w:i/>
          <w:color w:val="000000"/>
          <w:lang w:eastAsia="pt-PT"/>
        </w:rPr>
        <w:t xml:space="preserve">SRB </w:t>
      </w:r>
      <w:proofErr w:type="spellStart"/>
      <w:r w:rsidRPr="00B345D7">
        <w:rPr>
          <w:rFonts w:cs="Arial"/>
          <w:i/>
          <w:color w:val="000000"/>
          <w:lang w:eastAsia="pt-PT"/>
        </w:rPr>
        <w:t>Valuation</w:t>
      </w:r>
      <w:proofErr w:type="spellEnd"/>
      <w:r w:rsidRPr="00B345D7">
        <w:rPr>
          <w:rFonts w:cs="Arial"/>
          <w:i/>
          <w:color w:val="000000"/>
          <w:lang w:eastAsia="pt-PT"/>
        </w:rPr>
        <w:t xml:space="preserve"> Data Set</w:t>
      </w:r>
      <w:r w:rsidRPr="000E0AC2">
        <w:rPr>
          <w:rFonts w:cs="Arial"/>
          <w:color w:val="000000"/>
          <w:lang w:eastAsia="pt-PT"/>
        </w:rPr>
        <w:t>.</w:t>
      </w:r>
    </w:p>
    <w:p w14:paraId="2A7913AD" w14:textId="44FF17A3" w:rsidR="00CE6D47" w:rsidRDefault="5826EE49" w:rsidP="005F3086">
      <w:pPr>
        <w:spacing w:line="360" w:lineRule="auto"/>
        <w:jc w:val="both"/>
        <w:rPr>
          <w:rFonts w:cs="Arial"/>
        </w:rPr>
      </w:pPr>
      <w:r w:rsidRPr="51C0E9E9">
        <w:rPr>
          <w:rFonts w:cs="Arial"/>
        </w:rPr>
        <w:t>Neste caso, d</w:t>
      </w:r>
      <w:r w:rsidR="44E1C747" w:rsidRPr="51C0E9E9">
        <w:rPr>
          <w:rFonts w:cs="Arial"/>
        </w:rPr>
        <w:t xml:space="preserve">everá </w:t>
      </w:r>
      <w:r w:rsidRPr="51C0E9E9">
        <w:rPr>
          <w:rFonts w:cs="Arial"/>
        </w:rPr>
        <w:t xml:space="preserve">então </w:t>
      </w:r>
      <w:r w:rsidR="0338FA45" w:rsidRPr="51C0E9E9">
        <w:rPr>
          <w:rFonts w:cs="Arial"/>
        </w:rPr>
        <w:t>ser produzido</w:t>
      </w:r>
      <w:r w:rsidR="44E1C747" w:rsidRPr="51C0E9E9">
        <w:rPr>
          <w:rFonts w:cs="Arial"/>
        </w:rPr>
        <w:t xml:space="preserve"> um </w:t>
      </w:r>
      <w:r w:rsidR="0338FA45" w:rsidRPr="51C0E9E9">
        <w:rPr>
          <w:rFonts w:cs="Arial"/>
        </w:rPr>
        <w:t>ficheiro</w:t>
      </w:r>
      <w:r w:rsidRPr="51C0E9E9">
        <w:rPr>
          <w:rFonts w:cs="Arial"/>
        </w:rPr>
        <w:t xml:space="preserve"> XXXXX_YYYYMMDD_bail</w:t>
      </w:r>
      <w:r w:rsidR="00BA7882">
        <w:rPr>
          <w:rFonts w:cs="Arial"/>
        </w:rPr>
        <w:t>_</w:t>
      </w:r>
      <w:r w:rsidRPr="51C0E9E9">
        <w:rPr>
          <w:rFonts w:cs="Arial"/>
        </w:rPr>
        <w:t>in.csv</w:t>
      </w:r>
      <w:r w:rsidR="44E1C747" w:rsidRPr="51C0E9E9">
        <w:rPr>
          <w:rFonts w:cs="Arial"/>
        </w:rPr>
        <w:t xml:space="preserve">, em que XXXXX representa a Sociedade </w:t>
      </w:r>
      <w:proofErr w:type="spellStart"/>
      <w:r w:rsidR="44E1C747" w:rsidRPr="51C0E9E9">
        <w:rPr>
          <w:rFonts w:cs="Arial"/>
        </w:rPr>
        <w:t>Cargabal</w:t>
      </w:r>
      <w:proofErr w:type="spellEnd"/>
      <w:r w:rsidR="48539065" w:rsidRPr="51C0E9E9">
        <w:rPr>
          <w:rFonts w:cs="Arial"/>
        </w:rPr>
        <w:t xml:space="preserve"> (no caso do</w:t>
      </w:r>
      <w:r w:rsidR="44E1C747" w:rsidRPr="51C0E9E9">
        <w:rPr>
          <w:rFonts w:cs="Arial"/>
        </w:rPr>
        <w:t xml:space="preserve"> </w:t>
      </w:r>
      <w:r w:rsidR="48539065" w:rsidRPr="51C0E9E9">
        <w:rPr>
          <w:rFonts w:cs="Arial"/>
        </w:rPr>
        <w:t xml:space="preserve">Banco Santander Totta </w:t>
      </w:r>
      <w:r w:rsidR="44E1C747" w:rsidRPr="51C0E9E9">
        <w:rPr>
          <w:rFonts w:cs="Arial"/>
        </w:rPr>
        <w:t>será 00411) e YYYYMMDD representa a Data.</w:t>
      </w:r>
    </w:p>
    <w:p w14:paraId="0AB04FE2" w14:textId="13887592" w:rsidR="00B6739F" w:rsidRDefault="00E64ADF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>Os campos pr</w:t>
      </w:r>
      <w:r w:rsidR="003E35EF">
        <w:rPr>
          <w:rFonts w:cs="Arial"/>
        </w:rPr>
        <w:t>esentes no ficheiro</w:t>
      </w:r>
      <w:r>
        <w:rPr>
          <w:rFonts w:cs="Arial"/>
        </w:rPr>
        <w:t xml:space="preserve"> </w:t>
      </w:r>
      <w:r w:rsidR="00863F67">
        <w:rPr>
          <w:rFonts w:cs="Arial"/>
        </w:rPr>
        <w:t>terão</w:t>
      </w:r>
      <w:r>
        <w:rPr>
          <w:rFonts w:cs="Arial"/>
        </w:rPr>
        <w:t xml:space="preserve"> exatamente </w:t>
      </w:r>
      <w:r w:rsidR="00863F67">
        <w:rPr>
          <w:rFonts w:cs="Arial"/>
        </w:rPr>
        <w:t>o mesmo conteúdo</w:t>
      </w:r>
      <w:r>
        <w:rPr>
          <w:rFonts w:cs="Arial"/>
        </w:rPr>
        <w:t xml:space="preserve"> </w:t>
      </w:r>
      <w:r w:rsidR="00863F67">
        <w:rPr>
          <w:rFonts w:cs="Arial"/>
        </w:rPr>
        <w:t>d</w:t>
      </w:r>
      <w:r w:rsidR="001F37FE">
        <w:rPr>
          <w:rFonts w:cs="Arial"/>
        </w:rPr>
        <w:t>os campos da tabela</w:t>
      </w:r>
      <w:r>
        <w:rPr>
          <w:rFonts w:cs="Arial"/>
        </w:rPr>
        <w:t xml:space="preserve"> de </w:t>
      </w:r>
      <w:r w:rsidRPr="00CE6D47">
        <w:rPr>
          <w:rFonts w:cs="Arial"/>
          <w:i/>
        </w:rPr>
        <w:t>Output</w:t>
      </w:r>
      <w:r w:rsidR="001F37FE">
        <w:rPr>
          <w:rFonts w:cs="Arial"/>
        </w:rPr>
        <w:t xml:space="preserve"> </w:t>
      </w:r>
      <w:proofErr w:type="spellStart"/>
      <w:r w:rsidR="001F37FE" w:rsidRPr="001F37FE">
        <w:rPr>
          <w:rFonts w:cs="Arial"/>
        </w:rPr>
        <w:t>bu_captools_</w:t>
      </w:r>
      <w:proofErr w:type="gramStart"/>
      <w:r w:rsidR="001F37FE" w:rsidRPr="001F37FE">
        <w:rPr>
          <w:rFonts w:cs="Arial"/>
        </w:rPr>
        <w:t>work.bail</w:t>
      </w:r>
      <w:proofErr w:type="gramEnd"/>
      <w:r w:rsidR="001F37FE" w:rsidRPr="001F37FE">
        <w:rPr>
          <w:rFonts w:cs="Arial"/>
        </w:rPr>
        <w:t>_in_srb</w:t>
      </w:r>
      <w:proofErr w:type="spellEnd"/>
      <w:r w:rsidR="00CE6D47">
        <w:rPr>
          <w:rFonts w:cs="Arial"/>
        </w:rPr>
        <w:t>.</w:t>
      </w:r>
      <w:r w:rsidR="003E35EF">
        <w:rPr>
          <w:rFonts w:cs="Arial"/>
        </w:rPr>
        <w:t xml:space="preserve"> </w:t>
      </w:r>
    </w:p>
    <w:p w14:paraId="3E6A4CD6" w14:textId="44A3AE7A" w:rsidR="00B6739F" w:rsidRDefault="00B6739F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No que respeita ao nome dos campos </w:t>
      </w:r>
      <w:r w:rsidR="00F15D14">
        <w:rPr>
          <w:rFonts w:cs="Arial"/>
        </w:rPr>
        <w:t>que constarão</w:t>
      </w:r>
      <w:r w:rsidR="008A7432">
        <w:rPr>
          <w:rFonts w:cs="Arial"/>
        </w:rPr>
        <w:t xml:space="preserve"> no ficheiro</w:t>
      </w:r>
      <w:r w:rsidR="001F37FE">
        <w:rPr>
          <w:rFonts w:cs="Arial"/>
        </w:rPr>
        <w:t xml:space="preserve">, </w:t>
      </w:r>
      <w:r w:rsidR="00F15D14">
        <w:rPr>
          <w:rFonts w:cs="Arial"/>
        </w:rPr>
        <w:t>a</w:t>
      </w:r>
      <w:r>
        <w:rPr>
          <w:rFonts w:cs="Arial"/>
        </w:rPr>
        <w:t xml:space="preserve"> Corporação </w:t>
      </w:r>
      <w:r w:rsidR="00F15D14">
        <w:rPr>
          <w:rFonts w:cs="Arial"/>
        </w:rPr>
        <w:t xml:space="preserve">não </w:t>
      </w:r>
      <w:r w:rsidR="000A18C3">
        <w:rPr>
          <w:rFonts w:cs="Arial"/>
        </w:rPr>
        <w:t>sugeriu qualquer definição</w:t>
      </w:r>
      <w:r w:rsidR="0067763D">
        <w:rPr>
          <w:rFonts w:cs="Arial"/>
        </w:rPr>
        <w:t>,</w:t>
      </w:r>
      <w:r w:rsidR="00F15D14">
        <w:rPr>
          <w:rFonts w:cs="Arial"/>
        </w:rPr>
        <w:t xml:space="preserve"> pelo que </w:t>
      </w:r>
      <w:r w:rsidR="000A18C3">
        <w:rPr>
          <w:rFonts w:cs="Arial"/>
        </w:rPr>
        <w:t>se sugere colocar</w:t>
      </w:r>
      <w:r w:rsidR="001F37FE">
        <w:rPr>
          <w:rFonts w:cs="Arial"/>
        </w:rPr>
        <w:t xml:space="preserve"> os mesmos nomes que constam na tabela</w:t>
      </w:r>
      <w:r w:rsidR="000A18C3">
        <w:rPr>
          <w:rFonts w:cs="Arial"/>
        </w:rPr>
        <w:t xml:space="preserve"> de </w:t>
      </w:r>
      <w:r w:rsidR="000A18C3" w:rsidRPr="000A18C3">
        <w:rPr>
          <w:rFonts w:cs="Arial"/>
          <w:i/>
        </w:rPr>
        <w:t>Output</w:t>
      </w:r>
      <w:r w:rsidR="001F37FE">
        <w:rPr>
          <w:rFonts w:cs="Arial"/>
          <w:i/>
        </w:rPr>
        <w:t xml:space="preserve"> </w:t>
      </w:r>
      <w:proofErr w:type="spellStart"/>
      <w:r w:rsidR="001F37FE" w:rsidRPr="001F37FE">
        <w:rPr>
          <w:rFonts w:cs="Arial"/>
        </w:rPr>
        <w:t>bu_captools_</w:t>
      </w:r>
      <w:proofErr w:type="gramStart"/>
      <w:r w:rsidR="001F37FE" w:rsidRPr="001F37FE">
        <w:rPr>
          <w:rFonts w:cs="Arial"/>
        </w:rPr>
        <w:t>work.bail</w:t>
      </w:r>
      <w:proofErr w:type="gramEnd"/>
      <w:r w:rsidR="001F37FE" w:rsidRPr="001F37FE">
        <w:rPr>
          <w:rFonts w:cs="Arial"/>
        </w:rPr>
        <w:t>_in_srb</w:t>
      </w:r>
      <w:proofErr w:type="spellEnd"/>
      <w:r w:rsidR="00913705">
        <w:rPr>
          <w:rFonts w:cs="Arial"/>
        </w:rPr>
        <w:t>.</w:t>
      </w:r>
    </w:p>
    <w:p w14:paraId="16D8B154" w14:textId="77090991" w:rsidR="005F3086" w:rsidRDefault="005F3086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Adicionalmente, dado que </w:t>
      </w:r>
      <w:r w:rsidR="000A18C3">
        <w:rPr>
          <w:rFonts w:cs="Arial"/>
        </w:rPr>
        <w:t>também</w:t>
      </w:r>
      <w:r>
        <w:rPr>
          <w:rFonts w:cs="Arial"/>
        </w:rPr>
        <w:t xml:space="preserve"> </w:t>
      </w:r>
      <w:r w:rsidR="00F15D14">
        <w:rPr>
          <w:rFonts w:cs="Arial"/>
        </w:rPr>
        <w:t xml:space="preserve">não </w:t>
      </w:r>
      <w:r w:rsidR="000A18C3">
        <w:rPr>
          <w:rFonts w:cs="Arial"/>
        </w:rPr>
        <w:t xml:space="preserve">foram </w:t>
      </w:r>
      <w:r w:rsidR="007E7089">
        <w:rPr>
          <w:rFonts w:cs="Arial"/>
        </w:rPr>
        <w:t>definidos</w:t>
      </w:r>
      <w:r w:rsidRPr="00491C9C">
        <w:rPr>
          <w:rFonts w:cs="Arial"/>
        </w:rPr>
        <w:t xml:space="preserve"> </w:t>
      </w:r>
      <w:r>
        <w:rPr>
          <w:rFonts w:cs="Arial"/>
        </w:rPr>
        <w:t xml:space="preserve">valores </w:t>
      </w:r>
      <w:proofErr w:type="spellStart"/>
      <w:r w:rsidRPr="00913705">
        <w:rPr>
          <w:rFonts w:cs="Arial"/>
          <w:i/>
        </w:rPr>
        <w:t>default</w:t>
      </w:r>
      <w:proofErr w:type="spellEnd"/>
      <w:r w:rsidRPr="00491C9C">
        <w:rPr>
          <w:rFonts w:cs="Arial"/>
        </w:rPr>
        <w:t xml:space="preserve"> para cada </w:t>
      </w:r>
      <w:r>
        <w:rPr>
          <w:rFonts w:cs="Arial"/>
        </w:rPr>
        <w:t>campo,</w:t>
      </w:r>
      <w:r w:rsidRPr="00491C9C">
        <w:rPr>
          <w:rFonts w:cs="Arial"/>
        </w:rPr>
        <w:t xml:space="preserve"> </w:t>
      </w:r>
      <w:r w:rsidR="00F15D14">
        <w:rPr>
          <w:rFonts w:cs="Arial"/>
        </w:rPr>
        <w:t>sugere-se seguir</w:t>
      </w:r>
      <w:r>
        <w:rPr>
          <w:rFonts w:cs="Arial"/>
        </w:rPr>
        <w:t xml:space="preserve"> a mesma lógica </w:t>
      </w:r>
      <w:r w:rsidR="000A18C3">
        <w:rPr>
          <w:rFonts w:cs="Arial"/>
        </w:rPr>
        <w:t xml:space="preserve">que a Corporação indicou para o </w:t>
      </w:r>
      <w:r w:rsidR="000A18C3" w:rsidRPr="00B345D7">
        <w:rPr>
          <w:rFonts w:cs="Arial"/>
          <w:i/>
          <w:color w:val="000000"/>
          <w:lang w:eastAsia="pt-PT"/>
        </w:rPr>
        <w:t xml:space="preserve">SRB </w:t>
      </w:r>
      <w:proofErr w:type="spellStart"/>
      <w:r w:rsidR="000A18C3" w:rsidRPr="00B345D7">
        <w:rPr>
          <w:rFonts w:cs="Arial"/>
          <w:i/>
          <w:color w:val="000000"/>
          <w:lang w:eastAsia="pt-PT"/>
        </w:rPr>
        <w:t>Valuation</w:t>
      </w:r>
      <w:proofErr w:type="spellEnd"/>
      <w:r w:rsidR="000A18C3" w:rsidRPr="00B345D7">
        <w:rPr>
          <w:rFonts w:cs="Arial"/>
          <w:i/>
          <w:color w:val="000000"/>
          <w:lang w:eastAsia="pt-PT"/>
        </w:rPr>
        <w:t xml:space="preserve"> Data Set</w:t>
      </w:r>
      <w:r w:rsidR="000A18C3">
        <w:rPr>
          <w:rFonts w:cs="Arial"/>
          <w:color w:val="000000"/>
          <w:lang w:eastAsia="pt-PT"/>
        </w:rPr>
        <w:t xml:space="preserve">, ou seja, seguir o </w:t>
      </w:r>
      <w:r>
        <w:rPr>
          <w:rFonts w:cs="Arial"/>
        </w:rPr>
        <w:t>que o BCE indicou</w:t>
      </w:r>
      <w:r w:rsidRPr="00491C9C">
        <w:rPr>
          <w:rFonts w:cs="Arial"/>
        </w:rPr>
        <w:t xml:space="preserve"> </w:t>
      </w:r>
      <w:r>
        <w:rPr>
          <w:rFonts w:cs="Arial"/>
        </w:rPr>
        <w:t xml:space="preserve">no </w:t>
      </w:r>
      <w:proofErr w:type="spellStart"/>
      <w:r w:rsidRPr="00C54E02">
        <w:rPr>
          <w:rFonts w:cs="Arial"/>
          <w:i/>
        </w:rPr>
        <w:t>Loan</w:t>
      </w:r>
      <w:proofErr w:type="spellEnd"/>
      <w:r w:rsidRPr="00C54E02">
        <w:rPr>
          <w:rFonts w:cs="Arial"/>
          <w:i/>
        </w:rPr>
        <w:t xml:space="preserve"> Tape</w:t>
      </w:r>
      <w:r>
        <w:rPr>
          <w:rFonts w:cs="Arial"/>
        </w:rPr>
        <w:t xml:space="preserve"> Estrutural:</w:t>
      </w:r>
    </w:p>
    <w:p w14:paraId="1217A0BC" w14:textId="77777777" w:rsidR="005F3086" w:rsidRDefault="005F3086" w:rsidP="005F3086">
      <w:pPr>
        <w:rPr>
          <w:rFonts w:cs="Arial"/>
        </w:rPr>
      </w:pPr>
    </w:p>
    <w:tbl>
      <w:tblPr>
        <w:tblW w:w="9167" w:type="dxa"/>
        <w:tblLook w:val="04A0" w:firstRow="1" w:lastRow="0" w:firstColumn="1" w:lastColumn="0" w:noHBand="0" w:noVBand="1"/>
      </w:tblPr>
      <w:tblGrid>
        <w:gridCol w:w="3251"/>
        <w:gridCol w:w="2482"/>
        <w:gridCol w:w="3434"/>
      </w:tblGrid>
      <w:tr w:rsidR="005F3086" w:rsidRPr="00D3412B" w14:paraId="6FC42408" w14:textId="77777777" w:rsidTr="00BB5325">
        <w:trPr>
          <w:trHeight w:val="540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2F7E0F22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Data Type</w:t>
            </w:r>
          </w:p>
        </w:tc>
        <w:tc>
          <w:tcPr>
            <w:tcW w:w="248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12176618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Default value for missing data</w:t>
            </w:r>
          </w:p>
        </w:tc>
        <w:tc>
          <w:tcPr>
            <w:tcW w:w="34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26B458EC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Default value for not applicable fields</w:t>
            </w:r>
          </w:p>
        </w:tc>
      </w:tr>
      <w:tr w:rsidR="005F3086" w:rsidRPr="00B32F52" w14:paraId="7D0B29BE" w14:textId="77777777" w:rsidTr="00BB5325">
        <w:trPr>
          <w:trHeight w:val="540"/>
        </w:trPr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7743F" w14:textId="77777777" w:rsidR="005F3086" w:rsidRPr="00C54E02" w:rsidRDefault="005F3086" w:rsidP="00EE5E72">
            <w:pPr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  <w:t>Varchar (includes Varchar Code List)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35999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MISS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610BB6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N/A</w:t>
            </w:r>
          </w:p>
        </w:tc>
      </w:tr>
    </w:tbl>
    <w:p w14:paraId="4B07CCC1" w14:textId="77777777" w:rsidR="005F3086" w:rsidRDefault="005F3086" w:rsidP="005F3086">
      <w:pPr>
        <w:spacing w:line="360" w:lineRule="auto"/>
        <w:jc w:val="both"/>
        <w:rPr>
          <w:rFonts w:cs="Arial"/>
        </w:rPr>
      </w:pPr>
    </w:p>
    <w:p w14:paraId="7E235C6C" w14:textId="735630E9" w:rsidR="00342FA0" w:rsidRDefault="00342FA0">
      <w:pPr>
        <w:rPr>
          <w:rFonts w:cs="Arial"/>
          <w:highlight w:val="yellow"/>
        </w:rPr>
      </w:pPr>
    </w:p>
    <w:p w14:paraId="426C8CAA" w14:textId="77777777" w:rsidR="00BA7882" w:rsidRDefault="00BA7882">
      <w:pPr>
        <w:rPr>
          <w:rFonts w:cs="Arial"/>
          <w:b/>
          <w:bCs/>
          <w:color w:val="000080"/>
          <w:kern w:val="32"/>
          <w:sz w:val="32"/>
          <w:szCs w:val="32"/>
        </w:rPr>
      </w:pPr>
      <w:r>
        <w:br w:type="page"/>
      </w:r>
    </w:p>
    <w:p w14:paraId="176EBF99" w14:textId="6051EFE2" w:rsidR="004B3314" w:rsidRPr="001D5256" w:rsidRDefault="004B3314" w:rsidP="008058E1">
      <w:pPr>
        <w:pStyle w:val="Heading1"/>
        <w:pBdr>
          <w:top w:val="single" w:sz="4" w:space="2" w:color="auto"/>
        </w:pBdr>
        <w:spacing w:line="360" w:lineRule="auto"/>
        <w:jc w:val="both"/>
        <w:rPr>
          <w:lang w:val="pt-PT"/>
        </w:rPr>
      </w:pPr>
      <w:bookmarkStart w:id="24" w:name="_Toc192754595"/>
      <w:r w:rsidRPr="001D5256">
        <w:rPr>
          <w:lang w:val="pt-PT"/>
        </w:rPr>
        <w:lastRenderedPageBreak/>
        <w:t>Revisão do Documento</w:t>
      </w:r>
      <w:bookmarkEnd w:id="24"/>
    </w:p>
    <w:tbl>
      <w:tblPr>
        <w:tblW w:w="843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31"/>
        <w:gridCol w:w="2551"/>
        <w:gridCol w:w="2552"/>
      </w:tblGrid>
      <w:tr w:rsidR="004B3314" w:rsidRPr="001D5256" w14:paraId="16CCE51D" w14:textId="77777777" w:rsidTr="00F31307">
        <w:trPr>
          <w:tblHeader/>
        </w:trPr>
        <w:tc>
          <w:tcPr>
            <w:tcW w:w="3331" w:type="dxa"/>
            <w:shd w:val="pct12" w:color="auto" w:fill="auto"/>
          </w:tcPr>
          <w:p w14:paraId="0EB914C5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Nome</w:t>
            </w:r>
          </w:p>
        </w:tc>
        <w:tc>
          <w:tcPr>
            <w:tcW w:w="2551" w:type="dxa"/>
            <w:shd w:val="pct12" w:color="auto" w:fill="auto"/>
          </w:tcPr>
          <w:p w14:paraId="6D5E8847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Data de Criação</w:t>
            </w:r>
          </w:p>
        </w:tc>
        <w:tc>
          <w:tcPr>
            <w:tcW w:w="2552" w:type="dxa"/>
            <w:shd w:val="pct12" w:color="auto" w:fill="auto"/>
          </w:tcPr>
          <w:p w14:paraId="5E9F0D44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Data de Aprovação</w:t>
            </w:r>
          </w:p>
        </w:tc>
      </w:tr>
      <w:tr w:rsidR="004B3314" w:rsidRPr="001D5256" w14:paraId="7885C57C" w14:textId="77777777" w:rsidTr="00F31307">
        <w:tc>
          <w:tcPr>
            <w:tcW w:w="3331" w:type="dxa"/>
          </w:tcPr>
          <w:p w14:paraId="4D7E433B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7FE60306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360F0028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5941000D" w14:textId="77777777" w:rsidTr="00F31307">
        <w:tc>
          <w:tcPr>
            <w:tcW w:w="3331" w:type="dxa"/>
          </w:tcPr>
          <w:p w14:paraId="3EF626C6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043A562C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4D087A19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5D864B6D" w14:textId="77777777" w:rsidTr="00F31307">
        <w:tc>
          <w:tcPr>
            <w:tcW w:w="3331" w:type="dxa"/>
          </w:tcPr>
          <w:p w14:paraId="2DABCCF0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32E1E157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1E8E8B64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6C76C5D5" w14:textId="77777777" w:rsidTr="00F31307">
        <w:tc>
          <w:tcPr>
            <w:tcW w:w="3331" w:type="dxa"/>
          </w:tcPr>
          <w:p w14:paraId="0408751C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538164D9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2606C315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0928EAE7" w14:textId="77777777" w:rsidTr="00F31307">
        <w:tc>
          <w:tcPr>
            <w:tcW w:w="3331" w:type="dxa"/>
          </w:tcPr>
          <w:p w14:paraId="239067FA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75F1B55D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54C79EEE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</w:tbl>
    <w:p w14:paraId="01C85C9D" w14:textId="77777777" w:rsidR="004B3314" w:rsidRPr="001D5256" w:rsidRDefault="004B3314" w:rsidP="004B3314">
      <w:pPr>
        <w:spacing w:line="360" w:lineRule="auto"/>
        <w:jc w:val="both"/>
      </w:pPr>
    </w:p>
    <w:p w14:paraId="7EAE1C2D" w14:textId="77777777" w:rsidR="00D2596E" w:rsidRPr="001D5256" w:rsidRDefault="00D2596E" w:rsidP="004B3314"/>
    <w:sectPr w:rsidR="00D2596E" w:rsidRPr="001D5256" w:rsidSect="005F5B4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2211" w:right="1440" w:bottom="146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A3823" w14:textId="77777777" w:rsidR="0084253B" w:rsidRDefault="0084253B">
      <w:r>
        <w:separator/>
      </w:r>
    </w:p>
  </w:endnote>
  <w:endnote w:type="continuationSeparator" w:id="0">
    <w:p w14:paraId="323FC408" w14:textId="77777777" w:rsidR="0084253B" w:rsidRDefault="0084253B">
      <w:r>
        <w:continuationSeparator/>
      </w:r>
    </w:p>
  </w:endnote>
  <w:endnote w:type="continuationNotice" w:id="1">
    <w:p w14:paraId="445B8467" w14:textId="77777777" w:rsidR="0084253B" w:rsidRDefault="008425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(W1)">
    <w:altName w:val="Arial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9C6A" w14:textId="77777777" w:rsidR="00D3412B" w:rsidRDefault="00D341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B5A14" w14:textId="77777777" w:rsidR="0084253B" w:rsidRDefault="0084253B">
    <w:pPr>
      <w:pStyle w:val="Footer"/>
      <w:rPr>
        <w:i/>
      </w:rPr>
    </w:pPr>
  </w:p>
  <w:p w14:paraId="66EB86E8" w14:textId="52F991AA" w:rsidR="0084253B" w:rsidRPr="00373FBE" w:rsidRDefault="0084253B">
    <w:pPr>
      <w:pStyle w:val="Footer"/>
      <w:rPr>
        <w:rFonts w:ascii="Arial" w:hAnsi="Arial" w:cs="Arial"/>
        <w:i/>
        <w:lang w:val="pt-PT"/>
      </w:rPr>
    </w:pPr>
    <w:r>
      <w:rPr>
        <w:rFonts w:ascii="Arial" w:hAnsi="Arial" w:cs="Arial"/>
        <w:i/>
        <w:lang w:val="pt-PT"/>
      </w:rPr>
      <w:t>DDR</w:t>
    </w:r>
    <w:r w:rsidRPr="00373FBE">
      <w:rPr>
        <w:rFonts w:ascii="Arial" w:hAnsi="Arial" w:cs="Arial"/>
        <w:i/>
        <w:lang w:val="pt-PT"/>
      </w:rPr>
      <w:t xml:space="preserve">      </w:t>
    </w:r>
    <w:r w:rsidRPr="00373FBE">
      <w:rPr>
        <w:rFonts w:ascii="Arial" w:hAnsi="Arial" w:cs="Arial"/>
        <w:i/>
        <w:lang w:val="pt-PT"/>
      </w:rPr>
      <w:tab/>
    </w:r>
    <w:r w:rsidRPr="00373FBE">
      <w:rPr>
        <w:rFonts w:ascii="Arial" w:hAnsi="Arial" w:cs="Arial"/>
        <w:i/>
        <w:lang w:val="pt-PT"/>
      </w:rPr>
      <w:tab/>
      <w:t xml:space="preserve">     Página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405782">
      <w:rPr>
        <w:rFonts w:ascii="Arial" w:hAnsi="Arial" w:cs="Arial"/>
        <w:i/>
        <w:noProof/>
        <w:lang w:val="pt-PT"/>
      </w:rPr>
      <w:t>1</w:t>
    </w:r>
    <w:r w:rsidRPr="002002A8">
      <w:rPr>
        <w:rFonts w:ascii="Arial" w:hAnsi="Arial" w:cs="Arial"/>
        <w:i/>
      </w:rPr>
      <w:fldChar w:fldCharType="end"/>
    </w:r>
    <w:r w:rsidRPr="00373FBE">
      <w:rPr>
        <w:rFonts w:ascii="Arial" w:hAnsi="Arial" w:cs="Arial"/>
        <w:i/>
        <w:lang w:val="pt-PT"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405782">
      <w:rPr>
        <w:rFonts w:ascii="Arial" w:hAnsi="Arial" w:cs="Arial"/>
        <w:i/>
        <w:noProof/>
        <w:lang w:val="pt-PT"/>
      </w:rPr>
      <w:t>13</w:t>
    </w:r>
    <w:r w:rsidRPr="002002A8">
      <w:rPr>
        <w:rFonts w:ascii="Arial" w:hAnsi="Arial" w:cs="Arial"/>
        <w:i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1ED9B" w14:textId="77777777" w:rsidR="0084253B" w:rsidRDefault="0084253B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4647D122" wp14:editId="4C2EEB7A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15" name="Picture 15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B51A7E" w14:textId="77777777" w:rsidR="0084253B" w:rsidRDefault="0084253B" w:rsidP="000017F9">
    <w:pPr>
      <w:pStyle w:val="Footer"/>
      <w:jc w:val="right"/>
      <w:rPr>
        <w:rStyle w:val="arial7"/>
        <w:rFonts w:ascii="Arial" w:hAnsi="Arial" w:cs="Arial"/>
      </w:rPr>
    </w:pPr>
  </w:p>
  <w:p w14:paraId="35C633AF" w14:textId="77777777" w:rsidR="0084253B" w:rsidRPr="00B73A65" w:rsidRDefault="0084253B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14:paraId="0FB9873C" w14:textId="77777777" w:rsidR="0084253B" w:rsidRDefault="0084253B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0A649" w14:textId="77777777" w:rsidR="0084253B" w:rsidRDefault="0084253B">
      <w:r>
        <w:separator/>
      </w:r>
    </w:p>
  </w:footnote>
  <w:footnote w:type="continuationSeparator" w:id="0">
    <w:p w14:paraId="1862F9F3" w14:textId="77777777" w:rsidR="0084253B" w:rsidRDefault="0084253B">
      <w:r>
        <w:continuationSeparator/>
      </w:r>
    </w:p>
  </w:footnote>
  <w:footnote w:type="continuationNotice" w:id="1">
    <w:p w14:paraId="48C4FAA6" w14:textId="77777777" w:rsidR="0084253B" w:rsidRDefault="008425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BFAF" w14:textId="77777777" w:rsidR="00D3412B" w:rsidRDefault="00D341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02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3"/>
      <w:gridCol w:w="4210"/>
      <w:gridCol w:w="991"/>
      <w:gridCol w:w="1844"/>
      <w:gridCol w:w="1275"/>
      <w:gridCol w:w="550"/>
    </w:tblGrid>
    <w:tr w:rsidR="0084253B" w:rsidRPr="004B6AD5" w14:paraId="50217157" w14:textId="77777777" w:rsidTr="00E8633B">
      <w:trPr>
        <w:cantSplit/>
        <w:trHeight w:val="328"/>
      </w:trPr>
      <w:tc>
        <w:tcPr>
          <w:tcW w:w="902" w:type="pct"/>
          <w:vMerge w:val="restart"/>
          <w:vAlign w:val="center"/>
        </w:tcPr>
        <w:p w14:paraId="1F416CDD" w14:textId="77777777" w:rsidR="0084253B" w:rsidRPr="004B6AD5" w:rsidRDefault="0084253B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167DDBC4" wp14:editId="7564A6C5">
                <wp:extent cx="1178724" cy="205543"/>
                <wp:effectExtent l="0" t="0" r="2540" b="4445"/>
                <wp:docPr id="12" name="Gráfico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200-000002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áfico 10">
                          <a:extLst>
                            <a:ext uri="{FF2B5EF4-FFF2-40B4-BE49-F238E27FC236}">
                              <a16:creationId xmlns:a16="http://schemas.microsoft.com/office/drawing/2014/main" id="{00000000-0008-0000-0200-000002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8724" cy="205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45" w:type="pct"/>
          <w:vMerge w:val="restart"/>
          <w:vAlign w:val="center"/>
        </w:tcPr>
        <w:p w14:paraId="2BFA2524" w14:textId="2F1693EE" w:rsidR="0084253B" w:rsidRPr="004B6AD5" w:rsidRDefault="0084253B" w:rsidP="004E2171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 w:rsidRPr="00842671">
            <w:rPr>
              <w:rFonts w:ascii="Arial (W1)" w:hAnsi="Arial (W1)"/>
              <w:i/>
              <w:caps/>
              <w:sz w:val="16"/>
            </w:rPr>
            <w:t>Agile</w:t>
          </w:r>
          <w:r>
            <w:rPr>
              <w:rFonts w:ascii="Arial (W1)" w:hAnsi="Arial (W1)"/>
              <w:caps/>
              <w:sz w:val="16"/>
            </w:rPr>
            <w:t xml:space="preserve"> – Bases tabelares – </w:t>
          </w:r>
          <w:r w:rsidRPr="00842671">
            <w:rPr>
              <w:rFonts w:ascii="Arial (W1)" w:hAnsi="Arial (W1)"/>
              <w:i/>
              <w:caps/>
              <w:sz w:val="16"/>
            </w:rPr>
            <w:t xml:space="preserve">Report </w:t>
          </w:r>
          <w:r>
            <w:rPr>
              <w:rFonts w:ascii="Arial (W1)" w:hAnsi="Arial (W1)"/>
              <w:i/>
              <w:caps/>
              <w:sz w:val="16"/>
            </w:rPr>
            <w:t>Bail-in</w:t>
          </w:r>
        </w:p>
      </w:tc>
      <w:tc>
        <w:tcPr>
          <w:tcW w:w="458" w:type="pct"/>
          <w:vAlign w:val="center"/>
        </w:tcPr>
        <w:p w14:paraId="366F9B2A" w14:textId="77777777" w:rsidR="0084253B" w:rsidRPr="004B6AD5" w:rsidRDefault="0084253B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852" w:type="pct"/>
          <w:vAlign w:val="center"/>
        </w:tcPr>
        <w:p w14:paraId="72A05FDD" w14:textId="36D1EDCB" w:rsidR="0084253B" w:rsidRPr="004B6AD5" w:rsidRDefault="0084253B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Concluido</w:t>
          </w:r>
        </w:p>
      </w:tc>
      <w:tc>
        <w:tcPr>
          <w:tcW w:w="589" w:type="pct"/>
          <w:vAlign w:val="center"/>
        </w:tcPr>
        <w:p w14:paraId="0D8A97AD" w14:textId="77777777" w:rsidR="0084253B" w:rsidRPr="004B6AD5" w:rsidRDefault="0084253B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254" w:type="pct"/>
          <w:vMerge w:val="restart"/>
        </w:tcPr>
        <w:p w14:paraId="18E97B07" w14:textId="77777777" w:rsidR="0084253B" w:rsidRPr="004B6AD5" w:rsidRDefault="0084253B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</w:tr>
    <w:tr w:rsidR="0084253B" w:rsidRPr="004B6AD5" w14:paraId="2456C46F" w14:textId="77777777" w:rsidTr="00E8633B">
      <w:trPr>
        <w:cantSplit/>
        <w:trHeight w:val="205"/>
      </w:trPr>
      <w:tc>
        <w:tcPr>
          <w:tcW w:w="902" w:type="pct"/>
          <w:vMerge/>
        </w:tcPr>
        <w:p w14:paraId="2E06007B" w14:textId="77777777" w:rsidR="0084253B" w:rsidRPr="004B6AD5" w:rsidRDefault="0084253B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945" w:type="pct"/>
          <w:vMerge/>
        </w:tcPr>
        <w:p w14:paraId="374D3B69" w14:textId="77777777" w:rsidR="0084253B" w:rsidRPr="004B6AD5" w:rsidRDefault="0084253B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58" w:type="pct"/>
          <w:vAlign w:val="center"/>
        </w:tcPr>
        <w:p w14:paraId="28ED04FC" w14:textId="77777777" w:rsidR="0084253B" w:rsidRPr="004B6AD5" w:rsidRDefault="0084253B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852" w:type="pct"/>
          <w:vAlign w:val="center"/>
        </w:tcPr>
        <w:p w14:paraId="27E50938" w14:textId="7CF66E73" w:rsidR="0084253B" w:rsidRPr="004B6AD5" w:rsidRDefault="00D3412B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3</w:t>
          </w:r>
          <w:r w:rsidR="0084253B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.0</w:t>
          </w:r>
        </w:p>
      </w:tc>
      <w:tc>
        <w:tcPr>
          <w:tcW w:w="589" w:type="pct"/>
          <w:vAlign w:val="center"/>
        </w:tcPr>
        <w:p w14:paraId="189F82BC" w14:textId="5CA91A0F" w:rsidR="0084253B" w:rsidRPr="004B6AD5" w:rsidRDefault="0084253B" w:rsidP="00E8633B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253FC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08/04/2025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254" w:type="pct"/>
          <w:vMerge/>
        </w:tcPr>
        <w:p w14:paraId="3A673486" w14:textId="77777777" w:rsidR="0084253B" w:rsidRPr="004B6AD5" w:rsidRDefault="0084253B" w:rsidP="001A0233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2FBAA24E" w14:textId="77777777" w:rsidR="0084253B" w:rsidRDefault="0084253B" w:rsidP="001561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6"/>
      <w:gridCol w:w="3549"/>
      <w:gridCol w:w="886"/>
      <w:gridCol w:w="741"/>
      <w:gridCol w:w="1478"/>
      <w:gridCol w:w="2216"/>
    </w:tblGrid>
    <w:tr w:rsidR="0084253B" w:rsidRPr="004B6AD5" w14:paraId="694970AC" w14:textId="77777777" w:rsidTr="001A023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3B358A32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en-US" w:eastAsia="en-US"/>
            </w:rPr>
            <w:drawing>
              <wp:inline distT="0" distB="0" distL="0" distR="0" wp14:anchorId="315ED917" wp14:editId="1EBB1535">
                <wp:extent cx="1025525" cy="309880"/>
                <wp:effectExtent l="0" t="0" r="3175" b="0"/>
                <wp:docPr id="13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552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10037FDA" w14:textId="77777777" w:rsidR="0084253B" w:rsidRPr="004B6AD5" w:rsidRDefault="0084253B" w:rsidP="008D0322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DDR – Analise coletiva e individual </w:t>
          </w:r>
        </w:p>
      </w:tc>
      <w:tc>
        <w:tcPr>
          <w:tcW w:w="416" w:type="pct"/>
          <w:vAlign w:val="center"/>
        </w:tcPr>
        <w:p w14:paraId="714C7FF2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14:paraId="1ED55822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79A2D582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76E5CF2A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en-US" w:eastAsia="en-US"/>
            </w:rPr>
            <w:drawing>
              <wp:inline distT="0" distB="0" distL="0" distR="0" wp14:anchorId="0A296188" wp14:editId="708F589F">
                <wp:extent cx="1224280" cy="453390"/>
                <wp:effectExtent l="0" t="0" r="0" b="3810"/>
                <wp:docPr id="14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4253B" w:rsidRPr="004B6AD5" w14:paraId="53CE78DA" w14:textId="77777777" w:rsidTr="001A0233">
      <w:trPr>
        <w:cantSplit/>
        <w:trHeight w:val="205"/>
      </w:trPr>
      <w:tc>
        <w:tcPr>
          <w:tcW w:w="834" w:type="pct"/>
          <w:vMerge/>
        </w:tcPr>
        <w:p w14:paraId="41745E69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2856B983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2217A87D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14:paraId="00A78B58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0.1</w:t>
          </w:r>
        </w:p>
      </w:tc>
      <w:tc>
        <w:tcPr>
          <w:tcW w:w="694" w:type="pct"/>
          <w:vAlign w:val="center"/>
        </w:tcPr>
        <w:p w14:paraId="369970D5" w14:textId="22E1F511" w:rsidR="0084253B" w:rsidRPr="004B6AD5" w:rsidRDefault="0084253B" w:rsidP="004B6AD5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253FC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08/04/2025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378A6842" w14:textId="77777777" w:rsidR="0084253B" w:rsidRPr="004B6AD5" w:rsidRDefault="0084253B" w:rsidP="004B6AD5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32FF2AF9" w14:textId="77777777" w:rsidR="0084253B" w:rsidRDefault="008425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28C6FC6"/>
    <w:multiLevelType w:val="hybridMultilevel"/>
    <w:tmpl w:val="ABC65EE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5837DA"/>
    <w:multiLevelType w:val="hybridMultilevel"/>
    <w:tmpl w:val="D212B76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EF2C93"/>
    <w:multiLevelType w:val="hybridMultilevel"/>
    <w:tmpl w:val="7742B1F2"/>
    <w:lvl w:ilvl="0" w:tplc="0816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07991E13"/>
    <w:multiLevelType w:val="hybridMultilevel"/>
    <w:tmpl w:val="0E38FCD4"/>
    <w:lvl w:ilvl="0" w:tplc="08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0C460797"/>
    <w:multiLevelType w:val="hybridMultilevel"/>
    <w:tmpl w:val="C2641BBA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317C7"/>
    <w:multiLevelType w:val="hybridMultilevel"/>
    <w:tmpl w:val="E2BA99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94988"/>
    <w:multiLevelType w:val="hybridMultilevel"/>
    <w:tmpl w:val="E96EE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6512C1"/>
    <w:multiLevelType w:val="hybridMultilevel"/>
    <w:tmpl w:val="7858229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14425983"/>
    <w:multiLevelType w:val="hybridMultilevel"/>
    <w:tmpl w:val="6616CC00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D03AF"/>
    <w:multiLevelType w:val="hybridMultilevel"/>
    <w:tmpl w:val="3FB6A8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740C76"/>
    <w:multiLevelType w:val="hybridMultilevel"/>
    <w:tmpl w:val="8AD451E2"/>
    <w:lvl w:ilvl="0" w:tplc="467C5DA6">
      <w:start w:val="20"/>
      <w:numFmt w:val="bullet"/>
      <w:lvlText w:val="•"/>
      <w:lvlJc w:val="left"/>
      <w:pPr>
        <w:ind w:left="710" w:hanging="710"/>
      </w:pPr>
      <w:rPr>
        <w:rFonts w:ascii="Santander Text" w:eastAsiaTheme="minorEastAsia" w:hAnsi="Santander Text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14" w15:restartNumberingAfterBreak="0">
    <w:nsid w:val="1FA65F9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0F8747E"/>
    <w:multiLevelType w:val="hybridMultilevel"/>
    <w:tmpl w:val="B3CABAD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15F7DC7"/>
    <w:multiLevelType w:val="hybridMultilevel"/>
    <w:tmpl w:val="0F245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0346D5"/>
    <w:multiLevelType w:val="hybridMultilevel"/>
    <w:tmpl w:val="66E84E70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781782"/>
    <w:multiLevelType w:val="hybridMultilevel"/>
    <w:tmpl w:val="2C065EE2"/>
    <w:lvl w:ilvl="0" w:tplc="0816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31902959"/>
    <w:multiLevelType w:val="hybridMultilevel"/>
    <w:tmpl w:val="EC0AE4FC"/>
    <w:lvl w:ilvl="0" w:tplc="0816000F">
      <w:start w:val="1"/>
      <w:numFmt w:val="decimal"/>
      <w:lvlText w:val="%1."/>
      <w:lvlJc w:val="left"/>
      <w:pPr>
        <w:ind w:left="1500" w:hanging="360"/>
      </w:pPr>
    </w:lvl>
    <w:lvl w:ilvl="1" w:tplc="08160019" w:tentative="1">
      <w:start w:val="1"/>
      <w:numFmt w:val="lowerLetter"/>
      <w:lvlText w:val="%2."/>
      <w:lvlJc w:val="left"/>
      <w:pPr>
        <w:ind w:left="2220" w:hanging="360"/>
      </w:pPr>
    </w:lvl>
    <w:lvl w:ilvl="2" w:tplc="0816001B" w:tentative="1">
      <w:start w:val="1"/>
      <w:numFmt w:val="lowerRoman"/>
      <w:lvlText w:val="%3."/>
      <w:lvlJc w:val="right"/>
      <w:pPr>
        <w:ind w:left="2940" w:hanging="180"/>
      </w:pPr>
    </w:lvl>
    <w:lvl w:ilvl="3" w:tplc="0816000F" w:tentative="1">
      <w:start w:val="1"/>
      <w:numFmt w:val="decimal"/>
      <w:lvlText w:val="%4."/>
      <w:lvlJc w:val="left"/>
      <w:pPr>
        <w:ind w:left="3660" w:hanging="360"/>
      </w:pPr>
    </w:lvl>
    <w:lvl w:ilvl="4" w:tplc="08160019" w:tentative="1">
      <w:start w:val="1"/>
      <w:numFmt w:val="lowerLetter"/>
      <w:lvlText w:val="%5."/>
      <w:lvlJc w:val="left"/>
      <w:pPr>
        <w:ind w:left="4380" w:hanging="360"/>
      </w:pPr>
    </w:lvl>
    <w:lvl w:ilvl="5" w:tplc="0816001B" w:tentative="1">
      <w:start w:val="1"/>
      <w:numFmt w:val="lowerRoman"/>
      <w:lvlText w:val="%6."/>
      <w:lvlJc w:val="right"/>
      <w:pPr>
        <w:ind w:left="5100" w:hanging="180"/>
      </w:pPr>
    </w:lvl>
    <w:lvl w:ilvl="6" w:tplc="0816000F" w:tentative="1">
      <w:start w:val="1"/>
      <w:numFmt w:val="decimal"/>
      <w:lvlText w:val="%7."/>
      <w:lvlJc w:val="left"/>
      <w:pPr>
        <w:ind w:left="5820" w:hanging="360"/>
      </w:pPr>
    </w:lvl>
    <w:lvl w:ilvl="7" w:tplc="08160019" w:tentative="1">
      <w:start w:val="1"/>
      <w:numFmt w:val="lowerLetter"/>
      <w:lvlText w:val="%8."/>
      <w:lvlJc w:val="left"/>
      <w:pPr>
        <w:ind w:left="6540" w:hanging="360"/>
      </w:pPr>
    </w:lvl>
    <w:lvl w:ilvl="8" w:tplc="0816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0" w15:restartNumberingAfterBreak="0">
    <w:nsid w:val="3BFE43C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2FF64FE"/>
    <w:multiLevelType w:val="multilevel"/>
    <w:tmpl w:val="E1200CB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566"/>
        </w:tabs>
        <w:ind w:left="1566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5398"/>
        </w:tabs>
        <w:ind w:left="5182" w:hanging="504"/>
      </w:pPr>
      <w:rPr>
        <w:rFonts w:hint="default"/>
        <w:b/>
        <w:i w:val="0"/>
      </w:rPr>
    </w:lvl>
    <w:lvl w:ilvl="3">
      <w:start w:val="1"/>
      <w:numFmt w:val="bullet"/>
      <w:pStyle w:val="Heading4"/>
      <w:lvlText w:val=""/>
      <w:lvlJc w:val="left"/>
      <w:pPr>
        <w:tabs>
          <w:tab w:val="num" w:pos="1146"/>
        </w:tabs>
        <w:ind w:left="1074" w:hanging="648"/>
      </w:pPr>
      <w:rPr>
        <w:rFonts w:ascii="Symbol" w:hAnsi="Symbol"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453305AB"/>
    <w:multiLevelType w:val="hybridMultilevel"/>
    <w:tmpl w:val="32E4BB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B47725"/>
    <w:multiLevelType w:val="hybridMultilevel"/>
    <w:tmpl w:val="27544B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C41C05"/>
    <w:multiLevelType w:val="multilevel"/>
    <w:tmpl w:val="FA9017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FB65005"/>
    <w:multiLevelType w:val="hybridMultilevel"/>
    <w:tmpl w:val="365A7B82"/>
    <w:lvl w:ilvl="0" w:tplc="467C5DA6">
      <w:start w:val="20"/>
      <w:numFmt w:val="bullet"/>
      <w:lvlText w:val="•"/>
      <w:lvlJc w:val="left"/>
      <w:pPr>
        <w:ind w:left="1418" w:hanging="710"/>
      </w:pPr>
      <w:rPr>
        <w:rFonts w:ascii="Santander Text" w:eastAsiaTheme="minorEastAsia" w:hAnsi="Santander Text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1E03C88"/>
    <w:multiLevelType w:val="hybridMultilevel"/>
    <w:tmpl w:val="BC2A2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5D5A8B"/>
    <w:multiLevelType w:val="hybridMultilevel"/>
    <w:tmpl w:val="843ECEC4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2C46CF"/>
    <w:multiLevelType w:val="hybridMultilevel"/>
    <w:tmpl w:val="5EFEB2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B61366"/>
    <w:multiLevelType w:val="hybridMultilevel"/>
    <w:tmpl w:val="AE64E784"/>
    <w:lvl w:ilvl="0" w:tplc="08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" w15:restartNumberingAfterBreak="0">
    <w:nsid w:val="61FE18C0"/>
    <w:multiLevelType w:val="hybridMultilevel"/>
    <w:tmpl w:val="55D2DCC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22C6D8F"/>
    <w:multiLevelType w:val="hybridMultilevel"/>
    <w:tmpl w:val="CC044E98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25D4A34"/>
    <w:multiLevelType w:val="hybridMultilevel"/>
    <w:tmpl w:val="FA22AF1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4240003"/>
    <w:multiLevelType w:val="hybridMultilevel"/>
    <w:tmpl w:val="DC068F94"/>
    <w:lvl w:ilvl="0" w:tplc="0816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6" w15:restartNumberingAfterBreak="0">
    <w:nsid w:val="67D057D5"/>
    <w:multiLevelType w:val="hybridMultilevel"/>
    <w:tmpl w:val="C34CF3E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9C32A74"/>
    <w:multiLevelType w:val="hybridMultilevel"/>
    <w:tmpl w:val="99ACD0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5B682C"/>
    <w:multiLevelType w:val="hybridMultilevel"/>
    <w:tmpl w:val="81204296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467C5DA6">
      <w:start w:val="20"/>
      <w:numFmt w:val="bullet"/>
      <w:lvlText w:val="•"/>
      <w:lvlJc w:val="left"/>
      <w:pPr>
        <w:ind w:left="1440" w:hanging="360"/>
      </w:pPr>
      <w:rPr>
        <w:rFonts w:ascii="Santander Text" w:eastAsiaTheme="minorEastAsia" w:hAnsi="Santander Text" w:cs="Times New Roman" w:hint="default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7434B4"/>
    <w:multiLevelType w:val="hybridMultilevel"/>
    <w:tmpl w:val="1D5E275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EEF0EE8"/>
    <w:multiLevelType w:val="hybridMultilevel"/>
    <w:tmpl w:val="F746BF7E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397414"/>
    <w:multiLevelType w:val="hybridMultilevel"/>
    <w:tmpl w:val="3B660D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AB67ED"/>
    <w:multiLevelType w:val="hybridMultilevel"/>
    <w:tmpl w:val="63308BD0"/>
    <w:lvl w:ilvl="0" w:tplc="2B247FCA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1D2142"/>
    <w:multiLevelType w:val="hybridMultilevel"/>
    <w:tmpl w:val="EC4EFF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2724A9"/>
    <w:multiLevelType w:val="hybridMultilevel"/>
    <w:tmpl w:val="50040D6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99509ED"/>
    <w:multiLevelType w:val="hybridMultilevel"/>
    <w:tmpl w:val="B7D4C63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CB210B6"/>
    <w:multiLevelType w:val="hybridMultilevel"/>
    <w:tmpl w:val="B63C8F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074023">
    <w:abstractNumId w:val="1"/>
  </w:num>
  <w:num w:numId="2" w16cid:durableId="1099721757">
    <w:abstractNumId w:val="0"/>
  </w:num>
  <w:num w:numId="3" w16cid:durableId="1455634954">
    <w:abstractNumId w:val="21"/>
  </w:num>
  <w:num w:numId="4" w16cid:durableId="544102673">
    <w:abstractNumId w:val="28"/>
  </w:num>
  <w:num w:numId="5" w16cid:durableId="31619857">
    <w:abstractNumId w:val="10"/>
  </w:num>
  <w:num w:numId="6" w16cid:durableId="1123035659">
    <w:abstractNumId w:val="35"/>
  </w:num>
  <w:num w:numId="7" w16cid:durableId="558636036">
    <w:abstractNumId w:val="30"/>
  </w:num>
  <w:num w:numId="8" w16cid:durableId="890650215">
    <w:abstractNumId w:val="44"/>
  </w:num>
  <w:num w:numId="9" w16cid:durableId="1078676718">
    <w:abstractNumId w:val="2"/>
  </w:num>
  <w:num w:numId="10" w16cid:durableId="221067425">
    <w:abstractNumId w:val="18"/>
  </w:num>
  <w:num w:numId="11" w16cid:durableId="1666862332">
    <w:abstractNumId w:val="33"/>
  </w:num>
  <w:num w:numId="12" w16cid:durableId="590626072">
    <w:abstractNumId w:val="17"/>
  </w:num>
  <w:num w:numId="13" w16cid:durableId="1380015074">
    <w:abstractNumId w:val="7"/>
  </w:num>
  <w:num w:numId="14" w16cid:durableId="2125734383">
    <w:abstractNumId w:val="36"/>
  </w:num>
  <w:num w:numId="15" w16cid:durableId="675495804">
    <w:abstractNumId w:val="5"/>
  </w:num>
  <w:num w:numId="16" w16cid:durableId="1375737185">
    <w:abstractNumId w:val="12"/>
  </w:num>
  <w:num w:numId="17" w16cid:durableId="1143086985">
    <w:abstractNumId w:val="39"/>
  </w:num>
  <w:num w:numId="18" w16cid:durableId="1360426154">
    <w:abstractNumId w:val="16"/>
  </w:num>
  <w:num w:numId="19" w16cid:durableId="109014921">
    <w:abstractNumId w:val="45"/>
  </w:num>
  <w:num w:numId="20" w16cid:durableId="1739133231">
    <w:abstractNumId w:val="34"/>
  </w:num>
  <w:num w:numId="21" w16cid:durableId="2092852380">
    <w:abstractNumId w:val="31"/>
  </w:num>
  <w:num w:numId="22" w16cid:durableId="1499228063">
    <w:abstractNumId w:val="3"/>
  </w:num>
  <w:num w:numId="23" w16cid:durableId="110055189">
    <w:abstractNumId w:val="32"/>
  </w:num>
  <w:num w:numId="24" w16cid:durableId="306512523">
    <w:abstractNumId w:val="4"/>
  </w:num>
  <w:num w:numId="25" w16cid:durableId="2079133523">
    <w:abstractNumId w:val="43"/>
  </w:num>
  <w:num w:numId="26" w16cid:durableId="1830320976">
    <w:abstractNumId w:val="41"/>
  </w:num>
  <w:num w:numId="27" w16cid:durableId="371271792">
    <w:abstractNumId w:val="15"/>
  </w:num>
  <w:num w:numId="28" w16cid:durableId="1824199456">
    <w:abstractNumId w:val="19"/>
  </w:num>
  <w:num w:numId="29" w16cid:durableId="69623365">
    <w:abstractNumId w:val="20"/>
  </w:num>
  <w:num w:numId="30" w16cid:durableId="220946773">
    <w:abstractNumId w:val="23"/>
  </w:num>
  <w:num w:numId="31" w16cid:durableId="1891915618">
    <w:abstractNumId w:val="22"/>
  </w:num>
  <w:num w:numId="32" w16cid:durableId="1690915210">
    <w:abstractNumId w:val="14"/>
  </w:num>
  <w:num w:numId="33" w16cid:durableId="872227715">
    <w:abstractNumId w:val="24"/>
  </w:num>
  <w:num w:numId="34" w16cid:durableId="1683166901">
    <w:abstractNumId w:val="37"/>
  </w:num>
  <w:num w:numId="35" w16cid:durableId="294024832">
    <w:abstractNumId w:val="9"/>
  </w:num>
  <w:num w:numId="36" w16cid:durableId="117534989">
    <w:abstractNumId w:val="25"/>
  </w:num>
  <w:num w:numId="37" w16cid:durableId="470754898">
    <w:abstractNumId w:val="13"/>
  </w:num>
  <w:num w:numId="38" w16cid:durableId="99764057">
    <w:abstractNumId w:val="6"/>
  </w:num>
  <w:num w:numId="39" w16cid:durableId="890506167">
    <w:abstractNumId w:val="38"/>
  </w:num>
  <w:num w:numId="40" w16cid:durableId="975646015">
    <w:abstractNumId w:val="27"/>
  </w:num>
  <w:num w:numId="41" w16cid:durableId="24912132">
    <w:abstractNumId w:val="40"/>
  </w:num>
  <w:num w:numId="42" w16cid:durableId="1410930687">
    <w:abstractNumId w:val="11"/>
  </w:num>
  <w:num w:numId="43" w16cid:durableId="1651866239">
    <w:abstractNumId w:val="42"/>
  </w:num>
  <w:num w:numId="44" w16cid:durableId="2023972183">
    <w:abstractNumId w:val="21"/>
  </w:num>
  <w:num w:numId="45" w16cid:durableId="1148279567">
    <w:abstractNumId w:val="8"/>
  </w:num>
  <w:num w:numId="46" w16cid:durableId="1248525">
    <w:abstractNumId w:val="26"/>
  </w:num>
  <w:num w:numId="47" w16cid:durableId="918051968">
    <w:abstractNumId w:val="29"/>
  </w:num>
  <w:num w:numId="48" w16cid:durableId="737556219">
    <w:abstractNumId w:val="4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removePersonalInformation/>
  <w:removeDateAndTime/>
  <w:activeWritingStyle w:appName="MSWord" w:lang="es-ES" w:vendorID="64" w:dllVersion="6" w:nlCheck="1" w:checkStyle="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s-ES_tradnl" w:vendorID="64" w:dllVersion="6" w:nlCheck="1" w:checkStyle="0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4505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528"/>
    <w:rsid w:val="000017A0"/>
    <w:rsid w:val="000017F9"/>
    <w:rsid w:val="000017FB"/>
    <w:rsid w:val="00001FED"/>
    <w:rsid w:val="00002327"/>
    <w:rsid w:val="00002702"/>
    <w:rsid w:val="00003802"/>
    <w:rsid w:val="000040E9"/>
    <w:rsid w:val="000045AC"/>
    <w:rsid w:val="0000563B"/>
    <w:rsid w:val="00006288"/>
    <w:rsid w:val="00006514"/>
    <w:rsid w:val="00007461"/>
    <w:rsid w:val="00007476"/>
    <w:rsid w:val="000100AB"/>
    <w:rsid w:val="000100DB"/>
    <w:rsid w:val="000103B8"/>
    <w:rsid w:val="000127FC"/>
    <w:rsid w:val="00013568"/>
    <w:rsid w:val="0001414A"/>
    <w:rsid w:val="000144D7"/>
    <w:rsid w:val="000144EB"/>
    <w:rsid w:val="000148FE"/>
    <w:rsid w:val="00015987"/>
    <w:rsid w:val="00015ACF"/>
    <w:rsid w:val="00016184"/>
    <w:rsid w:val="0001631F"/>
    <w:rsid w:val="00016C54"/>
    <w:rsid w:val="00017277"/>
    <w:rsid w:val="00017C75"/>
    <w:rsid w:val="00017D4B"/>
    <w:rsid w:val="000203AB"/>
    <w:rsid w:val="00021197"/>
    <w:rsid w:val="0002132A"/>
    <w:rsid w:val="0002236E"/>
    <w:rsid w:val="000230C7"/>
    <w:rsid w:val="000239FF"/>
    <w:rsid w:val="00023BA2"/>
    <w:rsid w:val="00024B10"/>
    <w:rsid w:val="00024FA0"/>
    <w:rsid w:val="000250CA"/>
    <w:rsid w:val="00025948"/>
    <w:rsid w:val="00025D4D"/>
    <w:rsid w:val="00026564"/>
    <w:rsid w:val="00026647"/>
    <w:rsid w:val="0002701A"/>
    <w:rsid w:val="0002704E"/>
    <w:rsid w:val="0002726A"/>
    <w:rsid w:val="000308D7"/>
    <w:rsid w:val="000315A8"/>
    <w:rsid w:val="00031810"/>
    <w:rsid w:val="00033C72"/>
    <w:rsid w:val="00033FA5"/>
    <w:rsid w:val="00034740"/>
    <w:rsid w:val="00034C76"/>
    <w:rsid w:val="00034DF9"/>
    <w:rsid w:val="00035151"/>
    <w:rsid w:val="00035A17"/>
    <w:rsid w:val="00035E56"/>
    <w:rsid w:val="00036053"/>
    <w:rsid w:val="000366D0"/>
    <w:rsid w:val="00036F4B"/>
    <w:rsid w:val="00036F56"/>
    <w:rsid w:val="00036F65"/>
    <w:rsid w:val="00037F81"/>
    <w:rsid w:val="0004019D"/>
    <w:rsid w:val="00040BC1"/>
    <w:rsid w:val="00040F56"/>
    <w:rsid w:val="00041587"/>
    <w:rsid w:val="000417B6"/>
    <w:rsid w:val="0004182F"/>
    <w:rsid w:val="00041862"/>
    <w:rsid w:val="0004211B"/>
    <w:rsid w:val="00042C5D"/>
    <w:rsid w:val="0004418C"/>
    <w:rsid w:val="00045122"/>
    <w:rsid w:val="000458E2"/>
    <w:rsid w:val="000463FE"/>
    <w:rsid w:val="00046993"/>
    <w:rsid w:val="00047039"/>
    <w:rsid w:val="000470AE"/>
    <w:rsid w:val="0004710F"/>
    <w:rsid w:val="0004758B"/>
    <w:rsid w:val="00047AC5"/>
    <w:rsid w:val="00047F7D"/>
    <w:rsid w:val="000505CF"/>
    <w:rsid w:val="00050893"/>
    <w:rsid w:val="00050AEA"/>
    <w:rsid w:val="00051361"/>
    <w:rsid w:val="000515FC"/>
    <w:rsid w:val="000517B7"/>
    <w:rsid w:val="00051CB2"/>
    <w:rsid w:val="00052697"/>
    <w:rsid w:val="00053512"/>
    <w:rsid w:val="000536BA"/>
    <w:rsid w:val="000536E0"/>
    <w:rsid w:val="00054008"/>
    <w:rsid w:val="00054542"/>
    <w:rsid w:val="00055001"/>
    <w:rsid w:val="00055883"/>
    <w:rsid w:val="00056AD0"/>
    <w:rsid w:val="00057646"/>
    <w:rsid w:val="000600A7"/>
    <w:rsid w:val="000613E2"/>
    <w:rsid w:val="000616A5"/>
    <w:rsid w:val="00061F4B"/>
    <w:rsid w:val="000629C3"/>
    <w:rsid w:val="000632FF"/>
    <w:rsid w:val="000654F2"/>
    <w:rsid w:val="00065645"/>
    <w:rsid w:val="00065829"/>
    <w:rsid w:val="0006604C"/>
    <w:rsid w:val="0006617D"/>
    <w:rsid w:val="0006679B"/>
    <w:rsid w:val="00066B7E"/>
    <w:rsid w:val="00066DE1"/>
    <w:rsid w:val="00066E41"/>
    <w:rsid w:val="000673C0"/>
    <w:rsid w:val="00067B91"/>
    <w:rsid w:val="0007072D"/>
    <w:rsid w:val="000708F8"/>
    <w:rsid w:val="00071E01"/>
    <w:rsid w:val="00071EB3"/>
    <w:rsid w:val="00071F08"/>
    <w:rsid w:val="000723F8"/>
    <w:rsid w:val="00072DFD"/>
    <w:rsid w:val="00073826"/>
    <w:rsid w:val="00073887"/>
    <w:rsid w:val="00073F8C"/>
    <w:rsid w:val="00074469"/>
    <w:rsid w:val="00074638"/>
    <w:rsid w:val="00075BE2"/>
    <w:rsid w:val="00075FBD"/>
    <w:rsid w:val="00076168"/>
    <w:rsid w:val="000762BE"/>
    <w:rsid w:val="000767CF"/>
    <w:rsid w:val="00076886"/>
    <w:rsid w:val="00076991"/>
    <w:rsid w:val="000800EE"/>
    <w:rsid w:val="00080DC4"/>
    <w:rsid w:val="0008230F"/>
    <w:rsid w:val="00082C52"/>
    <w:rsid w:val="00083642"/>
    <w:rsid w:val="0008392F"/>
    <w:rsid w:val="00083C58"/>
    <w:rsid w:val="0008432F"/>
    <w:rsid w:val="00084754"/>
    <w:rsid w:val="000852D6"/>
    <w:rsid w:val="00086613"/>
    <w:rsid w:val="00086B35"/>
    <w:rsid w:val="00086E98"/>
    <w:rsid w:val="00086FEA"/>
    <w:rsid w:val="00087728"/>
    <w:rsid w:val="00087BA5"/>
    <w:rsid w:val="0009051B"/>
    <w:rsid w:val="00090BCA"/>
    <w:rsid w:val="000911FA"/>
    <w:rsid w:val="00091A56"/>
    <w:rsid w:val="00091C1B"/>
    <w:rsid w:val="00091D4C"/>
    <w:rsid w:val="00091DFA"/>
    <w:rsid w:val="00092576"/>
    <w:rsid w:val="00092C00"/>
    <w:rsid w:val="00092D5C"/>
    <w:rsid w:val="000932AA"/>
    <w:rsid w:val="00093397"/>
    <w:rsid w:val="00093836"/>
    <w:rsid w:val="0009485B"/>
    <w:rsid w:val="00094B93"/>
    <w:rsid w:val="00095897"/>
    <w:rsid w:val="00095DFD"/>
    <w:rsid w:val="00095F5D"/>
    <w:rsid w:val="000965BC"/>
    <w:rsid w:val="00097238"/>
    <w:rsid w:val="000A01BD"/>
    <w:rsid w:val="000A025C"/>
    <w:rsid w:val="000A0283"/>
    <w:rsid w:val="000A046D"/>
    <w:rsid w:val="000A1863"/>
    <w:rsid w:val="000A18C3"/>
    <w:rsid w:val="000A3640"/>
    <w:rsid w:val="000A4E53"/>
    <w:rsid w:val="000A5AAB"/>
    <w:rsid w:val="000A66B7"/>
    <w:rsid w:val="000A6B9B"/>
    <w:rsid w:val="000A6D47"/>
    <w:rsid w:val="000B03D0"/>
    <w:rsid w:val="000B04C1"/>
    <w:rsid w:val="000B07BB"/>
    <w:rsid w:val="000B0FB8"/>
    <w:rsid w:val="000B18CA"/>
    <w:rsid w:val="000B18D1"/>
    <w:rsid w:val="000B2859"/>
    <w:rsid w:val="000B33FE"/>
    <w:rsid w:val="000B34D1"/>
    <w:rsid w:val="000B406B"/>
    <w:rsid w:val="000B47BE"/>
    <w:rsid w:val="000B5905"/>
    <w:rsid w:val="000B7F47"/>
    <w:rsid w:val="000C03A0"/>
    <w:rsid w:val="000C0487"/>
    <w:rsid w:val="000C0AA7"/>
    <w:rsid w:val="000C16EE"/>
    <w:rsid w:val="000C194A"/>
    <w:rsid w:val="000C1B3C"/>
    <w:rsid w:val="000C2442"/>
    <w:rsid w:val="000C24C2"/>
    <w:rsid w:val="000C3108"/>
    <w:rsid w:val="000C32E5"/>
    <w:rsid w:val="000C4592"/>
    <w:rsid w:val="000C4799"/>
    <w:rsid w:val="000C5302"/>
    <w:rsid w:val="000C5CFE"/>
    <w:rsid w:val="000C6584"/>
    <w:rsid w:val="000C6BB5"/>
    <w:rsid w:val="000C6ECB"/>
    <w:rsid w:val="000C712D"/>
    <w:rsid w:val="000C7484"/>
    <w:rsid w:val="000C79C2"/>
    <w:rsid w:val="000C7A5A"/>
    <w:rsid w:val="000C7F4D"/>
    <w:rsid w:val="000D051B"/>
    <w:rsid w:val="000D0528"/>
    <w:rsid w:val="000D0934"/>
    <w:rsid w:val="000D0971"/>
    <w:rsid w:val="000D0A89"/>
    <w:rsid w:val="000D0DAC"/>
    <w:rsid w:val="000D0ECB"/>
    <w:rsid w:val="000D2F9F"/>
    <w:rsid w:val="000D3AAC"/>
    <w:rsid w:val="000D3B26"/>
    <w:rsid w:val="000D3F9B"/>
    <w:rsid w:val="000D41F1"/>
    <w:rsid w:val="000D4345"/>
    <w:rsid w:val="000D4391"/>
    <w:rsid w:val="000D480A"/>
    <w:rsid w:val="000D4FC0"/>
    <w:rsid w:val="000D506C"/>
    <w:rsid w:val="000D6166"/>
    <w:rsid w:val="000D6C6B"/>
    <w:rsid w:val="000D71F4"/>
    <w:rsid w:val="000D72CA"/>
    <w:rsid w:val="000E0AC2"/>
    <w:rsid w:val="000E1C29"/>
    <w:rsid w:val="000E1D61"/>
    <w:rsid w:val="000E1FD4"/>
    <w:rsid w:val="000E2983"/>
    <w:rsid w:val="000E317D"/>
    <w:rsid w:val="000E35E1"/>
    <w:rsid w:val="000E36D9"/>
    <w:rsid w:val="000E3B01"/>
    <w:rsid w:val="000E3D27"/>
    <w:rsid w:val="000E4108"/>
    <w:rsid w:val="000E47A3"/>
    <w:rsid w:val="000E4A1A"/>
    <w:rsid w:val="000E4F17"/>
    <w:rsid w:val="000E5B71"/>
    <w:rsid w:val="000E6B79"/>
    <w:rsid w:val="000E6BF9"/>
    <w:rsid w:val="000E73F5"/>
    <w:rsid w:val="000E748E"/>
    <w:rsid w:val="000E79E9"/>
    <w:rsid w:val="000F12A1"/>
    <w:rsid w:val="000F1934"/>
    <w:rsid w:val="000F1F5D"/>
    <w:rsid w:val="000F220F"/>
    <w:rsid w:val="000F23FB"/>
    <w:rsid w:val="000F373B"/>
    <w:rsid w:val="000F3820"/>
    <w:rsid w:val="000F3A30"/>
    <w:rsid w:val="000F3D11"/>
    <w:rsid w:val="000F3F8D"/>
    <w:rsid w:val="000F4D63"/>
    <w:rsid w:val="000F4DC4"/>
    <w:rsid w:val="000F6A5B"/>
    <w:rsid w:val="000F6C45"/>
    <w:rsid w:val="000F71AE"/>
    <w:rsid w:val="00100432"/>
    <w:rsid w:val="00100731"/>
    <w:rsid w:val="00100AE3"/>
    <w:rsid w:val="00100B59"/>
    <w:rsid w:val="00100BD9"/>
    <w:rsid w:val="00101FF8"/>
    <w:rsid w:val="001022DF"/>
    <w:rsid w:val="0010270E"/>
    <w:rsid w:val="001028ED"/>
    <w:rsid w:val="00103BBC"/>
    <w:rsid w:val="00103D17"/>
    <w:rsid w:val="00103DB8"/>
    <w:rsid w:val="00104299"/>
    <w:rsid w:val="0010489B"/>
    <w:rsid w:val="001049C6"/>
    <w:rsid w:val="00104EB4"/>
    <w:rsid w:val="00105520"/>
    <w:rsid w:val="0010566D"/>
    <w:rsid w:val="00105AFC"/>
    <w:rsid w:val="00105BCB"/>
    <w:rsid w:val="00105E95"/>
    <w:rsid w:val="0010625D"/>
    <w:rsid w:val="00106BB3"/>
    <w:rsid w:val="00106EAB"/>
    <w:rsid w:val="0010732C"/>
    <w:rsid w:val="00107566"/>
    <w:rsid w:val="00107ED5"/>
    <w:rsid w:val="00110694"/>
    <w:rsid w:val="0011071E"/>
    <w:rsid w:val="00111D14"/>
    <w:rsid w:val="00112AFF"/>
    <w:rsid w:val="00112F9F"/>
    <w:rsid w:val="00114243"/>
    <w:rsid w:val="00114FDF"/>
    <w:rsid w:val="0011528E"/>
    <w:rsid w:val="00116235"/>
    <w:rsid w:val="0011672C"/>
    <w:rsid w:val="00116821"/>
    <w:rsid w:val="00116F8F"/>
    <w:rsid w:val="00120595"/>
    <w:rsid w:val="00121E77"/>
    <w:rsid w:val="001222EA"/>
    <w:rsid w:val="00122943"/>
    <w:rsid w:val="001234D9"/>
    <w:rsid w:val="00123B40"/>
    <w:rsid w:val="00123EC2"/>
    <w:rsid w:val="00124019"/>
    <w:rsid w:val="0012411D"/>
    <w:rsid w:val="001242E3"/>
    <w:rsid w:val="00124DC6"/>
    <w:rsid w:val="00125242"/>
    <w:rsid w:val="00125D68"/>
    <w:rsid w:val="001265D4"/>
    <w:rsid w:val="00126F93"/>
    <w:rsid w:val="001301C9"/>
    <w:rsid w:val="0013197F"/>
    <w:rsid w:val="001322F4"/>
    <w:rsid w:val="00132507"/>
    <w:rsid w:val="001330AC"/>
    <w:rsid w:val="00133D46"/>
    <w:rsid w:val="00134353"/>
    <w:rsid w:val="00135591"/>
    <w:rsid w:val="001359DB"/>
    <w:rsid w:val="00136B2C"/>
    <w:rsid w:val="0013748A"/>
    <w:rsid w:val="00137669"/>
    <w:rsid w:val="0013789A"/>
    <w:rsid w:val="00137EDA"/>
    <w:rsid w:val="00140FD3"/>
    <w:rsid w:val="00141226"/>
    <w:rsid w:val="001427FF"/>
    <w:rsid w:val="0014289A"/>
    <w:rsid w:val="00142C02"/>
    <w:rsid w:val="00142FB1"/>
    <w:rsid w:val="00143100"/>
    <w:rsid w:val="00143B34"/>
    <w:rsid w:val="0014444D"/>
    <w:rsid w:val="00144510"/>
    <w:rsid w:val="00144CDD"/>
    <w:rsid w:val="00144D06"/>
    <w:rsid w:val="0014545B"/>
    <w:rsid w:val="001458AA"/>
    <w:rsid w:val="001459C0"/>
    <w:rsid w:val="00145E7A"/>
    <w:rsid w:val="0014728F"/>
    <w:rsid w:val="00147B26"/>
    <w:rsid w:val="00147EB7"/>
    <w:rsid w:val="00150048"/>
    <w:rsid w:val="0015044D"/>
    <w:rsid w:val="00151062"/>
    <w:rsid w:val="00151CC0"/>
    <w:rsid w:val="001520A8"/>
    <w:rsid w:val="00152F61"/>
    <w:rsid w:val="001533BE"/>
    <w:rsid w:val="0015454F"/>
    <w:rsid w:val="0015465B"/>
    <w:rsid w:val="00154BBB"/>
    <w:rsid w:val="00154F5F"/>
    <w:rsid w:val="00155A20"/>
    <w:rsid w:val="00155C58"/>
    <w:rsid w:val="001560F2"/>
    <w:rsid w:val="00156174"/>
    <w:rsid w:val="001604F4"/>
    <w:rsid w:val="00160971"/>
    <w:rsid w:val="00161682"/>
    <w:rsid w:val="00161AF4"/>
    <w:rsid w:val="00162840"/>
    <w:rsid w:val="00162881"/>
    <w:rsid w:val="00166930"/>
    <w:rsid w:val="00166D43"/>
    <w:rsid w:val="00170921"/>
    <w:rsid w:val="00170F9A"/>
    <w:rsid w:val="00171998"/>
    <w:rsid w:val="00171C97"/>
    <w:rsid w:val="00171FCC"/>
    <w:rsid w:val="00172298"/>
    <w:rsid w:val="00172BD4"/>
    <w:rsid w:val="00172D71"/>
    <w:rsid w:val="00172E04"/>
    <w:rsid w:val="00172E95"/>
    <w:rsid w:val="00172FC9"/>
    <w:rsid w:val="00173071"/>
    <w:rsid w:val="00173C5F"/>
    <w:rsid w:val="001740AC"/>
    <w:rsid w:val="001751D3"/>
    <w:rsid w:val="00175DB8"/>
    <w:rsid w:val="001761FD"/>
    <w:rsid w:val="0017749A"/>
    <w:rsid w:val="00177D6A"/>
    <w:rsid w:val="0018054D"/>
    <w:rsid w:val="00180588"/>
    <w:rsid w:val="0018134F"/>
    <w:rsid w:val="0018135E"/>
    <w:rsid w:val="00182582"/>
    <w:rsid w:val="00182597"/>
    <w:rsid w:val="0018303E"/>
    <w:rsid w:val="00183E3E"/>
    <w:rsid w:val="00183F27"/>
    <w:rsid w:val="001847AB"/>
    <w:rsid w:val="001850EE"/>
    <w:rsid w:val="00185748"/>
    <w:rsid w:val="00185A8F"/>
    <w:rsid w:val="00185C68"/>
    <w:rsid w:val="00186156"/>
    <w:rsid w:val="001863A2"/>
    <w:rsid w:val="00186522"/>
    <w:rsid w:val="00186606"/>
    <w:rsid w:val="0018688C"/>
    <w:rsid w:val="001869B3"/>
    <w:rsid w:val="00186FAB"/>
    <w:rsid w:val="00187036"/>
    <w:rsid w:val="00187BF4"/>
    <w:rsid w:val="001902D0"/>
    <w:rsid w:val="001910E6"/>
    <w:rsid w:val="00191500"/>
    <w:rsid w:val="00191727"/>
    <w:rsid w:val="00193A41"/>
    <w:rsid w:val="00193AB0"/>
    <w:rsid w:val="00193AD9"/>
    <w:rsid w:val="00193E3C"/>
    <w:rsid w:val="00194FA4"/>
    <w:rsid w:val="001970D3"/>
    <w:rsid w:val="0019747C"/>
    <w:rsid w:val="00197B58"/>
    <w:rsid w:val="00197FB1"/>
    <w:rsid w:val="001A0233"/>
    <w:rsid w:val="001A14C6"/>
    <w:rsid w:val="001A189F"/>
    <w:rsid w:val="001A1AEA"/>
    <w:rsid w:val="001A1F8C"/>
    <w:rsid w:val="001A1FB8"/>
    <w:rsid w:val="001A22D3"/>
    <w:rsid w:val="001A2308"/>
    <w:rsid w:val="001A2600"/>
    <w:rsid w:val="001A2626"/>
    <w:rsid w:val="001A3534"/>
    <w:rsid w:val="001A502D"/>
    <w:rsid w:val="001A5881"/>
    <w:rsid w:val="001A6172"/>
    <w:rsid w:val="001A7065"/>
    <w:rsid w:val="001A715E"/>
    <w:rsid w:val="001A741A"/>
    <w:rsid w:val="001A795C"/>
    <w:rsid w:val="001A7C75"/>
    <w:rsid w:val="001B03CB"/>
    <w:rsid w:val="001B165C"/>
    <w:rsid w:val="001B21B3"/>
    <w:rsid w:val="001B2B9B"/>
    <w:rsid w:val="001B3426"/>
    <w:rsid w:val="001B34F4"/>
    <w:rsid w:val="001B36C2"/>
    <w:rsid w:val="001B3E91"/>
    <w:rsid w:val="001B3F4E"/>
    <w:rsid w:val="001B40C4"/>
    <w:rsid w:val="001B40E7"/>
    <w:rsid w:val="001B487F"/>
    <w:rsid w:val="001B48ED"/>
    <w:rsid w:val="001B4974"/>
    <w:rsid w:val="001B49D8"/>
    <w:rsid w:val="001B4E64"/>
    <w:rsid w:val="001B4F33"/>
    <w:rsid w:val="001B55F8"/>
    <w:rsid w:val="001B5F73"/>
    <w:rsid w:val="001B65B0"/>
    <w:rsid w:val="001B74E5"/>
    <w:rsid w:val="001B7742"/>
    <w:rsid w:val="001B781C"/>
    <w:rsid w:val="001B7B85"/>
    <w:rsid w:val="001B7BB2"/>
    <w:rsid w:val="001C118E"/>
    <w:rsid w:val="001C1F2F"/>
    <w:rsid w:val="001C24F0"/>
    <w:rsid w:val="001C270D"/>
    <w:rsid w:val="001C31CF"/>
    <w:rsid w:val="001C4392"/>
    <w:rsid w:val="001C4F97"/>
    <w:rsid w:val="001C547D"/>
    <w:rsid w:val="001C5FE7"/>
    <w:rsid w:val="001C633E"/>
    <w:rsid w:val="001C6662"/>
    <w:rsid w:val="001C6EA9"/>
    <w:rsid w:val="001C7828"/>
    <w:rsid w:val="001C7BCA"/>
    <w:rsid w:val="001D0AF9"/>
    <w:rsid w:val="001D0C23"/>
    <w:rsid w:val="001D278C"/>
    <w:rsid w:val="001D2BF4"/>
    <w:rsid w:val="001D3103"/>
    <w:rsid w:val="001D346B"/>
    <w:rsid w:val="001D363F"/>
    <w:rsid w:val="001D3E39"/>
    <w:rsid w:val="001D3F51"/>
    <w:rsid w:val="001D426E"/>
    <w:rsid w:val="001D42CF"/>
    <w:rsid w:val="001D47BD"/>
    <w:rsid w:val="001D4FB8"/>
    <w:rsid w:val="001D5256"/>
    <w:rsid w:val="001D52A8"/>
    <w:rsid w:val="001D58B0"/>
    <w:rsid w:val="001D595A"/>
    <w:rsid w:val="001D6497"/>
    <w:rsid w:val="001D6739"/>
    <w:rsid w:val="001D7098"/>
    <w:rsid w:val="001D7789"/>
    <w:rsid w:val="001D79A9"/>
    <w:rsid w:val="001D7E25"/>
    <w:rsid w:val="001D7F0E"/>
    <w:rsid w:val="001E0925"/>
    <w:rsid w:val="001E0C55"/>
    <w:rsid w:val="001E294D"/>
    <w:rsid w:val="001E3152"/>
    <w:rsid w:val="001E31DE"/>
    <w:rsid w:val="001E3459"/>
    <w:rsid w:val="001E359F"/>
    <w:rsid w:val="001E3E4C"/>
    <w:rsid w:val="001E4507"/>
    <w:rsid w:val="001E4723"/>
    <w:rsid w:val="001E4BE3"/>
    <w:rsid w:val="001E559B"/>
    <w:rsid w:val="001E6352"/>
    <w:rsid w:val="001E675E"/>
    <w:rsid w:val="001E74A4"/>
    <w:rsid w:val="001E7F9B"/>
    <w:rsid w:val="001F00E9"/>
    <w:rsid w:val="001F02F4"/>
    <w:rsid w:val="001F07A1"/>
    <w:rsid w:val="001F08A8"/>
    <w:rsid w:val="001F1FE0"/>
    <w:rsid w:val="001F28E3"/>
    <w:rsid w:val="001F2B0C"/>
    <w:rsid w:val="001F2E1F"/>
    <w:rsid w:val="001F34B0"/>
    <w:rsid w:val="001F37FE"/>
    <w:rsid w:val="001F4A6B"/>
    <w:rsid w:val="001F4B7F"/>
    <w:rsid w:val="001F5005"/>
    <w:rsid w:val="001F58F2"/>
    <w:rsid w:val="001F65E3"/>
    <w:rsid w:val="001F7613"/>
    <w:rsid w:val="002002A8"/>
    <w:rsid w:val="00201062"/>
    <w:rsid w:val="00201170"/>
    <w:rsid w:val="002013EB"/>
    <w:rsid w:val="00201C88"/>
    <w:rsid w:val="00201F0E"/>
    <w:rsid w:val="0020216E"/>
    <w:rsid w:val="002031BC"/>
    <w:rsid w:val="00203548"/>
    <w:rsid w:val="00203953"/>
    <w:rsid w:val="0020405E"/>
    <w:rsid w:val="002042F8"/>
    <w:rsid w:val="002050B7"/>
    <w:rsid w:val="002052D4"/>
    <w:rsid w:val="002054A5"/>
    <w:rsid w:val="002065F7"/>
    <w:rsid w:val="002068E6"/>
    <w:rsid w:val="00206B15"/>
    <w:rsid w:val="00207A43"/>
    <w:rsid w:val="00207FE5"/>
    <w:rsid w:val="002106B8"/>
    <w:rsid w:val="00210BD3"/>
    <w:rsid w:val="002115B7"/>
    <w:rsid w:val="002119E1"/>
    <w:rsid w:val="002124FF"/>
    <w:rsid w:val="002127A4"/>
    <w:rsid w:val="00212A93"/>
    <w:rsid w:val="002131FC"/>
    <w:rsid w:val="00213387"/>
    <w:rsid w:val="00213AF2"/>
    <w:rsid w:val="00213C2A"/>
    <w:rsid w:val="002144B9"/>
    <w:rsid w:val="00214D64"/>
    <w:rsid w:val="002150E6"/>
    <w:rsid w:val="00215238"/>
    <w:rsid w:val="00215630"/>
    <w:rsid w:val="0021566F"/>
    <w:rsid w:val="00215ACD"/>
    <w:rsid w:val="00215FB5"/>
    <w:rsid w:val="002160A0"/>
    <w:rsid w:val="002163BF"/>
    <w:rsid w:val="00216AA9"/>
    <w:rsid w:val="00216ABD"/>
    <w:rsid w:val="00221020"/>
    <w:rsid w:val="002215FA"/>
    <w:rsid w:val="00222062"/>
    <w:rsid w:val="002220F9"/>
    <w:rsid w:val="0022271C"/>
    <w:rsid w:val="0022277E"/>
    <w:rsid w:val="0022291B"/>
    <w:rsid w:val="00222BDA"/>
    <w:rsid w:val="002237BC"/>
    <w:rsid w:val="00224C76"/>
    <w:rsid w:val="00224C99"/>
    <w:rsid w:val="00225A08"/>
    <w:rsid w:val="00225EB2"/>
    <w:rsid w:val="002262D9"/>
    <w:rsid w:val="0022632C"/>
    <w:rsid w:val="0022647C"/>
    <w:rsid w:val="00226B85"/>
    <w:rsid w:val="00226D33"/>
    <w:rsid w:val="002270F7"/>
    <w:rsid w:val="00227BB4"/>
    <w:rsid w:val="00227C48"/>
    <w:rsid w:val="00230AF6"/>
    <w:rsid w:val="00230EEB"/>
    <w:rsid w:val="002311FE"/>
    <w:rsid w:val="00231323"/>
    <w:rsid w:val="00231983"/>
    <w:rsid w:val="00231AD6"/>
    <w:rsid w:val="00232A5B"/>
    <w:rsid w:val="00232D03"/>
    <w:rsid w:val="00233455"/>
    <w:rsid w:val="002338BC"/>
    <w:rsid w:val="00233B0F"/>
    <w:rsid w:val="00234557"/>
    <w:rsid w:val="002346C6"/>
    <w:rsid w:val="002354AF"/>
    <w:rsid w:val="00235BEB"/>
    <w:rsid w:val="00236087"/>
    <w:rsid w:val="0023618D"/>
    <w:rsid w:val="002407A8"/>
    <w:rsid w:val="00241000"/>
    <w:rsid w:val="00241CF3"/>
    <w:rsid w:val="00241DE7"/>
    <w:rsid w:val="00242F65"/>
    <w:rsid w:val="00244298"/>
    <w:rsid w:val="0024446F"/>
    <w:rsid w:val="00244C99"/>
    <w:rsid w:val="0024507C"/>
    <w:rsid w:val="002454E9"/>
    <w:rsid w:val="00245DFE"/>
    <w:rsid w:val="00245FB1"/>
    <w:rsid w:val="0024608C"/>
    <w:rsid w:val="002463AA"/>
    <w:rsid w:val="00246B12"/>
    <w:rsid w:val="002471EB"/>
    <w:rsid w:val="002473F8"/>
    <w:rsid w:val="00247415"/>
    <w:rsid w:val="00250112"/>
    <w:rsid w:val="002502D1"/>
    <w:rsid w:val="0025085C"/>
    <w:rsid w:val="00250E89"/>
    <w:rsid w:val="00251277"/>
    <w:rsid w:val="00251606"/>
    <w:rsid w:val="002534E3"/>
    <w:rsid w:val="002537C7"/>
    <w:rsid w:val="00253CF0"/>
    <w:rsid w:val="00253FC5"/>
    <w:rsid w:val="00254E9B"/>
    <w:rsid w:val="00256EEE"/>
    <w:rsid w:val="00257571"/>
    <w:rsid w:val="00257741"/>
    <w:rsid w:val="00260381"/>
    <w:rsid w:val="00260577"/>
    <w:rsid w:val="00260CC5"/>
    <w:rsid w:val="00260CE3"/>
    <w:rsid w:val="00261373"/>
    <w:rsid w:val="0026180B"/>
    <w:rsid w:val="002625FD"/>
    <w:rsid w:val="00262833"/>
    <w:rsid w:val="002628CE"/>
    <w:rsid w:val="00262F96"/>
    <w:rsid w:val="00263434"/>
    <w:rsid w:val="002637A0"/>
    <w:rsid w:val="002644DD"/>
    <w:rsid w:val="00264694"/>
    <w:rsid w:val="0026529F"/>
    <w:rsid w:val="002657FA"/>
    <w:rsid w:val="0026582F"/>
    <w:rsid w:val="00266B7E"/>
    <w:rsid w:val="002676AA"/>
    <w:rsid w:val="00267A89"/>
    <w:rsid w:val="00267B0A"/>
    <w:rsid w:val="0027014C"/>
    <w:rsid w:val="00270230"/>
    <w:rsid w:val="002715CF"/>
    <w:rsid w:val="0027325E"/>
    <w:rsid w:val="00273926"/>
    <w:rsid w:val="00273C61"/>
    <w:rsid w:val="00273D6F"/>
    <w:rsid w:val="00274459"/>
    <w:rsid w:val="00274840"/>
    <w:rsid w:val="00274BEE"/>
    <w:rsid w:val="00274FE5"/>
    <w:rsid w:val="002751ED"/>
    <w:rsid w:val="00275910"/>
    <w:rsid w:val="00275A6A"/>
    <w:rsid w:val="00275E9C"/>
    <w:rsid w:val="002764B1"/>
    <w:rsid w:val="00276710"/>
    <w:rsid w:val="00276C3E"/>
    <w:rsid w:val="00276D54"/>
    <w:rsid w:val="0027702F"/>
    <w:rsid w:val="002773AB"/>
    <w:rsid w:val="00280039"/>
    <w:rsid w:val="00281E42"/>
    <w:rsid w:val="00281E9D"/>
    <w:rsid w:val="00281ED9"/>
    <w:rsid w:val="00282F85"/>
    <w:rsid w:val="002832D1"/>
    <w:rsid w:val="002842E5"/>
    <w:rsid w:val="002845AC"/>
    <w:rsid w:val="00284CBE"/>
    <w:rsid w:val="002851FB"/>
    <w:rsid w:val="00285B5E"/>
    <w:rsid w:val="00286ED0"/>
    <w:rsid w:val="00287367"/>
    <w:rsid w:val="00287BB6"/>
    <w:rsid w:val="00287D91"/>
    <w:rsid w:val="00290372"/>
    <w:rsid w:val="002909E7"/>
    <w:rsid w:val="00291FFA"/>
    <w:rsid w:val="002935D2"/>
    <w:rsid w:val="002938B6"/>
    <w:rsid w:val="00293DB5"/>
    <w:rsid w:val="00293E4E"/>
    <w:rsid w:val="00294172"/>
    <w:rsid w:val="00294280"/>
    <w:rsid w:val="002944C0"/>
    <w:rsid w:val="00294809"/>
    <w:rsid w:val="002949B6"/>
    <w:rsid w:val="00294F41"/>
    <w:rsid w:val="00296B98"/>
    <w:rsid w:val="002976B7"/>
    <w:rsid w:val="002A1005"/>
    <w:rsid w:val="002A14EC"/>
    <w:rsid w:val="002A1932"/>
    <w:rsid w:val="002A2A86"/>
    <w:rsid w:val="002A3173"/>
    <w:rsid w:val="002A3247"/>
    <w:rsid w:val="002A3666"/>
    <w:rsid w:val="002A3814"/>
    <w:rsid w:val="002A4795"/>
    <w:rsid w:val="002A4804"/>
    <w:rsid w:val="002A58D1"/>
    <w:rsid w:val="002A5D1F"/>
    <w:rsid w:val="002A6287"/>
    <w:rsid w:val="002A6C78"/>
    <w:rsid w:val="002A6F73"/>
    <w:rsid w:val="002A787C"/>
    <w:rsid w:val="002A7F38"/>
    <w:rsid w:val="002B00C3"/>
    <w:rsid w:val="002B22A5"/>
    <w:rsid w:val="002B2BAE"/>
    <w:rsid w:val="002B3837"/>
    <w:rsid w:val="002B45A7"/>
    <w:rsid w:val="002B5864"/>
    <w:rsid w:val="002B5B87"/>
    <w:rsid w:val="002B6460"/>
    <w:rsid w:val="002B69F8"/>
    <w:rsid w:val="002B79C1"/>
    <w:rsid w:val="002B7FC9"/>
    <w:rsid w:val="002C0C34"/>
    <w:rsid w:val="002C10ED"/>
    <w:rsid w:val="002C1557"/>
    <w:rsid w:val="002C2827"/>
    <w:rsid w:val="002C2C9F"/>
    <w:rsid w:val="002C3151"/>
    <w:rsid w:val="002C32F7"/>
    <w:rsid w:val="002C3939"/>
    <w:rsid w:val="002C3BC6"/>
    <w:rsid w:val="002C44FE"/>
    <w:rsid w:val="002C4D83"/>
    <w:rsid w:val="002C50AA"/>
    <w:rsid w:val="002C50BA"/>
    <w:rsid w:val="002C61BE"/>
    <w:rsid w:val="002C62B3"/>
    <w:rsid w:val="002C65A6"/>
    <w:rsid w:val="002C75C4"/>
    <w:rsid w:val="002C79B5"/>
    <w:rsid w:val="002D01FB"/>
    <w:rsid w:val="002D04FF"/>
    <w:rsid w:val="002D1130"/>
    <w:rsid w:val="002D16AB"/>
    <w:rsid w:val="002D20B7"/>
    <w:rsid w:val="002D212E"/>
    <w:rsid w:val="002D2171"/>
    <w:rsid w:val="002D24BB"/>
    <w:rsid w:val="002D2961"/>
    <w:rsid w:val="002D2FA3"/>
    <w:rsid w:val="002D3069"/>
    <w:rsid w:val="002D33EC"/>
    <w:rsid w:val="002D35EE"/>
    <w:rsid w:val="002D3CCE"/>
    <w:rsid w:val="002D460E"/>
    <w:rsid w:val="002D479F"/>
    <w:rsid w:val="002D47B4"/>
    <w:rsid w:val="002D4BCC"/>
    <w:rsid w:val="002D5B75"/>
    <w:rsid w:val="002D6500"/>
    <w:rsid w:val="002D666C"/>
    <w:rsid w:val="002D6713"/>
    <w:rsid w:val="002D7D35"/>
    <w:rsid w:val="002D7F77"/>
    <w:rsid w:val="002E02E7"/>
    <w:rsid w:val="002E35C7"/>
    <w:rsid w:val="002E3818"/>
    <w:rsid w:val="002E392B"/>
    <w:rsid w:val="002E3A96"/>
    <w:rsid w:val="002E3C2A"/>
    <w:rsid w:val="002E3C7E"/>
    <w:rsid w:val="002E486D"/>
    <w:rsid w:val="002E49F1"/>
    <w:rsid w:val="002E56A8"/>
    <w:rsid w:val="002E5751"/>
    <w:rsid w:val="002E6D9B"/>
    <w:rsid w:val="002E726E"/>
    <w:rsid w:val="002E7F28"/>
    <w:rsid w:val="002F0D12"/>
    <w:rsid w:val="002F17F6"/>
    <w:rsid w:val="002F195A"/>
    <w:rsid w:val="002F23FD"/>
    <w:rsid w:val="002F24E6"/>
    <w:rsid w:val="002F27B9"/>
    <w:rsid w:val="002F2B82"/>
    <w:rsid w:val="002F306A"/>
    <w:rsid w:val="002F326D"/>
    <w:rsid w:val="002F3439"/>
    <w:rsid w:val="002F459C"/>
    <w:rsid w:val="002F48FA"/>
    <w:rsid w:val="002F4EFD"/>
    <w:rsid w:val="002F58D6"/>
    <w:rsid w:val="002F58FF"/>
    <w:rsid w:val="002F5A6F"/>
    <w:rsid w:val="002F5B38"/>
    <w:rsid w:val="002F5D94"/>
    <w:rsid w:val="002F5FB0"/>
    <w:rsid w:val="002F618D"/>
    <w:rsid w:val="002F654D"/>
    <w:rsid w:val="002F6F7D"/>
    <w:rsid w:val="002F6F93"/>
    <w:rsid w:val="002F71EC"/>
    <w:rsid w:val="002F7905"/>
    <w:rsid w:val="002F7E00"/>
    <w:rsid w:val="002F7E9A"/>
    <w:rsid w:val="003015EC"/>
    <w:rsid w:val="00302144"/>
    <w:rsid w:val="003033E4"/>
    <w:rsid w:val="00303451"/>
    <w:rsid w:val="003047B4"/>
    <w:rsid w:val="00304E43"/>
    <w:rsid w:val="00304ED2"/>
    <w:rsid w:val="0030547C"/>
    <w:rsid w:val="0030586E"/>
    <w:rsid w:val="00305BFF"/>
    <w:rsid w:val="00305D3B"/>
    <w:rsid w:val="003062B8"/>
    <w:rsid w:val="0030657D"/>
    <w:rsid w:val="00306E33"/>
    <w:rsid w:val="00307A8D"/>
    <w:rsid w:val="003100AF"/>
    <w:rsid w:val="00310897"/>
    <w:rsid w:val="00310FE3"/>
    <w:rsid w:val="003112BD"/>
    <w:rsid w:val="003115D3"/>
    <w:rsid w:val="00311786"/>
    <w:rsid w:val="00313951"/>
    <w:rsid w:val="00313FB9"/>
    <w:rsid w:val="0031463D"/>
    <w:rsid w:val="00314EFC"/>
    <w:rsid w:val="00314F79"/>
    <w:rsid w:val="00315B20"/>
    <w:rsid w:val="00315C48"/>
    <w:rsid w:val="003162B6"/>
    <w:rsid w:val="0031707B"/>
    <w:rsid w:val="003173E9"/>
    <w:rsid w:val="00317D0E"/>
    <w:rsid w:val="0032000E"/>
    <w:rsid w:val="003203D9"/>
    <w:rsid w:val="00320682"/>
    <w:rsid w:val="00321795"/>
    <w:rsid w:val="0032329B"/>
    <w:rsid w:val="00323D0A"/>
    <w:rsid w:val="0032463D"/>
    <w:rsid w:val="00324737"/>
    <w:rsid w:val="0032518A"/>
    <w:rsid w:val="003253FA"/>
    <w:rsid w:val="00325E94"/>
    <w:rsid w:val="0032605C"/>
    <w:rsid w:val="003268FE"/>
    <w:rsid w:val="00326EB8"/>
    <w:rsid w:val="003270AE"/>
    <w:rsid w:val="00327CC5"/>
    <w:rsid w:val="00327F53"/>
    <w:rsid w:val="00330708"/>
    <w:rsid w:val="0033092F"/>
    <w:rsid w:val="00330DD7"/>
    <w:rsid w:val="003311DB"/>
    <w:rsid w:val="003314BD"/>
    <w:rsid w:val="00332755"/>
    <w:rsid w:val="003329AF"/>
    <w:rsid w:val="00332A56"/>
    <w:rsid w:val="00332ED6"/>
    <w:rsid w:val="003332A9"/>
    <w:rsid w:val="003334C5"/>
    <w:rsid w:val="00334892"/>
    <w:rsid w:val="00334FBF"/>
    <w:rsid w:val="00335642"/>
    <w:rsid w:val="003358E7"/>
    <w:rsid w:val="0033593B"/>
    <w:rsid w:val="00336640"/>
    <w:rsid w:val="0033669B"/>
    <w:rsid w:val="00336A23"/>
    <w:rsid w:val="00336BA9"/>
    <w:rsid w:val="00336D2A"/>
    <w:rsid w:val="003372E3"/>
    <w:rsid w:val="00337895"/>
    <w:rsid w:val="00337CD3"/>
    <w:rsid w:val="00340602"/>
    <w:rsid w:val="00340DDA"/>
    <w:rsid w:val="00342FA0"/>
    <w:rsid w:val="00342FE7"/>
    <w:rsid w:val="00343392"/>
    <w:rsid w:val="003436BE"/>
    <w:rsid w:val="00343998"/>
    <w:rsid w:val="0034420F"/>
    <w:rsid w:val="0034429B"/>
    <w:rsid w:val="0034536D"/>
    <w:rsid w:val="00345CC1"/>
    <w:rsid w:val="003468BF"/>
    <w:rsid w:val="00346D83"/>
    <w:rsid w:val="0034702D"/>
    <w:rsid w:val="00347824"/>
    <w:rsid w:val="00350702"/>
    <w:rsid w:val="00350BEF"/>
    <w:rsid w:val="003513FA"/>
    <w:rsid w:val="00351624"/>
    <w:rsid w:val="00351C4C"/>
    <w:rsid w:val="003520A6"/>
    <w:rsid w:val="00352F7E"/>
    <w:rsid w:val="0035356D"/>
    <w:rsid w:val="00353AEE"/>
    <w:rsid w:val="00354B73"/>
    <w:rsid w:val="00354E95"/>
    <w:rsid w:val="0035512F"/>
    <w:rsid w:val="0035533B"/>
    <w:rsid w:val="003559CC"/>
    <w:rsid w:val="00355A17"/>
    <w:rsid w:val="003560A2"/>
    <w:rsid w:val="00356B25"/>
    <w:rsid w:val="00357CAB"/>
    <w:rsid w:val="0036053E"/>
    <w:rsid w:val="00360638"/>
    <w:rsid w:val="003617B3"/>
    <w:rsid w:val="0036195C"/>
    <w:rsid w:val="00361B96"/>
    <w:rsid w:val="0036332D"/>
    <w:rsid w:val="003633CF"/>
    <w:rsid w:val="00363B73"/>
    <w:rsid w:val="00364D6E"/>
    <w:rsid w:val="0036544E"/>
    <w:rsid w:val="00365B96"/>
    <w:rsid w:val="00366291"/>
    <w:rsid w:val="0036793A"/>
    <w:rsid w:val="00371A22"/>
    <w:rsid w:val="00371BC3"/>
    <w:rsid w:val="003721F9"/>
    <w:rsid w:val="00372723"/>
    <w:rsid w:val="00372E2D"/>
    <w:rsid w:val="00372EA8"/>
    <w:rsid w:val="003731F2"/>
    <w:rsid w:val="00373F06"/>
    <w:rsid w:val="00373F74"/>
    <w:rsid w:val="00373FBE"/>
    <w:rsid w:val="00374150"/>
    <w:rsid w:val="00374B34"/>
    <w:rsid w:val="003759EA"/>
    <w:rsid w:val="00376235"/>
    <w:rsid w:val="00376393"/>
    <w:rsid w:val="00376FC4"/>
    <w:rsid w:val="00377C38"/>
    <w:rsid w:val="00380607"/>
    <w:rsid w:val="003807A6"/>
    <w:rsid w:val="00380EF4"/>
    <w:rsid w:val="00381251"/>
    <w:rsid w:val="003813D5"/>
    <w:rsid w:val="00381935"/>
    <w:rsid w:val="00381971"/>
    <w:rsid w:val="00381D48"/>
    <w:rsid w:val="00381FFE"/>
    <w:rsid w:val="003825AD"/>
    <w:rsid w:val="00382873"/>
    <w:rsid w:val="00382CC3"/>
    <w:rsid w:val="003831EA"/>
    <w:rsid w:val="00383301"/>
    <w:rsid w:val="003843DF"/>
    <w:rsid w:val="003844DB"/>
    <w:rsid w:val="00384B58"/>
    <w:rsid w:val="00384C0F"/>
    <w:rsid w:val="00385C15"/>
    <w:rsid w:val="00385D91"/>
    <w:rsid w:val="0038604F"/>
    <w:rsid w:val="00387123"/>
    <w:rsid w:val="00387142"/>
    <w:rsid w:val="0038756C"/>
    <w:rsid w:val="003901C2"/>
    <w:rsid w:val="003905BD"/>
    <w:rsid w:val="003915CF"/>
    <w:rsid w:val="0039201B"/>
    <w:rsid w:val="0039289F"/>
    <w:rsid w:val="00393398"/>
    <w:rsid w:val="0039369C"/>
    <w:rsid w:val="00393A77"/>
    <w:rsid w:val="00393C82"/>
    <w:rsid w:val="00394D33"/>
    <w:rsid w:val="00395C2F"/>
    <w:rsid w:val="00396048"/>
    <w:rsid w:val="0039626D"/>
    <w:rsid w:val="003963B5"/>
    <w:rsid w:val="00397070"/>
    <w:rsid w:val="00397990"/>
    <w:rsid w:val="00397B1A"/>
    <w:rsid w:val="003A00A7"/>
    <w:rsid w:val="003A12D6"/>
    <w:rsid w:val="003A2DBB"/>
    <w:rsid w:val="003A365D"/>
    <w:rsid w:val="003A41BE"/>
    <w:rsid w:val="003A45E1"/>
    <w:rsid w:val="003A4A4A"/>
    <w:rsid w:val="003A4B58"/>
    <w:rsid w:val="003A4C22"/>
    <w:rsid w:val="003A56C1"/>
    <w:rsid w:val="003A6284"/>
    <w:rsid w:val="003A65EA"/>
    <w:rsid w:val="003A687D"/>
    <w:rsid w:val="003A698E"/>
    <w:rsid w:val="003A6CAD"/>
    <w:rsid w:val="003A6E3D"/>
    <w:rsid w:val="003A7541"/>
    <w:rsid w:val="003A7853"/>
    <w:rsid w:val="003B03F4"/>
    <w:rsid w:val="003B08E3"/>
    <w:rsid w:val="003B15E5"/>
    <w:rsid w:val="003B176D"/>
    <w:rsid w:val="003B1C4A"/>
    <w:rsid w:val="003B281E"/>
    <w:rsid w:val="003B54B0"/>
    <w:rsid w:val="003B59BC"/>
    <w:rsid w:val="003B5FF8"/>
    <w:rsid w:val="003B604A"/>
    <w:rsid w:val="003B68A4"/>
    <w:rsid w:val="003B6F82"/>
    <w:rsid w:val="003B70B8"/>
    <w:rsid w:val="003B79E9"/>
    <w:rsid w:val="003B7CF0"/>
    <w:rsid w:val="003C10EA"/>
    <w:rsid w:val="003C1172"/>
    <w:rsid w:val="003C16DA"/>
    <w:rsid w:val="003C1793"/>
    <w:rsid w:val="003C17FA"/>
    <w:rsid w:val="003C26D1"/>
    <w:rsid w:val="003C2DEF"/>
    <w:rsid w:val="003C30FA"/>
    <w:rsid w:val="003C359C"/>
    <w:rsid w:val="003C36AE"/>
    <w:rsid w:val="003C37F9"/>
    <w:rsid w:val="003C464A"/>
    <w:rsid w:val="003C51CA"/>
    <w:rsid w:val="003C6159"/>
    <w:rsid w:val="003C68B7"/>
    <w:rsid w:val="003D0022"/>
    <w:rsid w:val="003D05D5"/>
    <w:rsid w:val="003D0695"/>
    <w:rsid w:val="003D0D7B"/>
    <w:rsid w:val="003D11F0"/>
    <w:rsid w:val="003D145E"/>
    <w:rsid w:val="003D1495"/>
    <w:rsid w:val="003D25E5"/>
    <w:rsid w:val="003D2D48"/>
    <w:rsid w:val="003D364D"/>
    <w:rsid w:val="003D448C"/>
    <w:rsid w:val="003D4FF4"/>
    <w:rsid w:val="003D53FF"/>
    <w:rsid w:val="003D6195"/>
    <w:rsid w:val="003D6748"/>
    <w:rsid w:val="003D6C11"/>
    <w:rsid w:val="003D6CA3"/>
    <w:rsid w:val="003D72AE"/>
    <w:rsid w:val="003D7C07"/>
    <w:rsid w:val="003E06A4"/>
    <w:rsid w:val="003E0D66"/>
    <w:rsid w:val="003E0DD9"/>
    <w:rsid w:val="003E1AF0"/>
    <w:rsid w:val="003E2A89"/>
    <w:rsid w:val="003E3456"/>
    <w:rsid w:val="003E35EF"/>
    <w:rsid w:val="003E3F4F"/>
    <w:rsid w:val="003E494F"/>
    <w:rsid w:val="003E4BA9"/>
    <w:rsid w:val="003E4E58"/>
    <w:rsid w:val="003E5175"/>
    <w:rsid w:val="003E5EB9"/>
    <w:rsid w:val="003E6461"/>
    <w:rsid w:val="003E686D"/>
    <w:rsid w:val="003E6B80"/>
    <w:rsid w:val="003E725D"/>
    <w:rsid w:val="003F016C"/>
    <w:rsid w:val="003F07EA"/>
    <w:rsid w:val="003F0976"/>
    <w:rsid w:val="003F0A83"/>
    <w:rsid w:val="003F1DD9"/>
    <w:rsid w:val="003F2901"/>
    <w:rsid w:val="003F2E3B"/>
    <w:rsid w:val="003F3792"/>
    <w:rsid w:val="003F3813"/>
    <w:rsid w:val="003F3AB8"/>
    <w:rsid w:val="003F4422"/>
    <w:rsid w:val="003F4519"/>
    <w:rsid w:val="003F4596"/>
    <w:rsid w:val="003F57FC"/>
    <w:rsid w:val="003F6C57"/>
    <w:rsid w:val="003F763A"/>
    <w:rsid w:val="00401494"/>
    <w:rsid w:val="00402092"/>
    <w:rsid w:val="00402AD6"/>
    <w:rsid w:val="00402ED7"/>
    <w:rsid w:val="0040310A"/>
    <w:rsid w:val="00403ABA"/>
    <w:rsid w:val="0040445C"/>
    <w:rsid w:val="00404C5C"/>
    <w:rsid w:val="00404D88"/>
    <w:rsid w:val="00405782"/>
    <w:rsid w:val="00405965"/>
    <w:rsid w:val="00405FC2"/>
    <w:rsid w:val="00406259"/>
    <w:rsid w:val="004062A6"/>
    <w:rsid w:val="00406DEB"/>
    <w:rsid w:val="00406E6F"/>
    <w:rsid w:val="004072E0"/>
    <w:rsid w:val="0040757B"/>
    <w:rsid w:val="004075F1"/>
    <w:rsid w:val="00407B4F"/>
    <w:rsid w:val="00407C3C"/>
    <w:rsid w:val="00410318"/>
    <w:rsid w:val="00410A30"/>
    <w:rsid w:val="00410A80"/>
    <w:rsid w:val="00411041"/>
    <w:rsid w:val="0041176D"/>
    <w:rsid w:val="00412227"/>
    <w:rsid w:val="004126CD"/>
    <w:rsid w:val="00412B62"/>
    <w:rsid w:val="004132DD"/>
    <w:rsid w:val="00413619"/>
    <w:rsid w:val="004146BE"/>
    <w:rsid w:val="004147DA"/>
    <w:rsid w:val="00414BAE"/>
    <w:rsid w:val="00414F8E"/>
    <w:rsid w:val="00415C02"/>
    <w:rsid w:val="0041617A"/>
    <w:rsid w:val="00416D9E"/>
    <w:rsid w:val="00417234"/>
    <w:rsid w:val="00417B29"/>
    <w:rsid w:val="00417C5C"/>
    <w:rsid w:val="00417D36"/>
    <w:rsid w:val="0042033E"/>
    <w:rsid w:val="004203F7"/>
    <w:rsid w:val="004207AE"/>
    <w:rsid w:val="004208A8"/>
    <w:rsid w:val="0042102E"/>
    <w:rsid w:val="004213E8"/>
    <w:rsid w:val="004215B3"/>
    <w:rsid w:val="0042204F"/>
    <w:rsid w:val="00422782"/>
    <w:rsid w:val="004228CA"/>
    <w:rsid w:val="00423584"/>
    <w:rsid w:val="00424145"/>
    <w:rsid w:val="004241EE"/>
    <w:rsid w:val="00425244"/>
    <w:rsid w:val="004255ED"/>
    <w:rsid w:val="00425CAA"/>
    <w:rsid w:val="004268C7"/>
    <w:rsid w:val="00426D5F"/>
    <w:rsid w:val="00426DF0"/>
    <w:rsid w:val="004272F8"/>
    <w:rsid w:val="00427918"/>
    <w:rsid w:val="00427A40"/>
    <w:rsid w:val="00427A96"/>
    <w:rsid w:val="00427B3B"/>
    <w:rsid w:val="00430738"/>
    <w:rsid w:val="004315D4"/>
    <w:rsid w:val="00431F44"/>
    <w:rsid w:val="00432CBB"/>
    <w:rsid w:val="00432E1B"/>
    <w:rsid w:val="00433F9C"/>
    <w:rsid w:val="00433FEF"/>
    <w:rsid w:val="00434B05"/>
    <w:rsid w:val="00434EE9"/>
    <w:rsid w:val="00435062"/>
    <w:rsid w:val="0043565F"/>
    <w:rsid w:val="00435952"/>
    <w:rsid w:val="00435ACF"/>
    <w:rsid w:val="004363AD"/>
    <w:rsid w:val="00436AEE"/>
    <w:rsid w:val="004377B9"/>
    <w:rsid w:val="00437D8D"/>
    <w:rsid w:val="00440032"/>
    <w:rsid w:val="00440398"/>
    <w:rsid w:val="004407AA"/>
    <w:rsid w:val="004408F7"/>
    <w:rsid w:val="00440A80"/>
    <w:rsid w:val="00440C90"/>
    <w:rsid w:val="0044160F"/>
    <w:rsid w:val="004416D4"/>
    <w:rsid w:val="00442324"/>
    <w:rsid w:val="0044250A"/>
    <w:rsid w:val="0044251B"/>
    <w:rsid w:val="0044283F"/>
    <w:rsid w:val="0044295E"/>
    <w:rsid w:val="00442CBB"/>
    <w:rsid w:val="00443884"/>
    <w:rsid w:val="00443C9F"/>
    <w:rsid w:val="00443CFE"/>
    <w:rsid w:val="00443F64"/>
    <w:rsid w:val="00444FF4"/>
    <w:rsid w:val="00445D8E"/>
    <w:rsid w:val="00445F15"/>
    <w:rsid w:val="00446004"/>
    <w:rsid w:val="004460E5"/>
    <w:rsid w:val="00446E60"/>
    <w:rsid w:val="00447341"/>
    <w:rsid w:val="004473BD"/>
    <w:rsid w:val="00447CC9"/>
    <w:rsid w:val="00447D47"/>
    <w:rsid w:val="004513D0"/>
    <w:rsid w:val="004516EB"/>
    <w:rsid w:val="004534E7"/>
    <w:rsid w:val="00453C31"/>
    <w:rsid w:val="00455099"/>
    <w:rsid w:val="004556DF"/>
    <w:rsid w:val="004556EE"/>
    <w:rsid w:val="004559AB"/>
    <w:rsid w:val="00456097"/>
    <w:rsid w:val="00456C07"/>
    <w:rsid w:val="00457024"/>
    <w:rsid w:val="004602B5"/>
    <w:rsid w:val="00460372"/>
    <w:rsid w:val="00460A1A"/>
    <w:rsid w:val="00461D54"/>
    <w:rsid w:val="00462724"/>
    <w:rsid w:val="00462AB5"/>
    <w:rsid w:val="00462DD5"/>
    <w:rsid w:val="00463281"/>
    <w:rsid w:val="004633AB"/>
    <w:rsid w:val="0046350F"/>
    <w:rsid w:val="00464388"/>
    <w:rsid w:val="00464DBC"/>
    <w:rsid w:val="0046520D"/>
    <w:rsid w:val="00465555"/>
    <w:rsid w:val="00465DD3"/>
    <w:rsid w:val="00466355"/>
    <w:rsid w:val="00467158"/>
    <w:rsid w:val="00467CAE"/>
    <w:rsid w:val="0047043B"/>
    <w:rsid w:val="0047062A"/>
    <w:rsid w:val="004706A6"/>
    <w:rsid w:val="0047073B"/>
    <w:rsid w:val="00470893"/>
    <w:rsid w:val="00470F64"/>
    <w:rsid w:val="0047160E"/>
    <w:rsid w:val="00471B06"/>
    <w:rsid w:val="004727ED"/>
    <w:rsid w:val="00472A5C"/>
    <w:rsid w:val="004730E6"/>
    <w:rsid w:val="0047369C"/>
    <w:rsid w:val="004739A7"/>
    <w:rsid w:val="0047475C"/>
    <w:rsid w:val="00474B9A"/>
    <w:rsid w:val="00476006"/>
    <w:rsid w:val="00476077"/>
    <w:rsid w:val="00476A8B"/>
    <w:rsid w:val="00476CE0"/>
    <w:rsid w:val="004770A2"/>
    <w:rsid w:val="00477181"/>
    <w:rsid w:val="0047720C"/>
    <w:rsid w:val="0048108E"/>
    <w:rsid w:val="004811DB"/>
    <w:rsid w:val="00482573"/>
    <w:rsid w:val="00482AEC"/>
    <w:rsid w:val="00483212"/>
    <w:rsid w:val="004844CA"/>
    <w:rsid w:val="004848D5"/>
    <w:rsid w:val="004848D9"/>
    <w:rsid w:val="00485131"/>
    <w:rsid w:val="00486861"/>
    <w:rsid w:val="00486DD7"/>
    <w:rsid w:val="0048759E"/>
    <w:rsid w:val="0048762C"/>
    <w:rsid w:val="004878FD"/>
    <w:rsid w:val="0049017A"/>
    <w:rsid w:val="00490827"/>
    <w:rsid w:val="00490832"/>
    <w:rsid w:val="00490B5C"/>
    <w:rsid w:val="00490E93"/>
    <w:rsid w:val="00491057"/>
    <w:rsid w:val="004915ED"/>
    <w:rsid w:val="004916FA"/>
    <w:rsid w:val="00491ADD"/>
    <w:rsid w:val="00491C9C"/>
    <w:rsid w:val="00492537"/>
    <w:rsid w:val="00492A8E"/>
    <w:rsid w:val="00492F63"/>
    <w:rsid w:val="0049352F"/>
    <w:rsid w:val="00493DD5"/>
    <w:rsid w:val="0049442B"/>
    <w:rsid w:val="0049465A"/>
    <w:rsid w:val="004952D6"/>
    <w:rsid w:val="00495305"/>
    <w:rsid w:val="00495BE1"/>
    <w:rsid w:val="00496D03"/>
    <w:rsid w:val="004A010B"/>
    <w:rsid w:val="004A2B5D"/>
    <w:rsid w:val="004A32BE"/>
    <w:rsid w:val="004A3BEF"/>
    <w:rsid w:val="004A4650"/>
    <w:rsid w:val="004A46D8"/>
    <w:rsid w:val="004A4710"/>
    <w:rsid w:val="004A48B3"/>
    <w:rsid w:val="004A4B39"/>
    <w:rsid w:val="004A4F35"/>
    <w:rsid w:val="004A516A"/>
    <w:rsid w:val="004A5E50"/>
    <w:rsid w:val="004A5FFF"/>
    <w:rsid w:val="004A660B"/>
    <w:rsid w:val="004A689F"/>
    <w:rsid w:val="004A6A33"/>
    <w:rsid w:val="004A6B1F"/>
    <w:rsid w:val="004A7426"/>
    <w:rsid w:val="004A779A"/>
    <w:rsid w:val="004B0684"/>
    <w:rsid w:val="004B1359"/>
    <w:rsid w:val="004B16F9"/>
    <w:rsid w:val="004B26B1"/>
    <w:rsid w:val="004B3314"/>
    <w:rsid w:val="004B35F8"/>
    <w:rsid w:val="004B3854"/>
    <w:rsid w:val="004B4002"/>
    <w:rsid w:val="004B43F9"/>
    <w:rsid w:val="004B4E2E"/>
    <w:rsid w:val="004B612C"/>
    <w:rsid w:val="004B61BE"/>
    <w:rsid w:val="004B63EB"/>
    <w:rsid w:val="004B6AD5"/>
    <w:rsid w:val="004B6E02"/>
    <w:rsid w:val="004C029C"/>
    <w:rsid w:val="004C1461"/>
    <w:rsid w:val="004C1C75"/>
    <w:rsid w:val="004C1CA4"/>
    <w:rsid w:val="004C4574"/>
    <w:rsid w:val="004C459B"/>
    <w:rsid w:val="004C45FD"/>
    <w:rsid w:val="004C4967"/>
    <w:rsid w:val="004C4CCA"/>
    <w:rsid w:val="004C4D05"/>
    <w:rsid w:val="004C4D87"/>
    <w:rsid w:val="004C4E03"/>
    <w:rsid w:val="004C5307"/>
    <w:rsid w:val="004C5C8D"/>
    <w:rsid w:val="004C5CAD"/>
    <w:rsid w:val="004C6395"/>
    <w:rsid w:val="004C6424"/>
    <w:rsid w:val="004C6554"/>
    <w:rsid w:val="004C6665"/>
    <w:rsid w:val="004C6864"/>
    <w:rsid w:val="004C6BDD"/>
    <w:rsid w:val="004C71BD"/>
    <w:rsid w:val="004C744B"/>
    <w:rsid w:val="004C78EF"/>
    <w:rsid w:val="004D0DB5"/>
    <w:rsid w:val="004D2815"/>
    <w:rsid w:val="004D289B"/>
    <w:rsid w:val="004D2E52"/>
    <w:rsid w:val="004D373B"/>
    <w:rsid w:val="004D4047"/>
    <w:rsid w:val="004D54A0"/>
    <w:rsid w:val="004D6C95"/>
    <w:rsid w:val="004D6DAD"/>
    <w:rsid w:val="004D7625"/>
    <w:rsid w:val="004D76F3"/>
    <w:rsid w:val="004D7B51"/>
    <w:rsid w:val="004E0429"/>
    <w:rsid w:val="004E05B4"/>
    <w:rsid w:val="004E06C7"/>
    <w:rsid w:val="004E1D6C"/>
    <w:rsid w:val="004E20BF"/>
    <w:rsid w:val="004E213A"/>
    <w:rsid w:val="004E2171"/>
    <w:rsid w:val="004E2513"/>
    <w:rsid w:val="004E2603"/>
    <w:rsid w:val="004E2927"/>
    <w:rsid w:val="004E2AE5"/>
    <w:rsid w:val="004E34A4"/>
    <w:rsid w:val="004E4132"/>
    <w:rsid w:val="004E4541"/>
    <w:rsid w:val="004E4CB4"/>
    <w:rsid w:val="004E507E"/>
    <w:rsid w:val="004E50B2"/>
    <w:rsid w:val="004E527A"/>
    <w:rsid w:val="004E52B0"/>
    <w:rsid w:val="004E5FB2"/>
    <w:rsid w:val="004E6719"/>
    <w:rsid w:val="004E6D24"/>
    <w:rsid w:val="004E6F81"/>
    <w:rsid w:val="004E744F"/>
    <w:rsid w:val="004F00D0"/>
    <w:rsid w:val="004F08BE"/>
    <w:rsid w:val="004F0B49"/>
    <w:rsid w:val="004F0BFB"/>
    <w:rsid w:val="004F1E29"/>
    <w:rsid w:val="004F2293"/>
    <w:rsid w:val="004F299E"/>
    <w:rsid w:val="004F2B43"/>
    <w:rsid w:val="004F3530"/>
    <w:rsid w:val="004F39A7"/>
    <w:rsid w:val="004F3B01"/>
    <w:rsid w:val="004F3C72"/>
    <w:rsid w:val="004F3CCF"/>
    <w:rsid w:val="004F424C"/>
    <w:rsid w:val="004F4376"/>
    <w:rsid w:val="004F4A1B"/>
    <w:rsid w:val="004F4C8C"/>
    <w:rsid w:val="004F65EC"/>
    <w:rsid w:val="004F672D"/>
    <w:rsid w:val="004F6780"/>
    <w:rsid w:val="004F67A3"/>
    <w:rsid w:val="004F7138"/>
    <w:rsid w:val="004F7545"/>
    <w:rsid w:val="0050041E"/>
    <w:rsid w:val="005005A9"/>
    <w:rsid w:val="00500A48"/>
    <w:rsid w:val="0050112E"/>
    <w:rsid w:val="005016CF"/>
    <w:rsid w:val="005018A9"/>
    <w:rsid w:val="00502265"/>
    <w:rsid w:val="00502319"/>
    <w:rsid w:val="00502FBC"/>
    <w:rsid w:val="00503094"/>
    <w:rsid w:val="005032B9"/>
    <w:rsid w:val="005032F9"/>
    <w:rsid w:val="00503C2E"/>
    <w:rsid w:val="00503DCE"/>
    <w:rsid w:val="0050440F"/>
    <w:rsid w:val="005046E2"/>
    <w:rsid w:val="0050533C"/>
    <w:rsid w:val="00505AB9"/>
    <w:rsid w:val="00505DAA"/>
    <w:rsid w:val="005076C7"/>
    <w:rsid w:val="00507AF2"/>
    <w:rsid w:val="00507D8C"/>
    <w:rsid w:val="005100A1"/>
    <w:rsid w:val="005109E3"/>
    <w:rsid w:val="00511173"/>
    <w:rsid w:val="005113BF"/>
    <w:rsid w:val="00511F7D"/>
    <w:rsid w:val="00512617"/>
    <w:rsid w:val="005126B5"/>
    <w:rsid w:val="00512799"/>
    <w:rsid w:val="005132E1"/>
    <w:rsid w:val="00513E22"/>
    <w:rsid w:val="00514211"/>
    <w:rsid w:val="005148FE"/>
    <w:rsid w:val="00514C2C"/>
    <w:rsid w:val="00515FD1"/>
    <w:rsid w:val="005174E6"/>
    <w:rsid w:val="005175C4"/>
    <w:rsid w:val="00520EA1"/>
    <w:rsid w:val="00521284"/>
    <w:rsid w:val="005212D9"/>
    <w:rsid w:val="00522AEE"/>
    <w:rsid w:val="00522C84"/>
    <w:rsid w:val="005244A6"/>
    <w:rsid w:val="005252F2"/>
    <w:rsid w:val="00525F75"/>
    <w:rsid w:val="0052678A"/>
    <w:rsid w:val="005272D7"/>
    <w:rsid w:val="005303C5"/>
    <w:rsid w:val="005310C8"/>
    <w:rsid w:val="00531130"/>
    <w:rsid w:val="005315A2"/>
    <w:rsid w:val="0053207A"/>
    <w:rsid w:val="005327F2"/>
    <w:rsid w:val="00532BCB"/>
    <w:rsid w:val="00532C1C"/>
    <w:rsid w:val="00533850"/>
    <w:rsid w:val="005340D4"/>
    <w:rsid w:val="00534159"/>
    <w:rsid w:val="00534C9B"/>
    <w:rsid w:val="00534DC5"/>
    <w:rsid w:val="00534F5E"/>
    <w:rsid w:val="005358C9"/>
    <w:rsid w:val="005359B4"/>
    <w:rsid w:val="00535A32"/>
    <w:rsid w:val="00536515"/>
    <w:rsid w:val="00536A80"/>
    <w:rsid w:val="00537856"/>
    <w:rsid w:val="00537DFE"/>
    <w:rsid w:val="00537ECB"/>
    <w:rsid w:val="00541E9D"/>
    <w:rsid w:val="0054212C"/>
    <w:rsid w:val="00542DE6"/>
    <w:rsid w:val="00543620"/>
    <w:rsid w:val="00543692"/>
    <w:rsid w:val="00544076"/>
    <w:rsid w:val="00544351"/>
    <w:rsid w:val="0054460E"/>
    <w:rsid w:val="005451F7"/>
    <w:rsid w:val="0054584E"/>
    <w:rsid w:val="00545B76"/>
    <w:rsid w:val="00545BD4"/>
    <w:rsid w:val="00545F52"/>
    <w:rsid w:val="005461DC"/>
    <w:rsid w:val="00546573"/>
    <w:rsid w:val="00546B19"/>
    <w:rsid w:val="005475E9"/>
    <w:rsid w:val="0054797C"/>
    <w:rsid w:val="00550517"/>
    <w:rsid w:val="005508CA"/>
    <w:rsid w:val="00550EBD"/>
    <w:rsid w:val="00550F6D"/>
    <w:rsid w:val="005518E6"/>
    <w:rsid w:val="00552441"/>
    <w:rsid w:val="00552A91"/>
    <w:rsid w:val="00554175"/>
    <w:rsid w:val="00554ED5"/>
    <w:rsid w:val="00554FB7"/>
    <w:rsid w:val="00555CFB"/>
    <w:rsid w:val="0055635D"/>
    <w:rsid w:val="00556474"/>
    <w:rsid w:val="00556646"/>
    <w:rsid w:val="00556B0B"/>
    <w:rsid w:val="00556EC3"/>
    <w:rsid w:val="00557221"/>
    <w:rsid w:val="00557C39"/>
    <w:rsid w:val="00557EA2"/>
    <w:rsid w:val="005606FE"/>
    <w:rsid w:val="00560992"/>
    <w:rsid w:val="00561985"/>
    <w:rsid w:val="00561989"/>
    <w:rsid w:val="00562B17"/>
    <w:rsid w:val="00562E9B"/>
    <w:rsid w:val="005630B9"/>
    <w:rsid w:val="005634F9"/>
    <w:rsid w:val="00563AB9"/>
    <w:rsid w:val="0056447E"/>
    <w:rsid w:val="00564985"/>
    <w:rsid w:val="00564D74"/>
    <w:rsid w:val="00564DA5"/>
    <w:rsid w:val="005658DB"/>
    <w:rsid w:val="00565AD1"/>
    <w:rsid w:val="0056643D"/>
    <w:rsid w:val="00566A5E"/>
    <w:rsid w:val="00566E9F"/>
    <w:rsid w:val="00567C05"/>
    <w:rsid w:val="00567C21"/>
    <w:rsid w:val="00567C4D"/>
    <w:rsid w:val="00570200"/>
    <w:rsid w:val="005708C3"/>
    <w:rsid w:val="005709C6"/>
    <w:rsid w:val="005724B1"/>
    <w:rsid w:val="005730DD"/>
    <w:rsid w:val="00573202"/>
    <w:rsid w:val="00574093"/>
    <w:rsid w:val="00574302"/>
    <w:rsid w:val="00574EE0"/>
    <w:rsid w:val="00575192"/>
    <w:rsid w:val="0057554A"/>
    <w:rsid w:val="005756A4"/>
    <w:rsid w:val="00575F11"/>
    <w:rsid w:val="00576893"/>
    <w:rsid w:val="00576D94"/>
    <w:rsid w:val="005770D6"/>
    <w:rsid w:val="005801A4"/>
    <w:rsid w:val="00580557"/>
    <w:rsid w:val="00580966"/>
    <w:rsid w:val="00580B59"/>
    <w:rsid w:val="00583004"/>
    <w:rsid w:val="005841C7"/>
    <w:rsid w:val="00584C57"/>
    <w:rsid w:val="005862A6"/>
    <w:rsid w:val="005867EB"/>
    <w:rsid w:val="00586CF5"/>
    <w:rsid w:val="00591603"/>
    <w:rsid w:val="00591CAF"/>
    <w:rsid w:val="00591F89"/>
    <w:rsid w:val="00591FF6"/>
    <w:rsid w:val="005922E8"/>
    <w:rsid w:val="0059238E"/>
    <w:rsid w:val="00592AD7"/>
    <w:rsid w:val="00593233"/>
    <w:rsid w:val="005939B0"/>
    <w:rsid w:val="00593CFF"/>
    <w:rsid w:val="00594464"/>
    <w:rsid w:val="00594C4F"/>
    <w:rsid w:val="00594E2B"/>
    <w:rsid w:val="005952DB"/>
    <w:rsid w:val="00595391"/>
    <w:rsid w:val="005955CD"/>
    <w:rsid w:val="00595629"/>
    <w:rsid w:val="0059566B"/>
    <w:rsid w:val="005959DF"/>
    <w:rsid w:val="00595CEE"/>
    <w:rsid w:val="00595D05"/>
    <w:rsid w:val="00595DCB"/>
    <w:rsid w:val="00595FDC"/>
    <w:rsid w:val="00597B7C"/>
    <w:rsid w:val="00597D2A"/>
    <w:rsid w:val="005A04AF"/>
    <w:rsid w:val="005A1814"/>
    <w:rsid w:val="005A22E0"/>
    <w:rsid w:val="005A23B1"/>
    <w:rsid w:val="005A2722"/>
    <w:rsid w:val="005A2BFC"/>
    <w:rsid w:val="005A2C61"/>
    <w:rsid w:val="005A3322"/>
    <w:rsid w:val="005A374F"/>
    <w:rsid w:val="005A3AC9"/>
    <w:rsid w:val="005A403D"/>
    <w:rsid w:val="005A4443"/>
    <w:rsid w:val="005A4638"/>
    <w:rsid w:val="005A4B00"/>
    <w:rsid w:val="005A590B"/>
    <w:rsid w:val="005A61E7"/>
    <w:rsid w:val="005A6740"/>
    <w:rsid w:val="005A6A2F"/>
    <w:rsid w:val="005A6DEA"/>
    <w:rsid w:val="005A6F88"/>
    <w:rsid w:val="005A70E0"/>
    <w:rsid w:val="005A7141"/>
    <w:rsid w:val="005B0168"/>
    <w:rsid w:val="005B0200"/>
    <w:rsid w:val="005B04B2"/>
    <w:rsid w:val="005B056E"/>
    <w:rsid w:val="005B0E53"/>
    <w:rsid w:val="005B0F18"/>
    <w:rsid w:val="005B25D7"/>
    <w:rsid w:val="005B2A8D"/>
    <w:rsid w:val="005B375E"/>
    <w:rsid w:val="005B3CCD"/>
    <w:rsid w:val="005B46FC"/>
    <w:rsid w:val="005B4D3E"/>
    <w:rsid w:val="005B5FC0"/>
    <w:rsid w:val="005B6060"/>
    <w:rsid w:val="005B752F"/>
    <w:rsid w:val="005C01C2"/>
    <w:rsid w:val="005C06E2"/>
    <w:rsid w:val="005C1223"/>
    <w:rsid w:val="005C13F6"/>
    <w:rsid w:val="005C1674"/>
    <w:rsid w:val="005C21D5"/>
    <w:rsid w:val="005C2A22"/>
    <w:rsid w:val="005C2A23"/>
    <w:rsid w:val="005C3913"/>
    <w:rsid w:val="005C3D82"/>
    <w:rsid w:val="005C45A3"/>
    <w:rsid w:val="005C4A21"/>
    <w:rsid w:val="005C52B9"/>
    <w:rsid w:val="005C5ACF"/>
    <w:rsid w:val="005C624E"/>
    <w:rsid w:val="005C6378"/>
    <w:rsid w:val="005C685D"/>
    <w:rsid w:val="005C68BC"/>
    <w:rsid w:val="005C6A9D"/>
    <w:rsid w:val="005C6B06"/>
    <w:rsid w:val="005C6FF8"/>
    <w:rsid w:val="005D0095"/>
    <w:rsid w:val="005D0C9A"/>
    <w:rsid w:val="005D26E5"/>
    <w:rsid w:val="005D2ED5"/>
    <w:rsid w:val="005D3166"/>
    <w:rsid w:val="005D3847"/>
    <w:rsid w:val="005D4394"/>
    <w:rsid w:val="005D4B44"/>
    <w:rsid w:val="005D4E78"/>
    <w:rsid w:val="005D5823"/>
    <w:rsid w:val="005D5B2E"/>
    <w:rsid w:val="005D5D3B"/>
    <w:rsid w:val="005D5D62"/>
    <w:rsid w:val="005E0A72"/>
    <w:rsid w:val="005E12B9"/>
    <w:rsid w:val="005E1311"/>
    <w:rsid w:val="005E1C73"/>
    <w:rsid w:val="005E20B1"/>
    <w:rsid w:val="005E2FAD"/>
    <w:rsid w:val="005E3067"/>
    <w:rsid w:val="005E30FB"/>
    <w:rsid w:val="005E32E1"/>
    <w:rsid w:val="005E344E"/>
    <w:rsid w:val="005E3660"/>
    <w:rsid w:val="005E3E03"/>
    <w:rsid w:val="005E3E90"/>
    <w:rsid w:val="005E3F07"/>
    <w:rsid w:val="005E41E0"/>
    <w:rsid w:val="005E4421"/>
    <w:rsid w:val="005E4E90"/>
    <w:rsid w:val="005E5CCD"/>
    <w:rsid w:val="005E5DB9"/>
    <w:rsid w:val="005E5F5C"/>
    <w:rsid w:val="005E774C"/>
    <w:rsid w:val="005E7DEB"/>
    <w:rsid w:val="005E7F08"/>
    <w:rsid w:val="005F056E"/>
    <w:rsid w:val="005F17B5"/>
    <w:rsid w:val="005F1A91"/>
    <w:rsid w:val="005F1E99"/>
    <w:rsid w:val="005F1F82"/>
    <w:rsid w:val="005F3086"/>
    <w:rsid w:val="005F3655"/>
    <w:rsid w:val="005F3A0A"/>
    <w:rsid w:val="005F3EDB"/>
    <w:rsid w:val="005F3EEE"/>
    <w:rsid w:val="005F4003"/>
    <w:rsid w:val="005F41D0"/>
    <w:rsid w:val="005F5488"/>
    <w:rsid w:val="005F54DE"/>
    <w:rsid w:val="005F57CA"/>
    <w:rsid w:val="005F57FF"/>
    <w:rsid w:val="005F5B41"/>
    <w:rsid w:val="005F69AA"/>
    <w:rsid w:val="005F6D9F"/>
    <w:rsid w:val="005F75EF"/>
    <w:rsid w:val="0060034B"/>
    <w:rsid w:val="006005CF"/>
    <w:rsid w:val="00600692"/>
    <w:rsid w:val="00600B43"/>
    <w:rsid w:val="00601EB7"/>
    <w:rsid w:val="006021AB"/>
    <w:rsid w:val="00603150"/>
    <w:rsid w:val="00603A2B"/>
    <w:rsid w:val="00603DAE"/>
    <w:rsid w:val="006043C1"/>
    <w:rsid w:val="006054B7"/>
    <w:rsid w:val="00605616"/>
    <w:rsid w:val="00605711"/>
    <w:rsid w:val="00605878"/>
    <w:rsid w:val="00606130"/>
    <w:rsid w:val="00606AEE"/>
    <w:rsid w:val="00606B41"/>
    <w:rsid w:val="00607204"/>
    <w:rsid w:val="006079E4"/>
    <w:rsid w:val="00607F39"/>
    <w:rsid w:val="006103D8"/>
    <w:rsid w:val="00611066"/>
    <w:rsid w:val="0061181A"/>
    <w:rsid w:val="00612E48"/>
    <w:rsid w:val="006134FC"/>
    <w:rsid w:val="0061396A"/>
    <w:rsid w:val="00613E37"/>
    <w:rsid w:val="006142B6"/>
    <w:rsid w:val="006149A7"/>
    <w:rsid w:val="00614D69"/>
    <w:rsid w:val="0061524E"/>
    <w:rsid w:val="006179A9"/>
    <w:rsid w:val="0062103F"/>
    <w:rsid w:val="00622807"/>
    <w:rsid w:val="00622CAA"/>
    <w:rsid w:val="00623DE0"/>
    <w:rsid w:val="00624CD7"/>
    <w:rsid w:val="00625317"/>
    <w:rsid w:val="006253A6"/>
    <w:rsid w:val="00627014"/>
    <w:rsid w:val="006275F7"/>
    <w:rsid w:val="00627838"/>
    <w:rsid w:val="00627934"/>
    <w:rsid w:val="006279EA"/>
    <w:rsid w:val="00627A13"/>
    <w:rsid w:val="00627F93"/>
    <w:rsid w:val="00630163"/>
    <w:rsid w:val="0063086F"/>
    <w:rsid w:val="00630CBC"/>
    <w:rsid w:val="00630D99"/>
    <w:rsid w:val="00630E39"/>
    <w:rsid w:val="00631E07"/>
    <w:rsid w:val="006323E0"/>
    <w:rsid w:val="00633047"/>
    <w:rsid w:val="006330F5"/>
    <w:rsid w:val="00633DCE"/>
    <w:rsid w:val="0063418B"/>
    <w:rsid w:val="00634A18"/>
    <w:rsid w:val="00635565"/>
    <w:rsid w:val="00635B0E"/>
    <w:rsid w:val="00636169"/>
    <w:rsid w:val="006372FE"/>
    <w:rsid w:val="00637DEA"/>
    <w:rsid w:val="006409FA"/>
    <w:rsid w:val="00640C60"/>
    <w:rsid w:val="00640CB7"/>
    <w:rsid w:val="00640F9D"/>
    <w:rsid w:val="00641BD2"/>
    <w:rsid w:val="006422B0"/>
    <w:rsid w:val="00642371"/>
    <w:rsid w:val="006423CD"/>
    <w:rsid w:val="0064287A"/>
    <w:rsid w:val="00643FA1"/>
    <w:rsid w:val="0064468A"/>
    <w:rsid w:val="0064489E"/>
    <w:rsid w:val="00645379"/>
    <w:rsid w:val="006466C0"/>
    <w:rsid w:val="006512DC"/>
    <w:rsid w:val="0065135E"/>
    <w:rsid w:val="00651626"/>
    <w:rsid w:val="00652073"/>
    <w:rsid w:val="006522C7"/>
    <w:rsid w:val="0065325C"/>
    <w:rsid w:val="006532AB"/>
    <w:rsid w:val="006534AC"/>
    <w:rsid w:val="00653D81"/>
    <w:rsid w:val="00653F63"/>
    <w:rsid w:val="0065424F"/>
    <w:rsid w:val="00654594"/>
    <w:rsid w:val="0065465E"/>
    <w:rsid w:val="00655914"/>
    <w:rsid w:val="006559EC"/>
    <w:rsid w:val="00655AA1"/>
    <w:rsid w:val="00655CBE"/>
    <w:rsid w:val="00655E77"/>
    <w:rsid w:val="00656CC6"/>
    <w:rsid w:val="0065705B"/>
    <w:rsid w:val="0065714D"/>
    <w:rsid w:val="00657E2F"/>
    <w:rsid w:val="00657F1D"/>
    <w:rsid w:val="006600F5"/>
    <w:rsid w:val="006601B6"/>
    <w:rsid w:val="00660386"/>
    <w:rsid w:val="0066062A"/>
    <w:rsid w:val="00660999"/>
    <w:rsid w:val="00660FEB"/>
    <w:rsid w:val="00661466"/>
    <w:rsid w:val="00661DA0"/>
    <w:rsid w:val="006620CE"/>
    <w:rsid w:val="0066332F"/>
    <w:rsid w:val="00663466"/>
    <w:rsid w:val="00664791"/>
    <w:rsid w:val="00664A0A"/>
    <w:rsid w:val="00664E32"/>
    <w:rsid w:val="00665E0C"/>
    <w:rsid w:val="006667FC"/>
    <w:rsid w:val="00666C70"/>
    <w:rsid w:val="00667A4D"/>
    <w:rsid w:val="00671714"/>
    <w:rsid w:val="00671F27"/>
    <w:rsid w:val="006722A8"/>
    <w:rsid w:val="006724D8"/>
    <w:rsid w:val="0067268E"/>
    <w:rsid w:val="00672F7A"/>
    <w:rsid w:val="00673080"/>
    <w:rsid w:val="00673B51"/>
    <w:rsid w:val="006743A6"/>
    <w:rsid w:val="00674D68"/>
    <w:rsid w:val="00675100"/>
    <w:rsid w:val="00675103"/>
    <w:rsid w:val="006754C7"/>
    <w:rsid w:val="00675612"/>
    <w:rsid w:val="006756AB"/>
    <w:rsid w:val="006757EF"/>
    <w:rsid w:val="0067583D"/>
    <w:rsid w:val="00675E4B"/>
    <w:rsid w:val="006761CB"/>
    <w:rsid w:val="00676A3F"/>
    <w:rsid w:val="00676E46"/>
    <w:rsid w:val="0067763D"/>
    <w:rsid w:val="00677698"/>
    <w:rsid w:val="00677978"/>
    <w:rsid w:val="00677B0D"/>
    <w:rsid w:val="006801DB"/>
    <w:rsid w:val="00680EB6"/>
    <w:rsid w:val="00681538"/>
    <w:rsid w:val="006819ED"/>
    <w:rsid w:val="00681EDA"/>
    <w:rsid w:val="006824C6"/>
    <w:rsid w:val="0068296B"/>
    <w:rsid w:val="00682A09"/>
    <w:rsid w:val="00683564"/>
    <w:rsid w:val="00683658"/>
    <w:rsid w:val="00683AAF"/>
    <w:rsid w:val="00683AD8"/>
    <w:rsid w:val="00684457"/>
    <w:rsid w:val="0068465C"/>
    <w:rsid w:val="00684840"/>
    <w:rsid w:val="006848B1"/>
    <w:rsid w:val="00684943"/>
    <w:rsid w:val="006856DC"/>
    <w:rsid w:val="00685724"/>
    <w:rsid w:val="006860C7"/>
    <w:rsid w:val="00686378"/>
    <w:rsid w:val="0068671A"/>
    <w:rsid w:val="006868D8"/>
    <w:rsid w:val="00686FE8"/>
    <w:rsid w:val="00687682"/>
    <w:rsid w:val="006900D8"/>
    <w:rsid w:val="0069073A"/>
    <w:rsid w:val="00691969"/>
    <w:rsid w:val="00692447"/>
    <w:rsid w:val="006934FB"/>
    <w:rsid w:val="006937E3"/>
    <w:rsid w:val="00693FC6"/>
    <w:rsid w:val="00694025"/>
    <w:rsid w:val="006944A8"/>
    <w:rsid w:val="00695C97"/>
    <w:rsid w:val="006965FA"/>
    <w:rsid w:val="006973D7"/>
    <w:rsid w:val="00697871"/>
    <w:rsid w:val="00697983"/>
    <w:rsid w:val="00697A41"/>
    <w:rsid w:val="006A0076"/>
    <w:rsid w:val="006A0850"/>
    <w:rsid w:val="006A11D5"/>
    <w:rsid w:val="006A1FD2"/>
    <w:rsid w:val="006A3472"/>
    <w:rsid w:val="006A34D9"/>
    <w:rsid w:val="006A57C2"/>
    <w:rsid w:val="006A5E9B"/>
    <w:rsid w:val="006A684F"/>
    <w:rsid w:val="006A68E7"/>
    <w:rsid w:val="006A6A48"/>
    <w:rsid w:val="006A6D70"/>
    <w:rsid w:val="006A74D2"/>
    <w:rsid w:val="006A7C02"/>
    <w:rsid w:val="006A7D1F"/>
    <w:rsid w:val="006B01BC"/>
    <w:rsid w:val="006B0B87"/>
    <w:rsid w:val="006B0FE5"/>
    <w:rsid w:val="006B119D"/>
    <w:rsid w:val="006B17E7"/>
    <w:rsid w:val="006B211D"/>
    <w:rsid w:val="006B28F4"/>
    <w:rsid w:val="006B317D"/>
    <w:rsid w:val="006B4307"/>
    <w:rsid w:val="006B541C"/>
    <w:rsid w:val="006B58AB"/>
    <w:rsid w:val="006B5F94"/>
    <w:rsid w:val="006B64B7"/>
    <w:rsid w:val="006B67CD"/>
    <w:rsid w:val="006B6958"/>
    <w:rsid w:val="006B71AA"/>
    <w:rsid w:val="006B73DB"/>
    <w:rsid w:val="006B797F"/>
    <w:rsid w:val="006C0251"/>
    <w:rsid w:val="006C02C2"/>
    <w:rsid w:val="006C1163"/>
    <w:rsid w:val="006C1E73"/>
    <w:rsid w:val="006C1F22"/>
    <w:rsid w:val="006C1FDF"/>
    <w:rsid w:val="006C30CF"/>
    <w:rsid w:val="006C373A"/>
    <w:rsid w:val="006C3865"/>
    <w:rsid w:val="006C3DDD"/>
    <w:rsid w:val="006C41AF"/>
    <w:rsid w:val="006C4262"/>
    <w:rsid w:val="006C4E16"/>
    <w:rsid w:val="006C4EFE"/>
    <w:rsid w:val="006C4F43"/>
    <w:rsid w:val="006C56B3"/>
    <w:rsid w:val="006C616B"/>
    <w:rsid w:val="006C6493"/>
    <w:rsid w:val="006C6618"/>
    <w:rsid w:val="006C679E"/>
    <w:rsid w:val="006C6822"/>
    <w:rsid w:val="006C7010"/>
    <w:rsid w:val="006C75E1"/>
    <w:rsid w:val="006C79C0"/>
    <w:rsid w:val="006D0FF3"/>
    <w:rsid w:val="006D12FB"/>
    <w:rsid w:val="006D1A7A"/>
    <w:rsid w:val="006D2353"/>
    <w:rsid w:val="006D358F"/>
    <w:rsid w:val="006D4611"/>
    <w:rsid w:val="006D4AAC"/>
    <w:rsid w:val="006D55C9"/>
    <w:rsid w:val="006D5AF4"/>
    <w:rsid w:val="006D5EE9"/>
    <w:rsid w:val="006D6374"/>
    <w:rsid w:val="006D6B1A"/>
    <w:rsid w:val="006D7E49"/>
    <w:rsid w:val="006E04E7"/>
    <w:rsid w:val="006E05C3"/>
    <w:rsid w:val="006E14CE"/>
    <w:rsid w:val="006E1E52"/>
    <w:rsid w:val="006E2960"/>
    <w:rsid w:val="006E296D"/>
    <w:rsid w:val="006E2F87"/>
    <w:rsid w:val="006E3A0C"/>
    <w:rsid w:val="006E4A1A"/>
    <w:rsid w:val="006E4E15"/>
    <w:rsid w:val="006E56B2"/>
    <w:rsid w:val="006E58B4"/>
    <w:rsid w:val="006E5D57"/>
    <w:rsid w:val="006E5EA5"/>
    <w:rsid w:val="006E62C0"/>
    <w:rsid w:val="006E68FC"/>
    <w:rsid w:val="006E7A38"/>
    <w:rsid w:val="006F005B"/>
    <w:rsid w:val="006F09A4"/>
    <w:rsid w:val="006F0CC0"/>
    <w:rsid w:val="006F1406"/>
    <w:rsid w:val="006F14F6"/>
    <w:rsid w:val="006F1A03"/>
    <w:rsid w:val="006F1B06"/>
    <w:rsid w:val="006F2370"/>
    <w:rsid w:val="006F2793"/>
    <w:rsid w:val="006F29EB"/>
    <w:rsid w:val="006F2B84"/>
    <w:rsid w:val="006F31DC"/>
    <w:rsid w:val="006F4097"/>
    <w:rsid w:val="006F4249"/>
    <w:rsid w:val="006F4DBA"/>
    <w:rsid w:val="006F555F"/>
    <w:rsid w:val="006F5812"/>
    <w:rsid w:val="006F5CB0"/>
    <w:rsid w:val="006F69DF"/>
    <w:rsid w:val="007003E5"/>
    <w:rsid w:val="00700674"/>
    <w:rsid w:val="007007EF"/>
    <w:rsid w:val="007008AE"/>
    <w:rsid w:val="00700936"/>
    <w:rsid w:val="00702C89"/>
    <w:rsid w:val="00702F4F"/>
    <w:rsid w:val="007032D4"/>
    <w:rsid w:val="007034F7"/>
    <w:rsid w:val="00703502"/>
    <w:rsid w:val="00703918"/>
    <w:rsid w:val="0070396C"/>
    <w:rsid w:val="0070417B"/>
    <w:rsid w:val="00704E27"/>
    <w:rsid w:val="00705076"/>
    <w:rsid w:val="00705690"/>
    <w:rsid w:val="00706199"/>
    <w:rsid w:val="0070619C"/>
    <w:rsid w:val="007105F6"/>
    <w:rsid w:val="0071082D"/>
    <w:rsid w:val="00710D1A"/>
    <w:rsid w:val="00710F91"/>
    <w:rsid w:val="0071128A"/>
    <w:rsid w:val="007125B4"/>
    <w:rsid w:val="00712F72"/>
    <w:rsid w:val="007138AD"/>
    <w:rsid w:val="00713FE0"/>
    <w:rsid w:val="007146E0"/>
    <w:rsid w:val="007162F6"/>
    <w:rsid w:val="00716461"/>
    <w:rsid w:val="00716A6D"/>
    <w:rsid w:val="00716C5D"/>
    <w:rsid w:val="0071704C"/>
    <w:rsid w:val="007174B2"/>
    <w:rsid w:val="00717A9D"/>
    <w:rsid w:val="00717C77"/>
    <w:rsid w:val="00720D78"/>
    <w:rsid w:val="00722598"/>
    <w:rsid w:val="007245A0"/>
    <w:rsid w:val="0072477E"/>
    <w:rsid w:val="00724999"/>
    <w:rsid w:val="00724F16"/>
    <w:rsid w:val="007255F2"/>
    <w:rsid w:val="007256FB"/>
    <w:rsid w:val="0072596F"/>
    <w:rsid w:val="00725B4E"/>
    <w:rsid w:val="0072606E"/>
    <w:rsid w:val="00726AA6"/>
    <w:rsid w:val="0072768B"/>
    <w:rsid w:val="007277C5"/>
    <w:rsid w:val="00727CCE"/>
    <w:rsid w:val="00727D5A"/>
    <w:rsid w:val="00730067"/>
    <w:rsid w:val="00730DD6"/>
    <w:rsid w:val="0073129A"/>
    <w:rsid w:val="00731656"/>
    <w:rsid w:val="00731876"/>
    <w:rsid w:val="00732677"/>
    <w:rsid w:val="00732AF3"/>
    <w:rsid w:val="00732BBA"/>
    <w:rsid w:val="00733770"/>
    <w:rsid w:val="007337E5"/>
    <w:rsid w:val="007341DA"/>
    <w:rsid w:val="007367FF"/>
    <w:rsid w:val="007368A8"/>
    <w:rsid w:val="00737434"/>
    <w:rsid w:val="0074048D"/>
    <w:rsid w:val="0074091A"/>
    <w:rsid w:val="00741833"/>
    <w:rsid w:val="0074193B"/>
    <w:rsid w:val="00742A48"/>
    <w:rsid w:val="00743AF4"/>
    <w:rsid w:val="00745024"/>
    <w:rsid w:val="0074536E"/>
    <w:rsid w:val="00745755"/>
    <w:rsid w:val="007464E4"/>
    <w:rsid w:val="00746A12"/>
    <w:rsid w:val="00746CD3"/>
    <w:rsid w:val="0074703C"/>
    <w:rsid w:val="0074794B"/>
    <w:rsid w:val="00747AC6"/>
    <w:rsid w:val="00747ED0"/>
    <w:rsid w:val="0075038A"/>
    <w:rsid w:val="00750512"/>
    <w:rsid w:val="007505FD"/>
    <w:rsid w:val="0075084A"/>
    <w:rsid w:val="00750C06"/>
    <w:rsid w:val="00751076"/>
    <w:rsid w:val="00751B16"/>
    <w:rsid w:val="007520CA"/>
    <w:rsid w:val="0075283C"/>
    <w:rsid w:val="00752B7E"/>
    <w:rsid w:val="0075306D"/>
    <w:rsid w:val="0075357E"/>
    <w:rsid w:val="00753EB0"/>
    <w:rsid w:val="00753FC6"/>
    <w:rsid w:val="007549BB"/>
    <w:rsid w:val="00755D29"/>
    <w:rsid w:val="00756B36"/>
    <w:rsid w:val="00757020"/>
    <w:rsid w:val="007570DE"/>
    <w:rsid w:val="007571B1"/>
    <w:rsid w:val="00757337"/>
    <w:rsid w:val="00757F2D"/>
    <w:rsid w:val="007604C5"/>
    <w:rsid w:val="00760690"/>
    <w:rsid w:val="00760A02"/>
    <w:rsid w:val="00761934"/>
    <w:rsid w:val="00761B25"/>
    <w:rsid w:val="00762000"/>
    <w:rsid w:val="0076289B"/>
    <w:rsid w:val="00763F0B"/>
    <w:rsid w:val="00763FB8"/>
    <w:rsid w:val="00764A75"/>
    <w:rsid w:val="00764D3C"/>
    <w:rsid w:val="00764F71"/>
    <w:rsid w:val="00765A5D"/>
    <w:rsid w:val="007665BF"/>
    <w:rsid w:val="00766D64"/>
    <w:rsid w:val="00766EF8"/>
    <w:rsid w:val="00767487"/>
    <w:rsid w:val="007679AA"/>
    <w:rsid w:val="00767BF1"/>
    <w:rsid w:val="00767DBD"/>
    <w:rsid w:val="00767EB1"/>
    <w:rsid w:val="00767F1E"/>
    <w:rsid w:val="0077000D"/>
    <w:rsid w:val="007706CD"/>
    <w:rsid w:val="00770E1A"/>
    <w:rsid w:val="00771B5F"/>
    <w:rsid w:val="007726D5"/>
    <w:rsid w:val="00772C0E"/>
    <w:rsid w:val="007733B2"/>
    <w:rsid w:val="007747DE"/>
    <w:rsid w:val="00775199"/>
    <w:rsid w:val="00775337"/>
    <w:rsid w:val="0077646A"/>
    <w:rsid w:val="00776918"/>
    <w:rsid w:val="0077707D"/>
    <w:rsid w:val="007771EB"/>
    <w:rsid w:val="007773A3"/>
    <w:rsid w:val="00777505"/>
    <w:rsid w:val="00777846"/>
    <w:rsid w:val="00777962"/>
    <w:rsid w:val="00777DB4"/>
    <w:rsid w:val="0078054D"/>
    <w:rsid w:val="00780948"/>
    <w:rsid w:val="00780970"/>
    <w:rsid w:val="007813A4"/>
    <w:rsid w:val="0078141B"/>
    <w:rsid w:val="00781DAF"/>
    <w:rsid w:val="00781E9B"/>
    <w:rsid w:val="00782402"/>
    <w:rsid w:val="0078275C"/>
    <w:rsid w:val="00782832"/>
    <w:rsid w:val="00782C57"/>
    <w:rsid w:val="00783195"/>
    <w:rsid w:val="007835E3"/>
    <w:rsid w:val="00784F00"/>
    <w:rsid w:val="007857B5"/>
    <w:rsid w:val="007857D8"/>
    <w:rsid w:val="00785DA7"/>
    <w:rsid w:val="00785E2D"/>
    <w:rsid w:val="007865F3"/>
    <w:rsid w:val="00786691"/>
    <w:rsid w:val="00786B42"/>
    <w:rsid w:val="00786E12"/>
    <w:rsid w:val="00790402"/>
    <w:rsid w:val="00791684"/>
    <w:rsid w:val="00791863"/>
    <w:rsid w:val="00793E35"/>
    <w:rsid w:val="00794599"/>
    <w:rsid w:val="00794F67"/>
    <w:rsid w:val="00795755"/>
    <w:rsid w:val="007959FE"/>
    <w:rsid w:val="00795B52"/>
    <w:rsid w:val="0079654C"/>
    <w:rsid w:val="007967C6"/>
    <w:rsid w:val="00796BC7"/>
    <w:rsid w:val="00796D4A"/>
    <w:rsid w:val="00796EC8"/>
    <w:rsid w:val="00797A85"/>
    <w:rsid w:val="007A0467"/>
    <w:rsid w:val="007A09AB"/>
    <w:rsid w:val="007A0C3E"/>
    <w:rsid w:val="007A0E25"/>
    <w:rsid w:val="007A1385"/>
    <w:rsid w:val="007A1678"/>
    <w:rsid w:val="007A2CCE"/>
    <w:rsid w:val="007A4379"/>
    <w:rsid w:val="007A4B37"/>
    <w:rsid w:val="007A528E"/>
    <w:rsid w:val="007A5896"/>
    <w:rsid w:val="007A60A2"/>
    <w:rsid w:val="007A67A7"/>
    <w:rsid w:val="007B036F"/>
    <w:rsid w:val="007B049E"/>
    <w:rsid w:val="007B0AC5"/>
    <w:rsid w:val="007B0C5D"/>
    <w:rsid w:val="007B1484"/>
    <w:rsid w:val="007B21EC"/>
    <w:rsid w:val="007B2372"/>
    <w:rsid w:val="007B2859"/>
    <w:rsid w:val="007B2875"/>
    <w:rsid w:val="007B4337"/>
    <w:rsid w:val="007B4352"/>
    <w:rsid w:val="007B4CDC"/>
    <w:rsid w:val="007B4EBA"/>
    <w:rsid w:val="007B5191"/>
    <w:rsid w:val="007B568A"/>
    <w:rsid w:val="007B5787"/>
    <w:rsid w:val="007B622D"/>
    <w:rsid w:val="007B6237"/>
    <w:rsid w:val="007B6E98"/>
    <w:rsid w:val="007B6FA7"/>
    <w:rsid w:val="007B7A14"/>
    <w:rsid w:val="007B7D9E"/>
    <w:rsid w:val="007C019E"/>
    <w:rsid w:val="007C03F2"/>
    <w:rsid w:val="007C078E"/>
    <w:rsid w:val="007C0EA0"/>
    <w:rsid w:val="007C1570"/>
    <w:rsid w:val="007C1A18"/>
    <w:rsid w:val="007C1B33"/>
    <w:rsid w:val="007C1BA3"/>
    <w:rsid w:val="007C20D4"/>
    <w:rsid w:val="007C2995"/>
    <w:rsid w:val="007C29D9"/>
    <w:rsid w:val="007C2C5B"/>
    <w:rsid w:val="007C32D7"/>
    <w:rsid w:val="007C3304"/>
    <w:rsid w:val="007C3828"/>
    <w:rsid w:val="007C3920"/>
    <w:rsid w:val="007C401E"/>
    <w:rsid w:val="007C54D8"/>
    <w:rsid w:val="007C59D2"/>
    <w:rsid w:val="007C6E71"/>
    <w:rsid w:val="007C7503"/>
    <w:rsid w:val="007C7A27"/>
    <w:rsid w:val="007C7F0F"/>
    <w:rsid w:val="007D0BC5"/>
    <w:rsid w:val="007D0EAC"/>
    <w:rsid w:val="007D107D"/>
    <w:rsid w:val="007D1502"/>
    <w:rsid w:val="007D19C3"/>
    <w:rsid w:val="007D1A83"/>
    <w:rsid w:val="007D22A3"/>
    <w:rsid w:val="007D2338"/>
    <w:rsid w:val="007D25ED"/>
    <w:rsid w:val="007D31E4"/>
    <w:rsid w:val="007D3BDA"/>
    <w:rsid w:val="007D3EFA"/>
    <w:rsid w:val="007D405D"/>
    <w:rsid w:val="007D42B9"/>
    <w:rsid w:val="007D45E4"/>
    <w:rsid w:val="007D4CC2"/>
    <w:rsid w:val="007D55D9"/>
    <w:rsid w:val="007D56E8"/>
    <w:rsid w:val="007D5AAF"/>
    <w:rsid w:val="007D5D7F"/>
    <w:rsid w:val="007D624D"/>
    <w:rsid w:val="007D74EF"/>
    <w:rsid w:val="007D755C"/>
    <w:rsid w:val="007D7735"/>
    <w:rsid w:val="007E0B1E"/>
    <w:rsid w:val="007E0E2E"/>
    <w:rsid w:val="007E156A"/>
    <w:rsid w:val="007E1A3D"/>
    <w:rsid w:val="007E215E"/>
    <w:rsid w:val="007E22E3"/>
    <w:rsid w:val="007E44C5"/>
    <w:rsid w:val="007E492E"/>
    <w:rsid w:val="007E4DB5"/>
    <w:rsid w:val="007E5581"/>
    <w:rsid w:val="007E5BA7"/>
    <w:rsid w:val="007E5DB1"/>
    <w:rsid w:val="007E60D5"/>
    <w:rsid w:val="007E6862"/>
    <w:rsid w:val="007E6C08"/>
    <w:rsid w:val="007E6FD0"/>
    <w:rsid w:val="007E7089"/>
    <w:rsid w:val="007E71A7"/>
    <w:rsid w:val="007E7C7A"/>
    <w:rsid w:val="007F0038"/>
    <w:rsid w:val="007F021C"/>
    <w:rsid w:val="007F03E5"/>
    <w:rsid w:val="007F03F6"/>
    <w:rsid w:val="007F0E87"/>
    <w:rsid w:val="007F1054"/>
    <w:rsid w:val="007F10B1"/>
    <w:rsid w:val="007F14F4"/>
    <w:rsid w:val="007F1734"/>
    <w:rsid w:val="007F19A4"/>
    <w:rsid w:val="007F19F0"/>
    <w:rsid w:val="007F1AC4"/>
    <w:rsid w:val="007F2FDF"/>
    <w:rsid w:val="007F3683"/>
    <w:rsid w:val="007F3E35"/>
    <w:rsid w:val="007F400B"/>
    <w:rsid w:val="007F50D6"/>
    <w:rsid w:val="007F54C9"/>
    <w:rsid w:val="007F624B"/>
    <w:rsid w:val="007F6B9D"/>
    <w:rsid w:val="007F6DEC"/>
    <w:rsid w:val="007F704E"/>
    <w:rsid w:val="007F738C"/>
    <w:rsid w:val="007F7986"/>
    <w:rsid w:val="00800A36"/>
    <w:rsid w:val="00800B08"/>
    <w:rsid w:val="00801345"/>
    <w:rsid w:val="008019E6"/>
    <w:rsid w:val="00801D1D"/>
    <w:rsid w:val="00802001"/>
    <w:rsid w:val="00802740"/>
    <w:rsid w:val="00802A59"/>
    <w:rsid w:val="00802AB2"/>
    <w:rsid w:val="008031A4"/>
    <w:rsid w:val="00803B3C"/>
    <w:rsid w:val="008040B6"/>
    <w:rsid w:val="00804457"/>
    <w:rsid w:val="0080485A"/>
    <w:rsid w:val="00804A4A"/>
    <w:rsid w:val="0080524E"/>
    <w:rsid w:val="008058E1"/>
    <w:rsid w:val="00805A76"/>
    <w:rsid w:val="00805FB5"/>
    <w:rsid w:val="00806042"/>
    <w:rsid w:val="008068AE"/>
    <w:rsid w:val="00806C46"/>
    <w:rsid w:val="008071DF"/>
    <w:rsid w:val="00807219"/>
    <w:rsid w:val="0080731B"/>
    <w:rsid w:val="00810B58"/>
    <w:rsid w:val="00811222"/>
    <w:rsid w:val="008113AE"/>
    <w:rsid w:val="008117E1"/>
    <w:rsid w:val="00812695"/>
    <w:rsid w:val="00812FFB"/>
    <w:rsid w:val="00813487"/>
    <w:rsid w:val="008138E2"/>
    <w:rsid w:val="00813D4F"/>
    <w:rsid w:val="00814993"/>
    <w:rsid w:val="00814C60"/>
    <w:rsid w:val="00815528"/>
    <w:rsid w:val="008165A7"/>
    <w:rsid w:val="00816A53"/>
    <w:rsid w:val="00820467"/>
    <w:rsid w:val="008206F4"/>
    <w:rsid w:val="00820846"/>
    <w:rsid w:val="00820C89"/>
    <w:rsid w:val="00821688"/>
    <w:rsid w:val="00821C32"/>
    <w:rsid w:val="00821FE5"/>
    <w:rsid w:val="00824C12"/>
    <w:rsid w:val="00824F40"/>
    <w:rsid w:val="00825377"/>
    <w:rsid w:val="008253AC"/>
    <w:rsid w:val="008255EB"/>
    <w:rsid w:val="00825A5A"/>
    <w:rsid w:val="00825D43"/>
    <w:rsid w:val="008261D3"/>
    <w:rsid w:val="0082687E"/>
    <w:rsid w:val="00826B40"/>
    <w:rsid w:val="0082722D"/>
    <w:rsid w:val="0082751D"/>
    <w:rsid w:val="00827DC2"/>
    <w:rsid w:val="00827E66"/>
    <w:rsid w:val="008303F3"/>
    <w:rsid w:val="00830EFB"/>
    <w:rsid w:val="00831528"/>
    <w:rsid w:val="00831930"/>
    <w:rsid w:val="00831F25"/>
    <w:rsid w:val="00832AFF"/>
    <w:rsid w:val="00832D4B"/>
    <w:rsid w:val="00832DFC"/>
    <w:rsid w:val="008331CA"/>
    <w:rsid w:val="00833278"/>
    <w:rsid w:val="00833EE7"/>
    <w:rsid w:val="00834603"/>
    <w:rsid w:val="008351A1"/>
    <w:rsid w:val="00836A79"/>
    <w:rsid w:val="008372F9"/>
    <w:rsid w:val="00837377"/>
    <w:rsid w:val="0083743D"/>
    <w:rsid w:val="0083755A"/>
    <w:rsid w:val="0083773D"/>
    <w:rsid w:val="00837770"/>
    <w:rsid w:val="00840697"/>
    <w:rsid w:val="008406CF"/>
    <w:rsid w:val="00841B07"/>
    <w:rsid w:val="00841D33"/>
    <w:rsid w:val="00842053"/>
    <w:rsid w:val="0084253B"/>
    <w:rsid w:val="00842671"/>
    <w:rsid w:val="00842762"/>
    <w:rsid w:val="008429F5"/>
    <w:rsid w:val="008439F2"/>
    <w:rsid w:val="00843B69"/>
    <w:rsid w:val="00843CDC"/>
    <w:rsid w:val="0084416A"/>
    <w:rsid w:val="00844210"/>
    <w:rsid w:val="00845416"/>
    <w:rsid w:val="0084542E"/>
    <w:rsid w:val="00846219"/>
    <w:rsid w:val="0084668F"/>
    <w:rsid w:val="00846A51"/>
    <w:rsid w:val="00846BC2"/>
    <w:rsid w:val="008472C4"/>
    <w:rsid w:val="00847CC0"/>
    <w:rsid w:val="0085049F"/>
    <w:rsid w:val="0085092E"/>
    <w:rsid w:val="0085103A"/>
    <w:rsid w:val="00851ED9"/>
    <w:rsid w:val="008528DC"/>
    <w:rsid w:val="008539FB"/>
    <w:rsid w:val="008541CD"/>
    <w:rsid w:val="0085436A"/>
    <w:rsid w:val="00854A3E"/>
    <w:rsid w:val="008552A7"/>
    <w:rsid w:val="00855789"/>
    <w:rsid w:val="008561FF"/>
    <w:rsid w:val="00856B57"/>
    <w:rsid w:val="00857D79"/>
    <w:rsid w:val="008603F7"/>
    <w:rsid w:val="00860A2F"/>
    <w:rsid w:val="00861BC9"/>
    <w:rsid w:val="008630F6"/>
    <w:rsid w:val="00863F67"/>
    <w:rsid w:val="008644CD"/>
    <w:rsid w:val="00864969"/>
    <w:rsid w:val="00864E3B"/>
    <w:rsid w:val="00865433"/>
    <w:rsid w:val="008658FB"/>
    <w:rsid w:val="00865AA8"/>
    <w:rsid w:val="00865ADA"/>
    <w:rsid w:val="00865BF4"/>
    <w:rsid w:val="008666AF"/>
    <w:rsid w:val="00867ECE"/>
    <w:rsid w:val="008702B5"/>
    <w:rsid w:val="00870755"/>
    <w:rsid w:val="008707B2"/>
    <w:rsid w:val="008708AF"/>
    <w:rsid w:val="00870DD6"/>
    <w:rsid w:val="00871A99"/>
    <w:rsid w:val="00871D2B"/>
    <w:rsid w:val="0087206B"/>
    <w:rsid w:val="0087283F"/>
    <w:rsid w:val="00872CCA"/>
    <w:rsid w:val="00873384"/>
    <w:rsid w:val="00874566"/>
    <w:rsid w:val="00874595"/>
    <w:rsid w:val="0087497C"/>
    <w:rsid w:val="00874C61"/>
    <w:rsid w:val="008762D8"/>
    <w:rsid w:val="0087679D"/>
    <w:rsid w:val="00877100"/>
    <w:rsid w:val="00877814"/>
    <w:rsid w:val="00877948"/>
    <w:rsid w:val="00877D86"/>
    <w:rsid w:val="008800F6"/>
    <w:rsid w:val="00880858"/>
    <w:rsid w:val="00881760"/>
    <w:rsid w:val="00881924"/>
    <w:rsid w:val="00881C3C"/>
    <w:rsid w:val="00882773"/>
    <w:rsid w:val="008831C6"/>
    <w:rsid w:val="008836CF"/>
    <w:rsid w:val="00884A7D"/>
    <w:rsid w:val="00884ACD"/>
    <w:rsid w:val="00885428"/>
    <w:rsid w:val="00885BDC"/>
    <w:rsid w:val="008867EC"/>
    <w:rsid w:val="00886BEA"/>
    <w:rsid w:val="008873E9"/>
    <w:rsid w:val="00887A26"/>
    <w:rsid w:val="00887FED"/>
    <w:rsid w:val="00890531"/>
    <w:rsid w:val="0089099D"/>
    <w:rsid w:val="0089165A"/>
    <w:rsid w:val="00892752"/>
    <w:rsid w:val="00893873"/>
    <w:rsid w:val="00893CD1"/>
    <w:rsid w:val="00893F54"/>
    <w:rsid w:val="0089449D"/>
    <w:rsid w:val="0089471C"/>
    <w:rsid w:val="00894F63"/>
    <w:rsid w:val="00895536"/>
    <w:rsid w:val="00895AB3"/>
    <w:rsid w:val="00895EBD"/>
    <w:rsid w:val="0089652F"/>
    <w:rsid w:val="00896A25"/>
    <w:rsid w:val="00896DBA"/>
    <w:rsid w:val="00896DFD"/>
    <w:rsid w:val="008970D7"/>
    <w:rsid w:val="00897719"/>
    <w:rsid w:val="008979FB"/>
    <w:rsid w:val="008A0616"/>
    <w:rsid w:val="008A085F"/>
    <w:rsid w:val="008A11FB"/>
    <w:rsid w:val="008A20B0"/>
    <w:rsid w:val="008A34CE"/>
    <w:rsid w:val="008A382E"/>
    <w:rsid w:val="008A4195"/>
    <w:rsid w:val="008A52AE"/>
    <w:rsid w:val="008A632D"/>
    <w:rsid w:val="008A64D3"/>
    <w:rsid w:val="008A657F"/>
    <w:rsid w:val="008A675F"/>
    <w:rsid w:val="008A6A36"/>
    <w:rsid w:val="008A6FC3"/>
    <w:rsid w:val="008A7432"/>
    <w:rsid w:val="008A7BA0"/>
    <w:rsid w:val="008A7D42"/>
    <w:rsid w:val="008A7EC0"/>
    <w:rsid w:val="008B0EE9"/>
    <w:rsid w:val="008B160A"/>
    <w:rsid w:val="008B22A7"/>
    <w:rsid w:val="008B398B"/>
    <w:rsid w:val="008B467E"/>
    <w:rsid w:val="008B4AC4"/>
    <w:rsid w:val="008B5EA9"/>
    <w:rsid w:val="008B5F12"/>
    <w:rsid w:val="008B636C"/>
    <w:rsid w:val="008B6844"/>
    <w:rsid w:val="008B6D3E"/>
    <w:rsid w:val="008B6D6B"/>
    <w:rsid w:val="008B74B8"/>
    <w:rsid w:val="008B7FC7"/>
    <w:rsid w:val="008C0E6A"/>
    <w:rsid w:val="008C126C"/>
    <w:rsid w:val="008C16F8"/>
    <w:rsid w:val="008C1C00"/>
    <w:rsid w:val="008C1E85"/>
    <w:rsid w:val="008C2042"/>
    <w:rsid w:val="008C2208"/>
    <w:rsid w:val="008C2752"/>
    <w:rsid w:val="008C27A2"/>
    <w:rsid w:val="008C351F"/>
    <w:rsid w:val="008C3F1A"/>
    <w:rsid w:val="008C4800"/>
    <w:rsid w:val="008C4898"/>
    <w:rsid w:val="008C4C0B"/>
    <w:rsid w:val="008C4D12"/>
    <w:rsid w:val="008C519A"/>
    <w:rsid w:val="008C6278"/>
    <w:rsid w:val="008C7626"/>
    <w:rsid w:val="008C78AB"/>
    <w:rsid w:val="008C7CAA"/>
    <w:rsid w:val="008D01B8"/>
    <w:rsid w:val="008D0322"/>
    <w:rsid w:val="008D03E0"/>
    <w:rsid w:val="008D0880"/>
    <w:rsid w:val="008D18C9"/>
    <w:rsid w:val="008D1E07"/>
    <w:rsid w:val="008D1E75"/>
    <w:rsid w:val="008D2A17"/>
    <w:rsid w:val="008D2BC0"/>
    <w:rsid w:val="008D3735"/>
    <w:rsid w:val="008D4A5C"/>
    <w:rsid w:val="008D4CC3"/>
    <w:rsid w:val="008D4E39"/>
    <w:rsid w:val="008D646D"/>
    <w:rsid w:val="008D696F"/>
    <w:rsid w:val="008D6C27"/>
    <w:rsid w:val="008D6EF0"/>
    <w:rsid w:val="008D7885"/>
    <w:rsid w:val="008D7B1E"/>
    <w:rsid w:val="008E05D6"/>
    <w:rsid w:val="008E0609"/>
    <w:rsid w:val="008E0E25"/>
    <w:rsid w:val="008E1867"/>
    <w:rsid w:val="008E2AD1"/>
    <w:rsid w:val="008E2DCC"/>
    <w:rsid w:val="008E3741"/>
    <w:rsid w:val="008E399D"/>
    <w:rsid w:val="008E3DDA"/>
    <w:rsid w:val="008E44ED"/>
    <w:rsid w:val="008E4A29"/>
    <w:rsid w:val="008E5264"/>
    <w:rsid w:val="008E55C6"/>
    <w:rsid w:val="008E5666"/>
    <w:rsid w:val="008E5DB2"/>
    <w:rsid w:val="008E5E83"/>
    <w:rsid w:val="008E657F"/>
    <w:rsid w:val="008E7C86"/>
    <w:rsid w:val="008F0645"/>
    <w:rsid w:val="008F06A8"/>
    <w:rsid w:val="008F0FDA"/>
    <w:rsid w:val="008F13BB"/>
    <w:rsid w:val="008F253E"/>
    <w:rsid w:val="008F3A90"/>
    <w:rsid w:val="008F41F8"/>
    <w:rsid w:val="008F44FD"/>
    <w:rsid w:val="008F462C"/>
    <w:rsid w:val="008F48D0"/>
    <w:rsid w:val="008F61E5"/>
    <w:rsid w:val="008F6CE4"/>
    <w:rsid w:val="008F7463"/>
    <w:rsid w:val="008F749C"/>
    <w:rsid w:val="008F7993"/>
    <w:rsid w:val="008F7B3E"/>
    <w:rsid w:val="0090034A"/>
    <w:rsid w:val="00900387"/>
    <w:rsid w:val="0090082F"/>
    <w:rsid w:val="00900C61"/>
    <w:rsid w:val="009012FF"/>
    <w:rsid w:val="009019F2"/>
    <w:rsid w:val="0090201B"/>
    <w:rsid w:val="00902C79"/>
    <w:rsid w:val="00903568"/>
    <w:rsid w:val="00903662"/>
    <w:rsid w:val="0090629A"/>
    <w:rsid w:val="0090680B"/>
    <w:rsid w:val="00906A17"/>
    <w:rsid w:val="009077A1"/>
    <w:rsid w:val="00907F21"/>
    <w:rsid w:val="00910ACB"/>
    <w:rsid w:val="00911061"/>
    <w:rsid w:val="00911CFE"/>
    <w:rsid w:val="00911EE6"/>
    <w:rsid w:val="009122D2"/>
    <w:rsid w:val="00912D20"/>
    <w:rsid w:val="00913705"/>
    <w:rsid w:val="00914D4A"/>
    <w:rsid w:val="00914FF8"/>
    <w:rsid w:val="009153E5"/>
    <w:rsid w:val="00915478"/>
    <w:rsid w:val="009158A1"/>
    <w:rsid w:val="00915CF0"/>
    <w:rsid w:val="00915CF7"/>
    <w:rsid w:val="00916021"/>
    <w:rsid w:val="00916859"/>
    <w:rsid w:val="00917604"/>
    <w:rsid w:val="00917A98"/>
    <w:rsid w:val="00917CB5"/>
    <w:rsid w:val="009200B1"/>
    <w:rsid w:val="00920294"/>
    <w:rsid w:val="00920A08"/>
    <w:rsid w:val="00920BEF"/>
    <w:rsid w:val="00920D43"/>
    <w:rsid w:val="00920FAA"/>
    <w:rsid w:val="00921561"/>
    <w:rsid w:val="0092189C"/>
    <w:rsid w:val="00921924"/>
    <w:rsid w:val="009225BE"/>
    <w:rsid w:val="009237F7"/>
    <w:rsid w:val="009238AA"/>
    <w:rsid w:val="00924CAA"/>
    <w:rsid w:val="00925043"/>
    <w:rsid w:val="00925136"/>
    <w:rsid w:val="00925177"/>
    <w:rsid w:val="009258AF"/>
    <w:rsid w:val="00925D0B"/>
    <w:rsid w:val="009269D4"/>
    <w:rsid w:val="00926BCD"/>
    <w:rsid w:val="00927368"/>
    <w:rsid w:val="00927453"/>
    <w:rsid w:val="009303BF"/>
    <w:rsid w:val="009304B5"/>
    <w:rsid w:val="00930739"/>
    <w:rsid w:val="00930F10"/>
    <w:rsid w:val="009311EC"/>
    <w:rsid w:val="00931CAD"/>
    <w:rsid w:val="009320BE"/>
    <w:rsid w:val="0093216E"/>
    <w:rsid w:val="00932908"/>
    <w:rsid w:val="00932E23"/>
    <w:rsid w:val="00933009"/>
    <w:rsid w:val="00933A0D"/>
    <w:rsid w:val="009348CD"/>
    <w:rsid w:val="00934BD4"/>
    <w:rsid w:val="009351B6"/>
    <w:rsid w:val="009351C2"/>
    <w:rsid w:val="00935359"/>
    <w:rsid w:val="009359C6"/>
    <w:rsid w:val="00936217"/>
    <w:rsid w:val="00936366"/>
    <w:rsid w:val="00936557"/>
    <w:rsid w:val="0093696A"/>
    <w:rsid w:val="00936FE9"/>
    <w:rsid w:val="00937C36"/>
    <w:rsid w:val="00940012"/>
    <w:rsid w:val="0094005A"/>
    <w:rsid w:val="00940E4A"/>
    <w:rsid w:val="00941332"/>
    <w:rsid w:val="00941393"/>
    <w:rsid w:val="00941636"/>
    <w:rsid w:val="00941F0B"/>
    <w:rsid w:val="00941FCD"/>
    <w:rsid w:val="00942087"/>
    <w:rsid w:val="00942945"/>
    <w:rsid w:val="00943091"/>
    <w:rsid w:val="0094362E"/>
    <w:rsid w:val="00943848"/>
    <w:rsid w:val="00944A0A"/>
    <w:rsid w:val="0094514B"/>
    <w:rsid w:val="0094528F"/>
    <w:rsid w:val="009457E1"/>
    <w:rsid w:val="00945853"/>
    <w:rsid w:val="009460A7"/>
    <w:rsid w:val="00946CC1"/>
    <w:rsid w:val="00947365"/>
    <w:rsid w:val="009505A3"/>
    <w:rsid w:val="00950797"/>
    <w:rsid w:val="00950BA9"/>
    <w:rsid w:val="00951260"/>
    <w:rsid w:val="00951B9D"/>
    <w:rsid w:val="009522CC"/>
    <w:rsid w:val="009526A9"/>
    <w:rsid w:val="00952A2C"/>
    <w:rsid w:val="00952A62"/>
    <w:rsid w:val="009534C9"/>
    <w:rsid w:val="00953ED6"/>
    <w:rsid w:val="0095414C"/>
    <w:rsid w:val="0095421E"/>
    <w:rsid w:val="00954BE9"/>
    <w:rsid w:val="00954E2E"/>
    <w:rsid w:val="00954E64"/>
    <w:rsid w:val="009554BC"/>
    <w:rsid w:val="009558F7"/>
    <w:rsid w:val="00955AF0"/>
    <w:rsid w:val="009565D6"/>
    <w:rsid w:val="0095669A"/>
    <w:rsid w:val="00956A4B"/>
    <w:rsid w:val="00956C49"/>
    <w:rsid w:val="0095732D"/>
    <w:rsid w:val="00957A5E"/>
    <w:rsid w:val="00957C48"/>
    <w:rsid w:val="00957E69"/>
    <w:rsid w:val="00960058"/>
    <w:rsid w:val="00960D20"/>
    <w:rsid w:val="00960D41"/>
    <w:rsid w:val="009611B4"/>
    <w:rsid w:val="00961288"/>
    <w:rsid w:val="00961844"/>
    <w:rsid w:val="00961EF7"/>
    <w:rsid w:val="00962023"/>
    <w:rsid w:val="00962632"/>
    <w:rsid w:val="00962ABA"/>
    <w:rsid w:val="00962E1E"/>
    <w:rsid w:val="00962ED0"/>
    <w:rsid w:val="00963086"/>
    <w:rsid w:val="00963386"/>
    <w:rsid w:val="009638D0"/>
    <w:rsid w:val="0096478F"/>
    <w:rsid w:val="00964C97"/>
    <w:rsid w:val="00965194"/>
    <w:rsid w:val="00965255"/>
    <w:rsid w:val="00965BBE"/>
    <w:rsid w:val="009661B8"/>
    <w:rsid w:val="00966B41"/>
    <w:rsid w:val="009670A1"/>
    <w:rsid w:val="00967263"/>
    <w:rsid w:val="009700F8"/>
    <w:rsid w:val="00970151"/>
    <w:rsid w:val="00970E7F"/>
    <w:rsid w:val="009717D1"/>
    <w:rsid w:val="00971A8E"/>
    <w:rsid w:val="00971EF2"/>
    <w:rsid w:val="009727A8"/>
    <w:rsid w:val="00972A0A"/>
    <w:rsid w:val="00973608"/>
    <w:rsid w:val="00973655"/>
    <w:rsid w:val="009756EA"/>
    <w:rsid w:val="0097595A"/>
    <w:rsid w:val="00977878"/>
    <w:rsid w:val="00977AA9"/>
    <w:rsid w:val="0098065F"/>
    <w:rsid w:val="009810A3"/>
    <w:rsid w:val="009811D4"/>
    <w:rsid w:val="00981276"/>
    <w:rsid w:val="0098149A"/>
    <w:rsid w:val="009817E7"/>
    <w:rsid w:val="00982193"/>
    <w:rsid w:val="00982232"/>
    <w:rsid w:val="0098251D"/>
    <w:rsid w:val="009843AE"/>
    <w:rsid w:val="00984597"/>
    <w:rsid w:val="00984A9C"/>
    <w:rsid w:val="0098749C"/>
    <w:rsid w:val="009874D5"/>
    <w:rsid w:val="00987AFA"/>
    <w:rsid w:val="0099012E"/>
    <w:rsid w:val="009909DC"/>
    <w:rsid w:val="00991005"/>
    <w:rsid w:val="009920E7"/>
    <w:rsid w:val="009926B8"/>
    <w:rsid w:val="00992C1E"/>
    <w:rsid w:val="009949B4"/>
    <w:rsid w:val="00994AC6"/>
    <w:rsid w:val="0099677D"/>
    <w:rsid w:val="00996E4E"/>
    <w:rsid w:val="00997499"/>
    <w:rsid w:val="00997E13"/>
    <w:rsid w:val="009A0E0A"/>
    <w:rsid w:val="009A1550"/>
    <w:rsid w:val="009A1FAE"/>
    <w:rsid w:val="009A2060"/>
    <w:rsid w:val="009A3934"/>
    <w:rsid w:val="009A3FAA"/>
    <w:rsid w:val="009A4694"/>
    <w:rsid w:val="009A49F2"/>
    <w:rsid w:val="009A5034"/>
    <w:rsid w:val="009A5516"/>
    <w:rsid w:val="009A6E63"/>
    <w:rsid w:val="009A7411"/>
    <w:rsid w:val="009A799B"/>
    <w:rsid w:val="009A79BE"/>
    <w:rsid w:val="009A7D2F"/>
    <w:rsid w:val="009B092E"/>
    <w:rsid w:val="009B1D8A"/>
    <w:rsid w:val="009B3AC7"/>
    <w:rsid w:val="009B3FE3"/>
    <w:rsid w:val="009B4015"/>
    <w:rsid w:val="009B60B3"/>
    <w:rsid w:val="009B61C1"/>
    <w:rsid w:val="009B6689"/>
    <w:rsid w:val="009B695A"/>
    <w:rsid w:val="009B6BD3"/>
    <w:rsid w:val="009B6F7D"/>
    <w:rsid w:val="009B6FF9"/>
    <w:rsid w:val="009B7300"/>
    <w:rsid w:val="009B77FF"/>
    <w:rsid w:val="009C0098"/>
    <w:rsid w:val="009C0E78"/>
    <w:rsid w:val="009C15FF"/>
    <w:rsid w:val="009C1AA0"/>
    <w:rsid w:val="009C3B4D"/>
    <w:rsid w:val="009C3E04"/>
    <w:rsid w:val="009C530D"/>
    <w:rsid w:val="009C5A38"/>
    <w:rsid w:val="009C5AD4"/>
    <w:rsid w:val="009C5FAB"/>
    <w:rsid w:val="009C63EC"/>
    <w:rsid w:val="009C6E9F"/>
    <w:rsid w:val="009C70AB"/>
    <w:rsid w:val="009C7466"/>
    <w:rsid w:val="009C78C9"/>
    <w:rsid w:val="009C7A5A"/>
    <w:rsid w:val="009C7BD4"/>
    <w:rsid w:val="009D058D"/>
    <w:rsid w:val="009D0FDC"/>
    <w:rsid w:val="009D1063"/>
    <w:rsid w:val="009D119D"/>
    <w:rsid w:val="009D192B"/>
    <w:rsid w:val="009D2A01"/>
    <w:rsid w:val="009D2E99"/>
    <w:rsid w:val="009D333C"/>
    <w:rsid w:val="009D3F9E"/>
    <w:rsid w:val="009D4DBA"/>
    <w:rsid w:val="009D528E"/>
    <w:rsid w:val="009D53E3"/>
    <w:rsid w:val="009D5792"/>
    <w:rsid w:val="009D61A1"/>
    <w:rsid w:val="009D6493"/>
    <w:rsid w:val="009D7A57"/>
    <w:rsid w:val="009D7BA7"/>
    <w:rsid w:val="009E03A1"/>
    <w:rsid w:val="009E0E6F"/>
    <w:rsid w:val="009E12E0"/>
    <w:rsid w:val="009E2BE9"/>
    <w:rsid w:val="009E30FB"/>
    <w:rsid w:val="009E3191"/>
    <w:rsid w:val="009E34DF"/>
    <w:rsid w:val="009E36C2"/>
    <w:rsid w:val="009E3990"/>
    <w:rsid w:val="009E411F"/>
    <w:rsid w:val="009E41F2"/>
    <w:rsid w:val="009E53DC"/>
    <w:rsid w:val="009E5766"/>
    <w:rsid w:val="009E5BF7"/>
    <w:rsid w:val="009E688D"/>
    <w:rsid w:val="009E7587"/>
    <w:rsid w:val="009E7726"/>
    <w:rsid w:val="009E7FAD"/>
    <w:rsid w:val="009F0C54"/>
    <w:rsid w:val="009F12B8"/>
    <w:rsid w:val="009F1D78"/>
    <w:rsid w:val="009F2101"/>
    <w:rsid w:val="009F2A5F"/>
    <w:rsid w:val="009F350B"/>
    <w:rsid w:val="009F369F"/>
    <w:rsid w:val="009F3A88"/>
    <w:rsid w:val="009F3C91"/>
    <w:rsid w:val="009F4B02"/>
    <w:rsid w:val="009F4FD1"/>
    <w:rsid w:val="009F5018"/>
    <w:rsid w:val="009F5BA9"/>
    <w:rsid w:val="009F5CBC"/>
    <w:rsid w:val="009F5D90"/>
    <w:rsid w:val="009F6515"/>
    <w:rsid w:val="009F665E"/>
    <w:rsid w:val="009F6732"/>
    <w:rsid w:val="009F67C6"/>
    <w:rsid w:val="009F6B63"/>
    <w:rsid w:val="009F725E"/>
    <w:rsid w:val="009F7909"/>
    <w:rsid w:val="009F7AFD"/>
    <w:rsid w:val="009F7B96"/>
    <w:rsid w:val="00A0037A"/>
    <w:rsid w:val="00A0067C"/>
    <w:rsid w:val="00A01125"/>
    <w:rsid w:val="00A01A60"/>
    <w:rsid w:val="00A01F8D"/>
    <w:rsid w:val="00A0394B"/>
    <w:rsid w:val="00A03D06"/>
    <w:rsid w:val="00A0472A"/>
    <w:rsid w:val="00A05EA0"/>
    <w:rsid w:val="00A060A0"/>
    <w:rsid w:val="00A06208"/>
    <w:rsid w:val="00A07600"/>
    <w:rsid w:val="00A07953"/>
    <w:rsid w:val="00A07E14"/>
    <w:rsid w:val="00A07F0C"/>
    <w:rsid w:val="00A107C4"/>
    <w:rsid w:val="00A10BAD"/>
    <w:rsid w:val="00A10E90"/>
    <w:rsid w:val="00A11AD2"/>
    <w:rsid w:val="00A130C5"/>
    <w:rsid w:val="00A13342"/>
    <w:rsid w:val="00A134FB"/>
    <w:rsid w:val="00A14E84"/>
    <w:rsid w:val="00A1527D"/>
    <w:rsid w:val="00A153F5"/>
    <w:rsid w:val="00A15E5E"/>
    <w:rsid w:val="00A1655D"/>
    <w:rsid w:val="00A16A79"/>
    <w:rsid w:val="00A16E1F"/>
    <w:rsid w:val="00A170CE"/>
    <w:rsid w:val="00A17FC8"/>
    <w:rsid w:val="00A205BA"/>
    <w:rsid w:val="00A208EE"/>
    <w:rsid w:val="00A212E4"/>
    <w:rsid w:val="00A21766"/>
    <w:rsid w:val="00A21CA5"/>
    <w:rsid w:val="00A22792"/>
    <w:rsid w:val="00A2297F"/>
    <w:rsid w:val="00A2482D"/>
    <w:rsid w:val="00A24F44"/>
    <w:rsid w:val="00A25233"/>
    <w:rsid w:val="00A25D11"/>
    <w:rsid w:val="00A260AF"/>
    <w:rsid w:val="00A260BE"/>
    <w:rsid w:val="00A26D9B"/>
    <w:rsid w:val="00A26F20"/>
    <w:rsid w:val="00A27074"/>
    <w:rsid w:val="00A27C04"/>
    <w:rsid w:val="00A302B9"/>
    <w:rsid w:val="00A30372"/>
    <w:rsid w:val="00A307DE"/>
    <w:rsid w:val="00A30839"/>
    <w:rsid w:val="00A30901"/>
    <w:rsid w:val="00A309D1"/>
    <w:rsid w:val="00A30FBD"/>
    <w:rsid w:val="00A30FF5"/>
    <w:rsid w:val="00A31D1E"/>
    <w:rsid w:val="00A32A3B"/>
    <w:rsid w:val="00A32A89"/>
    <w:rsid w:val="00A336AF"/>
    <w:rsid w:val="00A33827"/>
    <w:rsid w:val="00A339A7"/>
    <w:rsid w:val="00A33C17"/>
    <w:rsid w:val="00A33C44"/>
    <w:rsid w:val="00A34472"/>
    <w:rsid w:val="00A347BD"/>
    <w:rsid w:val="00A347E4"/>
    <w:rsid w:val="00A34E7D"/>
    <w:rsid w:val="00A34F23"/>
    <w:rsid w:val="00A35232"/>
    <w:rsid w:val="00A355C2"/>
    <w:rsid w:val="00A3581A"/>
    <w:rsid w:val="00A359AD"/>
    <w:rsid w:val="00A35AFD"/>
    <w:rsid w:val="00A36257"/>
    <w:rsid w:val="00A36AC8"/>
    <w:rsid w:val="00A37878"/>
    <w:rsid w:val="00A40611"/>
    <w:rsid w:val="00A4100C"/>
    <w:rsid w:val="00A4125B"/>
    <w:rsid w:val="00A42810"/>
    <w:rsid w:val="00A42E70"/>
    <w:rsid w:val="00A4309D"/>
    <w:rsid w:val="00A430A1"/>
    <w:rsid w:val="00A436C7"/>
    <w:rsid w:val="00A4394E"/>
    <w:rsid w:val="00A44957"/>
    <w:rsid w:val="00A44F9B"/>
    <w:rsid w:val="00A4543B"/>
    <w:rsid w:val="00A458EF"/>
    <w:rsid w:val="00A4593E"/>
    <w:rsid w:val="00A46A3E"/>
    <w:rsid w:val="00A47BE7"/>
    <w:rsid w:val="00A50566"/>
    <w:rsid w:val="00A505B0"/>
    <w:rsid w:val="00A51009"/>
    <w:rsid w:val="00A511A4"/>
    <w:rsid w:val="00A51526"/>
    <w:rsid w:val="00A52113"/>
    <w:rsid w:val="00A523DE"/>
    <w:rsid w:val="00A52472"/>
    <w:rsid w:val="00A531C3"/>
    <w:rsid w:val="00A54332"/>
    <w:rsid w:val="00A54465"/>
    <w:rsid w:val="00A545BE"/>
    <w:rsid w:val="00A5495E"/>
    <w:rsid w:val="00A54E1B"/>
    <w:rsid w:val="00A552EE"/>
    <w:rsid w:val="00A555C2"/>
    <w:rsid w:val="00A55773"/>
    <w:rsid w:val="00A55788"/>
    <w:rsid w:val="00A55B01"/>
    <w:rsid w:val="00A5609F"/>
    <w:rsid w:val="00A565A5"/>
    <w:rsid w:val="00A57C35"/>
    <w:rsid w:val="00A60C77"/>
    <w:rsid w:val="00A61F7B"/>
    <w:rsid w:val="00A62442"/>
    <w:rsid w:val="00A62687"/>
    <w:rsid w:val="00A62F72"/>
    <w:rsid w:val="00A6372E"/>
    <w:rsid w:val="00A644C1"/>
    <w:rsid w:val="00A64E5B"/>
    <w:rsid w:val="00A652D6"/>
    <w:rsid w:val="00A65C51"/>
    <w:rsid w:val="00A66CE2"/>
    <w:rsid w:val="00A702EA"/>
    <w:rsid w:val="00A7136E"/>
    <w:rsid w:val="00A713D1"/>
    <w:rsid w:val="00A7175F"/>
    <w:rsid w:val="00A72519"/>
    <w:rsid w:val="00A728E8"/>
    <w:rsid w:val="00A72DB7"/>
    <w:rsid w:val="00A74C05"/>
    <w:rsid w:val="00A74D5B"/>
    <w:rsid w:val="00A751A8"/>
    <w:rsid w:val="00A753C3"/>
    <w:rsid w:val="00A76A65"/>
    <w:rsid w:val="00A770CD"/>
    <w:rsid w:val="00A77210"/>
    <w:rsid w:val="00A77216"/>
    <w:rsid w:val="00A772DD"/>
    <w:rsid w:val="00A77920"/>
    <w:rsid w:val="00A77C1B"/>
    <w:rsid w:val="00A806DE"/>
    <w:rsid w:val="00A818C5"/>
    <w:rsid w:val="00A81A39"/>
    <w:rsid w:val="00A81F0E"/>
    <w:rsid w:val="00A82290"/>
    <w:rsid w:val="00A829E2"/>
    <w:rsid w:val="00A82B4F"/>
    <w:rsid w:val="00A83574"/>
    <w:rsid w:val="00A83727"/>
    <w:rsid w:val="00A839A3"/>
    <w:rsid w:val="00A839BC"/>
    <w:rsid w:val="00A83C66"/>
    <w:rsid w:val="00A83E8C"/>
    <w:rsid w:val="00A8400A"/>
    <w:rsid w:val="00A85719"/>
    <w:rsid w:val="00A85D85"/>
    <w:rsid w:val="00A86B1E"/>
    <w:rsid w:val="00A86FE4"/>
    <w:rsid w:val="00A87899"/>
    <w:rsid w:val="00A915A4"/>
    <w:rsid w:val="00A91EC7"/>
    <w:rsid w:val="00A91F14"/>
    <w:rsid w:val="00A922A4"/>
    <w:rsid w:val="00A927EE"/>
    <w:rsid w:val="00A92AF5"/>
    <w:rsid w:val="00A93ABE"/>
    <w:rsid w:val="00A93B4E"/>
    <w:rsid w:val="00A93CBF"/>
    <w:rsid w:val="00A93EDB"/>
    <w:rsid w:val="00A94671"/>
    <w:rsid w:val="00A94E35"/>
    <w:rsid w:val="00A95765"/>
    <w:rsid w:val="00A95963"/>
    <w:rsid w:val="00A966F1"/>
    <w:rsid w:val="00A96F26"/>
    <w:rsid w:val="00A971FA"/>
    <w:rsid w:val="00A97408"/>
    <w:rsid w:val="00A977FE"/>
    <w:rsid w:val="00A9780E"/>
    <w:rsid w:val="00AA0BFE"/>
    <w:rsid w:val="00AA1163"/>
    <w:rsid w:val="00AA1D1F"/>
    <w:rsid w:val="00AA20BD"/>
    <w:rsid w:val="00AA280E"/>
    <w:rsid w:val="00AA3831"/>
    <w:rsid w:val="00AA3B67"/>
    <w:rsid w:val="00AA3DAB"/>
    <w:rsid w:val="00AA430B"/>
    <w:rsid w:val="00AA51B7"/>
    <w:rsid w:val="00AA67B5"/>
    <w:rsid w:val="00AA68F5"/>
    <w:rsid w:val="00AA74F7"/>
    <w:rsid w:val="00AA7604"/>
    <w:rsid w:val="00AA775B"/>
    <w:rsid w:val="00AB00B3"/>
    <w:rsid w:val="00AB100C"/>
    <w:rsid w:val="00AB1A36"/>
    <w:rsid w:val="00AB1CB5"/>
    <w:rsid w:val="00AB1D98"/>
    <w:rsid w:val="00AB2576"/>
    <w:rsid w:val="00AB2BE5"/>
    <w:rsid w:val="00AB2CA9"/>
    <w:rsid w:val="00AB2FF0"/>
    <w:rsid w:val="00AB33CB"/>
    <w:rsid w:val="00AB4318"/>
    <w:rsid w:val="00AB5712"/>
    <w:rsid w:val="00AB588D"/>
    <w:rsid w:val="00AB58D5"/>
    <w:rsid w:val="00AB6029"/>
    <w:rsid w:val="00AB6549"/>
    <w:rsid w:val="00AB6733"/>
    <w:rsid w:val="00AB6EB2"/>
    <w:rsid w:val="00AB76C1"/>
    <w:rsid w:val="00AB79A1"/>
    <w:rsid w:val="00AB79A5"/>
    <w:rsid w:val="00AC14AC"/>
    <w:rsid w:val="00AC1CB0"/>
    <w:rsid w:val="00AC2107"/>
    <w:rsid w:val="00AC2470"/>
    <w:rsid w:val="00AC2944"/>
    <w:rsid w:val="00AC366E"/>
    <w:rsid w:val="00AC3DFD"/>
    <w:rsid w:val="00AC3E8D"/>
    <w:rsid w:val="00AC4112"/>
    <w:rsid w:val="00AC46E5"/>
    <w:rsid w:val="00AC4DCA"/>
    <w:rsid w:val="00AC506B"/>
    <w:rsid w:val="00AC50A6"/>
    <w:rsid w:val="00AC5972"/>
    <w:rsid w:val="00AC5BD6"/>
    <w:rsid w:val="00AC656F"/>
    <w:rsid w:val="00AC7827"/>
    <w:rsid w:val="00AC7FE0"/>
    <w:rsid w:val="00AD01F8"/>
    <w:rsid w:val="00AD06E8"/>
    <w:rsid w:val="00AD07A0"/>
    <w:rsid w:val="00AD0E65"/>
    <w:rsid w:val="00AD161C"/>
    <w:rsid w:val="00AD2141"/>
    <w:rsid w:val="00AD23A1"/>
    <w:rsid w:val="00AD3A33"/>
    <w:rsid w:val="00AD4146"/>
    <w:rsid w:val="00AD475B"/>
    <w:rsid w:val="00AD4A6C"/>
    <w:rsid w:val="00AD4A78"/>
    <w:rsid w:val="00AD4FC8"/>
    <w:rsid w:val="00AD53DF"/>
    <w:rsid w:val="00AD5F5F"/>
    <w:rsid w:val="00AD6019"/>
    <w:rsid w:val="00AD66E9"/>
    <w:rsid w:val="00AD79AC"/>
    <w:rsid w:val="00AE00DB"/>
    <w:rsid w:val="00AE061F"/>
    <w:rsid w:val="00AE196A"/>
    <w:rsid w:val="00AE219B"/>
    <w:rsid w:val="00AE36E7"/>
    <w:rsid w:val="00AE37BC"/>
    <w:rsid w:val="00AE3810"/>
    <w:rsid w:val="00AE400C"/>
    <w:rsid w:val="00AE4490"/>
    <w:rsid w:val="00AE4D51"/>
    <w:rsid w:val="00AE4F1C"/>
    <w:rsid w:val="00AE575D"/>
    <w:rsid w:val="00AE58E6"/>
    <w:rsid w:val="00AE6349"/>
    <w:rsid w:val="00AE7E8C"/>
    <w:rsid w:val="00AF030A"/>
    <w:rsid w:val="00AF113F"/>
    <w:rsid w:val="00AF18AB"/>
    <w:rsid w:val="00AF3A78"/>
    <w:rsid w:val="00AF3AA5"/>
    <w:rsid w:val="00AF407F"/>
    <w:rsid w:val="00AF4EAD"/>
    <w:rsid w:val="00AF57BC"/>
    <w:rsid w:val="00AF5EE3"/>
    <w:rsid w:val="00AF6623"/>
    <w:rsid w:val="00AF6A9B"/>
    <w:rsid w:val="00B00089"/>
    <w:rsid w:val="00B00CD6"/>
    <w:rsid w:val="00B03AFD"/>
    <w:rsid w:val="00B0462F"/>
    <w:rsid w:val="00B04A24"/>
    <w:rsid w:val="00B04AAA"/>
    <w:rsid w:val="00B04E5C"/>
    <w:rsid w:val="00B05030"/>
    <w:rsid w:val="00B05B9C"/>
    <w:rsid w:val="00B0607A"/>
    <w:rsid w:val="00B06B78"/>
    <w:rsid w:val="00B06B90"/>
    <w:rsid w:val="00B07337"/>
    <w:rsid w:val="00B07760"/>
    <w:rsid w:val="00B077D7"/>
    <w:rsid w:val="00B07C40"/>
    <w:rsid w:val="00B10CB4"/>
    <w:rsid w:val="00B11728"/>
    <w:rsid w:val="00B12202"/>
    <w:rsid w:val="00B12446"/>
    <w:rsid w:val="00B127D1"/>
    <w:rsid w:val="00B12C1D"/>
    <w:rsid w:val="00B12E14"/>
    <w:rsid w:val="00B148B8"/>
    <w:rsid w:val="00B14CE5"/>
    <w:rsid w:val="00B167B9"/>
    <w:rsid w:val="00B16877"/>
    <w:rsid w:val="00B16BD8"/>
    <w:rsid w:val="00B17154"/>
    <w:rsid w:val="00B17B10"/>
    <w:rsid w:val="00B2137B"/>
    <w:rsid w:val="00B218A3"/>
    <w:rsid w:val="00B2192C"/>
    <w:rsid w:val="00B21DFB"/>
    <w:rsid w:val="00B222AC"/>
    <w:rsid w:val="00B2254B"/>
    <w:rsid w:val="00B23246"/>
    <w:rsid w:val="00B2327B"/>
    <w:rsid w:val="00B24E55"/>
    <w:rsid w:val="00B2504E"/>
    <w:rsid w:val="00B259F5"/>
    <w:rsid w:val="00B25C81"/>
    <w:rsid w:val="00B25EAF"/>
    <w:rsid w:val="00B25F7A"/>
    <w:rsid w:val="00B26746"/>
    <w:rsid w:val="00B26787"/>
    <w:rsid w:val="00B26CAF"/>
    <w:rsid w:val="00B2795B"/>
    <w:rsid w:val="00B301DF"/>
    <w:rsid w:val="00B313D1"/>
    <w:rsid w:val="00B32C0E"/>
    <w:rsid w:val="00B32F52"/>
    <w:rsid w:val="00B33FD7"/>
    <w:rsid w:val="00B340B3"/>
    <w:rsid w:val="00B345D7"/>
    <w:rsid w:val="00B346B2"/>
    <w:rsid w:val="00B35F09"/>
    <w:rsid w:val="00B36449"/>
    <w:rsid w:val="00B368D5"/>
    <w:rsid w:val="00B36AC0"/>
    <w:rsid w:val="00B377D1"/>
    <w:rsid w:val="00B37DBC"/>
    <w:rsid w:val="00B402E2"/>
    <w:rsid w:val="00B402F3"/>
    <w:rsid w:val="00B403DE"/>
    <w:rsid w:val="00B409E9"/>
    <w:rsid w:val="00B40D24"/>
    <w:rsid w:val="00B40D4C"/>
    <w:rsid w:val="00B4112B"/>
    <w:rsid w:val="00B411E8"/>
    <w:rsid w:val="00B41340"/>
    <w:rsid w:val="00B419D9"/>
    <w:rsid w:val="00B41D77"/>
    <w:rsid w:val="00B41DA4"/>
    <w:rsid w:val="00B42A16"/>
    <w:rsid w:val="00B441EB"/>
    <w:rsid w:val="00B442E1"/>
    <w:rsid w:val="00B44F35"/>
    <w:rsid w:val="00B465CA"/>
    <w:rsid w:val="00B469CE"/>
    <w:rsid w:val="00B46A64"/>
    <w:rsid w:val="00B46B06"/>
    <w:rsid w:val="00B46EA2"/>
    <w:rsid w:val="00B47442"/>
    <w:rsid w:val="00B47516"/>
    <w:rsid w:val="00B50B23"/>
    <w:rsid w:val="00B50BD6"/>
    <w:rsid w:val="00B51109"/>
    <w:rsid w:val="00B511F6"/>
    <w:rsid w:val="00B521D1"/>
    <w:rsid w:val="00B5226A"/>
    <w:rsid w:val="00B53189"/>
    <w:rsid w:val="00B53864"/>
    <w:rsid w:val="00B538FB"/>
    <w:rsid w:val="00B54583"/>
    <w:rsid w:val="00B54949"/>
    <w:rsid w:val="00B55C16"/>
    <w:rsid w:val="00B56578"/>
    <w:rsid w:val="00B565F2"/>
    <w:rsid w:val="00B56732"/>
    <w:rsid w:val="00B56CCD"/>
    <w:rsid w:val="00B56D03"/>
    <w:rsid w:val="00B5707C"/>
    <w:rsid w:val="00B573FB"/>
    <w:rsid w:val="00B60ED1"/>
    <w:rsid w:val="00B61907"/>
    <w:rsid w:val="00B619E8"/>
    <w:rsid w:val="00B61D03"/>
    <w:rsid w:val="00B623AC"/>
    <w:rsid w:val="00B623D1"/>
    <w:rsid w:val="00B62433"/>
    <w:rsid w:val="00B62D8F"/>
    <w:rsid w:val="00B63059"/>
    <w:rsid w:val="00B63192"/>
    <w:rsid w:val="00B638FE"/>
    <w:rsid w:val="00B63F98"/>
    <w:rsid w:val="00B63FC2"/>
    <w:rsid w:val="00B641D7"/>
    <w:rsid w:val="00B64371"/>
    <w:rsid w:val="00B6461B"/>
    <w:rsid w:val="00B64F95"/>
    <w:rsid w:val="00B653BA"/>
    <w:rsid w:val="00B654D2"/>
    <w:rsid w:val="00B66309"/>
    <w:rsid w:val="00B66967"/>
    <w:rsid w:val="00B66C7B"/>
    <w:rsid w:val="00B6739F"/>
    <w:rsid w:val="00B677DE"/>
    <w:rsid w:val="00B67FC2"/>
    <w:rsid w:val="00B70137"/>
    <w:rsid w:val="00B70227"/>
    <w:rsid w:val="00B7055E"/>
    <w:rsid w:val="00B708CA"/>
    <w:rsid w:val="00B70A09"/>
    <w:rsid w:val="00B70ABF"/>
    <w:rsid w:val="00B70D95"/>
    <w:rsid w:val="00B710AD"/>
    <w:rsid w:val="00B71888"/>
    <w:rsid w:val="00B71A44"/>
    <w:rsid w:val="00B71BAF"/>
    <w:rsid w:val="00B737B7"/>
    <w:rsid w:val="00B73E50"/>
    <w:rsid w:val="00B73E59"/>
    <w:rsid w:val="00B743E1"/>
    <w:rsid w:val="00B74526"/>
    <w:rsid w:val="00B749D8"/>
    <w:rsid w:val="00B74DB4"/>
    <w:rsid w:val="00B74E13"/>
    <w:rsid w:val="00B75C35"/>
    <w:rsid w:val="00B763EF"/>
    <w:rsid w:val="00B76489"/>
    <w:rsid w:val="00B76798"/>
    <w:rsid w:val="00B7692F"/>
    <w:rsid w:val="00B76953"/>
    <w:rsid w:val="00B7718B"/>
    <w:rsid w:val="00B7719D"/>
    <w:rsid w:val="00B77206"/>
    <w:rsid w:val="00B77E05"/>
    <w:rsid w:val="00B806EF"/>
    <w:rsid w:val="00B80785"/>
    <w:rsid w:val="00B80CE9"/>
    <w:rsid w:val="00B80DCD"/>
    <w:rsid w:val="00B80EB8"/>
    <w:rsid w:val="00B80F85"/>
    <w:rsid w:val="00B817FA"/>
    <w:rsid w:val="00B82EEF"/>
    <w:rsid w:val="00B8369D"/>
    <w:rsid w:val="00B83E4B"/>
    <w:rsid w:val="00B8432C"/>
    <w:rsid w:val="00B84DC5"/>
    <w:rsid w:val="00B84DCD"/>
    <w:rsid w:val="00B857D1"/>
    <w:rsid w:val="00B85854"/>
    <w:rsid w:val="00B85F06"/>
    <w:rsid w:val="00B871F3"/>
    <w:rsid w:val="00B872E8"/>
    <w:rsid w:val="00B8735D"/>
    <w:rsid w:val="00B90918"/>
    <w:rsid w:val="00B9163D"/>
    <w:rsid w:val="00B918F3"/>
    <w:rsid w:val="00B91E8D"/>
    <w:rsid w:val="00B91F2F"/>
    <w:rsid w:val="00B920BF"/>
    <w:rsid w:val="00B92917"/>
    <w:rsid w:val="00B93708"/>
    <w:rsid w:val="00B93844"/>
    <w:rsid w:val="00B93ADC"/>
    <w:rsid w:val="00B9424C"/>
    <w:rsid w:val="00B94446"/>
    <w:rsid w:val="00B952FD"/>
    <w:rsid w:val="00B955A1"/>
    <w:rsid w:val="00B9597F"/>
    <w:rsid w:val="00B9632C"/>
    <w:rsid w:val="00B96BBD"/>
    <w:rsid w:val="00B97225"/>
    <w:rsid w:val="00BA007A"/>
    <w:rsid w:val="00BA01D5"/>
    <w:rsid w:val="00BA08AE"/>
    <w:rsid w:val="00BA0BC8"/>
    <w:rsid w:val="00BA0C89"/>
    <w:rsid w:val="00BA0E9A"/>
    <w:rsid w:val="00BA10B9"/>
    <w:rsid w:val="00BA1124"/>
    <w:rsid w:val="00BA18CF"/>
    <w:rsid w:val="00BA1CFF"/>
    <w:rsid w:val="00BA24F8"/>
    <w:rsid w:val="00BA2599"/>
    <w:rsid w:val="00BA2A44"/>
    <w:rsid w:val="00BA328F"/>
    <w:rsid w:val="00BA3B33"/>
    <w:rsid w:val="00BA3D48"/>
    <w:rsid w:val="00BA402E"/>
    <w:rsid w:val="00BA468B"/>
    <w:rsid w:val="00BA575A"/>
    <w:rsid w:val="00BA66EC"/>
    <w:rsid w:val="00BA71F3"/>
    <w:rsid w:val="00BA7848"/>
    <w:rsid w:val="00BA7882"/>
    <w:rsid w:val="00BB05A0"/>
    <w:rsid w:val="00BB09CD"/>
    <w:rsid w:val="00BB0AE8"/>
    <w:rsid w:val="00BB1B7B"/>
    <w:rsid w:val="00BB1F3E"/>
    <w:rsid w:val="00BB2624"/>
    <w:rsid w:val="00BB2BED"/>
    <w:rsid w:val="00BB3384"/>
    <w:rsid w:val="00BB38E9"/>
    <w:rsid w:val="00BB3B06"/>
    <w:rsid w:val="00BB46BF"/>
    <w:rsid w:val="00BB48E8"/>
    <w:rsid w:val="00BB4AFD"/>
    <w:rsid w:val="00BB5325"/>
    <w:rsid w:val="00BB54FC"/>
    <w:rsid w:val="00BB5CC6"/>
    <w:rsid w:val="00BB5E6F"/>
    <w:rsid w:val="00BB5E98"/>
    <w:rsid w:val="00BB6063"/>
    <w:rsid w:val="00BB6185"/>
    <w:rsid w:val="00BB638B"/>
    <w:rsid w:val="00BB6F47"/>
    <w:rsid w:val="00BB7506"/>
    <w:rsid w:val="00BB7562"/>
    <w:rsid w:val="00BC03E5"/>
    <w:rsid w:val="00BC1112"/>
    <w:rsid w:val="00BC1928"/>
    <w:rsid w:val="00BC2006"/>
    <w:rsid w:val="00BC23E7"/>
    <w:rsid w:val="00BC2926"/>
    <w:rsid w:val="00BC296A"/>
    <w:rsid w:val="00BC2B07"/>
    <w:rsid w:val="00BC2B2E"/>
    <w:rsid w:val="00BC301A"/>
    <w:rsid w:val="00BC3274"/>
    <w:rsid w:val="00BC4426"/>
    <w:rsid w:val="00BC46B2"/>
    <w:rsid w:val="00BC5093"/>
    <w:rsid w:val="00BC5CA8"/>
    <w:rsid w:val="00BC61BF"/>
    <w:rsid w:val="00BC66AD"/>
    <w:rsid w:val="00BC6940"/>
    <w:rsid w:val="00BC77F7"/>
    <w:rsid w:val="00BC7A9C"/>
    <w:rsid w:val="00BC7B57"/>
    <w:rsid w:val="00BD0450"/>
    <w:rsid w:val="00BD0CBC"/>
    <w:rsid w:val="00BD0D76"/>
    <w:rsid w:val="00BD0DED"/>
    <w:rsid w:val="00BD145C"/>
    <w:rsid w:val="00BD159A"/>
    <w:rsid w:val="00BD2D69"/>
    <w:rsid w:val="00BD2DA8"/>
    <w:rsid w:val="00BD373A"/>
    <w:rsid w:val="00BD3C10"/>
    <w:rsid w:val="00BD3D6A"/>
    <w:rsid w:val="00BD47DE"/>
    <w:rsid w:val="00BD487F"/>
    <w:rsid w:val="00BD4D50"/>
    <w:rsid w:val="00BD4EA6"/>
    <w:rsid w:val="00BD5081"/>
    <w:rsid w:val="00BD5B56"/>
    <w:rsid w:val="00BD6614"/>
    <w:rsid w:val="00BD665A"/>
    <w:rsid w:val="00BD6703"/>
    <w:rsid w:val="00BD772F"/>
    <w:rsid w:val="00BD7967"/>
    <w:rsid w:val="00BD7C0C"/>
    <w:rsid w:val="00BE036A"/>
    <w:rsid w:val="00BE08F1"/>
    <w:rsid w:val="00BE1B7C"/>
    <w:rsid w:val="00BE1C00"/>
    <w:rsid w:val="00BE1E12"/>
    <w:rsid w:val="00BE1F64"/>
    <w:rsid w:val="00BE2753"/>
    <w:rsid w:val="00BE2AC5"/>
    <w:rsid w:val="00BE365E"/>
    <w:rsid w:val="00BE393A"/>
    <w:rsid w:val="00BE3AEB"/>
    <w:rsid w:val="00BE3BB1"/>
    <w:rsid w:val="00BE4574"/>
    <w:rsid w:val="00BE4E23"/>
    <w:rsid w:val="00BE51FA"/>
    <w:rsid w:val="00BE5548"/>
    <w:rsid w:val="00BE5663"/>
    <w:rsid w:val="00BE5C84"/>
    <w:rsid w:val="00BE63C7"/>
    <w:rsid w:val="00BE65D4"/>
    <w:rsid w:val="00BE7103"/>
    <w:rsid w:val="00BE74DD"/>
    <w:rsid w:val="00BE7974"/>
    <w:rsid w:val="00BE7C27"/>
    <w:rsid w:val="00BE7D88"/>
    <w:rsid w:val="00BE7F90"/>
    <w:rsid w:val="00BF0059"/>
    <w:rsid w:val="00BF068F"/>
    <w:rsid w:val="00BF109D"/>
    <w:rsid w:val="00BF2544"/>
    <w:rsid w:val="00BF2725"/>
    <w:rsid w:val="00BF2958"/>
    <w:rsid w:val="00BF2BF9"/>
    <w:rsid w:val="00BF30B2"/>
    <w:rsid w:val="00BF31A4"/>
    <w:rsid w:val="00BF3D21"/>
    <w:rsid w:val="00BF419A"/>
    <w:rsid w:val="00BF4314"/>
    <w:rsid w:val="00BF442B"/>
    <w:rsid w:val="00BF4AAD"/>
    <w:rsid w:val="00BF533A"/>
    <w:rsid w:val="00BF56F6"/>
    <w:rsid w:val="00BF71CC"/>
    <w:rsid w:val="00C01F35"/>
    <w:rsid w:val="00C02EC6"/>
    <w:rsid w:val="00C03810"/>
    <w:rsid w:val="00C039CE"/>
    <w:rsid w:val="00C04ECB"/>
    <w:rsid w:val="00C060BF"/>
    <w:rsid w:val="00C06278"/>
    <w:rsid w:val="00C0677B"/>
    <w:rsid w:val="00C069E4"/>
    <w:rsid w:val="00C06F76"/>
    <w:rsid w:val="00C071BD"/>
    <w:rsid w:val="00C07474"/>
    <w:rsid w:val="00C1074E"/>
    <w:rsid w:val="00C12091"/>
    <w:rsid w:val="00C12BDD"/>
    <w:rsid w:val="00C12EFB"/>
    <w:rsid w:val="00C146C9"/>
    <w:rsid w:val="00C14740"/>
    <w:rsid w:val="00C147F5"/>
    <w:rsid w:val="00C14BCC"/>
    <w:rsid w:val="00C15439"/>
    <w:rsid w:val="00C15636"/>
    <w:rsid w:val="00C1616B"/>
    <w:rsid w:val="00C1650E"/>
    <w:rsid w:val="00C16DB9"/>
    <w:rsid w:val="00C16E6F"/>
    <w:rsid w:val="00C170E6"/>
    <w:rsid w:val="00C17304"/>
    <w:rsid w:val="00C175E5"/>
    <w:rsid w:val="00C17611"/>
    <w:rsid w:val="00C17690"/>
    <w:rsid w:val="00C202EE"/>
    <w:rsid w:val="00C206D3"/>
    <w:rsid w:val="00C20B8F"/>
    <w:rsid w:val="00C21606"/>
    <w:rsid w:val="00C21EE2"/>
    <w:rsid w:val="00C22FB2"/>
    <w:rsid w:val="00C24113"/>
    <w:rsid w:val="00C24286"/>
    <w:rsid w:val="00C245FA"/>
    <w:rsid w:val="00C24B42"/>
    <w:rsid w:val="00C25FD3"/>
    <w:rsid w:val="00C2605C"/>
    <w:rsid w:val="00C269BE"/>
    <w:rsid w:val="00C26A2E"/>
    <w:rsid w:val="00C27171"/>
    <w:rsid w:val="00C27A41"/>
    <w:rsid w:val="00C27BF7"/>
    <w:rsid w:val="00C3012D"/>
    <w:rsid w:val="00C3113B"/>
    <w:rsid w:val="00C3115C"/>
    <w:rsid w:val="00C317BB"/>
    <w:rsid w:val="00C31B12"/>
    <w:rsid w:val="00C32775"/>
    <w:rsid w:val="00C33E36"/>
    <w:rsid w:val="00C33FF1"/>
    <w:rsid w:val="00C340FF"/>
    <w:rsid w:val="00C345FC"/>
    <w:rsid w:val="00C34767"/>
    <w:rsid w:val="00C347CE"/>
    <w:rsid w:val="00C352E3"/>
    <w:rsid w:val="00C359C3"/>
    <w:rsid w:val="00C35A7A"/>
    <w:rsid w:val="00C35D27"/>
    <w:rsid w:val="00C36BED"/>
    <w:rsid w:val="00C37AB2"/>
    <w:rsid w:val="00C405AE"/>
    <w:rsid w:val="00C40732"/>
    <w:rsid w:val="00C40B29"/>
    <w:rsid w:val="00C40F0C"/>
    <w:rsid w:val="00C415E4"/>
    <w:rsid w:val="00C41B26"/>
    <w:rsid w:val="00C41F0E"/>
    <w:rsid w:val="00C42340"/>
    <w:rsid w:val="00C45480"/>
    <w:rsid w:val="00C454E2"/>
    <w:rsid w:val="00C45B89"/>
    <w:rsid w:val="00C45F1B"/>
    <w:rsid w:val="00C4612E"/>
    <w:rsid w:val="00C505A4"/>
    <w:rsid w:val="00C5067C"/>
    <w:rsid w:val="00C50A64"/>
    <w:rsid w:val="00C50ACC"/>
    <w:rsid w:val="00C51290"/>
    <w:rsid w:val="00C518F3"/>
    <w:rsid w:val="00C519A4"/>
    <w:rsid w:val="00C51A43"/>
    <w:rsid w:val="00C51B89"/>
    <w:rsid w:val="00C51F53"/>
    <w:rsid w:val="00C527B0"/>
    <w:rsid w:val="00C52B25"/>
    <w:rsid w:val="00C533A6"/>
    <w:rsid w:val="00C53418"/>
    <w:rsid w:val="00C53447"/>
    <w:rsid w:val="00C535FA"/>
    <w:rsid w:val="00C54466"/>
    <w:rsid w:val="00C545EA"/>
    <w:rsid w:val="00C54E02"/>
    <w:rsid w:val="00C54E89"/>
    <w:rsid w:val="00C5594A"/>
    <w:rsid w:val="00C561FC"/>
    <w:rsid w:val="00C56DEE"/>
    <w:rsid w:val="00C57BBB"/>
    <w:rsid w:val="00C57D15"/>
    <w:rsid w:val="00C57D1C"/>
    <w:rsid w:val="00C57EEC"/>
    <w:rsid w:val="00C60F4D"/>
    <w:rsid w:val="00C61FE9"/>
    <w:rsid w:val="00C627D7"/>
    <w:rsid w:val="00C63F47"/>
    <w:rsid w:val="00C6417F"/>
    <w:rsid w:val="00C641C8"/>
    <w:rsid w:val="00C649A3"/>
    <w:rsid w:val="00C64BA3"/>
    <w:rsid w:val="00C64BC6"/>
    <w:rsid w:val="00C64D1F"/>
    <w:rsid w:val="00C6552C"/>
    <w:rsid w:val="00C65CD7"/>
    <w:rsid w:val="00C66E5C"/>
    <w:rsid w:val="00C670C1"/>
    <w:rsid w:val="00C67222"/>
    <w:rsid w:val="00C67A78"/>
    <w:rsid w:val="00C67CD1"/>
    <w:rsid w:val="00C67E96"/>
    <w:rsid w:val="00C7094C"/>
    <w:rsid w:val="00C70EC4"/>
    <w:rsid w:val="00C71146"/>
    <w:rsid w:val="00C7191D"/>
    <w:rsid w:val="00C71B23"/>
    <w:rsid w:val="00C71C21"/>
    <w:rsid w:val="00C7247E"/>
    <w:rsid w:val="00C72C07"/>
    <w:rsid w:val="00C7335D"/>
    <w:rsid w:val="00C73FE2"/>
    <w:rsid w:val="00C7458B"/>
    <w:rsid w:val="00C74758"/>
    <w:rsid w:val="00C74801"/>
    <w:rsid w:val="00C74C14"/>
    <w:rsid w:val="00C74EF8"/>
    <w:rsid w:val="00C750E8"/>
    <w:rsid w:val="00C7578B"/>
    <w:rsid w:val="00C75818"/>
    <w:rsid w:val="00C7693B"/>
    <w:rsid w:val="00C7698F"/>
    <w:rsid w:val="00C7722E"/>
    <w:rsid w:val="00C77411"/>
    <w:rsid w:val="00C80278"/>
    <w:rsid w:val="00C806F7"/>
    <w:rsid w:val="00C80D45"/>
    <w:rsid w:val="00C81CAF"/>
    <w:rsid w:val="00C8235D"/>
    <w:rsid w:val="00C82533"/>
    <w:rsid w:val="00C83772"/>
    <w:rsid w:val="00C8380D"/>
    <w:rsid w:val="00C838E2"/>
    <w:rsid w:val="00C84272"/>
    <w:rsid w:val="00C843FD"/>
    <w:rsid w:val="00C8479F"/>
    <w:rsid w:val="00C850FF"/>
    <w:rsid w:val="00C8517F"/>
    <w:rsid w:val="00C85957"/>
    <w:rsid w:val="00C85D25"/>
    <w:rsid w:val="00C865DB"/>
    <w:rsid w:val="00C871CC"/>
    <w:rsid w:val="00C8798F"/>
    <w:rsid w:val="00C87CC2"/>
    <w:rsid w:val="00C900F4"/>
    <w:rsid w:val="00C90353"/>
    <w:rsid w:val="00C905EC"/>
    <w:rsid w:val="00C9069E"/>
    <w:rsid w:val="00C9159A"/>
    <w:rsid w:val="00C9215F"/>
    <w:rsid w:val="00C922D4"/>
    <w:rsid w:val="00C92966"/>
    <w:rsid w:val="00C92E08"/>
    <w:rsid w:val="00C93E88"/>
    <w:rsid w:val="00C940B0"/>
    <w:rsid w:val="00C9440D"/>
    <w:rsid w:val="00C94A86"/>
    <w:rsid w:val="00C953C1"/>
    <w:rsid w:val="00C95558"/>
    <w:rsid w:val="00C96602"/>
    <w:rsid w:val="00C97CBD"/>
    <w:rsid w:val="00CA08E9"/>
    <w:rsid w:val="00CA0F71"/>
    <w:rsid w:val="00CA0F97"/>
    <w:rsid w:val="00CA1156"/>
    <w:rsid w:val="00CA14C9"/>
    <w:rsid w:val="00CA1FBF"/>
    <w:rsid w:val="00CA236C"/>
    <w:rsid w:val="00CA2890"/>
    <w:rsid w:val="00CA2ABB"/>
    <w:rsid w:val="00CA336F"/>
    <w:rsid w:val="00CA3CAE"/>
    <w:rsid w:val="00CA3FC7"/>
    <w:rsid w:val="00CA492A"/>
    <w:rsid w:val="00CA53BA"/>
    <w:rsid w:val="00CA53D0"/>
    <w:rsid w:val="00CA61C6"/>
    <w:rsid w:val="00CA61F8"/>
    <w:rsid w:val="00CA6AF4"/>
    <w:rsid w:val="00CA7369"/>
    <w:rsid w:val="00CA75F2"/>
    <w:rsid w:val="00CA7749"/>
    <w:rsid w:val="00CA79FB"/>
    <w:rsid w:val="00CB0359"/>
    <w:rsid w:val="00CB0668"/>
    <w:rsid w:val="00CB0C64"/>
    <w:rsid w:val="00CB1293"/>
    <w:rsid w:val="00CB1F1F"/>
    <w:rsid w:val="00CB3D32"/>
    <w:rsid w:val="00CB3ECA"/>
    <w:rsid w:val="00CB4202"/>
    <w:rsid w:val="00CB437C"/>
    <w:rsid w:val="00CB4874"/>
    <w:rsid w:val="00CB514C"/>
    <w:rsid w:val="00CB5447"/>
    <w:rsid w:val="00CB6160"/>
    <w:rsid w:val="00CB61C2"/>
    <w:rsid w:val="00CB6556"/>
    <w:rsid w:val="00CB6B5C"/>
    <w:rsid w:val="00CB704F"/>
    <w:rsid w:val="00CB734E"/>
    <w:rsid w:val="00CB744A"/>
    <w:rsid w:val="00CB79EF"/>
    <w:rsid w:val="00CB7A9F"/>
    <w:rsid w:val="00CC0D87"/>
    <w:rsid w:val="00CC1FD7"/>
    <w:rsid w:val="00CC1FEA"/>
    <w:rsid w:val="00CC2390"/>
    <w:rsid w:val="00CC277B"/>
    <w:rsid w:val="00CC2FC8"/>
    <w:rsid w:val="00CC302C"/>
    <w:rsid w:val="00CC3C8E"/>
    <w:rsid w:val="00CC3D1A"/>
    <w:rsid w:val="00CC3D97"/>
    <w:rsid w:val="00CC4028"/>
    <w:rsid w:val="00CC416F"/>
    <w:rsid w:val="00CC4E9B"/>
    <w:rsid w:val="00CC4FF5"/>
    <w:rsid w:val="00CC5005"/>
    <w:rsid w:val="00CC5712"/>
    <w:rsid w:val="00CC5A2E"/>
    <w:rsid w:val="00CC5D73"/>
    <w:rsid w:val="00CC743C"/>
    <w:rsid w:val="00CC796C"/>
    <w:rsid w:val="00CC798A"/>
    <w:rsid w:val="00CD00C2"/>
    <w:rsid w:val="00CD06BD"/>
    <w:rsid w:val="00CD0D44"/>
    <w:rsid w:val="00CD0F01"/>
    <w:rsid w:val="00CD0F91"/>
    <w:rsid w:val="00CD11E7"/>
    <w:rsid w:val="00CD2256"/>
    <w:rsid w:val="00CD25CC"/>
    <w:rsid w:val="00CD2AE5"/>
    <w:rsid w:val="00CD346F"/>
    <w:rsid w:val="00CD3D1D"/>
    <w:rsid w:val="00CD572F"/>
    <w:rsid w:val="00CD6061"/>
    <w:rsid w:val="00CD6A8A"/>
    <w:rsid w:val="00CD7792"/>
    <w:rsid w:val="00CE00BE"/>
    <w:rsid w:val="00CE1507"/>
    <w:rsid w:val="00CE16D0"/>
    <w:rsid w:val="00CE18E4"/>
    <w:rsid w:val="00CE19AB"/>
    <w:rsid w:val="00CE3EB6"/>
    <w:rsid w:val="00CE41EF"/>
    <w:rsid w:val="00CE42B3"/>
    <w:rsid w:val="00CE4340"/>
    <w:rsid w:val="00CE4A3B"/>
    <w:rsid w:val="00CE524F"/>
    <w:rsid w:val="00CE557E"/>
    <w:rsid w:val="00CE55E0"/>
    <w:rsid w:val="00CE5670"/>
    <w:rsid w:val="00CE5D49"/>
    <w:rsid w:val="00CE63C7"/>
    <w:rsid w:val="00CE6D47"/>
    <w:rsid w:val="00CE79D0"/>
    <w:rsid w:val="00CE7E27"/>
    <w:rsid w:val="00CF0B1F"/>
    <w:rsid w:val="00CF0DA5"/>
    <w:rsid w:val="00CF11E0"/>
    <w:rsid w:val="00CF185C"/>
    <w:rsid w:val="00CF19A3"/>
    <w:rsid w:val="00CF1C8F"/>
    <w:rsid w:val="00CF248D"/>
    <w:rsid w:val="00CF24B5"/>
    <w:rsid w:val="00CF2C4B"/>
    <w:rsid w:val="00CF30B7"/>
    <w:rsid w:val="00CF3250"/>
    <w:rsid w:val="00CF3717"/>
    <w:rsid w:val="00CF3F27"/>
    <w:rsid w:val="00CF5031"/>
    <w:rsid w:val="00CF52F0"/>
    <w:rsid w:val="00CF73ED"/>
    <w:rsid w:val="00D00C31"/>
    <w:rsid w:val="00D0182B"/>
    <w:rsid w:val="00D0222B"/>
    <w:rsid w:val="00D030AE"/>
    <w:rsid w:val="00D03989"/>
    <w:rsid w:val="00D04904"/>
    <w:rsid w:val="00D0493C"/>
    <w:rsid w:val="00D0505E"/>
    <w:rsid w:val="00D05669"/>
    <w:rsid w:val="00D05714"/>
    <w:rsid w:val="00D058C5"/>
    <w:rsid w:val="00D06385"/>
    <w:rsid w:val="00D0638B"/>
    <w:rsid w:val="00D066C4"/>
    <w:rsid w:val="00D0672A"/>
    <w:rsid w:val="00D10352"/>
    <w:rsid w:val="00D1039A"/>
    <w:rsid w:val="00D10FD1"/>
    <w:rsid w:val="00D11527"/>
    <w:rsid w:val="00D116C6"/>
    <w:rsid w:val="00D12E4C"/>
    <w:rsid w:val="00D13779"/>
    <w:rsid w:val="00D146E2"/>
    <w:rsid w:val="00D1484C"/>
    <w:rsid w:val="00D1542D"/>
    <w:rsid w:val="00D154B9"/>
    <w:rsid w:val="00D15871"/>
    <w:rsid w:val="00D15DA8"/>
    <w:rsid w:val="00D163BF"/>
    <w:rsid w:val="00D168BE"/>
    <w:rsid w:val="00D16DBD"/>
    <w:rsid w:val="00D16E8A"/>
    <w:rsid w:val="00D1741F"/>
    <w:rsid w:val="00D206E8"/>
    <w:rsid w:val="00D20D06"/>
    <w:rsid w:val="00D20D68"/>
    <w:rsid w:val="00D21214"/>
    <w:rsid w:val="00D21828"/>
    <w:rsid w:val="00D22264"/>
    <w:rsid w:val="00D223AD"/>
    <w:rsid w:val="00D228A1"/>
    <w:rsid w:val="00D22CC0"/>
    <w:rsid w:val="00D22CC4"/>
    <w:rsid w:val="00D234AA"/>
    <w:rsid w:val="00D243C4"/>
    <w:rsid w:val="00D24B33"/>
    <w:rsid w:val="00D24D02"/>
    <w:rsid w:val="00D24E38"/>
    <w:rsid w:val="00D254E4"/>
    <w:rsid w:val="00D2596E"/>
    <w:rsid w:val="00D25A31"/>
    <w:rsid w:val="00D25ADC"/>
    <w:rsid w:val="00D26A03"/>
    <w:rsid w:val="00D26DE0"/>
    <w:rsid w:val="00D27677"/>
    <w:rsid w:val="00D27A92"/>
    <w:rsid w:val="00D27CC0"/>
    <w:rsid w:val="00D27E6C"/>
    <w:rsid w:val="00D30718"/>
    <w:rsid w:val="00D30982"/>
    <w:rsid w:val="00D30A9E"/>
    <w:rsid w:val="00D30EEC"/>
    <w:rsid w:val="00D31B95"/>
    <w:rsid w:val="00D3250D"/>
    <w:rsid w:val="00D3284F"/>
    <w:rsid w:val="00D33081"/>
    <w:rsid w:val="00D33B33"/>
    <w:rsid w:val="00D3412B"/>
    <w:rsid w:val="00D35336"/>
    <w:rsid w:val="00D36372"/>
    <w:rsid w:val="00D3668E"/>
    <w:rsid w:val="00D36BF6"/>
    <w:rsid w:val="00D36C0C"/>
    <w:rsid w:val="00D36F96"/>
    <w:rsid w:val="00D377D5"/>
    <w:rsid w:val="00D37945"/>
    <w:rsid w:val="00D37B5A"/>
    <w:rsid w:val="00D37B65"/>
    <w:rsid w:val="00D40454"/>
    <w:rsid w:val="00D40C5A"/>
    <w:rsid w:val="00D41C2A"/>
    <w:rsid w:val="00D42252"/>
    <w:rsid w:val="00D4309D"/>
    <w:rsid w:val="00D435B3"/>
    <w:rsid w:val="00D43EA9"/>
    <w:rsid w:val="00D446AC"/>
    <w:rsid w:val="00D450B9"/>
    <w:rsid w:val="00D455EC"/>
    <w:rsid w:val="00D456BB"/>
    <w:rsid w:val="00D45B54"/>
    <w:rsid w:val="00D45EB6"/>
    <w:rsid w:val="00D473AB"/>
    <w:rsid w:val="00D50580"/>
    <w:rsid w:val="00D505CE"/>
    <w:rsid w:val="00D50957"/>
    <w:rsid w:val="00D50DFA"/>
    <w:rsid w:val="00D5120A"/>
    <w:rsid w:val="00D51385"/>
    <w:rsid w:val="00D515BA"/>
    <w:rsid w:val="00D52B5C"/>
    <w:rsid w:val="00D54758"/>
    <w:rsid w:val="00D548A6"/>
    <w:rsid w:val="00D54BD1"/>
    <w:rsid w:val="00D54C6C"/>
    <w:rsid w:val="00D54E3C"/>
    <w:rsid w:val="00D56085"/>
    <w:rsid w:val="00D56421"/>
    <w:rsid w:val="00D56C9D"/>
    <w:rsid w:val="00D56CF7"/>
    <w:rsid w:val="00D56F9A"/>
    <w:rsid w:val="00D570AB"/>
    <w:rsid w:val="00D5756C"/>
    <w:rsid w:val="00D6070D"/>
    <w:rsid w:val="00D6186E"/>
    <w:rsid w:val="00D61D48"/>
    <w:rsid w:val="00D62180"/>
    <w:rsid w:val="00D621B7"/>
    <w:rsid w:val="00D62615"/>
    <w:rsid w:val="00D6422A"/>
    <w:rsid w:val="00D64C0B"/>
    <w:rsid w:val="00D64C9F"/>
    <w:rsid w:val="00D65366"/>
    <w:rsid w:val="00D65438"/>
    <w:rsid w:val="00D6698B"/>
    <w:rsid w:val="00D66B7C"/>
    <w:rsid w:val="00D6752B"/>
    <w:rsid w:val="00D67697"/>
    <w:rsid w:val="00D67D1F"/>
    <w:rsid w:val="00D7011D"/>
    <w:rsid w:val="00D70224"/>
    <w:rsid w:val="00D70A93"/>
    <w:rsid w:val="00D714F0"/>
    <w:rsid w:val="00D72554"/>
    <w:rsid w:val="00D729E9"/>
    <w:rsid w:val="00D72D56"/>
    <w:rsid w:val="00D7339A"/>
    <w:rsid w:val="00D7368A"/>
    <w:rsid w:val="00D73B56"/>
    <w:rsid w:val="00D73D2C"/>
    <w:rsid w:val="00D7435D"/>
    <w:rsid w:val="00D744E7"/>
    <w:rsid w:val="00D74A11"/>
    <w:rsid w:val="00D74B93"/>
    <w:rsid w:val="00D74BFF"/>
    <w:rsid w:val="00D757B4"/>
    <w:rsid w:val="00D75C33"/>
    <w:rsid w:val="00D76787"/>
    <w:rsid w:val="00D76B14"/>
    <w:rsid w:val="00D76B42"/>
    <w:rsid w:val="00D76E94"/>
    <w:rsid w:val="00D77051"/>
    <w:rsid w:val="00D77126"/>
    <w:rsid w:val="00D774C0"/>
    <w:rsid w:val="00D77824"/>
    <w:rsid w:val="00D806DE"/>
    <w:rsid w:val="00D80BE8"/>
    <w:rsid w:val="00D81F41"/>
    <w:rsid w:val="00D82821"/>
    <w:rsid w:val="00D82B6D"/>
    <w:rsid w:val="00D83DFC"/>
    <w:rsid w:val="00D844B3"/>
    <w:rsid w:val="00D84A67"/>
    <w:rsid w:val="00D8547B"/>
    <w:rsid w:val="00D85766"/>
    <w:rsid w:val="00D861E7"/>
    <w:rsid w:val="00D86C3E"/>
    <w:rsid w:val="00D86CA1"/>
    <w:rsid w:val="00D86E8A"/>
    <w:rsid w:val="00D8734D"/>
    <w:rsid w:val="00D87564"/>
    <w:rsid w:val="00D87687"/>
    <w:rsid w:val="00D903A0"/>
    <w:rsid w:val="00D9095D"/>
    <w:rsid w:val="00D90A19"/>
    <w:rsid w:val="00D9127E"/>
    <w:rsid w:val="00D9141F"/>
    <w:rsid w:val="00D9183A"/>
    <w:rsid w:val="00D9191C"/>
    <w:rsid w:val="00D91A94"/>
    <w:rsid w:val="00D92704"/>
    <w:rsid w:val="00D927B7"/>
    <w:rsid w:val="00D930A4"/>
    <w:rsid w:val="00D93A19"/>
    <w:rsid w:val="00D93E0A"/>
    <w:rsid w:val="00D94234"/>
    <w:rsid w:val="00D943D3"/>
    <w:rsid w:val="00D9504D"/>
    <w:rsid w:val="00D96058"/>
    <w:rsid w:val="00D966FA"/>
    <w:rsid w:val="00D971B7"/>
    <w:rsid w:val="00D97E52"/>
    <w:rsid w:val="00DA13B4"/>
    <w:rsid w:val="00DA1605"/>
    <w:rsid w:val="00DA1A93"/>
    <w:rsid w:val="00DA1C09"/>
    <w:rsid w:val="00DA1EC8"/>
    <w:rsid w:val="00DA2438"/>
    <w:rsid w:val="00DA2592"/>
    <w:rsid w:val="00DA2702"/>
    <w:rsid w:val="00DA5578"/>
    <w:rsid w:val="00DA57B7"/>
    <w:rsid w:val="00DA5C3C"/>
    <w:rsid w:val="00DA67B6"/>
    <w:rsid w:val="00DA68AB"/>
    <w:rsid w:val="00DA6914"/>
    <w:rsid w:val="00DA69FF"/>
    <w:rsid w:val="00DA7197"/>
    <w:rsid w:val="00DA75CA"/>
    <w:rsid w:val="00DA75CE"/>
    <w:rsid w:val="00DA7D5C"/>
    <w:rsid w:val="00DB02BA"/>
    <w:rsid w:val="00DB0B52"/>
    <w:rsid w:val="00DB138A"/>
    <w:rsid w:val="00DB17E0"/>
    <w:rsid w:val="00DB1E52"/>
    <w:rsid w:val="00DB1E94"/>
    <w:rsid w:val="00DB2567"/>
    <w:rsid w:val="00DB3099"/>
    <w:rsid w:val="00DB30FA"/>
    <w:rsid w:val="00DB377C"/>
    <w:rsid w:val="00DB3BCF"/>
    <w:rsid w:val="00DB4490"/>
    <w:rsid w:val="00DB4AB1"/>
    <w:rsid w:val="00DB509C"/>
    <w:rsid w:val="00DB5AEC"/>
    <w:rsid w:val="00DB5F5E"/>
    <w:rsid w:val="00DB5FD8"/>
    <w:rsid w:val="00DB643C"/>
    <w:rsid w:val="00DB67F5"/>
    <w:rsid w:val="00DB78F2"/>
    <w:rsid w:val="00DB7FC5"/>
    <w:rsid w:val="00DC1605"/>
    <w:rsid w:val="00DC2E1C"/>
    <w:rsid w:val="00DC3524"/>
    <w:rsid w:val="00DC35EC"/>
    <w:rsid w:val="00DC365F"/>
    <w:rsid w:val="00DC3743"/>
    <w:rsid w:val="00DC3B65"/>
    <w:rsid w:val="00DC469E"/>
    <w:rsid w:val="00DC4847"/>
    <w:rsid w:val="00DC4E68"/>
    <w:rsid w:val="00DC5775"/>
    <w:rsid w:val="00DC6010"/>
    <w:rsid w:val="00DC66E2"/>
    <w:rsid w:val="00DC7004"/>
    <w:rsid w:val="00DC7105"/>
    <w:rsid w:val="00DC7342"/>
    <w:rsid w:val="00DC738F"/>
    <w:rsid w:val="00DC78C9"/>
    <w:rsid w:val="00DC7BC7"/>
    <w:rsid w:val="00DD1A90"/>
    <w:rsid w:val="00DD1F0B"/>
    <w:rsid w:val="00DD3E8F"/>
    <w:rsid w:val="00DD415E"/>
    <w:rsid w:val="00DD49E3"/>
    <w:rsid w:val="00DD4A97"/>
    <w:rsid w:val="00DD4D0A"/>
    <w:rsid w:val="00DD4F0D"/>
    <w:rsid w:val="00DD583A"/>
    <w:rsid w:val="00DD5EF1"/>
    <w:rsid w:val="00DD625E"/>
    <w:rsid w:val="00DD705D"/>
    <w:rsid w:val="00DD70B1"/>
    <w:rsid w:val="00DE06DA"/>
    <w:rsid w:val="00DE092C"/>
    <w:rsid w:val="00DE0D64"/>
    <w:rsid w:val="00DE1088"/>
    <w:rsid w:val="00DE121A"/>
    <w:rsid w:val="00DE20EF"/>
    <w:rsid w:val="00DE3197"/>
    <w:rsid w:val="00DE3528"/>
    <w:rsid w:val="00DE528B"/>
    <w:rsid w:val="00DE5A4C"/>
    <w:rsid w:val="00DE688F"/>
    <w:rsid w:val="00DE6EA7"/>
    <w:rsid w:val="00DE70D8"/>
    <w:rsid w:val="00DE73E9"/>
    <w:rsid w:val="00DF03DB"/>
    <w:rsid w:val="00DF04F6"/>
    <w:rsid w:val="00DF0BF9"/>
    <w:rsid w:val="00DF1194"/>
    <w:rsid w:val="00DF18A1"/>
    <w:rsid w:val="00DF19EB"/>
    <w:rsid w:val="00DF1AC7"/>
    <w:rsid w:val="00DF2575"/>
    <w:rsid w:val="00DF3037"/>
    <w:rsid w:val="00DF30FE"/>
    <w:rsid w:val="00DF37A0"/>
    <w:rsid w:val="00DF3ED4"/>
    <w:rsid w:val="00DF43DC"/>
    <w:rsid w:val="00DF4620"/>
    <w:rsid w:val="00DF4A30"/>
    <w:rsid w:val="00DF51D1"/>
    <w:rsid w:val="00DF527E"/>
    <w:rsid w:val="00DF52A7"/>
    <w:rsid w:val="00DF5BC0"/>
    <w:rsid w:val="00DF6123"/>
    <w:rsid w:val="00DF66E5"/>
    <w:rsid w:val="00DF6B7A"/>
    <w:rsid w:val="00E0011D"/>
    <w:rsid w:val="00E004A8"/>
    <w:rsid w:val="00E007DA"/>
    <w:rsid w:val="00E011E8"/>
    <w:rsid w:val="00E0160B"/>
    <w:rsid w:val="00E01CA2"/>
    <w:rsid w:val="00E028EF"/>
    <w:rsid w:val="00E029CE"/>
    <w:rsid w:val="00E02C77"/>
    <w:rsid w:val="00E03177"/>
    <w:rsid w:val="00E04538"/>
    <w:rsid w:val="00E049FF"/>
    <w:rsid w:val="00E0507F"/>
    <w:rsid w:val="00E0558C"/>
    <w:rsid w:val="00E05CD2"/>
    <w:rsid w:val="00E061D7"/>
    <w:rsid w:val="00E06971"/>
    <w:rsid w:val="00E06F3C"/>
    <w:rsid w:val="00E06F6E"/>
    <w:rsid w:val="00E07E0B"/>
    <w:rsid w:val="00E07FC5"/>
    <w:rsid w:val="00E10E39"/>
    <w:rsid w:val="00E1259B"/>
    <w:rsid w:val="00E129C8"/>
    <w:rsid w:val="00E12A5F"/>
    <w:rsid w:val="00E12B41"/>
    <w:rsid w:val="00E12C15"/>
    <w:rsid w:val="00E14171"/>
    <w:rsid w:val="00E148F3"/>
    <w:rsid w:val="00E14FC6"/>
    <w:rsid w:val="00E151AF"/>
    <w:rsid w:val="00E1588F"/>
    <w:rsid w:val="00E15D20"/>
    <w:rsid w:val="00E164E3"/>
    <w:rsid w:val="00E16795"/>
    <w:rsid w:val="00E16A0D"/>
    <w:rsid w:val="00E17E23"/>
    <w:rsid w:val="00E2007C"/>
    <w:rsid w:val="00E207C0"/>
    <w:rsid w:val="00E21226"/>
    <w:rsid w:val="00E214B1"/>
    <w:rsid w:val="00E2218E"/>
    <w:rsid w:val="00E22332"/>
    <w:rsid w:val="00E2247B"/>
    <w:rsid w:val="00E22E9E"/>
    <w:rsid w:val="00E2309D"/>
    <w:rsid w:val="00E2378B"/>
    <w:rsid w:val="00E2413F"/>
    <w:rsid w:val="00E24773"/>
    <w:rsid w:val="00E24D52"/>
    <w:rsid w:val="00E25E07"/>
    <w:rsid w:val="00E25F3A"/>
    <w:rsid w:val="00E2621F"/>
    <w:rsid w:val="00E2698F"/>
    <w:rsid w:val="00E27893"/>
    <w:rsid w:val="00E27E5D"/>
    <w:rsid w:val="00E30AE7"/>
    <w:rsid w:val="00E31288"/>
    <w:rsid w:val="00E313BC"/>
    <w:rsid w:val="00E318DB"/>
    <w:rsid w:val="00E31F26"/>
    <w:rsid w:val="00E346B4"/>
    <w:rsid w:val="00E35573"/>
    <w:rsid w:val="00E356B2"/>
    <w:rsid w:val="00E35820"/>
    <w:rsid w:val="00E35C97"/>
    <w:rsid w:val="00E3611F"/>
    <w:rsid w:val="00E36733"/>
    <w:rsid w:val="00E36CE4"/>
    <w:rsid w:val="00E37167"/>
    <w:rsid w:val="00E37398"/>
    <w:rsid w:val="00E4018A"/>
    <w:rsid w:val="00E408C2"/>
    <w:rsid w:val="00E40B01"/>
    <w:rsid w:val="00E40DAC"/>
    <w:rsid w:val="00E41737"/>
    <w:rsid w:val="00E42C80"/>
    <w:rsid w:val="00E4308F"/>
    <w:rsid w:val="00E4376E"/>
    <w:rsid w:val="00E43865"/>
    <w:rsid w:val="00E43E95"/>
    <w:rsid w:val="00E44CCB"/>
    <w:rsid w:val="00E45B06"/>
    <w:rsid w:val="00E46422"/>
    <w:rsid w:val="00E46C1C"/>
    <w:rsid w:val="00E50025"/>
    <w:rsid w:val="00E513E0"/>
    <w:rsid w:val="00E52173"/>
    <w:rsid w:val="00E52360"/>
    <w:rsid w:val="00E52416"/>
    <w:rsid w:val="00E532F6"/>
    <w:rsid w:val="00E53642"/>
    <w:rsid w:val="00E53CE4"/>
    <w:rsid w:val="00E54531"/>
    <w:rsid w:val="00E54AC5"/>
    <w:rsid w:val="00E550E7"/>
    <w:rsid w:val="00E5519E"/>
    <w:rsid w:val="00E558D1"/>
    <w:rsid w:val="00E55A44"/>
    <w:rsid w:val="00E55F20"/>
    <w:rsid w:val="00E56396"/>
    <w:rsid w:val="00E5710A"/>
    <w:rsid w:val="00E57AEE"/>
    <w:rsid w:val="00E60579"/>
    <w:rsid w:val="00E60CFF"/>
    <w:rsid w:val="00E60D2B"/>
    <w:rsid w:val="00E61207"/>
    <w:rsid w:val="00E6161D"/>
    <w:rsid w:val="00E61876"/>
    <w:rsid w:val="00E6222B"/>
    <w:rsid w:val="00E62816"/>
    <w:rsid w:val="00E62B84"/>
    <w:rsid w:val="00E6318B"/>
    <w:rsid w:val="00E645CB"/>
    <w:rsid w:val="00E64ADF"/>
    <w:rsid w:val="00E64DBF"/>
    <w:rsid w:val="00E64DEB"/>
    <w:rsid w:val="00E66158"/>
    <w:rsid w:val="00E66A0F"/>
    <w:rsid w:val="00E66E91"/>
    <w:rsid w:val="00E67C50"/>
    <w:rsid w:val="00E7010F"/>
    <w:rsid w:val="00E70448"/>
    <w:rsid w:val="00E70643"/>
    <w:rsid w:val="00E7064E"/>
    <w:rsid w:val="00E711A6"/>
    <w:rsid w:val="00E711D3"/>
    <w:rsid w:val="00E713C7"/>
    <w:rsid w:val="00E71CEB"/>
    <w:rsid w:val="00E71D77"/>
    <w:rsid w:val="00E71E5D"/>
    <w:rsid w:val="00E729A5"/>
    <w:rsid w:val="00E72D90"/>
    <w:rsid w:val="00E739FB"/>
    <w:rsid w:val="00E742FC"/>
    <w:rsid w:val="00E749AE"/>
    <w:rsid w:val="00E74D46"/>
    <w:rsid w:val="00E755F0"/>
    <w:rsid w:val="00E75881"/>
    <w:rsid w:val="00E76747"/>
    <w:rsid w:val="00E76764"/>
    <w:rsid w:val="00E7680D"/>
    <w:rsid w:val="00E76928"/>
    <w:rsid w:val="00E80683"/>
    <w:rsid w:val="00E80724"/>
    <w:rsid w:val="00E807B4"/>
    <w:rsid w:val="00E80DED"/>
    <w:rsid w:val="00E813A8"/>
    <w:rsid w:val="00E817A8"/>
    <w:rsid w:val="00E81A3D"/>
    <w:rsid w:val="00E82B6E"/>
    <w:rsid w:val="00E82B74"/>
    <w:rsid w:val="00E82D1E"/>
    <w:rsid w:val="00E82F80"/>
    <w:rsid w:val="00E8313B"/>
    <w:rsid w:val="00E83B7A"/>
    <w:rsid w:val="00E840B6"/>
    <w:rsid w:val="00E84119"/>
    <w:rsid w:val="00E842A7"/>
    <w:rsid w:val="00E858C2"/>
    <w:rsid w:val="00E8633B"/>
    <w:rsid w:val="00E87607"/>
    <w:rsid w:val="00E901CE"/>
    <w:rsid w:val="00E9130F"/>
    <w:rsid w:val="00E91D48"/>
    <w:rsid w:val="00E9262F"/>
    <w:rsid w:val="00E927A6"/>
    <w:rsid w:val="00E92B8D"/>
    <w:rsid w:val="00E93FBA"/>
    <w:rsid w:val="00E94190"/>
    <w:rsid w:val="00E94296"/>
    <w:rsid w:val="00E94A94"/>
    <w:rsid w:val="00E94BB1"/>
    <w:rsid w:val="00E9597F"/>
    <w:rsid w:val="00E95DFA"/>
    <w:rsid w:val="00E963C3"/>
    <w:rsid w:val="00E9644D"/>
    <w:rsid w:val="00E96BD9"/>
    <w:rsid w:val="00E971DC"/>
    <w:rsid w:val="00E97C12"/>
    <w:rsid w:val="00EA0107"/>
    <w:rsid w:val="00EA074B"/>
    <w:rsid w:val="00EA09B5"/>
    <w:rsid w:val="00EA0EA1"/>
    <w:rsid w:val="00EA0ED8"/>
    <w:rsid w:val="00EA2964"/>
    <w:rsid w:val="00EA2EE5"/>
    <w:rsid w:val="00EA3243"/>
    <w:rsid w:val="00EA33C4"/>
    <w:rsid w:val="00EA34C6"/>
    <w:rsid w:val="00EA3BA5"/>
    <w:rsid w:val="00EA449F"/>
    <w:rsid w:val="00EA4637"/>
    <w:rsid w:val="00EA4A41"/>
    <w:rsid w:val="00EA4AE3"/>
    <w:rsid w:val="00EA50DF"/>
    <w:rsid w:val="00EA55B7"/>
    <w:rsid w:val="00EA60EA"/>
    <w:rsid w:val="00EA6A54"/>
    <w:rsid w:val="00EA7571"/>
    <w:rsid w:val="00EA7FB6"/>
    <w:rsid w:val="00EB031F"/>
    <w:rsid w:val="00EB1229"/>
    <w:rsid w:val="00EB124F"/>
    <w:rsid w:val="00EB1296"/>
    <w:rsid w:val="00EB1524"/>
    <w:rsid w:val="00EB1FB9"/>
    <w:rsid w:val="00EB208E"/>
    <w:rsid w:val="00EB2728"/>
    <w:rsid w:val="00EB31E5"/>
    <w:rsid w:val="00EB3294"/>
    <w:rsid w:val="00EB366A"/>
    <w:rsid w:val="00EB36FA"/>
    <w:rsid w:val="00EB564A"/>
    <w:rsid w:val="00EB5B8C"/>
    <w:rsid w:val="00EB5BF1"/>
    <w:rsid w:val="00EB6055"/>
    <w:rsid w:val="00EB6491"/>
    <w:rsid w:val="00EB651D"/>
    <w:rsid w:val="00EB68AD"/>
    <w:rsid w:val="00EC1A27"/>
    <w:rsid w:val="00EC1CD8"/>
    <w:rsid w:val="00EC1DAB"/>
    <w:rsid w:val="00EC1FB9"/>
    <w:rsid w:val="00EC1FD6"/>
    <w:rsid w:val="00EC217A"/>
    <w:rsid w:val="00EC2F14"/>
    <w:rsid w:val="00EC306D"/>
    <w:rsid w:val="00EC398F"/>
    <w:rsid w:val="00EC3BEB"/>
    <w:rsid w:val="00EC5604"/>
    <w:rsid w:val="00EC58AA"/>
    <w:rsid w:val="00EC5951"/>
    <w:rsid w:val="00EC5988"/>
    <w:rsid w:val="00EC5A5C"/>
    <w:rsid w:val="00EC732B"/>
    <w:rsid w:val="00EC7F98"/>
    <w:rsid w:val="00ED02B1"/>
    <w:rsid w:val="00ED16A2"/>
    <w:rsid w:val="00ED2415"/>
    <w:rsid w:val="00ED2536"/>
    <w:rsid w:val="00ED2D49"/>
    <w:rsid w:val="00ED457B"/>
    <w:rsid w:val="00ED482D"/>
    <w:rsid w:val="00ED4AF7"/>
    <w:rsid w:val="00ED52CC"/>
    <w:rsid w:val="00ED6095"/>
    <w:rsid w:val="00ED63E8"/>
    <w:rsid w:val="00ED6C14"/>
    <w:rsid w:val="00ED6E37"/>
    <w:rsid w:val="00ED74EE"/>
    <w:rsid w:val="00EE013F"/>
    <w:rsid w:val="00EE047A"/>
    <w:rsid w:val="00EE1A7F"/>
    <w:rsid w:val="00EE1AF8"/>
    <w:rsid w:val="00EE2A31"/>
    <w:rsid w:val="00EE2EED"/>
    <w:rsid w:val="00EE316C"/>
    <w:rsid w:val="00EE452C"/>
    <w:rsid w:val="00EE54B7"/>
    <w:rsid w:val="00EE54C0"/>
    <w:rsid w:val="00EE5841"/>
    <w:rsid w:val="00EE5B90"/>
    <w:rsid w:val="00EE5E72"/>
    <w:rsid w:val="00EE66D2"/>
    <w:rsid w:val="00EE6902"/>
    <w:rsid w:val="00EE6AD5"/>
    <w:rsid w:val="00EE6E0D"/>
    <w:rsid w:val="00EE759F"/>
    <w:rsid w:val="00EE7BFE"/>
    <w:rsid w:val="00EF024B"/>
    <w:rsid w:val="00EF1061"/>
    <w:rsid w:val="00EF12FA"/>
    <w:rsid w:val="00EF22F9"/>
    <w:rsid w:val="00EF28BE"/>
    <w:rsid w:val="00EF3A86"/>
    <w:rsid w:val="00EF4945"/>
    <w:rsid w:val="00EF4F44"/>
    <w:rsid w:val="00EF5D9E"/>
    <w:rsid w:val="00EF5E2D"/>
    <w:rsid w:val="00EF6BDE"/>
    <w:rsid w:val="00EF6D27"/>
    <w:rsid w:val="00EF6FF3"/>
    <w:rsid w:val="00EF7049"/>
    <w:rsid w:val="00EF7FC6"/>
    <w:rsid w:val="00F001D8"/>
    <w:rsid w:val="00F00263"/>
    <w:rsid w:val="00F007C7"/>
    <w:rsid w:val="00F00EC1"/>
    <w:rsid w:val="00F018C2"/>
    <w:rsid w:val="00F01B3F"/>
    <w:rsid w:val="00F01CF3"/>
    <w:rsid w:val="00F01F0C"/>
    <w:rsid w:val="00F01F0E"/>
    <w:rsid w:val="00F029E2"/>
    <w:rsid w:val="00F047D7"/>
    <w:rsid w:val="00F04884"/>
    <w:rsid w:val="00F04B6D"/>
    <w:rsid w:val="00F0505C"/>
    <w:rsid w:val="00F05416"/>
    <w:rsid w:val="00F059C6"/>
    <w:rsid w:val="00F06129"/>
    <w:rsid w:val="00F06136"/>
    <w:rsid w:val="00F061B3"/>
    <w:rsid w:val="00F06242"/>
    <w:rsid w:val="00F06286"/>
    <w:rsid w:val="00F069CC"/>
    <w:rsid w:val="00F06E07"/>
    <w:rsid w:val="00F07124"/>
    <w:rsid w:val="00F072C9"/>
    <w:rsid w:val="00F07C94"/>
    <w:rsid w:val="00F10147"/>
    <w:rsid w:val="00F104F6"/>
    <w:rsid w:val="00F10A3A"/>
    <w:rsid w:val="00F11250"/>
    <w:rsid w:val="00F11388"/>
    <w:rsid w:val="00F125CD"/>
    <w:rsid w:val="00F130FC"/>
    <w:rsid w:val="00F13158"/>
    <w:rsid w:val="00F1377A"/>
    <w:rsid w:val="00F13EF1"/>
    <w:rsid w:val="00F14692"/>
    <w:rsid w:val="00F146E0"/>
    <w:rsid w:val="00F15087"/>
    <w:rsid w:val="00F156AF"/>
    <w:rsid w:val="00F15B88"/>
    <w:rsid w:val="00F15D14"/>
    <w:rsid w:val="00F15DC5"/>
    <w:rsid w:val="00F16464"/>
    <w:rsid w:val="00F16EFF"/>
    <w:rsid w:val="00F1760C"/>
    <w:rsid w:val="00F17B7E"/>
    <w:rsid w:val="00F21506"/>
    <w:rsid w:val="00F21A49"/>
    <w:rsid w:val="00F21B1F"/>
    <w:rsid w:val="00F21DAF"/>
    <w:rsid w:val="00F22137"/>
    <w:rsid w:val="00F2338A"/>
    <w:rsid w:val="00F23FB8"/>
    <w:rsid w:val="00F24271"/>
    <w:rsid w:val="00F243E4"/>
    <w:rsid w:val="00F2470C"/>
    <w:rsid w:val="00F25328"/>
    <w:rsid w:val="00F256F4"/>
    <w:rsid w:val="00F26543"/>
    <w:rsid w:val="00F26B4A"/>
    <w:rsid w:val="00F26FC8"/>
    <w:rsid w:val="00F270D9"/>
    <w:rsid w:val="00F27A61"/>
    <w:rsid w:val="00F303BE"/>
    <w:rsid w:val="00F3096D"/>
    <w:rsid w:val="00F310A4"/>
    <w:rsid w:val="00F31307"/>
    <w:rsid w:val="00F315D2"/>
    <w:rsid w:val="00F31965"/>
    <w:rsid w:val="00F31DDE"/>
    <w:rsid w:val="00F325B0"/>
    <w:rsid w:val="00F32FB0"/>
    <w:rsid w:val="00F330E4"/>
    <w:rsid w:val="00F333CF"/>
    <w:rsid w:val="00F33763"/>
    <w:rsid w:val="00F339AF"/>
    <w:rsid w:val="00F33C4A"/>
    <w:rsid w:val="00F3447D"/>
    <w:rsid w:val="00F34657"/>
    <w:rsid w:val="00F350AD"/>
    <w:rsid w:val="00F35219"/>
    <w:rsid w:val="00F353FC"/>
    <w:rsid w:val="00F35CB1"/>
    <w:rsid w:val="00F35D67"/>
    <w:rsid w:val="00F36273"/>
    <w:rsid w:val="00F36348"/>
    <w:rsid w:val="00F36505"/>
    <w:rsid w:val="00F366BA"/>
    <w:rsid w:val="00F372FE"/>
    <w:rsid w:val="00F37411"/>
    <w:rsid w:val="00F421E4"/>
    <w:rsid w:val="00F42739"/>
    <w:rsid w:val="00F42ADE"/>
    <w:rsid w:val="00F42F97"/>
    <w:rsid w:val="00F44FCA"/>
    <w:rsid w:val="00F45109"/>
    <w:rsid w:val="00F45D35"/>
    <w:rsid w:val="00F4611F"/>
    <w:rsid w:val="00F46B65"/>
    <w:rsid w:val="00F46F25"/>
    <w:rsid w:val="00F47513"/>
    <w:rsid w:val="00F47E17"/>
    <w:rsid w:val="00F503AF"/>
    <w:rsid w:val="00F50523"/>
    <w:rsid w:val="00F5261B"/>
    <w:rsid w:val="00F52C06"/>
    <w:rsid w:val="00F53468"/>
    <w:rsid w:val="00F55751"/>
    <w:rsid w:val="00F560BC"/>
    <w:rsid w:val="00F56477"/>
    <w:rsid w:val="00F5675E"/>
    <w:rsid w:val="00F5793A"/>
    <w:rsid w:val="00F57BF4"/>
    <w:rsid w:val="00F57DAC"/>
    <w:rsid w:val="00F6092E"/>
    <w:rsid w:val="00F60AF4"/>
    <w:rsid w:val="00F611BD"/>
    <w:rsid w:val="00F6158D"/>
    <w:rsid w:val="00F616BE"/>
    <w:rsid w:val="00F6341B"/>
    <w:rsid w:val="00F63BD5"/>
    <w:rsid w:val="00F641A6"/>
    <w:rsid w:val="00F64245"/>
    <w:rsid w:val="00F64DE2"/>
    <w:rsid w:val="00F658B1"/>
    <w:rsid w:val="00F66EBF"/>
    <w:rsid w:val="00F6710C"/>
    <w:rsid w:val="00F70256"/>
    <w:rsid w:val="00F707B6"/>
    <w:rsid w:val="00F71A60"/>
    <w:rsid w:val="00F724DA"/>
    <w:rsid w:val="00F72DD6"/>
    <w:rsid w:val="00F72E14"/>
    <w:rsid w:val="00F72F93"/>
    <w:rsid w:val="00F738A6"/>
    <w:rsid w:val="00F73A92"/>
    <w:rsid w:val="00F73ED1"/>
    <w:rsid w:val="00F755DE"/>
    <w:rsid w:val="00F76A2B"/>
    <w:rsid w:val="00F76C88"/>
    <w:rsid w:val="00F76E01"/>
    <w:rsid w:val="00F76EE4"/>
    <w:rsid w:val="00F772B7"/>
    <w:rsid w:val="00F77B58"/>
    <w:rsid w:val="00F77F8F"/>
    <w:rsid w:val="00F804A0"/>
    <w:rsid w:val="00F80525"/>
    <w:rsid w:val="00F813C9"/>
    <w:rsid w:val="00F8202E"/>
    <w:rsid w:val="00F82381"/>
    <w:rsid w:val="00F82C2E"/>
    <w:rsid w:val="00F82D02"/>
    <w:rsid w:val="00F82F79"/>
    <w:rsid w:val="00F8335C"/>
    <w:rsid w:val="00F8381F"/>
    <w:rsid w:val="00F83BDC"/>
    <w:rsid w:val="00F83D6C"/>
    <w:rsid w:val="00F845EC"/>
    <w:rsid w:val="00F84DFB"/>
    <w:rsid w:val="00F84E8F"/>
    <w:rsid w:val="00F85878"/>
    <w:rsid w:val="00F85979"/>
    <w:rsid w:val="00F85BAE"/>
    <w:rsid w:val="00F860B5"/>
    <w:rsid w:val="00F86585"/>
    <w:rsid w:val="00F900BE"/>
    <w:rsid w:val="00F9144B"/>
    <w:rsid w:val="00F92C9A"/>
    <w:rsid w:val="00F9346F"/>
    <w:rsid w:val="00F936DC"/>
    <w:rsid w:val="00F93DB4"/>
    <w:rsid w:val="00F94303"/>
    <w:rsid w:val="00F94DEE"/>
    <w:rsid w:val="00F9531A"/>
    <w:rsid w:val="00F95AD0"/>
    <w:rsid w:val="00F9714A"/>
    <w:rsid w:val="00F9760C"/>
    <w:rsid w:val="00F97FD9"/>
    <w:rsid w:val="00FA0864"/>
    <w:rsid w:val="00FA0F4F"/>
    <w:rsid w:val="00FA16D2"/>
    <w:rsid w:val="00FA187F"/>
    <w:rsid w:val="00FA1E6A"/>
    <w:rsid w:val="00FA2456"/>
    <w:rsid w:val="00FA26EC"/>
    <w:rsid w:val="00FA2F38"/>
    <w:rsid w:val="00FA3464"/>
    <w:rsid w:val="00FA386A"/>
    <w:rsid w:val="00FA4669"/>
    <w:rsid w:val="00FA4736"/>
    <w:rsid w:val="00FA4AA9"/>
    <w:rsid w:val="00FA5015"/>
    <w:rsid w:val="00FA516E"/>
    <w:rsid w:val="00FA5BC1"/>
    <w:rsid w:val="00FA5F56"/>
    <w:rsid w:val="00FA63C2"/>
    <w:rsid w:val="00FA6546"/>
    <w:rsid w:val="00FA6927"/>
    <w:rsid w:val="00FA692E"/>
    <w:rsid w:val="00FA6D9B"/>
    <w:rsid w:val="00FA7034"/>
    <w:rsid w:val="00FA713E"/>
    <w:rsid w:val="00FA7482"/>
    <w:rsid w:val="00FB01AF"/>
    <w:rsid w:val="00FB08F1"/>
    <w:rsid w:val="00FB134B"/>
    <w:rsid w:val="00FB160D"/>
    <w:rsid w:val="00FB1C23"/>
    <w:rsid w:val="00FB1CF9"/>
    <w:rsid w:val="00FB21AC"/>
    <w:rsid w:val="00FB24A7"/>
    <w:rsid w:val="00FB26D9"/>
    <w:rsid w:val="00FB27B2"/>
    <w:rsid w:val="00FB2A24"/>
    <w:rsid w:val="00FB2A30"/>
    <w:rsid w:val="00FB2DBE"/>
    <w:rsid w:val="00FB3B94"/>
    <w:rsid w:val="00FB47CB"/>
    <w:rsid w:val="00FB4C95"/>
    <w:rsid w:val="00FB4E6C"/>
    <w:rsid w:val="00FB5198"/>
    <w:rsid w:val="00FB641F"/>
    <w:rsid w:val="00FB65E5"/>
    <w:rsid w:val="00FB700E"/>
    <w:rsid w:val="00FC00B4"/>
    <w:rsid w:val="00FC1228"/>
    <w:rsid w:val="00FC14CF"/>
    <w:rsid w:val="00FC1B50"/>
    <w:rsid w:val="00FC207E"/>
    <w:rsid w:val="00FC2245"/>
    <w:rsid w:val="00FC25DB"/>
    <w:rsid w:val="00FC266E"/>
    <w:rsid w:val="00FC27C7"/>
    <w:rsid w:val="00FC2AFF"/>
    <w:rsid w:val="00FC3384"/>
    <w:rsid w:val="00FC37B1"/>
    <w:rsid w:val="00FC53DA"/>
    <w:rsid w:val="00FC5797"/>
    <w:rsid w:val="00FC5F83"/>
    <w:rsid w:val="00FC6542"/>
    <w:rsid w:val="00FC6CF3"/>
    <w:rsid w:val="00FC6D6C"/>
    <w:rsid w:val="00FC700A"/>
    <w:rsid w:val="00FC7241"/>
    <w:rsid w:val="00FC74CD"/>
    <w:rsid w:val="00FC77BE"/>
    <w:rsid w:val="00FD01A5"/>
    <w:rsid w:val="00FD029A"/>
    <w:rsid w:val="00FD02CC"/>
    <w:rsid w:val="00FD0F22"/>
    <w:rsid w:val="00FD1851"/>
    <w:rsid w:val="00FD43C9"/>
    <w:rsid w:val="00FD4C05"/>
    <w:rsid w:val="00FD599D"/>
    <w:rsid w:val="00FD7177"/>
    <w:rsid w:val="00FD74F3"/>
    <w:rsid w:val="00FE0157"/>
    <w:rsid w:val="00FE02E3"/>
    <w:rsid w:val="00FE0F75"/>
    <w:rsid w:val="00FE0FE4"/>
    <w:rsid w:val="00FE13F9"/>
    <w:rsid w:val="00FE25CE"/>
    <w:rsid w:val="00FE2710"/>
    <w:rsid w:val="00FE3097"/>
    <w:rsid w:val="00FE42E0"/>
    <w:rsid w:val="00FE4390"/>
    <w:rsid w:val="00FE4F85"/>
    <w:rsid w:val="00FE5301"/>
    <w:rsid w:val="00FE5D26"/>
    <w:rsid w:val="00FE645F"/>
    <w:rsid w:val="00FE7534"/>
    <w:rsid w:val="00FE75DF"/>
    <w:rsid w:val="00FE75F4"/>
    <w:rsid w:val="00FE7A7C"/>
    <w:rsid w:val="00FF0060"/>
    <w:rsid w:val="00FF08C7"/>
    <w:rsid w:val="00FF0C9C"/>
    <w:rsid w:val="00FF1586"/>
    <w:rsid w:val="00FF1D08"/>
    <w:rsid w:val="00FF2195"/>
    <w:rsid w:val="00FF251B"/>
    <w:rsid w:val="00FF282E"/>
    <w:rsid w:val="00FF2C97"/>
    <w:rsid w:val="00FF2EE3"/>
    <w:rsid w:val="00FF31AB"/>
    <w:rsid w:val="00FF346B"/>
    <w:rsid w:val="00FF3910"/>
    <w:rsid w:val="00FF3D1D"/>
    <w:rsid w:val="00FF4584"/>
    <w:rsid w:val="00FF48FC"/>
    <w:rsid w:val="00FF4A01"/>
    <w:rsid w:val="00FF6023"/>
    <w:rsid w:val="00FF6A92"/>
    <w:rsid w:val="00FF746C"/>
    <w:rsid w:val="00FF780C"/>
    <w:rsid w:val="00FF7DCA"/>
    <w:rsid w:val="00FF7F0B"/>
    <w:rsid w:val="0338FA45"/>
    <w:rsid w:val="0F437DD9"/>
    <w:rsid w:val="1B672001"/>
    <w:rsid w:val="44E1C747"/>
    <w:rsid w:val="48539065"/>
    <w:rsid w:val="4B3657A9"/>
    <w:rsid w:val="51C0E9E9"/>
    <w:rsid w:val="5826EE49"/>
    <w:rsid w:val="6270A070"/>
    <w:rsid w:val="62812C26"/>
    <w:rsid w:val="66ABC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7"/>
    <o:shapelayout v:ext="edit">
      <o:idmap v:ext="edit" data="1"/>
    </o:shapelayout>
  </w:shapeDefaults>
  <w:decimalSymbol w:val=","/>
  <w:listSeparator w:val=";"/>
  <w14:docId w14:val="6113CD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0E89"/>
    <w:rPr>
      <w:rFonts w:ascii="Arial" w:hAnsi="Arial"/>
      <w:sz w:val="24"/>
      <w:szCs w:val="24"/>
      <w:lang w:eastAsia="es-ES"/>
    </w:rPr>
  </w:style>
  <w:style w:type="paragraph" w:styleId="Heading1">
    <w:name w:val="heading 1"/>
    <w:next w:val="Normal"/>
    <w:link w:val="Heading1Char"/>
    <w:qFormat/>
    <w:pPr>
      <w:keepNext/>
      <w:numPr>
        <w:numId w:val="3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3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link w:val="Heading3Char"/>
    <w:qFormat/>
    <w:rsid w:val="007A2CCE"/>
    <w:pPr>
      <w:keepNext/>
      <w:numPr>
        <w:ilvl w:val="2"/>
        <w:numId w:val="3"/>
      </w:numPr>
      <w:tabs>
        <w:tab w:val="left" w:pos="924"/>
        <w:tab w:val="left" w:pos="1429"/>
      </w:tabs>
      <w:spacing w:before="240" w:after="60"/>
      <w:outlineLvl w:val="2"/>
    </w:pPr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paragraph" w:styleId="Heading4">
    <w:name w:val="heading 4"/>
    <w:next w:val="Normal"/>
    <w:link w:val="Heading4Char"/>
    <w:qFormat/>
    <w:pPr>
      <w:keepNext/>
      <w:numPr>
        <w:ilvl w:val="3"/>
        <w:numId w:val="3"/>
      </w:numPr>
      <w:tabs>
        <w:tab w:val="left" w:pos="964"/>
      </w:tabs>
      <w:spacing w:before="240" w:after="60"/>
      <w:outlineLvl w:val="3"/>
    </w:pPr>
    <w:rPr>
      <w:rFonts w:ascii="Arial" w:hAnsi="Arial"/>
      <w:bCs/>
      <w:i/>
      <w:color w:val="000080"/>
      <w:sz w:val="24"/>
      <w:szCs w:val="28"/>
      <w:lang w:val="es-ES" w:eastAsia="es-ES"/>
    </w:rPr>
  </w:style>
  <w:style w:type="paragraph" w:styleId="Heading5">
    <w:name w:val="heading 5"/>
    <w:next w:val="Normal"/>
    <w:link w:val="Heading5Char"/>
    <w:qFormat/>
    <w:pPr>
      <w:numPr>
        <w:ilvl w:val="4"/>
        <w:numId w:val="3"/>
      </w:numPr>
      <w:tabs>
        <w:tab w:val="left" w:pos="794"/>
      </w:tabs>
      <w:spacing w:before="240" w:after="60"/>
      <w:outlineLvl w:val="4"/>
    </w:pPr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</w:pPr>
  </w:style>
  <w:style w:type="paragraph" w:styleId="Footer">
    <w:name w:val="footer"/>
    <w:link w:val="FooterChar"/>
    <w:uiPriority w:val="99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  <w:link w:val="BodyTextIndentChar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qFormat/>
    <w:pPr>
      <w:spacing w:before="360" w:after="36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qFormat/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qFormat/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4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</w:style>
  <w:style w:type="paragraph" w:customStyle="1" w:styleId="Subpregunta">
    <w:name w:val="Subpregunta"/>
    <w:next w:val="Normal"/>
    <w:pPr>
      <w:numPr>
        <w:numId w:val="5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pPr>
      <w:autoSpaceDE w:val="0"/>
      <w:autoSpaceDN w:val="0"/>
      <w:adjustRightInd w:val="0"/>
      <w:spacing w:before="40" w:after="120"/>
      <w:ind w:left="72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after="40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6"/>
      </w:numPr>
      <w:tabs>
        <w:tab w:val="clear" w:pos="4252"/>
        <w:tab w:val="clear" w:pos="8504"/>
        <w:tab w:val="left" w:pos="284"/>
      </w:tabs>
      <w:spacing w:line="240" w:lineRule="atLeas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link w:val="FootnoteTextChar"/>
    <w:semiHidden/>
    <w:pPr>
      <w:spacing w:line="240" w:lineRule="atLeast"/>
      <w:ind w:left="360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rsid w:val="009D7A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D7A57"/>
    <w:rPr>
      <w:sz w:val="20"/>
      <w:szCs w:val="20"/>
    </w:rPr>
  </w:style>
  <w:style w:type="character" w:customStyle="1" w:styleId="CommentTextChar">
    <w:name w:val="Comment Text Char"/>
    <w:link w:val="CommentText"/>
    <w:rsid w:val="009D7A57"/>
    <w:rPr>
      <w:rFonts w:ascii="Arial" w:hAnsi="Arial"/>
      <w:lang w:val="es-ES" w:eastAsia="es-ES"/>
    </w:rPr>
  </w:style>
  <w:style w:type="paragraph" w:styleId="ListParagraph">
    <w:name w:val="List Paragraph"/>
    <w:basedOn w:val="Normal"/>
    <w:uiPriority w:val="34"/>
    <w:qFormat/>
    <w:rsid w:val="009D7A5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rsid w:val="00F069CC"/>
    <w:rPr>
      <w:b/>
      <w:bCs/>
    </w:rPr>
  </w:style>
  <w:style w:type="character" w:customStyle="1" w:styleId="CommentSubjectChar">
    <w:name w:val="Comment Subject Char"/>
    <w:link w:val="CommentSubject"/>
    <w:rsid w:val="00F069CC"/>
    <w:rPr>
      <w:rFonts w:ascii="Arial" w:hAnsi="Arial"/>
      <w:b/>
      <w:bCs/>
      <w:lang w:val="es-ES" w:eastAsia="es-ES"/>
    </w:rPr>
  </w:style>
  <w:style w:type="paragraph" w:styleId="Subtitle">
    <w:name w:val="Subtitle"/>
    <w:basedOn w:val="Normal"/>
    <w:next w:val="Normal"/>
    <w:link w:val="SubtitleChar"/>
    <w:qFormat/>
    <w:rsid w:val="00BC61B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BC61BF"/>
    <w:rPr>
      <w:rFonts w:ascii="Cambria" w:hAnsi="Cambria"/>
      <w:sz w:val="24"/>
      <w:szCs w:val="24"/>
      <w:lang w:val="es-ES" w:eastAsia="es-ES"/>
    </w:rPr>
  </w:style>
  <w:style w:type="paragraph" w:customStyle="1" w:styleId="Default">
    <w:name w:val="Default"/>
    <w:rsid w:val="00D86C3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42E5"/>
    <w:pPr>
      <w:keepLines/>
      <w:numPr>
        <w:numId w:val="0"/>
      </w:numPr>
      <w:pBdr>
        <w:top w:val="none" w:sz="0" w:space="0" w:color="auto"/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  <w:style w:type="paragraph" w:styleId="Revision">
    <w:name w:val="Revision"/>
    <w:hidden/>
    <w:uiPriority w:val="99"/>
    <w:semiHidden/>
    <w:rsid w:val="00DA13B4"/>
    <w:rPr>
      <w:rFonts w:ascii="Arial" w:hAnsi="Arial"/>
      <w:sz w:val="24"/>
      <w:szCs w:val="24"/>
      <w:lang w:val="es-ES" w:eastAsia="es-ES"/>
    </w:rPr>
  </w:style>
  <w:style w:type="paragraph" w:styleId="Caption">
    <w:name w:val="caption"/>
    <w:basedOn w:val="Normal"/>
    <w:next w:val="Normal"/>
    <w:unhideWhenUsed/>
    <w:qFormat/>
    <w:rsid w:val="002534E3"/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2534E3"/>
    <w:pPr>
      <w:ind w:left="480" w:hanging="480"/>
    </w:pPr>
    <w:rPr>
      <w:rFonts w:asciiTheme="minorHAnsi" w:hAnsiTheme="minorHAnsi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C685D"/>
    <w:rPr>
      <w:lang w:val="es-ES" w:eastAsia="es-ES"/>
    </w:rPr>
  </w:style>
  <w:style w:type="character" w:styleId="FollowedHyperlink">
    <w:name w:val="FollowedHyperlink"/>
    <w:basedOn w:val="DefaultParagraphFont"/>
    <w:rsid w:val="00D74A11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rsid w:val="003F442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F4422"/>
    <w:rPr>
      <w:rFonts w:ascii="Arial" w:hAnsi="Arial"/>
      <w:lang w:eastAsia="es-ES"/>
    </w:rPr>
  </w:style>
  <w:style w:type="character" w:styleId="EndnoteReference">
    <w:name w:val="endnote reference"/>
    <w:basedOn w:val="DefaultParagraphFont"/>
    <w:rsid w:val="003F442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5084A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27D1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rsid w:val="00BC7B57"/>
  </w:style>
  <w:style w:type="character" w:customStyle="1" w:styleId="DateChar">
    <w:name w:val="Date Char"/>
    <w:basedOn w:val="DefaultParagraphFont"/>
    <w:link w:val="Date"/>
    <w:rsid w:val="00BC7B57"/>
    <w:rPr>
      <w:rFonts w:ascii="Arial" w:hAnsi="Arial"/>
      <w:sz w:val="24"/>
      <w:szCs w:val="24"/>
      <w:lang w:eastAsia="es-E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E5DB1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5B5E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5B5E"/>
    <w:rPr>
      <w:rFonts w:ascii="Calibri" w:eastAsiaTheme="minorHAnsi" w:hAnsi="Calibri" w:cstheme="minorBidi"/>
      <w:sz w:val="22"/>
      <w:szCs w:val="21"/>
      <w:lang w:eastAsia="en-US"/>
    </w:rPr>
  </w:style>
  <w:style w:type="table" w:customStyle="1" w:styleId="GridTable1Light-Accent11">
    <w:name w:val="Grid Table 1 Light - Accent 11"/>
    <w:basedOn w:val="TableNormal"/>
    <w:uiPriority w:val="46"/>
    <w:rsid w:val="00DD5EF1"/>
    <w:tblPr>
      <w:tblStyleRowBandSize w:val="1"/>
      <w:tblStyleColBandSize w:val="1"/>
      <w:tblInd w:w="0" w:type="nil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rsid w:val="001F28E3"/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character" w:customStyle="1" w:styleId="ui-provider">
    <w:name w:val="ui-provider"/>
    <w:basedOn w:val="DefaultParagraphFont"/>
    <w:rsid w:val="00DF4A30"/>
  </w:style>
  <w:style w:type="character" w:customStyle="1" w:styleId="Heading1Char">
    <w:name w:val="Heading 1 Char"/>
    <w:basedOn w:val="DefaultParagraphFont"/>
    <w:link w:val="Heading1"/>
    <w:rsid w:val="004B3314"/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character" w:customStyle="1" w:styleId="Heading4Char">
    <w:name w:val="Heading 4 Char"/>
    <w:basedOn w:val="DefaultParagraphFont"/>
    <w:link w:val="Heading4"/>
    <w:rsid w:val="004B3314"/>
    <w:rPr>
      <w:rFonts w:ascii="Arial" w:hAnsi="Arial"/>
      <w:bCs/>
      <w:i/>
      <w:color w:val="000080"/>
      <w:sz w:val="24"/>
      <w:szCs w:val="28"/>
      <w:lang w:val="es-ES" w:eastAsia="es-ES"/>
    </w:rPr>
  </w:style>
  <w:style w:type="character" w:customStyle="1" w:styleId="Heading5Char">
    <w:name w:val="Heading 5 Char"/>
    <w:basedOn w:val="DefaultParagraphFont"/>
    <w:link w:val="Heading5"/>
    <w:rsid w:val="004B3314"/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customStyle="1" w:styleId="HeaderChar">
    <w:name w:val="Header Char"/>
    <w:basedOn w:val="DefaultParagraphFont"/>
    <w:link w:val="Header"/>
    <w:rsid w:val="004B3314"/>
    <w:rPr>
      <w:rFonts w:ascii="Arial" w:hAnsi="Arial"/>
      <w:sz w:val="24"/>
      <w:szCs w:val="24"/>
      <w:lang w:eastAsia="es-ES"/>
    </w:rPr>
  </w:style>
  <w:style w:type="character" w:customStyle="1" w:styleId="BodyTextIndentChar">
    <w:name w:val="Body Text Indent Char"/>
    <w:basedOn w:val="DefaultParagraphFont"/>
    <w:link w:val="BodyTextIndent"/>
    <w:rsid w:val="004B3314"/>
    <w:rPr>
      <w:rFonts w:ascii="Arial" w:hAnsi="Arial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rsid w:val="004B3314"/>
    <w:rPr>
      <w:sz w:val="24"/>
      <w:szCs w:val="24"/>
      <w:lang w:eastAsia="es-ES"/>
    </w:rPr>
  </w:style>
  <w:style w:type="character" w:customStyle="1" w:styleId="BalloonTextChar">
    <w:name w:val="Balloon Text Char"/>
    <w:basedOn w:val="DefaultParagraphFont"/>
    <w:link w:val="BalloonText"/>
    <w:semiHidden/>
    <w:rsid w:val="004B3314"/>
    <w:rPr>
      <w:rFonts w:ascii="Tahoma" w:hAnsi="Tahoma" w:cs="Tahoma"/>
      <w:sz w:val="16"/>
      <w:szCs w:val="16"/>
      <w:lang w:eastAsia="es-ES"/>
    </w:rPr>
  </w:style>
  <w:style w:type="character" w:customStyle="1" w:styleId="FootnoteTextChar">
    <w:name w:val="Footnote Text Char"/>
    <w:basedOn w:val="DefaultParagraphFont"/>
    <w:link w:val="FootnoteText"/>
    <w:semiHidden/>
    <w:rsid w:val="004B3314"/>
    <w:rPr>
      <w:rFonts w:ascii="Arial" w:hAnsi="Arial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2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7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0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5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5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20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41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332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897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026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18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678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60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2288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0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83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6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78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4105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345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76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6185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1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086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92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13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28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4542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7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3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30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4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0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3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3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886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85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314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0980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3629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284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773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74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082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926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8569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9009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62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9933">
          <w:marLeft w:val="1152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20398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1718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9752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9195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3734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6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685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0686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62604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35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157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1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2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9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2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3007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0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0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5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6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38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48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3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9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4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84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063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112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23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129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1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29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0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098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0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1.xlsx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Relationship Id="rId22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6B9A5E792D2446B8986FAE34BEC557" ma:contentTypeVersion="13" ma:contentTypeDescription="Criar um novo documento." ma:contentTypeScope="" ma:versionID="af2f9aa599193a55c79d292d76b6e337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04b25a183bab0937220f8c9e03018195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2BE6D4-FEDE-449B-B413-899D47C55EB6}">
  <ds:schemaRefs>
    <ds:schemaRef ds:uri="http://purl.org/dc/terms/"/>
    <ds:schemaRef ds:uri="5ad20f8b-9281-4829-a9aa-2b5a878ba2cc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sharepoint/v3"/>
    <ds:schemaRef ds:uri="http://schemas.openxmlformats.org/package/2006/metadata/core-properties"/>
    <ds:schemaRef ds:uri="09d3dac3-f296-4107-b579-4b1e37be6169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E368870-75D9-4629-A6FC-C71B9F1360AC}"/>
</file>

<file path=customXml/itemProps3.xml><?xml version="1.0" encoding="utf-8"?>
<ds:datastoreItem xmlns:ds="http://schemas.openxmlformats.org/officeDocument/2006/customXml" ds:itemID="{BCFC9865-5E66-467D-BE7A-59D5FCB37D7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1409</Words>
  <Characters>9864</Characters>
  <Application>Microsoft Office Word</Application>
  <DocSecurity>0</DocSecurity>
  <Lines>82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2025-04-08T09:37:00Z</dcterms:created>
  <dcterms:modified xsi:type="dcterms:W3CDTF">2025-04-08T10:18:00Z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0x0101000B6B9A5E792D2446B8986FAE34BEC557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2022-10-17T16:26:02Z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84f53b5b-65ef-4cdc-8317-1a0bab7d40d4</vt:lpwstr>
  </property>
  <property fmtid="{D5CDD505-2E9C-101B-9397-08002B2CF9AE}" pid="9" name="MSIP_Label_0c2abd79-57a9-4473-8700-c843f76a1e37_ContentBits">
    <vt:lpwstr>0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