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625112" w:displacedByCustomXml="next"/>
    <w:bookmarkEnd w:id="0" w:displacedByCustomXml="next"/>
    <w:sdt>
      <w:sdtPr>
        <w:id w:val="866192214"/>
        <w:docPartObj>
          <w:docPartGallery w:val="Cover Pages"/>
          <w:docPartUnique/>
        </w:docPartObj>
      </w:sdtPr>
      <w:sdtContent>
        <w:p w14:paraId="5BE2A211" w14:textId="77777777" w:rsidR="002F222C" w:rsidRDefault="002F222C" w:rsidP="002F222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46F2E83" wp14:editId="7858342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2011045" cy="697230"/>
                <wp:effectExtent l="0" t="0" r="8255" b="7620"/>
                <wp:wrapNone/>
                <wp:docPr id="2" name="Image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1045" cy="697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070512D" w14:textId="77777777" w:rsidR="002F222C" w:rsidRDefault="002F222C" w:rsidP="002F222C"/>
        <w:p w14:paraId="0FE6ED83" w14:textId="77777777" w:rsidR="002F222C" w:rsidRDefault="002F222C" w:rsidP="002F222C"/>
        <w:p w14:paraId="29327CFA" w14:textId="77777777" w:rsidR="002F222C" w:rsidRDefault="002F222C" w:rsidP="002F222C"/>
        <w:p w14:paraId="10F15A1D" w14:textId="77777777" w:rsidR="002F222C" w:rsidRDefault="002F222C" w:rsidP="002F222C"/>
        <w:p w14:paraId="161AD577" w14:textId="77777777" w:rsidR="002F222C" w:rsidRDefault="002F222C" w:rsidP="002F222C"/>
        <w:p w14:paraId="1E7C0249" w14:textId="77777777" w:rsidR="002F222C" w:rsidRDefault="002F222C" w:rsidP="002F222C"/>
        <w:p w14:paraId="16706C02" w14:textId="77777777" w:rsidR="002F222C" w:rsidRDefault="002F222C" w:rsidP="002F22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495FA" wp14:editId="788A767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10160</wp:posOffset>
                    </wp:positionV>
                    <wp:extent cx="5715000" cy="45719"/>
                    <wp:effectExtent l="0" t="0" r="19050" b="12065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ED56C7" id="Retângulo 6" o:spid="_x0000_s1026" style="position:absolute;margin-left:398.8pt;margin-top:.8pt;width:450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71EC591F" w14:textId="77777777" w:rsidR="002F222C" w:rsidRDefault="002F222C" w:rsidP="002F222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72EF29DD" wp14:editId="5C25E88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3218815</wp:posOffset>
                    </wp:positionV>
                    <wp:extent cx="4686300" cy="6720840"/>
                    <wp:effectExtent l="0" t="0" r="5715" b="508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67FC6" w14:textId="352577A8" w:rsidR="00951BB9" w:rsidRPr="0078739F" w:rsidRDefault="00951BB9" w:rsidP="002F222C">
                                <w:pPr>
                                  <w:pStyle w:val="SemEspaamento"/>
                                  <w:spacing w:before="40" w:after="560" w:line="216" w:lineRule="auto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tuloCarter"/>
                                      <w:b/>
                                      <w:bCs/>
                                      <w:color w:val="0070C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Style w:val="TtuloCarter"/>
                                        <w:b/>
                                        <w:bCs/>
                                        <w:color w:val="0070C0"/>
                                        <w:sz w:val="72"/>
                                        <w:szCs w:val="72"/>
                                      </w:rPr>
                                      <w:t>Redes de Computadores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i/>
                                    <w:color w:val="2F5496" w:themeColor="accent1" w:themeShade="BF"/>
                                    <w:sz w:val="30"/>
                                    <w:szCs w:val="30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D0BA13" w14:textId="24F7B853" w:rsidR="00951BB9" w:rsidRPr="00334921" w:rsidRDefault="00951BB9" w:rsidP="002F222C">
                                    <w:pPr>
                                      <w:pStyle w:val="SemEspaamento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44"/>
                                        <w:szCs w:val="44"/>
                                      </w:rPr>
                                    </w:pPr>
                                    <w:r w:rsidRPr="0048638C">
                                      <w:rPr>
                                        <w:rFonts w:cstheme="minorHAnsi"/>
                                        <w:i/>
                                        <w:color w:val="2F5496" w:themeColor="accent1" w:themeShade="BF"/>
                                        <w:sz w:val="30"/>
                                        <w:szCs w:val="30"/>
                                      </w:rPr>
                                      <w:t>Desenvolvimento de uma Aplicação Download e Configuração e Estudo de uma Rede de Computadores</w:t>
                                    </w:r>
                                  </w:p>
                                </w:sdtContent>
                              </w:sdt>
                              <w:p w14:paraId="2B7F6184" w14:textId="77777777" w:rsidR="00951BB9" w:rsidRDefault="00951BB9" w:rsidP="002F222C">
                                <w:pPr>
                                  <w:pStyle w:val="SemEspaamento"/>
                                  <w:spacing w:before="8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3MIEIC04 - Grupo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EF29D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253.45pt;width:369pt;height:529.2pt;z-index:251659264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14:paraId="78367FC6" w14:textId="352577A8" w:rsidR="00951BB9" w:rsidRPr="0078739F" w:rsidRDefault="00951BB9" w:rsidP="002F222C">
                          <w:pPr>
                            <w:pStyle w:val="SemEspaamento"/>
                            <w:spacing w:before="40" w:after="560" w:line="216" w:lineRule="auto"/>
                            <w:jc w:val="center"/>
                            <w:rPr>
                              <w:b/>
                              <w:bCs/>
                              <w:color w:val="0070C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Style w:val="TtuloCarter"/>
                                <w:b/>
                                <w:bCs/>
                                <w:color w:val="0070C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Style w:val="TtuloCarter"/>
                                  <w:b/>
                                  <w:bCs/>
                                  <w:color w:val="0070C0"/>
                                  <w:sz w:val="72"/>
                                  <w:szCs w:val="72"/>
                                </w:rPr>
                                <w:t>Redes de Computadores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i/>
                              <w:color w:val="2F5496" w:themeColor="accent1" w:themeShade="BF"/>
                              <w:sz w:val="30"/>
                              <w:szCs w:val="30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D0BA13" w14:textId="24F7B853" w:rsidR="00951BB9" w:rsidRPr="00334921" w:rsidRDefault="00951BB9" w:rsidP="002F222C">
                              <w:pPr>
                                <w:pStyle w:val="SemEspaamento"/>
                                <w:spacing w:before="40"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44"/>
                                  <w:szCs w:val="44"/>
                                </w:rPr>
                              </w:pPr>
                              <w:r w:rsidRPr="0048638C">
                                <w:rPr>
                                  <w:rFonts w:cstheme="minorHAnsi"/>
                                  <w:i/>
                                  <w:color w:val="2F5496" w:themeColor="accent1" w:themeShade="BF"/>
                                  <w:sz w:val="30"/>
                                  <w:szCs w:val="30"/>
                                </w:rPr>
                                <w:t>Desenvolvimento de uma Aplicação Download e Configuração e Estudo de uma Rede de Computadores</w:t>
                              </w:r>
                            </w:p>
                          </w:sdtContent>
                        </w:sdt>
                        <w:p w14:paraId="2B7F6184" w14:textId="77777777" w:rsidR="00951BB9" w:rsidRDefault="00951BB9" w:rsidP="002F222C">
                          <w:pPr>
                            <w:pStyle w:val="SemEspaamento"/>
                            <w:spacing w:before="8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3MIEIC04 - Grupo 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323F6A5" w14:textId="77777777" w:rsidR="002F222C" w:rsidRDefault="002F222C" w:rsidP="002F222C"/>
        <w:p w14:paraId="65B9DF7F" w14:textId="77777777" w:rsidR="002F222C" w:rsidRDefault="002F222C" w:rsidP="002F222C"/>
        <w:p w14:paraId="26BFF6E3" w14:textId="77777777" w:rsidR="002F222C" w:rsidRDefault="002F222C" w:rsidP="002F222C"/>
        <w:p w14:paraId="2D6F1D96" w14:textId="77777777" w:rsidR="002F222C" w:rsidRDefault="002F222C" w:rsidP="002F222C"/>
        <w:p w14:paraId="1ACEC309" w14:textId="77777777" w:rsidR="002F222C" w:rsidRDefault="002F222C" w:rsidP="002F222C"/>
        <w:p w14:paraId="091CE4F3" w14:textId="77777777" w:rsidR="002F222C" w:rsidRDefault="002F222C" w:rsidP="002F222C"/>
        <w:p w14:paraId="3487E5FE" w14:textId="77777777" w:rsidR="002F222C" w:rsidRDefault="002F222C" w:rsidP="002F222C"/>
        <w:p w14:paraId="5C8EFF16" w14:textId="77777777" w:rsidR="002F222C" w:rsidRDefault="002F222C" w:rsidP="002F22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55D2B7" wp14:editId="38818A4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11430</wp:posOffset>
                    </wp:positionV>
                    <wp:extent cx="5715000" cy="45719"/>
                    <wp:effectExtent l="0" t="0" r="19050" b="12065"/>
                    <wp:wrapNone/>
                    <wp:docPr id="9" name="Retâ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15000" cy="4571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F0A81F" id="Retângulo 9" o:spid="_x0000_s1026" style="position:absolute;margin-left:398.8pt;margin-top:.9pt;width:450pt;height:3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" fillcolor="#4472c4 [3204]" strokecolor="white [3212]" strokeweight="1pt">
                    <w10:wrap anchorx="margin"/>
                  </v:rect>
                </w:pict>
              </mc:Fallback>
            </mc:AlternateContent>
          </w:r>
        </w:p>
        <w:p w14:paraId="74DCE992" w14:textId="77777777" w:rsidR="002F222C" w:rsidRDefault="002F222C" w:rsidP="002F222C"/>
        <w:p w14:paraId="59F98C89" w14:textId="77777777" w:rsidR="002F222C" w:rsidRDefault="002F222C" w:rsidP="002F222C"/>
        <w:p w14:paraId="55913F68" w14:textId="77777777" w:rsidR="002F222C" w:rsidRDefault="002F222C" w:rsidP="002F222C">
          <w:r>
            <w:rPr>
              <w:noProof/>
            </w:rPr>
            <mc:AlternateContent>
              <mc:Choice Requires="wps">
                <w:drawing>
                  <wp:inline distT="0" distB="0" distL="0" distR="0" wp14:anchorId="5CA195EF" wp14:editId="3E01E61D">
                    <wp:extent cx="304800" cy="304800"/>
                    <wp:effectExtent l="0" t="0" r="0" b="0"/>
                    <wp:docPr id="3" name="Retângulo 3" descr="Resultado de imagem para 24h le mans 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CBA098F" id="Retângulo 3" o:spid="_x0000_s1026" alt="Resultado de imagem para 24h le mans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egVN0EAIAAPcD&#10;AAAOAAAAAAAAAAAAAAAAAC4CAABkcnMvZTJvRG9jLnhtbFBLAQItABQABgAIAAAAIQBMoOks2AAA&#10;AAMBAAAPAAAAAAAAAAAAAAAAAGoEAABkcnMvZG93bnJldi54bWxQSwUGAAAAAAQABADzAAAAbwU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403A583D" w14:textId="77777777" w:rsidR="002F222C" w:rsidRDefault="002F222C" w:rsidP="002F222C"/>
        <w:p w14:paraId="195805BD" w14:textId="77777777" w:rsidR="002F222C" w:rsidRDefault="002F222C" w:rsidP="002F222C"/>
        <w:p w14:paraId="60E0D483" w14:textId="77777777" w:rsidR="002F222C" w:rsidRDefault="002F222C" w:rsidP="002F222C"/>
        <w:p w14:paraId="2C458FEA" w14:textId="77777777" w:rsidR="002F222C" w:rsidRDefault="002F222C" w:rsidP="002F222C"/>
        <w:p w14:paraId="03AED42F" w14:textId="77777777" w:rsidR="002F222C" w:rsidRDefault="002F222C" w:rsidP="002F222C"/>
        <w:p w14:paraId="650ED02F" w14:textId="77777777" w:rsidR="002F222C" w:rsidRDefault="00F90233" w:rsidP="002F222C"/>
      </w:sdtContent>
    </w:sdt>
    <w:p w14:paraId="0455955C" w14:textId="77777777" w:rsidR="002F222C" w:rsidRDefault="002F222C" w:rsidP="002F222C">
      <w:pPr>
        <w:rPr>
          <w:sz w:val="28"/>
          <w:szCs w:val="28"/>
        </w:rPr>
      </w:pPr>
    </w:p>
    <w:p w14:paraId="624FAEAE" w14:textId="77777777" w:rsidR="002F222C" w:rsidRPr="006C0906" w:rsidRDefault="002F222C" w:rsidP="002F222C">
      <w:pPr>
        <w:rPr>
          <w:sz w:val="28"/>
          <w:szCs w:val="28"/>
        </w:rPr>
      </w:pPr>
    </w:p>
    <w:p w14:paraId="25ED3542" w14:textId="77777777" w:rsidR="002F222C" w:rsidRPr="00267489" w:rsidRDefault="002F222C" w:rsidP="002F222C">
      <w:pPr>
        <w:rPr>
          <w:rFonts w:cstheme="minorHAnsi"/>
          <w:b/>
          <w:bCs/>
          <w:sz w:val="28"/>
          <w:szCs w:val="28"/>
        </w:rPr>
      </w:pPr>
      <w:r w:rsidRPr="00267489">
        <w:rPr>
          <w:rFonts w:cstheme="minorHAnsi"/>
          <w:b/>
          <w:bCs/>
          <w:sz w:val="28"/>
          <w:szCs w:val="28"/>
        </w:rPr>
        <w:t xml:space="preserve">Diogo Almeida – </w:t>
      </w:r>
      <w:hyperlink r:id="rId7" w:history="1">
        <w:r w:rsidRPr="00267489">
          <w:rPr>
            <w:rStyle w:val="Hiperligao"/>
            <w:rFonts w:cstheme="minorHAnsi"/>
            <w:b/>
            <w:bCs/>
            <w:sz w:val="28"/>
            <w:szCs w:val="28"/>
          </w:rPr>
          <w:t>up201806630@fe.up.pt</w:t>
        </w:r>
      </w:hyperlink>
    </w:p>
    <w:p w14:paraId="1820FBF9" w14:textId="77777777" w:rsidR="002F222C" w:rsidRPr="00267489" w:rsidRDefault="002F222C" w:rsidP="002F222C">
      <w:pPr>
        <w:rPr>
          <w:rFonts w:cstheme="minorHAnsi"/>
          <w:b/>
          <w:bCs/>
          <w:sz w:val="28"/>
          <w:szCs w:val="28"/>
        </w:rPr>
      </w:pPr>
      <w:r w:rsidRPr="00267489">
        <w:rPr>
          <w:rFonts w:cstheme="minorHAnsi"/>
          <w:b/>
          <w:bCs/>
          <w:sz w:val="28"/>
          <w:szCs w:val="28"/>
        </w:rPr>
        <w:t xml:space="preserve">Pedro Queirós – </w:t>
      </w:r>
      <w:hyperlink r:id="rId8" w:history="1">
        <w:r w:rsidRPr="00267489">
          <w:rPr>
            <w:rStyle w:val="Hiperligao"/>
            <w:rFonts w:cstheme="minorHAnsi"/>
            <w:b/>
            <w:bCs/>
            <w:sz w:val="28"/>
            <w:szCs w:val="28"/>
          </w:rPr>
          <w:t>up201806329@fe.up.pt</w:t>
        </w:r>
      </w:hyperlink>
    </w:p>
    <w:sdt>
      <w:sdtPr>
        <w:id w:val="1704977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1AAB13" w14:textId="1CA1FC12" w:rsidR="00334921" w:rsidRDefault="00334921">
          <w:pPr>
            <w:pStyle w:val="Cabealhodondice"/>
          </w:pPr>
          <w:r>
            <w:t>Conteúdo</w:t>
          </w:r>
        </w:p>
        <w:p w14:paraId="46288213" w14:textId="7206028E" w:rsidR="007807AE" w:rsidRDefault="0033492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26488" w:history="1">
            <w:r w:rsidR="007807AE" w:rsidRPr="00E1034F">
              <w:rPr>
                <w:rStyle w:val="Hiperligao"/>
                <w:noProof/>
              </w:rPr>
              <w:t>Sumário</w:t>
            </w:r>
            <w:r w:rsidR="007807AE">
              <w:rPr>
                <w:noProof/>
                <w:webHidden/>
              </w:rPr>
              <w:tab/>
            </w:r>
            <w:r w:rsidR="007807AE">
              <w:rPr>
                <w:noProof/>
                <w:webHidden/>
              </w:rPr>
              <w:fldChar w:fldCharType="begin"/>
            </w:r>
            <w:r w:rsidR="007807AE">
              <w:rPr>
                <w:noProof/>
                <w:webHidden/>
              </w:rPr>
              <w:instrText xml:space="preserve"> PAGEREF _Toc59626488 \h </w:instrText>
            </w:r>
            <w:r w:rsidR="007807AE">
              <w:rPr>
                <w:noProof/>
                <w:webHidden/>
              </w:rPr>
            </w:r>
            <w:r w:rsidR="007807AE">
              <w:rPr>
                <w:noProof/>
                <w:webHidden/>
              </w:rPr>
              <w:fldChar w:fldCharType="separate"/>
            </w:r>
            <w:r w:rsidR="007807AE">
              <w:rPr>
                <w:noProof/>
                <w:webHidden/>
              </w:rPr>
              <w:t>4</w:t>
            </w:r>
            <w:r w:rsidR="007807AE">
              <w:rPr>
                <w:noProof/>
                <w:webHidden/>
              </w:rPr>
              <w:fldChar w:fldCharType="end"/>
            </w:r>
          </w:hyperlink>
        </w:p>
        <w:p w14:paraId="1B12DC2F" w14:textId="5901CFB7" w:rsidR="007807AE" w:rsidRDefault="007807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89" w:history="1">
            <w:r w:rsidRPr="00E1034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C347" w14:textId="76CF91F8" w:rsidR="007807AE" w:rsidRDefault="007807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0" w:history="1">
            <w:r w:rsidRPr="00E1034F">
              <w:rPr>
                <w:rStyle w:val="Hiperligao"/>
                <w:noProof/>
              </w:rPr>
              <w:t xml:space="preserve">Parte 1 – Desenvolvimento de uma Aplicação </w:t>
            </w:r>
            <w:r w:rsidRPr="00E1034F">
              <w:rPr>
                <w:rStyle w:val="Hiperligao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4A38" w14:textId="378C575E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1" w:history="1">
            <w:r w:rsidRPr="00E1034F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0E80" w14:textId="20F6B666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2" w:history="1">
            <w:r w:rsidRPr="00E1034F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1B44" w14:textId="11CD26DF" w:rsidR="007807AE" w:rsidRDefault="007807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3" w:history="1">
            <w:r w:rsidRPr="00E1034F">
              <w:rPr>
                <w:rStyle w:val="Hiperligao"/>
                <w:noProof/>
              </w:rPr>
              <w:t>Parte 2 – Configuração e Estudo de uma Rede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E694" w14:textId="3EF7192E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4" w:history="1">
            <w:r w:rsidRPr="00E1034F">
              <w:rPr>
                <w:rStyle w:val="Hiperligao"/>
                <w:b/>
                <w:bCs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A4AA" w14:textId="5A41838E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5" w:history="1">
            <w:r w:rsidRPr="00E1034F">
              <w:rPr>
                <w:rStyle w:val="Hiperligao"/>
                <w:noProof/>
              </w:rPr>
              <w:t>O que são pacotes ARP e para que é que são usados?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F2FC" w14:textId="6B548964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6" w:history="1">
            <w:r w:rsidRPr="00E1034F">
              <w:rPr>
                <w:rStyle w:val="Hiperligao"/>
                <w:noProof/>
              </w:rPr>
              <w:t>Quais são os endereços MAC e IP dos pacotes ARP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9699" w14:textId="0BAB2D12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7" w:history="1">
            <w:r w:rsidRPr="00E1034F">
              <w:rPr>
                <w:rStyle w:val="Hiperligao"/>
                <w:noProof/>
              </w:rPr>
              <w:t>Que pacotes são gerados pelo comando ping?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73862" w14:textId="490CAC9A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8" w:history="1">
            <w:r w:rsidRPr="00E1034F">
              <w:rPr>
                <w:rStyle w:val="Hiperligao"/>
                <w:noProof/>
              </w:rPr>
              <w:t>Quais são os endereços MAC e IP nos pacotes do comando ping?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E868" w14:textId="117D6126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499" w:history="1">
            <w:r w:rsidRPr="00E1034F">
              <w:rPr>
                <w:rStyle w:val="Hiperligao"/>
                <w:noProof/>
              </w:rPr>
              <w:t>Como determinar se uma trama de Ethernet recebida é ARP, IP, ICMP?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D1B2" w14:textId="3ED2C33C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0" w:history="1">
            <w:r w:rsidRPr="00E1034F">
              <w:rPr>
                <w:rStyle w:val="Hiperligao"/>
                <w:noProof/>
              </w:rPr>
              <w:t>Como determinar o tamanho de uma trama recebida?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7381" w14:textId="1EBCFFE2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1" w:history="1">
            <w:r w:rsidRPr="00E1034F">
              <w:rPr>
                <w:rStyle w:val="Hiperligao"/>
                <w:noProof/>
              </w:rPr>
              <w:t xml:space="preserve">O que é a interface </w:t>
            </w:r>
            <w:r w:rsidRPr="00E1034F">
              <w:rPr>
                <w:rStyle w:val="Hiperligao"/>
                <w:i/>
                <w:iCs/>
                <w:noProof/>
              </w:rPr>
              <w:t>loopback</w:t>
            </w:r>
            <w:r w:rsidRPr="00E1034F">
              <w:rPr>
                <w:rStyle w:val="Hiperligao"/>
                <w:noProof/>
              </w:rPr>
              <w:t xml:space="preserve"> e porque é que é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ED8A" w14:textId="3A8352DB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2" w:history="1">
            <w:r w:rsidRPr="00E1034F">
              <w:rPr>
                <w:rStyle w:val="Hiperligao"/>
                <w:b/>
                <w:bCs/>
                <w:noProof/>
              </w:rPr>
              <w:t xml:space="preserve">Experiência 2 – Implementar duas LANs virtuais num </w:t>
            </w:r>
            <w:r w:rsidRPr="00E1034F">
              <w:rPr>
                <w:rStyle w:val="Hiperligao"/>
                <w:b/>
                <w:bCs/>
                <w:i/>
                <w:iCs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7A2A" w14:textId="49F0B317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3" w:history="1">
            <w:r w:rsidRPr="00E1034F">
              <w:rPr>
                <w:rStyle w:val="Hiperligao"/>
                <w:noProof/>
              </w:rPr>
              <w:t>Como configurar a vlany0?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451E" w14:textId="1CA7C9F1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4" w:history="1">
            <w:r w:rsidRPr="00E1034F">
              <w:rPr>
                <w:rStyle w:val="Hiperligao"/>
                <w:noProof/>
              </w:rPr>
              <w:t xml:space="preserve">Quantos domínios de transmissão existem? Como se pode concluir a partir dos </w:t>
            </w:r>
            <w:r w:rsidRPr="00E1034F">
              <w:rPr>
                <w:rStyle w:val="Hiperligao"/>
                <w:i/>
                <w:noProof/>
              </w:rPr>
              <w:t>logs</w:t>
            </w:r>
            <w:r w:rsidRPr="00E1034F">
              <w:rPr>
                <w:rStyle w:val="Hiperligao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E8204" w14:textId="5304C89C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5" w:history="1">
            <w:r w:rsidRPr="00E1034F">
              <w:rPr>
                <w:rStyle w:val="Hiperligao"/>
                <w:b/>
                <w:bCs/>
                <w:noProof/>
              </w:rPr>
              <w:t xml:space="preserve">Experiência 3 – Configuração de um </w:t>
            </w:r>
            <w:r w:rsidRPr="00E1034F">
              <w:rPr>
                <w:rStyle w:val="Hiperligao"/>
                <w:b/>
                <w:bCs/>
                <w:i/>
                <w:noProof/>
              </w:rPr>
              <w:t>Router</w:t>
            </w:r>
            <w:r w:rsidRPr="00E1034F">
              <w:rPr>
                <w:rStyle w:val="Hiperligao"/>
                <w:b/>
                <w:bCs/>
                <w:noProof/>
              </w:rPr>
              <w:t xml:space="preserve">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9F80" w14:textId="1C4A9F57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6" w:history="1">
            <w:r w:rsidRPr="00E1034F">
              <w:rPr>
                <w:rStyle w:val="Hiperligao"/>
                <w:noProof/>
              </w:rPr>
              <w:t xml:space="preserve">Que rotas existem nos </w:t>
            </w:r>
            <w:r w:rsidRPr="00E1034F">
              <w:rPr>
                <w:rStyle w:val="Hiperligao"/>
                <w:i/>
                <w:noProof/>
              </w:rPr>
              <w:t>tux’s</w:t>
            </w:r>
            <w:r w:rsidRPr="00E1034F">
              <w:rPr>
                <w:rStyle w:val="Hiperligao"/>
                <w:noProof/>
              </w:rPr>
              <w:t>? Quais são os seus significados? (talvez incompleta)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9FFB6" w14:textId="209C17B4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7" w:history="1">
            <w:r w:rsidRPr="00E1034F">
              <w:rPr>
                <w:rStyle w:val="Hiperligao"/>
                <w:noProof/>
              </w:rPr>
              <w:t>Que informação está contida numa entrada de uma tabela de encaminhamento?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E008" w14:textId="231F25DD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8" w:history="1">
            <w:r w:rsidRPr="00E1034F">
              <w:rPr>
                <w:rStyle w:val="Hiperligao"/>
                <w:noProof/>
              </w:rPr>
              <w:t>Quais as mensagens ARP e endereços MAC observados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5093" w14:textId="75CB7F84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09" w:history="1">
            <w:r w:rsidRPr="00E1034F">
              <w:rPr>
                <w:rStyle w:val="Hiperligao"/>
                <w:noProof/>
              </w:rPr>
              <w:t>Que pacotes ICMP são observados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DDAF" w14:textId="0F8E376F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0" w:history="1">
            <w:r w:rsidRPr="00E1034F">
              <w:rPr>
                <w:rStyle w:val="Hiperligao"/>
                <w:noProof/>
              </w:rPr>
              <w:t>Quais os endereços IP e MAC associados aos pacotes ICMP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6AF3" w14:textId="4A2F98AD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1" w:history="1">
            <w:r w:rsidRPr="00E1034F">
              <w:rPr>
                <w:rStyle w:val="Hiperligao"/>
                <w:b/>
                <w:bCs/>
                <w:noProof/>
                <w:shd w:val="clear" w:color="auto" w:fill="FFFFFF"/>
              </w:rPr>
              <w:t xml:space="preserve">Experiência 4 – Configuração de um </w:t>
            </w:r>
            <w:r w:rsidRPr="00E1034F">
              <w:rPr>
                <w:rStyle w:val="Hiperligao"/>
                <w:b/>
                <w:bCs/>
                <w:i/>
                <w:noProof/>
                <w:shd w:val="clear" w:color="auto" w:fill="FFFFFF"/>
              </w:rPr>
              <w:t>router</w:t>
            </w:r>
            <w:r w:rsidRPr="00E1034F">
              <w:rPr>
                <w:rStyle w:val="Hiperligao"/>
                <w:b/>
                <w:bCs/>
                <w:noProof/>
                <w:shd w:val="clear" w:color="auto" w:fill="FFFFFF"/>
              </w:rPr>
              <w:t xml:space="preserve"> comercial e implementação de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C72A" w14:textId="036E9F34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2" w:history="1">
            <w:r w:rsidRPr="00E1034F">
              <w:rPr>
                <w:rStyle w:val="Hiperligao"/>
                <w:noProof/>
              </w:rPr>
              <w:t xml:space="preserve">Como configurar uma rota estática num </w:t>
            </w:r>
            <w:r w:rsidRPr="00E1034F">
              <w:rPr>
                <w:rStyle w:val="Hiperligao"/>
                <w:i/>
                <w:noProof/>
              </w:rPr>
              <w:t>router</w:t>
            </w:r>
            <w:r w:rsidRPr="00E1034F">
              <w:rPr>
                <w:rStyle w:val="Hiperligao"/>
                <w:noProof/>
              </w:rPr>
              <w:t xml:space="preserve"> comercial? (incompleta)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7CC3" w14:textId="774EE4A9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3" w:history="1">
            <w:r w:rsidRPr="00E1034F">
              <w:rPr>
                <w:rStyle w:val="Hiperligao"/>
                <w:noProof/>
              </w:rPr>
              <w:t>Quais são os caminhos seguidos pelos pacotes nas experiências realizadas e porquê?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0AE5" w14:textId="504B860C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4" w:history="1">
            <w:r w:rsidRPr="00E1034F">
              <w:rPr>
                <w:rStyle w:val="Hiperligao"/>
                <w:noProof/>
              </w:rPr>
              <w:t xml:space="preserve">Como configurar NAT num </w:t>
            </w:r>
            <w:r w:rsidRPr="00E1034F">
              <w:rPr>
                <w:rStyle w:val="Hiperligao"/>
                <w:i/>
                <w:noProof/>
              </w:rPr>
              <w:t>router</w:t>
            </w:r>
            <w:r w:rsidRPr="00E1034F">
              <w:rPr>
                <w:rStyle w:val="Hiperligao"/>
                <w:noProof/>
              </w:rPr>
              <w:t xml:space="preserve"> comercial?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ED06" w14:textId="5D436107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5" w:history="1">
            <w:r w:rsidRPr="00E1034F">
              <w:rPr>
                <w:rStyle w:val="Hiperligao"/>
                <w:noProof/>
              </w:rPr>
              <w:t>O que é que faz o NAT?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E681" w14:textId="56FBDE35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6" w:history="1">
            <w:r w:rsidRPr="00E1034F">
              <w:rPr>
                <w:rStyle w:val="Hiperligao"/>
                <w:b/>
                <w:bCs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CF35" w14:textId="2BCE0BCA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7" w:history="1">
            <w:r w:rsidRPr="00E1034F">
              <w:rPr>
                <w:rStyle w:val="Hiperligao"/>
                <w:noProof/>
              </w:rPr>
              <w:t xml:space="preserve">Como configurar um serviço DNS num </w:t>
            </w:r>
            <w:r w:rsidRPr="00E1034F">
              <w:rPr>
                <w:rStyle w:val="Hiperligao"/>
                <w:i/>
                <w:noProof/>
              </w:rPr>
              <w:t>host</w:t>
            </w:r>
            <w:r w:rsidRPr="00E1034F">
              <w:rPr>
                <w:rStyle w:val="Hiperligao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1746" w14:textId="6C0D0A25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8" w:history="1">
            <w:r w:rsidRPr="00E1034F">
              <w:rPr>
                <w:rStyle w:val="Hiperligao"/>
                <w:noProof/>
              </w:rPr>
              <w:t>Que pacotes são trocados pelo DNS e que informação transportam?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84F0" w14:textId="4FF426A6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19" w:history="1">
            <w:r w:rsidRPr="00E1034F">
              <w:rPr>
                <w:rStyle w:val="Hiperligao"/>
                <w:noProof/>
              </w:rPr>
              <w:t>Experiência 6 –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C0FB" w14:textId="7D4E552C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0" w:history="1">
            <w:r w:rsidRPr="00E1034F">
              <w:rPr>
                <w:rStyle w:val="Hiperligao"/>
                <w:noProof/>
              </w:rPr>
              <w:t>Quantas conexões TCP são abertas pela aplicação FTP desenvolvida?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3633" w14:textId="60EC8AA3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1" w:history="1">
            <w:r w:rsidRPr="00E1034F">
              <w:rPr>
                <w:rStyle w:val="Hiperligao"/>
                <w:noProof/>
              </w:rPr>
              <w:t>Em que conexão é transportada a informação de controlo FTP?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1446" w14:textId="28EBF66F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2" w:history="1">
            <w:r w:rsidRPr="00E1034F">
              <w:rPr>
                <w:rStyle w:val="Hiperligao"/>
                <w:noProof/>
              </w:rPr>
              <w:t>Quais são as fases de uma conexão FTP?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A1C9" w14:textId="0B6E7596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3" w:history="1">
            <w:r w:rsidRPr="00E1034F">
              <w:rPr>
                <w:rStyle w:val="Hiperligao"/>
                <w:noProof/>
              </w:rPr>
              <w:t xml:space="preserve">Como funciona o mecanismo ARQ FTP? Quais são os parâmetros TCP relevantes? Que informação importante pode ser observada nos </w:t>
            </w:r>
            <w:r w:rsidRPr="00E1034F">
              <w:rPr>
                <w:rStyle w:val="Hiperligao"/>
                <w:i/>
                <w:noProof/>
              </w:rPr>
              <w:t>logs</w:t>
            </w:r>
            <w:r w:rsidRPr="00E1034F">
              <w:rPr>
                <w:rStyle w:val="Hiperligao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8C7D" w14:textId="26ABA0F7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4" w:history="1">
            <w:r w:rsidRPr="00E1034F">
              <w:rPr>
                <w:rStyle w:val="Hiperligao"/>
                <w:noProof/>
              </w:rPr>
              <w:t>Como funciona o mecanismo de controlo de congestionamento TCP? Quais são os parâmetros relevantes? Como evoluiu o rendimento da ligação de dados ao longo do tempo? Está de acordo com o mecanismo de controlo de congestionamento TCP? (incompleto)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639D" w14:textId="6786BA29" w:rsidR="007807AE" w:rsidRDefault="007807AE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5" w:history="1">
            <w:r w:rsidRPr="00E1034F">
              <w:rPr>
                <w:rStyle w:val="Hiperligao"/>
                <w:noProof/>
              </w:rPr>
              <w:t>A conexão de dados TCP é afetada pelo aparecimento de uma segunda conexão TCP? De que maneira é afetada?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4D75" w14:textId="098CAF3F" w:rsidR="007807AE" w:rsidRDefault="007807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6" w:history="1">
            <w:r w:rsidRPr="00E1034F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77006" w14:textId="7B4765D7" w:rsidR="007807AE" w:rsidRDefault="007807A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7" w:history="1">
            <w:r w:rsidRPr="00E1034F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16D06" w14:textId="5B393091" w:rsidR="007807AE" w:rsidRDefault="007807A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626528" w:history="1">
            <w:r w:rsidRPr="00E1034F">
              <w:rPr>
                <w:rStyle w:val="Hiperligao"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C60E" w14:textId="523046A9" w:rsidR="00334921" w:rsidRDefault="00334921">
          <w:r>
            <w:rPr>
              <w:b/>
              <w:bCs/>
            </w:rPr>
            <w:fldChar w:fldCharType="end"/>
          </w:r>
        </w:p>
      </w:sdtContent>
    </w:sdt>
    <w:p w14:paraId="35C0ED3F" w14:textId="796C2578" w:rsidR="00F90233" w:rsidRDefault="00F90233"/>
    <w:p w14:paraId="44E66AB3" w14:textId="5698237A" w:rsidR="002F222C" w:rsidRDefault="002F222C"/>
    <w:p w14:paraId="2595DFFB" w14:textId="01BE5FCD" w:rsidR="002F222C" w:rsidRDefault="002F222C"/>
    <w:p w14:paraId="7F6DF71D" w14:textId="38AE03DB" w:rsidR="002F222C" w:rsidRDefault="002F222C"/>
    <w:p w14:paraId="06D6BDC2" w14:textId="773A5CBE" w:rsidR="002F222C" w:rsidRDefault="002F222C"/>
    <w:p w14:paraId="1504D7BE" w14:textId="75D54B18" w:rsidR="002F222C" w:rsidRDefault="002F222C"/>
    <w:p w14:paraId="12AEC4F8" w14:textId="55C70B46" w:rsidR="002F222C" w:rsidRDefault="002F222C"/>
    <w:p w14:paraId="50086A93" w14:textId="6DED63B0" w:rsidR="002F222C" w:rsidRDefault="002F222C"/>
    <w:p w14:paraId="4716526B" w14:textId="3E64B9E6" w:rsidR="002F222C" w:rsidRDefault="002F222C"/>
    <w:p w14:paraId="393C7D07" w14:textId="60955287" w:rsidR="002F222C" w:rsidRDefault="002F222C"/>
    <w:p w14:paraId="5B8BEED7" w14:textId="22569A3B" w:rsidR="002F222C" w:rsidRDefault="002F222C"/>
    <w:p w14:paraId="6F678107" w14:textId="70CDE133" w:rsidR="002F222C" w:rsidRDefault="002F222C"/>
    <w:p w14:paraId="254564E1" w14:textId="723BCF3F" w:rsidR="002F222C" w:rsidRPr="0048638C" w:rsidRDefault="002F222C">
      <w:pPr>
        <w:rPr>
          <w:i/>
          <w:iCs/>
        </w:rPr>
      </w:pPr>
    </w:p>
    <w:p w14:paraId="7B8A96F9" w14:textId="0ECECEAA" w:rsidR="002F222C" w:rsidRDefault="002F222C"/>
    <w:p w14:paraId="2EDAFB25" w14:textId="21E17470" w:rsidR="002F222C" w:rsidRDefault="002F222C"/>
    <w:p w14:paraId="613CB6CA" w14:textId="713D55DF" w:rsidR="002F222C" w:rsidRDefault="002F222C"/>
    <w:p w14:paraId="59143AD4" w14:textId="7821C9BA" w:rsidR="002F222C" w:rsidRDefault="002F222C"/>
    <w:p w14:paraId="4344E84B" w14:textId="72741905" w:rsidR="002F222C" w:rsidRDefault="002F222C"/>
    <w:p w14:paraId="6AF0CA3A" w14:textId="328B0530" w:rsidR="00F90233" w:rsidRDefault="00F90233"/>
    <w:p w14:paraId="1A52CE7E" w14:textId="198E5BC1" w:rsidR="00F90233" w:rsidRDefault="00F90233"/>
    <w:p w14:paraId="0562C9A4" w14:textId="2A92B5C0" w:rsidR="00F90233" w:rsidRDefault="00F90233"/>
    <w:p w14:paraId="59534D2E" w14:textId="77777777" w:rsidR="00F90233" w:rsidRDefault="00F90233"/>
    <w:p w14:paraId="79AD486B" w14:textId="35AB46B0" w:rsidR="002F222C" w:rsidRDefault="002F222C" w:rsidP="00F90233">
      <w:pPr>
        <w:pStyle w:val="Ttulo1"/>
        <w:jc w:val="both"/>
      </w:pPr>
      <w:bookmarkStart w:id="1" w:name="_Toc59626488"/>
      <w:r>
        <w:lastRenderedPageBreak/>
        <w:t>Sumário</w:t>
      </w:r>
      <w:bookmarkEnd w:id="1"/>
    </w:p>
    <w:p w14:paraId="06C3A89B" w14:textId="72EB4293" w:rsidR="002F222C" w:rsidRDefault="00733B39" w:rsidP="00F90233">
      <w:pPr>
        <w:jc w:val="both"/>
      </w:pPr>
      <w:r>
        <w:tab/>
      </w:r>
      <w:r w:rsidR="002F222C">
        <w:t xml:space="preserve">Este trabalho foi desenvolvido no âmbito da unidade curricular de Redes de Computadores com o objetivo de configurar e estudar uma rede de computadores e ainda desenvolver uma aplicação de transferência de ficheiros aplicando um protocolo FTP </w:t>
      </w:r>
      <w:r w:rsidR="002F222C" w:rsidRPr="002F222C">
        <w:rPr>
          <w:i/>
          <w:iCs/>
        </w:rPr>
        <w:t>(File Transfer Protocol</w:t>
      </w:r>
      <w:r w:rsidR="002F222C">
        <w:t>).</w:t>
      </w:r>
    </w:p>
    <w:p w14:paraId="1BD48B78" w14:textId="3C35B19A" w:rsidR="002F222C" w:rsidRDefault="00733B39" w:rsidP="00F90233">
      <w:pPr>
        <w:jc w:val="both"/>
      </w:pPr>
      <w:r>
        <w:tab/>
      </w:r>
      <w:r w:rsidR="002F222C">
        <w:t>O trabalho foi concluído com sucesso</w:t>
      </w:r>
      <w:r w:rsidR="00B835CE">
        <w:t>, visto que a rede de computadores foi corretamente estabelecida e a aplicação desenvolvida permite a transferência correta de ficheiros através de um protocolo FTP.</w:t>
      </w:r>
    </w:p>
    <w:p w14:paraId="12D17EB5" w14:textId="09F69A0F" w:rsidR="009F2E93" w:rsidRPr="00352F82" w:rsidRDefault="009F2E93" w:rsidP="00F90233">
      <w:pPr>
        <w:pStyle w:val="Ttulo1"/>
        <w:jc w:val="both"/>
        <w:rPr>
          <w:sz w:val="22"/>
          <w:szCs w:val="22"/>
        </w:rPr>
      </w:pPr>
    </w:p>
    <w:p w14:paraId="5480DCAF" w14:textId="238A0047" w:rsidR="009F2E93" w:rsidRDefault="009F2E93" w:rsidP="00F90233">
      <w:pPr>
        <w:pStyle w:val="Ttulo1"/>
        <w:jc w:val="both"/>
      </w:pPr>
      <w:bookmarkStart w:id="2" w:name="_Toc59626489"/>
      <w:r>
        <w:t>Introdução</w:t>
      </w:r>
      <w:bookmarkEnd w:id="2"/>
    </w:p>
    <w:p w14:paraId="00396C7A" w14:textId="2E3F3FAB" w:rsidR="009F2E93" w:rsidRDefault="00733B39" w:rsidP="00F90233">
      <w:pPr>
        <w:jc w:val="both"/>
      </w:pPr>
      <w:r>
        <w:tab/>
      </w:r>
      <w:r w:rsidR="009F2E93">
        <w:t>O objetivo do trabalho consiste na criação de software que permita a transferência de ficheiros aplicando um protocolo FTP e criação de uma rede de computadores e estudo da mesma, através de uma série de experiências fornecidas no guião do trabalho.</w:t>
      </w:r>
    </w:p>
    <w:p w14:paraId="4B7A5FF5" w14:textId="77777777" w:rsidR="00352F82" w:rsidRDefault="00352F82" w:rsidP="00F90233">
      <w:pPr>
        <w:jc w:val="both"/>
      </w:pPr>
    </w:p>
    <w:p w14:paraId="25AD09B2" w14:textId="79C7B0AB" w:rsidR="009F2E93" w:rsidRDefault="00374A6F" w:rsidP="00F90233">
      <w:pPr>
        <w:pStyle w:val="Ttulo1"/>
        <w:jc w:val="both"/>
      </w:pPr>
      <w:bookmarkStart w:id="3" w:name="_Toc59626490"/>
      <w:r>
        <w:t>Parte 1</w:t>
      </w:r>
      <w:r w:rsidR="00CD3385">
        <w:t xml:space="preserve"> – </w:t>
      </w:r>
      <w:r w:rsidR="00334921">
        <w:t xml:space="preserve">Desenvolvimento de uma </w:t>
      </w:r>
      <w:r w:rsidR="00CD3385">
        <w:t xml:space="preserve">Aplicação </w:t>
      </w:r>
      <w:r w:rsidR="0048638C" w:rsidRPr="0048638C">
        <w:rPr>
          <w:i/>
        </w:rPr>
        <w:t>Download</w:t>
      </w:r>
      <w:bookmarkEnd w:id="3"/>
    </w:p>
    <w:p w14:paraId="5EF2A74A" w14:textId="759331DB" w:rsidR="009F2E93" w:rsidRDefault="00733B39" w:rsidP="00F90233">
      <w:pPr>
        <w:jc w:val="both"/>
      </w:pPr>
      <w:r>
        <w:tab/>
      </w:r>
      <w:r w:rsidR="005874F6">
        <w:t>Na primeira parte deste trabalho foi desenvolvida</w:t>
      </w:r>
      <w:r w:rsidR="00D363EB">
        <w:t xml:space="preserve"> uma aplicação</w:t>
      </w:r>
      <w:r w:rsidR="00CD54A2">
        <w:t xml:space="preserve"> </w:t>
      </w:r>
      <w:r w:rsidR="0048638C" w:rsidRPr="0048638C">
        <w:rPr>
          <w:i/>
          <w:iCs/>
        </w:rPr>
        <w:t>download</w:t>
      </w:r>
      <w:r w:rsidR="00CD54A2">
        <w:t xml:space="preserve"> na linguagem de programação </w:t>
      </w:r>
      <w:r w:rsidR="0021555F">
        <w:t>C. Esta aplicação</w:t>
      </w:r>
      <w:r w:rsidR="00EA416D">
        <w:t xml:space="preserve"> recebe, como argumento, </w:t>
      </w:r>
      <w:r w:rsidR="0098691F">
        <w:t xml:space="preserve">o seguinte formato: </w:t>
      </w:r>
      <w:r w:rsidR="001E75F5" w:rsidRPr="0048638C">
        <w:rPr>
          <w:i/>
          <w:iCs/>
        </w:rPr>
        <w:t>ftp://[&lt;user&gt;:&lt;password&gt;@]&lt;</w:t>
      </w:r>
      <w:r w:rsidR="0048638C" w:rsidRPr="0048638C">
        <w:rPr>
          <w:i/>
          <w:iCs/>
        </w:rPr>
        <w:t>host</w:t>
      </w:r>
      <w:r w:rsidR="001E75F5" w:rsidRPr="0048638C">
        <w:rPr>
          <w:i/>
          <w:iCs/>
        </w:rPr>
        <w:t>&gt;/&lt;url-path</w:t>
      </w:r>
      <w:r w:rsidR="0098691F" w:rsidRPr="0048638C">
        <w:rPr>
          <w:i/>
          <w:iCs/>
        </w:rPr>
        <w:t>&gt;</w:t>
      </w:r>
      <w:r w:rsidR="001E75F5">
        <w:t xml:space="preserve">. Esta aplicação é capaz de fazer a transferência </w:t>
      </w:r>
      <w:r w:rsidR="006B762C">
        <w:t xml:space="preserve">de qualquer tipo de ficheiro de um servidor FTP. Com esse objetivo, foi estudado o </w:t>
      </w:r>
      <w:r w:rsidR="00CD2286">
        <w:t>RFC959, respetivo</w:t>
      </w:r>
      <w:r w:rsidR="00630E47">
        <w:t xml:space="preserve"> a FTP, e o RFC1738</w:t>
      </w:r>
      <w:r w:rsidR="00374CAB">
        <w:t xml:space="preserve">, respetivo ao tratamento de informação contida num </w:t>
      </w:r>
      <w:r w:rsidR="00DB76AA">
        <w:t>URL.</w:t>
      </w:r>
    </w:p>
    <w:p w14:paraId="3FC472D1" w14:textId="57FEC11E" w:rsidR="00DB76AA" w:rsidRDefault="00DB76AA" w:rsidP="00F90233">
      <w:pPr>
        <w:pStyle w:val="Ttulo2"/>
        <w:jc w:val="both"/>
      </w:pPr>
      <w:bookmarkStart w:id="4" w:name="_Toc59626491"/>
      <w:r>
        <w:t>Arquitetura</w:t>
      </w:r>
      <w:bookmarkEnd w:id="4"/>
    </w:p>
    <w:p w14:paraId="2CBC8421" w14:textId="071BD950" w:rsidR="00040F3F" w:rsidRDefault="00733B39" w:rsidP="00F90233">
      <w:pPr>
        <w:jc w:val="both"/>
      </w:pPr>
      <w:r>
        <w:tab/>
      </w:r>
      <w:r w:rsidR="00964391">
        <w:t>Primeiramente</w:t>
      </w:r>
      <w:r w:rsidR="0068558D">
        <w:t xml:space="preserve">, </w:t>
      </w:r>
      <w:r w:rsidR="008D1146">
        <w:t xml:space="preserve">é efetuado o processamento </w:t>
      </w:r>
      <w:r w:rsidR="00DC77AF">
        <w:t>d</w:t>
      </w:r>
      <w:r w:rsidR="00F324B3">
        <w:t xml:space="preserve">o </w:t>
      </w:r>
      <w:r w:rsidR="00DC77AF">
        <w:t>URL</w:t>
      </w:r>
      <w:r w:rsidR="00F324B3">
        <w:t xml:space="preserve"> </w:t>
      </w:r>
      <w:r w:rsidR="00DC77AF">
        <w:t xml:space="preserve">através da função </w:t>
      </w:r>
      <w:r w:rsidR="00DC77AF" w:rsidRPr="00F85550">
        <w:rPr>
          <w:i/>
          <w:iCs/>
        </w:rPr>
        <w:t>parseUrlInfo</w:t>
      </w:r>
      <w:r w:rsidR="000C034A">
        <w:t>, que guarda</w:t>
      </w:r>
      <w:r w:rsidR="00760194">
        <w:t xml:space="preserve"> o </w:t>
      </w:r>
      <w:r w:rsidR="00760194" w:rsidRPr="00F85550">
        <w:rPr>
          <w:i/>
          <w:iCs/>
        </w:rPr>
        <w:t>username</w:t>
      </w:r>
      <w:r w:rsidR="00760194">
        <w:t xml:space="preserve">, a </w:t>
      </w:r>
      <w:r w:rsidR="00760194" w:rsidRPr="00F85550">
        <w:rPr>
          <w:i/>
          <w:iCs/>
        </w:rPr>
        <w:t>password</w:t>
      </w:r>
      <w:r w:rsidR="00500098">
        <w:t xml:space="preserve">, o </w:t>
      </w:r>
      <w:r w:rsidR="0048638C" w:rsidRPr="0048638C">
        <w:rPr>
          <w:i/>
          <w:iCs/>
        </w:rPr>
        <w:t>host</w:t>
      </w:r>
      <w:r w:rsidR="00507A6E">
        <w:t xml:space="preserve">, </w:t>
      </w:r>
      <w:r w:rsidR="00500098">
        <w:t xml:space="preserve">o </w:t>
      </w:r>
      <w:r w:rsidR="00500098" w:rsidRPr="00F85550">
        <w:rPr>
          <w:i/>
          <w:iCs/>
        </w:rPr>
        <w:t>path</w:t>
      </w:r>
      <w:r w:rsidR="00507A6E">
        <w:t xml:space="preserve"> e o </w:t>
      </w:r>
      <w:r w:rsidR="00507A6E" w:rsidRPr="00F85550">
        <w:rPr>
          <w:i/>
          <w:iCs/>
        </w:rPr>
        <w:t>filename</w:t>
      </w:r>
      <w:r w:rsidR="00500098">
        <w:t xml:space="preserve"> na </w:t>
      </w:r>
      <w:r w:rsidR="00500098" w:rsidRPr="00F85550">
        <w:rPr>
          <w:i/>
          <w:iCs/>
        </w:rPr>
        <w:t>struct urlInfo</w:t>
      </w:r>
      <w:r w:rsidR="00500098">
        <w:t xml:space="preserve">. Caso o </w:t>
      </w:r>
      <w:r w:rsidR="00500098" w:rsidRPr="00F85550">
        <w:rPr>
          <w:i/>
          <w:iCs/>
        </w:rPr>
        <w:t>username</w:t>
      </w:r>
      <w:r w:rsidR="00120B3B">
        <w:t xml:space="preserve"> e a password</w:t>
      </w:r>
      <w:r w:rsidR="00500098">
        <w:t xml:space="preserve"> </w:t>
      </w:r>
      <w:r w:rsidR="00120B3B">
        <w:t xml:space="preserve">não </w:t>
      </w:r>
      <w:r w:rsidR="00500098">
        <w:t>seja</w:t>
      </w:r>
      <w:r w:rsidR="00120B3B">
        <w:t>m</w:t>
      </w:r>
      <w:r w:rsidR="00500098">
        <w:t xml:space="preserve"> fornecido</w:t>
      </w:r>
      <w:r w:rsidR="00120B3B">
        <w:t xml:space="preserve">s, estes são colocados com os valores </w:t>
      </w:r>
      <w:r w:rsidR="00120B3B" w:rsidRPr="00F85550">
        <w:rPr>
          <w:i/>
          <w:iCs/>
        </w:rPr>
        <w:t>anonymous</w:t>
      </w:r>
      <w:r w:rsidR="00120B3B">
        <w:t xml:space="preserve"> e </w:t>
      </w:r>
      <w:r w:rsidR="00120B3B" w:rsidRPr="00F85550">
        <w:rPr>
          <w:i/>
          <w:iCs/>
        </w:rPr>
        <w:t>anypassword</w:t>
      </w:r>
      <w:r w:rsidR="00120B3B">
        <w:t xml:space="preserve"> respetivamente. Caso </w:t>
      </w:r>
      <w:r w:rsidR="00B146F0">
        <w:t xml:space="preserve">apenas seja fornecido o </w:t>
      </w:r>
      <w:r w:rsidR="00B146F0" w:rsidRPr="00F85550">
        <w:rPr>
          <w:i/>
          <w:iCs/>
        </w:rPr>
        <w:t>username</w:t>
      </w:r>
      <w:r w:rsidR="00B146F0">
        <w:t xml:space="preserve">, a aplicação pergunta ao utilizador a </w:t>
      </w:r>
      <w:r w:rsidR="00B146F0" w:rsidRPr="00F85550">
        <w:rPr>
          <w:i/>
          <w:iCs/>
        </w:rPr>
        <w:t>password</w:t>
      </w:r>
      <w:r w:rsidR="00B146F0">
        <w:t xml:space="preserve"> respetiva.</w:t>
      </w:r>
      <w:r w:rsidR="00524D24">
        <w:t xml:space="preserve"> De seguida, obtém-se o </w:t>
      </w:r>
      <w:r w:rsidR="002E275C">
        <w:t xml:space="preserve">endereço IP </w:t>
      </w:r>
      <w:r w:rsidR="00524D24">
        <w:t>através da função</w:t>
      </w:r>
      <w:r w:rsidR="00C40293">
        <w:t xml:space="preserve"> </w:t>
      </w:r>
      <w:r w:rsidR="00C40293" w:rsidRPr="00F85550">
        <w:rPr>
          <w:i/>
          <w:iCs/>
        </w:rPr>
        <w:t>getIpAddressFrom</w:t>
      </w:r>
      <w:r w:rsidR="0048638C" w:rsidRPr="0048638C">
        <w:rPr>
          <w:i/>
          <w:iCs/>
        </w:rPr>
        <w:t>Host</w:t>
      </w:r>
      <w:r w:rsidR="00C40293">
        <w:t>.</w:t>
      </w:r>
      <w:r w:rsidR="0062692C">
        <w:t xml:space="preserve"> Nesta aplicação é sempre usada a porta 21.</w:t>
      </w:r>
      <w:r w:rsidR="00DC71CE">
        <w:t xml:space="preserve"> Depois, </w:t>
      </w:r>
      <w:r w:rsidR="001F5393">
        <w:t xml:space="preserve">é aberto o </w:t>
      </w:r>
      <w:r w:rsidR="001F5393" w:rsidRPr="00F85550">
        <w:rPr>
          <w:i/>
          <w:iCs/>
        </w:rPr>
        <w:t>socket</w:t>
      </w:r>
      <w:r w:rsidR="001F5393">
        <w:t xml:space="preserve"> </w:t>
      </w:r>
      <w:r w:rsidR="001F02B7">
        <w:t>pelo qual o cliente e o servidor vão comunicar</w:t>
      </w:r>
      <w:r w:rsidR="004A7D62">
        <w:t>, a</w:t>
      </w:r>
      <w:r w:rsidR="00EE6256">
        <w:t xml:space="preserve">través da função </w:t>
      </w:r>
      <w:r w:rsidR="00EE6256" w:rsidRPr="00F85550">
        <w:rPr>
          <w:i/>
          <w:iCs/>
        </w:rPr>
        <w:t>ftpStartConnection</w:t>
      </w:r>
      <w:r w:rsidR="00EE6256">
        <w:t>,</w:t>
      </w:r>
      <w:r w:rsidR="001F02B7">
        <w:t xml:space="preserve"> e efetuado o login com os comandos </w:t>
      </w:r>
      <w:r w:rsidR="001F02B7" w:rsidRPr="00F85550">
        <w:rPr>
          <w:i/>
          <w:iCs/>
        </w:rPr>
        <w:t>User user</w:t>
      </w:r>
      <w:r w:rsidR="001F02B7">
        <w:t xml:space="preserve"> e </w:t>
      </w:r>
      <w:r w:rsidR="001F02B7" w:rsidRPr="00F85550">
        <w:rPr>
          <w:i/>
          <w:iCs/>
        </w:rPr>
        <w:t>Pass password</w:t>
      </w:r>
      <w:r w:rsidR="00EE6256">
        <w:t xml:space="preserve">, utilizando a função </w:t>
      </w:r>
      <w:r w:rsidR="00EE6256" w:rsidRPr="00F85550">
        <w:rPr>
          <w:i/>
          <w:iCs/>
        </w:rPr>
        <w:t>ftp</w:t>
      </w:r>
      <w:r w:rsidR="00A06EC2" w:rsidRPr="00F85550">
        <w:rPr>
          <w:i/>
          <w:iCs/>
        </w:rPr>
        <w:t>LoginIn</w:t>
      </w:r>
      <w:r w:rsidR="001E0CBB">
        <w:t xml:space="preserve">. Após </w:t>
      </w:r>
      <w:r w:rsidR="009C039F">
        <w:t xml:space="preserve">efetuado o </w:t>
      </w:r>
      <w:r w:rsidR="009C039F" w:rsidRPr="00F85550">
        <w:rPr>
          <w:i/>
          <w:iCs/>
        </w:rPr>
        <w:t>login</w:t>
      </w:r>
      <w:r w:rsidR="00E610E3">
        <w:t xml:space="preserve">, </w:t>
      </w:r>
      <w:r w:rsidR="00660695">
        <w:t>é efetuad</w:t>
      </w:r>
      <w:r w:rsidR="001771B3">
        <w:t xml:space="preserve">a a entrada em modo passivo, através do comando </w:t>
      </w:r>
      <w:r w:rsidR="001771B3" w:rsidRPr="00F85550">
        <w:rPr>
          <w:i/>
          <w:iCs/>
        </w:rPr>
        <w:t>Pasv</w:t>
      </w:r>
      <w:r w:rsidR="001771B3">
        <w:t>, e processada a resposta na qual é fornecid</w:t>
      </w:r>
      <w:r w:rsidR="002E275C">
        <w:t>o o endereço IP</w:t>
      </w:r>
      <w:r w:rsidR="005E678C">
        <w:t xml:space="preserve"> e </w:t>
      </w:r>
      <w:r w:rsidR="007406A9">
        <w:t xml:space="preserve">os valores necessários para o cálculo da porta </w:t>
      </w:r>
      <w:r w:rsidR="0014778E">
        <w:t xml:space="preserve">a utilizar para abrir o </w:t>
      </w:r>
      <w:r w:rsidR="0014778E" w:rsidRPr="0048638C">
        <w:rPr>
          <w:i/>
          <w:iCs/>
        </w:rPr>
        <w:t>socket</w:t>
      </w:r>
      <w:r w:rsidR="0014778E">
        <w:t xml:space="preserve"> </w:t>
      </w:r>
      <w:r w:rsidR="003A072D">
        <w:t xml:space="preserve">responsável pela </w:t>
      </w:r>
      <w:r w:rsidR="0014778E">
        <w:t>troca de dados.</w:t>
      </w:r>
      <w:r w:rsidR="003A072D">
        <w:t xml:space="preserve"> Para tal, é utilizada a função</w:t>
      </w:r>
      <w:r w:rsidR="00B510CB">
        <w:t xml:space="preserve"> </w:t>
      </w:r>
      <w:r w:rsidR="00B510CB" w:rsidRPr="00F85550">
        <w:rPr>
          <w:i/>
          <w:iCs/>
        </w:rPr>
        <w:t>ftpPassiveMode</w:t>
      </w:r>
      <w:r w:rsidR="00B510CB">
        <w:t>.</w:t>
      </w:r>
      <w:r w:rsidR="009606F3">
        <w:t xml:space="preserve"> </w:t>
      </w:r>
      <w:r w:rsidR="0051584D">
        <w:t xml:space="preserve">Após a entrada no modo passivo, a função </w:t>
      </w:r>
      <w:r w:rsidR="0051584D" w:rsidRPr="00F85550">
        <w:rPr>
          <w:i/>
          <w:iCs/>
        </w:rPr>
        <w:t>ftpRetrieveFile</w:t>
      </w:r>
      <w:r w:rsidR="00BC1ABB">
        <w:t>, que envia o comando</w:t>
      </w:r>
      <w:r w:rsidR="002706F4">
        <w:t xml:space="preserve"> RETR</w:t>
      </w:r>
      <w:r w:rsidR="003E52B3">
        <w:t xml:space="preserve"> filename</w:t>
      </w:r>
      <w:r w:rsidR="002B68E4">
        <w:t xml:space="preserve"> para pedir a transferência do ficheiro respetivo e o </w:t>
      </w:r>
      <w:r w:rsidR="0048638C" w:rsidRPr="0048638C">
        <w:rPr>
          <w:i/>
          <w:iCs/>
        </w:rPr>
        <w:t>download</w:t>
      </w:r>
      <w:r w:rsidR="002B68E4">
        <w:t xml:space="preserve"> </w:t>
      </w:r>
      <w:r w:rsidR="00AC5B54">
        <w:t xml:space="preserve">é efetuado pela função </w:t>
      </w:r>
      <w:r w:rsidR="00AC5B54" w:rsidRPr="00F85550">
        <w:rPr>
          <w:i/>
          <w:iCs/>
        </w:rPr>
        <w:t>ftp</w:t>
      </w:r>
      <w:r w:rsidR="0048638C" w:rsidRPr="0048638C">
        <w:rPr>
          <w:i/>
          <w:iCs/>
        </w:rPr>
        <w:t>Download</w:t>
      </w:r>
      <w:r w:rsidR="00AC5B54" w:rsidRPr="00F85550">
        <w:rPr>
          <w:i/>
          <w:iCs/>
        </w:rPr>
        <w:t>AndCreateFile</w:t>
      </w:r>
      <w:r w:rsidR="00503C9C">
        <w:t>.</w:t>
      </w:r>
      <w:r w:rsidR="00183EFC">
        <w:t xml:space="preserve"> Finalmente, são encerradas todas as ligações</w:t>
      </w:r>
      <w:r w:rsidR="00B85705">
        <w:t>.</w:t>
      </w:r>
      <w:r w:rsidR="00113D93">
        <w:t xml:space="preserve"> Ao longo da execução do programa, todas as respostas do servidor são processadas e em caso de erro,</w:t>
      </w:r>
      <w:r w:rsidR="00880F8B">
        <w:t xml:space="preserve"> o programa termina </w:t>
      </w:r>
      <w:r w:rsidR="004018EB">
        <w:t>com a mensagem respetiva à situação ocorrida.</w:t>
      </w:r>
    </w:p>
    <w:p w14:paraId="0483790E" w14:textId="77777777" w:rsidR="00040F3F" w:rsidRDefault="00040F3F" w:rsidP="00F90233">
      <w:pPr>
        <w:pStyle w:val="Ttulo2"/>
        <w:jc w:val="both"/>
      </w:pPr>
      <w:bookmarkStart w:id="5" w:name="_Toc59626492"/>
      <w:r>
        <w:t>Resultados</w:t>
      </w:r>
      <w:bookmarkEnd w:id="5"/>
    </w:p>
    <w:p w14:paraId="6B98078D" w14:textId="2925FEFC" w:rsidR="00C83DCB" w:rsidRDefault="00733B39" w:rsidP="00C83DCB">
      <w:pPr>
        <w:jc w:val="both"/>
      </w:pPr>
      <w:r>
        <w:tab/>
      </w:r>
      <w:r w:rsidR="00113D93">
        <w:t xml:space="preserve"> </w:t>
      </w:r>
      <w:r w:rsidR="00731738">
        <w:t xml:space="preserve">A aplicação desenvolvida </w:t>
      </w:r>
      <w:r w:rsidR="00C30037">
        <w:t>foi testada em diversas situações: com username e password fornecidos, apenas username fornecido, sem username</w:t>
      </w:r>
      <w:r w:rsidR="007F6F3B">
        <w:t xml:space="preserve"> nem password, fornecidos, com diferentes tipos de ficheiros, com um ficheiro que não existia entre outros. Todos os testes a </w:t>
      </w:r>
      <w:r w:rsidR="007F6F3B">
        <w:lastRenderedPageBreak/>
        <w:t xml:space="preserve">que o programa foi submetido foram </w:t>
      </w:r>
      <w:r w:rsidR="00FF7F36">
        <w:t>superados com sucesso.</w:t>
      </w:r>
      <w:r w:rsidR="00C83DCB" w:rsidRPr="00C83DCB">
        <w:t xml:space="preserve"> </w:t>
      </w:r>
      <w:r w:rsidR="00C83DCB">
        <w:t>A execução e funcionamento da aplicação podem ser consultados</w:t>
      </w:r>
      <w:r w:rsidR="00C83DCB">
        <w:t xml:space="preserve"> Figura </w:t>
      </w:r>
      <w:r w:rsidR="00C83DCB">
        <w:t>1</w:t>
      </w:r>
      <w:r w:rsidR="00C83DCB">
        <w:t>.</w:t>
      </w:r>
    </w:p>
    <w:p w14:paraId="63437669" w14:textId="4266AE99" w:rsidR="00DB76AA" w:rsidRPr="00DB76AA" w:rsidRDefault="00DB76AA" w:rsidP="00F90233">
      <w:pPr>
        <w:jc w:val="both"/>
      </w:pPr>
    </w:p>
    <w:p w14:paraId="4B731811" w14:textId="196F309A" w:rsidR="009F2E93" w:rsidRDefault="009F2E93" w:rsidP="00F90233">
      <w:pPr>
        <w:jc w:val="both"/>
      </w:pPr>
    </w:p>
    <w:p w14:paraId="59A8310D" w14:textId="0FEA2BC3" w:rsidR="009F2E93" w:rsidRDefault="00334921" w:rsidP="00F90233">
      <w:pPr>
        <w:pStyle w:val="Ttulo1"/>
        <w:jc w:val="both"/>
      </w:pPr>
      <w:bookmarkStart w:id="6" w:name="_Toc59626493"/>
      <w:r>
        <w:t>Parte 2 – Configuração e Estudo de uma Rede de Computadores</w:t>
      </w:r>
      <w:bookmarkEnd w:id="6"/>
    </w:p>
    <w:p w14:paraId="4405A3F7" w14:textId="73CAEC14" w:rsidR="009F2E93" w:rsidRPr="00C93602" w:rsidRDefault="009F2E93" w:rsidP="00F90233">
      <w:pPr>
        <w:pStyle w:val="Ttulo2"/>
        <w:jc w:val="both"/>
        <w:rPr>
          <w:b/>
          <w:bCs/>
        </w:rPr>
      </w:pPr>
      <w:bookmarkStart w:id="7" w:name="_Toc59626494"/>
      <w:r w:rsidRPr="00C93602">
        <w:rPr>
          <w:b/>
          <w:bCs/>
        </w:rPr>
        <w:t xml:space="preserve">Experiência </w:t>
      </w:r>
      <w:r w:rsidR="001939AD" w:rsidRPr="00C93602">
        <w:rPr>
          <w:b/>
          <w:bCs/>
        </w:rPr>
        <w:t>1 – Configurar uma rede IP</w:t>
      </w:r>
      <w:bookmarkEnd w:id="7"/>
    </w:p>
    <w:p w14:paraId="4ACFBEFD" w14:textId="2A3A19B9" w:rsidR="001939AD" w:rsidRDefault="001939AD" w:rsidP="00F90233">
      <w:pPr>
        <w:pStyle w:val="Ttulo3"/>
        <w:jc w:val="both"/>
      </w:pPr>
      <w:bookmarkStart w:id="8" w:name="_Toc59626495"/>
      <w:r>
        <w:t>O que são pacotes ARP e para que é que são usados?</w:t>
      </w:r>
      <w:bookmarkEnd w:id="8"/>
    </w:p>
    <w:p w14:paraId="11F99DDC" w14:textId="039CA4A2" w:rsidR="001939AD" w:rsidRDefault="00733B39" w:rsidP="00F90233">
      <w:pPr>
        <w:jc w:val="both"/>
      </w:pPr>
      <w:r>
        <w:tab/>
      </w:r>
      <w:r w:rsidR="001939AD">
        <w:t>ARP (</w:t>
      </w:r>
      <w:r w:rsidR="001939AD" w:rsidRPr="0042729C">
        <w:rPr>
          <w:i/>
          <w:iCs/>
        </w:rPr>
        <w:t>Address Resolution Protocol</w:t>
      </w:r>
      <w:r w:rsidR="001939AD">
        <w:t>) é um protoc</w:t>
      </w:r>
      <w:r w:rsidR="0042729C">
        <w:t>o</w:t>
      </w:r>
      <w:r w:rsidR="001939AD">
        <w:t>lo d</w:t>
      </w:r>
      <w:r w:rsidR="0042729C">
        <w:t>a</w:t>
      </w:r>
      <w:r w:rsidR="001939AD">
        <w:t xml:space="preserve"> camada</w:t>
      </w:r>
      <w:r w:rsidR="0042729C">
        <w:t xml:space="preserve"> de rede</w:t>
      </w:r>
      <w:r w:rsidR="001939AD">
        <w:t xml:space="preserve"> utilizado para converter um endereço IP num endereço físico</w:t>
      </w:r>
      <w:r w:rsidR="0042729C">
        <w:t xml:space="preserve"> designado endereço MAC (</w:t>
      </w:r>
      <w:r w:rsidR="0042729C" w:rsidRPr="0042729C">
        <w:rPr>
          <w:i/>
          <w:iCs/>
        </w:rPr>
        <w:t>Media Access Control</w:t>
      </w:r>
      <w:r w:rsidR="0042729C">
        <w:t xml:space="preserve">). Este endereço de </w:t>
      </w:r>
      <w:r w:rsidR="0042729C" w:rsidRPr="0042729C">
        <w:rPr>
          <w:i/>
          <w:iCs/>
        </w:rPr>
        <w:t>hardware</w:t>
      </w:r>
      <w:r w:rsidR="0042729C">
        <w:t xml:space="preserve"> é único e identifica um específico nó numa rede.</w:t>
      </w:r>
    </w:p>
    <w:p w14:paraId="06FD4A2D" w14:textId="331C9BF6" w:rsidR="0072071A" w:rsidRDefault="00733B39" w:rsidP="00F90233">
      <w:pPr>
        <w:jc w:val="both"/>
      </w:pPr>
      <w:r>
        <w:tab/>
      </w:r>
      <w:r w:rsidR="0042729C">
        <w:t>Os pacotes ARP</w:t>
      </w:r>
      <w:r w:rsidR="00C615CA">
        <w:t xml:space="preserve"> são utilizados para descobrir o endereço físico de um </w:t>
      </w:r>
      <w:r w:rsidR="0048638C" w:rsidRPr="0048638C">
        <w:rPr>
          <w:i/>
          <w:iCs/>
        </w:rPr>
        <w:t>host</w:t>
      </w:r>
      <w:r w:rsidR="00C615CA">
        <w:t>.</w:t>
      </w:r>
      <w:r w:rsidR="0072071A">
        <w:t xml:space="preserve"> Quando um </w:t>
      </w:r>
      <w:r w:rsidR="0048638C" w:rsidRPr="0048638C">
        <w:rPr>
          <w:i/>
          <w:iCs/>
        </w:rPr>
        <w:t>host</w:t>
      </w:r>
      <w:r w:rsidR="0072071A">
        <w:t xml:space="preserve"> pretende obter o endereço MAC de outro </w:t>
      </w:r>
      <w:r w:rsidR="0048638C" w:rsidRPr="0048638C">
        <w:rPr>
          <w:i/>
          <w:iCs/>
        </w:rPr>
        <w:t>host</w:t>
      </w:r>
      <w:r w:rsidR="0072071A">
        <w:t xml:space="preserve"> na mesma rede, tendo apenas o endereço IP, envia em </w:t>
      </w:r>
      <w:r w:rsidR="0048638C" w:rsidRPr="0048638C">
        <w:rPr>
          <w:i/>
          <w:iCs/>
        </w:rPr>
        <w:t>broadcast</w:t>
      </w:r>
      <w:r w:rsidR="0072071A">
        <w:t xml:space="preserve"> um pacote para a rede TCP/IP. Assim sendo, o </w:t>
      </w:r>
      <w:r w:rsidR="0048638C" w:rsidRPr="0048638C">
        <w:rPr>
          <w:i/>
          <w:iCs/>
        </w:rPr>
        <w:t>host</w:t>
      </w:r>
      <w:r w:rsidR="0072071A">
        <w:t xml:space="preserve"> com o respetivo endereço IP envia uma resposta com o seu endereço físico.</w:t>
      </w:r>
      <w:r w:rsidR="00C83DCB">
        <w:t xml:space="preserve"> </w:t>
      </w:r>
    </w:p>
    <w:p w14:paraId="1C773F4C" w14:textId="77777777" w:rsidR="00951BB9" w:rsidRDefault="00951BB9" w:rsidP="00F90233">
      <w:pPr>
        <w:jc w:val="both"/>
      </w:pPr>
    </w:p>
    <w:p w14:paraId="06D6F394" w14:textId="09752F6C" w:rsidR="0072071A" w:rsidRDefault="0072071A" w:rsidP="00F90233">
      <w:pPr>
        <w:pStyle w:val="Ttulo3"/>
        <w:jc w:val="both"/>
      </w:pPr>
      <w:bookmarkStart w:id="9" w:name="_Toc59626496"/>
      <w:r>
        <w:t>Quais são os endereços MAC e IP dos pacotes ARP e porquê?</w:t>
      </w:r>
      <w:bookmarkEnd w:id="9"/>
    </w:p>
    <w:p w14:paraId="2D939222" w14:textId="72481DCE" w:rsidR="00904A5B" w:rsidRDefault="00733B39" w:rsidP="00904A5B">
      <w:pPr>
        <w:jc w:val="both"/>
      </w:pPr>
      <w:r>
        <w:tab/>
      </w:r>
      <w:r w:rsidR="00C6535B">
        <w:t xml:space="preserve">Os pacotes ARP contêm o endereço MAC e IP do transmissor e do recetor. No pacote enviado pelo </w:t>
      </w:r>
      <w:r w:rsidR="0048638C" w:rsidRPr="0048638C">
        <w:rPr>
          <w:i/>
          <w:iCs/>
        </w:rPr>
        <w:t>host</w:t>
      </w:r>
      <w:r w:rsidR="00DE0883">
        <w:t xml:space="preserve"> que pretende obter o endereço físico de outro </w:t>
      </w:r>
      <w:r w:rsidR="0048638C" w:rsidRPr="0048638C">
        <w:rPr>
          <w:i/>
          <w:iCs/>
        </w:rPr>
        <w:t>host</w:t>
      </w:r>
      <w:r w:rsidR="00C6535B">
        <w:t xml:space="preserve">, o endereço MAC do recetor é ignorado, uma vez que não se sabe o valor. </w:t>
      </w:r>
      <w:r w:rsidR="00904A5B">
        <w:t xml:space="preserve">Deverão ser verificados os </w:t>
      </w:r>
      <w:r w:rsidR="00904A5B" w:rsidRPr="00352F82">
        <w:rPr>
          <w:i/>
          <w:iCs/>
        </w:rPr>
        <w:t>logs</w:t>
      </w:r>
      <w:r w:rsidR="00904A5B">
        <w:t xml:space="preserve"> registados nas Figuras </w:t>
      </w:r>
      <w:r w:rsidR="00904A5B">
        <w:t>2</w:t>
      </w:r>
      <w:r w:rsidR="00904A5B">
        <w:t xml:space="preserve"> e </w:t>
      </w:r>
      <w:r w:rsidR="00904A5B">
        <w:t>3</w:t>
      </w:r>
      <w:r w:rsidR="00904A5B">
        <w:t xml:space="preserve"> para consultar estes endereços.</w:t>
      </w:r>
    </w:p>
    <w:p w14:paraId="68C3D759" w14:textId="1159EE68" w:rsidR="00951BB9" w:rsidRDefault="00951BB9" w:rsidP="00F90233">
      <w:pPr>
        <w:jc w:val="both"/>
      </w:pPr>
    </w:p>
    <w:p w14:paraId="400F8026" w14:textId="32F3217A" w:rsidR="00DE0883" w:rsidRDefault="00DE0883" w:rsidP="00F90233">
      <w:pPr>
        <w:pStyle w:val="Ttulo3"/>
        <w:jc w:val="both"/>
      </w:pPr>
      <w:bookmarkStart w:id="10" w:name="_Toc59626497"/>
      <w:r>
        <w:t>Que pacotes são gerados pelo comando ping?</w:t>
      </w:r>
      <w:bookmarkEnd w:id="10"/>
    </w:p>
    <w:p w14:paraId="3458144C" w14:textId="63490AC8" w:rsidR="00DE0883" w:rsidRDefault="00733B39" w:rsidP="00F90233">
      <w:pPr>
        <w:jc w:val="both"/>
      </w:pPr>
      <w:r>
        <w:tab/>
      </w:r>
      <w:r w:rsidR="00DE0883">
        <w:t>O comando ping gera pacotes</w:t>
      </w:r>
      <w:r w:rsidR="000541CB">
        <w:t xml:space="preserve"> ICMP (</w:t>
      </w:r>
      <w:r w:rsidR="000541CB" w:rsidRPr="00F85550">
        <w:rPr>
          <w:i/>
          <w:iCs/>
        </w:rPr>
        <w:t>Internet Control Message Protocol</w:t>
      </w:r>
      <w:r w:rsidR="000541CB">
        <w:t>). Inicialmente, se o endereço físico de destino não estiver contido na tabela ARP, são enviados pacotes ARP para obter esse endereço.</w:t>
      </w:r>
    </w:p>
    <w:p w14:paraId="276046A7" w14:textId="1243F536" w:rsidR="002D2B67" w:rsidRDefault="00733B39" w:rsidP="00C93602">
      <w:pPr>
        <w:jc w:val="both"/>
      </w:pPr>
      <w:r>
        <w:tab/>
      </w:r>
      <w:r w:rsidR="000541CB">
        <w:t xml:space="preserve">Este comando é utilizado para identificar o alcance de um </w:t>
      </w:r>
      <w:r w:rsidR="0048638C" w:rsidRPr="0048638C">
        <w:rPr>
          <w:i/>
          <w:iCs/>
        </w:rPr>
        <w:t>host</w:t>
      </w:r>
      <w:r w:rsidR="000541CB">
        <w:t>, indicando a existência de erros na rede estabelecida, perda de pacotes</w:t>
      </w:r>
      <w:r w:rsidR="002D2B67">
        <w:t xml:space="preserve"> e ainda estatísticas dos resultados.</w:t>
      </w:r>
    </w:p>
    <w:p w14:paraId="5422CCEB" w14:textId="77777777" w:rsidR="00951BB9" w:rsidRDefault="00951BB9" w:rsidP="00C93602">
      <w:pPr>
        <w:jc w:val="both"/>
      </w:pPr>
    </w:p>
    <w:p w14:paraId="4CEC6AFB" w14:textId="5BF42882" w:rsidR="002D2B67" w:rsidRDefault="002D2B67" w:rsidP="00F90233">
      <w:pPr>
        <w:pStyle w:val="Ttulo3"/>
        <w:jc w:val="both"/>
      </w:pPr>
      <w:bookmarkStart w:id="11" w:name="_Toc59626498"/>
      <w:r>
        <w:t>Quais são os endereços MAC e IP nos pacotes do comando ping?</w:t>
      </w:r>
      <w:bookmarkEnd w:id="11"/>
    </w:p>
    <w:p w14:paraId="68AC452E" w14:textId="2773EE72" w:rsidR="001162B2" w:rsidRDefault="00733B39" w:rsidP="001162B2">
      <w:pPr>
        <w:jc w:val="both"/>
      </w:pPr>
      <w:r>
        <w:tab/>
      </w:r>
      <w:r w:rsidR="002D2B67">
        <w:t xml:space="preserve">Os pacotes ICMP, gerados pelo comando </w:t>
      </w:r>
      <w:r w:rsidR="002D2B67" w:rsidRPr="00F85550">
        <w:rPr>
          <w:i/>
          <w:iCs/>
        </w:rPr>
        <w:t>ping</w:t>
      </w:r>
      <w:r w:rsidR="002D2B67">
        <w:t>, contêm os endereços MAC e IP do transmissor e do recetor.</w:t>
      </w:r>
      <w:r w:rsidR="001162B2">
        <w:t xml:space="preserve"> </w:t>
      </w:r>
      <w:r w:rsidR="001162B2">
        <w:t xml:space="preserve">Deverão ser </w:t>
      </w:r>
      <w:r w:rsidR="00904A5B">
        <w:t>verificados</w:t>
      </w:r>
      <w:r w:rsidR="001162B2">
        <w:t xml:space="preserve"> os </w:t>
      </w:r>
      <w:r w:rsidR="001162B2" w:rsidRPr="00352F82">
        <w:rPr>
          <w:i/>
          <w:iCs/>
        </w:rPr>
        <w:t>logs</w:t>
      </w:r>
      <w:r w:rsidR="001162B2">
        <w:t xml:space="preserve"> registados nas Figuras </w:t>
      </w:r>
      <w:r w:rsidR="001162B2">
        <w:t>4</w:t>
      </w:r>
      <w:r w:rsidR="001162B2">
        <w:t xml:space="preserve"> e </w:t>
      </w:r>
      <w:r w:rsidR="001162B2">
        <w:t>5</w:t>
      </w:r>
      <w:r w:rsidR="001162B2">
        <w:t xml:space="preserve"> para </w:t>
      </w:r>
      <w:r w:rsidR="00904A5B">
        <w:t>consultar</w:t>
      </w:r>
      <w:r w:rsidR="001162B2">
        <w:t xml:space="preserve"> estes endereços.</w:t>
      </w:r>
    </w:p>
    <w:p w14:paraId="3CC3DD1D" w14:textId="2D477674" w:rsidR="00951BB9" w:rsidRDefault="00951BB9" w:rsidP="00C93602">
      <w:pPr>
        <w:jc w:val="both"/>
      </w:pPr>
    </w:p>
    <w:p w14:paraId="11571712" w14:textId="69723BE3" w:rsidR="002D2B67" w:rsidRDefault="002D2B67" w:rsidP="00F90233">
      <w:pPr>
        <w:pStyle w:val="Ttulo3"/>
        <w:jc w:val="both"/>
      </w:pPr>
      <w:bookmarkStart w:id="12" w:name="_Toc59626499"/>
      <w:r>
        <w:t>Como determinar se uma trama de Ethernet recebida é ARP, IP, ICMP?</w:t>
      </w:r>
      <w:bookmarkEnd w:id="12"/>
    </w:p>
    <w:p w14:paraId="05FFFAA7" w14:textId="479A0A22" w:rsidR="00C83DCB" w:rsidRDefault="00733B39" w:rsidP="00C83DCB">
      <w:pPr>
        <w:jc w:val="both"/>
      </w:pPr>
      <w:r>
        <w:tab/>
      </w:r>
      <w:r w:rsidR="00095945">
        <w:t>Analisando o Ether</w:t>
      </w:r>
      <w:r w:rsidR="005644A2">
        <w:t xml:space="preserve">net </w:t>
      </w:r>
      <w:r w:rsidR="005644A2" w:rsidRPr="00F85550">
        <w:rPr>
          <w:i/>
          <w:iCs/>
        </w:rPr>
        <w:t>header</w:t>
      </w:r>
      <w:r w:rsidR="005644A2">
        <w:t xml:space="preserve"> da trama recebida, obtém-se o </w:t>
      </w:r>
      <w:r w:rsidR="005644A2" w:rsidRPr="00F85550">
        <w:rPr>
          <w:i/>
          <w:iCs/>
        </w:rPr>
        <w:t>EtherType</w:t>
      </w:r>
      <w:r w:rsidR="005644A2">
        <w:t xml:space="preserve">, composto por 2 octetos. Se o seu valor for 0x0800, a trama é do tipo IP. Sendo uma trama deste tipo, </w:t>
      </w:r>
      <w:r w:rsidR="00855432">
        <w:t>se</w:t>
      </w:r>
      <w:r w:rsidR="005644A2">
        <w:t xml:space="preserve"> o </w:t>
      </w:r>
      <w:r w:rsidR="00855432">
        <w:t xml:space="preserve">campo </w:t>
      </w:r>
      <w:r w:rsidR="00855432" w:rsidRPr="0048638C">
        <w:rPr>
          <w:i/>
          <w:iCs/>
        </w:rPr>
        <w:t>Protocol</w:t>
      </w:r>
      <w:r w:rsidR="00855432">
        <w:t xml:space="preserve"> do IP header tiver o valor de 1, o protocolo aplicado é ICMP.</w:t>
      </w:r>
      <w:r w:rsidR="005644A2">
        <w:t xml:space="preserve"> Se o seu valor for 0x0806, a trama é do tipo ARP.</w:t>
      </w:r>
      <w:r w:rsidR="00C83DCB">
        <w:t xml:space="preserve"> </w:t>
      </w:r>
      <w:r w:rsidR="00C83DCB">
        <w:t xml:space="preserve">Deverão ser verificados os </w:t>
      </w:r>
      <w:r w:rsidR="00C83DCB" w:rsidRPr="00352F82">
        <w:rPr>
          <w:i/>
          <w:iCs/>
        </w:rPr>
        <w:t>logs</w:t>
      </w:r>
      <w:r w:rsidR="00C83DCB">
        <w:t xml:space="preserve"> registados nas Figuras </w:t>
      </w:r>
      <w:r w:rsidR="00C83DCB">
        <w:t>6 e 7.</w:t>
      </w:r>
    </w:p>
    <w:p w14:paraId="107D50BC" w14:textId="483F84CD" w:rsidR="002D2B67" w:rsidRDefault="002D2B67" w:rsidP="00F90233">
      <w:pPr>
        <w:jc w:val="both"/>
      </w:pPr>
    </w:p>
    <w:p w14:paraId="54B47848" w14:textId="77777777" w:rsidR="00951BB9" w:rsidRDefault="00951BB9" w:rsidP="00F90233">
      <w:pPr>
        <w:jc w:val="both"/>
      </w:pPr>
    </w:p>
    <w:p w14:paraId="45EAFBCC" w14:textId="1A59AB48" w:rsidR="00855432" w:rsidRDefault="00855432" w:rsidP="00F90233">
      <w:pPr>
        <w:pStyle w:val="Ttulo3"/>
        <w:jc w:val="both"/>
      </w:pPr>
      <w:bookmarkStart w:id="13" w:name="_Toc59626500"/>
      <w:r>
        <w:t>Como determinar o tamanho de uma trama recebida?</w:t>
      </w:r>
      <w:bookmarkEnd w:id="13"/>
    </w:p>
    <w:p w14:paraId="4261F774" w14:textId="27494474" w:rsidR="001110B5" w:rsidRDefault="00733B39" w:rsidP="00F90233">
      <w:pPr>
        <w:jc w:val="both"/>
      </w:pPr>
      <w:r>
        <w:tab/>
      </w:r>
      <w:r w:rsidR="001110B5">
        <w:t xml:space="preserve">No Ethernet </w:t>
      </w:r>
      <w:r w:rsidR="001110B5" w:rsidRPr="0048638C">
        <w:rPr>
          <w:i/>
          <w:iCs/>
        </w:rPr>
        <w:t>header</w:t>
      </w:r>
      <w:r w:rsidR="001110B5">
        <w:t xml:space="preserve"> de uma trama recebida existem 2 bytes que contêm o valor relativo ao tamanho total da trama. </w:t>
      </w:r>
      <w:r w:rsidR="00C83DCB">
        <w:t>Dever</w:t>
      </w:r>
      <w:r w:rsidR="00C83DCB">
        <w:t>á</w:t>
      </w:r>
      <w:r w:rsidR="00C83DCB">
        <w:t xml:space="preserve"> ser verificado o </w:t>
      </w:r>
      <w:r w:rsidR="00C83DCB" w:rsidRPr="00352F82">
        <w:rPr>
          <w:i/>
          <w:iCs/>
        </w:rPr>
        <w:t>log</w:t>
      </w:r>
      <w:r w:rsidR="00C83DCB">
        <w:t xml:space="preserve"> registado na Figura </w:t>
      </w:r>
      <w:r w:rsidR="00C83DCB">
        <w:t>8.</w:t>
      </w:r>
    </w:p>
    <w:p w14:paraId="1569492D" w14:textId="77777777" w:rsidR="00951BB9" w:rsidRDefault="00951BB9" w:rsidP="00F90233">
      <w:pPr>
        <w:jc w:val="both"/>
      </w:pPr>
    </w:p>
    <w:p w14:paraId="5FD18884" w14:textId="77777777" w:rsidR="001110B5" w:rsidRDefault="001110B5" w:rsidP="00C93602">
      <w:pPr>
        <w:pStyle w:val="Ttulo3"/>
      </w:pPr>
      <w:bookmarkStart w:id="14" w:name="_Toc59626501"/>
      <w:r>
        <w:t xml:space="preserve">O que é a interface </w:t>
      </w:r>
      <w:r w:rsidRPr="0048638C">
        <w:rPr>
          <w:i/>
          <w:iCs/>
        </w:rPr>
        <w:t>loopback</w:t>
      </w:r>
      <w:r>
        <w:t xml:space="preserve"> e porque é que é importante?</w:t>
      </w:r>
      <w:bookmarkEnd w:id="14"/>
    </w:p>
    <w:p w14:paraId="206FF55B" w14:textId="680CF4EE" w:rsidR="00641FD2" w:rsidRDefault="00733B39" w:rsidP="00F90233">
      <w:pPr>
        <w:jc w:val="both"/>
      </w:pPr>
      <w:r>
        <w:tab/>
      </w:r>
      <w:r w:rsidR="00290A49">
        <w:t xml:space="preserve">O termo </w:t>
      </w:r>
      <w:r w:rsidR="001110B5" w:rsidRPr="0048638C">
        <w:rPr>
          <w:i/>
          <w:iCs/>
        </w:rPr>
        <w:t>loopback</w:t>
      </w:r>
      <w:r w:rsidR="00290A49">
        <w:t xml:space="preserve"> refere-se ao encaminhamento de sinais digitais ou fluxo de dados para a fonte de origem do envio, sem qualquer processamento ou modificação. Este método é utilizado para testar a rede estabelecida para comunicação.</w:t>
      </w:r>
    </w:p>
    <w:p w14:paraId="6B471EEB" w14:textId="77777777" w:rsidR="00C83DCB" w:rsidRDefault="00733B39" w:rsidP="00C83DCB">
      <w:pPr>
        <w:jc w:val="both"/>
      </w:pPr>
      <w:r>
        <w:tab/>
      </w:r>
      <w:r w:rsidR="00641FD2">
        <w:t xml:space="preserve">A interface </w:t>
      </w:r>
      <w:r w:rsidR="00641FD2" w:rsidRPr="0048638C">
        <w:rPr>
          <w:i/>
          <w:iCs/>
        </w:rPr>
        <w:t>loopback</w:t>
      </w:r>
      <w:r w:rsidR="00641FD2">
        <w:t xml:space="preserve"> é uma interface virtual da rede utilizada por um computador para comunicar com ele mesmo. Esta interface é utilizada principalmente para diagnóstico e resolução de problemas</w:t>
      </w:r>
      <w:r w:rsidR="005B4E70">
        <w:t xml:space="preserve"> da rede estabelecida. Para além disso, é também utilizada para estabelecer a ligação a servidores na máquina local.</w:t>
      </w:r>
      <w:r w:rsidR="00C83DCB">
        <w:t xml:space="preserve"> </w:t>
      </w:r>
      <w:r w:rsidR="00C83DCB">
        <w:t xml:space="preserve">Deverá ser verificado o </w:t>
      </w:r>
      <w:r w:rsidR="00C83DCB" w:rsidRPr="00352F82">
        <w:rPr>
          <w:i/>
          <w:iCs/>
        </w:rPr>
        <w:t>log</w:t>
      </w:r>
      <w:r w:rsidR="00C83DCB">
        <w:t xml:space="preserve"> registado na Figura 9.</w:t>
      </w:r>
    </w:p>
    <w:p w14:paraId="0992141B" w14:textId="227A024D" w:rsidR="00076859" w:rsidRDefault="00076859" w:rsidP="00F90233">
      <w:pPr>
        <w:jc w:val="both"/>
      </w:pPr>
    </w:p>
    <w:p w14:paraId="36026D6C" w14:textId="4A4C1321" w:rsidR="00076859" w:rsidRPr="00C93602" w:rsidRDefault="00076859" w:rsidP="00F90233">
      <w:pPr>
        <w:pStyle w:val="Ttulo2"/>
        <w:jc w:val="both"/>
        <w:rPr>
          <w:b/>
          <w:bCs/>
        </w:rPr>
      </w:pPr>
      <w:bookmarkStart w:id="15" w:name="_Toc59626502"/>
      <w:r w:rsidRPr="00C93602">
        <w:rPr>
          <w:b/>
          <w:bCs/>
        </w:rPr>
        <w:t xml:space="preserve">Experiência 2 </w:t>
      </w:r>
      <w:r w:rsidR="000D69D5" w:rsidRPr="00C93602">
        <w:rPr>
          <w:b/>
          <w:bCs/>
        </w:rPr>
        <w:t>–</w:t>
      </w:r>
      <w:r w:rsidRPr="00C93602">
        <w:rPr>
          <w:b/>
          <w:bCs/>
        </w:rPr>
        <w:t xml:space="preserve"> </w:t>
      </w:r>
      <w:r w:rsidR="000D69D5" w:rsidRPr="00C93602">
        <w:rPr>
          <w:b/>
          <w:bCs/>
        </w:rPr>
        <w:t xml:space="preserve">Implementar duas LANs virtuais num </w:t>
      </w:r>
      <w:r w:rsidR="0048638C" w:rsidRPr="00C93602">
        <w:rPr>
          <w:b/>
          <w:bCs/>
          <w:i/>
          <w:iCs/>
        </w:rPr>
        <w:t>switch</w:t>
      </w:r>
      <w:bookmarkEnd w:id="15"/>
    </w:p>
    <w:p w14:paraId="0DF34799" w14:textId="63805DE7" w:rsidR="00F01C13" w:rsidRDefault="00C52087" w:rsidP="00F90233">
      <w:pPr>
        <w:pStyle w:val="Ttulo3"/>
        <w:jc w:val="both"/>
      </w:pPr>
      <w:bookmarkStart w:id="16" w:name="_Toc59626503"/>
      <w:r>
        <w:t>Como configurar a vlany0?</w:t>
      </w:r>
      <w:bookmarkEnd w:id="16"/>
    </w:p>
    <w:p w14:paraId="44F72553" w14:textId="5D49187B" w:rsidR="005C0A4A" w:rsidRDefault="00733B39" w:rsidP="00F90233">
      <w:pPr>
        <w:jc w:val="both"/>
      </w:pPr>
      <w:r>
        <w:tab/>
      </w:r>
      <w:r w:rsidR="0064477E">
        <w:t>Para se configurar a vlany0</w:t>
      </w:r>
      <w:r w:rsidR="00C770E2">
        <w:t xml:space="preserve"> deverá conectar-se a porta T4 à porta </w:t>
      </w:r>
      <w:r w:rsidR="0048638C" w:rsidRPr="0048638C">
        <w:rPr>
          <w:i/>
          <w:iCs/>
        </w:rPr>
        <w:t>switch</w:t>
      </w:r>
      <w:r w:rsidR="00C770E2">
        <w:t xml:space="preserve"> </w:t>
      </w:r>
      <w:r w:rsidR="00C93602" w:rsidRPr="00C93602">
        <w:rPr>
          <w:i/>
          <w:iCs/>
        </w:rPr>
        <w:t>console</w:t>
      </w:r>
      <w:r w:rsidR="00C770E2">
        <w:t xml:space="preserve">. De seguida, conecta-se a porta T3 à entrada S0 do </w:t>
      </w:r>
      <w:r w:rsidR="0048638C" w:rsidRPr="0048638C">
        <w:rPr>
          <w:i/>
          <w:iCs/>
        </w:rPr>
        <w:t>tux</w:t>
      </w:r>
      <w:r w:rsidR="00C770E2">
        <w:t xml:space="preserve"> </w:t>
      </w:r>
      <w:r w:rsidR="00F10E2A">
        <w:t xml:space="preserve">a que se pretende que </w:t>
      </w:r>
      <w:r w:rsidR="00E1000E">
        <w:t xml:space="preserve">conectar a consola do </w:t>
      </w:r>
      <w:r w:rsidR="0048638C" w:rsidRPr="0048638C">
        <w:rPr>
          <w:i/>
        </w:rPr>
        <w:t>switch</w:t>
      </w:r>
      <w:r w:rsidR="00E1000E">
        <w:t>.</w:t>
      </w:r>
      <w:r w:rsidR="00D23957">
        <w:t xml:space="preserve"> Após a</w:t>
      </w:r>
      <w:r w:rsidR="00AD4E54">
        <w:t>s</w:t>
      </w:r>
      <w:r w:rsidR="00D23957">
        <w:t xml:space="preserve"> ligações</w:t>
      </w:r>
      <w:r w:rsidR="00AD4E54">
        <w:t xml:space="preserve"> estarem corretamente</w:t>
      </w:r>
      <w:r w:rsidR="00564CA2">
        <w:t xml:space="preserve"> estabelecidas</w:t>
      </w:r>
      <w:r w:rsidR="00465192">
        <w:t>, terá de se abrir</w:t>
      </w:r>
      <w:r w:rsidR="00672FC1">
        <w:t xml:space="preserve"> o </w:t>
      </w:r>
      <w:r w:rsidR="00672FC1" w:rsidRPr="0048638C">
        <w:rPr>
          <w:i/>
          <w:iCs/>
        </w:rPr>
        <w:t>G</w:t>
      </w:r>
      <w:r w:rsidR="0048638C" w:rsidRPr="0048638C">
        <w:rPr>
          <w:i/>
          <w:iCs/>
        </w:rPr>
        <w:t>T</w:t>
      </w:r>
      <w:r w:rsidR="00672FC1" w:rsidRPr="0048638C">
        <w:rPr>
          <w:i/>
          <w:iCs/>
        </w:rPr>
        <w:t>KTerm</w:t>
      </w:r>
      <w:r w:rsidR="00672FC1">
        <w:t xml:space="preserve"> do </w:t>
      </w:r>
      <w:r w:rsidR="0048638C" w:rsidRPr="0048638C">
        <w:rPr>
          <w:i/>
          <w:iCs/>
        </w:rPr>
        <w:t>tux</w:t>
      </w:r>
      <w:r w:rsidR="00672FC1">
        <w:t xml:space="preserve"> escolhido para criar a vlan com os seguintes comandos: </w:t>
      </w:r>
    </w:p>
    <w:p w14:paraId="1A8FFA9F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&gt;configure terminal</w:t>
      </w:r>
    </w:p>
    <w:p w14:paraId="208E703E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&gt;vlan y0</w:t>
      </w:r>
    </w:p>
    <w:p w14:paraId="1374C322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&gt;end</w:t>
      </w:r>
    </w:p>
    <w:p w14:paraId="016EA335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&gt;configure terminal</w:t>
      </w:r>
    </w:p>
    <w:p w14:paraId="0C77D00B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>&gt;interface fastethernet 0/(número da porta escolhida)</w:t>
      </w:r>
    </w:p>
    <w:p w14:paraId="6B74FAC7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&gt;switchport mode access</w:t>
      </w:r>
    </w:p>
    <w:p w14:paraId="01C5A643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&gt;switchport access vlan y0</w:t>
      </w:r>
    </w:p>
    <w:p w14:paraId="1687FAE2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>&gt;end</w:t>
      </w:r>
    </w:p>
    <w:p w14:paraId="41FD6586" w14:textId="77777777" w:rsidR="00D50AAC" w:rsidRDefault="00D50AAC" w:rsidP="00F90233">
      <w:pPr>
        <w:jc w:val="both"/>
      </w:pPr>
    </w:p>
    <w:p w14:paraId="0819109A" w14:textId="6067888D" w:rsidR="00130E3B" w:rsidRDefault="00BB21E6" w:rsidP="00F90233">
      <w:pPr>
        <w:pStyle w:val="Ttulo3"/>
        <w:jc w:val="both"/>
      </w:pPr>
      <w:bookmarkStart w:id="17" w:name="_Toc59626504"/>
      <w:r>
        <w:t>Quantos domínios de transmissão existem</w:t>
      </w:r>
      <w:r w:rsidR="00155CC7">
        <w:t>? Como se pode concluir a partir</w:t>
      </w:r>
      <w:r w:rsidR="00130E3B">
        <w:t xml:space="preserve"> dos </w:t>
      </w:r>
      <w:r w:rsidR="0048638C" w:rsidRPr="0048638C">
        <w:rPr>
          <w:i/>
        </w:rPr>
        <w:t>logs</w:t>
      </w:r>
      <w:r w:rsidR="00130E3B">
        <w:t>?</w:t>
      </w:r>
      <w:bookmarkEnd w:id="17"/>
    </w:p>
    <w:p w14:paraId="12FA59E7" w14:textId="0F1FA334" w:rsidR="005D1D20" w:rsidRDefault="00733B39" w:rsidP="00F90233">
      <w:pPr>
        <w:jc w:val="both"/>
      </w:pPr>
      <w:r>
        <w:tab/>
      </w:r>
      <w:r w:rsidR="00490A15">
        <w:t>Nesta experiência</w:t>
      </w:r>
      <w:r w:rsidR="007B1063">
        <w:t>, existem dois domínios de transmissão.</w:t>
      </w:r>
      <w:r w:rsidR="0021086E">
        <w:t xml:space="preserve"> </w:t>
      </w:r>
      <w:r w:rsidR="00CD403B">
        <w:t xml:space="preserve">A partir da análise dos </w:t>
      </w:r>
      <w:r w:rsidR="0048638C" w:rsidRPr="0048638C">
        <w:rPr>
          <w:i/>
        </w:rPr>
        <w:t>logs</w:t>
      </w:r>
      <w:r w:rsidR="00CD403B">
        <w:t xml:space="preserve">, é possível concluir que </w:t>
      </w:r>
      <w:r w:rsidR="00374D04">
        <w:t xml:space="preserve">ao efetuar ping </w:t>
      </w:r>
      <w:r w:rsidR="0048638C" w:rsidRPr="0048638C">
        <w:rPr>
          <w:i/>
        </w:rPr>
        <w:t>broadcast</w:t>
      </w:r>
      <w:r w:rsidR="001048AB">
        <w:t xml:space="preserve"> a partir do </w:t>
      </w:r>
      <w:r w:rsidR="0048638C" w:rsidRPr="0048638C">
        <w:rPr>
          <w:i/>
          <w:iCs/>
        </w:rPr>
        <w:t>tux</w:t>
      </w:r>
      <w:r w:rsidR="001048AB">
        <w:t xml:space="preserve"> 3</w:t>
      </w:r>
      <w:r w:rsidR="00407242">
        <w:t xml:space="preserve">, </w:t>
      </w:r>
      <w:r w:rsidR="000767FE">
        <w:t>este rece</w:t>
      </w:r>
      <w:r w:rsidR="005C3B58">
        <w:t>be</w:t>
      </w:r>
      <w:r w:rsidR="000767FE">
        <w:t xml:space="preserve"> resposta d</w:t>
      </w:r>
      <w:r w:rsidR="00407242">
        <w:t xml:space="preserve">o </w:t>
      </w:r>
      <w:r w:rsidR="0048638C" w:rsidRPr="0048638C">
        <w:rPr>
          <w:i/>
          <w:iCs/>
        </w:rPr>
        <w:t>tux</w:t>
      </w:r>
      <w:r w:rsidR="00407242">
        <w:t xml:space="preserve"> 4</w:t>
      </w:r>
      <w:r w:rsidR="005C3B58">
        <w:t xml:space="preserve">, mas não </w:t>
      </w:r>
      <w:r w:rsidR="001D26BF">
        <w:t xml:space="preserve">do </w:t>
      </w:r>
      <w:r w:rsidR="0048638C" w:rsidRPr="0048638C">
        <w:rPr>
          <w:i/>
          <w:iCs/>
        </w:rPr>
        <w:t>tux</w:t>
      </w:r>
      <w:r w:rsidR="001D26BF">
        <w:t xml:space="preserve"> 2</w:t>
      </w:r>
      <w:r w:rsidR="00965811">
        <w:t xml:space="preserve">. Ao efetuar ping </w:t>
      </w:r>
      <w:r w:rsidR="0048638C" w:rsidRPr="0048638C">
        <w:rPr>
          <w:i/>
        </w:rPr>
        <w:t>broadcast</w:t>
      </w:r>
      <w:r w:rsidR="00965811">
        <w:t xml:space="preserve"> a partir do </w:t>
      </w:r>
      <w:r w:rsidR="0048638C" w:rsidRPr="0048638C">
        <w:rPr>
          <w:i/>
          <w:iCs/>
        </w:rPr>
        <w:t>tux</w:t>
      </w:r>
      <w:r w:rsidR="00965811">
        <w:t xml:space="preserve"> 2</w:t>
      </w:r>
      <w:r w:rsidR="005C3B58">
        <w:t xml:space="preserve">, este não recebe nenhuma resposta </w:t>
      </w:r>
      <w:r w:rsidR="00897033">
        <w:t xml:space="preserve">por parte do </w:t>
      </w:r>
      <w:r w:rsidR="0048638C" w:rsidRPr="0048638C">
        <w:rPr>
          <w:i/>
          <w:iCs/>
        </w:rPr>
        <w:t>tux</w:t>
      </w:r>
      <w:r w:rsidR="00897033">
        <w:t xml:space="preserve"> 3 e do </w:t>
      </w:r>
      <w:r w:rsidR="0048638C" w:rsidRPr="0048638C">
        <w:rPr>
          <w:i/>
          <w:iCs/>
        </w:rPr>
        <w:t>tux</w:t>
      </w:r>
      <w:r w:rsidR="00897033">
        <w:t xml:space="preserve"> 4, concluindo-se a existência de dois domínios de transmissão.</w:t>
      </w:r>
    </w:p>
    <w:p w14:paraId="4BC4A901" w14:textId="77777777" w:rsidR="00C93602" w:rsidRDefault="00C93602" w:rsidP="00F90233">
      <w:pPr>
        <w:jc w:val="both"/>
      </w:pPr>
    </w:p>
    <w:p w14:paraId="69D49A92" w14:textId="7FCC92ED" w:rsidR="00334921" w:rsidRPr="00C93602" w:rsidRDefault="005D1D20" w:rsidP="00F90233">
      <w:pPr>
        <w:pStyle w:val="Ttulo2"/>
        <w:jc w:val="both"/>
        <w:rPr>
          <w:b/>
          <w:bCs/>
        </w:rPr>
      </w:pPr>
      <w:bookmarkStart w:id="18" w:name="_Toc59626505"/>
      <w:r w:rsidRPr="00C93602">
        <w:rPr>
          <w:b/>
          <w:bCs/>
        </w:rPr>
        <w:t xml:space="preserve">Experiência 3 </w:t>
      </w:r>
      <w:r w:rsidR="009C3033" w:rsidRPr="00C93602">
        <w:rPr>
          <w:b/>
          <w:bCs/>
        </w:rPr>
        <w:t>–</w:t>
      </w:r>
      <w:r w:rsidRPr="00C93602">
        <w:rPr>
          <w:b/>
          <w:bCs/>
        </w:rPr>
        <w:t xml:space="preserve"> </w:t>
      </w:r>
      <w:r w:rsidR="009C3033" w:rsidRPr="00C93602">
        <w:rPr>
          <w:b/>
          <w:bCs/>
        </w:rPr>
        <w:t xml:space="preserve">Configuração de um </w:t>
      </w:r>
      <w:r w:rsidR="0048638C" w:rsidRPr="00C93602">
        <w:rPr>
          <w:b/>
          <w:bCs/>
          <w:i/>
        </w:rPr>
        <w:t>Router</w:t>
      </w:r>
      <w:r w:rsidR="009C3033" w:rsidRPr="00C93602">
        <w:rPr>
          <w:b/>
          <w:bCs/>
        </w:rPr>
        <w:t xml:space="preserve"> em Linux</w:t>
      </w:r>
      <w:bookmarkEnd w:id="18"/>
    </w:p>
    <w:p w14:paraId="4E9F4D92" w14:textId="5C054EFC" w:rsidR="0064477E" w:rsidRPr="00334921" w:rsidRDefault="001C5E0B" w:rsidP="00F90233">
      <w:pPr>
        <w:pStyle w:val="Ttulo2"/>
        <w:jc w:val="both"/>
      </w:pPr>
      <w:bookmarkStart w:id="19" w:name="_Toc59626506"/>
      <w:r w:rsidRPr="00334921">
        <w:t>Que rotas existem</w:t>
      </w:r>
      <w:r w:rsidR="00B33720" w:rsidRPr="00334921">
        <w:t xml:space="preserve"> nos </w:t>
      </w:r>
      <w:r w:rsidR="0048638C">
        <w:rPr>
          <w:i/>
        </w:rPr>
        <w:t>tux’s</w:t>
      </w:r>
      <w:r w:rsidR="00B33720" w:rsidRPr="00334921">
        <w:t>? Quais são os seus significados?</w:t>
      </w:r>
      <w:r w:rsidR="00CA65EC" w:rsidRPr="00334921">
        <w:t xml:space="preserve"> (talvez incompleta)</w:t>
      </w:r>
      <w:bookmarkEnd w:id="19"/>
    </w:p>
    <w:p w14:paraId="68B097E8" w14:textId="6AFE16E6" w:rsidR="00B33720" w:rsidRPr="00C93602" w:rsidRDefault="006755B1" w:rsidP="00F90233">
      <w:pPr>
        <w:jc w:val="both"/>
        <w:rPr>
          <w:b/>
          <w:bCs/>
        </w:rPr>
      </w:pPr>
      <w:r w:rsidRPr="00C93602">
        <w:rPr>
          <w:b/>
          <w:bCs/>
        </w:rPr>
        <w:t xml:space="preserve">Rotas do </w:t>
      </w:r>
      <w:r w:rsidR="0048638C" w:rsidRPr="00C93602">
        <w:rPr>
          <w:b/>
          <w:bCs/>
          <w:i/>
        </w:rPr>
        <w:t>tux</w:t>
      </w:r>
      <w:r w:rsidRPr="00C93602">
        <w:rPr>
          <w:b/>
          <w:bCs/>
        </w:rPr>
        <w:t xml:space="preserve"> 2</w:t>
      </w:r>
      <w:r w:rsidR="00C93602" w:rsidRPr="00C93602">
        <w:rPr>
          <w:b/>
          <w:bCs/>
        </w:rPr>
        <w:t>:</w:t>
      </w:r>
    </w:p>
    <w:p w14:paraId="5D619D2E" w14:textId="15C816E8" w:rsidR="00B00F12" w:rsidRPr="0048638C" w:rsidRDefault="006D36F9" w:rsidP="00F90233">
      <w:pPr>
        <w:jc w:val="both"/>
      </w:pPr>
      <w:r w:rsidRPr="0048638C">
        <w:t>- vlan 60 (192.16.</w:t>
      </w:r>
      <w:r w:rsidR="00FB67CA" w:rsidRPr="0048638C">
        <w:t>60.0</w:t>
      </w:r>
      <w:r w:rsidRPr="0048638C">
        <w:t>)</w:t>
      </w:r>
      <w:r w:rsidR="00FB67CA" w:rsidRPr="0048638C">
        <w:t xml:space="preserve"> pela </w:t>
      </w:r>
      <w:r w:rsidR="0048638C" w:rsidRPr="0048638C">
        <w:rPr>
          <w:i/>
        </w:rPr>
        <w:t>gateway</w:t>
      </w:r>
      <w:r w:rsidR="00FB67CA" w:rsidRPr="0048638C">
        <w:t xml:space="preserve"> </w:t>
      </w:r>
      <w:r w:rsidR="00F6591E" w:rsidRPr="0048638C">
        <w:t>192.16.6</w:t>
      </w:r>
      <w:r w:rsidR="00B00F12" w:rsidRPr="0048638C">
        <w:t>1.253</w:t>
      </w:r>
    </w:p>
    <w:p w14:paraId="4D58D70D" w14:textId="46D1CDE6" w:rsidR="006D36F9" w:rsidRPr="0048638C" w:rsidRDefault="006D36F9" w:rsidP="00F90233">
      <w:pPr>
        <w:jc w:val="both"/>
      </w:pPr>
      <w:r w:rsidRPr="0048638C">
        <w:t>-</w:t>
      </w:r>
      <w:r w:rsidR="00955503" w:rsidRPr="0048638C">
        <w:t xml:space="preserve"> </w:t>
      </w:r>
      <w:r w:rsidR="00B00F12" w:rsidRPr="0048638C">
        <w:t>vlan 61 (192.16.</w:t>
      </w:r>
      <w:r w:rsidR="0098186D" w:rsidRPr="0048638C">
        <w:t>61.0</w:t>
      </w:r>
      <w:r w:rsidR="00B00F12" w:rsidRPr="0048638C">
        <w:t>)</w:t>
      </w:r>
      <w:r w:rsidR="0098186D" w:rsidRPr="0048638C">
        <w:t xml:space="preserve"> pela </w:t>
      </w:r>
      <w:r w:rsidR="0048638C" w:rsidRPr="0048638C">
        <w:rPr>
          <w:i/>
        </w:rPr>
        <w:t>gateway</w:t>
      </w:r>
      <w:r w:rsidR="0098186D" w:rsidRPr="0048638C">
        <w:t xml:space="preserve"> 192.16.</w:t>
      </w:r>
      <w:r w:rsidR="004011D1" w:rsidRPr="0048638C">
        <w:t>61.1</w:t>
      </w:r>
    </w:p>
    <w:p w14:paraId="45C694B6" w14:textId="43162199" w:rsidR="00955503" w:rsidRPr="00C93602" w:rsidRDefault="00955503" w:rsidP="00F90233">
      <w:pPr>
        <w:jc w:val="both"/>
        <w:rPr>
          <w:b/>
          <w:bCs/>
        </w:rPr>
      </w:pPr>
      <w:r w:rsidRPr="00C93602">
        <w:rPr>
          <w:b/>
          <w:bCs/>
        </w:rPr>
        <w:lastRenderedPageBreak/>
        <w:t xml:space="preserve">Rotas do </w:t>
      </w:r>
      <w:r w:rsidR="0048638C" w:rsidRPr="00C93602">
        <w:rPr>
          <w:b/>
          <w:bCs/>
          <w:i/>
        </w:rPr>
        <w:t>tux</w:t>
      </w:r>
      <w:r w:rsidRPr="00C93602">
        <w:rPr>
          <w:b/>
          <w:bCs/>
        </w:rPr>
        <w:t xml:space="preserve"> 3</w:t>
      </w:r>
      <w:r w:rsidR="00C93602" w:rsidRPr="00C93602">
        <w:rPr>
          <w:b/>
          <w:bCs/>
        </w:rPr>
        <w:t>:</w:t>
      </w:r>
    </w:p>
    <w:p w14:paraId="19825062" w14:textId="72BBBDFE" w:rsidR="00955503" w:rsidRDefault="00955503" w:rsidP="00F90233">
      <w:pPr>
        <w:jc w:val="both"/>
      </w:pPr>
      <w:r>
        <w:t>- vlan 60 (192.16.60</w:t>
      </w:r>
      <w:r w:rsidR="002B5DDB">
        <w:t>.0</w:t>
      </w:r>
      <w:r>
        <w:t>)</w:t>
      </w:r>
      <w:r w:rsidR="002B5DDB">
        <w:t xml:space="preserve"> pela </w:t>
      </w:r>
      <w:r w:rsidR="0048638C" w:rsidRPr="0048638C">
        <w:rPr>
          <w:i/>
        </w:rPr>
        <w:t>gateway</w:t>
      </w:r>
      <w:r w:rsidR="002B5DDB">
        <w:t xml:space="preserve"> 192.16.60.1</w:t>
      </w:r>
    </w:p>
    <w:p w14:paraId="093120D4" w14:textId="4CF029F2" w:rsidR="00C93602" w:rsidRPr="00951BB9" w:rsidRDefault="00955503" w:rsidP="00F90233">
      <w:pPr>
        <w:jc w:val="both"/>
      </w:pPr>
      <w:r>
        <w:t>- vlan 61 (192.16</w:t>
      </w:r>
      <w:r w:rsidR="002B5DDB">
        <w:t>.61.0</w:t>
      </w:r>
      <w:r>
        <w:t>)</w:t>
      </w:r>
      <w:r w:rsidR="002B5DDB">
        <w:t xml:space="preserve"> pela </w:t>
      </w:r>
      <w:r w:rsidR="0048638C" w:rsidRPr="0048638C">
        <w:rPr>
          <w:i/>
        </w:rPr>
        <w:t>gateway</w:t>
      </w:r>
      <w:r w:rsidR="002B5DDB">
        <w:t xml:space="preserve"> 192.16.60.254</w:t>
      </w:r>
    </w:p>
    <w:p w14:paraId="776AF7BA" w14:textId="77777777" w:rsidR="00951BB9" w:rsidRDefault="00951BB9" w:rsidP="00F90233">
      <w:pPr>
        <w:jc w:val="both"/>
        <w:rPr>
          <w:b/>
          <w:bCs/>
        </w:rPr>
      </w:pPr>
    </w:p>
    <w:p w14:paraId="04E92B10" w14:textId="3E0C42C9" w:rsidR="00C226AC" w:rsidRPr="00C93602" w:rsidRDefault="00C226AC" w:rsidP="00F90233">
      <w:pPr>
        <w:jc w:val="both"/>
        <w:rPr>
          <w:b/>
          <w:bCs/>
        </w:rPr>
      </w:pPr>
      <w:r w:rsidRPr="00C93602">
        <w:rPr>
          <w:b/>
          <w:bCs/>
        </w:rPr>
        <w:t xml:space="preserve">Rotas do </w:t>
      </w:r>
      <w:r w:rsidR="0048638C" w:rsidRPr="00C93602">
        <w:rPr>
          <w:b/>
          <w:bCs/>
          <w:i/>
        </w:rPr>
        <w:t>tux</w:t>
      </w:r>
      <w:r w:rsidRPr="00C93602">
        <w:rPr>
          <w:b/>
          <w:bCs/>
        </w:rPr>
        <w:t xml:space="preserve"> 4</w:t>
      </w:r>
      <w:r w:rsidR="00C93602" w:rsidRPr="00C93602">
        <w:rPr>
          <w:b/>
          <w:bCs/>
        </w:rPr>
        <w:t>:</w:t>
      </w:r>
    </w:p>
    <w:p w14:paraId="0D943228" w14:textId="63A4CF1F" w:rsidR="00C226AC" w:rsidRPr="0048638C" w:rsidRDefault="00C226AC" w:rsidP="00F90233">
      <w:pPr>
        <w:jc w:val="both"/>
      </w:pPr>
      <w:r w:rsidRPr="0048638C">
        <w:t xml:space="preserve">- vlan 60 (192.16.60.0) pela </w:t>
      </w:r>
      <w:r w:rsidR="0048638C" w:rsidRPr="0048638C">
        <w:rPr>
          <w:i/>
        </w:rPr>
        <w:t>gateway</w:t>
      </w:r>
      <w:r w:rsidRPr="0048638C">
        <w:t xml:space="preserve"> </w:t>
      </w:r>
      <w:r w:rsidR="00086690" w:rsidRPr="0048638C">
        <w:t>192.16.60.254</w:t>
      </w:r>
    </w:p>
    <w:p w14:paraId="2ED74A63" w14:textId="7887D450" w:rsidR="00CA65EC" w:rsidRDefault="00C226AC" w:rsidP="00F90233">
      <w:pPr>
        <w:jc w:val="both"/>
        <w:rPr>
          <w:lang w:val="en-US"/>
        </w:rPr>
      </w:pPr>
      <w:r w:rsidRPr="00334921">
        <w:rPr>
          <w:lang w:val="en-US"/>
        </w:rPr>
        <w:t xml:space="preserve">- vlan 61 (192.16.61.0) pela </w:t>
      </w:r>
      <w:r w:rsidR="0048638C" w:rsidRPr="0048638C">
        <w:rPr>
          <w:i/>
          <w:lang w:val="en-US"/>
        </w:rPr>
        <w:t>gateway</w:t>
      </w:r>
      <w:r w:rsidR="00086690" w:rsidRPr="00334921">
        <w:rPr>
          <w:lang w:val="en-US"/>
        </w:rPr>
        <w:t xml:space="preserve"> 192.16.61.253</w:t>
      </w:r>
      <w:r w:rsidRPr="00334921">
        <w:rPr>
          <w:lang w:val="en-US"/>
        </w:rPr>
        <w:t xml:space="preserve"> </w:t>
      </w:r>
    </w:p>
    <w:p w14:paraId="0DE8E6AB" w14:textId="77777777" w:rsidR="00951BB9" w:rsidRPr="00334921" w:rsidRDefault="00951BB9" w:rsidP="00F90233">
      <w:pPr>
        <w:jc w:val="both"/>
        <w:rPr>
          <w:lang w:val="en-US"/>
        </w:rPr>
      </w:pPr>
    </w:p>
    <w:p w14:paraId="7E32E544" w14:textId="303F9E76" w:rsidR="00CA65EC" w:rsidRPr="00334921" w:rsidRDefault="0091420A" w:rsidP="00F90233">
      <w:pPr>
        <w:pStyle w:val="Ttulo3"/>
        <w:jc w:val="both"/>
      </w:pPr>
      <w:bookmarkStart w:id="20" w:name="_Toc59626507"/>
      <w:r w:rsidRPr="00334921">
        <w:t>Que informação</w:t>
      </w:r>
      <w:r w:rsidR="0015204B" w:rsidRPr="00334921">
        <w:t xml:space="preserve"> está contida numa entrada</w:t>
      </w:r>
      <w:r w:rsidR="00F00531" w:rsidRPr="00334921">
        <w:t xml:space="preserve"> de uma tabela</w:t>
      </w:r>
      <w:r w:rsidR="0015204B" w:rsidRPr="00334921">
        <w:t xml:space="preserve"> de encaminhamento?</w:t>
      </w:r>
      <w:bookmarkEnd w:id="20"/>
    </w:p>
    <w:p w14:paraId="13AEDA07" w14:textId="27B48649" w:rsidR="00FF09B6" w:rsidRDefault="00FF09B6" w:rsidP="00F90233">
      <w:pPr>
        <w:jc w:val="both"/>
      </w:pPr>
      <w:r>
        <w:t>Uma entrada da tabela de encaminhamento tem os seguintes parâmetros:</w:t>
      </w:r>
    </w:p>
    <w:p w14:paraId="5390561E" w14:textId="71632198" w:rsidR="00021584" w:rsidRDefault="0048638C" w:rsidP="00F90233">
      <w:pPr>
        <w:jc w:val="both"/>
      </w:pPr>
      <w:r w:rsidRPr="00C93602">
        <w:rPr>
          <w:b/>
          <w:bCs/>
          <w:i/>
        </w:rPr>
        <w:t>Destination</w:t>
      </w:r>
      <w:r w:rsidR="00123E79">
        <w:t xml:space="preserve">: </w:t>
      </w:r>
      <w:r w:rsidR="008E7202" w:rsidRPr="008E7202">
        <w:t>valor com o qual o endereço IP de destino é correspondido.</w:t>
      </w:r>
    </w:p>
    <w:p w14:paraId="73C9DCB2" w14:textId="2327AE9C" w:rsidR="005558ED" w:rsidRDefault="0048638C" w:rsidP="00F90233">
      <w:pPr>
        <w:jc w:val="both"/>
      </w:pPr>
      <w:r w:rsidRPr="00C93602">
        <w:rPr>
          <w:b/>
          <w:bCs/>
          <w:i/>
        </w:rPr>
        <w:t>Gateway</w:t>
      </w:r>
      <w:r w:rsidR="00015498">
        <w:t xml:space="preserve">: </w:t>
      </w:r>
      <w:r w:rsidR="00C2763D">
        <w:t xml:space="preserve">rota </w:t>
      </w:r>
      <w:r w:rsidR="00D455CB">
        <w:t>através da qual</w:t>
      </w:r>
      <w:r>
        <w:t xml:space="preserve"> </w:t>
      </w:r>
      <w:r w:rsidR="00DC1B20">
        <w:t>o destino especificado pode ser alcançado</w:t>
      </w:r>
      <w:r w:rsidR="00606A12">
        <w:t>.</w:t>
      </w:r>
    </w:p>
    <w:p w14:paraId="7CACD071" w14:textId="721CD76D" w:rsidR="00CD648E" w:rsidRDefault="0048638C" w:rsidP="00F90233">
      <w:pPr>
        <w:jc w:val="both"/>
      </w:pPr>
      <w:r w:rsidRPr="00C93602">
        <w:rPr>
          <w:b/>
          <w:bCs/>
          <w:i/>
        </w:rPr>
        <w:t>Genmask</w:t>
      </w:r>
      <w:r w:rsidR="009819E4">
        <w:t xml:space="preserve">: </w:t>
      </w:r>
      <w:r w:rsidR="00D45FA2">
        <w:t>máscara de endereço utilizada</w:t>
      </w:r>
      <w:r w:rsidR="00583A75">
        <w:t xml:space="preserve"> para</w:t>
      </w:r>
      <w:r w:rsidR="00471E86">
        <w:t xml:space="preserve"> </w:t>
      </w:r>
      <w:r w:rsidR="003B1A91">
        <w:t>determinar o endereço IP</w:t>
      </w:r>
      <w:r w:rsidR="00553F55">
        <w:t xml:space="preserve"> corresponde ao parâmetro </w:t>
      </w:r>
      <w:r w:rsidRPr="0048638C">
        <w:rPr>
          <w:i/>
        </w:rPr>
        <w:t>Destination</w:t>
      </w:r>
      <w:r w:rsidR="00553F55">
        <w:t>.</w:t>
      </w:r>
    </w:p>
    <w:p w14:paraId="21F64E02" w14:textId="5EEE7520" w:rsidR="00501CBB" w:rsidRDefault="0048638C" w:rsidP="00F90233">
      <w:pPr>
        <w:jc w:val="both"/>
      </w:pPr>
      <w:r w:rsidRPr="00C93602">
        <w:rPr>
          <w:b/>
          <w:bCs/>
          <w:i/>
        </w:rPr>
        <w:t>Flags</w:t>
      </w:r>
      <w:r w:rsidR="00501CBB">
        <w:t>:</w:t>
      </w:r>
      <w:r w:rsidR="0063070A">
        <w:t xml:space="preserve"> contém informação da rota.</w:t>
      </w:r>
    </w:p>
    <w:p w14:paraId="6CA95EC0" w14:textId="719A5E23" w:rsidR="00581934" w:rsidRDefault="0048638C" w:rsidP="00F90233">
      <w:pPr>
        <w:jc w:val="both"/>
      </w:pPr>
      <w:r w:rsidRPr="00C93602">
        <w:rPr>
          <w:b/>
          <w:bCs/>
          <w:i/>
        </w:rPr>
        <w:t>Metric</w:t>
      </w:r>
      <w:r w:rsidR="00581934">
        <w:t>:</w:t>
      </w:r>
      <w:r w:rsidR="0035108B">
        <w:t xml:space="preserve"> custo associado à rota.</w:t>
      </w:r>
    </w:p>
    <w:p w14:paraId="2EB745AC" w14:textId="6A55ADF3" w:rsidR="00581934" w:rsidRDefault="00217B51" w:rsidP="00F90233">
      <w:pPr>
        <w:jc w:val="both"/>
      </w:pPr>
      <w:r w:rsidRPr="00C93602">
        <w:rPr>
          <w:b/>
          <w:bCs/>
          <w:i/>
          <w:iCs/>
        </w:rPr>
        <w:t>Re</w:t>
      </w:r>
      <w:r w:rsidR="0035108B" w:rsidRPr="00C93602">
        <w:rPr>
          <w:b/>
          <w:bCs/>
          <w:i/>
          <w:iCs/>
        </w:rPr>
        <w:t>f</w:t>
      </w:r>
      <w:r>
        <w:t>:</w:t>
      </w:r>
      <w:r w:rsidR="0035108B">
        <w:t xml:space="preserve"> </w:t>
      </w:r>
      <w:r w:rsidR="008E7C10">
        <w:t>número de vezes que a rota foi referenciada</w:t>
      </w:r>
      <w:r w:rsidR="00B03E10">
        <w:t xml:space="preserve"> para estabelecer uma </w:t>
      </w:r>
      <w:r w:rsidR="0098021E">
        <w:t>conexão</w:t>
      </w:r>
      <w:r w:rsidR="00B03E10">
        <w:t>. Este valor não é utilizado por sistemas Linux.</w:t>
      </w:r>
    </w:p>
    <w:p w14:paraId="43A82C63" w14:textId="1C4726B5" w:rsidR="000227D2" w:rsidRDefault="000227D2" w:rsidP="00F90233">
      <w:pPr>
        <w:jc w:val="both"/>
      </w:pPr>
      <w:r w:rsidRPr="00C93602">
        <w:rPr>
          <w:b/>
          <w:bCs/>
        </w:rPr>
        <w:t>Use</w:t>
      </w:r>
      <w:r>
        <w:t>:</w:t>
      </w:r>
      <w:r w:rsidR="00147D45">
        <w:t xml:space="preserve"> número de vezes que a rota foi procurada por IP.</w:t>
      </w:r>
    </w:p>
    <w:p w14:paraId="354D2A9E" w14:textId="53DCB06B" w:rsidR="00951BB9" w:rsidRDefault="00217B51" w:rsidP="00F90233">
      <w:pPr>
        <w:jc w:val="both"/>
      </w:pPr>
      <w:r w:rsidRPr="00C93602">
        <w:rPr>
          <w:b/>
          <w:bCs/>
        </w:rPr>
        <w:t>Interface</w:t>
      </w:r>
      <w:r>
        <w:t>:</w:t>
      </w:r>
      <w:r w:rsidR="003D2703">
        <w:t xml:space="preserve"> nome da interface de rede</w:t>
      </w:r>
      <w:r w:rsidR="001B0EC5">
        <w:t xml:space="preserve"> utilizada por esta rede.</w:t>
      </w:r>
    </w:p>
    <w:p w14:paraId="5468ED4F" w14:textId="77777777" w:rsidR="00951BB9" w:rsidRDefault="00951BB9" w:rsidP="00F90233">
      <w:pPr>
        <w:jc w:val="both"/>
      </w:pPr>
    </w:p>
    <w:p w14:paraId="4281E432" w14:textId="381D1E93" w:rsidR="001B0EC5" w:rsidRDefault="004C6F26" w:rsidP="00F90233">
      <w:pPr>
        <w:pStyle w:val="Ttulo3"/>
        <w:jc w:val="both"/>
      </w:pPr>
      <w:bookmarkStart w:id="21" w:name="_Toc59626508"/>
      <w:r>
        <w:t>Quais as mensagens ARP</w:t>
      </w:r>
      <w:r w:rsidR="000E7131">
        <w:t xml:space="preserve"> e endereços MAC observados e porquê?</w:t>
      </w:r>
      <w:bookmarkEnd w:id="21"/>
    </w:p>
    <w:p w14:paraId="502AB9AE" w14:textId="13975317" w:rsidR="00F90233" w:rsidRDefault="00733B39" w:rsidP="00733B39">
      <w:pPr>
        <w:jc w:val="both"/>
      </w:pPr>
      <w:r>
        <w:tab/>
      </w:r>
      <w:r w:rsidR="001D276C">
        <w:t xml:space="preserve">Após fazer </w:t>
      </w:r>
      <w:r w:rsidR="001D276C" w:rsidRPr="001D276C">
        <w:rPr>
          <w:i/>
          <w:iCs/>
        </w:rPr>
        <w:t>ping</w:t>
      </w:r>
      <w:r w:rsidR="001D276C">
        <w:t xml:space="preserve"> de um </w:t>
      </w:r>
      <w:r w:rsidR="0048638C" w:rsidRPr="0048638C">
        <w:rPr>
          <w:i/>
        </w:rPr>
        <w:t>tux</w:t>
      </w:r>
      <w:r w:rsidR="001D276C">
        <w:t xml:space="preserve"> para o outro, os computadores não conhecem o endereço MAC um do outro. Desta maneira, o </w:t>
      </w:r>
      <w:r w:rsidR="0048638C" w:rsidRPr="0048638C">
        <w:rPr>
          <w:i/>
        </w:rPr>
        <w:t>tux</w:t>
      </w:r>
      <w:r w:rsidR="001D276C">
        <w:t xml:space="preserve"> recetor “pergunta” qual o endereço MAC do </w:t>
      </w:r>
      <w:r w:rsidR="0048638C" w:rsidRPr="0048638C">
        <w:rPr>
          <w:i/>
        </w:rPr>
        <w:t>tux</w:t>
      </w:r>
      <w:r w:rsidR="001D276C">
        <w:t xml:space="preserve"> emissor que tem aquele endereço IP através do envio de uma mensagem ARP. </w:t>
      </w:r>
      <w:r w:rsidR="00E15CE9">
        <w:t>Deverá ser verificada a Figura 10.</w:t>
      </w:r>
    </w:p>
    <w:p w14:paraId="215B9A15" w14:textId="330C786B" w:rsidR="00733B39" w:rsidRDefault="00733B39" w:rsidP="00733B39">
      <w:pPr>
        <w:jc w:val="both"/>
      </w:pPr>
      <w:r>
        <w:tab/>
      </w:r>
      <w:r w:rsidR="001D276C">
        <w:t xml:space="preserve">Esta mensagem terá o endereço MAC do </w:t>
      </w:r>
      <w:r w:rsidR="0048638C" w:rsidRPr="0048638C">
        <w:rPr>
          <w:i/>
        </w:rPr>
        <w:t>tux</w:t>
      </w:r>
      <w:r w:rsidR="001D276C">
        <w:t xml:space="preserve"> de origem </w:t>
      </w:r>
      <w:r w:rsidR="0026794F">
        <w:t xml:space="preserve">associado e o endereço 00:00:00:00:00:00, indicando que esta foi enviada em modo </w:t>
      </w:r>
      <w:r w:rsidR="0048638C" w:rsidRPr="0048638C">
        <w:rPr>
          <w:i/>
        </w:rPr>
        <w:t>Broadcast</w:t>
      </w:r>
      <w:r w:rsidR="0026794F">
        <w:t xml:space="preserve">, uma vez que ainda não se sabe qual o </w:t>
      </w:r>
      <w:r w:rsidR="0048638C" w:rsidRPr="0048638C">
        <w:rPr>
          <w:i/>
        </w:rPr>
        <w:t>tux</w:t>
      </w:r>
      <w:r w:rsidR="0026794F">
        <w:t xml:space="preserve"> de destino. De seguida, o </w:t>
      </w:r>
      <w:r w:rsidR="0048638C" w:rsidRPr="0048638C">
        <w:rPr>
          <w:i/>
        </w:rPr>
        <w:t>tux</w:t>
      </w:r>
      <w:r w:rsidR="0026794F">
        <w:t xml:space="preserve"> de destino responde com outra mensagem ARP indicando o seu endereço MAC. </w:t>
      </w:r>
    </w:p>
    <w:p w14:paraId="78D90C25" w14:textId="520EC23F" w:rsidR="00951BB9" w:rsidRDefault="00733B39" w:rsidP="00F90233">
      <w:pPr>
        <w:jc w:val="both"/>
      </w:pPr>
      <w:r>
        <w:tab/>
        <w:t>No final do processo, são obtidos</w:t>
      </w:r>
      <w:r w:rsidR="0026794F">
        <w:t xml:space="preserve"> tanto o endereço MAC do </w:t>
      </w:r>
      <w:r w:rsidR="0048638C" w:rsidRPr="0048638C">
        <w:rPr>
          <w:i/>
        </w:rPr>
        <w:t>tux</w:t>
      </w:r>
      <w:r w:rsidR="0026794F">
        <w:t xml:space="preserve"> de destino como o de origem</w:t>
      </w:r>
      <w:r>
        <w:t>.</w:t>
      </w:r>
    </w:p>
    <w:p w14:paraId="1B3ED0CB" w14:textId="77777777" w:rsidR="00951BB9" w:rsidRDefault="00951BB9" w:rsidP="00F90233">
      <w:pPr>
        <w:jc w:val="both"/>
      </w:pPr>
    </w:p>
    <w:p w14:paraId="391DE195" w14:textId="6A2B5AB6" w:rsidR="00D31A2F" w:rsidRDefault="009079D6" w:rsidP="00F90233">
      <w:pPr>
        <w:pStyle w:val="Ttulo3"/>
        <w:jc w:val="both"/>
      </w:pPr>
      <w:bookmarkStart w:id="22" w:name="_Toc59626509"/>
      <w:r>
        <w:lastRenderedPageBreak/>
        <w:t>Que pacotes ICMP são observados e porquê?</w:t>
      </w:r>
      <w:bookmarkEnd w:id="22"/>
    </w:p>
    <w:p w14:paraId="2A87AF4F" w14:textId="374C6C0A" w:rsidR="00936967" w:rsidRDefault="00733B39" w:rsidP="00F90233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</w:rPr>
        <w:tab/>
      </w:r>
      <w:r w:rsidR="00BA7AA2" w:rsidRPr="00E0685E">
        <w:rPr>
          <w:rFonts w:cstheme="minorHAnsi"/>
        </w:rPr>
        <w:t>São observados pacotes ICMP de request e reply</w:t>
      </w:r>
      <w:r w:rsidR="00113E02" w:rsidRPr="00E0685E">
        <w:rPr>
          <w:rFonts w:cstheme="minorHAnsi"/>
        </w:rPr>
        <w:t xml:space="preserve"> caso a rede tenha sido corretamente estabelecida.</w:t>
      </w:r>
      <w:r w:rsidR="00375266" w:rsidRPr="00E0685E">
        <w:rPr>
          <w:rFonts w:cstheme="minorHAnsi"/>
        </w:rPr>
        <w:t xml:space="preserve"> Caso contrário, em vez </w:t>
      </w:r>
      <w:r w:rsidR="001D0F6F" w:rsidRPr="00E0685E">
        <w:rPr>
          <w:rFonts w:cstheme="minorHAnsi"/>
        </w:rPr>
        <w:t xml:space="preserve">de pacotes ICMP de reply seriam pacotes ICMP de </w:t>
      </w:r>
      <w:r w:rsidR="0048638C" w:rsidRPr="0048638C">
        <w:rPr>
          <w:rFonts w:cstheme="minorHAnsi"/>
          <w:i/>
          <w:color w:val="202122"/>
          <w:shd w:val="clear" w:color="auto" w:fill="FFFFFF"/>
        </w:rPr>
        <w:t>Destination</w:t>
      </w:r>
      <w:r w:rsidR="00936967" w:rsidRPr="00E0685E">
        <w:rPr>
          <w:rFonts w:cstheme="minorHAnsi"/>
          <w:color w:val="202122"/>
          <w:shd w:val="clear" w:color="auto" w:fill="FFFFFF"/>
        </w:rPr>
        <w:t xml:space="preserve"> Unreachable indicando um problema na rede.</w:t>
      </w:r>
    </w:p>
    <w:p w14:paraId="09D9831E" w14:textId="77777777" w:rsidR="00951BB9" w:rsidRPr="00951BB9" w:rsidRDefault="00951BB9" w:rsidP="00F90233">
      <w:pPr>
        <w:jc w:val="both"/>
        <w:rPr>
          <w:rFonts w:cstheme="minorHAnsi"/>
          <w:color w:val="202122"/>
          <w:shd w:val="clear" w:color="auto" w:fill="FFFFFF"/>
        </w:rPr>
      </w:pPr>
    </w:p>
    <w:p w14:paraId="4890C995" w14:textId="18B4E86A" w:rsidR="00152C98" w:rsidRPr="00F90233" w:rsidRDefault="00152C98" w:rsidP="00F90233">
      <w:pPr>
        <w:pStyle w:val="Ttulo3"/>
        <w:jc w:val="both"/>
      </w:pPr>
      <w:bookmarkStart w:id="23" w:name="_Toc59626510"/>
      <w:r w:rsidRPr="00F90233">
        <w:t>Quais os endereços IP e MAC associados aos pacotes ICMP</w:t>
      </w:r>
      <w:r w:rsidR="00BD1125" w:rsidRPr="00F90233">
        <w:t xml:space="preserve"> e porquê?</w:t>
      </w:r>
      <w:bookmarkEnd w:id="23"/>
    </w:p>
    <w:p w14:paraId="6F44DCB5" w14:textId="038B5FF7" w:rsidR="00011DCE" w:rsidRPr="00E0685E" w:rsidRDefault="00733B39" w:rsidP="00F90233">
      <w:pPr>
        <w:jc w:val="both"/>
        <w:rPr>
          <w:rFonts w:ascii="Calibri" w:hAnsi="Calibri" w:cs="Calibri"/>
          <w:color w:val="202122"/>
          <w:shd w:val="clear" w:color="auto" w:fill="FFFFFF"/>
        </w:rPr>
      </w:pPr>
      <w:r>
        <w:rPr>
          <w:rFonts w:ascii="Calibri" w:hAnsi="Calibri" w:cs="Calibri"/>
          <w:color w:val="202122"/>
          <w:shd w:val="clear" w:color="auto" w:fill="FFFFFF"/>
        </w:rPr>
        <w:tab/>
      </w:r>
      <w:r w:rsidR="00011DCE" w:rsidRPr="00E0685E">
        <w:rPr>
          <w:rFonts w:ascii="Calibri" w:hAnsi="Calibri" w:cs="Calibri"/>
          <w:color w:val="202122"/>
          <w:shd w:val="clear" w:color="auto" w:fill="FFFFFF"/>
        </w:rPr>
        <w:t>O</w:t>
      </w:r>
      <w:r>
        <w:rPr>
          <w:rFonts w:ascii="Calibri" w:hAnsi="Calibri" w:cs="Calibri"/>
          <w:color w:val="202122"/>
          <w:shd w:val="clear" w:color="auto" w:fill="FFFFFF"/>
        </w:rPr>
        <w:t>s</w:t>
      </w:r>
      <w:r w:rsidR="00011DCE" w:rsidRPr="00E0685E">
        <w:rPr>
          <w:rFonts w:ascii="Calibri" w:hAnsi="Calibri" w:cs="Calibri"/>
          <w:color w:val="202122"/>
          <w:shd w:val="clear" w:color="auto" w:fill="FFFFFF"/>
        </w:rPr>
        <w:t xml:space="preserve"> pacotes ICMP contêm os endereços IP e MAC dos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hosts</w:t>
      </w:r>
      <w:r w:rsidR="007727BE" w:rsidRPr="00E0685E">
        <w:rPr>
          <w:rFonts w:ascii="Calibri" w:hAnsi="Calibri" w:cs="Calibri"/>
          <w:color w:val="202122"/>
          <w:shd w:val="clear" w:color="auto" w:fill="FFFFFF"/>
        </w:rPr>
        <w:t xml:space="preserve"> de origem e de destino, neste caso os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tux</w:t>
      </w:r>
      <w:r w:rsidR="007727BE" w:rsidRPr="00E0685E">
        <w:rPr>
          <w:rFonts w:ascii="Calibri" w:hAnsi="Calibri" w:cs="Calibri"/>
          <w:color w:val="202122"/>
          <w:shd w:val="clear" w:color="auto" w:fill="FFFFFF"/>
        </w:rPr>
        <w:t>’s</w:t>
      </w:r>
      <w:r w:rsidR="00597E32" w:rsidRPr="00E0685E">
        <w:rPr>
          <w:rFonts w:ascii="Calibri" w:hAnsi="Calibri" w:cs="Calibri"/>
          <w:color w:val="202122"/>
          <w:shd w:val="clear" w:color="auto" w:fill="FFFFFF"/>
        </w:rPr>
        <w:t xml:space="preserve"> de orig</w:t>
      </w:r>
      <w:r w:rsidR="0031615D" w:rsidRPr="00E0685E">
        <w:rPr>
          <w:rFonts w:ascii="Calibri" w:hAnsi="Calibri" w:cs="Calibri"/>
          <w:color w:val="202122"/>
          <w:shd w:val="clear" w:color="auto" w:fill="FFFFFF"/>
        </w:rPr>
        <w:t>em e de destino. Por exemplo,</w:t>
      </w:r>
      <w:r w:rsidR="008B504A" w:rsidRPr="00E0685E">
        <w:rPr>
          <w:rFonts w:ascii="Calibri" w:hAnsi="Calibri" w:cs="Calibri"/>
          <w:color w:val="202122"/>
          <w:shd w:val="clear" w:color="auto" w:fill="FFFFFF"/>
        </w:rPr>
        <w:t xml:space="preserve"> ao efetuar ping do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tux</w:t>
      </w:r>
      <w:r w:rsidR="008B504A" w:rsidRPr="00E0685E">
        <w:rPr>
          <w:rFonts w:ascii="Calibri" w:hAnsi="Calibri" w:cs="Calibri"/>
          <w:color w:val="202122"/>
          <w:shd w:val="clear" w:color="auto" w:fill="FFFFFF"/>
        </w:rPr>
        <w:t xml:space="preserve"> 3 para o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tux</w:t>
      </w:r>
      <w:r w:rsidR="008B504A" w:rsidRPr="00E0685E">
        <w:rPr>
          <w:rFonts w:ascii="Calibri" w:hAnsi="Calibri" w:cs="Calibri"/>
          <w:color w:val="202122"/>
          <w:shd w:val="clear" w:color="auto" w:fill="FFFFFF"/>
        </w:rPr>
        <w:t xml:space="preserve"> 4</w:t>
      </w:r>
      <w:r w:rsidR="00A47A08" w:rsidRPr="00E0685E">
        <w:rPr>
          <w:rFonts w:ascii="Calibri" w:hAnsi="Calibri" w:cs="Calibri"/>
          <w:color w:val="202122"/>
          <w:shd w:val="clear" w:color="auto" w:fill="FFFFFF"/>
        </w:rPr>
        <w:t>, o</w:t>
      </w:r>
      <w:r w:rsidR="00AA5C81" w:rsidRPr="00E0685E">
        <w:rPr>
          <w:rFonts w:ascii="Calibri" w:hAnsi="Calibri" w:cs="Calibri"/>
          <w:color w:val="202122"/>
          <w:shd w:val="clear" w:color="auto" w:fill="FFFFFF"/>
        </w:rPr>
        <w:t xml:space="preserve">s endereços de origem serão o IP e MAC </w:t>
      </w:r>
      <w:r w:rsidR="00A47A08" w:rsidRPr="00E0685E">
        <w:rPr>
          <w:rFonts w:ascii="Calibri" w:hAnsi="Calibri" w:cs="Calibri"/>
          <w:color w:val="202122"/>
          <w:shd w:val="clear" w:color="auto" w:fill="FFFFFF"/>
        </w:rPr>
        <w:t xml:space="preserve">do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tux</w:t>
      </w:r>
      <w:r w:rsidR="00A47A08" w:rsidRPr="00E0685E">
        <w:rPr>
          <w:rFonts w:ascii="Calibri" w:hAnsi="Calibri" w:cs="Calibri"/>
          <w:color w:val="202122"/>
          <w:shd w:val="clear" w:color="auto" w:fill="FFFFFF"/>
        </w:rPr>
        <w:t xml:space="preserve"> 3</w:t>
      </w:r>
      <w:r w:rsidR="00AA5C81" w:rsidRPr="00E0685E">
        <w:rPr>
          <w:rFonts w:ascii="Calibri" w:hAnsi="Calibri" w:cs="Calibri"/>
          <w:color w:val="202122"/>
          <w:shd w:val="clear" w:color="auto" w:fill="FFFFFF"/>
        </w:rPr>
        <w:t xml:space="preserve"> e os endereços de destino serão o IP e MAC do </w:t>
      </w:r>
      <w:r w:rsidR="0048638C" w:rsidRPr="0048638C">
        <w:rPr>
          <w:rFonts w:ascii="Calibri" w:hAnsi="Calibri" w:cs="Calibri"/>
          <w:i/>
          <w:color w:val="202122"/>
          <w:shd w:val="clear" w:color="auto" w:fill="FFFFFF"/>
        </w:rPr>
        <w:t>tux</w:t>
      </w:r>
      <w:r w:rsidR="00AA5C81" w:rsidRPr="00E0685E">
        <w:rPr>
          <w:rFonts w:ascii="Calibri" w:hAnsi="Calibri" w:cs="Calibri"/>
          <w:color w:val="202122"/>
          <w:shd w:val="clear" w:color="auto" w:fill="FFFFFF"/>
        </w:rPr>
        <w:t xml:space="preserve"> 4.</w:t>
      </w:r>
    </w:p>
    <w:p w14:paraId="4A8A5675" w14:textId="3823AD3B" w:rsidR="006C330C" w:rsidRDefault="006C330C" w:rsidP="00F90233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B98B65" w14:textId="1AC72F95" w:rsidR="006C330C" w:rsidRPr="00951BB9" w:rsidRDefault="006C330C" w:rsidP="00F90233">
      <w:pPr>
        <w:pStyle w:val="Ttulo2"/>
        <w:jc w:val="both"/>
        <w:rPr>
          <w:b/>
          <w:bCs/>
          <w:shd w:val="clear" w:color="auto" w:fill="FFFFFF"/>
        </w:rPr>
      </w:pPr>
      <w:bookmarkStart w:id="24" w:name="_Toc59626511"/>
      <w:r w:rsidRPr="00951BB9">
        <w:rPr>
          <w:b/>
          <w:bCs/>
          <w:shd w:val="clear" w:color="auto" w:fill="FFFFFF"/>
        </w:rPr>
        <w:t xml:space="preserve">Experiência 4 </w:t>
      </w:r>
      <w:r w:rsidR="000C3D12" w:rsidRPr="00951BB9">
        <w:rPr>
          <w:b/>
          <w:bCs/>
          <w:shd w:val="clear" w:color="auto" w:fill="FFFFFF"/>
        </w:rPr>
        <w:t>–</w:t>
      </w:r>
      <w:r w:rsidRPr="00951BB9">
        <w:rPr>
          <w:b/>
          <w:bCs/>
          <w:shd w:val="clear" w:color="auto" w:fill="FFFFFF"/>
        </w:rPr>
        <w:t xml:space="preserve"> </w:t>
      </w:r>
      <w:r w:rsidR="000C3D12" w:rsidRPr="00951BB9">
        <w:rPr>
          <w:b/>
          <w:bCs/>
          <w:shd w:val="clear" w:color="auto" w:fill="FFFFFF"/>
        </w:rPr>
        <w:t xml:space="preserve">Configuração de um </w:t>
      </w:r>
      <w:r w:rsidR="0048638C" w:rsidRPr="00951BB9">
        <w:rPr>
          <w:b/>
          <w:bCs/>
          <w:i/>
          <w:shd w:val="clear" w:color="auto" w:fill="FFFFFF"/>
        </w:rPr>
        <w:t>router</w:t>
      </w:r>
      <w:r w:rsidR="000C3D12" w:rsidRPr="00951BB9">
        <w:rPr>
          <w:b/>
          <w:bCs/>
          <w:shd w:val="clear" w:color="auto" w:fill="FFFFFF"/>
        </w:rPr>
        <w:t xml:space="preserve"> comercial e implementação de NAT</w:t>
      </w:r>
      <w:bookmarkEnd w:id="24"/>
    </w:p>
    <w:p w14:paraId="34E03192" w14:textId="743AD681" w:rsidR="00DB725A" w:rsidRDefault="00DB725A" w:rsidP="00F90233">
      <w:pPr>
        <w:pStyle w:val="Ttulo3"/>
      </w:pPr>
      <w:bookmarkStart w:id="25" w:name="_Toc59626512"/>
      <w:r>
        <w:t>Como configurar</w:t>
      </w:r>
      <w:r w:rsidR="00BF5697">
        <w:t xml:space="preserve"> uma rota estática num </w:t>
      </w:r>
      <w:r w:rsidR="0048638C" w:rsidRPr="0048638C">
        <w:rPr>
          <w:i/>
        </w:rPr>
        <w:t>router</w:t>
      </w:r>
      <w:r w:rsidR="00BF5697">
        <w:t xml:space="preserve"> comercial</w:t>
      </w:r>
      <w:r w:rsidR="00E67872">
        <w:t>?</w:t>
      </w:r>
      <w:r w:rsidR="001D61A6">
        <w:t xml:space="preserve"> (incompleta)</w:t>
      </w:r>
      <w:bookmarkEnd w:id="25"/>
    </w:p>
    <w:p w14:paraId="1B8247AA" w14:textId="3B859599" w:rsidR="00E67872" w:rsidRDefault="00733B39" w:rsidP="00F90233">
      <w:pPr>
        <w:jc w:val="both"/>
      </w:pPr>
      <w:r>
        <w:tab/>
      </w:r>
      <w:r w:rsidR="009734E7">
        <w:t xml:space="preserve">Para configurar o </w:t>
      </w:r>
      <w:r w:rsidR="0048638C" w:rsidRPr="0048638C">
        <w:rPr>
          <w:i/>
        </w:rPr>
        <w:t>router</w:t>
      </w:r>
      <w:r w:rsidR="009734E7">
        <w:t xml:space="preserve"> comercial é necessário ligar a porta T4 </w:t>
      </w:r>
      <w:r w:rsidR="00E75F90">
        <w:t>à porta</w:t>
      </w:r>
      <w:r w:rsidR="00A665CC">
        <w:t xml:space="preserve"> </w:t>
      </w:r>
      <w:r w:rsidR="0048638C" w:rsidRPr="0048638C">
        <w:rPr>
          <w:i/>
        </w:rPr>
        <w:t>Router</w:t>
      </w:r>
      <w:r w:rsidR="00A665CC">
        <w:t xml:space="preserve"> </w:t>
      </w:r>
      <w:r w:rsidR="00C93602" w:rsidRPr="00C93602">
        <w:rPr>
          <w:i/>
        </w:rPr>
        <w:t>Console</w:t>
      </w:r>
      <w:r w:rsidR="00A665CC">
        <w:t>.</w:t>
      </w:r>
      <w:r w:rsidR="00A444D0">
        <w:t xml:space="preserve"> De seguida liga-se a porta T3 à porta S0 do </w:t>
      </w:r>
      <w:r w:rsidR="0048638C" w:rsidRPr="0048638C">
        <w:rPr>
          <w:i/>
        </w:rPr>
        <w:t>tux</w:t>
      </w:r>
      <w:r w:rsidR="00A444D0">
        <w:t xml:space="preserve"> </w:t>
      </w:r>
      <w:r w:rsidR="00C1564E">
        <w:t xml:space="preserve">que se pretende que esteja ligado </w:t>
      </w:r>
      <w:r>
        <w:t>à consola do</w:t>
      </w:r>
      <w:r w:rsidR="00C1564E">
        <w:t xml:space="preserve"> </w:t>
      </w:r>
      <w:r w:rsidR="0048638C" w:rsidRPr="0048638C">
        <w:rPr>
          <w:i/>
        </w:rPr>
        <w:t>router</w:t>
      </w:r>
      <w:r w:rsidR="00C1564E">
        <w:t xml:space="preserve">, neste caso foi usado o </w:t>
      </w:r>
      <w:r w:rsidR="0048638C" w:rsidRPr="0048638C">
        <w:rPr>
          <w:i/>
        </w:rPr>
        <w:t>tux</w:t>
      </w:r>
      <w:r w:rsidR="00C1564E">
        <w:t xml:space="preserve"> 3.</w:t>
      </w:r>
      <w:r w:rsidR="0093663B">
        <w:t xml:space="preserve"> Após estabelecer esta ligação, basta invocar os seguintes comandos no </w:t>
      </w:r>
      <w:r w:rsidR="0093663B" w:rsidRPr="0093663B">
        <w:rPr>
          <w:i/>
          <w:iCs/>
        </w:rPr>
        <w:t>GTKTerm</w:t>
      </w:r>
      <w:r w:rsidR="0093663B">
        <w:t xml:space="preserve"> no </w:t>
      </w:r>
      <w:r w:rsidR="0048638C" w:rsidRPr="0048638C">
        <w:rPr>
          <w:i/>
        </w:rPr>
        <w:t>tux</w:t>
      </w:r>
      <w:r w:rsidR="0093663B">
        <w:t xml:space="preserve"> conectado à consola do </w:t>
      </w:r>
      <w:r w:rsidR="0048638C" w:rsidRPr="0048638C">
        <w:rPr>
          <w:i/>
        </w:rPr>
        <w:t>router</w:t>
      </w:r>
      <w:r w:rsidR="0093663B">
        <w:t>:</w:t>
      </w:r>
    </w:p>
    <w:p w14:paraId="3A3F06D5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>&gt; configure terminal</w:t>
      </w:r>
    </w:p>
    <w:p w14:paraId="1EF5D9BF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>&gt; ip route 0.0.0.0 0.0.0.0 172.16.1.254</w:t>
      </w:r>
    </w:p>
    <w:p w14:paraId="58AF28FC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 xml:space="preserve">&gt; end      </w:t>
      </w:r>
    </w:p>
    <w:p w14:paraId="6CA5B16E" w14:textId="77777777" w:rsidR="00F85550" w:rsidRPr="00F85550" w:rsidRDefault="00F85550" w:rsidP="00F85550">
      <w:pPr>
        <w:spacing w:after="0"/>
        <w:jc w:val="both"/>
        <w:rPr>
          <w:color w:val="FFFFFF" w:themeColor="background1"/>
        </w:rPr>
      </w:pPr>
    </w:p>
    <w:p w14:paraId="6678475B" w14:textId="01EF770B" w:rsidR="001D61A6" w:rsidRDefault="00BB6BA4" w:rsidP="00F90233">
      <w:pPr>
        <w:pStyle w:val="Ttulo3"/>
        <w:jc w:val="both"/>
      </w:pPr>
      <w:bookmarkStart w:id="26" w:name="_Toc59626513"/>
      <w:r>
        <w:t>Quais</w:t>
      </w:r>
      <w:r w:rsidR="00974D6B">
        <w:t xml:space="preserve"> são os caminhos</w:t>
      </w:r>
      <w:r w:rsidR="00A92AD0">
        <w:t xml:space="preserve"> seguidos pelos pacotes</w:t>
      </w:r>
      <w:r w:rsidR="0018439F">
        <w:t xml:space="preserve"> nas experiências realizadas e porquê?</w:t>
      </w:r>
      <w:bookmarkEnd w:id="26"/>
    </w:p>
    <w:p w14:paraId="62037037" w14:textId="66DA6DB9" w:rsidR="00F85550" w:rsidRDefault="00733B39" w:rsidP="00F90233">
      <w:pPr>
        <w:jc w:val="both"/>
      </w:pPr>
      <w:r>
        <w:tab/>
      </w:r>
      <w:r w:rsidR="00C76580">
        <w:t>Quando um pacote é enviado</w:t>
      </w:r>
      <w:r w:rsidR="002C2EC3">
        <w:t>, se</w:t>
      </w:r>
      <w:r w:rsidR="00FD2FB9">
        <w:t xml:space="preserve"> a rota </w:t>
      </w:r>
      <w:r w:rsidR="008F6BE6">
        <w:t xml:space="preserve">estiver estabelecida, segue essa mesma rota. Caso </w:t>
      </w:r>
      <w:r w:rsidR="00AF0903">
        <w:t xml:space="preserve">a rota não esteja estabelecida, o pacote é enviado para o </w:t>
      </w:r>
      <w:r w:rsidR="0048638C" w:rsidRPr="0048638C">
        <w:rPr>
          <w:i/>
        </w:rPr>
        <w:t>router</w:t>
      </w:r>
      <w:r w:rsidR="006A78C0">
        <w:t xml:space="preserve">, uma vez que é a rota </w:t>
      </w:r>
      <w:r w:rsidR="006A78C0" w:rsidRPr="00F85550">
        <w:rPr>
          <w:i/>
          <w:iCs/>
        </w:rPr>
        <w:t>default</w:t>
      </w:r>
      <w:r w:rsidR="005E1DB1">
        <w:t>,</w:t>
      </w:r>
      <w:r w:rsidR="006A78C0">
        <w:t xml:space="preserve"> e de seguida</w:t>
      </w:r>
      <w:r w:rsidR="005E1DB1">
        <w:t xml:space="preserve"> é reencaminhado</w:t>
      </w:r>
      <w:r w:rsidR="007E53C9">
        <w:t xml:space="preserve"> para o destino da rota.</w:t>
      </w:r>
    </w:p>
    <w:p w14:paraId="64B04106" w14:textId="77777777" w:rsidR="00C93602" w:rsidRDefault="00C93602" w:rsidP="00F90233">
      <w:pPr>
        <w:jc w:val="both"/>
      </w:pPr>
    </w:p>
    <w:p w14:paraId="605FFF4C" w14:textId="3066B3F9" w:rsidR="003765B7" w:rsidRDefault="003765B7" w:rsidP="00F90233">
      <w:pPr>
        <w:pStyle w:val="Ttulo3"/>
        <w:jc w:val="both"/>
      </w:pPr>
      <w:bookmarkStart w:id="27" w:name="_Toc59626514"/>
      <w:r>
        <w:t xml:space="preserve">Como </w:t>
      </w:r>
      <w:r w:rsidR="00EA2BFB">
        <w:t xml:space="preserve">configurar NAT num </w:t>
      </w:r>
      <w:r w:rsidR="0048638C" w:rsidRPr="0048638C">
        <w:rPr>
          <w:i/>
        </w:rPr>
        <w:t>router</w:t>
      </w:r>
      <w:r w:rsidR="00EA2BFB">
        <w:t xml:space="preserve"> comercial?</w:t>
      </w:r>
      <w:bookmarkEnd w:id="27"/>
    </w:p>
    <w:p w14:paraId="1A66AB06" w14:textId="513E528D" w:rsidR="00456199" w:rsidRDefault="00733B39" w:rsidP="00F90233">
      <w:pPr>
        <w:jc w:val="both"/>
      </w:pPr>
      <w:r>
        <w:tab/>
      </w:r>
      <w:r w:rsidR="005B27C4">
        <w:t xml:space="preserve">Para configurar a NAT num </w:t>
      </w:r>
      <w:r w:rsidR="0048638C" w:rsidRPr="0048638C">
        <w:rPr>
          <w:i/>
        </w:rPr>
        <w:t>router</w:t>
      </w:r>
      <w:r w:rsidR="005B27C4">
        <w:t xml:space="preserve"> comercial</w:t>
      </w:r>
      <w:r w:rsidR="00D310A2">
        <w:t>, foi necessário configurar a in</w:t>
      </w:r>
      <w:r w:rsidR="000322D2">
        <w:t>terface interna no processo de NAT</w:t>
      </w:r>
      <w:r w:rsidR="004D5761">
        <w:t xml:space="preserve"> de acordo com o guião fornecido.</w:t>
      </w:r>
      <w:r w:rsidR="00CA441C">
        <w:t xml:space="preserve"> Foi ainda necessário</w:t>
      </w:r>
      <w:r w:rsidR="00200F72">
        <w:t xml:space="preserve"> reconfigurar as rotas </w:t>
      </w:r>
      <w:r w:rsidR="00456199">
        <w:t>IP</w:t>
      </w:r>
      <w:r w:rsidR="00200F72">
        <w:t>.</w:t>
      </w:r>
      <w:r w:rsidR="004D5761">
        <w:t xml:space="preserve"> Assim sendo, </w:t>
      </w:r>
      <w:r w:rsidR="00373160">
        <w:t>a partir do terminal GTK</w:t>
      </w:r>
      <w:r w:rsidR="00B039D1">
        <w:t xml:space="preserve"> foram inseridos os seguintes</w:t>
      </w:r>
      <w:r w:rsidR="00057892">
        <w:t xml:space="preserve"> comandos</w:t>
      </w:r>
      <w:r w:rsidR="00456199">
        <w:t>:</w:t>
      </w:r>
    </w:p>
    <w:p w14:paraId="0AFBD841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conf t</w:t>
      </w:r>
    </w:p>
    <w:p w14:paraId="7AA3E7BD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interface gigabitethernet 0/0</w:t>
      </w:r>
    </w:p>
    <w:p w14:paraId="7CFE2B5A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address 172.16.61.254 255.255.255.0</w:t>
      </w:r>
    </w:p>
    <w:p w14:paraId="3DD218E7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no shutdown</w:t>
      </w:r>
    </w:p>
    <w:p w14:paraId="40121D7A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nat inside</w:t>
      </w:r>
    </w:p>
    <w:p w14:paraId="120196B5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exit</w:t>
      </w:r>
    </w:p>
    <w:p w14:paraId="61FF58DF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interface gigabitethernet 0/1</w:t>
      </w:r>
    </w:p>
    <w:p w14:paraId="1C0148EB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address 172.16.1.69 255.255.255.0</w:t>
      </w:r>
    </w:p>
    <w:p w14:paraId="7857140B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no shutdown</w:t>
      </w:r>
    </w:p>
    <w:p w14:paraId="3FA8DE6F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nat outsider</w:t>
      </w:r>
    </w:p>
    <w:p w14:paraId="4C6A2CA7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exit</w:t>
      </w:r>
    </w:p>
    <w:p w14:paraId="203FE4D4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nat pool ovrld 172.16.1.69 172.16.1.69 prefix 24</w:t>
      </w:r>
    </w:p>
    <w:p w14:paraId="4E3A4A8B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ip nat inside source list 1 pool ovrld overload</w:t>
      </w:r>
    </w:p>
    <w:p w14:paraId="2D4A92CF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access-list 1 permit 172.16.60.0 0.0.0.7</w:t>
      </w:r>
    </w:p>
    <w:p w14:paraId="20EEE0A6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val="en-US" w:eastAsia="pt-PT"/>
        </w:rPr>
        <w:t>&gt; access-list 1 permit 172.16.61.0 0.0.0.7</w:t>
      </w:r>
    </w:p>
    <w:p w14:paraId="072D04CB" w14:textId="77777777" w:rsidR="00C93602" w:rsidRPr="00C93602" w:rsidRDefault="00C93602" w:rsidP="00C93602">
      <w:pPr>
        <w:shd w:val="clear" w:color="auto" w:fill="0C1021"/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</w:pPr>
      <w:r w:rsidRPr="00C93602">
        <w:rPr>
          <w:rFonts w:ascii="Courier New" w:eastAsia="Times New Roman" w:hAnsi="Courier New" w:cs="Courier New"/>
          <w:color w:val="F8F8F8"/>
          <w:sz w:val="20"/>
          <w:szCs w:val="20"/>
          <w:lang w:eastAsia="pt-PT"/>
        </w:rPr>
        <w:t>&gt; end</w:t>
      </w:r>
    </w:p>
    <w:p w14:paraId="2F2132F6" w14:textId="77777777" w:rsidR="00951BB9" w:rsidRDefault="00951BB9" w:rsidP="00F90233">
      <w:pPr>
        <w:jc w:val="both"/>
      </w:pPr>
    </w:p>
    <w:p w14:paraId="0739E6E1" w14:textId="013B85E5" w:rsidR="009C4422" w:rsidRDefault="009C4422" w:rsidP="00F90233">
      <w:pPr>
        <w:pStyle w:val="Ttulo3"/>
        <w:jc w:val="both"/>
      </w:pPr>
      <w:bookmarkStart w:id="28" w:name="_Toc59626515"/>
      <w:r>
        <w:lastRenderedPageBreak/>
        <w:t>O que é que faz</w:t>
      </w:r>
      <w:r w:rsidR="00500D7F">
        <w:t xml:space="preserve"> </w:t>
      </w:r>
      <w:r w:rsidR="001D5511">
        <w:t xml:space="preserve">o </w:t>
      </w:r>
      <w:r w:rsidR="00500D7F">
        <w:t>NAT?</w:t>
      </w:r>
      <w:bookmarkEnd w:id="28"/>
    </w:p>
    <w:p w14:paraId="102BC3F4" w14:textId="27ACC124" w:rsidR="00DE3EA3" w:rsidRDefault="00733B39" w:rsidP="00F90233">
      <w:pPr>
        <w:jc w:val="both"/>
      </w:pPr>
      <w:r>
        <w:tab/>
      </w:r>
      <w:r w:rsidR="00A238AF">
        <w:t xml:space="preserve">O </w:t>
      </w:r>
      <w:r w:rsidR="00A72023">
        <w:t>NAT (</w:t>
      </w:r>
      <w:r w:rsidR="007774BF" w:rsidRPr="00F85550">
        <w:rPr>
          <w:i/>
          <w:iCs/>
        </w:rPr>
        <w:t>Network Address Translation</w:t>
      </w:r>
      <w:r w:rsidR="00A72023">
        <w:t>)</w:t>
      </w:r>
      <w:r w:rsidR="002715FA">
        <w:t xml:space="preserve"> é uma técnica </w:t>
      </w:r>
      <w:r w:rsidR="003D4477">
        <w:t>utilizada para a conservação</w:t>
      </w:r>
      <w:r w:rsidR="00DB227C">
        <w:t xml:space="preserve"> de endereços IP.</w:t>
      </w:r>
      <w:r w:rsidR="007311F0">
        <w:t xml:space="preserve"> Esta técnica</w:t>
      </w:r>
      <w:r w:rsidR="00423805">
        <w:t xml:space="preserve"> permite que redes IP privadas que utilizam</w:t>
      </w:r>
      <w:r w:rsidR="00A45EB0">
        <w:t xml:space="preserve"> endereços IP não registados se possam conectar à Internet. </w:t>
      </w:r>
      <w:r w:rsidR="00C15DE7">
        <w:t xml:space="preserve">O </w:t>
      </w:r>
      <w:r w:rsidR="009971F9">
        <w:t>NAT é aplicad</w:t>
      </w:r>
      <w:r w:rsidR="005E6EC3">
        <w:t>o</w:t>
      </w:r>
      <w:r w:rsidR="009971F9">
        <w:t xml:space="preserve"> num </w:t>
      </w:r>
      <w:r w:rsidR="0048638C" w:rsidRPr="0048638C">
        <w:rPr>
          <w:i/>
        </w:rPr>
        <w:t>router</w:t>
      </w:r>
      <w:r w:rsidR="009971F9">
        <w:t xml:space="preserve"> que conecta, geral</w:t>
      </w:r>
      <w:r w:rsidR="00AF6164">
        <w:t xml:space="preserve">mente, duas redes e traduz </w:t>
      </w:r>
      <w:r w:rsidR="00133022">
        <w:t>os endereços privados (não globalmente únicos)</w:t>
      </w:r>
      <w:r w:rsidR="00D51795">
        <w:t xml:space="preserve"> na rede interna</w:t>
      </w:r>
      <w:r w:rsidR="0013793F">
        <w:t xml:space="preserve"> em endereços legais, antes de os pacotes serem encaminhados</w:t>
      </w:r>
      <w:r w:rsidR="000E5BC6">
        <w:t xml:space="preserve"> para outra rede.</w:t>
      </w:r>
      <w:r w:rsidR="00C15DE7">
        <w:t xml:space="preserve"> O</w:t>
      </w:r>
      <w:r w:rsidR="005E6EC3">
        <w:t xml:space="preserve"> NAT pode ser </w:t>
      </w:r>
      <w:r w:rsidR="00F63D0B">
        <w:t>configurado</w:t>
      </w:r>
      <w:r w:rsidR="00864A8B">
        <w:t xml:space="preserve"> para anunciar um endereço para toda a rede</w:t>
      </w:r>
      <w:r w:rsidR="00DB757A">
        <w:t xml:space="preserve"> para a rede externa. Deste modo, fornece segurança adicional</w:t>
      </w:r>
      <w:r w:rsidR="00E02B3C">
        <w:t xml:space="preserve"> ao ocultar toda a rede por de trás desse endereço.</w:t>
      </w:r>
      <w:r w:rsidR="001E2683">
        <w:t xml:space="preserve"> O NAT </w:t>
      </w:r>
      <w:r w:rsidR="002A7C23">
        <w:t>oferece</w:t>
      </w:r>
      <w:r w:rsidR="000D0AF0">
        <w:t xml:space="preserve"> uma função dupla de segurança</w:t>
      </w:r>
      <w:r w:rsidR="00246624">
        <w:t xml:space="preserve"> e de conservação de endereços e é, geralmente, utilizado </w:t>
      </w:r>
      <w:r w:rsidR="00AD6E4F">
        <w:t>em ambientes</w:t>
      </w:r>
      <w:r w:rsidR="00CB03A6">
        <w:t xml:space="preserve"> de acesso remoto.</w:t>
      </w:r>
    </w:p>
    <w:p w14:paraId="297A3747" w14:textId="77777777" w:rsidR="00951BB9" w:rsidRDefault="00951BB9" w:rsidP="00F90233">
      <w:pPr>
        <w:jc w:val="both"/>
      </w:pPr>
    </w:p>
    <w:p w14:paraId="4A763EAA" w14:textId="50BC101E" w:rsidR="00DE3EA3" w:rsidRPr="00951BB9" w:rsidRDefault="00305F86" w:rsidP="00F90233">
      <w:pPr>
        <w:pStyle w:val="Ttulo2"/>
        <w:jc w:val="both"/>
        <w:rPr>
          <w:b/>
          <w:bCs/>
        </w:rPr>
      </w:pPr>
      <w:bookmarkStart w:id="29" w:name="_Toc59626516"/>
      <w:r w:rsidRPr="00951BB9">
        <w:rPr>
          <w:b/>
          <w:bCs/>
        </w:rPr>
        <w:t xml:space="preserve">Experiência 5 </w:t>
      </w:r>
      <w:r w:rsidR="00222E30" w:rsidRPr="00951BB9">
        <w:rPr>
          <w:b/>
          <w:bCs/>
        </w:rPr>
        <w:t>–</w:t>
      </w:r>
      <w:r w:rsidRPr="00951BB9">
        <w:rPr>
          <w:b/>
          <w:bCs/>
        </w:rPr>
        <w:t xml:space="preserve"> DNS</w:t>
      </w:r>
      <w:bookmarkEnd w:id="29"/>
    </w:p>
    <w:p w14:paraId="59C33F5D" w14:textId="0EF95612" w:rsidR="00EE4C35" w:rsidRDefault="00733B39" w:rsidP="00F90233">
      <w:pPr>
        <w:jc w:val="both"/>
      </w:pPr>
      <w:r>
        <w:tab/>
      </w:r>
      <w:r w:rsidR="00EE4C35">
        <w:t>Para realizar esta experiência foi necessário</w:t>
      </w:r>
      <w:r w:rsidR="00C44E2E">
        <w:t xml:space="preserve"> configurar o DNS (</w:t>
      </w:r>
      <w:r w:rsidR="00C44E2E" w:rsidRPr="00F85550">
        <w:rPr>
          <w:i/>
          <w:iCs/>
        </w:rPr>
        <w:t>Domain Name System</w:t>
      </w:r>
      <w:r w:rsidR="00C44E2E">
        <w:t xml:space="preserve">) nos </w:t>
      </w:r>
      <w:r w:rsidR="0048638C" w:rsidRPr="0048638C">
        <w:rPr>
          <w:i/>
        </w:rPr>
        <w:t>tux</w:t>
      </w:r>
      <w:r w:rsidR="00C44E2E">
        <w:t>’s 2, 3 e 4.</w:t>
      </w:r>
      <w:r w:rsidR="00EE4BCE">
        <w:t xml:space="preserve"> Um servidor DNS contém</w:t>
      </w:r>
      <w:r w:rsidR="00F7629D">
        <w:t xml:space="preserve"> uma base de dados de endereços IP públicos e dos seus</w:t>
      </w:r>
      <w:r w:rsidR="005C7677">
        <w:t xml:space="preserve"> respetivos </w:t>
      </w:r>
      <w:r w:rsidR="0048638C" w:rsidRPr="0048638C">
        <w:rPr>
          <w:i/>
          <w:iCs/>
        </w:rPr>
        <w:t>host</w:t>
      </w:r>
      <w:r w:rsidR="005C7677" w:rsidRPr="00F85550">
        <w:rPr>
          <w:i/>
          <w:iCs/>
        </w:rPr>
        <w:t>names</w:t>
      </w:r>
      <w:r w:rsidR="005C7677">
        <w:t xml:space="preserve">. </w:t>
      </w:r>
      <w:r w:rsidR="00EE42AE">
        <w:t xml:space="preserve">É utilizado para traduzir os </w:t>
      </w:r>
      <w:r w:rsidR="0048638C" w:rsidRPr="0048638C">
        <w:rPr>
          <w:i/>
          <w:iCs/>
        </w:rPr>
        <w:t>host</w:t>
      </w:r>
      <w:r w:rsidR="00EE42AE" w:rsidRPr="00F85550">
        <w:rPr>
          <w:i/>
          <w:iCs/>
        </w:rPr>
        <w:t>names</w:t>
      </w:r>
      <w:r w:rsidR="00EE42AE">
        <w:t xml:space="preserve"> nos respetivos endereços IP.</w:t>
      </w:r>
      <w:r w:rsidR="005E20F5">
        <w:t xml:space="preserve"> Nesta experiência, foi utilizado o servidor DNS </w:t>
      </w:r>
      <w:r w:rsidR="00B97CEF">
        <w:t>services.</w:t>
      </w:r>
      <w:r w:rsidR="005E20F5">
        <w:t>netlab.fe.up.pt</w:t>
      </w:r>
      <w:r w:rsidR="003B1AB5">
        <w:t>.</w:t>
      </w:r>
    </w:p>
    <w:p w14:paraId="0E67BAF2" w14:textId="77777777" w:rsidR="00C93602" w:rsidRPr="00EE4C35" w:rsidRDefault="00C93602" w:rsidP="00F90233">
      <w:pPr>
        <w:jc w:val="both"/>
      </w:pPr>
    </w:p>
    <w:p w14:paraId="581B5D66" w14:textId="47114573" w:rsidR="004048A3" w:rsidRDefault="00ED2999" w:rsidP="00F90233">
      <w:pPr>
        <w:pStyle w:val="Ttulo3"/>
        <w:jc w:val="both"/>
      </w:pPr>
      <w:bookmarkStart w:id="30" w:name="_Toc59626517"/>
      <w:r>
        <w:t>Como configurar</w:t>
      </w:r>
      <w:r w:rsidR="00C97A54">
        <w:t xml:space="preserve"> um serviço DNS num </w:t>
      </w:r>
      <w:r w:rsidR="0048638C" w:rsidRPr="0048638C">
        <w:rPr>
          <w:i/>
        </w:rPr>
        <w:t>host</w:t>
      </w:r>
      <w:r w:rsidR="00C97A54">
        <w:t>?</w:t>
      </w:r>
      <w:bookmarkEnd w:id="30"/>
    </w:p>
    <w:p w14:paraId="4264FD99" w14:textId="103A267D" w:rsidR="004048A3" w:rsidRDefault="00733B39" w:rsidP="00352F82">
      <w:pPr>
        <w:pStyle w:val="HTMLpr-formatado"/>
        <w:spacing w:before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4048A3" w:rsidRPr="008D5898">
        <w:rPr>
          <w:rFonts w:asciiTheme="minorHAnsi" w:hAnsiTheme="minorHAnsi" w:cstheme="minorHAnsi"/>
          <w:sz w:val="22"/>
          <w:szCs w:val="22"/>
        </w:rPr>
        <w:t xml:space="preserve">Para configurar o DNS num </w:t>
      </w:r>
      <w:r w:rsidR="0048638C" w:rsidRPr="0048638C">
        <w:rPr>
          <w:rFonts w:asciiTheme="minorHAnsi" w:hAnsiTheme="minorHAnsi" w:cstheme="minorHAnsi"/>
          <w:i/>
          <w:sz w:val="22"/>
          <w:szCs w:val="22"/>
        </w:rPr>
        <w:t>host</w:t>
      </w:r>
      <w:r w:rsidR="004048A3" w:rsidRPr="008D5898">
        <w:rPr>
          <w:rFonts w:asciiTheme="minorHAnsi" w:hAnsiTheme="minorHAnsi" w:cstheme="minorHAnsi"/>
          <w:sz w:val="22"/>
          <w:szCs w:val="22"/>
        </w:rPr>
        <w:t xml:space="preserve"> é necessário </w:t>
      </w:r>
      <w:r w:rsidR="00ED6484" w:rsidRPr="008D5898">
        <w:rPr>
          <w:rFonts w:asciiTheme="minorHAnsi" w:hAnsiTheme="minorHAnsi" w:cstheme="minorHAnsi"/>
          <w:sz w:val="22"/>
          <w:szCs w:val="22"/>
        </w:rPr>
        <w:t>aceder ao ficheiro</w:t>
      </w:r>
      <w:r w:rsidR="0033074F" w:rsidRPr="008D5898">
        <w:rPr>
          <w:rFonts w:asciiTheme="minorHAnsi" w:hAnsiTheme="minorHAnsi" w:cstheme="minorHAnsi"/>
          <w:sz w:val="22"/>
          <w:szCs w:val="22"/>
        </w:rPr>
        <w:t xml:space="preserve"> no diretório /dev/resolv.conf</w:t>
      </w:r>
      <w:r w:rsidR="00837325" w:rsidRPr="008D5898">
        <w:rPr>
          <w:rFonts w:asciiTheme="minorHAnsi" w:hAnsiTheme="minorHAnsi" w:cstheme="minorHAnsi"/>
          <w:sz w:val="22"/>
          <w:szCs w:val="22"/>
        </w:rPr>
        <w:t>, responsável pela configuração</w:t>
      </w:r>
      <w:r w:rsidR="008111C0" w:rsidRPr="008D5898">
        <w:rPr>
          <w:rFonts w:asciiTheme="minorHAnsi" w:hAnsiTheme="minorHAnsi" w:cstheme="minorHAnsi"/>
          <w:sz w:val="22"/>
          <w:szCs w:val="22"/>
        </w:rPr>
        <w:t xml:space="preserve"> de name servers de DNS.</w:t>
      </w:r>
      <w:r w:rsidR="006C4868" w:rsidRPr="008D5898">
        <w:rPr>
          <w:rFonts w:asciiTheme="minorHAnsi" w:hAnsiTheme="minorHAnsi" w:cstheme="minorHAnsi"/>
          <w:sz w:val="22"/>
          <w:szCs w:val="22"/>
        </w:rPr>
        <w:t xml:space="preserve"> Com o comando</w:t>
      </w:r>
      <w:r w:rsidR="009D6B38">
        <w:t xml:space="preserve"> </w:t>
      </w:r>
      <w:r w:rsidR="009D6B38" w:rsidRPr="00C93602">
        <w:rPr>
          <w:rFonts w:asciiTheme="minorHAnsi" w:hAnsiTheme="minorHAnsi" w:cstheme="minorHAnsi"/>
          <w:i/>
          <w:iCs/>
          <w:sz w:val="22"/>
          <w:szCs w:val="22"/>
        </w:rPr>
        <w:t>“</w:t>
      </w:r>
      <w:r w:rsidR="006C4868" w:rsidRPr="00C93602">
        <w:rPr>
          <w:rFonts w:asciiTheme="minorHAnsi" w:hAnsiTheme="minorHAnsi" w:cstheme="minorHAnsi"/>
          <w:i/>
          <w:iCs/>
          <w:color w:val="24292E"/>
          <w:sz w:val="22"/>
          <w:szCs w:val="22"/>
        </w:rPr>
        <w:t>echo $'search netlab.fe.up.pt\nnameserver 172.16.1.1' &gt; /etc/resolv.conf</w:t>
      </w:r>
      <w:r w:rsidR="00C93602" w:rsidRPr="00C93602">
        <w:rPr>
          <w:rFonts w:asciiTheme="minorHAnsi" w:hAnsiTheme="minorHAnsi" w:cstheme="minorHAnsi"/>
          <w:i/>
          <w:iCs/>
          <w:color w:val="24292E"/>
          <w:sz w:val="22"/>
          <w:szCs w:val="22"/>
        </w:rPr>
        <w:t>”</w:t>
      </w:r>
      <w:r w:rsidR="004A68FC" w:rsidRPr="00C93602">
        <w:rPr>
          <w:rFonts w:asciiTheme="minorHAnsi" w:hAnsiTheme="minorHAnsi" w:cstheme="minorHAnsi"/>
          <w:color w:val="24292E"/>
          <w:sz w:val="22"/>
          <w:szCs w:val="22"/>
        </w:rPr>
        <w:t>.</w:t>
      </w:r>
      <w:r w:rsidR="004A68FC" w:rsidRPr="0048638C">
        <w:rPr>
          <w:rFonts w:ascii="Calibri" w:hAnsi="Calibri" w:cs="Calibri"/>
          <w:color w:val="24292E"/>
        </w:rPr>
        <w:t xml:space="preserve"> </w:t>
      </w:r>
      <w:r w:rsidR="004A68FC" w:rsidRPr="008D5898">
        <w:rPr>
          <w:rFonts w:asciiTheme="minorHAnsi" w:hAnsiTheme="minorHAnsi" w:cstheme="minorHAnsi"/>
          <w:sz w:val="22"/>
          <w:szCs w:val="22"/>
        </w:rPr>
        <w:t>Deste modo</w:t>
      </w:r>
      <w:r w:rsidR="00CF3359" w:rsidRPr="008D5898">
        <w:rPr>
          <w:rFonts w:asciiTheme="minorHAnsi" w:hAnsiTheme="minorHAnsi" w:cstheme="minorHAnsi"/>
          <w:sz w:val="22"/>
          <w:szCs w:val="22"/>
        </w:rPr>
        <w:t>, o nome do servidor</w:t>
      </w:r>
      <w:r w:rsidR="00FF4747" w:rsidRPr="008D5898">
        <w:rPr>
          <w:rFonts w:asciiTheme="minorHAnsi" w:hAnsiTheme="minorHAnsi" w:cstheme="minorHAnsi"/>
          <w:sz w:val="22"/>
          <w:szCs w:val="22"/>
        </w:rPr>
        <w:t xml:space="preserve"> DNS será netlab.fe.up.pt com o endereço IP 172.16.1.1. Depois </w:t>
      </w:r>
      <w:r w:rsidR="005A24DA" w:rsidRPr="008D5898">
        <w:rPr>
          <w:rFonts w:asciiTheme="minorHAnsi" w:hAnsiTheme="minorHAnsi" w:cstheme="minorHAnsi"/>
          <w:sz w:val="22"/>
          <w:szCs w:val="22"/>
        </w:rPr>
        <w:t>de correta</w:t>
      </w:r>
      <w:r w:rsidR="00347108" w:rsidRPr="008D5898">
        <w:rPr>
          <w:rFonts w:asciiTheme="minorHAnsi" w:hAnsiTheme="minorHAnsi" w:cstheme="minorHAnsi"/>
          <w:sz w:val="22"/>
          <w:szCs w:val="22"/>
        </w:rPr>
        <w:t xml:space="preserve">mente configurado, os </w:t>
      </w:r>
      <w:r w:rsidR="0048638C" w:rsidRPr="0048638C">
        <w:rPr>
          <w:rFonts w:asciiTheme="minorHAnsi" w:hAnsiTheme="minorHAnsi" w:cstheme="minorHAnsi"/>
          <w:i/>
          <w:sz w:val="22"/>
          <w:szCs w:val="22"/>
        </w:rPr>
        <w:t>tux</w:t>
      </w:r>
      <w:r w:rsidR="00347108" w:rsidRPr="008D5898">
        <w:rPr>
          <w:rFonts w:asciiTheme="minorHAnsi" w:hAnsiTheme="minorHAnsi" w:cstheme="minorHAnsi"/>
          <w:sz w:val="22"/>
          <w:szCs w:val="22"/>
        </w:rPr>
        <w:t>’s terão acesso à internet.</w:t>
      </w:r>
    </w:p>
    <w:p w14:paraId="21E34102" w14:textId="77777777" w:rsidR="00352F82" w:rsidRPr="00F85550" w:rsidRDefault="00352F82" w:rsidP="00352F82">
      <w:pPr>
        <w:pStyle w:val="HTMLpr-formatado"/>
        <w:spacing w:before="240"/>
        <w:jc w:val="both"/>
        <w:rPr>
          <w:rFonts w:asciiTheme="minorHAnsi" w:hAnsiTheme="minorHAnsi" w:cstheme="minorHAnsi"/>
          <w:sz w:val="22"/>
          <w:szCs w:val="22"/>
        </w:rPr>
      </w:pPr>
    </w:p>
    <w:p w14:paraId="65BB7982" w14:textId="31DE8D8B" w:rsidR="00B66C05" w:rsidRDefault="00DC2875" w:rsidP="00F90233">
      <w:pPr>
        <w:pStyle w:val="Ttulo3"/>
        <w:jc w:val="both"/>
      </w:pPr>
      <w:bookmarkStart w:id="31" w:name="_Toc59626518"/>
      <w:r>
        <w:t xml:space="preserve">Que pacotes são </w:t>
      </w:r>
      <w:r w:rsidR="009D6B38">
        <w:t>trocados pelo DNS e que informação transportam?</w:t>
      </w:r>
      <w:bookmarkEnd w:id="31"/>
    </w:p>
    <w:p w14:paraId="41E8CA43" w14:textId="3B909BC3" w:rsidR="001A5951" w:rsidRDefault="00733B39" w:rsidP="00F90233">
      <w:pPr>
        <w:jc w:val="both"/>
      </w:pPr>
      <w:r>
        <w:tab/>
      </w:r>
      <w:r w:rsidR="00854353">
        <w:t xml:space="preserve">Primeiramente, </w:t>
      </w:r>
      <w:r w:rsidR="00355C7D">
        <w:t xml:space="preserve">o </w:t>
      </w:r>
      <w:r w:rsidR="0048638C" w:rsidRPr="0048638C">
        <w:rPr>
          <w:i/>
        </w:rPr>
        <w:t>host</w:t>
      </w:r>
      <w:r w:rsidR="00355C7D">
        <w:t xml:space="preserve"> envia um pacote para o servidor que contém o </w:t>
      </w:r>
      <w:r w:rsidR="0048638C" w:rsidRPr="0048638C">
        <w:rPr>
          <w:i/>
        </w:rPr>
        <w:t>host</w:t>
      </w:r>
      <w:r w:rsidR="00355C7D">
        <w:t>name</w:t>
      </w:r>
      <w:r w:rsidR="00FF358F">
        <w:t xml:space="preserve"> desejado, como por exemplo google.com, pedindo o seu endereço IP</w:t>
      </w:r>
      <w:r w:rsidR="002331D7">
        <w:t>. De seguida, o servidor</w:t>
      </w:r>
      <w:r w:rsidR="008412DE">
        <w:t xml:space="preserve"> responde enviando um pacote contendo o IP do </w:t>
      </w:r>
      <w:r w:rsidR="0048638C" w:rsidRPr="0048638C">
        <w:rPr>
          <w:i/>
        </w:rPr>
        <w:t>host</w:t>
      </w:r>
      <w:r w:rsidR="008412DE">
        <w:t>name.</w:t>
      </w:r>
    </w:p>
    <w:p w14:paraId="220298D6" w14:textId="58AE0888" w:rsidR="00B45922" w:rsidRDefault="00B45922" w:rsidP="00F90233">
      <w:pPr>
        <w:jc w:val="both"/>
      </w:pPr>
    </w:p>
    <w:p w14:paraId="278A2B7D" w14:textId="217E6623" w:rsidR="00B45922" w:rsidRDefault="00B45922" w:rsidP="00F90233">
      <w:pPr>
        <w:pStyle w:val="Ttulo2"/>
        <w:jc w:val="both"/>
      </w:pPr>
      <w:bookmarkStart w:id="32" w:name="_Toc59626519"/>
      <w:r>
        <w:t xml:space="preserve">Experiência 6 </w:t>
      </w:r>
      <w:r w:rsidR="00CA41FA">
        <w:t>–</w:t>
      </w:r>
      <w:r>
        <w:t xml:space="preserve"> </w:t>
      </w:r>
      <w:r w:rsidR="00CA41FA">
        <w:t>Conexões TCP</w:t>
      </w:r>
      <w:bookmarkEnd w:id="32"/>
    </w:p>
    <w:p w14:paraId="0921189F" w14:textId="44FDDB54" w:rsidR="00510FF7" w:rsidRDefault="00510FF7" w:rsidP="00F90233">
      <w:pPr>
        <w:pStyle w:val="Ttulo3"/>
        <w:jc w:val="both"/>
      </w:pPr>
      <w:bookmarkStart w:id="33" w:name="_Toc59626520"/>
      <w:r>
        <w:t>Quantas</w:t>
      </w:r>
      <w:r w:rsidR="0070531C">
        <w:t xml:space="preserve"> conexões TCP são abertas pela aplicação FTP desenvolvida?</w:t>
      </w:r>
      <w:bookmarkEnd w:id="33"/>
    </w:p>
    <w:p w14:paraId="59D407E5" w14:textId="728F6AD4" w:rsidR="003B2954" w:rsidRDefault="00733B39" w:rsidP="00F90233">
      <w:pPr>
        <w:jc w:val="both"/>
      </w:pPr>
      <w:r>
        <w:tab/>
      </w:r>
      <w:r w:rsidR="003B2954">
        <w:t>A aplicação FTP desenvolvida</w:t>
      </w:r>
      <w:r w:rsidR="00472F90">
        <w:t xml:space="preserve"> abre duas conex</w:t>
      </w:r>
      <w:r w:rsidR="00F1201E">
        <w:t>ões TCP, uma para controlo, na qual</w:t>
      </w:r>
      <w:r w:rsidR="00CA4E96">
        <w:t xml:space="preserve"> são enviados</w:t>
      </w:r>
      <w:r w:rsidR="00AF1EE8">
        <w:t xml:space="preserve"> os comandos FTP ao servidor e recebid</w:t>
      </w:r>
      <w:r w:rsidR="00765F40">
        <w:t xml:space="preserve">as as respostas correspondentes, e outra para receber os dados </w:t>
      </w:r>
      <w:r w:rsidR="00051B1D">
        <w:t>enviados pelo servidor</w:t>
      </w:r>
      <w:r w:rsidR="00F33CAD">
        <w:t xml:space="preserve"> e enviar as respostas ao cliente.</w:t>
      </w:r>
    </w:p>
    <w:p w14:paraId="03022BF3" w14:textId="77777777" w:rsidR="00C93602" w:rsidRDefault="00C93602" w:rsidP="00F90233">
      <w:pPr>
        <w:jc w:val="both"/>
      </w:pPr>
    </w:p>
    <w:p w14:paraId="453BAA76" w14:textId="4E84F4B1" w:rsidR="00F33CAD" w:rsidRDefault="00F33CAD" w:rsidP="00F90233">
      <w:pPr>
        <w:pStyle w:val="Ttulo3"/>
        <w:jc w:val="both"/>
      </w:pPr>
      <w:bookmarkStart w:id="34" w:name="_Toc59626521"/>
      <w:r>
        <w:t>Em que conexão</w:t>
      </w:r>
      <w:r w:rsidR="00CB1465">
        <w:t xml:space="preserve"> é transportada a informação de controlo FTP?</w:t>
      </w:r>
      <w:bookmarkEnd w:id="34"/>
    </w:p>
    <w:p w14:paraId="5DAC1659" w14:textId="3CC52C59" w:rsidR="00CB1465" w:rsidRDefault="00733B39" w:rsidP="00F90233">
      <w:pPr>
        <w:jc w:val="both"/>
      </w:pPr>
      <w:r>
        <w:tab/>
      </w:r>
      <w:r w:rsidR="009A162F">
        <w:t>A informação de controlo FTP é transportada na conexão FTP responsável pela troca de comandos.</w:t>
      </w:r>
    </w:p>
    <w:p w14:paraId="7343292C" w14:textId="77777777" w:rsidR="00C93602" w:rsidRDefault="00C93602" w:rsidP="00F90233">
      <w:pPr>
        <w:jc w:val="both"/>
      </w:pPr>
    </w:p>
    <w:p w14:paraId="640E649B" w14:textId="67CBEFCB" w:rsidR="00BA0ADF" w:rsidRDefault="00AF0344" w:rsidP="00F90233">
      <w:pPr>
        <w:pStyle w:val="Ttulo3"/>
        <w:jc w:val="both"/>
      </w:pPr>
      <w:bookmarkStart w:id="35" w:name="_Toc59626522"/>
      <w:r>
        <w:lastRenderedPageBreak/>
        <w:t>Quais são as fases</w:t>
      </w:r>
      <w:r w:rsidR="00EA6A8F">
        <w:t xml:space="preserve"> de uma conexão FTP?</w:t>
      </w:r>
      <w:bookmarkEnd w:id="35"/>
    </w:p>
    <w:p w14:paraId="15BB1EA8" w14:textId="3DC8D6C6" w:rsidR="00EA6A8F" w:rsidRDefault="00733B39" w:rsidP="00F90233">
      <w:pPr>
        <w:jc w:val="both"/>
      </w:pPr>
      <w:r>
        <w:tab/>
      </w:r>
      <w:r w:rsidR="009B15EE">
        <w:t>Uma conexão FTP</w:t>
      </w:r>
      <w:r w:rsidR="00FA0DCC">
        <w:t xml:space="preserve"> é constituída por três fases: o estabelecimento da ligação, a troca de dados e a terminaç</w:t>
      </w:r>
      <w:r w:rsidR="001B7737">
        <w:t>ão da ligação.</w:t>
      </w:r>
    </w:p>
    <w:p w14:paraId="5CE42D97" w14:textId="77777777" w:rsidR="00C93602" w:rsidRDefault="00C93602" w:rsidP="00F90233">
      <w:pPr>
        <w:jc w:val="both"/>
      </w:pPr>
    </w:p>
    <w:p w14:paraId="1470C2A6" w14:textId="79ED31FE" w:rsidR="005778AF" w:rsidRDefault="005778AF" w:rsidP="00F90233">
      <w:pPr>
        <w:pStyle w:val="Ttulo3"/>
        <w:jc w:val="both"/>
      </w:pPr>
      <w:bookmarkStart w:id="36" w:name="_Toc59626523"/>
      <w:r>
        <w:t xml:space="preserve">Como </w:t>
      </w:r>
      <w:r w:rsidR="00B02727">
        <w:t xml:space="preserve">funciona o mecanismo ARQ FTP? Quais são os parâmetros </w:t>
      </w:r>
      <w:r w:rsidR="008C0016">
        <w:t>TCP</w:t>
      </w:r>
      <w:r w:rsidR="00B02727">
        <w:t xml:space="preserve"> relevantes?</w:t>
      </w:r>
      <w:r w:rsidR="00613FA3">
        <w:t xml:space="preserve"> Que informação importante pode ser observada nos </w:t>
      </w:r>
      <w:r w:rsidR="0048638C" w:rsidRPr="0048638C">
        <w:rPr>
          <w:i/>
        </w:rPr>
        <w:t>logs</w:t>
      </w:r>
      <w:r w:rsidR="00613FA3">
        <w:t>?</w:t>
      </w:r>
      <w:bookmarkEnd w:id="36"/>
    </w:p>
    <w:p w14:paraId="63FE3078" w14:textId="0FACFF30" w:rsidR="003108A5" w:rsidRDefault="00733B39" w:rsidP="00F90233">
      <w:pPr>
        <w:jc w:val="both"/>
      </w:pPr>
      <w:r>
        <w:tab/>
      </w:r>
      <w:r w:rsidR="003108A5">
        <w:t>O TCP (</w:t>
      </w:r>
      <w:r w:rsidR="00C03B87" w:rsidRPr="0048638C">
        <w:rPr>
          <w:i/>
          <w:iCs/>
        </w:rPr>
        <w:t>Transmission Control Protocol</w:t>
      </w:r>
      <w:r w:rsidR="003108A5">
        <w:t>)</w:t>
      </w:r>
      <w:r w:rsidR="00C03B87">
        <w:t xml:space="preserve"> utiliza o mecanismo ARQ (</w:t>
      </w:r>
      <w:r w:rsidR="00C03B87" w:rsidRPr="0048638C">
        <w:rPr>
          <w:i/>
          <w:iCs/>
        </w:rPr>
        <w:t>Automatic Repeat</w:t>
      </w:r>
      <w:r w:rsidR="00123C38" w:rsidRPr="0048638C">
        <w:rPr>
          <w:i/>
          <w:iCs/>
        </w:rPr>
        <w:t xml:space="preserve"> Request</w:t>
      </w:r>
      <w:r w:rsidR="00C03B87">
        <w:t>)</w:t>
      </w:r>
      <w:r w:rsidR="00BD4DD1">
        <w:t xml:space="preserve"> com o método</w:t>
      </w:r>
      <w:r w:rsidR="0092176C">
        <w:t xml:space="preserve"> </w:t>
      </w:r>
      <w:r w:rsidR="0092176C" w:rsidRPr="0048638C">
        <w:rPr>
          <w:i/>
          <w:iCs/>
        </w:rPr>
        <w:t>Go Back N ARQ</w:t>
      </w:r>
      <w:r w:rsidR="0092176C">
        <w:t xml:space="preserve"> (</w:t>
      </w:r>
      <w:r w:rsidR="0092176C" w:rsidRPr="0048638C">
        <w:rPr>
          <w:i/>
          <w:iCs/>
        </w:rPr>
        <w:t>Sliding Window</w:t>
      </w:r>
      <w:r w:rsidR="0092176C">
        <w:t xml:space="preserve">). </w:t>
      </w:r>
      <w:r w:rsidR="005A5A8F">
        <w:t xml:space="preserve">Este método </w:t>
      </w:r>
      <w:r w:rsidR="00EA0E41">
        <w:t xml:space="preserve">consiste no controlo de erros </w:t>
      </w:r>
      <w:r w:rsidR="00DE379B">
        <w:t>na transmissão de dados</w:t>
      </w:r>
      <w:r w:rsidR="005151E7">
        <w:t xml:space="preserve"> ao utilizar mensagens </w:t>
      </w:r>
      <w:r w:rsidR="005151E7" w:rsidRPr="0048638C">
        <w:rPr>
          <w:i/>
          <w:iCs/>
        </w:rPr>
        <w:t>acknow</w:t>
      </w:r>
      <w:r w:rsidR="009A1A21" w:rsidRPr="0048638C">
        <w:rPr>
          <w:i/>
          <w:iCs/>
        </w:rPr>
        <w:t>ledgments</w:t>
      </w:r>
      <w:r w:rsidR="009A1A21">
        <w:t xml:space="preserve"> e </w:t>
      </w:r>
      <w:r w:rsidR="0048638C" w:rsidRPr="0048638C">
        <w:rPr>
          <w:i/>
          <w:iCs/>
        </w:rPr>
        <w:t>timeouts</w:t>
      </w:r>
      <w:r w:rsidR="009A1A21">
        <w:t xml:space="preserve"> </w:t>
      </w:r>
      <w:r w:rsidR="007006B6">
        <w:t xml:space="preserve">de forma a conseguir uma transmissão segura de dados através de um serviço não seguro. </w:t>
      </w:r>
      <w:r w:rsidR="00E43B08">
        <w:t xml:space="preserve">De forma a obter este objetivo, são utilizados </w:t>
      </w:r>
      <w:r w:rsidR="002966B3" w:rsidRPr="00F85550">
        <w:rPr>
          <w:i/>
          <w:iCs/>
        </w:rPr>
        <w:t>acknowledgment numbers</w:t>
      </w:r>
      <w:r w:rsidR="002966B3">
        <w:t>, localizados no campo de mensagens enviadas pelo recetor</w:t>
      </w:r>
      <w:r w:rsidR="00196F07">
        <w:t xml:space="preserve"> que indicam se a trama foi recebida corretamente, </w:t>
      </w:r>
      <w:r w:rsidR="00196F07" w:rsidRPr="00F85550">
        <w:rPr>
          <w:i/>
          <w:iCs/>
        </w:rPr>
        <w:t>window size</w:t>
      </w:r>
      <w:r w:rsidR="00273CC2">
        <w:t xml:space="preserve">, </w:t>
      </w:r>
      <w:r w:rsidR="009719C8">
        <w:t>que indica o número máximo de tramas de dados que o emissor pode ter pendentes</w:t>
      </w:r>
      <w:r w:rsidR="00273CC2">
        <w:t>,</w:t>
      </w:r>
      <w:r w:rsidR="00581320">
        <w:t xml:space="preserve"> e o </w:t>
      </w:r>
      <w:r w:rsidR="00581320" w:rsidRPr="00F85550">
        <w:rPr>
          <w:i/>
          <w:iCs/>
        </w:rPr>
        <w:t>sequence number</w:t>
      </w:r>
      <w:r w:rsidR="00273CC2">
        <w:t xml:space="preserve">, que </w:t>
      </w:r>
      <w:r w:rsidR="005E7405">
        <w:t>indica o número da trama enviada.</w:t>
      </w:r>
    </w:p>
    <w:p w14:paraId="7AC69E50" w14:textId="77777777" w:rsidR="00352F82" w:rsidRDefault="00352F82" w:rsidP="00F90233">
      <w:pPr>
        <w:jc w:val="both"/>
      </w:pPr>
    </w:p>
    <w:p w14:paraId="72E1E793" w14:textId="0E86B3EE" w:rsidR="003434ED" w:rsidRDefault="001A3A59" w:rsidP="00F90233">
      <w:pPr>
        <w:pStyle w:val="Ttulo3"/>
        <w:jc w:val="both"/>
      </w:pPr>
      <w:bookmarkStart w:id="37" w:name="_Toc59626524"/>
      <w:r>
        <w:t>Como funciona</w:t>
      </w:r>
      <w:r w:rsidR="00807E83">
        <w:t xml:space="preserve"> o mecanismo de controlo de congestionamento TCP? Quais são os parâmetros relevantes? </w:t>
      </w:r>
      <w:r w:rsidR="00DF5E84">
        <w:t>Como evoluiu o rendimento</w:t>
      </w:r>
      <w:r w:rsidR="005569AF">
        <w:t xml:space="preserve"> da ligação de dados ao longo do tempo?</w:t>
      </w:r>
      <w:r w:rsidR="00391C42">
        <w:t xml:space="preserve"> Está de acordo com o mecanismo de controlo de congestionamento TCP?</w:t>
      </w:r>
      <w:r w:rsidR="005A34E9">
        <w:t xml:space="preserve"> </w:t>
      </w:r>
      <w:r w:rsidR="00923D7F">
        <w:t>(incompleto)</w:t>
      </w:r>
      <w:bookmarkEnd w:id="37"/>
    </w:p>
    <w:p w14:paraId="1547FCF3" w14:textId="42B6BA6E" w:rsidR="008C0016" w:rsidRDefault="00733B39" w:rsidP="00F90233">
      <w:pPr>
        <w:jc w:val="both"/>
      </w:pPr>
      <w:r>
        <w:tab/>
      </w:r>
      <w:r w:rsidR="00DF706F">
        <w:t xml:space="preserve">O mecanismo de </w:t>
      </w:r>
      <w:r w:rsidR="009F58DC">
        <w:t xml:space="preserve">controlo de congestionamento TCP </w:t>
      </w:r>
      <w:r w:rsidR="0064315E">
        <w:t xml:space="preserve">utiliza uma janela de congestão </w:t>
      </w:r>
      <w:r w:rsidR="006B450C">
        <w:t>que é um dos fatores</w:t>
      </w:r>
      <w:r w:rsidR="00A4130A">
        <w:t xml:space="preserve"> que determina o número de bytes</w:t>
      </w:r>
      <w:r w:rsidR="00AB0582">
        <w:t xml:space="preserve"> que podem ser enviados em qualquer mome</w:t>
      </w:r>
      <w:r w:rsidR="00C107D3">
        <w:t>nto.</w:t>
      </w:r>
      <w:r w:rsidR="00AE5805">
        <w:t xml:space="preserve"> A janela de congestionamento é mantida pelo emissor</w:t>
      </w:r>
      <w:r w:rsidR="00567E23">
        <w:t xml:space="preserve">, sendo um meio de impedir que a ligação entre o emissor e recetor fique sobrecarregada </w:t>
      </w:r>
      <w:r w:rsidR="00820CF7">
        <w:t>com muito tráfego.</w:t>
      </w:r>
      <w:r w:rsidR="00920B8D">
        <w:t xml:space="preserve"> Outro fator que determina </w:t>
      </w:r>
      <w:r w:rsidR="00CC337A">
        <w:t>o número de bytes que podem ser enviados é a janela de deslizamento (sl</w:t>
      </w:r>
      <w:r w:rsidR="00D3040B">
        <w:t>iding window</w:t>
      </w:r>
      <w:r w:rsidR="00CC337A">
        <w:t>)</w:t>
      </w:r>
      <w:r w:rsidR="00D3040B">
        <w:t xml:space="preserve"> do recetor, referido anteriormente.</w:t>
      </w:r>
    </w:p>
    <w:p w14:paraId="771AE04E" w14:textId="77777777" w:rsidR="00C93602" w:rsidRDefault="00C93602" w:rsidP="00F90233">
      <w:pPr>
        <w:jc w:val="both"/>
      </w:pPr>
    </w:p>
    <w:p w14:paraId="19D09BB6" w14:textId="156D1E39" w:rsidR="005A34E9" w:rsidRDefault="00140DF7" w:rsidP="00F90233">
      <w:pPr>
        <w:pStyle w:val="Ttulo3"/>
        <w:jc w:val="both"/>
      </w:pPr>
      <w:bookmarkStart w:id="38" w:name="_Toc59626525"/>
      <w:r>
        <w:t>A conexão de dados</w:t>
      </w:r>
      <w:r w:rsidR="003C055A">
        <w:t xml:space="preserve"> TCP é afetada pelo aparecimento </w:t>
      </w:r>
      <w:r w:rsidR="009F7018">
        <w:t>de uma segunda conexão TCP? De que maneira é afetada?</w:t>
      </w:r>
      <w:bookmarkEnd w:id="38"/>
    </w:p>
    <w:p w14:paraId="162D296E" w14:textId="249F0AFB" w:rsidR="009F7018" w:rsidRDefault="00733B39" w:rsidP="00F90233">
      <w:pPr>
        <w:jc w:val="both"/>
      </w:pPr>
      <w:r>
        <w:tab/>
      </w:r>
      <w:r w:rsidR="00DD68FF">
        <w:t>Com o aparecimento de uma segunda conexão FTP</w:t>
      </w:r>
      <w:r w:rsidR="0046754C">
        <w:t>, ao existir uma transferência de dados em simultâneo</w:t>
      </w:r>
      <w:r w:rsidR="00892ADE">
        <w:t>, pode levar a uma diminuição da taxa de tran</w:t>
      </w:r>
      <w:r w:rsidR="001B707F">
        <w:t>sferência</w:t>
      </w:r>
      <w:r w:rsidR="001F4D9D">
        <w:t>, uma vez que a taxa de transferência é distribuída de igual forma</w:t>
      </w:r>
      <w:r w:rsidR="00D54052">
        <w:t xml:space="preserve"> para cada ligação.</w:t>
      </w:r>
    </w:p>
    <w:p w14:paraId="1E6452BC" w14:textId="09C6C08E" w:rsidR="00EC4DB2" w:rsidRDefault="00EC4DB2" w:rsidP="00F90233">
      <w:pPr>
        <w:jc w:val="both"/>
      </w:pPr>
    </w:p>
    <w:p w14:paraId="28D5BB4A" w14:textId="1092A4B1" w:rsidR="00EC4DB2" w:rsidRDefault="00642237" w:rsidP="00F90233">
      <w:pPr>
        <w:pStyle w:val="Ttulo1"/>
        <w:jc w:val="both"/>
      </w:pPr>
      <w:bookmarkStart w:id="39" w:name="_Toc59626526"/>
      <w:r>
        <w:t>Conclusões</w:t>
      </w:r>
      <w:bookmarkEnd w:id="39"/>
    </w:p>
    <w:p w14:paraId="64C4C5AF" w14:textId="1092DF53" w:rsidR="00642237" w:rsidRDefault="00733B39" w:rsidP="00F90233">
      <w:pPr>
        <w:jc w:val="both"/>
      </w:pPr>
      <w:r>
        <w:tab/>
      </w:r>
      <w:r w:rsidR="00187FD9">
        <w:t xml:space="preserve">Este trabalho teve como objetivo o desenvolvimento de uma aplicação </w:t>
      </w:r>
      <w:r w:rsidR="0048638C" w:rsidRPr="0048638C">
        <w:rPr>
          <w:i/>
        </w:rPr>
        <w:t>download</w:t>
      </w:r>
      <w:r w:rsidR="00187FD9">
        <w:t xml:space="preserve"> e a </w:t>
      </w:r>
      <w:r w:rsidR="00B20EFF">
        <w:t>configuração de uma rede de computadores.</w:t>
      </w:r>
      <w:r w:rsidR="00845EB8">
        <w:t xml:space="preserve"> </w:t>
      </w:r>
      <w:r w:rsidR="00CB521F">
        <w:t xml:space="preserve">Esta aplicação </w:t>
      </w:r>
      <w:r w:rsidR="0048638C" w:rsidRPr="0048638C">
        <w:rPr>
          <w:i/>
        </w:rPr>
        <w:t>download</w:t>
      </w:r>
      <w:r w:rsidR="00CB521F">
        <w:t xml:space="preserve"> foi, posteriormente, testada</w:t>
      </w:r>
      <w:r w:rsidR="00A60D96">
        <w:t xml:space="preserve"> nesta rede configurada no laboratório, tendo superado com sucesso todos os testes a que esteve sujeita.</w:t>
      </w:r>
    </w:p>
    <w:p w14:paraId="53638CE2" w14:textId="16E6FF8D" w:rsidR="000750CA" w:rsidRPr="00642237" w:rsidRDefault="00733B39" w:rsidP="00F90233">
      <w:pPr>
        <w:jc w:val="both"/>
      </w:pPr>
      <w:r>
        <w:tab/>
      </w:r>
      <w:r w:rsidR="000750CA">
        <w:t xml:space="preserve">Em suma, </w:t>
      </w:r>
      <w:r w:rsidR="005924D2">
        <w:t>a</w:t>
      </w:r>
      <w:r w:rsidR="00475011">
        <w:t xml:space="preserve">s experiências na rede estabelecida </w:t>
      </w:r>
      <w:r w:rsidR="00E733F1">
        <w:t xml:space="preserve">foram bem-sucedidas assim como o programa desenvolvido para a transferência de dados. Ao </w:t>
      </w:r>
      <w:r w:rsidR="0064114C">
        <w:t xml:space="preserve">longo </w:t>
      </w:r>
      <w:r w:rsidR="00115B02">
        <w:t xml:space="preserve">da realização do projeto, foram </w:t>
      </w:r>
      <w:r w:rsidR="00AA1574">
        <w:t>adquiridos importantes conhecimentos teórico-práticos em relação ao tema abordado</w:t>
      </w:r>
      <w:r w:rsidR="00D619BA">
        <w:t xml:space="preserve">, </w:t>
      </w:r>
      <w:r w:rsidR="00D619BA">
        <w:lastRenderedPageBreak/>
        <w:t>aprofundando a aprendizagem</w:t>
      </w:r>
      <w:r w:rsidR="001870AD">
        <w:t xml:space="preserve"> relativos a redes de computadores</w:t>
      </w:r>
      <w:r w:rsidR="00722038">
        <w:t>, algo presente no nosso quotidiano</w:t>
      </w:r>
      <w:r w:rsidR="0013367D">
        <w:t xml:space="preserve"> de forma relevante</w:t>
      </w:r>
      <w:r w:rsidR="00722038">
        <w:t>.</w:t>
      </w:r>
    </w:p>
    <w:p w14:paraId="145BCA3A" w14:textId="5DC07A49" w:rsidR="00F814AD" w:rsidRDefault="00F814AD" w:rsidP="00F90233">
      <w:pPr>
        <w:jc w:val="both"/>
      </w:pPr>
    </w:p>
    <w:p w14:paraId="3C202580" w14:textId="5B27E222" w:rsidR="00951BB9" w:rsidRDefault="00951BB9" w:rsidP="00F90233">
      <w:pPr>
        <w:jc w:val="both"/>
      </w:pPr>
    </w:p>
    <w:p w14:paraId="241B1CD4" w14:textId="3F2DA8C3" w:rsidR="00951BB9" w:rsidRDefault="00951BB9" w:rsidP="00F90233">
      <w:pPr>
        <w:jc w:val="both"/>
      </w:pPr>
    </w:p>
    <w:p w14:paraId="565AC114" w14:textId="03BE474B" w:rsidR="00951BB9" w:rsidRDefault="00951BB9" w:rsidP="00951BB9">
      <w:pPr>
        <w:pStyle w:val="Ttulo1"/>
        <w:jc w:val="both"/>
      </w:pPr>
      <w:bookmarkStart w:id="40" w:name="_Toc59626527"/>
      <w:r>
        <w:t>Anexo</w:t>
      </w:r>
      <w:bookmarkEnd w:id="40"/>
    </w:p>
    <w:p w14:paraId="0C5C752C" w14:textId="77777777" w:rsidR="00C83DCB" w:rsidRDefault="00352F82" w:rsidP="001162B2">
      <w:pPr>
        <w:pStyle w:val="Ttulo2"/>
      </w:pPr>
      <w:bookmarkStart w:id="41" w:name="_Toc59626528"/>
      <w:r>
        <w:t>Imagens</w:t>
      </w:r>
      <w:bookmarkEnd w:id="41"/>
    </w:p>
    <w:p w14:paraId="665590CF" w14:textId="77777777" w:rsidR="00C83DCB" w:rsidRDefault="00C83DCB" w:rsidP="007807AE">
      <w:r>
        <w:rPr>
          <w:noProof/>
        </w:rPr>
        <w:drawing>
          <wp:inline distT="0" distB="0" distL="0" distR="0" wp14:anchorId="1D004177" wp14:editId="146C9587">
            <wp:extent cx="5391150" cy="3028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44B0" w14:textId="6A8E1E6C" w:rsidR="00C83DCB" w:rsidRDefault="00C83DCB" w:rsidP="00C83DCB">
      <w:pPr>
        <w:jc w:val="right"/>
      </w:pPr>
      <w:r>
        <w:t xml:space="preserve">Figura </w:t>
      </w:r>
      <w:r>
        <w:t>1</w:t>
      </w:r>
      <w:r>
        <w:t xml:space="preserve"> – </w:t>
      </w:r>
      <w:r>
        <w:t>Aplicação Download</w:t>
      </w:r>
    </w:p>
    <w:p w14:paraId="6931F66A" w14:textId="77777777" w:rsidR="00C83DCB" w:rsidRDefault="00C83DCB" w:rsidP="00C83DCB">
      <w:pPr>
        <w:jc w:val="right"/>
      </w:pPr>
    </w:p>
    <w:p w14:paraId="1339D7EC" w14:textId="35B7C6E2" w:rsidR="00951BB9" w:rsidRDefault="001162B2" w:rsidP="007807AE">
      <w:r>
        <w:rPr>
          <w:noProof/>
        </w:rPr>
        <w:drawing>
          <wp:inline distT="0" distB="0" distL="0" distR="0" wp14:anchorId="5BC9E24A" wp14:editId="6AFB2325">
            <wp:extent cx="5397500" cy="1244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BED2" w14:textId="5D51787F" w:rsidR="00352F82" w:rsidRDefault="00352F82" w:rsidP="00352F82">
      <w:pPr>
        <w:jc w:val="right"/>
      </w:pPr>
      <w:r>
        <w:t>Figura 2</w:t>
      </w:r>
      <w:r w:rsidR="00904A5B">
        <w:t xml:space="preserve"> – Pacote ARP 1</w:t>
      </w:r>
    </w:p>
    <w:p w14:paraId="5B31C5E7" w14:textId="11915B75" w:rsidR="00352F82" w:rsidRDefault="00352F82" w:rsidP="00352F82">
      <w:pPr>
        <w:jc w:val="right"/>
      </w:pPr>
    </w:p>
    <w:p w14:paraId="59FE7300" w14:textId="17A8DDE7" w:rsidR="00352F82" w:rsidRDefault="001162B2" w:rsidP="00352F82">
      <w:r>
        <w:rPr>
          <w:noProof/>
        </w:rPr>
        <w:drawing>
          <wp:inline distT="0" distB="0" distL="0" distR="0" wp14:anchorId="198510BC" wp14:editId="20DFB4DF">
            <wp:extent cx="5397500" cy="948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A841" w14:textId="3CC730E7" w:rsidR="001162B2" w:rsidRDefault="001162B2" w:rsidP="001162B2">
      <w:pPr>
        <w:jc w:val="right"/>
      </w:pPr>
      <w:r>
        <w:t>Figura 3</w:t>
      </w:r>
      <w:r w:rsidR="00904A5B">
        <w:t xml:space="preserve"> – Pacote ARP 2</w:t>
      </w:r>
    </w:p>
    <w:p w14:paraId="56BB945F" w14:textId="77777777" w:rsidR="00C83DCB" w:rsidRDefault="00C83DCB" w:rsidP="001162B2">
      <w:pPr>
        <w:jc w:val="right"/>
      </w:pPr>
    </w:p>
    <w:p w14:paraId="45F0B88A" w14:textId="094969AB" w:rsidR="00904A5B" w:rsidRDefault="00904A5B" w:rsidP="00904A5B">
      <w:r>
        <w:rPr>
          <w:noProof/>
        </w:rPr>
        <w:drawing>
          <wp:inline distT="0" distB="0" distL="0" distR="0" wp14:anchorId="2D6CDE7E" wp14:editId="1E91C2EE">
            <wp:extent cx="5399405" cy="1143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6B1C" w14:textId="7537DA6C" w:rsidR="00904A5B" w:rsidRDefault="00904A5B" w:rsidP="00904A5B">
      <w:pPr>
        <w:jc w:val="right"/>
      </w:pPr>
      <w:r>
        <w:t>Figura 4 – Pacote Ping Emissor</w:t>
      </w:r>
    </w:p>
    <w:p w14:paraId="7AC3603C" w14:textId="77777777" w:rsidR="00C83DCB" w:rsidRDefault="00C83DCB" w:rsidP="00904A5B">
      <w:pPr>
        <w:jc w:val="right"/>
      </w:pPr>
    </w:p>
    <w:p w14:paraId="341C5397" w14:textId="58F019E8" w:rsidR="00904A5B" w:rsidRDefault="00904A5B" w:rsidP="00904A5B">
      <w:r>
        <w:rPr>
          <w:noProof/>
        </w:rPr>
        <w:drawing>
          <wp:inline distT="0" distB="0" distL="0" distR="0" wp14:anchorId="59F2B4E3" wp14:editId="3E0B846B">
            <wp:extent cx="5399405" cy="1143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BEE3" w14:textId="344FD981" w:rsidR="00904A5B" w:rsidRDefault="00904A5B" w:rsidP="00904A5B">
      <w:pPr>
        <w:jc w:val="right"/>
      </w:pPr>
      <w:r>
        <w:t>Figura 5 – Pacote Ping Recetor</w:t>
      </w:r>
    </w:p>
    <w:p w14:paraId="7657FF81" w14:textId="77777777" w:rsidR="00C83DCB" w:rsidRDefault="00C83DCB" w:rsidP="00904A5B">
      <w:pPr>
        <w:jc w:val="right"/>
      </w:pPr>
    </w:p>
    <w:p w14:paraId="150F5CC3" w14:textId="5FDC5E9A" w:rsidR="00904A5B" w:rsidRDefault="00904A5B" w:rsidP="00904A5B">
      <w:pPr>
        <w:jc w:val="right"/>
      </w:pPr>
      <w:r>
        <w:rPr>
          <w:noProof/>
        </w:rPr>
        <w:drawing>
          <wp:inline distT="0" distB="0" distL="0" distR="0" wp14:anchorId="095FF38C" wp14:editId="35B0CC33">
            <wp:extent cx="5400675" cy="12001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C9B92" w14:textId="4CFC7191" w:rsidR="00904A5B" w:rsidRDefault="00904A5B" w:rsidP="00904A5B">
      <w:pPr>
        <w:jc w:val="right"/>
      </w:pPr>
      <w:r>
        <w:t xml:space="preserve">Figura </w:t>
      </w:r>
      <w:r>
        <w:t>6</w:t>
      </w:r>
      <w:r>
        <w:t xml:space="preserve"> – </w:t>
      </w:r>
      <w:r>
        <w:t>Tipo da Trama</w:t>
      </w:r>
    </w:p>
    <w:p w14:paraId="6C863FE5" w14:textId="149ED5BC" w:rsidR="00904A5B" w:rsidRDefault="00904A5B" w:rsidP="00904A5B">
      <w:pPr>
        <w:jc w:val="right"/>
      </w:pPr>
    </w:p>
    <w:p w14:paraId="37B07C4C" w14:textId="0FDA1721" w:rsidR="00904A5B" w:rsidRDefault="007E7021" w:rsidP="00904A5B">
      <w:pPr>
        <w:jc w:val="right"/>
      </w:pPr>
      <w:r>
        <w:rPr>
          <w:noProof/>
        </w:rPr>
        <w:drawing>
          <wp:inline distT="0" distB="0" distL="0" distR="0" wp14:anchorId="31840081" wp14:editId="3AB0131D">
            <wp:extent cx="5400675" cy="14478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4AEA" w14:textId="3AD7F119" w:rsidR="00C83DCB" w:rsidRDefault="007E7021" w:rsidP="007E7021">
      <w:pPr>
        <w:jc w:val="right"/>
      </w:pPr>
      <w:r>
        <w:t xml:space="preserve">Figura </w:t>
      </w:r>
      <w:r>
        <w:t>7</w:t>
      </w:r>
      <w:r>
        <w:t xml:space="preserve"> – </w:t>
      </w:r>
      <w:r>
        <w:t>Tipo</w:t>
      </w:r>
      <w:r>
        <w:t xml:space="preserve"> da Trama</w:t>
      </w:r>
    </w:p>
    <w:p w14:paraId="0949149E" w14:textId="77777777" w:rsidR="007807AE" w:rsidRDefault="007807AE" w:rsidP="007E7021">
      <w:pPr>
        <w:jc w:val="right"/>
      </w:pPr>
    </w:p>
    <w:p w14:paraId="2426343B" w14:textId="2B10B26F" w:rsidR="00904A5B" w:rsidRDefault="007E7021" w:rsidP="00904A5B">
      <w:pPr>
        <w:jc w:val="right"/>
      </w:pPr>
      <w:r>
        <w:rPr>
          <w:noProof/>
        </w:rPr>
        <w:lastRenderedPageBreak/>
        <w:drawing>
          <wp:inline distT="0" distB="0" distL="0" distR="0" wp14:anchorId="3BDC2D71" wp14:editId="394416E3">
            <wp:extent cx="5400040" cy="1447630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9B18" w14:textId="0BABB95E" w:rsidR="007E7021" w:rsidRDefault="007E7021" w:rsidP="007E7021">
      <w:pPr>
        <w:jc w:val="right"/>
      </w:pPr>
      <w:r>
        <w:t xml:space="preserve">Figura </w:t>
      </w:r>
      <w:r>
        <w:t>8</w:t>
      </w:r>
      <w:r>
        <w:t xml:space="preserve"> – Tamanho da Trama</w:t>
      </w:r>
    </w:p>
    <w:p w14:paraId="55F31421" w14:textId="77777777" w:rsidR="00C83DCB" w:rsidRDefault="00C83DCB" w:rsidP="007E7021">
      <w:pPr>
        <w:jc w:val="right"/>
      </w:pPr>
    </w:p>
    <w:p w14:paraId="3A9A1CCC" w14:textId="24A24E2C" w:rsidR="007E7021" w:rsidRDefault="00C83DCB" w:rsidP="00904A5B">
      <w:pPr>
        <w:jc w:val="right"/>
      </w:pPr>
      <w:r>
        <w:rPr>
          <w:noProof/>
        </w:rPr>
        <w:drawing>
          <wp:inline distT="0" distB="0" distL="0" distR="0" wp14:anchorId="6E8745BA" wp14:editId="47FD8FF0">
            <wp:extent cx="5396230" cy="528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FFAB" w14:textId="31B3D06E" w:rsidR="00C83DCB" w:rsidRDefault="00C83DCB" w:rsidP="00C83DCB">
      <w:pPr>
        <w:jc w:val="right"/>
      </w:pPr>
      <w:r>
        <w:t xml:space="preserve">Figura </w:t>
      </w:r>
      <w:r>
        <w:t>9</w:t>
      </w:r>
      <w:r>
        <w:t xml:space="preserve"> – </w:t>
      </w:r>
      <w:r>
        <w:t>Interface Loopback</w:t>
      </w:r>
    </w:p>
    <w:p w14:paraId="5A4FDF5B" w14:textId="2F8B5FF1" w:rsidR="00C83DCB" w:rsidRDefault="00C83DCB" w:rsidP="00C83DCB">
      <w:pPr>
        <w:jc w:val="right"/>
      </w:pPr>
    </w:p>
    <w:p w14:paraId="10EC6843" w14:textId="2C3006E2" w:rsidR="00E15CE9" w:rsidRDefault="00E15CE9" w:rsidP="00C83DCB">
      <w:pPr>
        <w:jc w:val="right"/>
      </w:pPr>
      <w:r>
        <w:rPr>
          <w:noProof/>
        </w:rPr>
        <w:drawing>
          <wp:inline distT="0" distB="0" distL="0" distR="0" wp14:anchorId="16232F15" wp14:editId="24715E01">
            <wp:extent cx="5400675" cy="8001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B2C6" w14:textId="61E80CAB" w:rsidR="00C83DCB" w:rsidRDefault="00E15CE9" w:rsidP="00904A5B">
      <w:pPr>
        <w:jc w:val="right"/>
      </w:pPr>
      <w:r>
        <w:t xml:space="preserve">Figura </w:t>
      </w:r>
      <w:r>
        <w:t>10</w:t>
      </w:r>
      <w:r>
        <w:t xml:space="preserve"> – </w:t>
      </w:r>
      <w:r>
        <w:t>Mensagem ARP 1</w:t>
      </w:r>
    </w:p>
    <w:p w14:paraId="1E3AEBD7" w14:textId="77777777" w:rsidR="007807AE" w:rsidRDefault="007807AE" w:rsidP="00904A5B">
      <w:pPr>
        <w:jc w:val="right"/>
      </w:pPr>
    </w:p>
    <w:p w14:paraId="1CE2A246" w14:textId="4532670A" w:rsidR="00E15CE9" w:rsidRDefault="00E15CE9" w:rsidP="00904A5B">
      <w:pPr>
        <w:jc w:val="right"/>
      </w:pPr>
      <w:r>
        <w:rPr>
          <w:noProof/>
        </w:rPr>
        <w:drawing>
          <wp:inline distT="0" distB="0" distL="0" distR="0" wp14:anchorId="4F726396" wp14:editId="2B3E8C50">
            <wp:extent cx="5400675" cy="8001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7D28" w14:textId="569BBF5C" w:rsidR="00E15CE9" w:rsidRDefault="00E15CE9" w:rsidP="00E15CE9">
      <w:pPr>
        <w:jc w:val="right"/>
      </w:pPr>
      <w:r>
        <w:t>Figura 1</w:t>
      </w:r>
      <w:r>
        <w:t>1</w:t>
      </w:r>
      <w:r>
        <w:t xml:space="preserve"> – Mensagem ARP </w:t>
      </w:r>
      <w:r>
        <w:t>2</w:t>
      </w:r>
    </w:p>
    <w:p w14:paraId="39A7CA18" w14:textId="77777777" w:rsidR="00E15CE9" w:rsidRPr="00510FF7" w:rsidRDefault="00E15CE9" w:rsidP="00904A5B">
      <w:pPr>
        <w:jc w:val="right"/>
      </w:pPr>
    </w:p>
    <w:sectPr w:rsidR="00E15CE9" w:rsidRPr="0051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A39D2"/>
    <w:multiLevelType w:val="hybridMultilevel"/>
    <w:tmpl w:val="CA047DD0"/>
    <w:lvl w:ilvl="0" w:tplc="489A96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C"/>
    <w:rsid w:val="00000E77"/>
    <w:rsid w:val="00011DCE"/>
    <w:rsid w:val="00015498"/>
    <w:rsid w:val="00021584"/>
    <w:rsid w:val="000227D2"/>
    <w:rsid w:val="000322D2"/>
    <w:rsid w:val="00040F3F"/>
    <w:rsid w:val="00051B1D"/>
    <w:rsid w:val="000541CB"/>
    <w:rsid w:val="00057892"/>
    <w:rsid w:val="000750CA"/>
    <w:rsid w:val="000767FE"/>
    <w:rsid w:val="00076859"/>
    <w:rsid w:val="00086690"/>
    <w:rsid w:val="00095945"/>
    <w:rsid w:val="000A3AB8"/>
    <w:rsid w:val="000C034A"/>
    <w:rsid w:val="000C3D12"/>
    <w:rsid w:val="000D0AF0"/>
    <w:rsid w:val="000D69D5"/>
    <w:rsid w:val="000E5BC6"/>
    <w:rsid w:val="000E7131"/>
    <w:rsid w:val="001048AB"/>
    <w:rsid w:val="001054E6"/>
    <w:rsid w:val="001110B5"/>
    <w:rsid w:val="00113D93"/>
    <w:rsid w:val="00113E02"/>
    <w:rsid w:val="00115B02"/>
    <w:rsid w:val="001162B2"/>
    <w:rsid w:val="00120B3B"/>
    <w:rsid w:val="00123C38"/>
    <w:rsid w:val="00123E79"/>
    <w:rsid w:val="00130E3B"/>
    <w:rsid w:val="00133022"/>
    <w:rsid w:val="0013367D"/>
    <w:rsid w:val="0013793F"/>
    <w:rsid w:val="00140C6A"/>
    <w:rsid w:val="00140DF7"/>
    <w:rsid w:val="0014714C"/>
    <w:rsid w:val="0014778E"/>
    <w:rsid w:val="00147D45"/>
    <w:rsid w:val="0015204B"/>
    <w:rsid w:val="00152C98"/>
    <w:rsid w:val="00153202"/>
    <w:rsid w:val="00155CC7"/>
    <w:rsid w:val="001771B3"/>
    <w:rsid w:val="00183EFC"/>
    <w:rsid w:val="0018439F"/>
    <w:rsid w:val="001870AD"/>
    <w:rsid w:val="00187FD9"/>
    <w:rsid w:val="001939AD"/>
    <w:rsid w:val="00196F07"/>
    <w:rsid w:val="001A3A59"/>
    <w:rsid w:val="001A5951"/>
    <w:rsid w:val="001B0EC5"/>
    <w:rsid w:val="001B707F"/>
    <w:rsid w:val="001B7737"/>
    <w:rsid w:val="001C1073"/>
    <w:rsid w:val="001C5E0B"/>
    <w:rsid w:val="001D0F6F"/>
    <w:rsid w:val="001D26BF"/>
    <w:rsid w:val="001D276C"/>
    <w:rsid w:val="001D2C56"/>
    <w:rsid w:val="001D5511"/>
    <w:rsid w:val="001D61A6"/>
    <w:rsid w:val="001E0CBB"/>
    <w:rsid w:val="001E2683"/>
    <w:rsid w:val="001E75F5"/>
    <w:rsid w:val="001F02B7"/>
    <w:rsid w:val="001F41CE"/>
    <w:rsid w:val="001F4D9D"/>
    <w:rsid w:val="001F5393"/>
    <w:rsid w:val="00200F72"/>
    <w:rsid w:val="0021086E"/>
    <w:rsid w:val="0021555F"/>
    <w:rsid w:val="00217B51"/>
    <w:rsid w:val="00222E30"/>
    <w:rsid w:val="002331D7"/>
    <w:rsid w:val="00246624"/>
    <w:rsid w:val="0026794F"/>
    <w:rsid w:val="002706F4"/>
    <w:rsid w:val="002715FA"/>
    <w:rsid w:val="00273CC2"/>
    <w:rsid w:val="00290A49"/>
    <w:rsid w:val="002966B3"/>
    <w:rsid w:val="002A7C23"/>
    <w:rsid w:val="002B5DDB"/>
    <w:rsid w:val="002B68E4"/>
    <w:rsid w:val="002C2EC3"/>
    <w:rsid w:val="002C37AE"/>
    <w:rsid w:val="002D2B67"/>
    <w:rsid w:val="002E275C"/>
    <w:rsid w:val="002F222C"/>
    <w:rsid w:val="00305F86"/>
    <w:rsid w:val="003108A5"/>
    <w:rsid w:val="0031615D"/>
    <w:rsid w:val="0033074F"/>
    <w:rsid w:val="00334921"/>
    <w:rsid w:val="003434ED"/>
    <w:rsid w:val="00347108"/>
    <w:rsid w:val="0035108B"/>
    <w:rsid w:val="00352F82"/>
    <w:rsid w:val="00355C7D"/>
    <w:rsid w:val="00373160"/>
    <w:rsid w:val="00374A6F"/>
    <w:rsid w:val="00374CAB"/>
    <w:rsid w:val="00374D04"/>
    <w:rsid w:val="00375266"/>
    <w:rsid w:val="003765B7"/>
    <w:rsid w:val="00391C42"/>
    <w:rsid w:val="003A072D"/>
    <w:rsid w:val="003B1A91"/>
    <w:rsid w:val="003B1AB5"/>
    <w:rsid w:val="003B2954"/>
    <w:rsid w:val="003C055A"/>
    <w:rsid w:val="003D2703"/>
    <w:rsid w:val="003D4477"/>
    <w:rsid w:val="003E52B3"/>
    <w:rsid w:val="004011D1"/>
    <w:rsid w:val="004018EB"/>
    <w:rsid w:val="004048A3"/>
    <w:rsid w:val="00407242"/>
    <w:rsid w:val="00423805"/>
    <w:rsid w:val="0042729C"/>
    <w:rsid w:val="00456199"/>
    <w:rsid w:val="00462E5C"/>
    <w:rsid w:val="00465192"/>
    <w:rsid w:val="0046754C"/>
    <w:rsid w:val="00471E86"/>
    <w:rsid w:val="00472F90"/>
    <w:rsid w:val="00475011"/>
    <w:rsid w:val="0048638C"/>
    <w:rsid w:val="00490A15"/>
    <w:rsid w:val="004A68FC"/>
    <w:rsid w:val="004A7D62"/>
    <w:rsid w:val="004C6F26"/>
    <w:rsid w:val="004D5761"/>
    <w:rsid w:val="004D6345"/>
    <w:rsid w:val="004E364B"/>
    <w:rsid w:val="004F4E64"/>
    <w:rsid w:val="00500098"/>
    <w:rsid w:val="00500D7F"/>
    <w:rsid w:val="00501CBB"/>
    <w:rsid w:val="00503C9C"/>
    <w:rsid w:val="00507A6E"/>
    <w:rsid w:val="00510FF7"/>
    <w:rsid w:val="005151E7"/>
    <w:rsid w:val="0051584D"/>
    <w:rsid w:val="00524D24"/>
    <w:rsid w:val="00553F55"/>
    <w:rsid w:val="005558ED"/>
    <w:rsid w:val="005569AF"/>
    <w:rsid w:val="005644A2"/>
    <w:rsid w:val="00564CA2"/>
    <w:rsid w:val="00567E23"/>
    <w:rsid w:val="005778AF"/>
    <w:rsid w:val="00581320"/>
    <w:rsid w:val="00581934"/>
    <w:rsid w:val="00583A75"/>
    <w:rsid w:val="005874F6"/>
    <w:rsid w:val="005924D2"/>
    <w:rsid w:val="00597E32"/>
    <w:rsid w:val="005A24DA"/>
    <w:rsid w:val="005A34E9"/>
    <w:rsid w:val="005A5A8F"/>
    <w:rsid w:val="005B27C4"/>
    <w:rsid w:val="005B4E70"/>
    <w:rsid w:val="005C0A4A"/>
    <w:rsid w:val="005C3B58"/>
    <w:rsid w:val="005C7677"/>
    <w:rsid w:val="005D1D20"/>
    <w:rsid w:val="005E1DB1"/>
    <w:rsid w:val="005E20F5"/>
    <w:rsid w:val="005E678C"/>
    <w:rsid w:val="005E6EC3"/>
    <w:rsid w:val="005E7405"/>
    <w:rsid w:val="00606A12"/>
    <w:rsid w:val="00613FA3"/>
    <w:rsid w:val="0062692C"/>
    <w:rsid w:val="0063070A"/>
    <w:rsid w:val="00630E47"/>
    <w:rsid w:val="0064114C"/>
    <w:rsid w:val="00641FD2"/>
    <w:rsid w:val="00642237"/>
    <w:rsid w:val="0064315E"/>
    <w:rsid w:val="0064477E"/>
    <w:rsid w:val="00660695"/>
    <w:rsid w:val="00672FC1"/>
    <w:rsid w:val="006755B1"/>
    <w:rsid w:val="0068558D"/>
    <w:rsid w:val="006A78C0"/>
    <w:rsid w:val="006B450C"/>
    <w:rsid w:val="006B762C"/>
    <w:rsid w:val="006C330C"/>
    <w:rsid w:val="006C4868"/>
    <w:rsid w:val="006D36F9"/>
    <w:rsid w:val="007006B6"/>
    <w:rsid w:val="0070531C"/>
    <w:rsid w:val="0072071A"/>
    <w:rsid w:val="00722038"/>
    <w:rsid w:val="007311F0"/>
    <w:rsid w:val="00731738"/>
    <w:rsid w:val="00733B39"/>
    <w:rsid w:val="0074034E"/>
    <w:rsid w:val="007406A9"/>
    <w:rsid w:val="00760194"/>
    <w:rsid w:val="00765F40"/>
    <w:rsid w:val="007727BE"/>
    <w:rsid w:val="007774BF"/>
    <w:rsid w:val="007807AE"/>
    <w:rsid w:val="007A4258"/>
    <w:rsid w:val="007A6926"/>
    <w:rsid w:val="007B1063"/>
    <w:rsid w:val="007E53C9"/>
    <w:rsid w:val="007E7021"/>
    <w:rsid w:val="007F1D8C"/>
    <w:rsid w:val="007F2BAE"/>
    <w:rsid w:val="007F6F3B"/>
    <w:rsid w:val="00807E83"/>
    <w:rsid w:val="008111C0"/>
    <w:rsid w:val="00820CF7"/>
    <w:rsid w:val="00837325"/>
    <w:rsid w:val="008412DE"/>
    <w:rsid w:val="00845EB8"/>
    <w:rsid w:val="00846180"/>
    <w:rsid w:val="00854353"/>
    <w:rsid w:val="00855432"/>
    <w:rsid w:val="00864A8B"/>
    <w:rsid w:val="00880F8B"/>
    <w:rsid w:val="008863A9"/>
    <w:rsid w:val="00892ADE"/>
    <w:rsid w:val="00897033"/>
    <w:rsid w:val="008B504A"/>
    <w:rsid w:val="008C0016"/>
    <w:rsid w:val="008D1146"/>
    <w:rsid w:val="008D5898"/>
    <w:rsid w:val="008E7202"/>
    <w:rsid w:val="008E7C10"/>
    <w:rsid w:val="008F6BE6"/>
    <w:rsid w:val="00904A5B"/>
    <w:rsid w:val="009079D6"/>
    <w:rsid w:val="0091420A"/>
    <w:rsid w:val="00920B8D"/>
    <w:rsid w:val="0092176C"/>
    <w:rsid w:val="00923D7F"/>
    <w:rsid w:val="0093663B"/>
    <w:rsid w:val="00936967"/>
    <w:rsid w:val="00951BB9"/>
    <w:rsid w:val="00955503"/>
    <w:rsid w:val="009606F3"/>
    <w:rsid w:val="00964391"/>
    <w:rsid w:val="00965811"/>
    <w:rsid w:val="009719C8"/>
    <w:rsid w:val="009734E7"/>
    <w:rsid w:val="00974D6B"/>
    <w:rsid w:val="0098021E"/>
    <w:rsid w:val="0098186D"/>
    <w:rsid w:val="009819E4"/>
    <w:rsid w:val="0098691F"/>
    <w:rsid w:val="0099411E"/>
    <w:rsid w:val="009971F9"/>
    <w:rsid w:val="009A162F"/>
    <w:rsid w:val="009A1A21"/>
    <w:rsid w:val="009B15EE"/>
    <w:rsid w:val="009C039F"/>
    <w:rsid w:val="009C3033"/>
    <w:rsid w:val="009C4422"/>
    <w:rsid w:val="009D6B38"/>
    <w:rsid w:val="009F2E93"/>
    <w:rsid w:val="009F58DC"/>
    <w:rsid w:val="009F7018"/>
    <w:rsid w:val="00A06EC2"/>
    <w:rsid w:val="00A16256"/>
    <w:rsid w:val="00A238AF"/>
    <w:rsid w:val="00A4130A"/>
    <w:rsid w:val="00A444D0"/>
    <w:rsid w:val="00A45EB0"/>
    <w:rsid w:val="00A47A08"/>
    <w:rsid w:val="00A511C8"/>
    <w:rsid w:val="00A539CE"/>
    <w:rsid w:val="00A60D96"/>
    <w:rsid w:val="00A665CC"/>
    <w:rsid w:val="00A72023"/>
    <w:rsid w:val="00A92AD0"/>
    <w:rsid w:val="00AA1574"/>
    <w:rsid w:val="00AA52FC"/>
    <w:rsid w:val="00AA5C81"/>
    <w:rsid w:val="00AB0582"/>
    <w:rsid w:val="00AB50BF"/>
    <w:rsid w:val="00AB5B76"/>
    <w:rsid w:val="00AC5B54"/>
    <w:rsid w:val="00AD3ACA"/>
    <w:rsid w:val="00AD4E54"/>
    <w:rsid w:val="00AD6E4F"/>
    <w:rsid w:val="00AE5805"/>
    <w:rsid w:val="00AF0344"/>
    <w:rsid w:val="00AF0903"/>
    <w:rsid w:val="00AF1125"/>
    <w:rsid w:val="00AF1EE8"/>
    <w:rsid w:val="00AF4B8E"/>
    <w:rsid w:val="00AF6164"/>
    <w:rsid w:val="00B00050"/>
    <w:rsid w:val="00B00F12"/>
    <w:rsid w:val="00B02727"/>
    <w:rsid w:val="00B039D1"/>
    <w:rsid w:val="00B03E10"/>
    <w:rsid w:val="00B146F0"/>
    <w:rsid w:val="00B20EFF"/>
    <w:rsid w:val="00B231AD"/>
    <w:rsid w:val="00B33720"/>
    <w:rsid w:val="00B45922"/>
    <w:rsid w:val="00B45C6F"/>
    <w:rsid w:val="00B510CB"/>
    <w:rsid w:val="00B66C05"/>
    <w:rsid w:val="00B835CE"/>
    <w:rsid w:val="00B85705"/>
    <w:rsid w:val="00B97CEF"/>
    <w:rsid w:val="00BA0ADF"/>
    <w:rsid w:val="00BA7AA2"/>
    <w:rsid w:val="00BB21E6"/>
    <w:rsid w:val="00BB6BA4"/>
    <w:rsid w:val="00BC1ABB"/>
    <w:rsid w:val="00BD1125"/>
    <w:rsid w:val="00BD4DD1"/>
    <w:rsid w:val="00BE4BC5"/>
    <w:rsid w:val="00BF5697"/>
    <w:rsid w:val="00C03B87"/>
    <w:rsid w:val="00C107D3"/>
    <w:rsid w:val="00C1564E"/>
    <w:rsid w:val="00C15DE7"/>
    <w:rsid w:val="00C226AC"/>
    <w:rsid w:val="00C25B35"/>
    <w:rsid w:val="00C2763D"/>
    <w:rsid w:val="00C30037"/>
    <w:rsid w:val="00C40293"/>
    <w:rsid w:val="00C44E2E"/>
    <w:rsid w:val="00C52087"/>
    <w:rsid w:val="00C615CA"/>
    <w:rsid w:val="00C6535B"/>
    <w:rsid w:val="00C76580"/>
    <w:rsid w:val="00C770E2"/>
    <w:rsid w:val="00C83DCB"/>
    <w:rsid w:val="00C93602"/>
    <w:rsid w:val="00C94D1B"/>
    <w:rsid w:val="00C97A54"/>
    <w:rsid w:val="00CA41FA"/>
    <w:rsid w:val="00CA441C"/>
    <w:rsid w:val="00CA4E96"/>
    <w:rsid w:val="00CA65EC"/>
    <w:rsid w:val="00CA78DD"/>
    <w:rsid w:val="00CB03A6"/>
    <w:rsid w:val="00CB1465"/>
    <w:rsid w:val="00CB521F"/>
    <w:rsid w:val="00CC337A"/>
    <w:rsid w:val="00CC3F80"/>
    <w:rsid w:val="00CD2286"/>
    <w:rsid w:val="00CD3385"/>
    <w:rsid w:val="00CD403B"/>
    <w:rsid w:val="00CD54A2"/>
    <w:rsid w:val="00CD648E"/>
    <w:rsid w:val="00CF3359"/>
    <w:rsid w:val="00D23957"/>
    <w:rsid w:val="00D3040B"/>
    <w:rsid w:val="00D310A2"/>
    <w:rsid w:val="00D31A2F"/>
    <w:rsid w:val="00D363EB"/>
    <w:rsid w:val="00D455CB"/>
    <w:rsid w:val="00D45FA2"/>
    <w:rsid w:val="00D50AAC"/>
    <w:rsid w:val="00D51795"/>
    <w:rsid w:val="00D54052"/>
    <w:rsid w:val="00D6077F"/>
    <w:rsid w:val="00D619BA"/>
    <w:rsid w:val="00D70455"/>
    <w:rsid w:val="00D97B77"/>
    <w:rsid w:val="00DB227C"/>
    <w:rsid w:val="00DB5B6C"/>
    <w:rsid w:val="00DB725A"/>
    <w:rsid w:val="00DB73BF"/>
    <w:rsid w:val="00DB757A"/>
    <w:rsid w:val="00DB76AA"/>
    <w:rsid w:val="00DC1B20"/>
    <w:rsid w:val="00DC2875"/>
    <w:rsid w:val="00DC71CE"/>
    <w:rsid w:val="00DC77AF"/>
    <w:rsid w:val="00DD68FF"/>
    <w:rsid w:val="00DE0883"/>
    <w:rsid w:val="00DE379B"/>
    <w:rsid w:val="00DE3EA3"/>
    <w:rsid w:val="00DF388B"/>
    <w:rsid w:val="00DF5E84"/>
    <w:rsid w:val="00DF706F"/>
    <w:rsid w:val="00E02B3C"/>
    <w:rsid w:val="00E0685E"/>
    <w:rsid w:val="00E1000E"/>
    <w:rsid w:val="00E15CE9"/>
    <w:rsid w:val="00E43B08"/>
    <w:rsid w:val="00E610E3"/>
    <w:rsid w:val="00E67872"/>
    <w:rsid w:val="00E733F1"/>
    <w:rsid w:val="00E75F90"/>
    <w:rsid w:val="00E776F9"/>
    <w:rsid w:val="00E8541F"/>
    <w:rsid w:val="00E92926"/>
    <w:rsid w:val="00E951D7"/>
    <w:rsid w:val="00EA0E41"/>
    <w:rsid w:val="00EA2BFB"/>
    <w:rsid w:val="00EA416D"/>
    <w:rsid w:val="00EA6602"/>
    <w:rsid w:val="00EA6A8F"/>
    <w:rsid w:val="00EC1599"/>
    <w:rsid w:val="00EC4DB2"/>
    <w:rsid w:val="00ED2999"/>
    <w:rsid w:val="00ED6484"/>
    <w:rsid w:val="00ED7195"/>
    <w:rsid w:val="00EE42AE"/>
    <w:rsid w:val="00EE4BCE"/>
    <w:rsid w:val="00EE4C35"/>
    <w:rsid w:val="00EE6256"/>
    <w:rsid w:val="00F00531"/>
    <w:rsid w:val="00F01C13"/>
    <w:rsid w:val="00F10E2A"/>
    <w:rsid w:val="00F1201E"/>
    <w:rsid w:val="00F324B3"/>
    <w:rsid w:val="00F33CAD"/>
    <w:rsid w:val="00F50458"/>
    <w:rsid w:val="00F6225D"/>
    <w:rsid w:val="00F63D0B"/>
    <w:rsid w:val="00F6591E"/>
    <w:rsid w:val="00F7629D"/>
    <w:rsid w:val="00F814AD"/>
    <w:rsid w:val="00F85550"/>
    <w:rsid w:val="00F90233"/>
    <w:rsid w:val="00FA0DCC"/>
    <w:rsid w:val="00FB67CA"/>
    <w:rsid w:val="00FD2FB9"/>
    <w:rsid w:val="00FF09B6"/>
    <w:rsid w:val="00FF358F"/>
    <w:rsid w:val="00FF4747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3E7D"/>
  <w15:chartTrackingRefBased/>
  <w15:docId w15:val="{032741CA-FA84-4187-830F-AD8B2FB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22C"/>
  </w:style>
  <w:style w:type="paragraph" w:styleId="Ttulo1">
    <w:name w:val="heading 1"/>
    <w:basedOn w:val="Normal"/>
    <w:next w:val="Normal"/>
    <w:link w:val="Ttulo1Carter"/>
    <w:uiPriority w:val="9"/>
    <w:qFormat/>
    <w:rsid w:val="002F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34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F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arter"/>
    <w:uiPriority w:val="1"/>
    <w:qFormat/>
    <w:rsid w:val="002F222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F222C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F222C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0A4A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6C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C4868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-s">
    <w:name w:val="pl-s"/>
    <w:basedOn w:val="Tipodeletrapredefinidodopargrafo"/>
    <w:rsid w:val="006C4868"/>
  </w:style>
  <w:style w:type="character" w:customStyle="1" w:styleId="pl-pds">
    <w:name w:val="pl-pds"/>
    <w:basedOn w:val="Tipodeletrapredefinidodopargrafo"/>
    <w:rsid w:val="006C4868"/>
  </w:style>
  <w:style w:type="character" w:customStyle="1" w:styleId="pl-k">
    <w:name w:val="pl-k"/>
    <w:basedOn w:val="Tipodeletrapredefinidodopargrafo"/>
    <w:rsid w:val="006C4868"/>
  </w:style>
  <w:style w:type="character" w:styleId="MenoNoResolvida">
    <w:name w:val="Unresolved Mention"/>
    <w:basedOn w:val="Tipodeletrapredefinidodopargrafo"/>
    <w:uiPriority w:val="99"/>
    <w:semiHidden/>
    <w:unhideWhenUsed/>
    <w:rsid w:val="001E75F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33492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34921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34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34921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3349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90233"/>
    <w:pPr>
      <w:spacing w:after="100"/>
      <w:ind w:left="440"/>
    </w:pPr>
  </w:style>
  <w:style w:type="character" w:customStyle="1" w:styleId="sc0">
    <w:name w:val="sc0"/>
    <w:basedOn w:val="Tipodeletrapredefinidodopargrafo"/>
    <w:rsid w:val="00C93602"/>
    <w:rPr>
      <w:rFonts w:ascii="Courier New" w:hAnsi="Courier New" w:cs="Courier New" w:hint="default"/>
      <w:color w:val="F8F8F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806329@fe.up.p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up201806630@fe.up.p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AB397-CDF5-4100-B0F8-1FE88F36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13</Pages>
  <Words>3415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Computadores</vt:lpstr>
    </vt:vector>
  </TitlesOfParts>
  <Company/>
  <LinksUpToDate>false</LinksUpToDate>
  <CharactersWithSpaces>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Computadores</dc:title>
  <dc:subject>Desenvolvimento de uma Aplicação Download e Configuração e Estudo de uma Rede de Computadores</dc:subject>
  <dc:creator>Pedro Queirós</dc:creator>
  <cp:keywords/>
  <dc:description/>
  <cp:lastModifiedBy>up201806630@ms.uporto.pt</cp:lastModifiedBy>
  <cp:revision>425</cp:revision>
  <dcterms:created xsi:type="dcterms:W3CDTF">2020-12-19T15:49:00Z</dcterms:created>
  <dcterms:modified xsi:type="dcterms:W3CDTF">2020-12-23T14:35:00Z</dcterms:modified>
</cp:coreProperties>
</file>