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69BC" w14:textId="77777777" w:rsidR="005171A6" w:rsidRPr="004A58D6" w:rsidRDefault="00F816B9" w:rsidP="004A58D6">
      <w:pPr>
        <w:spacing w:before="240" w:after="240" w:line="360" w:lineRule="auto"/>
        <w:textAlignment w:val="baseline"/>
        <w:rPr>
          <w:rFonts w:eastAsia="Times New Roman" w:cstheme="minorHAnsi"/>
          <w:b/>
          <w:color w:val="000000"/>
          <w:sz w:val="40"/>
          <w:szCs w:val="40"/>
          <w:lang w:eastAsia="ru-RU"/>
        </w:rPr>
      </w:pPr>
      <w:r w:rsidRPr="004A58D6">
        <w:rPr>
          <w:rFonts w:eastAsia="Times New Roman" w:cstheme="minorHAnsi"/>
          <w:b/>
          <w:color w:val="000000"/>
          <w:sz w:val="40"/>
          <w:szCs w:val="40"/>
          <w:lang w:eastAsia="ru-RU"/>
        </w:rPr>
        <w:t>Сальвадор Дали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4855"/>
      </w:tblGrid>
      <w:tr w:rsidR="005171A6" w14:paraId="7596451C" w14:textId="77777777" w:rsidTr="00ED095E">
        <w:tc>
          <w:tcPr>
            <w:tcW w:w="4716" w:type="dxa"/>
          </w:tcPr>
          <w:p w14:paraId="7B6E2CA2" w14:textId="77777777" w:rsidR="005171A6" w:rsidRDefault="00F816B9">
            <w:r>
              <w:rPr>
                <w:noProof/>
                <w:lang w:eastAsia="ru-RU"/>
              </w:rPr>
              <w:drawing>
                <wp:inline distT="0" distB="0" distL="0" distR="0" wp14:anchorId="2635E2CD" wp14:editId="7C4AA09F">
                  <wp:extent cx="2857500" cy="2571750"/>
                  <wp:effectExtent l="0" t="0" r="0" b="0"/>
                  <wp:docPr id="1" name="Рисунок 1" descr="Биография и картины Сальвадора Дал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иография и картины Сальвадора Дал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4CB32CCD" w14:textId="77777777" w:rsidR="00F816B9" w:rsidRPr="004A58D6" w:rsidRDefault="00F816B9" w:rsidP="004A58D6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4A58D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Год рождения:</w:t>
            </w:r>
            <w:r w:rsidRPr="004A58D6">
              <w:rPr>
                <w:rFonts w:cstheme="minorHAnsi"/>
                <w:color w:val="000000"/>
                <w:sz w:val="24"/>
                <w:szCs w:val="24"/>
              </w:rPr>
              <w:t> 11 мая 1904</w:t>
            </w:r>
          </w:p>
          <w:p w14:paraId="10CA8852" w14:textId="77777777" w:rsidR="00F816B9" w:rsidRPr="004A58D6" w:rsidRDefault="00F816B9" w:rsidP="004A58D6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4A58D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Дата смерти:</w:t>
            </w:r>
            <w:r w:rsidRPr="004A58D6">
              <w:rPr>
                <w:rFonts w:cstheme="minorHAnsi"/>
                <w:color w:val="000000"/>
                <w:sz w:val="24"/>
                <w:szCs w:val="24"/>
              </w:rPr>
              <w:t> 23 января 1989</w:t>
            </w:r>
          </w:p>
          <w:p w14:paraId="44DC6F15" w14:textId="77777777" w:rsidR="00F816B9" w:rsidRPr="004A58D6" w:rsidRDefault="00F816B9" w:rsidP="004A58D6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4A58D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Страна:</w:t>
            </w:r>
            <w:r w:rsidRPr="004A58D6">
              <w:rPr>
                <w:rFonts w:cstheme="minorHAnsi"/>
                <w:color w:val="000000"/>
                <w:sz w:val="24"/>
                <w:szCs w:val="24"/>
              </w:rPr>
              <w:t> Испания</w:t>
            </w:r>
          </w:p>
          <w:p w14:paraId="579E426F" w14:textId="77777777" w:rsidR="00ED095E" w:rsidRPr="004A58D6" w:rsidRDefault="00F816B9" w:rsidP="004A58D6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4A58D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Работы художника находятся:</w:t>
            </w:r>
          </w:p>
          <w:p w14:paraId="6D6772F0" w14:textId="77777777" w:rsidR="00ED095E" w:rsidRPr="004A58D6" w:rsidRDefault="004A58D6" w:rsidP="004A58D6">
            <w:pPr>
              <w:pStyle w:val="a7"/>
              <w:numPr>
                <w:ilvl w:val="0"/>
                <w:numId w:val="6"/>
              </w:numPr>
              <w:spacing w:before="120" w:after="120"/>
              <w:ind w:left="357" w:hanging="357"/>
              <w:textAlignment w:val="baseline"/>
              <w:rPr>
                <w:rStyle w:val="a3"/>
                <w:rFonts w:ascii="Arial" w:hAnsi="Arial" w:cs="Arial"/>
                <w:color w:val="984806" w:themeColor="accent6" w:themeShade="80"/>
                <w:sz w:val="24"/>
                <w:szCs w:val="24"/>
                <w:u w:val="none"/>
              </w:rPr>
            </w:pPr>
            <w:hyperlink r:id="rId6" w:tooltip="Музей Сальвадора Дали" w:history="1">
              <w:r w:rsidR="00F816B9" w:rsidRPr="004A58D6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Музей Сальвадора Дали</w:t>
              </w:r>
            </w:hyperlink>
          </w:p>
          <w:p w14:paraId="34B1607E" w14:textId="77777777" w:rsidR="00ED095E" w:rsidRPr="004A58D6" w:rsidRDefault="004A58D6" w:rsidP="004A58D6">
            <w:pPr>
              <w:pStyle w:val="a7"/>
              <w:numPr>
                <w:ilvl w:val="0"/>
                <w:numId w:val="6"/>
              </w:numPr>
              <w:spacing w:before="120" w:after="120"/>
              <w:ind w:left="357" w:hanging="357"/>
              <w:textAlignment w:val="baseline"/>
              <w:rPr>
                <w:rStyle w:val="a3"/>
                <w:rFonts w:ascii="Arial" w:hAnsi="Arial" w:cs="Arial"/>
                <w:color w:val="984806" w:themeColor="accent6" w:themeShade="80"/>
                <w:sz w:val="24"/>
                <w:szCs w:val="24"/>
                <w:u w:val="none"/>
              </w:rPr>
            </w:pPr>
            <w:hyperlink r:id="rId7" w:tooltip="Метрополитен музей" w:history="1">
              <w:r w:rsidR="00F816B9" w:rsidRPr="004A58D6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Метрополитен музей</w:t>
              </w:r>
            </w:hyperlink>
          </w:p>
          <w:p w14:paraId="13CF8CA1" w14:textId="77777777" w:rsidR="00ED095E" w:rsidRPr="004A58D6" w:rsidRDefault="004A58D6" w:rsidP="004A58D6">
            <w:pPr>
              <w:pStyle w:val="a7"/>
              <w:numPr>
                <w:ilvl w:val="0"/>
                <w:numId w:val="6"/>
              </w:numPr>
              <w:spacing w:before="120" w:after="120"/>
              <w:ind w:left="357" w:hanging="357"/>
              <w:textAlignment w:val="baseline"/>
              <w:rPr>
                <w:rStyle w:val="a3"/>
                <w:rFonts w:ascii="Arial" w:hAnsi="Arial" w:cs="Arial"/>
                <w:color w:val="984806" w:themeColor="accent6" w:themeShade="80"/>
                <w:sz w:val="24"/>
                <w:szCs w:val="24"/>
                <w:u w:val="none"/>
              </w:rPr>
            </w:pPr>
            <w:hyperlink r:id="rId8" w:tooltip="Центр искусств королевы Софии" w:history="1">
              <w:r w:rsidR="00F816B9" w:rsidRPr="004A58D6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Центр искусств королевы Софии</w:t>
              </w:r>
            </w:hyperlink>
          </w:p>
          <w:p w14:paraId="1C52C193" w14:textId="77777777" w:rsidR="00ED095E" w:rsidRPr="004A58D6" w:rsidRDefault="004A58D6" w:rsidP="004A58D6">
            <w:pPr>
              <w:pStyle w:val="a7"/>
              <w:numPr>
                <w:ilvl w:val="0"/>
                <w:numId w:val="6"/>
              </w:numPr>
              <w:spacing w:before="120" w:after="120"/>
              <w:ind w:left="357" w:hanging="357"/>
              <w:textAlignment w:val="baseline"/>
              <w:rPr>
                <w:rStyle w:val="a3"/>
                <w:rFonts w:ascii="Arial" w:hAnsi="Arial" w:cs="Arial"/>
                <w:color w:val="984806" w:themeColor="accent6" w:themeShade="80"/>
                <w:sz w:val="24"/>
                <w:szCs w:val="24"/>
                <w:u w:val="none"/>
              </w:rPr>
            </w:pPr>
            <w:hyperlink r:id="rId9" w:tooltip="Галерея Тейт в Лондоне" w:history="1">
              <w:r w:rsidR="00F816B9" w:rsidRPr="004A58D6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Галерея Тейт</w:t>
              </w:r>
            </w:hyperlink>
          </w:p>
          <w:p w14:paraId="2DD8EA03" w14:textId="77777777" w:rsidR="005171A6" w:rsidRDefault="004A58D6" w:rsidP="004A58D6">
            <w:pPr>
              <w:pStyle w:val="a7"/>
              <w:numPr>
                <w:ilvl w:val="0"/>
                <w:numId w:val="6"/>
              </w:numPr>
              <w:spacing w:before="120" w:after="120"/>
              <w:ind w:left="357" w:hanging="357"/>
              <w:textAlignment w:val="baseline"/>
            </w:pPr>
            <w:hyperlink r:id="rId10" w:tooltip="Музей современного искусства в США, Нью-Йорк" w:history="1">
              <w:r w:rsidR="00F816B9" w:rsidRPr="004A58D6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Музей современного искусства (Нью-Йорк)</w:t>
              </w:r>
            </w:hyperlink>
          </w:p>
        </w:tc>
      </w:tr>
    </w:tbl>
    <w:p w14:paraId="20E64314" w14:textId="77777777" w:rsidR="00BA3195" w:rsidRPr="004A58D6" w:rsidRDefault="001721EA" w:rsidP="004A58D6">
      <w:pPr>
        <w:spacing w:before="240" w:after="240" w:line="360" w:lineRule="auto"/>
        <w:rPr>
          <w:sz w:val="24"/>
          <w:szCs w:val="24"/>
        </w:rPr>
      </w:pPr>
      <w:r w:rsidRPr="004A58D6">
        <w:rPr>
          <w:sz w:val="24"/>
          <w:szCs w:val="24"/>
        </w:rPr>
        <w:t xml:space="preserve">Великий и неординарный человек Сальвадор Дали родился в Испании в городе Фигерас в 1904 году 11 мая. Его родители были очень разные. Мать верила в бога, а отец наоборот, был атеистом. Отца Сальвадора Дали звали тоже Сальвадор. Многие считают, что Дали назвали в честь отца, но это не совсем так. </w:t>
      </w:r>
    </w:p>
    <w:p w14:paraId="3CA80C24" w14:textId="77777777" w:rsidR="001721EA" w:rsidRPr="004A58D6" w:rsidRDefault="001721EA" w:rsidP="004A58D6">
      <w:pPr>
        <w:spacing w:before="240" w:after="240" w:line="360" w:lineRule="auto"/>
        <w:rPr>
          <w:sz w:val="24"/>
          <w:szCs w:val="24"/>
        </w:rPr>
      </w:pPr>
      <w:r w:rsidRPr="004A58D6">
        <w:rPr>
          <w:sz w:val="24"/>
          <w:szCs w:val="24"/>
        </w:rPr>
        <w:t>Хоть у отца и сына были одинаковые имена, все же младшего Сальвадора Дали назвали в память о его брате, который умер не дожив до двухлетнего возраста. Это беспокоило будущего художника, так как он чувствовал себя двойником, каким-то отголоском прошлого. У Сальвадора была сестра, которая родилась в 1908 году.</w:t>
      </w:r>
    </w:p>
    <w:p w14:paraId="15E68B8F" w14:textId="77777777" w:rsidR="001721EA" w:rsidRPr="004A58D6" w:rsidRDefault="001721EA" w:rsidP="004A58D6">
      <w:pPr>
        <w:spacing w:before="240" w:after="240" w:line="360" w:lineRule="auto"/>
        <w:rPr>
          <w:sz w:val="24"/>
          <w:szCs w:val="24"/>
        </w:rPr>
      </w:pPr>
      <w:r w:rsidRPr="004A58D6">
        <w:rPr>
          <w:sz w:val="24"/>
          <w:szCs w:val="24"/>
        </w:rPr>
        <w:t>Учился Дали очень плохо, был балованным и неусидчивым, хотя способности к рисованию у него появились еще в детстве. Первым учителем Сальвадора стал Рамон Пичот. Уже в 14 лет его картины были на выставке в Фигерасе.</w:t>
      </w:r>
    </w:p>
    <w:p w14:paraId="4884B58E" w14:textId="77777777" w:rsidR="005171A6" w:rsidRPr="004A58D6" w:rsidRDefault="001721EA" w:rsidP="004A58D6">
      <w:pPr>
        <w:spacing w:before="240" w:after="240" w:line="360" w:lineRule="auto"/>
        <w:rPr>
          <w:sz w:val="24"/>
          <w:szCs w:val="24"/>
        </w:rPr>
      </w:pPr>
      <w:r w:rsidRPr="004A58D6">
        <w:rPr>
          <w:sz w:val="24"/>
          <w:szCs w:val="24"/>
        </w:rPr>
        <w:t>В 1921 году Сальвадор Дали уехал в Мадрид и поступил там в Академию изобразительных искусств. Учеба ему не нравилась. Он считал, что сам может преподавать своим учителям искусство рисования. Он оставался в Мадриде лишь потому, что ему было интересно общаться с его товарищами. Там он познакомился с Федерико Гарсиа Лорка и Луисом Бунюэлем.</w:t>
      </w:r>
    </w:p>
    <w:sectPr w:rsidR="005171A6" w:rsidRPr="004A5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56BC"/>
    <w:multiLevelType w:val="multilevel"/>
    <w:tmpl w:val="53C2CE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B77333D"/>
    <w:multiLevelType w:val="hybridMultilevel"/>
    <w:tmpl w:val="B0F6527C"/>
    <w:lvl w:ilvl="0" w:tplc="CCDA4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4806" w:themeColor="accent6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92FF7"/>
    <w:multiLevelType w:val="multilevel"/>
    <w:tmpl w:val="C7A22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D254FBA"/>
    <w:multiLevelType w:val="hybridMultilevel"/>
    <w:tmpl w:val="D0BE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550DA"/>
    <w:multiLevelType w:val="multilevel"/>
    <w:tmpl w:val="F0FCA2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5311216"/>
    <w:multiLevelType w:val="multilevel"/>
    <w:tmpl w:val="1D3015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12923436">
    <w:abstractNumId w:val="2"/>
  </w:num>
  <w:num w:numId="2" w16cid:durableId="1887376563">
    <w:abstractNumId w:val="0"/>
  </w:num>
  <w:num w:numId="3" w16cid:durableId="1221553470">
    <w:abstractNumId w:val="5"/>
  </w:num>
  <w:num w:numId="4" w16cid:durableId="1311011825">
    <w:abstractNumId w:val="4"/>
  </w:num>
  <w:num w:numId="5" w16cid:durableId="69236662">
    <w:abstractNumId w:val="3"/>
  </w:num>
  <w:num w:numId="6" w16cid:durableId="995035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B81"/>
    <w:rsid w:val="000E1B81"/>
    <w:rsid w:val="001721EA"/>
    <w:rsid w:val="004A58D6"/>
    <w:rsid w:val="005171A6"/>
    <w:rsid w:val="00634E19"/>
    <w:rsid w:val="00787A7B"/>
    <w:rsid w:val="009667F7"/>
    <w:rsid w:val="00BA3195"/>
    <w:rsid w:val="00E03D88"/>
    <w:rsid w:val="00ED095E"/>
    <w:rsid w:val="00EF2F16"/>
    <w:rsid w:val="00F8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60E4"/>
  <w15:docId w15:val="{57048C8D-EE81-4B25-8B0B-D0F56642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71A6"/>
    <w:rPr>
      <w:color w:val="0000FF"/>
      <w:u w:val="single"/>
    </w:rPr>
  </w:style>
  <w:style w:type="table" w:styleId="a4">
    <w:name w:val="Table Grid"/>
    <w:basedOn w:val="a1"/>
    <w:uiPriority w:val="59"/>
    <w:rsid w:val="00517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1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71A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D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ei-mira.com/muzei_ispanii/803-centr-iskusstv-korolevy-sofi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zei-mira.com/muzei_sha/116-muzey-metropoliten-v-nyu-york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ei-mira.com/muzei_ispanii/1277-muzey-salvadora-dali-v-figerase-ispaniya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uzei-mira.com/muzei_sha/642-muzey-sovremennogo-iskusstva-v-ssh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zei-mira.com/muzei_anglii/534-galereya-teyt-v-london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Huawei</cp:lastModifiedBy>
  <cp:revision>11</cp:revision>
  <dcterms:created xsi:type="dcterms:W3CDTF">2021-06-13T06:20:00Z</dcterms:created>
  <dcterms:modified xsi:type="dcterms:W3CDTF">2023-11-21T10:27:00Z</dcterms:modified>
</cp:coreProperties>
</file>