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167" w:rsidRPr="000B0369" w:rsidRDefault="000B0369">
      <w:pPr>
        <w:rPr>
          <w:sz w:val="24"/>
          <w:szCs w:val="24"/>
        </w:rPr>
      </w:pPr>
      <w:r w:rsidRPr="000B0369">
        <w:rPr>
          <w:sz w:val="24"/>
          <w:szCs w:val="24"/>
        </w:rPr>
        <w:t>//</w:t>
      </w:r>
      <w:proofErr w:type="spellStart"/>
      <w:r w:rsidRPr="000B0369">
        <w:rPr>
          <w:sz w:val="24"/>
          <w:szCs w:val="24"/>
        </w:rPr>
        <w:t>programe</w:t>
      </w:r>
      <w:proofErr w:type="spellEnd"/>
      <w:r w:rsidRPr="000B0369">
        <w:rPr>
          <w:sz w:val="24"/>
          <w:szCs w:val="24"/>
        </w:rPr>
        <w:t xml:space="preserve"> to show how to accept runtime string in c#.net </w:t>
      </w:r>
    </w:p>
    <w:p w:rsidR="000B0369" w:rsidRPr="000B0369" w:rsidRDefault="000B0369" w:rsidP="000B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B0369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0B0369">
        <w:rPr>
          <w:rFonts w:ascii="Courier New" w:hAnsi="Courier New" w:cs="Courier New"/>
          <w:noProof/>
          <w:sz w:val="24"/>
          <w:szCs w:val="24"/>
        </w:rPr>
        <w:t xml:space="preserve"> System;</w:t>
      </w:r>
    </w:p>
    <w:p w:rsidR="000B0369" w:rsidRPr="000B0369" w:rsidRDefault="000B0369" w:rsidP="000B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B0369">
        <w:rPr>
          <w:rFonts w:ascii="Courier New" w:hAnsi="Courier New" w:cs="Courier New"/>
          <w:noProof/>
          <w:color w:val="0000FF"/>
          <w:sz w:val="24"/>
          <w:szCs w:val="24"/>
        </w:rPr>
        <w:t>namespace</w:t>
      </w:r>
      <w:r w:rsidRPr="000B0369">
        <w:rPr>
          <w:rFonts w:ascii="Courier New" w:hAnsi="Courier New" w:cs="Courier New"/>
          <w:noProof/>
          <w:sz w:val="24"/>
          <w:szCs w:val="24"/>
        </w:rPr>
        <w:t xml:space="preserve"> helloworld</w:t>
      </w:r>
    </w:p>
    <w:p w:rsidR="000B0369" w:rsidRPr="000B0369" w:rsidRDefault="000B0369" w:rsidP="000B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B0369">
        <w:rPr>
          <w:rFonts w:ascii="Courier New" w:hAnsi="Courier New" w:cs="Courier New"/>
          <w:noProof/>
          <w:sz w:val="24"/>
          <w:szCs w:val="24"/>
        </w:rPr>
        <w:t>{</w:t>
      </w:r>
    </w:p>
    <w:p w:rsidR="000B0369" w:rsidRPr="000B0369" w:rsidRDefault="000B0369" w:rsidP="000B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 w:rsidRPr="000B0369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0B0369"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 w:rsidRPr="000B0369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0B0369">
        <w:rPr>
          <w:rFonts w:ascii="Courier New" w:hAnsi="Courier New" w:cs="Courier New"/>
          <w:noProof/>
          <w:color w:val="2B91AF"/>
          <w:sz w:val="24"/>
          <w:szCs w:val="24"/>
        </w:rPr>
        <w:t>programe</w:t>
      </w:r>
    </w:p>
    <w:p w:rsidR="000B0369" w:rsidRPr="000B0369" w:rsidRDefault="000B0369" w:rsidP="000B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B0369"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0B0369" w:rsidRPr="000B0369" w:rsidRDefault="000B0369" w:rsidP="000B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B0369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0B0369">
        <w:rPr>
          <w:rFonts w:ascii="Courier New" w:hAnsi="Courier New" w:cs="Courier New"/>
          <w:noProof/>
          <w:color w:val="0000FF"/>
          <w:sz w:val="24"/>
          <w:szCs w:val="24"/>
        </w:rPr>
        <w:t>static</w:t>
      </w:r>
      <w:r w:rsidRPr="000B0369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0B0369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0B0369">
        <w:rPr>
          <w:rFonts w:ascii="Courier New" w:hAnsi="Courier New" w:cs="Courier New"/>
          <w:noProof/>
          <w:sz w:val="24"/>
          <w:szCs w:val="24"/>
        </w:rPr>
        <w:t xml:space="preserve"> Main(</w:t>
      </w:r>
      <w:r w:rsidRPr="000B0369">
        <w:rPr>
          <w:rFonts w:ascii="Courier New" w:hAnsi="Courier New" w:cs="Courier New"/>
          <w:noProof/>
          <w:color w:val="0000FF"/>
          <w:sz w:val="24"/>
          <w:szCs w:val="24"/>
        </w:rPr>
        <w:t>string</w:t>
      </w:r>
      <w:r w:rsidRPr="000B0369">
        <w:rPr>
          <w:rFonts w:ascii="Courier New" w:hAnsi="Courier New" w:cs="Courier New"/>
          <w:noProof/>
          <w:sz w:val="24"/>
          <w:szCs w:val="24"/>
        </w:rPr>
        <w:t>[] args)</w:t>
      </w:r>
    </w:p>
    <w:p w:rsidR="000B0369" w:rsidRPr="000B0369" w:rsidRDefault="000B0369" w:rsidP="000B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B0369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0B0369" w:rsidRPr="000B0369" w:rsidRDefault="000B0369" w:rsidP="000B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B0369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0B0369"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 w:rsidRPr="000B0369">
        <w:rPr>
          <w:rFonts w:ascii="Courier New" w:hAnsi="Courier New" w:cs="Courier New"/>
          <w:noProof/>
          <w:sz w:val="24"/>
          <w:szCs w:val="24"/>
        </w:rPr>
        <w:t>.WriteLine(</w:t>
      </w:r>
      <w:r w:rsidRPr="000B0369">
        <w:rPr>
          <w:rFonts w:ascii="Courier New" w:hAnsi="Courier New" w:cs="Courier New"/>
          <w:noProof/>
          <w:color w:val="A31515"/>
          <w:sz w:val="24"/>
          <w:szCs w:val="24"/>
        </w:rPr>
        <w:t>"enter the word"</w:t>
      </w:r>
      <w:r w:rsidRPr="000B0369">
        <w:rPr>
          <w:rFonts w:ascii="Courier New" w:hAnsi="Courier New" w:cs="Courier New"/>
          <w:noProof/>
          <w:sz w:val="24"/>
          <w:szCs w:val="24"/>
        </w:rPr>
        <w:t>);</w:t>
      </w:r>
    </w:p>
    <w:p w:rsidR="000B0369" w:rsidRPr="000B0369" w:rsidRDefault="000B0369" w:rsidP="000B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B0369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0B0369">
        <w:rPr>
          <w:rFonts w:ascii="Courier New" w:hAnsi="Courier New" w:cs="Courier New"/>
          <w:noProof/>
          <w:color w:val="0000FF"/>
          <w:sz w:val="24"/>
          <w:szCs w:val="24"/>
        </w:rPr>
        <w:t>string</w:t>
      </w:r>
      <w:r w:rsidRPr="000B0369">
        <w:rPr>
          <w:rFonts w:ascii="Courier New" w:hAnsi="Courier New" w:cs="Courier New"/>
          <w:noProof/>
          <w:sz w:val="24"/>
          <w:szCs w:val="24"/>
        </w:rPr>
        <w:t xml:space="preserve"> n1 = </w:t>
      </w:r>
      <w:r w:rsidRPr="000B0369"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 w:rsidRPr="000B0369">
        <w:rPr>
          <w:rFonts w:ascii="Courier New" w:hAnsi="Courier New" w:cs="Courier New"/>
          <w:noProof/>
          <w:sz w:val="24"/>
          <w:szCs w:val="24"/>
        </w:rPr>
        <w:t>.ReadLine();</w:t>
      </w:r>
    </w:p>
    <w:p w:rsidR="000B0369" w:rsidRPr="000B0369" w:rsidRDefault="000B0369" w:rsidP="000B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B0369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0B0369"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 w:rsidRPr="000B0369">
        <w:rPr>
          <w:rFonts w:ascii="Courier New" w:hAnsi="Courier New" w:cs="Courier New"/>
          <w:noProof/>
          <w:sz w:val="24"/>
          <w:szCs w:val="24"/>
        </w:rPr>
        <w:t>.WriteLine(</w:t>
      </w:r>
      <w:r w:rsidRPr="000B0369">
        <w:rPr>
          <w:rFonts w:ascii="Courier New" w:hAnsi="Courier New" w:cs="Courier New"/>
          <w:noProof/>
          <w:color w:val="A31515"/>
          <w:sz w:val="24"/>
          <w:szCs w:val="24"/>
        </w:rPr>
        <w:t>"how many times"</w:t>
      </w:r>
      <w:r w:rsidRPr="000B0369">
        <w:rPr>
          <w:rFonts w:ascii="Courier New" w:hAnsi="Courier New" w:cs="Courier New"/>
          <w:noProof/>
          <w:sz w:val="24"/>
          <w:szCs w:val="24"/>
        </w:rPr>
        <w:t>);</w:t>
      </w:r>
    </w:p>
    <w:p w:rsidR="000B0369" w:rsidRPr="000B0369" w:rsidRDefault="000B0369" w:rsidP="000B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B0369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0B0369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0B0369">
        <w:rPr>
          <w:rFonts w:ascii="Courier New" w:hAnsi="Courier New" w:cs="Courier New"/>
          <w:noProof/>
          <w:sz w:val="24"/>
          <w:szCs w:val="24"/>
        </w:rPr>
        <w:t xml:space="preserve"> no1 = </w:t>
      </w:r>
      <w:r w:rsidRPr="000B0369">
        <w:rPr>
          <w:rFonts w:ascii="Courier New" w:hAnsi="Courier New" w:cs="Courier New"/>
          <w:noProof/>
          <w:color w:val="2B91AF"/>
          <w:sz w:val="24"/>
          <w:szCs w:val="24"/>
        </w:rPr>
        <w:t>Convert</w:t>
      </w:r>
      <w:r w:rsidRPr="000B0369">
        <w:rPr>
          <w:rFonts w:ascii="Courier New" w:hAnsi="Courier New" w:cs="Courier New"/>
          <w:noProof/>
          <w:sz w:val="24"/>
          <w:szCs w:val="24"/>
        </w:rPr>
        <w:t>.ToInt32(</w:t>
      </w:r>
      <w:r w:rsidRPr="000B0369"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 w:rsidRPr="000B0369">
        <w:rPr>
          <w:rFonts w:ascii="Courier New" w:hAnsi="Courier New" w:cs="Courier New"/>
          <w:noProof/>
          <w:sz w:val="24"/>
          <w:szCs w:val="24"/>
        </w:rPr>
        <w:t>.ReadLine());</w:t>
      </w:r>
    </w:p>
    <w:p w:rsidR="000B0369" w:rsidRPr="000B0369" w:rsidRDefault="000B0369" w:rsidP="000B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B0369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0B0369">
        <w:rPr>
          <w:rFonts w:ascii="Courier New" w:hAnsi="Courier New" w:cs="Courier New"/>
          <w:noProof/>
          <w:color w:val="0000FF"/>
          <w:sz w:val="24"/>
          <w:szCs w:val="24"/>
        </w:rPr>
        <w:t>for</w:t>
      </w:r>
      <w:r w:rsidRPr="000B0369">
        <w:rPr>
          <w:rFonts w:ascii="Courier New" w:hAnsi="Courier New" w:cs="Courier New"/>
          <w:noProof/>
          <w:sz w:val="24"/>
          <w:szCs w:val="24"/>
        </w:rPr>
        <w:t xml:space="preserve"> (</w:t>
      </w:r>
      <w:r w:rsidRPr="000B0369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0B0369">
        <w:rPr>
          <w:rFonts w:ascii="Courier New" w:hAnsi="Courier New" w:cs="Courier New"/>
          <w:noProof/>
          <w:sz w:val="24"/>
          <w:szCs w:val="24"/>
        </w:rPr>
        <w:t xml:space="preserve"> i = 1; i &lt; no1; i++)</w:t>
      </w:r>
    </w:p>
    <w:p w:rsidR="000B0369" w:rsidRPr="000B0369" w:rsidRDefault="000B0369" w:rsidP="000B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B0369">
        <w:rPr>
          <w:rFonts w:ascii="Courier New" w:hAnsi="Courier New" w:cs="Courier New"/>
          <w:noProof/>
          <w:sz w:val="24"/>
          <w:szCs w:val="24"/>
        </w:rPr>
        <w:t xml:space="preserve">            {</w:t>
      </w:r>
    </w:p>
    <w:p w:rsidR="000B0369" w:rsidRPr="000B0369" w:rsidRDefault="000B0369" w:rsidP="000B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B0369">
        <w:rPr>
          <w:rFonts w:ascii="Courier New" w:hAnsi="Courier New" w:cs="Courier New"/>
          <w:noProof/>
          <w:sz w:val="24"/>
          <w:szCs w:val="24"/>
        </w:rPr>
        <w:t xml:space="preserve">                </w:t>
      </w:r>
      <w:r w:rsidRPr="000B0369"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 w:rsidRPr="000B0369">
        <w:rPr>
          <w:rFonts w:ascii="Courier New" w:hAnsi="Courier New" w:cs="Courier New"/>
          <w:noProof/>
          <w:sz w:val="24"/>
          <w:szCs w:val="24"/>
        </w:rPr>
        <w:t>.WriteLine(</w:t>
      </w:r>
      <w:r w:rsidRPr="000B0369">
        <w:rPr>
          <w:rFonts w:ascii="Courier New" w:hAnsi="Courier New" w:cs="Courier New"/>
          <w:noProof/>
          <w:color w:val="A31515"/>
          <w:sz w:val="24"/>
          <w:szCs w:val="24"/>
        </w:rPr>
        <w:t>"\n"</w:t>
      </w:r>
      <w:r w:rsidRPr="000B0369">
        <w:rPr>
          <w:rFonts w:ascii="Courier New" w:hAnsi="Courier New" w:cs="Courier New"/>
          <w:noProof/>
          <w:sz w:val="24"/>
          <w:szCs w:val="24"/>
        </w:rPr>
        <w:t>+n1);</w:t>
      </w:r>
    </w:p>
    <w:p w:rsidR="000B0369" w:rsidRPr="000B0369" w:rsidRDefault="000B0369" w:rsidP="000B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B0369">
        <w:rPr>
          <w:rFonts w:ascii="Courier New" w:hAnsi="Courier New" w:cs="Courier New"/>
          <w:noProof/>
          <w:sz w:val="24"/>
          <w:szCs w:val="24"/>
        </w:rPr>
        <w:t xml:space="preserve">                </w:t>
      </w:r>
      <w:r w:rsidRPr="000B0369"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 w:rsidRPr="000B0369">
        <w:rPr>
          <w:rFonts w:ascii="Courier New" w:hAnsi="Courier New" w:cs="Courier New"/>
          <w:noProof/>
          <w:sz w:val="24"/>
          <w:szCs w:val="24"/>
        </w:rPr>
        <w:t>.ReadLine();</w:t>
      </w:r>
    </w:p>
    <w:p w:rsidR="000B0369" w:rsidRPr="000B0369" w:rsidRDefault="000B0369" w:rsidP="000B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B0369">
        <w:rPr>
          <w:rFonts w:ascii="Courier New" w:hAnsi="Courier New" w:cs="Courier New"/>
          <w:noProof/>
          <w:sz w:val="24"/>
          <w:szCs w:val="24"/>
        </w:rPr>
        <w:t xml:space="preserve">            }</w:t>
      </w:r>
    </w:p>
    <w:p w:rsidR="000B0369" w:rsidRPr="000B0369" w:rsidRDefault="000B0369" w:rsidP="000B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B0369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0B0369" w:rsidRPr="000B0369" w:rsidRDefault="000B0369" w:rsidP="000B0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B0369"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0B0369" w:rsidRPr="000B0369" w:rsidRDefault="000B0369" w:rsidP="000B0369">
      <w:pPr>
        <w:rPr>
          <w:sz w:val="24"/>
          <w:szCs w:val="24"/>
        </w:rPr>
      </w:pPr>
      <w:r w:rsidRPr="000B0369">
        <w:rPr>
          <w:rFonts w:ascii="Courier New" w:hAnsi="Courier New" w:cs="Courier New"/>
          <w:noProof/>
          <w:sz w:val="24"/>
          <w:szCs w:val="24"/>
        </w:rPr>
        <w:t>}</w:t>
      </w:r>
    </w:p>
    <w:sectPr w:rsidR="000B0369" w:rsidRPr="000B0369" w:rsidSect="004E6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0B0369"/>
    <w:rsid w:val="000B0369"/>
    <w:rsid w:val="00265815"/>
    <w:rsid w:val="00470962"/>
    <w:rsid w:val="004E61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815"/>
  </w:style>
  <w:style w:type="paragraph" w:styleId="Heading1">
    <w:name w:val="heading 1"/>
    <w:basedOn w:val="Normal"/>
    <w:next w:val="Normal"/>
    <w:link w:val="Heading1Char"/>
    <w:uiPriority w:val="9"/>
    <w:qFormat/>
    <w:rsid w:val="002658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8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8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58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658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58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658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658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460</Characters>
  <Application>Microsoft Office Word</Application>
  <DocSecurity>0</DocSecurity>
  <Lines>3</Lines>
  <Paragraphs>1</Paragraphs>
  <ScaleCrop>false</ScaleCrop>
  <Company> </Company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</cp:revision>
  <dcterms:created xsi:type="dcterms:W3CDTF">2022-04-23T06:14:00Z</dcterms:created>
  <dcterms:modified xsi:type="dcterms:W3CDTF">2022-04-23T06:18:00Z</dcterms:modified>
</cp:coreProperties>
</file>