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ze4cnjn1dctw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Task List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E-commerce Platform Base Setup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E-commerce Chatbot Integration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Negotiation Chatbot Extension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Media Analysis Dashboard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Leads Analysis Dashboard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Lead Analysis API Integration to E-commerce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VM and GitHub Deployment of E-commerce App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 of Lead Analysis Dashboard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ax7lsuzridh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nbb6saol1zet" w:id="2"/>
      <w:bookmarkEnd w:id="2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Task Distribution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x9ls4d24a2b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Dev Team - A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Members</w:t>
      </w:r>
      <w:r w:rsidDel="00000000" w:rsidR="00000000" w:rsidRPr="00000000">
        <w:rPr>
          <w:rtl w:val="0"/>
        </w:rPr>
        <w:t xml:space="preserve">: Sadman, Kabir, Sami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Assigned 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Task 1: Build the core E-commerce Platform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2: Integrate a basic chatbot into the platform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7: Deploy the E-commerce Platform on VM and GitHub</w:t>
        <w:br w:type="textWrapping"/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kzf7gfql5dg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Dev Team - B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Members</w:t>
      </w:r>
      <w:r w:rsidDel="00000000" w:rsidR="00000000" w:rsidRPr="00000000">
        <w:rPr>
          <w:rtl w:val="0"/>
        </w:rPr>
        <w:t xml:space="preserve">: Maisha, Anabil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Assigned 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Task 4: Develop a standalone Social Media Analysis Dashboard</w:t>
        <w:br w:type="textWrapping"/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ptoxu98q2qs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Dev Team - C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Members</w:t>
      </w:r>
      <w:r w:rsidDel="00000000" w:rsidR="00000000" w:rsidRPr="00000000">
        <w:rPr>
          <w:rtl w:val="0"/>
        </w:rPr>
        <w:t xml:space="preserve">: Elma</w:t>
        <w:br w:type="textWrapping"/>
      </w:r>
      <w:r w:rsidDel="00000000" w:rsidR="00000000" w:rsidRPr="00000000">
        <w:rPr>
          <w:b w:val="1"/>
          <w:rtl w:val="0"/>
        </w:rPr>
        <w:t xml:space="preserve">Assigned 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Task 5: Create Leads Analysis Dashboard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6: Add Lead Analysis API endpoint to the E-commerce Platform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8: Deploy the Leads Analysis Dashboard as a separate platform</w:t>
        <w:br w:type="textWrapping"/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nejnsxfmd7x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Dev Team - D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Members</w:t>
      </w:r>
      <w:r w:rsidDel="00000000" w:rsidR="00000000" w:rsidRPr="00000000">
        <w:rPr>
          <w:rtl w:val="0"/>
        </w:rPr>
        <w:t xml:space="preserve">: Smaron</w:t>
        <w:br w:type="textWrapping"/>
      </w:r>
      <w:r w:rsidDel="00000000" w:rsidR="00000000" w:rsidRPr="00000000">
        <w:rPr>
          <w:b w:val="1"/>
          <w:rtl w:val="0"/>
        </w:rPr>
        <w:t xml:space="preserve">Assigned 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Task 3: Develop a Negotiation Chatbot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it with the Chatbot system of the E-commerce Platform (in coordination with Team A)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88engd0edx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Platform Overview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E-commerce Main App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Built and maintained by Team A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Includes chatbot and negotiation chatbot integration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Media Analysis Dashboard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Built by Team B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Independent platform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Leads Analysis Dashboard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Built by Team C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Connected to the E-commerce app via endpoint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Deployed separately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d4by4b5xi26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k10c18699uc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Nextmart AI – Initial Setup Requirements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16ypyajpfj5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Infrastructure &amp; Access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Virtual Machine (VM) Access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Dedicated cloud VM instance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Accessible to all Dev Teams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Pre-installed with Node.js, Python, MongoDB/PostgreSQL (as needed)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Domain &amp; IP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Static IP bound to domain: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nextmart.ai</w:t>
      </w:r>
      <w:r w:rsidDel="00000000" w:rsidR="00000000" w:rsidRPr="00000000">
        <w:rPr>
          <w:rtl w:val="0"/>
        </w:rPr>
        <w:t xml:space="preserve"> (or relevant subdomains)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SSL certificate configuration (HTTPS)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30nq1cpikxg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Version Control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 Repository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Central mono-repo or separate repos for each module (depending on project structure)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 structure:</w:t>
        <w:br w:type="textWrapping"/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nextmart-ecommerce</w:t>
        <w:br w:type="textWrapping"/>
      </w:r>
    </w:p>
    <w:p w:rsidR="00000000" w:rsidDel="00000000" w:rsidP="00000000" w:rsidRDefault="00000000" w:rsidRPr="00000000" w14:paraId="0000004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nextmart-ai-agent</w:t>
        <w:br w:type="textWrapping"/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nextmart-lead-dashboard</w:t>
        <w:br w:type="textWrapping"/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nextmart-social-analytics</w:t>
        <w:br w:type="textWrapping"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v7r58sn7lx6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Application Modules &amp; Codebases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xtslx1tw8xk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E-commerce Platform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Tech Stack: React/Vue/Next.js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Integrated with chatbot interface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Tech Stack: Node.js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Core APIs: Products, Orders, User Auth, Chatbot API integration</w:t>
        <w:br w:type="textWrapping"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r7zjd111gf7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AI Agent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Backend Service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Handles general chatbot logic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endpoints for NLP, conversation context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Separate endpoint for negotiation chatbot (Team D)</w:t>
        <w:br w:type="textWrapping"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emce7rtr0lh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Lead Generation Analysis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Dashboard Frontend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Charts and tables visualizing lead data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Standalone interface (React or similar)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Integrated with backend via API</w:t>
        <w:br w:type="textWrapping"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b7snu113euo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sh1qk3ue806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Social Media Analysis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UI for displaying real-time social media insights and trends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Independent dashboard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Backend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Crawlers/APIs to fetch social media data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Processing &amp; sentiment analysis modules</w:t>
        <w:br w:type="textWrapping"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