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502A" w14:textId="7AF4372A" w:rsidR="00C97C9C" w:rsidRPr="005B2A9E" w:rsidRDefault="007140B0" w:rsidP="004E4DC4">
      <w:pPr>
        <w:pStyle w:val="Title"/>
      </w:pPr>
      <w:r>
        <w:t>Results</w:t>
      </w:r>
      <w:r w:rsidR="004E4DC4" w:rsidRPr="005B2A9E">
        <w:t>:</w:t>
      </w:r>
    </w:p>
    <w:p w14:paraId="2C2E39A9" w14:textId="64187958" w:rsidR="007E0179" w:rsidRDefault="007140B0" w:rsidP="00B33F4C">
      <w:pPr>
        <w:rPr>
          <w:rFonts w:ascii="Segoe UI" w:hAnsi="Segoe UI" w:cs="Segoe UI"/>
          <w:color w:val="24292E"/>
          <w:shd w:val="clear" w:color="auto" w:fill="FFFFFF"/>
        </w:rPr>
      </w:pPr>
      <w:r>
        <w:rPr>
          <w:rFonts w:ascii="Segoe UI" w:hAnsi="Segoe UI" w:cs="Segoe UI"/>
          <w:color w:val="24292E"/>
          <w:shd w:val="clear" w:color="auto" w:fill="FFFFFF"/>
        </w:rPr>
        <w:tab/>
      </w:r>
      <w:r w:rsidR="000664EB">
        <w:rPr>
          <w:rFonts w:ascii="Segoe UI" w:hAnsi="Segoe UI" w:cs="Segoe UI"/>
          <w:color w:val="24292E"/>
          <w:shd w:val="clear" w:color="auto" w:fill="FFFFFF"/>
        </w:rPr>
        <w:t xml:space="preserve">The previously stated method resulted in the creation of a Knowledge graph displayed in the figure below. </w:t>
      </w:r>
    </w:p>
    <w:p w14:paraId="4F5DD728" w14:textId="7159E722" w:rsidR="000664EB" w:rsidRDefault="000664EB" w:rsidP="00B33F4C">
      <w:r>
        <w:rPr>
          <w:noProof/>
        </w:rPr>
        <w:drawing>
          <wp:inline distT="0" distB="0" distL="0" distR="0" wp14:anchorId="20AAE0B7" wp14:editId="7883BF96">
            <wp:extent cx="4865163" cy="4812665"/>
            <wp:effectExtent l="0" t="0" r="0" b="6985"/>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7792" cy="4815266"/>
                    </a:xfrm>
                    <a:prstGeom prst="rect">
                      <a:avLst/>
                    </a:prstGeom>
                    <a:noFill/>
                    <a:ln>
                      <a:noFill/>
                    </a:ln>
                  </pic:spPr>
                </pic:pic>
              </a:graphicData>
            </a:graphic>
          </wp:inline>
        </w:drawing>
      </w:r>
    </w:p>
    <w:p w14:paraId="2104F71E" w14:textId="11368FC9" w:rsidR="000664EB" w:rsidRPr="00A91A18" w:rsidRDefault="00967AAE" w:rsidP="00B33F4C">
      <w:pPr>
        <w:rPr>
          <w:rFonts w:ascii="Segoe UI" w:hAnsi="Segoe UI" w:cs="Segoe UI"/>
          <w:color w:val="24292E"/>
          <w:shd w:val="clear" w:color="auto" w:fill="FFFFFF"/>
        </w:rPr>
      </w:pPr>
      <w:r w:rsidRPr="00A91A18">
        <w:rPr>
          <w:rFonts w:ascii="Segoe UI" w:hAnsi="Segoe UI" w:cs="Segoe UI"/>
          <w:color w:val="24292E"/>
          <w:shd w:val="clear" w:color="auto" w:fill="FFFFFF"/>
        </w:rPr>
        <w:t xml:space="preserve">In this Knowledge Graph, it can be seen four different types of nodes. The nodes in red show the different people the user interacts with, in this case, friends in the social media. The nodes in </w:t>
      </w:r>
      <w:r w:rsidR="00665ACF" w:rsidRPr="00A91A18">
        <w:rPr>
          <w:rFonts w:ascii="Segoe UI" w:hAnsi="Segoe UI" w:cs="Segoe UI"/>
          <w:color w:val="24292E"/>
          <w:shd w:val="clear" w:color="auto" w:fill="FFFFFF"/>
        </w:rPr>
        <w:t>blue are the different entities extracted from the user posts. The node in lighter blue displays the user id from the social network. Finally, the nodes in yellow are the id of the interaction where the other nodes are extracted from.</w:t>
      </w:r>
      <w:r w:rsidR="000072C7">
        <w:rPr>
          <w:rFonts w:ascii="Segoe UI" w:hAnsi="Segoe UI" w:cs="Segoe UI"/>
          <w:color w:val="24292E"/>
          <w:shd w:val="clear" w:color="auto" w:fill="FFFFFF"/>
        </w:rPr>
        <w:t xml:space="preserve"> The ontologies </w:t>
      </w:r>
      <w:r w:rsidR="00CB4E9E">
        <w:rPr>
          <w:rFonts w:ascii="Segoe UI" w:hAnsi="Segoe UI" w:cs="Segoe UI"/>
          <w:color w:val="24292E"/>
          <w:shd w:val="clear" w:color="auto" w:fill="FFFFFF"/>
        </w:rPr>
        <w:t>can extract</w:t>
      </w:r>
      <w:r w:rsidR="000072C7">
        <w:rPr>
          <w:rFonts w:ascii="Segoe UI" w:hAnsi="Segoe UI" w:cs="Segoe UI"/>
          <w:color w:val="24292E"/>
          <w:shd w:val="clear" w:color="auto" w:fill="FFFFFF"/>
        </w:rPr>
        <w:t xml:space="preserve"> most of the useful information from the posts, however it can be seen that it does struggle with words that start in an upper-case letter. This is because it believes that capitalized words are important.</w:t>
      </w:r>
    </w:p>
    <w:p w14:paraId="7E97798A" w14:textId="5FA63E0E" w:rsidR="00967AAE" w:rsidRPr="00A91A18" w:rsidRDefault="0097785C" w:rsidP="00B33F4C">
      <w:pPr>
        <w:rPr>
          <w:rFonts w:ascii="Segoe UI" w:hAnsi="Segoe UI" w:cs="Segoe UI"/>
          <w:color w:val="24292E"/>
          <w:shd w:val="clear" w:color="auto" w:fill="FFFFFF"/>
        </w:rPr>
      </w:pPr>
      <w:r>
        <w:rPr>
          <w:rFonts w:ascii="Segoe UI" w:hAnsi="Segoe UI" w:cs="Segoe UI"/>
          <w:color w:val="24292E"/>
          <w:shd w:val="clear" w:color="auto" w:fill="FFFFFF"/>
        </w:rPr>
        <w:tab/>
        <w:t xml:space="preserve">The following screenshot displays in more detail the knowledge graph. </w:t>
      </w:r>
    </w:p>
    <w:p w14:paraId="51F1E267" w14:textId="62DCC320" w:rsidR="0097785C" w:rsidRDefault="0097785C" w:rsidP="00B33F4C">
      <w:r>
        <w:rPr>
          <w:noProof/>
        </w:rPr>
        <w:lastRenderedPageBreak/>
        <mc:AlternateContent>
          <mc:Choice Requires="wps">
            <w:drawing>
              <wp:anchor distT="0" distB="0" distL="114300" distR="114300" simplePos="0" relativeHeight="251659264" behindDoc="0" locked="0" layoutInCell="1" allowOverlap="1" wp14:anchorId="7B0BD998" wp14:editId="1CE045A6">
                <wp:simplePos x="0" y="0"/>
                <wp:positionH relativeFrom="column">
                  <wp:posOffset>2506980</wp:posOffset>
                </wp:positionH>
                <wp:positionV relativeFrom="paragraph">
                  <wp:posOffset>2042160</wp:posOffset>
                </wp:positionV>
                <wp:extent cx="396240" cy="480060"/>
                <wp:effectExtent l="0" t="0" r="22860" b="15240"/>
                <wp:wrapNone/>
                <wp:docPr id="3" name="Oval 3"/>
                <wp:cNvGraphicFramePr/>
                <a:graphic xmlns:a="http://schemas.openxmlformats.org/drawingml/2006/main">
                  <a:graphicData uri="http://schemas.microsoft.com/office/word/2010/wordprocessingShape">
                    <wps:wsp>
                      <wps:cNvSpPr/>
                      <wps:spPr>
                        <a:xfrm>
                          <a:off x="0" y="0"/>
                          <a:ext cx="396240" cy="48006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6583BE" id="Oval 3" o:spid="_x0000_s1026" style="position:absolute;margin-left:197.4pt;margin-top:160.8pt;width:31.2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" filled="f" strokecolor="black [1600]" strokeweight="1pt">
                <v:stroke joinstyle="miter"/>
              </v:oval>
            </w:pict>
          </mc:Fallback>
        </mc:AlternateContent>
      </w:r>
      <w:r w:rsidR="00967AAE">
        <w:rPr>
          <w:noProof/>
        </w:rPr>
        <w:drawing>
          <wp:inline distT="0" distB="0" distL="0" distR="0" wp14:anchorId="3EBFB033" wp14:editId="36EA1851">
            <wp:extent cx="5943600" cy="3726815"/>
            <wp:effectExtent l="0" t="0" r="0" b="6985"/>
            <wp:docPr id="2" name="Picture 2"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4A3689F3" w14:textId="220CAC7E" w:rsidR="0097785C" w:rsidRPr="00AA571E" w:rsidRDefault="00AF5256" w:rsidP="00B33F4C">
      <w:pPr>
        <w:rPr>
          <w:rFonts w:ascii="Segoe UI" w:hAnsi="Segoe UI" w:cs="Segoe UI"/>
          <w:color w:val="24292E"/>
          <w:shd w:val="clear" w:color="auto" w:fill="FFFFFF"/>
        </w:rPr>
      </w:pPr>
      <w:r w:rsidRPr="00AA571E">
        <w:rPr>
          <w:rFonts w:ascii="Segoe UI" w:hAnsi="Segoe UI" w:cs="Segoe UI"/>
          <w:color w:val="24292E"/>
          <w:shd w:val="clear" w:color="auto" w:fill="FFFFFF"/>
        </w:rPr>
        <w:tab/>
        <w:t xml:space="preserve">The node expanded is the one with the circle around. In the right side of the screenshot, it is shown </w:t>
      </w:r>
      <w:r w:rsidR="00DE41B8" w:rsidRPr="00AA571E">
        <w:rPr>
          <w:rFonts w:ascii="Segoe UI" w:hAnsi="Segoe UI" w:cs="Segoe UI"/>
          <w:color w:val="24292E"/>
          <w:shd w:val="clear" w:color="auto" w:fill="FFFFFF"/>
        </w:rPr>
        <w:t>the post id, the type the post was detected as</w:t>
      </w:r>
      <w:r w:rsidR="005445F1" w:rsidRPr="00AA571E">
        <w:rPr>
          <w:rFonts w:ascii="Segoe UI" w:hAnsi="Segoe UI" w:cs="Segoe UI"/>
          <w:color w:val="24292E"/>
          <w:shd w:val="clear" w:color="auto" w:fill="FFFFFF"/>
        </w:rPr>
        <w:t xml:space="preserve"> for the ontologies used</w:t>
      </w:r>
      <w:r w:rsidR="00DE41B8" w:rsidRPr="00AA571E">
        <w:rPr>
          <w:rFonts w:ascii="Segoe UI" w:hAnsi="Segoe UI" w:cs="Segoe UI"/>
          <w:color w:val="24292E"/>
          <w:shd w:val="clear" w:color="auto" w:fill="FFFFFF"/>
        </w:rPr>
        <w:t>, in this</w:t>
      </w:r>
      <w:r w:rsidR="005445F1" w:rsidRPr="00AA571E">
        <w:rPr>
          <w:rFonts w:ascii="Segoe UI" w:hAnsi="Segoe UI" w:cs="Segoe UI"/>
          <w:color w:val="24292E"/>
          <w:shd w:val="clear" w:color="auto" w:fill="FFFFFF"/>
        </w:rPr>
        <w:t xml:space="preserve"> case the post is a “Post” type for the “</w:t>
      </w:r>
      <w:proofErr w:type="spellStart"/>
      <w:r w:rsidR="005445F1" w:rsidRPr="00AA571E">
        <w:rPr>
          <w:rFonts w:ascii="Segoe UI" w:hAnsi="Segoe UI" w:cs="Segoe UI"/>
          <w:color w:val="24292E"/>
          <w:shd w:val="clear" w:color="auto" w:fill="FFFFFF"/>
        </w:rPr>
        <w:t>soic</w:t>
      </w:r>
      <w:proofErr w:type="spellEnd"/>
      <w:r w:rsidR="005445F1" w:rsidRPr="00AA571E">
        <w:rPr>
          <w:rFonts w:ascii="Segoe UI" w:hAnsi="Segoe UI" w:cs="Segoe UI"/>
          <w:color w:val="24292E"/>
          <w:shd w:val="clear" w:color="auto" w:fill="FFFFFF"/>
        </w:rPr>
        <w:t>” ontology and “Document” for the “ns1” document. It is also displayed</w:t>
      </w:r>
      <w:r w:rsidR="00BB2C4D">
        <w:rPr>
          <w:rFonts w:ascii="Segoe UI" w:hAnsi="Segoe UI" w:cs="Segoe UI"/>
          <w:color w:val="24292E"/>
          <w:shd w:val="clear" w:color="auto" w:fill="FFFFFF"/>
        </w:rPr>
        <w:t xml:space="preserve"> comment from the post, and the date the post was created</w:t>
      </w:r>
      <w:r w:rsidR="005445F1" w:rsidRPr="00AA571E">
        <w:rPr>
          <w:rFonts w:ascii="Segoe UI" w:hAnsi="Segoe UI" w:cs="Segoe UI"/>
          <w:color w:val="24292E"/>
          <w:shd w:val="clear" w:color="auto" w:fill="FFFFFF"/>
        </w:rPr>
        <w:t xml:space="preserve">. </w:t>
      </w:r>
    </w:p>
    <w:sectPr w:rsidR="0097785C" w:rsidRPr="00AA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C4"/>
    <w:rsid w:val="000072C7"/>
    <w:rsid w:val="0005575E"/>
    <w:rsid w:val="000664EB"/>
    <w:rsid w:val="000A5932"/>
    <w:rsid w:val="00104CF0"/>
    <w:rsid w:val="001242ED"/>
    <w:rsid w:val="00212855"/>
    <w:rsid w:val="002B618C"/>
    <w:rsid w:val="00330FAC"/>
    <w:rsid w:val="003F666C"/>
    <w:rsid w:val="004748D1"/>
    <w:rsid w:val="004E169D"/>
    <w:rsid w:val="004E4DC4"/>
    <w:rsid w:val="005445F1"/>
    <w:rsid w:val="00550638"/>
    <w:rsid w:val="005B2A9E"/>
    <w:rsid w:val="005D125A"/>
    <w:rsid w:val="0063721E"/>
    <w:rsid w:val="00641626"/>
    <w:rsid w:val="00665ACF"/>
    <w:rsid w:val="006B20FA"/>
    <w:rsid w:val="006E19E1"/>
    <w:rsid w:val="007114D5"/>
    <w:rsid w:val="007140B0"/>
    <w:rsid w:val="007354F5"/>
    <w:rsid w:val="007B1A21"/>
    <w:rsid w:val="007C5F5F"/>
    <w:rsid w:val="007E0179"/>
    <w:rsid w:val="0086431B"/>
    <w:rsid w:val="008C10B7"/>
    <w:rsid w:val="00910708"/>
    <w:rsid w:val="00954C4A"/>
    <w:rsid w:val="00967AAE"/>
    <w:rsid w:val="0097785C"/>
    <w:rsid w:val="009A42F6"/>
    <w:rsid w:val="009E18ED"/>
    <w:rsid w:val="00A91A18"/>
    <w:rsid w:val="00AA571E"/>
    <w:rsid w:val="00AB4E02"/>
    <w:rsid w:val="00AF5256"/>
    <w:rsid w:val="00B256B7"/>
    <w:rsid w:val="00B33F4C"/>
    <w:rsid w:val="00B364AE"/>
    <w:rsid w:val="00B728AC"/>
    <w:rsid w:val="00B93A7A"/>
    <w:rsid w:val="00B93D8D"/>
    <w:rsid w:val="00BB2C4D"/>
    <w:rsid w:val="00BD111F"/>
    <w:rsid w:val="00C8461D"/>
    <w:rsid w:val="00CB4E9E"/>
    <w:rsid w:val="00CD406C"/>
    <w:rsid w:val="00D26F1C"/>
    <w:rsid w:val="00DE41B8"/>
    <w:rsid w:val="00E54FA9"/>
    <w:rsid w:val="00F6195C"/>
    <w:rsid w:val="00F95E19"/>
    <w:rsid w:val="00F96374"/>
    <w:rsid w:val="00FD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5017"/>
  <w15:chartTrackingRefBased/>
  <w15:docId w15:val="{7947681A-04F7-4902-AB27-6B887080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0179"/>
    <w:rPr>
      <w:color w:val="0563C1" w:themeColor="hyperlink"/>
      <w:u w:val="single"/>
    </w:rPr>
  </w:style>
  <w:style w:type="character" w:styleId="UnresolvedMention">
    <w:name w:val="Unresolved Mention"/>
    <w:basedOn w:val="DefaultParagraphFont"/>
    <w:uiPriority w:val="99"/>
    <w:semiHidden/>
    <w:unhideWhenUsed/>
    <w:rsid w:val="007E0179"/>
    <w:rPr>
      <w:color w:val="605E5C"/>
      <w:shd w:val="clear" w:color="auto" w:fill="E1DFDD"/>
    </w:rPr>
  </w:style>
  <w:style w:type="paragraph" w:styleId="NormalWeb">
    <w:name w:val="Normal (Web)"/>
    <w:basedOn w:val="Normal"/>
    <w:uiPriority w:val="99"/>
    <w:semiHidden/>
    <w:unhideWhenUsed/>
    <w:rsid w:val="007E017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D406C"/>
    <w:rPr>
      <w:sz w:val="16"/>
      <w:szCs w:val="16"/>
    </w:rPr>
  </w:style>
  <w:style w:type="paragraph" w:styleId="CommentText">
    <w:name w:val="annotation text"/>
    <w:basedOn w:val="Normal"/>
    <w:link w:val="CommentTextChar"/>
    <w:uiPriority w:val="99"/>
    <w:semiHidden/>
    <w:unhideWhenUsed/>
    <w:rsid w:val="00CD406C"/>
    <w:pPr>
      <w:spacing w:line="240" w:lineRule="auto"/>
    </w:pPr>
    <w:rPr>
      <w:sz w:val="20"/>
      <w:szCs w:val="20"/>
    </w:rPr>
  </w:style>
  <w:style w:type="character" w:customStyle="1" w:styleId="CommentTextChar">
    <w:name w:val="Comment Text Char"/>
    <w:basedOn w:val="DefaultParagraphFont"/>
    <w:link w:val="CommentText"/>
    <w:uiPriority w:val="99"/>
    <w:semiHidden/>
    <w:rsid w:val="00CD406C"/>
    <w:rPr>
      <w:sz w:val="20"/>
      <w:szCs w:val="20"/>
    </w:rPr>
  </w:style>
  <w:style w:type="paragraph" w:styleId="CommentSubject">
    <w:name w:val="annotation subject"/>
    <w:basedOn w:val="CommentText"/>
    <w:next w:val="CommentText"/>
    <w:link w:val="CommentSubjectChar"/>
    <w:uiPriority w:val="99"/>
    <w:semiHidden/>
    <w:unhideWhenUsed/>
    <w:rsid w:val="00CD406C"/>
    <w:rPr>
      <w:b/>
      <w:bCs/>
    </w:rPr>
  </w:style>
  <w:style w:type="character" w:customStyle="1" w:styleId="CommentSubjectChar">
    <w:name w:val="Comment Subject Char"/>
    <w:basedOn w:val="CommentTextChar"/>
    <w:link w:val="CommentSubject"/>
    <w:uiPriority w:val="99"/>
    <w:semiHidden/>
    <w:rsid w:val="00CD40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9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ortiz couder</dc:creator>
  <cp:keywords/>
  <dc:description/>
  <cp:lastModifiedBy>juan ortiz couder</cp:lastModifiedBy>
  <cp:revision>7</cp:revision>
  <dcterms:created xsi:type="dcterms:W3CDTF">2022-01-17T23:43:00Z</dcterms:created>
  <dcterms:modified xsi:type="dcterms:W3CDTF">2022-01-18T00:21:00Z</dcterms:modified>
</cp:coreProperties>
</file>