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27FA" w:rsidRDefault="00DF27FA" w:rsidP="00DF27FA">
      <w:pPr>
        <w:pStyle w:val="PlainText"/>
        <w:jc w:val="center"/>
        <w:rPr>
          <w:rFonts w:asciiTheme="minorHAnsi" w:hAnsiTheme="minorHAnsi" w:cstheme="minorHAnsi"/>
          <w:sz w:val="32"/>
          <w:szCs w:val="32"/>
        </w:rPr>
      </w:pPr>
      <w:proofErr w:type="spellStart"/>
      <w:r>
        <w:rPr>
          <w:rFonts w:asciiTheme="minorHAnsi" w:hAnsiTheme="minorHAnsi" w:cstheme="minorHAnsi"/>
          <w:sz w:val="32"/>
          <w:szCs w:val="32"/>
        </w:rPr>
        <w:t>Odgovori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proofErr w:type="gramStart"/>
      <w:r>
        <w:rPr>
          <w:rFonts w:asciiTheme="minorHAnsi" w:hAnsiTheme="minorHAnsi" w:cstheme="minorHAnsi"/>
          <w:sz w:val="32"/>
          <w:szCs w:val="32"/>
        </w:rPr>
        <w:t>na</w:t>
      </w:r>
      <w:proofErr w:type="spellEnd"/>
      <w:proofErr w:type="gramEnd"/>
      <w:r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>
        <w:rPr>
          <w:rFonts w:asciiTheme="minorHAnsi" w:hAnsiTheme="minorHAnsi" w:cstheme="minorHAnsi"/>
          <w:sz w:val="32"/>
          <w:szCs w:val="32"/>
        </w:rPr>
        <w:t>pitanja</w:t>
      </w:r>
      <w:proofErr w:type="spellEnd"/>
    </w:p>
    <w:p w:rsidR="00DF27FA" w:rsidRDefault="00DF27FA" w:rsidP="00DF27FA">
      <w:pPr>
        <w:pStyle w:val="PlainText"/>
        <w:jc w:val="center"/>
        <w:rPr>
          <w:rFonts w:asciiTheme="minorHAnsi" w:hAnsiTheme="minorHAnsi" w:cstheme="minorHAnsi"/>
          <w:sz w:val="32"/>
          <w:szCs w:val="32"/>
        </w:rPr>
      </w:pPr>
    </w:p>
    <w:p w:rsidR="00DF27FA" w:rsidRPr="00DF27FA" w:rsidRDefault="00DF27FA" w:rsidP="00DF27FA">
      <w:pPr>
        <w:pStyle w:val="PlainText"/>
        <w:rPr>
          <w:rFonts w:asciiTheme="minorHAnsi" w:hAnsiTheme="minorHAnsi" w:cstheme="minorHAnsi"/>
          <w:sz w:val="28"/>
          <w:szCs w:val="28"/>
        </w:rPr>
      </w:pPr>
      <w:r w:rsidRPr="00DF27FA">
        <w:rPr>
          <w:rFonts w:asciiTheme="minorHAnsi" w:hAnsiTheme="minorHAnsi" w:cstheme="minorHAnsi"/>
          <w:sz w:val="28"/>
          <w:szCs w:val="28"/>
        </w:rPr>
        <w:t xml:space="preserve">a) </w:t>
      </w:r>
      <w:proofErr w:type="spellStart"/>
      <w:r w:rsidRPr="00DF27FA">
        <w:rPr>
          <w:rFonts w:asciiTheme="minorHAnsi" w:hAnsiTheme="minorHAnsi" w:cstheme="minorHAnsi"/>
          <w:sz w:val="28"/>
          <w:szCs w:val="28"/>
        </w:rPr>
        <w:t>Koja</w:t>
      </w:r>
      <w:proofErr w:type="spellEnd"/>
      <w:r w:rsidRPr="00DF27FA">
        <w:rPr>
          <w:rFonts w:asciiTheme="minorHAnsi" w:hAnsiTheme="minorHAnsi" w:cstheme="minorHAnsi"/>
          <w:sz w:val="28"/>
          <w:szCs w:val="28"/>
        </w:rPr>
        <w:t xml:space="preserve"> je </w:t>
      </w:r>
      <w:proofErr w:type="spellStart"/>
      <w:r w:rsidRPr="00DF27FA">
        <w:rPr>
          <w:rFonts w:asciiTheme="minorHAnsi" w:hAnsiTheme="minorHAnsi" w:cstheme="minorHAnsi"/>
          <w:sz w:val="28"/>
          <w:szCs w:val="28"/>
        </w:rPr>
        <w:t>razlika</w:t>
      </w:r>
      <w:proofErr w:type="spellEnd"/>
      <w:r w:rsidRPr="00DF27FA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sz w:val="28"/>
          <w:szCs w:val="28"/>
        </w:rPr>
        <w:t>između</w:t>
      </w:r>
      <w:proofErr w:type="spellEnd"/>
      <w:r w:rsidRPr="00DF27FA">
        <w:rPr>
          <w:rFonts w:asciiTheme="minorHAnsi" w:hAnsiTheme="minorHAnsi" w:cstheme="minorHAnsi"/>
          <w:sz w:val="28"/>
          <w:szCs w:val="28"/>
        </w:rPr>
        <w:t xml:space="preserve"> k-fold, leave one out i random subsampling cross</w:t>
      </w:r>
    </w:p>
    <w:p w:rsidR="00DF27FA" w:rsidRPr="00DF27FA" w:rsidRDefault="00DF27FA" w:rsidP="00DF27FA">
      <w:pPr>
        <w:pStyle w:val="PlainText"/>
        <w:rPr>
          <w:rFonts w:asciiTheme="minorHAnsi" w:hAnsiTheme="minorHAnsi" w:cstheme="minorHAnsi"/>
          <w:sz w:val="28"/>
          <w:szCs w:val="28"/>
        </w:rPr>
      </w:pPr>
      <w:proofErr w:type="gramStart"/>
      <w:r w:rsidRPr="00DF27FA">
        <w:rPr>
          <w:rFonts w:asciiTheme="minorHAnsi" w:hAnsiTheme="minorHAnsi" w:cstheme="minorHAnsi"/>
          <w:sz w:val="28"/>
          <w:szCs w:val="28"/>
        </w:rPr>
        <w:t>validation</w:t>
      </w:r>
      <w:proofErr w:type="gramEnd"/>
      <w:r w:rsidRPr="00DF27FA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sz w:val="28"/>
          <w:szCs w:val="28"/>
        </w:rPr>
        <w:t>algoritama</w:t>
      </w:r>
      <w:proofErr w:type="spellEnd"/>
      <w:r w:rsidRPr="00DF27FA">
        <w:rPr>
          <w:rFonts w:asciiTheme="minorHAnsi" w:hAnsiTheme="minorHAnsi" w:cstheme="minorHAnsi"/>
          <w:sz w:val="28"/>
          <w:szCs w:val="28"/>
        </w:rPr>
        <w:t>?</w:t>
      </w:r>
    </w:p>
    <w:p w:rsidR="00DF27FA" w:rsidRPr="00DF27FA" w:rsidRDefault="00DF27FA" w:rsidP="00DF27FA">
      <w:pPr>
        <w:pStyle w:val="PlainText"/>
        <w:numPr>
          <w:ilvl w:val="0"/>
          <w:numId w:val="4"/>
        </w:numPr>
        <w:rPr>
          <w:rFonts w:asciiTheme="minorHAnsi" w:hAnsiTheme="minorHAnsi" w:cstheme="minorHAnsi"/>
          <w:bCs/>
          <w:sz w:val="28"/>
          <w:szCs w:val="28"/>
        </w:rPr>
      </w:pPr>
      <w:proofErr w:type="gramStart"/>
      <w:r w:rsidRPr="00DF27FA">
        <w:rPr>
          <w:rFonts w:asciiTheme="minorHAnsi" w:hAnsiTheme="minorHAnsi" w:cstheme="minorHAnsi"/>
          <w:bCs/>
          <w:sz w:val="28"/>
          <w:szCs w:val="28"/>
        </w:rPr>
        <w:t>k-fold</w:t>
      </w:r>
      <w:proofErr w:type="gram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cross-validation: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Skup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podataka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se deli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na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k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podskupova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(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foldova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). Model se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trenira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k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puta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,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svaki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put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koristeći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jedan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fold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kao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test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skup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, </w:t>
      </w:r>
      <w:proofErr w:type="gramStart"/>
      <w:r w:rsidRPr="00DF27FA">
        <w:rPr>
          <w:rFonts w:asciiTheme="minorHAnsi" w:hAnsiTheme="minorHAnsi" w:cstheme="minorHAnsi"/>
          <w:bCs/>
          <w:sz w:val="28"/>
          <w:szCs w:val="28"/>
        </w:rPr>
        <w:t>a</w:t>
      </w:r>
      <w:proofErr w:type="gram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ostale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kao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trening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.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Rezultat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je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prosečna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metrika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preko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svih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k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pokretanja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. </w:t>
      </w:r>
    </w:p>
    <w:p w:rsidR="00DF27FA" w:rsidRPr="00DF27FA" w:rsidRDefault="00DF27FA" w:rsidP="00DF27FA">
      <w:pPr>
        <w:pStyle w:val="PlainText"/>
        <w:numPr>
          <w:ilvl w:val="0"/>
          <w:numId w:val="4"/>
        </w:numPr>
        <w:rPr>
          <w:rFonts w:asciiTheme="minorHAnsi" w:hAnsiTheme="minorHAnsi" w:cstheme="minorHAnsi"/>
          <w:bCs/>
          <w:sz w:val="28"/>
          <w:szCs w:val="28"/>
        </w:rPr>
      </w:pPr>
      <w:r w:rsidRPr="00DF27FA">
        <w:rPr>
          <w:rFonts w:asciiTheme="minorHAnsi" w:hAnsiTheme="minorHAnsi" w:cstheme="minorHAnsi"/>
          <w:bCs/>
          <w:sz w:val="28"/>
          <w:szCs w:val="28"/>
        </w:rPr>
        <w:t xml:space="preserve">Leave-one-out (LOO) cross-validation: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Poseban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slučaj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k-fold,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gde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je k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jednako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broju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primera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u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skupu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.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Svaki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primer se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koristi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kao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testni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, </w:t>
      </w:r>
      <w:proofErr w:type="gramStart"/>
      <w:r w:rsidRPr="00DF27FA">
        <w:rPr>
          <w:rFonts w:asciiTheme="minorHAnsi" w:hAnsiTheme="minorHAnsi" w:cstheme="minorHAnsi"/>
          <w:bCs/>
          <w:sz w:val="28"/>
          <w:szCs w:val="28"/>
        </w:rPr>
        <w:t>a</w:t>
      </w:r>
      <w:proofErr w:type="gram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ostali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kao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trening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.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Vrlo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precizno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, </w:t>
      </w:r>
      <w:proofErr w:type="spellStart"/>
      <w:proofErr w:type="gramStart"/>
      <w:r w:rsidRPr="00DF27FA">
        <w:rPr>
          <w:rFonts w:asciiTheme="minorHAnsi" w:hAnsiTheme="minorHAnsi" w:cstheme="minorHAnsi"/>
          <w:bCs/>
          <w:sz w:val="28"/>
          <w:szCs w:val="28"/>
        </w:rPr>
        <w:t>ali</w:t>
      </w:r>
      <w:proofErr w:type="spellEnd"/>
      <w:proofErr w:type="gram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računski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zahtevno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za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velike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skupove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. </w:t>
      </w:r>
    </w:p>
    <w:p w:rsidR="009D55FA" w:rsidRPr="00DF27FA" w:rsidRDefault="00DF27FA" w:rsidP="00DF27FA">
      <w:pPr>
        <w:pStyle w:val="PlainText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DF27FA">
        <w:rPr>
          <w:rFonts w:asciiTheme="minorHAnsi" w:hAnsiTheme="minorHAnsi" w:cstheme="minorHAnsi"/>
          <w:bCs/>
          <w:sz w:val="28"/>
          <w:szCs w:val="28"/>
        </w:rPr>
        <w:t xml:space="preserve">Random subsampling (Monte Carlo) cross-validation: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Nasumično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se deli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skup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proofErr w:type="gramStart"/>
      <w:r w:rsidRPr="00DF27FA">
        <w:rPr>
          <w:rFonts w:asciiTheme="minorHAnsi" w:hAnsiTheme="minorHAnsi" w:cstheme="minorHAnsi"/>
          <w:bCs/>
          <w:sz w:val="28"/>
          <w:szCs w:val="28"/>
        </w:rPr>
        <w:t>na</w:t>
      </w:r>
      <w:proofErr w:type="spellEnd"/>
      <w:proofErr w:type="gram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trening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i test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više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puta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,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bez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striktne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raspodele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svih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primera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kao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u k-fold.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Rezultat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je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prosečna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metrika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, </w:t>
      </w:r>
      <w:proofErr w:type="spellStart"/>
      <w:proofErr w:type="gramStart"/>
      <w:r w:rsidRPr="00DF27FA">
        <w:rPr>
          <w:rFonts w:asciiTheme="minorHAnsi" w:hAnsiTheme="minorHAnsi" w:cstheme="minorHAnsi"/>
          <w:bCs/>
          <w:sz w:val="28"/>
          <w:szCs w:val="28"/>
        </w:rPr>
        <w:t>ali</w:t>
      </w:r>
      <w:proofErr w:type="spellEnd"/>
      <w:proofErr w:type="gram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neki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primeri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možda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neće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biti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testirani</w:t>
      </w:r>
      <w:proofErr w:type="spellEnd"/>
      <w:r w:rsidRPr="00DF27FA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DF27FA">
        <w:rPr>
          <w:rFonts w:asciiTheme="minorHAnsi" w:hAnsiTheme="minorHAnsi" w:cstheme="minorHAnsi"/>
          <w:bCs/>
          <w:sz w:val="28"/>
          <w:szCs w:val="28"/>
        </w:rPr>
        <w:t>uopšte.</w:t>
      </w:r>
      <w:r w:rsidRPr="00DF27FA">
        <w:rPr>
          <w:rFonts w:asciiTheme="minorHAnsi" w:hAnsiTheme="minorHAnsi" w:cstheme="minorHAnsi"/>
          <w:sz w:val="28"/>
          <w:szCs w:val="28"/>
        </w:rPr>
        <w:t>e</w:t>
      </w:r>
      <w:proofErr w:type="spellEnd"/>
      <w:r w:rsidRPr="00DF27FA">
        <w:rPr>
          <w:rFonts w:asciiTheme="minorHAnsi" w:hAnsiTheme="minorHAnsi" w:cstheme="minorHAnsi"/>
          <w:sz w:val="28"/>
          <w:szCs w:val="28"/>
        </w:rPr>
        <w:t>.</w:t>
      </w:r>
    </w:p>
    <w:p w:rsidR="00DF27FA" w:rsidRDefault="00DF27FA" w:rsidP="00DF27FA">
      <w:pPr>
        <w:rPr>
          <w:sz w:val="28"/>
        </w:rPr>
      </w:pPr>
      <w:r w:rsidRPr="00DF27FA">
        <w:rPr>
          <w:sz w:val="28"/>
        </w:rPr>
        <w:t xml:space="preserve">b) </w:t>
      </w:r>
      <w:proofErr w:type="spellStart"/>
      <w:r w:rsidRPr="00DF27FA">
        <w:rPr>
          <w:sz w:val="28"/>
        </w:rPr>
        <w:t>Objasniti</w:t>
      </w:r>
      <w:proofErr w:type="spellEnd"/>
      <w:r w:rsidRPr="00DF27FA">
        <w:rPr>
          <w:sz w:val="28"/>
        </w:rPr>
        <w:t xml:space="preserve"> </w:t>
      </w:r>
      <w:proofErr w:type="spellStart"/>
      <w:r w:rsidRPr="00DF27FA">
        <w:rPr>
          <w:sz w:val="28"/>
        </w:rPr>
        <w:t>razliku</w:t>
      </w:r>
      <w:proofErr w:type="spellEnd"/>
      <w:r w:rsidRPr="00DF27FA">
        <w:rPr>
          <w:sz w:val="28"/>
        </w:rPr>
        <w:t xml:space="preserve"> </w:t>
      </w:r>
      <w:proofErr w:type="spellStart"/>
      <w:r w:rsidRPr="00DF27FA">
        <w:rPr>
          <w:sz w:val="28"/>
        </w:rPr>
        <w:t>između</w:t>
      </w:r>
      <w:proofErr w:type="spellEnd"/>
      <w:r w:rsidRPr="00DF27FA">
        <w:rPr>
          <w:sz w:val="28"/>
        </w:rPr>
        <w:t xml:space="preserve"> Gaussian, Multinomial i </w:t>
      </w:r>
      <w:proofErr w:type="spellStart"/>
      <w:r w:rsidRPr="00DF27FA">
        <w:rPr>
          <w:sz w:val="28"/>
        </w:rPr>
        <w:t>Bernouli</w:t>
      </w:r>
      <w:proofErr w:type="spellEnd"/>
      <w:r w:rsidRPr="00DF27FA">
        <w:rPr>
          <w:sz w:val="28"/>
        </w:rPr>
        <w:t xml:space="preserve"> Naive Bayes </w:t>
      </w:r>
      <w:proofErr w:type="spellStart"/>
      <w:r w:rsidRPr="00DF27FA">
        <w:rPr>
          <w:sz w:val="28"/>
        </w:rPr>
        <w:t>metoda.</w:t>
      </w:r>
      <w:proofErr w:type="spellEnd"/>
    </w:p>
    <w:p w:rsidR="00DF27FA" w:rsidRPr="00DF27FA" w:rsidRDefault="00DF27FA" w:rsidP="00DF27FA">
      <w:pPr>
        <w:pStyle w:val="ListParagraph"/>
        <w:numPr>
          <w:ilvl w:val="0"/>
          <w:numId w:val="3"/>
        </w:numPr>
        <w:rPr>
          <w:sz w:val="28"/>
        </w:rPr>
      </w:pPr>
      <w:bookmarkStart w:id="0" w:name="_GoBack"/>
      <w:bookmarkEnd w:id="0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>Gaussian Naive Bayes:</w:t>
      </w:r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Pretpostavlja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da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su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vrednosti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feature-a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numeričke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i da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slede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normalnu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(Gaussian)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distribuciju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.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Koristi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se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za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kontinuirane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podatke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. </w:t>
      </w:r>
    </w:p>
    <w:p w:rsidR="00DF27FA" w:rsidRPr="00DF27FA" w:rsidRDefault="00DF27FA" w:rsidP="00DF27F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sz w:val="28"/>
          <w14:ligatures w14:val="none"/>
        </w:rPr>
      </w:pPr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>Multinomial Naive Bayes:</w:t>
      </w:r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Modeluje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diskretne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numeričke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podatke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,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tipično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broj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pojavljivanja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reči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(Bag of Words).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Idealan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za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tekstualne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podatke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. </w:t>
      </w:r>
    </w:p>
    <w:p w:rsidR="00DF27FA" w:rsidRPr="00DF27FA" w:rsidRDefault="00DF27FA" w:rsidP="00DF27FA">
      <w:pPr>
        <w:pStyle w:val="ListParagraph"/>
        <w:numPr>
          <w:ilvl w:val="0"/>
          <w:numId w:val="3"/>
        </w:numPr>
        <w:rPr>
          <w:rFonts w:cstheme="minorHAnsi"/>
          <w:sz w:val="32"/>
        </w:rPr>
      </w:pPr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>Bernoulli Naive Bayes:</w:t>
      </w:r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Radi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proofErr w:type="gramStart"/>
      <w:r w:rsidRPr="00DF27FA">
        <w:rPr>
          <w:rFonts w:eastAsia="Times New Roman" w:cstheme="minorHAnsi"/>
          <w:kern w:val="0"/>
          <w:sz w:val="28"/>
          <w14:ligatures w14:val="none"/>
        </w:rPr>
        <w:t>sa</w:t>
      </w:r>
      <w:proofErr w:type="spellEnd"/>
      <w:proofErr w:type="gram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binarnim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podacima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(0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ili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1),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odnosno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prisustvom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ili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odsustvom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feature-a.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Takođe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se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koristi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za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tekst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, </w:t>
      </w:r>
      <w:proofErr w:type="spellStart"/>
      <w:proofErr w:type="gramStart"/>
      <w:r w:rsidRPr="00DF27FA">
        <w:rPr>
          <w:rFonts w:eastAsia="Times New Roman" w:cstheme="minorHAnsi"/>
          <w:kern w:val="0"/>
          <w:sz w:val="28"/>
          <w14:ligatures w14:val="none"/>
        </w:rPr>
        <w:t>ali</w:t>
      </w:r>
      <w:proofErr w:type="spellEnd"/>
      <w:proofErr w:type="gram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samo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beleži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da li se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reč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pojavljuje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, ne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koliko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puta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>.</w:t>
      </w:r>
    </w:p>
    <w:p w:rsidR="00DF27FA" w:rsidRDefault="00DF27FA" w:rsidP="00DF27FA">
      <w:pPr>
        <w:spacing w:before="240" w:after="0" w:line="240" w:lineRule="auto"/>
        <w:rPr>
          <w:sz w:val="28"/>
        </w:rPr>
      </w:pPr>
      <w:r w:rsidRPr="00DF27FA">
        <w:rPr>
          <w:sz w:val="28"/>
        </w:rPr>
        <w:t xml:space="preserve">c) </w:t>
      </w:r>
      <w:proofErr w:type="spellStart"/>
      <w:r w:rsidRPr="00DF27FA">
        <w:rPr>
          <w:sz w:val="28"/>
        </w:rPr>
        <w:t>Objasniti</w:t>
      </w:r>
      <w:proofErr w:type="spellEnd"/>
      <w:r w:rsidRPr="00DF27FA">
        <w:rPr>
          <w:sz w:val="28"/>
        </w:rPr>
        <w:t xml:space="preserve"> </w:t>
      </w:r>
      <w:proofErr w:type="spellStart"/>
      <w:r w:rsidRPr="00DF27FA">
        <w:rPr>
          <w:sz w:val="28"/>
        </w:rPr>
        <w:t>pojam</w:t>
      </w:r>
      <w:proofErr w:type="spellEnd"/>
      <w:r w:rsidRPr="00DF27FA">
        <w:rPr>
          <w:sz w:val="28"/>
        </w:rPr>
        <w:t xml:space="preserve"> “</w:t>
      </w:r>
      <w:proofErr w:type="spellStart"/>
      <w:r w:rsidRPr="00DF27FA">
        <w:rPr>
          <w:sz w:val="28"/>
        </w:rPr>
        <w:t>linearna</w:t>
      </w:r>
      <w:proofErr w:type="spellEnd"/>
      <w:r w:rsidRPr="00DF27FA">
        <w:rPr>
          <w:sz w:val="28"/>
        </w:rPr>
        <w:t xml:space="preserve"> </w:t>
      </w:r>
      <w:proofErr w:type="spellStart"/>
      <w:r w:rsidRPr="00DF27FA">
        <w:rPr>
          <w:sz w:val="28"/>
        </w:rPr>
        <w:t>separabilnost</w:t>
      </w:r>
      <w:proofErr w:type="spellEnd"/>
      <w:r w:rsidRPr="00DF27FA">
        <w:rPr>
          <w:sz w:val="28"/>
        </w:rPr>
        <w:t>”? Da</w:t>
      </w:r>
      <w:r>
        <w:rPr>
          <w:sz w:val="28"/>
        </w:rPr>
        <w:t xml:space="preserve"> li </w:t>
      </w:r>
      <w:proofErr w:type="spellStart"/>
      <w:r>
        <w:rPr>
          <w:sz w:val="28"/>
        </w:rPr>
        <w:t>podaci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grupisani</w:t>
      </w:r>
      <w:proofErr w:type="spellEnd"/>
      <w:r>
        <w:rPr>
          <w:sz w:val="28"/>
        </w:rPr>
        <w:t xml:space="preserve"> u </w:t>
      </w:r>
      <w:proofErr w:type="spellStart"/>
      <w:r>
        <w:rPr>
          <w:sz w:val="28"/>
        </w:rPr>
        <w:t>više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od</w:t>
      </w:r>
      <w:proofErr w:type="gramEnd"/>
      <w:r>
        <w:rPr>
          <w:sz w:val="28"/>
        </w:rPr>
        <w:t xml:space="preserve"> </w:t>
      </w:r>
      <w:proofErr w:type="spellStart"/>
      <w:r w:rsidRPr="00DF27FA">
        <w:rPr>
          <w:sz w:val="28"/>
        </w:rPr>
        <w:t>klastera</w:t>
      </w:r>
      <w:proofErr w:type="spellEnd"/>
      <w:r w:rsidRPr="00DF27FA">
        <w:rPr>
          <w:sz w:val="28"/>
        </w:rPr>
        <w:t xml:space="preserve"> </w:t>
      </w:r>
      <w:proofErr w:type="spellStart"/>
      <w:r w:rsidRPr="00DF27FA">
        <w:rPr>
          <w:sz w:val="28"/>
        </w:rPr>
        <w:t>mogu</w:t>
      </w:r>
      <w:proofErr w:type="spellEnd"/>
      <w:r w:rsidRPr="00DF27FA">
        <w:rPr>
          <w:sz w:val="28"/>
        </w:rPr>
        <w:t xml:space="preserve"> </w:t>
      </w:r>
      <w:proofErr w:type="spellStart"/>
      <w:r w:rsidRPr="00DF27FA">
        <w:rPr>
          <w:sz w:val="28"/>
        </w:rPr>
        <w:t>biti</w:t>
      </w:r>
      <w:proofErr w:type="spellEnd"/>
      <w:r w:rsidRPr="00DF27FA">
        <w:rPr>
          <w:sz w:val="28"/>
        </w:rPr>
        <w:t xml:space="preserve"> </w:t>
      </w:r>
      <w:proofErr w:type="spellStart"/>
      <w:r w:rsidRPr="00DF27FA">
        <w:rPr>
          <w:sz w:val="28"/>
        </w:rPr>
        <w:t>linearno</w:t>
      </w:r>
      <w:proofErr w:type="spellEnd"/>
      <w:r w:rsidRPr="00DF27FA">
        <w:rPr>
          <w:sz w:val="28"/>
        </w:rPr>
        <w:t xml:space="preserve"> </w:t>
      </w:r>
      <w:proofErr w:type="spellStart"/>
      <w:r w:rsidRPr="00DF27FA">
        <w:rPr>
          <w:sz w:val="28"/>
        </w:rPr>
        <w:t>separabilni</w:t>
      </w:r>
      <w:proofErr w:type="spellEnd"/>
      <w:r w:rsidRPr="00DF27FA">
        <w:rPr>
          <w:sz w:val="28"/>
        </w:rPr>
        <w:t>?</w:t>
      </w:r>
    </w:p>
    <w:p w:rsidR="00DF27FA" w:rsidRPr="00DF27FA" w:rsidRDefault="00DF27FA" w:rsidP="00DF27F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:sz w:val="28"/>
          <w14:ligatures w14:val="none"/>
        </w:rPr>
      </w:pPr>
      <w:proofErr w:type="spellStart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>Linearna</w:t>
      </w:r>
      <w:proofErr w:type="spellEnd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>separabilnost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znači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da se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podaci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dve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klase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mogu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razdvojiti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jednom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pravolinijskom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granicom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(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hiperpravom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u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višedimenzionalnom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prostoru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). </w:t>
      </w:r>
    </w:p>
    <w:p w:rsidR="00DF27FA" w:rsidRPr="00DF27FA" w:rsidRDefault="00DF27FA" w:rsidP="00DF27FA">
      <w:pPr>
        <w:pStyle w:val="ListParagraph"/>
        <w:numPr>
          <w:ilvl w:val="0"/>
          <w:numId w:val="5"/>
        </w:numPr>
        <w:rPr>
          <w:rFonts w:cstheme="minorHAnsi"/>
          <w:sz w:val="32"/>
        </w:rPr>
      </w:pP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Ako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imamo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više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proofErr w:type="gramStart"/>
      <w:r w:rsidRPr="00DF27FA">
        <w:rPr>
          <w:rFonts w:eastAsia="Times New Roman" w:cstheme="minorHAnsi"/>
          <w:kern w:val="0"/>
          <w:sz w:val="28"/>
          <w14:ligatures w14:val="none"/>
        </w:rPr>
        <w:t>od</w:t>
      </w:r>
      <w:proofErr w:type="spellEnd"/>
      <w:proofErr w:type="gram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dve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klase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,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linearna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separabilnost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se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može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primeniti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između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svake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dve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klase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,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ali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>nije</w:t>
      </w:r>
      <w:proofErr w:type="spellEnd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>moguće</w:t>
      </w:r>
      <w:proofErr w:type="spellEnd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>uvek</w:t>
      </w:r>
      <w:proofErr w:type="spellEnd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>naći</w:t>
      </w:r>
      <w:proofErr w:type="spellEnd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>jednu</w:t>
      </w:r>
      <w:proofErr w:type="spellEnd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>liniju</w:t>
      </w:r>
      <w:proofErr w:type="spellEnd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>koja</w:t>
      </w:r>
      <w:proofErr w:type="spellEnd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>razdvaja</w:t>
      </w:r>
      <w:proofErr w:type="spellEnd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>sve</w:t>
      </w:r>
      <w:proofErr w:type="spellEnd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>klase</w:t>
      </w:r>
      <w:proofErr w:type="spellEnd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b/>
          <w:bCs/>
          <w:kern w:val="0"/>
          <w:sz w:val="28"/>
          <w14:ligatures w14:val="none"/>
        </w:rPr>
        <w:t>simultano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.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Za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više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klasa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često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su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potrebni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složeniji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(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nelinearni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)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modeli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proofErr w:type="gramStart"/>
      <w:r w:rsidRPr="00DF27FA">
        <w:rPr>
          <w:rFonts w:eastAsia="Times New Roman" w:cstheme="minorHAnsi"/>
          <w:kern w:val="0"/>
          <w:sz w:val="28"/>
          <w14:ligatures w14:val="none"/>
        </w:rPr>
        <w:t>ili</w:t>
      </w:r>
      <w:proofErr w:type="spellEnd"/>
      <w:proofErr w:type="gram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višestruke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linije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 (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npr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>. one-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vs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 xml:space="preserve">-rest </w:t>
      </w:r>
      <w:proofErr w:type="spellStart"/>
      <w:r w:rsidRPr="00DF27FA">
        <w:rPr>
          <w:rFonts w:eastAsia="Times New Roman" w:cstheme="minorHAnsi"/>
          <w:kern w:val="0"/>
          <w:sz w:val="28"/>
          <w14:ligatures w14:val="none"/>
        </w:rPr>
        <w:t>pristup</w:t>
      </w:r>
      <w:proofErr w:type="spellEnd"/>
      <w:r w:rsidRPr="00DF27FA">
        <w:rPr>
          <w:rFonts w:eastAsia="Times New Roman" w:cstheme="minorHAnsi"/>
          <w:kern w:val="0"/>
          <w:sz w:val="28"/>
          <w14:ligatures w14:val="none"/>
        </w:rPr>
        <w:t>).</w:t>
      </w:r>
    </w:p>
    <w:sectPr w:rsidR="00DF27FA" w:rsidRPr="00DF2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EE228B"/>
    <w:multiLevelType w:val="hybridMultilevel"/>
    <w:tmpl w:val="FBB018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0314F4"/>
    <w:multiLevelType w:val="hybridMultilevel"/>
    <w:tmpl w:val="2F24CA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8407CF"/>
    <w:multiLevelType w:val="hybridMultilevel"/>
    <w:tmpl w:val="763EAE5A"/>
    <w:lvl w:ilvl="0" w:tplc="CAAEEA76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508126ED"/>
    <w:multiLevelType w:val="hybridMultilevel"/>
    <w:tmpl w:val="4896FF54"/>
    <w:lvl w:ilvl="0" w:tplc="0409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4">
    <w:nsid w:val="6D0C2B0B"/>
    <w:multiLevelType w:val="hybridMultilevel"/>
    <w:tmpl w:val="E0223308"/>
    <w:lvl w:ilvl="0" w:tplc="CAAEEA76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B4731A2"/>
    <w:multiLevelType w:val="hybridMultilevel"/>
    <w:tmpl w:val="D2F8E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27FA"/>
    <w:rsid w:val="00435279"/>
    <w:rsid w:val="009D55FA"/>
    <w:rsid w:val="00DF2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F27F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F27FA"/>
    <w:rPr>
      <w:rFonts w:ascii="Consolas" w:hAnsi="Consolas"/>
      <w:sz w:val="21"/>
      <w:szCs w:val="21"/>
    </w:rPr>
  </w:style>
  <w:style w:type="character" w:styleId="Strong">
    <w:name w:val="Strong"/>
    <w:basedOn w:val="DefaultParagraphFont"/>
    <w:uiPriority w:val="22"/>
    <w:qFormat/>
    <w:rsid w:val="00DF27FA"/>
    <w:rPr>
      <w:b/>
      <w:bCs/>
    </w:rPr>
  </w:style>
  <w:style w:type="paragraph" w:styleId="ListParagraph">
    <w:name w:val="List Paragraph"/>
    <w:basedOn w:val="Normal"/>
    <w:uiPriority w:val="34"/>
    <w:qFormat/>
    <w:rsid w:val="00DF27F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F27F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F27FA"/>
    <w:rPr>
      <w:rFonts w:ascii="Consolas" w:hAnsi="Consolas"/>
      <w:sz w:val="21"/>
      <w:szCs w:val="21"/>
    </w:rPr>
  </w:style>
  <w:style w:type="character" w:styleId="Strong">
    <w:name w:val="Strong"/>
    <w:basedOn w:val="DefaultParagraphFont"/>
    <w:uiPriority w:val="22"/>
    <w:qFormat/>
    <w:rsid w:val="00DF27FA"/>
    <w:rPr>
      <w:b/>
      <w:bCs/>
    </w:rPr>
  </w:style>
  <w:style w:type="paragraph" w:styleId="ListParagraph">
    <w:name w:val="List Paragraph"/>
    <w:basedOn w:val="Normal"/>
    <w:uiPriority w:val="34"/>
    <w:qFormat/>
    <w:rsid w:val="00DF27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58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Korisnik</cp:lastModifiedBy>
  <cp:revision>1</cp:revision>
  <dcterms:created xsi:type="dcterms:W3CDTF">2026-04-09T11:12:00Z</dcterms:created>
  <dcterms:modified xsi:type="dcterms:W3CDTF">2026-04-09T11:22:00Z</dcterms:modified>
</cp:coreProperties>
</file>