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3C8FA" w14:textId="36922072" w:rsidR="00BE314B" w:rsidRPr="00BE314B" w:rsidRDefault="00BE314B" w:rsidP="005B3290">
      <w:pPr>
        <w:pStyle w:val="NormalWeb"/>
        <w:spacing w:before="0" w:beforeAutospacing="0" w:after="180" w:afterAutospacing="0"/>
        <w:textAlignment w:val="baseline"/>
        <w:rPr>
          <w:rFonts w:ascii="Helvetica Neue" w:hAnsi="Helvetica Neue"/>
          <w:b/>
          <w:bCs/>
          <w:color w:val="414141"/>
          <w:sz w:val="28"/>
          <w:szCs w:val="28"/>
        </w:rPr>
      </w:pPr>
      <w:r w:rsidRPr="00BE314B">
        <w:rPr>
          <w:rFonts w:ascii="Helvetica Neue" w:hAnsi="Helvetica Neue"/>
          <w:b/>
          <w:bCs/>
          <w:color w:val="414141"/>
          <w:sz w:val="28"/>
          <w:szCs w:val="28"/>
        </w:rPr>
        <w:t>CSS</w:t>
      </w:r>
    </w:p>
    <w:p w14:paraId="2CFDD048" w14:textId="5C3168F1"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CSS stands for Cascading Style Sheets. CSS is a standard style sheet language used for describing the presentation (i.e. the layout and formatting) of the web pages.</w:t>
      </w:r>
    </w:p>
    <w:p w14:paraId="202C18CC"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 xml:space="preserve">Prior to CSS, nearly all of the presentational attributes of HTML documents were contained within the HTML </w:t>
      </w:r>
      <w:proofErr w:type="spellStart"/>
      <w:r>
        <w:rPr>
          <w:rFonts w:ascii="Helvetica Neue" w:hAnsi="Helvetica Neue"/>
          <w:color w:val="414141"/>
          <w:sz w:val="26"/>
          <w:szCs w:val="26"/>
        </w:rPr>
        <w:t>markup</w:t>
      </w:r>
      <w:proofErr w:type="spellEnd"/>
      <w:r>
        <w:rPr>
          <w:rFonts w:ascii="Helvetica Neue" w:hAnsi="Helvetica Neue"/>
          <w:color w:val="414141"/>
          <w:sz w:val="26"/>
          <w:szCs w:val="26"/>
        </w:rPr>
        <w:t xml:space="preserve"> (specifically inside the HTML tags); all the font </w:t>
      </w:r>
      <w:proofErr w:type="spellStart"/>
      <w:r>
        <w:rPr>
          <w:rFonts w:ascii="Helvetica Neue" w:hAnsi="Helvetica Neue"/>
          <w:color w:val="414141"/>
          <w:sz w:val="26"/>
          <w:szCs w:val="26"/>
        </w:rPr>
        <w:t>colors</w:t>
      </w:r>
      <w:proofErr w:type="spellEnd"/>
      <w:r>
        <w:rPr>
          <w:rFonts w:ascii="Helvetica Neue" w:hAnsi="Helvetica Neue"/>
          <w:color w:val="414141"/>
          <w:sz w:val="26"/>
          <w:szCs w:val="26"/>
        </w:rPr>
        <w:t>, background styles, element alignments, borders and sizes had to be explicitly described within the HTML.</w:t>
      </w:r>
    </w:p>
    <w:p w14:paraId="56C01E41"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As a result, development of the large websites became a long and expensive process, since the style information were repeatedly added to every single page of the website.</w:t>
      </w:r>
    </w:p>
    <w:p w14:paraId="23557CC8"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 xml:space="preserve">To solve this problem CSS was introduced in 1996 by the World Wide Web Consortium (W3C), which also maintains its standard. CSS was designed to enable the separation of presentation and content. Now web designers can move the formatting information of the web pages to a separate style sheet which results in considerably simpler HTML </w:t>
      </w:r>
      <w:proofErr w:type="spellStart"/>
      <w:r>
        <w:rPr>
          <w:rFonts w:ascii="Helvetica Neue" w:hAnsi="Helvetica Neue"/>
          <w:color w:val="414141"/>
          <w:sz w:val="26"/>
          <w:szCs w:val="26"/>
        </w:rPr>
        <w:t>markup</w:t>
      </w:r>
      <w:proofErr w:type="spellEnd"/>
      <w:r>
        <w:rPr>
          <w:rFonts w:ascii="Helvetica Neue" w:hAnsi="Helvetica Neue"/>
          <w:color w:val="414141"/>
          <w:sz w:val="26"/>
          <w:szCs w:val="26"/>
        </w:rPr>
        <w:t>, and better maintainability.</w:t>
      </w:r>
    </w:p>
    <w:p w14:paraId="21A0BDFB"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CSS3 is the latest version of the CSS specification. CSS3 adds several new styling features and improvements to enhance the web presentation capabilities</w:t>
      </w:r>
    </w:p>
    <w:p w14:paraId="69F87ACB" w14:textId="77777777" w:rsidR="005B3290" w:rsidRPr="005B3290" w:rsidRDefault="005B3290" w:rsidP="005B3290">
      <w:pPr>
        <w:spacing w:before="300" w:after="150"/>
        <w:textAlignment w:val="baseline"/>
        <w:outlineLvl w:val="1"/>
        <w:rPr>
          <w:rFonts w:ascii="Helvetica Neue" w:eastAsia="Times New Roman" w:hAnsi="Helvetica Neue" w:cs="Times New Roman"/>
          <w:b/>
          <w:bCs/>
          <w:color w:val="262626"/>
          <w:sz w:val="42"/>
          <w:szCs w:val="42"/>
          <w:lang w:eastAsia="en-GB" w:bidi="pa-IN"/>
        </w:rPr>
      </w:pPr>
      <w:r w:rsidRPr="005B3290">
        <w:rPr>
          <w:rFonts w:ascii="Helvetica Neue" w:eastAsia="Times New Roman" w:hAnsi="Helvetica Neue" w:cs="Times New Roman"/>
          <w:b/>
          <w:bCs/>
          <w:color w:val="262626"/>
          <w:sz w:val="42"/>
          <w:szCs w:val="42"/>
          <w:lang w:eastAsia="en-GB" w:bidi="pa-IN"/>
        </w:rPr>
        <w:t>What You Can Do with CSS</w:t>
      </w:r>
    </w:p>
    <w:p w14:paraId="7C8BBEEB" w14:textId="77777777"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There are lot more things you can do with CSS.</w:t>
      </w:r>
    </w:p>
    <w:p w14:paraId="18284345"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easily apply same style rules on multiple elements.</w:t>
      </w:r>
    </w:p>
    <w:p w14:paraId="5BA97852"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control the presentation of multiple pages of a website with a single style sheet.</w:t>
      </w:r>
    </w:p>
    <w:p w14:paraId="0F79BBDB"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present the same page differently on different devices.</w:t>
      </w:r>
    </w:p>
    <w:p w14:paraId="4C2880C6"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style dynamic states of elements such as hover, focus, etc. that isn't possible otherwise.</w:t>
      </w:r>
    </w:p>
    <w:p w14:paraId="48E0F8F5"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 xml:space="preserve">You can change the position of an element on a web page without changing the </w:t>
      </w:r>
      <w:proofErr w:type="spellStart"/>
      <w:r w:rsidRPr="005B3290">
        <w:rPr>
          <w:rFonts w:ascii="Helvetica Neue" w:eastAsia="Times New Roman" w:hAnsi="Helvetica Neue" w:cs="Times New Roman"/>
          <w:color w:val="414141"/>
          <w:sz w:val="26"/>
          <w:szCs w:val="26"/>
          <w:lang w:eastAsia="en-GB" w:bidi="pa-IN"/>
        </w:rPr>
        <w:t>markup</w:t>
      </w:r>
      <w:proofErr w:type="spellEnd"/>
      <w:r w:rsidRPr="005B3290">
        <w:rPr>
          <w:rFonts w:ascii="Helvetica Neue" w:eastAsia="Times New Roman" w:hAnsi="Helvetica Neue" w:cs="Times New Roman"/>
          <w:color w:val="414141"/>
          <w:sz w:val="26"/>
          <w:szCs w:val="26"/>
          <w:lang w:eastAsia="en-GB" w:bidi="pa-IN"/>
        </w:rPr>
        <w:t>.</w:t>
      </w:r>
    </w:p>
    <w:p w14:paraId="79BB9E5A"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alter the display of existing HTML elements.</w:t>
      </w:r>
    </w:p>
    <w:p w14:paraId="2DB6CA3F"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transform elements like scale, rotate, skew, etc. in 2D or 3D space.</w:t>
      </w:r>
    </w:p>
    <w:p w14:paraId="5879ADEC"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create animations and transitions effects without using any JavaScript.</w:t>
      </w:r>
    </w:p>
    <w:p w14:paraId="4F122B2C" w14:textId="77777777" w:rsidR="005B3290" w:rsidRPr="005B3290" w:rsidRDefault="005B3290" w:rsidP="005B3290">
      <w:pPr>
        <w:numPr>
          <w:ilvl w:val="0"/>
          <w:numId w:val="1"/>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You can create print friendly version of your web pages.</w:t>
      </w:r>
    </w:p>
    <w:p w14:paraId="070F1B2B" w14:textId="6991EE7A"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lastRenderedPageBreak/>
        <w:t xml:space="preserve">The list does not end here, there are many other interesting things that you can do with CSS. </w:t>
      </w:r>
    </w:p>
    <w:p w14:paraId="2D3CFE61" w14:textId="77777777" w:rsidR="005B3290" w:rsidRPr="005B3290" w:rsidRDefault="005B3290" w:rsidP="005B3290">
      <w:pPr>
        <w:spacing w:before="300" w:after="150"/>
        <w:textAlignment w:val="baseline"/>
        <w:outlineLvl w:val="1"/>
        <w:rPr>
          <w:rFonts w:ascii="Helvetica Neue" w:eastAsia="Times New Roman" w:hAnsi="Helvetica Neue" w:cs="Times New Roman"/>
          <w:b/>
          <w:bCs/>
          <w:color w:val="262626"/>
          <w:sz w:val="42"/>
          <w:szCs w:val="42"/>
          <w:lang w:eastAsia="en-GB" w:bidi="pa-IN"/>
        </w:rPr>
      </w:pPr>
      <w:r w:rsidRPr="005B3290">
        <w:rPr>
          <w:rFonts w:ascii="Helvetica Neue" w:eastAsia="Times New Roman" w:hAnsi="Helvetica Neue" w:cs="Times New Roman"/>
          <w:b/>
          <w:bCs/>
          <w:color w:val="262626"/>
          <w:sz w:val="42"/>
          <w:szCs w:val="42"/>
          <w:lang w:eastAsia="en-GB" w:bidi="pa-IN"/>
        </w:rPr>
        <w:t>Advantages of Using CSS</w:t>
      </w:r>
    </w:p>
    <w:p w14:paraId="17F7A0C3" w14:textId="77777777"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The biggest advantage of CSS is that it allows the separation of style and layout from the content of the document. Here are some more advantages, why one should start using CSS?</w:t>
      </w:r>
    </w:p>
    <w:p w14:paraId="11DF244C" w14:textId="77777777" w:rsidR="005B3290" w:rsidRPr="005B3290" w:rsidRDefault="005B3290" w:rsidP="005B3290">
      <w:pPr>
        <w:numPr>
          <w:ilvl w:val="0"/>
          <w:numId w:val="2"/>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CSS Save Lots of Time</w:t>
      </w:r>
      <w:r w:rsidRPr="005B3290">
        <w:rPr>
          <w:rFonts w:ascii="Helvetica Neue" w:eastAsia="Times New Roman" w:hAnsi="Helvetica Neue" w:cs="Times New Roman"/>
          <w:color w:val="414141"/>
          <w:sz w:val="26"/>
          <w:szCs w:val="26"/>
          <w:lang w:eastAsia="en-GB" w:bidi="pa-IN"/>
        </w:rPr>
        <w:t> — CSS gives lots of flexibility to set the style properties of an element. You can write CSS once; and then the same code can be applied to the groups of HTML elements, and can also be reused in multiple HTML pages.</w:t>
      </w:r>
    </w:p>
    <w:p w14:paraId="388027B7" w14:textId="77777777" w:rsidR="005B3290" w:rsidRPr="005B3290" w:rsidRDefault="005B3290" w:rsidP="005B3290">
      <w:pPr>
        <w:numPr>
          <w:ilvl w:val="0"/>
          <w:numId w:val="2"/>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Easy Maintenance</w:t>
      </w:r>
      <w:r w:rsidRPr="005B3290">
        <w:rPr>
          <w:rFonts w:ascii="Helvetica Neue" w:eastAsia="Times New Roman" w:hAnsi="Helvetica Neue" w:cs="Times New Roman"/>
          <w:color w:val="414141"/>
          <w:sz w:val="26"/>
          <w:szCs w:val="26"/>
          <w:lang w:eastAsia="en-GB" w:bidi="pa-IN"/>
        </w:rPr>
        <w:t> — CSS provides an easy means to update the formatting of the documents, and to maintain the consistency across multiple documents. Because the content of the entire set of web pages can be easily controlled using one or more style sheets.</w:t>
      </w:r>
    </w:p>
    <w:p w14:paraId="2780627C" w14:textId="77777777" w:rsidR="005B3290" w:rsidRPr="005B3290" w:rsidRDefault="005B3290" w:rsidP="005B3290">
      <w:pPr>
        <w:numPr>
          <w:ilvl w:val="0"/>
          <w:numId w:val="2"/>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Pages Load Faster</w:t>
      </w:r>
      <w:r w:rsidRPr="005B3290">
        <w:rPr>
          <w:rFonts w:ascii="Helvetica Neue" w:eastAsia="Times New Roman" w:hAnsi="Helvetica Neue" w:cs="Times New Roman"/>
          <w:color w:val="414141"/>
          <w:sz w:val="26"/>
          <w:szCs w:val="26"/>
          <w:lang w:eastAsia="en-GB" w:bidi="pa-IN"/>
        </w:rPr>
        <w:t> — CSS enables multiple pages to share the formatting information, which reduces complexity and repetition in the structural contents of the documents. It significantly reduces the file transfer size, which results in a faster page loading.</w:t>
      </w:r>
    </w:p>
    <w:p w14:paraId="034F0212" w14:textId="77777777" w:rsidR="005B3290" w:rsidRPr="005B3290" w:rsidRDefault="005B3290" w:rsidP="005B3290">
      <w:pPr>
        <w:numPr>
          <w:ilvl w:val="0"/>
          <w:numId w:val="2"/>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Superior Styles to HTML</w:t>
      </w:r>
      <w:r w:rsidRPr="005B3290">
        <w:rPr>
          <w:rFonts w:ascii="Helvetica Neue" w:eastAsia="Times New Roman" w:hAnsi="Helvetica Neue" w:cs="Times New Roman"/>
          <w:color w:val="414141"/>
          <w:sz w:val="26"/>
          <w:szCs w:val="26"/>
          <w:lang w:eastAsia="en-GB" w:bidi="pa-IN"/>
        </w:rPr>
        <w:t> — CSS has much wider presentation capabilities than HTML and provide much better control over the layout of your web pages. So you can give far better look to your web pages in comparison to the HTML presentational elements and attributes.</w:t>
      </w:r>
    </w:p>
    <w:p w14:paraId="090F29E9" w14:textId="77777777" w:rsidR="005B3290" w:rsidRPr="005B3290" w:rsidRDefault="005B3290" w:rsidP="005B3290">
      <w:pPr>
        <w:numPr>
          <w:ilvl w:val="0"/>
          <w:numId w:val="2"/>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Multiple Device Compatibility</w:t>
      </w:r>
      <w:r w:rsidRPr="005B3290">
        <w:rPr>
          <w:rFonts w:ascii="Helvetica Neue" w:eastAsia="Times New Roman" w:hAnsi="Helvetica Neue" w:cs="Times New Roman"/>
          <w:color w:val="414141"/>
          <w:sz w:val="26"/>
          <w:szCs w:val="26"/>
          <w:lang w:eastAsia="en-GB" w:bidi="pa-IN"/>
        </w:rPr>
        <w:t> — CSS also allows web pages to be optimized for more than one type of device or media. Using CSS the same HTML document can be presented in different viewing styles for different rendering devices such as desktop, cell phones, etc.</w:t>
      </w:r>
    </w:p>
    <w:p w14:paraId="0BE6D196" w14:textId="77777777" w:rsidR="005B3290" w:rsidRPr="005B3290" w:rsidRDefault="005B3290" w:rsidP="005B3290">
      <w:pPr>
        <w:spacing w:before="300" w:after="150"/>
        <w:textAlignment w:val="baseline"/>
        <w:outlineLvl w:val="1"/>
        <w:rPr>
          <w:rFonts w:ascii="Helvetica Neue" w:eastAsia="Times New Roman" w:hAnsi="Helvetica Neue" w:cs="Times New Roman"/>
          <w:b/>
          <w:bCs/>
          <w:color w:val="262626"/>
          <w:sz w:val="42"/>
          <w:szCs w:val="42"/>
          <w:lang w:eastAsia="en-GB" w:bidi="pa-IN"/>
        </w:rPr>
      </w:pPr>
      <w:r w:rsidRPr="005B3290">
        <w:rPr>
          <w:rFonts w:ascii="Helvetica Neue" w:eastAsia="Times New Roman" w:hAnsi="Helvetica Neue" w:cs="Times New Roman"/>
          <w:b/>
          <w:bCs/>
          <w:color w:val="262626"/>
          <w:sz w:val="42"/>
          <w:szCs w:val="42"/>
          <w:lang w:eastAsia="en-GB" w:bidi="pa-IN"/>
        </w:rPr>
        <w:t>Including CSS in HTML Documents</w:t>
      </w:r>
    </w:p>
    <w:p w14:paraId="310316FF" w14:textId="77777777"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CSS can either be attached as a separate document or embedded in the HTML document itself. There are three methods of including CSS in an HTML document:</w:t>
      </w:r>
    </w:p>
    <w:p w14:paraId="5E96149E" w14:textId="77777777" w:rsidR="005B3290" w:rsidRPr="005B3290" w:rsidRDefault="005B3290" w:rsidP="005B3290">
      <w:pPr>
        <w:numPr>
          <w:ilvl w:val="0"/>
          <w:numId w:val="3"/>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Inline styles</w:t>
      </w:r>
      <w:r w:rsidRPr="005B3290">
        <w:rPr>
          <w:rFonts w:ascii="Helvetica Neue" w:eastAsia="Times New Roman" w:hAnsi="Helvetica Neue" w:cs="Times New Roman"/>
          <w:color w:val="414141"/>
          <w:sz w:val="26"/>
          <w:szCs w:val="26"/>
          <w:lang w:eastAsia="en-GB" w:bidi="pa-IN"/>
        </w:rPr>
        <w:t> — Using the </w:t>
      </w:r>
      <w:r w:rsidRPr="005B3290">
        <w:rPr>
          <w:rFonts w:ascii="Consolas" w:eastAsia="Times New Roman" w:hAnsi="Consolas" w:cs="Consolas"/>
          <w:color w:val="333333"/>
          <w:sz w:val="20"/>
          <w:szCs w:val="20"/>
          <w:shd w:val="clear" w:color="auto" w:fill="F1F1F1"/>
          <w:lang w:eastAsia="en-GB" w:bidi="pa-IN"/>
        </w:rPr>
        <w:t>style</w:t>
      </w:r>
      <w:r w:rsidRPr="005B3290">
        <w:rPr>
          <w:rFonts w:ascii="Helvetica Neue" w:eastAsia="Times New Roman" w:hAnsi="Helvetica Neue" w:cs="Times New Roman"/>
          <w:color w:val="414141"/>
          <w:sz w:val="26"/>
          <w:szCs w:val="26"/>
          <w:lang w:eastAsia="en-GB" w:bidi="pa-IN"/>
        </w:rPr>
        <w:t> attribute in the HTML start tag.</w:t>
      </w:r>
    </w:p>
    <w:p w14:paraId="3EA1E563" w14:textId="0176F47D" w:rsidR="005B3290" w:rsidRPr="005B3290" w:rsidRDefault="005B3290" w:rsidP="005B3290">
      <w:pPr>
        <w:numPr>
          <w:ilvl w:val="0"/>
          <w:numId w:val="3"/>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Embedded styles</w:t>
      </w:r>
      <w:r w:rsidRPr="005B3290">
        <w:rPr>
          <w:rFonts w:ascii="Helvetica Neue" w:eastAsia="Times New Roman" w:hAnsi="Helvetica Neue" w:cs="Times New Roman"/>
          <w:color w:val="414141"/>
          <w:sz w:val="26"/>
          <w:szCs w:val="26"/>
          <w:lang w:eastAsia="en-GB" w:bidi="pa-IN"/>
        </w:rPr>
        <w:t> — Using the </w:t>
      </w:r>
      <w:r w:rsidRPr="005B3290">
        <w:rPr>
          <w:rFonts w:ascii="Consolas" w:eastAsia="Times New Roman" w:hAnsi="Consolas" w:cs="Consolas"/>
          <w:color w:val="333333"/>
          <w:sz w:val="20"/>
          <w:szCs w:val="20"/>
          <w:shd w:val="clear" w:color="auto" w:fill="F1F1F1"/>
          <w:lang w:eastAsia="en-GB" w:bidi="pa-IN"/>
        </w:rPr>
        <w:t>&lt;style&gt;</w:t>
      </w:r>
      <w:r w:rsidRPr="005B3290">
        <w:rPr>
          <w:rFonts w:ascii="Helvetica Neue" w:eastAsia="Times New Roman" w:hAnsi="Helvetica Neue" w:cs="Times New Roman"/>
          <w:color w:val="414141"/>
          <w:sz w:val="26"/>
          <w:szCs w:val="26"/>
          <w:lang w:eastAsia="en-GB" w:bidi="pa-IN"/>
        </w:rPr>
        <w:t> element in the head section of a document.</w:t>
      </w:r>
    </w:p>
    <w:p w14:paraId="63E9E7B2" w14:textId="3EBB8D64" w:rsidR="005B3290" w:rsidRPr="005B3290" w:rsidRDefault="005B3290" w:rsidP="005B3290">
      <w:pPr>
        <w:numPr>
          <w:ilvl w:val="0"/>
          <w:numId w:val="3"/>
        </w:numPr>
        <w:spacing w:before="105" w:after="100" w:afterAutospacing="1"/>
        <w:ind w:left="0"/>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b/>
          <w:bCs/>
          <w:color w:val="414141"/>
          <w:sz w:val="26"/>
          <w:szCs w:val="26"/>
          <w:lang w:eastAsia="en-GB" w:bidi="pa-IN"/>
        </w:rPr>
        <w:t>External style sheets</w:t>
      </w:r>
      <w:r w:rsidRPr="005B3290">
        <w:rPr>
          <w:rFonts w:ascii="Helvetica Neue" w:eastAsia="Times New Roman" w:hAnsi="Helvetica Neue" w:cs="Times New Roman"/>
          <w:color w:val="414141"/>
          <w:sz w:val="26"/>
          <w:szCs w:val="26"/>
          <w:lang w:eastAsia="en-GB" w:bidi="pa-IN"/>
        </w:rPr>
        <w:t> — Using the </w:t>
      </w:r>
      <w:r w:rsidRPr="005B3290">
        <w:rPr>
          <w:rFonts w:ascii="Consolas" w:eastAsia="Times New Roman" w:hAnsi="Consolas" w:cs="Consolas"/>
          <w:color w:val="333333"/>
          <w:sz w:val="20"/>
          <w:szCs w:val="20"/>
          <w:shd w:val="clear" w:color="auto" w:fill="F1F1F1"/>
          <w:lang w:eastAsia="en-GB" w:bidi="pa-IN"/>
        </w:rPr>
        <w:t>&lt;link&gt;</w:t>
      </w:r>
      <w:r w:rsidRPr="005B3290">
        <w:rPr>
          <w:rFonts w:ascii="Helvetica Neue" w:eastAsia="Times New Roman" w:hAnsi="Helvetica Neue" w:cs="Times New Roman"/>
          <w:color w:val="414141"/>
          <w:sz w:val="26"/>
          <w:szCs w:val="26"/>
          <w:lang w:eastAsia="en-GB" w:bidi="pa-IN"/>
        </w:rPr>
        <w:t> element, pointing to an external CSS file.</w:t>
      </w:r>
    </w:p>
    <w:p w14:paraId="172714F9"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lastRenderedPageBreak/>
        <w:t>Inline Styles</w:t>
      </w:r>
    </w:p>
    <w:p w14:paraId="515C5F29"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Inline styles are used to apply the unique style rules to an element by putting the CSS rules directly into the start tag. It can be attached to an element using the </w:t>
      </w:r>
      <w:r>
        <w:rPr>
          <w:rStyle w:val="HTMLCode"/>
          <w:rFonts w:ascii="Consolas" w:hAnsi="Consolas" w:cs="Consolas"/>
          <w:color w:val="333333"/>
          <w:sz w:val="24"/>
          <w:szCs w:val="24"/>
          <w:shd w:val="clear" w:color="auto" w:fill="F1F1F1"/>
        </w:rPr>
        <w:t>style</w:t>
      </w:r>
      <w:r>
        <w:rPr>
          <w:rFonts w:ascii="Helvetica Neue" w:hAnsi="Helvetica Neue"/>
          <w:color w:val="414141"/>
          <w:sz w:val="26"/>
          <w:szCs w:val="26"/>
        </w:rPr>
        <w:t> attribute.</w:t>
      </w:r>
    </w:p>
    <w:p w14:paraId="7693F9F7" w14:textId="77777777" w:rsidR="005B3290" w:rsidRPr="005B3290" w:rsidRDefault="005B3290" w:rsidP="005B3290">
      <w:pPr>
        <w:rPr>
          <w:rFonts w:ascii="Times New Roman" w:eastAsia="Times New Roman" w:hAnsi="Times New Roman" w:cs="Times New Roman"/>
          <w:lang w:eastAsia="en-GB" w:bidi="pa-IN"/>
        </w:rPr>
      </w:pP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h1</w:t>
      </w:r>
      <w:r w:rsidRPr="005B3290">
        <w:rPr>
          <w:rFonts w:ascii="Consolas" w:eastAsia="Times New Roman" w:hAnsi="Consolas" w:cs="Consolas"/>
          <w:color w:val="669900"/>
          <w:lang w:eastAsia="en-GB" w:bidi="pa-IN"/>
        </w:rPr>
        <w:t xml:space="preserve"> style</w:t>
      </w:r>
      <w:r w:rsidRPr="005B3290">
        <w:rPr>
          <w:rFonts w:ascii="Consolas" w:eastAsia="Times New Roman" w:hAnsi="Consolas" w:cs="Consolas"/>
          <w:color w:val="5F6364"/>
          <w:lang w:eastAsia="en-GB" w:bidi="pa-IN"/>
        </w:rPr>
        <w:t>="</w:t>
      </w:r>
      <w:proofErr w:type="spellStart"/>
      <w:r w:rsidRPr="005B3290">
        <w:rPr>
          <w:rFonts w:ascii="Consolas" w:eastAsia="Times New Roman" w:hAnsi="Consolas" w:cs="Consolas"/>
          <w:color w:val="990055"/>
          <w:lang w:eastAsia="en-GB" w:bidi="pa-IN"/>
        </w:rPr>
        <w:t>color</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red</w:t>
      </w:r>
      <w:proofErr w:type="spellEnd"/>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 xml:space="preserve"> </w:t>
      </w:r>
      <w:r w:rsidRPr="005B3290">
        <w:rPr>
          <w:rFonts w:ascii="Consolas" w:eastAsia="Times New Roman" w:hAnsi="Consolas" w:cs="Consolas"/>
          <w:color w:val="990055"/>
          <w:lang w:eastAsia="en-GB" w:bidi="pa-IN"/>
        </w:rPr>
        <w:t>font-size</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30px</w:t>
      </w:r>
      <w:r w:rsidRPr="005B3290">
        <w:rPr>
          <w:rFonts w:ascii="Consolas" w:eastAsia="Times New Roman" w:hAnsi="Consolas" w:cs="Consolas"/>
          <w:color w:val="5F6364"/>
          <w:lang w:eastAsia="en-GB" w:bidi="pa-IN"/>
        </w:rPr>
        <w:t>;"&gt;</w:t>
      </w:r>
      <w:r w:rsidRPr="005B3290">
        <w:rPr>
          <w:rFonts w:ascii="Consolas" w:eastAsia="Times New Roman" w:hAnsi="Consolas" w:cs="Consolas"/>
          <w:color w:val="000000"/>
          <w:shd w:val="clear" w:color="auto" w:fill="FDFDFD"/>
          <w:lang w:eastAsia="en-GB" w:bidi="pa-IN"/>
        </w:rPr>
        <w:t>This is a heading</w:t>
      </w: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h1</w:t>
      </w:r>
      <w:r w:rsidRPr="005B3290">
        <w:rPr>
          <w:rFonts w:ascii="Consolas" w:eastAsia="Times New Roman" w:hAnsi="Consolas" w:cs="Consolas"/>
          <w:color w:val="5F6364"/>
          <w:lang w:eastAsia="en-GB" w:bidi="pa-IN"/>
        </w:rPr>
        <w:t>&gt;</w:t>
      </w:r>
      <w:r w:rsidRPr="005B3290">
        <w:rPr>
          <w:rFonts w:ascii="Consolas" w:eastAsia="Times New Roman" w:hAnsi="Consolas" w:cs="Consolas"/>
          <w:color w:val="000000"/>
          <w:shd w:val="clear" w:color="auto" w:fill="FDFDFD"/>
          <w:lang w:eastAsia="en-GB" w:bidi="pa-IN"/>
        </w:rPr>
        <w:t xml:space="preserve"> </w:t>
      </w: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p</w:t>
      </w:r>
      <w:r w:rsidRPr="005B3290">
        <w:rPr>
          <w:rFonts w:ascii="Consolas" w:eastAsia="Times New Roman" w:hAnsi="Consolas" w:cs="Consolas"/>
          <w:color w:val="669900"/>
          <w:lang w:eastAsia="en-GB" w:bidi="pa-IN"/>
        </w:rPr>
        <w:t xml:space="preserve"> style</w:t>
      </w:r>
      <w:r w:rsidRPr="005B3290">
        <w:rPr>
          <w:rFonts w:ascii="Consolas" w:eastAsia="Times New Roman" w:hAnsi="Consolas" w:cs="Consolas"/>
          <w:color w:val="5F6364"/>
          <w:lang w:eastAsia="en-GB" w:bidi="pa-IN"/>
        </w:rPr>
        <w:t>="</w:t>
      </w:r>
      <w:proofErr w:type="spellStart"/>
      <w:r w:rsidRPr="005B3290">
        <w:rPr>
          <w:rFonts w:ascii="Consolas" w:eastAsia="Times New Roman" w:hAnsi="Consolas" w:cs="Consolas"/>
          <w:color w:val="990055"/>
          <w:lang w:eastAsia="en-GB" w:bidi="pa-IN"/>
        </w:rPr>
        <w:t>color</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green</w:t>
      </w:r>
      <w:proofErr w:type="spellEnd"/>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 xml:space="preserve"> </w:t>
      </w:r>
      <w:r w:rsidRPr="005B3290">
        <w:rPr>
          <w:rFonts w:ascii="Consolas" w:eastAsia="Times New Roman" w:hAnsi="Consolas" w:cs="Consolas"/>
          <w:color w:val="990055"/>
          <w:lang w:eastAsia="en-GB" w:bidi="pa-IN"/>
        </w:rPr>
        <w:t>font-size</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22px</w:t>
      </w:r>
      <w:r w:rsidRPr="005B3290">
        <w:rPr>
          <w:rFonts w:ascii="Consolas" w:eastAsia="Times New Roman" w:hAnsi="Consolas" w:cs="Consolas"/>
          <w:color w:val="5F6364"/>
          <w:lang w:eastAsia="en-GB" w:bidi="pa-IN"/>
        </w:rPr>
        <w:t>;"&gt;</w:t>
      </w:r>
      <w:r w:rsidRPr="005B3290">
        <w:rPr>
          <w:rFonts w:ascii="Consolas" w:eastAsia="Times New Roman" w:hAnsi="Consolas" w:cs="Consolas"/>
          <w:color w:val="000000"/>
          <w:shd w:val="clear" w:color="auto" w:fill="FDFDFD"/>
          <w:lang w:eastAsia="en-GB" w:bidi="pa-IN"/>
        </w:rPr>
        <w:t>This is a paragraph.</w:t>
      </w: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p</w:t>
      </w:r>
      <w:r w:rsidRPr="005B3290">
        <w:rPr>
          <w:rFonts w:ascii="Consolas" w:eastAsia="Times New Roman" w:hAnsi="Consolas" w:cs="Consolas"/>
          <w:color w:val="5F6364"/>
          <w:lang w:eastAsia="en-GB" w:bidi="pa-IN"/>
        </w:rPr>
        <w:t>&gt;</w:t>
      </w:r>
      <w:r w:rsidRPr="005B3290">
        <w:rPr>
          <w:rFonts w:ascii="Consolas" w:eastAsia="Times New Roman" w:hAnsi="Consolas" w:cs="Consolas"/>
          <w:color w:val="000000"/>
          <w:shd w:val="clear" w:color="auto" w:fill="FDFDFD"/>
          <w:lang w:eastAsia="en-GB" w:bidi="pa-IN"/>
        </w:rPr>
        <w:t xml:space="preserve"> </w:t>
      </w: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div</w:t>
      </w:r>
      <w:r w:rsidRPr="005B3290">
        <w:rPr>
          <w:rFonts w:ascii="Consolas" w:eastAsia="Times New Roman" w:hAnsi="Consolas" w:cs="Consolas"/>
          <w:color w:val="669900"/>
          <w:lang w:eastAsia="en-GB" w:bidi="pa-IN"/>
        </w:rPr>
        <w:t xml:space="preserve"> style</w:t>
      </w:r>
      <w:r w:rsidRPr="005B3290">
        <w:rPr>
          <w:rFonts w:ascii="Consolas" w:eastAsia="Times New Roman" w:hAnsi="Consolas" w:cs="Consolas"/>
          <w:color w:val="5F6364"/>
          <w:lang w:eastAsia="en-GB" w:bidi="pa-IN"/>
        </w:rPr>
        <w:t>="</w:t>
      </w:r>
      <w:proofErr w:type="spellStart"/>
      <w:r w:rsidRPr="005B3290">
        <w:rPr>
          <w:rFonts w:ascii="Consolas" w:eastAsia="Times New Roman" w:hAnsi="Consolas" w:cs="Consolas"/>
          <w:color w:val="990055"/>
          <w:lang w:eastAsia="en-GB" w:bidi="pa-IN"/>
        </w:rPr>
        <w:t>color</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blue</w:t>
      </w:r>
      <w:proofErr w:type="spellEnd"/>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 xml:space="preserve"> </w:t>
      </w:r>
      <w:r w:rsidRPr="005B3290">
        <w:rPr>
          <w:rFonts w:ascii="Consolas" w:eastAsia="Times New Roman" w:hAnsi="Consolas" w:cs="Consolas"/>
          <w:color w:val="990055"/>
          <w:lang w:eastAsia="en-GB" w:bidi="pa-IN"/>
        </w:rPr>
        <w:t>font-size</w:t>
      </w:r>
      <w:r w:rsidRPr="005B3290">
        <w:rPr>
          <w:rFonts w:ascii="Consolas" w:eastAsia="Times New Roman" w:hAnsi="Consolas" w:cs="Consolas"/>
          <w:color w:val="5F6364"/>
          <w:lang w:eastAsia="en-GB" w:bidi="pa-IN"/>
        </w:rPr>
        <w:t>:</w:t>
      </w:r>
      <w:r w:rsidRPr="005B3290">
        <w:rPr>
          <w:rFonts w:ascii="Consolas" w:eastAsia="Times New Roman" w:hAnsi="Consolas" w:cs="Consolas"/>
          <w:color w:val="0077AA"/>
          <w:lang w:eastAsia="en-GB" w:bidi="pa-IN"/>
        </w:rPr>
        <w:t>14px</w:t>
      </w:r>
      <w:r w:rsidRPr="005B3290">
        <w:rPr>
          <w:rFonts w:ascii="Consolas" w:eastAsia="Times New Roman" w:hAnsi="Consolas" w:cs="Consolas"/>
          <w:color w:val="5F6364"/>
          <w:lang w:eastAsia="en-GB" w:bidi="pa-IN"/>
        </w:rPr>
        <w:t>;"&gt;</w:t>
      </w:r>
      <w:r w:rsidRPr="005B3290">
        <w:rPr>
          <w:rFonts w:ascii="Consolas" w:eastAsia="Times New Roman" w:hAnsi="Consolas" w:cs="Consolas"/>
          <w:color w:val="000000"/>
          <w:shd w:val="clear" w:color="auto" w:fill="FDFDFD"/>
          <w:lang w:eastAsia="en-GB" w:bidi="pa-IN"/>
        </w:rPr>
        <w:t>This is some text content.</w:t>
      </w:r>
      <w:r w:rsidRPr="005B3290">
        <w:rPr>
          <w:rFonts w:ascii="Consolas" w:eastAsia="Times New Roman" w:hAnsi="Consolas" w:cs="Consolas"/>
          <w:color w:val="5F6364"/>
          <w:lang w:eastAsia="en-GB" w:bidi="pa-IN"/>
        </w:rPr>
        <w:t>&lt;/</w:t>
      </w:r>
      <w:r w:rsidRPr="005B3290">
        <w:rPr>
          <w:rFonts w:ascii="Consolas" w:eastAsia="Times New Roman" w:hAnsi="Consolas" w:cs="Consolas"/>
          <w:color w:val="990055"/>
          <w:lang w:eastAsia="en-GB" w:bidi="pa-IN"/>
        </w:rPr>
        <w:t>div</w:t>
      </w:r>
      <w:r w:rsidRPr="005B3290">
        <w:rPr>
          <w:rFonts w:ascii="Consolas" w:eastAsia="Times New Roman" w:hAnsi="Consolas" w:cs="Consolas"/>
          <w:color w:val="5F6364"/>
          <w:lang w:eastAsia="en-GB" w:bidi="pa-IN"/>
        </w:rPr>
        <w:t>&gt;</w:t>
      </w:r>
    </w:p>
    <w:p w14:paraId="70A2343D"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Embedded Style Sheets</w:t>
      </w:r>
    </w:p>
    <w:p w14:paraId="19BB048B"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Embedded or internal style sheets only affect the document they are embedded in.</w:t>
      </w:r>
    </w:p>
    <w:p w14:paraId="36AA100E" w14:textId="4CC95172"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Embedded style sheets are defined in the </w:t>
      </w:r>
      <w:r>
        <w:rPr>
          <w:rStyle w:val="HTMLCode"/>
          <w:rFonts w:ascii="Consolas" w:hAnsi="Consolas" w:cs="Consolas"/>
          <w:color w:val="1DB79F"/>
        </w:rPr>
        <w:t>&lt;head&gt;</w:t>
      </w:r>
      <w:r>
        <w:rPr>
          <w:rFonts w:ascii="Helvetica Neue" w:hAnsi="Helvetica Neue"/>
          <w:color w:val="414141"/>
          <w:sz w:val="26"/>
          <w:szCs w:val="26"/>
        </w:rPr>
        <w:t> section of an HTML document using the </w:t>
      </w:r>
      <w:r>
        <w:rPr>
          <w:rStyle w:val="HTMLCode"/>
          <w:rFonts w:ascii="Consolas" w:hAnsi="Consolas" w:cs="Consolas"/>
          <w:color w:val="1DB79F"/>
        </w:rPr>
        <w:t>&lt;style&gt;</w:t>
      </w:r>
      <w:r>
        <w:rPr>
          <w:rFonts w:ascii="Helvetica Neue" w:hAnsi="Helvetica Neue"/>
          <w:color w:val="414141"/>
          <w:sz w:val="26"/>
          <w:szCs w:val="26"/>
        </w:rPr>
        <w:t> element. You can define any number of </w:t>
      </w:r>
      <w:r>
        <w:rPr>
          <w:rStyle w:val="HTMLCode"/>
          <w:rFonts w:ascii="Consolas" w:hAnsi="Consolas" w:cs="Consolas"/>
          <w:color w:val="333333"/>
          <w:shd w:val="clear" w:color="auto" w:fill="F1F1F1"/>
        </w:rPr>
        <w:t>&lt;style&gt;</w:t>
      </w:r>
      <w:r>
        <w:rPr>
          <w:rFonts w:ascii="Helvetica Neue" w:hAnsi="Helvetica Neue"/>
          <w:color w:val="414141"/>
          <w:sz w:val="26"/>
          <w:szCs w:val="26"/>
        </w:rPr>
        <w:t> elements in an HTML document but they must appear between the </w:t>
      </w:r>
      <w:r>
        <w:rPr>
          <w:rStyle w:val="HTMLCode"/>
          <w:rFonts w:ascii="Consolas" w:hAnsi="Consolas" w:cs="Consolas"/>
          <w:color w:val="333333"/>
          <w:shd w:val="clear" w:color="auto" w:fill="F1F1F1"/>
        </w:rPr>
        <w:t>&lt;head&gt;</w:t>
      </w:r>
      <w:r>
        <w:rPr>
          <w:rFonts w:ascii="Helvetica Neue" w:hAnsi="Helvetica Neue"/>
          <w:color w:val="414141"/>
          <w:sz w:val="26"/>
          <w:szCs w:val="26"/>
        </w:rPr>
        <w:t> and </w:t>
      </w:r>
      <w:r>
        <w:rPr>
          <w:rStyle w:val="HTMLCode"/>
          <w:rFonts w:ascii="Consolas" w:hAnsi="Consolas" w:cs="Consolas"/>
          <w:color w:val="333333"/>
          <w:shd w:val="clear" w:color="auto" w:fill="F1F1F1"/>
        </w:rPr>
        <w:t>&lt;/head&gt;</w:t>
      </w:r>
      <w:r>
        <w:rPr>
          <w:rFonts w:ascii="Helvetica Neue" w:hAnsi="Helvetica Neue"/>
          <w:color w:val="414141"/>
          <w:sz w:val="26"/>
          <w:szCs w:val="26"/>
        </w:rPr>
        <w:t> tags. Let's take a look at an example:</w:t>
      </w:r>
    </w:p>
    <w:p w14:paraId="4A8D9F5E"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External Style Sheets</w:t>
      </w:r>
    </w:p>
    <w:p w14:paraId="3627A5F3"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An external style sheet is ideal when the style is applied to many pages of the website.</w:t>
      </w:r>
    </w:p>
    <w:p w14:paraId="2A163C16"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An external style sheet holds all the style rules in a separate document that you can link from any HTML file on your site. External style sheets are the most flexible because with an external style sheet, you can change the look of an entire website by changing just one file.</w:t>
      </w:r>
    </w:p>
    <w:p w14:paraId="320BE58B"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You can attach external style sheets in two ways — </w:t>
      </w:r>
      <w:r>
        <w:rPr>
          <w:rStyle w:val="Emphasis"/>
          <w:rFonts w:ascii="Helvetica Neue" w:hAnsi="Helvetica Neue"/>
          <w:color w:val="414141"/>
          <w:sz w:val="26"/>
          <w:szCs w:val="26"/>
        </w:rPr>
        <w:t>linking</w:t>
      </w:r>
      <w:r>
        <w:rPr>
          <w:rFonts w:ascii="Helvetica Neue" w:hAnsi="Helvetica Neue"/>
          <w:color w:val="414141"/>
          <w:sz w:val="26"/>
          <w:szCs w:val="26"/>
        </w:rPr>
        <w:t> and </w:t>
      </w:r>
      <w:r>
        <w:rPr>
          <w:rStyle w:val="Emphasis"/>
          <w:rFonts w:ascii="Helvetica Neue" w:hAnsi="Helvetica Neue"/>
          <w:color w:val="414141"/>
          <w:sz w:val="26"/>
          <w:szCs w:val="26"/>
        </w:rPr>
        <w:t>importing</w:t>
      </w:r>
      <w:r>
        <w:rPr>
          <w:rFonts w:ascii="Helvetica Neue" w:hAnsi="Helvetica Neue"/>
          <w:color w:val="414141"/>
          <w:sz w:val="26"/>
          <w:szCs w:val="26"/>
        </w:rPr>
        <w:t>.</w:t>
      </w:r>
    </w:p>
    <w:p w14:paraId="49D89CB7"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Understanding CSS Syntax</w:t>
      </w:r>
    </w:p>
    <w:p w14:paraId="6A97B1EB" w14:textId="43FC4303" w:rsidR="005B3290" w:rsidRPr="005B3290" w:rsidRDefault="005B3290" w:rsidP="005B3290">
      <w:pPr>
        <w:rPr>
          <w:rFonts w:ascii="Times New Roman" w:eastAsia="Times New Roman" w:hAnsi="Times New Roman" w:cs="Times New Roman"/>
          <w:lang w:eastAsia="en-GB" w:bidi="pa-IN"/>
        </w:rPr>
      </w:pPr>
    </w:p>
    <w:p w14:paraId="06E97675" w14:textId="77777777" w:rsidR="005B3290" w:rsidRDefault="005B3290" w:rsidP="005B3290">
      <w:pPr>
        <w:pStyle w:val="Heading1"/>
        <w:spacing w:before="255" w:after="150"/>
        <w:textAlignment w:val="baseline"/>
        <w:rPr>
          <w:rFonts w:ascii="Helvetica Neue" w:hAnsi="Helvetica Neue"/>
          <w:color w:val="262626"/>
          <w:sz w:val="51"/>
          <w:szCs w:val="51"/>
        </w:rPr>
      </w:pPr>
      <w:r>
        <w:rPr>
          <w:rFonts w:ascii="Helvetica Neue" w:hAnsi="Helvetica Neue"/>
          <w:color w:val="262626"/>
          <w:sz w:val="51"/>
          <w:szCs w:val="51"/>
        </w:rPr>
        <w:t>CSS Selectors</w:t>
      </w:r>
    </w:p>
    <w:p w14:paraId="5381F479" w14:textId="77777777"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A CSS selector is a pattern to match the elements on a web page. The style rules associated with that selector will be applied to the elements that match the selector pattern.</w:t>
      </w:r>
    </w:p>
    <w:p w14:paraId="3B8CAC9C" w14:textId="77777777" w:rsidR="005B3290" w:rsidRPr="005B3290" w:rsidRDefault="005B3290" w:rsidP="005B3290">
      <w:pPr>
        <w:spacing w:after="180"/>
        <w:textAlignment w:val="baseline"/>
        <w:rPr>
          <w:rFonts w:ascii="Helvetica Neue" w:eastAsia="Times New Roman" w:hAnsi="Helvetica Neue" w:cs="Times New Roman"/>
          <w:color w:val="414141"/>
          <w:sz w:val="26"/>
          <w:szCs w:val="26"/>
          <w:lang w:eastAsia="en-GB" w:bidi="pa-IN"/>
        </w:rPr>
      </w:pPr>
      <w:r w:rsidRPr="005B3290">
        <w:rPr>
          <w:rFonts w:ascii="Helvetica Neue" w:eastAsia="Times New Roman" w:hAnsi="Helvetica Neue" w:cs="Times New Roman"/>
          <w:color w:val="414141"/>
          <w:sz w:val="26"/>
          <w:szCs w:val="26"/>
          <w:lang w:eastAsia="en-GB" w:bidi="pa-IN"/>
        </w:rPr>
        <w:t>Selectors are one of the most important aspects of CSS as they allow you to target specific elements on your web page in various ways so that they can be styled.</w:t>
      </w:r>
    </w:p>
    <w:p w14:paraId="5741BEFD"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lastRenderedPageBreak/>
        <w:t>Universal Selector</w:t>
      </w:r>
    </w:p>
    <w:p w14:paraId="1048E327"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The universal selector, denoted by an asterisk (</w:t>
      </w:r>
      <w:r>
        <w:rPr>
          <w:rStyle w:val="HTMLCode"/>
          <w:rFonts w:ascii="Consolas" w:hAnsi="Consolas" w:cs="Consolas"/>
          <w:color w:val="333333"/>
          <w:sz w:val="24"/>
          <w:szCs w:val="24"/>
          <w:shd w:val="clear" w:color="auto" w:fill="F1F1F1"/>
        </w:rPr>
        <w:t>*</w:t>
      </w:r>
      <w:r>
        <w:rPr>
          <w:rFonts w:ascii="Helvetica Neue" w:hAnsi="Helvetica Neue"/>
          <w:color w:val="414141"/>
          <w:sz w:val="26"/>
          <w:szCs w:val="26"/>
        </w:rPr>
        <w:t>), matches every single element on the page.</w:t>
      </w:r>
    </w:p>
    <w:p w14:paraId="2BECF717"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Element Type Selectors</w:t>
      </w:r>
    </w:p>
    <w:p w14:paraId="3CCFF3A4"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An element type selector matches all instance of the element in the document with the corresponding element type name.</w:t>
      </w:r>
    </w:p>
    <w:p w14:paraId="7135D20A"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Id Selectors</w:t>
      </w:r>
    </w:p>
    <w:p w14:paraId="38C7BEBF"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The id selector is used to define style rules for a </w:t>
      </w:r>
      <w:r>
        <w:rPr>
          <w:rStyle w:val="Emphasis"/>
          <w:rFonts w:ascii="Helvetica Neue" w:hAnsi="Helvetica Neue"/>
          <w:color w:val="414141"/>
          <w:sz w:val="26"/>
          <w:szCs w:val="26"/>
        </w:rPr>
        <w:t>single</w:t>
      </w:r>
      <w:r>
        <w:rPr>
          <w:rFonts w:ascii="Helvetica Neue" w:hAnsi="Helvetica Neue"/>
          <w:color w:val="414141"/>
          <w:sz w:val="26"/>
          <w:szCs w:val="26"/>
        </w:rPr>
        <w:t> or </w:t>
      </w:r>
      <w:r>
        <w:rPr>
          <w:rStyle w:val="Emphasis"/>
          <w:rFonts w:ascii="Helvetica Neue" w:hAnsi="Helvetica Neue"/>
          <w:color w:val="414141"/>
          <w:sz w:val="26"/>
          <w:szCs w:val="26"/>
        </w:rPr>
        <w:t>unique</w:t>
      </w:r>
      <w:r>
        <w:rPr>
          <w:rFonts w:ascii="Helvetica Neue" w:hAnsi="Helvetica Neue"/>
          <w:color w:val="414141"/>
          <w:sz w:val="26"/>
          <w:szCs w:val="26"/>
        </w:rPr>
        <w:t> element.</w:t>
      </w:r>
    </w:p>
    <w:p w14:paraId="61ED7BA1"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The id selector is defined with a hash sign (</w:t>
      </w:r>
      <w:r>
        <w:rPr>
          <w:rStyle w:val="HTMLCode"/>
          <w:rFonts w:ascii="Consolas" w:hAnsi="Consolas" w:cs="Consolas"/>
          <w:color w:val="333333"/>
          <w:shd w:val="clear" w:color="auto" w:fill="F1F1F1"/>
        </w:rPr>
        <w:t>#</w:t>
      </w:r>
      <w:r>
        <w:rPr>
          <w:rFonts w:ascii="Helvetica Neue" w:hAnsi="Helvetica Neue"/>
          <w:color w:val="414141"/>
          <w:sz w:val="26"/>
          <w:szCs w:val="26"/>
        </w:rPr>
        <w:t>) immediately followed by the id value</w:t>
      </w:r>
    </w:p>
    <w:p w14:paraId="66899BC0"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Class Selectors</w:t>
      </w:r>
    </w:p>
    <w:p w14:paraId="4828FA21"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The class selectors can be used to select any HTML element that has a </w:t>
      </w:r>
      <w:r>
        <w:rPr>
          <w:rStyle w:val="HTMLCode"/>
          <w:rFonts w:ascii="Consolas" w:hAnsi="Consolas" w:cs="Consolas"/>
          <w:color w:val="333333"/>
          <w:sz w:val="24"/>
          <w:szCs w:val="24"/>
          <w:shd w:val="clear" w:color="auto" w:fill="F1F1F1"/>
        </w:rPr>
        <w:t>class</w:t>
      </w:r>
      <w:r>
        <w:rPr>
          <w:rFonts w:ascii="Helvetica Neue" w:hAnsi="Helvetica Neue"/>
          <w:color w:val="414141"/>
          <w:sz w:val="26"/>
          <w:szCs w:val="26"/>
        </w:rPr>
        <w:t> attribute. All the elements having that class will be formatted according to the defined rule.</w:t>
      </w:r>
    </w:p>
    <w:p w14:paraId="6710949C"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The class selector is defined with a period sign (</w:t>
      </w:r>
      <w:r>
        <w:rPr>
          <w:rStyle w:val="HTMLCode"/>
          <w:rFonts w:ascii="Consolas" w:hAnsi="Consolas" w:cs="Consolas"/>
          <w:color w:val="333333"/>
          <w:sz w:val="24"/>
          <w:szCs w:val="24"/>
          <w:shd w:val="clear" w:color="auto" w:fill="F1F1F1"/>
        </w:rPr>
        <w:t>.</w:t>
      </w:r>
      <w:r>
        <w:rPr>
          <w:rFonts w:ascii="Helvetica Neue" w:hAnsi="Helvetica Neue"/>
          <w:color w:val="414141"/>
          <w:sz w:val="26"/>
          <w:szCs w:val="26"/>
        </w:rPr>
        <w:t>) immediately followed by the class value.</w:t>
      </w:r>
    </w:p>
    <w:p w14:paraId="30FDA481"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Descendant Selectors</w:t>
      </w:r>
    </w:p>
    <w:p w14:paraId="0D9CC3E8" w14:textId="521442FE"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 xml:space="preserve">You can use these selectors when you need to select an element that is the descendant of another element, for example, if you want to target only those anchors that are contained within an unordered list, rather than targeting all anchor elements. </w:t>
      </w:r>
    </w:p>
    <w:p w14:paraId="02BC506D" w14:textId="77777777" w:rsidR="006D7062" w:rsidRDefault="006D7062" w:rsidP="005B3290">
      <w:pPr>
        <w:pStyle w:val="Heading2"/>
        <w:spacing w:before="300" w:beforeAutospacing="0" w:after="150" w:afterAutospacing="0"/>
        <w:textAlignment w:val="baseline"/>
        <w:rPr>
          <w:rFonts w:ascii="Helvetica Neue" w:hAnsi="Helvetica Neue"/>
          <w:color w:val="262626"/>
          <w:sz w:val="42"/>
          <w:szCs w:val="42"/>
        </w:rPr>
      </w:pPr>
    </w:p>
    <w:p w14:paraId="4E056E9E" w14:textId="73363C83"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t>Child Selectors</w:t>
      </w:r>
    </w:p>
    <w:p w14:paraId="41716FAD"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 child selector is used to select only those elements that are the direct children of some element.</w:t>
      </w:r>
    </w:p>
    <w:p w14:paraId="37D6163E"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A child selector is made up of two or more selectors separated by a greater than symbol (</w:t>
      </w:r>
      <w:r>
        <w:rPr>
          <w:rStyle w:val="HTMLCode"/>
          <w:rFonts w:ascii="Consolas" w:hAnsi="Consolas" w:cs="Consolas"/>
          <w:color w:val="333333"/>
          <w:sz w:val="24"/>
          <w:szCs w:val="24"/>
          <w:shd w:val="clear" w:color="auto" w:fill="F1F1F1"/>
        </w:rPr>
        <w:t>&gt;</w:t>
      </w:r>
      <w:r>
        <w:rPr>
          <w:rFonts w:ascii="Helvetica Neue" w:hAnsi="Helvetica Neue"/>
          <w:color w:val="414141"/>
          <w:sz w:val="26"/>
          <w:szCs w:val="26"/>
        </w:rPr>
        <w:t>). You can use this selector, for instance, to select the first level of list elements inside a nested list that has more than one level.</w:t>
      </w:r>
    </w:p>
    <w:p w14:paraId="0B9C8676" w14:textId="77777777" w:rsidR="005B3290" w:rsidRDefault="005B3290" w:rsidP="005B3290">
      <w:pPr>
        <w:pStyle w:val="Heading2"/>
        <w:spacing w:before="300" w:beforeAutospacing="0" w:after="150" w:afterAutospacing="0"/>
        <w:textAlignment w:val="baseline"/>
        <w:rPr>
          <w:rFonts w:ascii="Helvetica Neue" w:hAnsi="Helvetica Neue"/>
          <w:color w:val="262626"/>
          <w:sz w:val="42"/>
          <w:szCs w:val="42"/>
        </w:rPr>
      </w:pPr>
      <w:r>
        <w:rPr>
          <w:rFonts w:ascii="Helvetica Neue" w:hAnsi="Helvetica Neue"/>
          <w:color w:val="262626"/>
          <w:sz w:val="42"/>
          <w:szCs w:val="42"/>
        </w:rPr>
        <w:lastRenderedPageBreak/>
        <w:t>Grouping Selectors</w:t>
      </w:r>
    </w:p>
    <w:p w14:paraId="0EDF0149" w14:textId="77777777" w:rsidR="005B3290" w:rsidRDefault="005B3290" w:rsidP="005B3290">
      <w:pPr>
        <w:pStyle w:val="NormalWeb"/>
        <w:spacing w:before="0" w:beforeAutospacing="0" w:after="180" w:afterAutospacing="0"/>
        <w:textAlignment w:val="baseline"/>
        <w:rPr>
          <w:rFonts w:ascii="Helvetica Neue" w:hAnsi="Helvetica Neue"/>
          <w:color w:val="414141"/>
          <w:sz w:val="26"/>
          <w:szCs w:val="26"/>
        </w:rPr>
      </w:pPr>
      <w:r>
        <w:rPr>
          <w:rFonts w:ascii="Helvetica Neue" w:hAnsi="Helvetica Neue"/>
          <w:color w:val="414141"/>
          <w:sz w:val="26"/>
          <w:szCs w:val="26"/>
        </w:rPr>
        <w:t>Often several selectors in a style sheet share the same style rules declarations. You can group them into a comma-separated list to minimize the code in your style sheet. It also prevents you from repeating the same style rules over and over again.</w:t>
      </w:r>
    </w:p>
    <w:p w14:paraId="0793A4B3"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Border</w:t>
      </w:r>
    </w:p>
    <w:p w14:paraId="34A3F472" w14:textId="77777777" w:rsidR="00E946BA" w:rsidRPr="00E946BA" w:rsidRDefault="00E946BA" w:rsidP="00E946BA">
      <w:pPr>
        <w:rPr>
          <w:rFonts w:ascii="Times New Roman" w:eastAsia="Times New Roman" w:hAnsi="Times New Roman" w:cs="Times New Roman"/>
          <w:color w:val="000000" w:themeColor="text1"/>
          <w:sz w:val="21"/>
          <w:szCs w:val="21"/>
          <w:lang w:eastAsia="en-GB" w:bidi="pa-IN"/>
        </w:rPr>
      </w:pPr>
      <w:r w:rsidRPr="00E946BA">
        <w:rPr>
          <w:rFonts w:ascii="Helvetica Neue" w:eastAsia="Times New Roman" w:hAnsi="Helvetica Neue" w:cs="Times New Roman"/>
          <w:color w:val="000000" w:themeColor="text1"/>
          <w:sz w:val="22"/>
          <w:szCs w:val="22"/>
          <w:shd w:val="clear" w:color="auto" w:fill="FFFFFF"/>
          <w:lang w:eastAsia="en-GB" w:bidi="pa-IN"/>
        </w:rPr>
        <w:t>With CSS3, you can apply images to an element's borders.</w:t>
      </w:r>
    </w:p>
    <w:p w14:paraId="6A200339"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w:t>
      </w:r>
      <w:proofErr w:type="spellStart"/>
      <w:r w:rsidRPr="00E946BA">
        <w:rPr>
          <w:rFonts w:ascii="Helvetica Neue" w:hAnsi="Helvetica Neue"/>
          <w:color w:val="000000" w:themeColor="text1"/>
          <w:sz w:val="44"/>
          <w:szCs w:val="44"/>
        </w:rPr>
        <w:t>Color</w:t>
      </w:r>
      <w:proofErr w:type="spellEnd"/>
    </w:p>
    <w:p w14:paraId="69288BCE"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 xml:space="preserve">CSS3 provides several new ways to define a </w:t>
      </w:r>
      <w:proofErr w:type="spellStart"/>
      <w:r w:rsidRPr="00E946BA">
        <w:rPr>
          <w:rFonts w:ascii="Helvetica Neue" w:hAnsi="Helvetica Neue"/>
          <w:color w:val="000000" w:themeColor="text1"/>
          <w:sz w:val="22"/>
          <w:szCs w:val="22"/>
        </w:rPr>
        <w:t>color</w:t>
      </w:r>
      <w:proofErr w:type="spellEnd"/>
      <w:r w:rsidRPr="00E946BA">
        <w:rPr>
          <w:rFonts w:ascii="Helvetica Neue" w:hAnsi="Helvetica Neue"/>
          <w:color w:val="000000" w:themeColor="text1"/>
          <w:sz w:val="22"/>
          <w:szCs w:val="22"/>
        </w:rPr>
        <w:t xml:space="preserve"> values.</w:t>
      </w:r>
    </w:p>
    <w:p w14:paraId="4AAC1834"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Background</w:t>
      </w:r>
    </w:p>
    <w:p w14:paraId="4729619A"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With CSS3, you can apply multiple backgrounds to elements.</w:t>
      </w:r>
    </w:p>
    <w:p w14:paraId="536D65C0"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Drop Shadows</w:t>
      </w:r>
    </w:p>
    <w:p w14:paraId="26E54DE5"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With CSS3, you can apply drop shadow to an element.</w:t>
      </w:r>
    </w:p>
    <w:p w14:paraId="3AEA1190"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2D Transforms</w:t>
      </w:r>
    </w:p>
    <w:p w14:paraId="40B08AAB"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The CSS3 2D transform feature allows elements to be transformed in 2D space.</w:t>
      </w:r>
    </w:p>
    <w:p w14:paraId="679E9F48"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Animations</w:t>
      </w:r>
    </w:p>
    <w:p w14:paraId="4B517E86"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The CSS3 animations feature allows you to create keyframe animations.</w:t>
      </w:r>
    </w:p>
    <w:p w14:paraId="0E206B42" w14:textId="77777777" w:rsidR="00E946BA" w:rsidRPr="00E946BA" w:rsidRDefault="00E946BA" w:rsidP="00E946BA">
      <w:pPr>
        <w:pStyle w:val="Heading1"/>
        <w:spacing w:before="255" w:after="150"/>
        <w:textAlignment w:val="baseline"/>
        <w:rPr>
          <w:rFonts w:ascii="Helvetica Neue" w:hAnsi="Helvetica Neue"/>
          <w:color w:val="000000" w:themeColor="text1"/>
          <w:sz w:val="44"/>
          <w:szCs w:val="44"/>
        </w:rPr>
      </w:pPr>
      <w:r w:rsidRPr="00E946BA">
        <w:rPr>
          <w:rFonts w:ascii="Helvetica Neue" w:hAnsi="Helvetica Neue"/>
          <w:color w:val="000000" w:themeColor="text1"/>
          <w:sz w:val="44"/>
          <w:szCs w:val="44"/>
        </w:rPr>
        <w:t>CSS3 Box Sizing</w:t>
      </w:r>
    </w:p>
    <w:p w14:paraId="0CBF6F30" w14:textId="77777777" w:rsidR="00E946BA" w:rsidRPr="00E946BA" w:rsidRDefault="00E946BA" w:rsidP="00E946BA">
      <w:pPr>
        <w:pStyle w:val="summary"/>
        <w:pBdr>
          <w:top w:val="single" w:sz="6" w:space="8" w:color="EAEAEA"/>
          <w:left w:val="single" w:sz="2" w:space="0" w:color="EAEAEA"/>
          <w:bottom w:val="single" w:sz="6" w:space="8" w:color="EAEAEA"/>
          <w:right w:val="single" w:sz="2" w:space="0" w:color="EAEAEA"/>
        </w:pBdr>
        <w:spacing w:before="300" w:beforeAutospacing="0" w:after="300" w:afterAutospacing="0"/>
        <w:textAlignment w:val="baseline"/>
        <w:rPr>
          <w:rFonts w:ascii="Helvetica Neue" w:hAnsi="Helvetica Neue"/>
          <w:color w:val="000000" w:themeColor="text1"/>
          <w:sz w:val="22"/>
          <w:szCs w:val="22"/>
        </w:rPr>
      </w:pPr>
      <w:r w:rsidRPr="00E946BA">
        <w:rPr>
          <w:rFonts w:ascii="Helvetica Neue" w:hAnsi="Helvetica Neue"/>
          <w:color w:val="000000" w:themeColor="text1"/>
          <w:sz w:val="22"/>
          <w:szCs w:val="22"/>
        </w:rPr>
        <w:t>With CSS3 box sizing feature you can control element's effective width.</w:t>
      </w:r>
    </w:p>
    <w:p w14:paraId="063EA745" w14:textId="77777777" w:rsidR="00B919FB" w:rsidRDefault="00B919FB"/>
    <w:sectPr w:rsidR="00B919FB" w:rsidSect="002B3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319A6"/>
    <w:multiLevelType w:val="multilevel"/>
    <w:tmpl w:val="526C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90033"/>
    <w:multiLevelType w:val="multilevel"/>
    <w:tmpl w:val="A98A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008E1"/>
    <w:multiLevelType w:val="multilevel"/>
    <w:tmpl w:val="BD4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90"/>
    <w:rsid w:val="002A3941"/>
    <w:rsid w:val="002B3A94"/>
    <w:rsid w:val="005B3290"/>
    <w:rsid w:val="005D33AB"/>
    <w:rsid w:val="006D7062"/>
    <w:rsid w:val="00B919FB"/>
    <w:rsid w:val="00BE314B"/>
    <w:rsid w:val="00E946B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ecimalSymbol w:val="."/>
  <w:listSeparator w:val=","/>
  <w14:docId w14:val="1D33C14B"/>
  <w15:chartTrackingRefBased/>
  <w15:docId w15:val="{F198A289-64DF-6748-959B-2D6A445B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3290"/>
    <w:pPr>
      <w:spacing w:before="100" w:beforeAutospacing="1" w:after="100" w:afterAutospacing="1"/>
      <w:outlineLvl w:val="1"/>
    </w:pPr>
    <w:rPr>
      <w:rFonts w:ascii="Times New Roman" w:eastAsia="Times New Roman" w:hAnsi="Times New Roman" w:cs="Times New Roman"/>
      <w:b/>
      <w:bCs/>
      <w:sz w:val="36"/>
      <w:szCs w:val="36"/>
      <w:lang w:eastAsia="en-GB"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3290"/>
    <w:pPr>
      <w:spacing w:before="100" w:beforeAutospacing="1" w:after="100" w:afterAutospacing="1"/>
    </w:pPr>
    <w:rPr>
      <w:rFonts w:ascii="Times New Roman" w:eastAsia="Times New Roman" w:hAnsi="Times New Roman" w:cs="Times New Roman"/>
      <w:lang w:eastAsia="en-GB" w:bidi="pa-IN"/>
    </w:rPr>
  </w:style>
  <w:style w:type="character" w:customStyle="1" w:styleId="Heading2Char">
    <w:name w:val="Heading 2 Char"/>
    <w:basedOn w:val="DefaultParagraphFont"/>
    <w:link w:val="Heading2"/>
    <w:uiPriority w:val="9"/>
    <w:rsid w:val="005B3290"/>
    <w:rPr>
      <w:rFonts w:ascii="Times New Roman" w:eastAsia="Times New Roman" w:hAnsi="Times New Roman" w:cs="Times New Roman"/>
      <w:b/>
      <w:bCs/>
      <w:sz w:val="36"/>
      <w:szCs w:val="36"/>
      <w:lang w:eastAsia="en-GB" w:bidi="pa-IN"/>
    </w:rPr>
  </w:style>
  <w:style w:type="character" w:styleId="Strong">
    <w:name w:val="Strong"/>
    <w:basedOn w:val="DefaultParagraphFont"/>
    <w:uiPriority w:val="22"/>
    <w:qFormat/>
    <w:rsid w:val="005B3290"/>
    <w:rPr>
      <w:b/>
      <w:bCs/>
    </w:rPr>
  </w:style>
  <w:style w:type="character" w:styleId="HTMLCode">
    <w:name w:val="HTML Code"/>
    <w:basedOn w:val="DefaultParagraphFont"/>
    <w:uiPriority w:val="99"/>
    <w:semiHidden/>
    <w:unhideWhenUsed/>
    <w:rsid w:val="005B3290"/>
    <w:rPr>
      <w:rFonts w:ascii="Courier New" w:eastAsia="Times New Roman" w:hAnsi="Courier New" w:cs="Courier New"/>
      <w:sz w:val="20"/>
      <w:szCs w:val="20"/>
    </w:rPr>
  </w:style>
  <w:style w:type="character" w:customStyle="1" w:styleId="token">
    <w:name w:val="token"/>
    <w:basedOn w:val="DefaultParagraphFont"/>
    <w:rsid w:val="005B3290"/>
  </w:style>
  <w:style w:type="character" w:styleId="Emphasis">
    <w:name w:val="Emphasis"/>
    <w:basedOn w:val="DefaultParagraphFont"/>
    <w:uiPriority w:val="20"/>
    <w:qFormat/>
    <w:rsid w:val="005B3290"/>
    <w:rPr>
      <w:i/>
      <w:iCs/>
    </w:rPr>
  </w:style>
  <w:style w:type="character" w:customStyle="1" w:styleId="Heading1Char">
    <w:name w:val="Heading 1 Char"/>
    <w:basedOn w:val="DefaultParagraphFont"/>
    <w:link w:val="Heading1"/>
    <w:uiPriority w:val="9"/>
    <w:rsid w:val="005B3290"/>
    <w:rPr>
      <w:rFonts w:asciiTheme="majorHAnsi" w:eastAsiaTheme="majorEastAsia" w:hAnsiTheme="majorHAnsi" w:cstheme="majorBidi"/>
      <w:color w:val="2F5496" w:themeColor="accent1" w:themeShade="BF"/>
      <w:sz w:val="32"/>
      <w:szCs w:val="32"/>
    </w:rPr>
  </w:style>
  <w:style w:type="paragraph" w:customStyle="1" w:styleId="summary">
    <w:name w:val="summary"/>
    <w:basedOn w:val="Normal"/>
    <w:rsid w:val="00E946BA"/>
    <w:pPr>
      <w:spacing w:before="100" w:beforeAutospacing="1" w:after="100" w:afterAutospacing="1"/>
    </w:pPr>
    <w:rPr>
      <w:rFonts w:ascii="Times New Roman" w:eastAsia="Times New Roman" w:hAnsi="Times New Roman" w:cs="Times New Roman"/>
      <w:lang w:eastAsia="en-GB"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5553">
      <w:bodyDiv w:val="1"/>
      <w:marLeft w:val="0"/>
      <w:marRight w:val="0"/>
      <w:marTop w:val="0"/>
      <w:marBottom w:val="0"/>
      <w:divBdr>
        <w:top w:val="none" w:sz="0" w:space="0" w:color="auto"/>
        <w:left w:val="none" w:sz="0" w:space="0" w:color="auto"/>
        <w:bottom w:val="none" w:sz="0" w:space="0" w:color="auto"/>
        <w:right w:val="none" w:sz="0" w:space="0" w:color="auto"/>
      </w:divBdr>
    </w:div>
    <w:div w:id="41445757">
      <w:bodyDiv w:val="1"/>
      <w:marLeft w:val="0"/>
      <w:marRight w:val="0"/>
      <w:marTop w:val="0"/>
      <w:marBottom w:val="0"/>
      <w:divBdr>
        <w:top w:val="none" w:sz="0" w:space="0" w:color="auto"/>
        <w:left w:val="none" w:sz="0" w:space="0" w:color="auto"/>
        <w:bottom w:val="none" w:sz="0" w:space="0" w:color="auto"/>
        <w:right w:val="none" w:sz="0" w:space="0" w:color="auto"/>
      </w:divBdr>
    </w:div>
    <w:div w:id="83771624">
      <w:bodyDiv w:val="1"/>
      <w:marLeft w:val="0"/>
      <w:marRight w:val="0"/>
      <w:marTop w:val="0"/>
      <w:marBottom w:val="0"/>
      <w:divBdr>
        <w:top w:val="none" w:sz="0" w:space="0" w:color="auto"/>
        <w:left w:val="none" w:sz="0" w:space="0" w:color="auto"/>
        <w:bottom w:val="none" w:sz="0" w:space="0" w:color="auto"/>
        <w:right w:val="none" w:sz="0" w:space="0" w:color="auto"/>
      </w:divBdr>
    </w:div>
    <w:div w:id="96876430">
      <w:bodyDiv w:val="1"/>
      <w:marLeft w:val="0"/>
      <w:marRight w:val="0"/>
      <w:marTop w:val="0"/>
      <w:marBottom w:val="0"/>
      <w:divBdr>
        <w:top w:val="none" w:sz="0" w:space="0" w:color="auto"/>
        <w:left w:val="none" w:sz="0" w:space="0" w:color="auto"/>
        <w:bottom w:val="none" w:sz="0" w:space="0" w:color="auto"/>
        <w:right w:val="none" w:sz="0" w:space="0" w:color="auto"/>
      </w:divBdr>
    </w:div>
    <w:div w:id="317655327">
      <w:bodyDiv w:val="1"/>
      <w:marLeft w:val="0"/>
      <w:marRight w:val="0"/>
      <w:marTop w:val="0"/>
      <w:marBottom w:val="0"/>
      <w:divBdr>
        <w:top w:val="none" w:sz="0" w:space="0" w:color="auto"/>
        <w:left w:val="none" w:sz="0" w:space="0" w:color="auto"/>
        <w:bottom w:val="none" w:sz="0" w:space="0" w:color="auto"/>
        <w:right w:val="none" w:sz="0" w:space="0" w:color="auto"/>
      </w:divBdr>
    </w:div>
    <w:div w:id="427386712">
      <w:bodyDiv w:val="1"/>
      <w:marLeft w:val="0"/>
      <w:marRight w:val="0"/>
      <w:marTop w:val="0"/>
      <w:marBottom w:val="0"/>
      <w:divBdr>
        <w:top w:val="none" w:sz="0" w:space="0" w:color="auto"/>
        <w:left w:val="none" w:sz="0" w:space="0" w:color="auto"/>
        <w:bottom w:val="none" w:sz="0" w:space="0" w:color="auto"/>
        <w:right w:val="none" w:sz="0" w:space="0" w:color="auto"/>
      </w:divBdr>
    </w:div>
    <w:div w:id="450169711">
      <w:bodyDiv w:val="1"/>
      <w:marLeft w:val="0"/>
      <w:marRight w:val="0"/>
      <w:marTop w:val="0"/>
      <w:marBottom w:val="0"/>
      <w:divBdr>
        <w:top w:val="none" w:sz="0" w:space="0" w:color="auto"/>
        <w:left w:val="none" w:sz="0" w:space="0" w:color="auto"/>
        <w:bottom w:val="none" w:sz="0" w:space="0" w:color="auto"/>
        <w:right w:val="none" w:sz="0" w:space="0" w:color="auto"/>
      </w:divBdr>
    </w:div>
    <w:div w:id="488979308">
      <w:bodyDiv w:val="1"/>
      <w:marLeft w:val="0"/>
      <w:marRight w:val="0"/>
      <w:marTop w:val="0"/>
      <w:marBottom w:val="0"/>
      <w:divBdr>
        <w:top w:val="none" w:sz="0" w:space="0" w:color="auto"/>
        <w:left w:val="none" w:sz="0" w:space="0" w:color="auto"/>
        <w:bottom w:val="none" w:sz="0" w:space="0" w:color="auto"/>
        <w:right w:val="none" w:sz="0" w:space="0" w:color="auto"/>
      </w:divBdr>
    </w:div>
    <w:div w:id="535854482">
      <w:bodyDiv w:val="1"/>
      <w:marLeft w:val="0"/>
      <w:marRight w:val="0"/>
      <w:marTop w:val="0"/>
      <w:marBottom w:val="0"/>
      <w:divBdr>
        <w:top w:val="none" w:sz="0" w:space="0" w:color="auto"/>
        <w:left w:val="none" w:sz="0" w:space="0" w:color="auto"/>
        <w:bottom w:val="none" w:sz="0" w:space="0" w:color="auto"/>
        <w:right w:val="none" w:sz="0" w:space="0" w:color="auto"/>
      </w:divBdr>
    </w:div>
    <w:div w:id="580288069">
      <w:bodyDiv w:val="1"/>
      <w:marLeft w:val="0"/>
      <w:marRight w:val="0"/>
      <w:marTop w:val="0"/>
      <w:marBottom w:val="0"/>
      <w:divBdr>
        <w:top w:val="none" w:sz="0" w:space="0" w:color="auto"/>
        <w:left w:val="none" w:sz="0" w:space="0" w:color="auto"/>
        <w:bottom w:val="none" w:sz="0" w:space="0" w:color="auto"/>
        <w:right w:val="none" w:sz="0" w:space="0" w:color="auto"/>
      </w:divBdr>
    </w:div>
    <w:div w:id="746918891">
      <w:bodyDiv w:val="1"/>
      <w:marLeft w:val="0"/>
      <w:marRight w:val="0"/>
      <w:marTop w:val="0"/>
      <w:marBottom w:val="0"/>
      <w:divBdr>
        <w:top w:val="none" w:sz="0" w:space="0" w:color="auto"/>
        <w:left w:val="none" w:sz="0" w:space="0" w:color="auto"/>
        <w:bottom w:val="none" w:sz="0" w:space="0" w:color="auto"/>
        <w:right w:val="none" w:sz="0" w:space="0" w:color="auto"/>
      </w:divBdr>
    </w:div>
    <w:div w:id="872184070">
      <w:bodyDiv w:val="1"/>
      <w:marLeft w:val="0"/>
      <w:marRight w:val="0"/>
      <w:marTop w:val="0"/>
      <w:marBottom w:val="0"/>
      <w:divBdr>
        <w:top w:val="none" w:sz="0" w:space="0" w:color="auto"/>
        <w:left w:val="none" w:sz="0" w:space="0" w:color="auto"/>
        <w:bottom w:val="none" w:sz="0" w:space="0" w:color="auto"/>
        <w:right w:val="none" w:sz="0" w:space="0" w:color="auto"/>
      </w:divBdr>
    </w:div>
    <w:div w:id="881867245">
      <w:bodyDiv w:val="1"/>
      <w:marLeft w:val="0"/>
      <w:marRight w:val="0"/>
      <w:marTop w:val="0"/>
      <w:marBottom w:val="0"/>
      <w:divBdr>
        <w:top w:val="none" w:sz="0" w:space="0" w:color="auto"/>
        <w:left w:val="none" w:sz="0" w:space="0" w:color="auto"/>
        <w:bottom w:val="none" w:sz="0" w:space="0" w:color="auto"/>
        <w:right w:val="none" w:sz="0" w:space="0" w:color="auto"/>
      </w:divBdr>
    </w:div>
    <w:div w:id="1022899142">
      <w:bodyDiv w:val="1"/>
      <w:marLeft w:val="0"/>
      <w:marRight w:val="0"/>
      <w:marTop w:val="0"/>
      <w:marBottom w:val="0"/>
      <w:divBdr>
        <w:top w:val="none" w:sz="0" w:space="0" w:color="auto"/>
        <w:left w:val="none" w:sz="0" w:space="0" w:color="auto"/>
        <w:bottom w:val="none" w:sz="0" w:space="0" w:color="auto"/>
        <w:right w:val="none" w:sz="0" w:space="0" w:color="auto"/>
      </w:divBdr>
    </w:div>
    <w:div w:id="1102337924">
      <w:bodyDiv w:val="1"/>
      <w:marLeft w:val="0"/>
      <w:marRight w:val="0"/>
      <w:marTop w:val="0"/>
      <w:marBottom w:val="0"/>
      <w:divBdr>
        <w:top w:val="none" w:sz="0" w:space="0" w:color="auto"/>
        <w:left w:val="none" w:sz="0" w:space="0" w:color="auto"/>
        <w:bottom w:val="none" w:sz="0" w:space="0" w:color="auto"/>
        <w:right w:val="none" w:sz="0" w:space="0" w:color="auto"/>
      </w:divBdr>
    </w:div>
    <w:div w:id="1155418526">
      <w:bodyDiv w:val="1"/>
      <w:marLeft w:val="0"/>
      <w:marRight w:val="0"/>
      <w:marTop w:val="0"/>
      <w:marBottom w:val="0"/>
      <w:divBdr>
        <w:top w:val="none" w:sz="0" w:space="0" w:color="auto"/>
        <w:left w:val="none" w:sz="0" w:space="0" w:color="auto"/>
        <w:bottom w:val="none" w:sz="0" w:space="0" w:color="auto"/>
        <w:right w:val="none" w:sz="0" w:space="0" w:color="auto"/>
      </w:divBdr>
    </w:div>
    <w:div w:id="1230388410">
      <w:bodyDiv w:val="1"/>
      <w:marLeft w:val="0"/>
      <w:marRight w:val="0"/>
      <w:marTop w:val="0"/>
      <w:marBottom w:val="0"/>
      <w:divBdr>
        <w:top w:val="none" w:sz="0" w:space="0" w:color="auto"/>
        <w:left w:val="none" w:sz="0" w:space="0" w:color="auto"/>
        <w:bottom w:val="none" w:sz="0" w:space="0" w:color="auto"/>
        <w:right w:val="none" w:sz="0" w:space="0" w:color="auto"/>
      </w:divBdr>
    </w:div>
    <w:div w:id="1244800821">
      <w:bodyDiv w:val="1"/>
      <w:marLeft w:val="0"/>
      <w:marRight w:val="0"/>
      <w:marTop w:val="0"/>
      <w:marBottom w:val="0"/>
      <w:divBdr>
        <w:top w:val="none" w:sz="0" w:space="0" w:color="auto"/>
        <w:left w:val="none" w:sz="0" w:space="0" w:color="auto"/>
        <w:bottom w:val="none" w:sz="0" w:space="0" w:color="auto"/>
        <w:right w:val="none" w:sz="0" w:space="0" w:color="auto"/>
      </w:divBdr>
    </w:div>
    <w:div w:id="1258440418">
      <w:bodyDiv w:val="1"/>
      <w:marLeft w:val="0"/>
      <w:marRight w:val="0"/>
      <w:marTop w:val="0"/>
      <w:marBottom w:val="0"/>
      <w:divBdr>
        <w:top w:val="none" w:sz="0" w:space="0" w:color="auto"/>
        <w:left w:val="none" w:sz="0" w:space="0" w:color="auto"/>
        <w:bottom w:val="none" w:sz="0" w:space="0" w:color="auto"/>
        <w:right w:val="none" w:sz="0" w:space="0" w:color="auto"/>
      </w:divBdr>
    </w:div>
    <w:div w:id="1440759646">
      <w:bodyDiv w:val="1"/>
      <w:marLeft w:val="0"/>
      <w:marRight w:val="0"/>
      <w:marTop w:val="0"/>
      <w:marBottom w:val="0"/>
      <w:divBdr>
        <w:top w:val="none" w:sz="0" w:space="0" w:color="auto"/>
        <w:left w:val="none" w:sz="0" w:space="0" w:color="auto"/>
        <w:bottom w:val="none" w:sz="0" w:space="0" w:color="auto"/>
        <w:right w:val="none" w:sz="0" w:space="0" w:color="auto"/>
      </w:divBdr>
    </w:div>
    <w:div w:id="1459759224">
      <w:bodyDiv w:val="1"/>
      <w:marLeft w:val="0"/>
      <w:marRight w:val="0"/>
      <w:marTop w:val="0"/>
      <w:marBottom w:val="0"/>
      <w:divBdr>
        <w:top w:val="none" w:sz="0" w:space="0" w:color="auto"/>
        <w:left w:val="none" w:sz="0" w:space="0" w:color="auto"/>
        <w:bottom w:val="none" w:sz="0" w:space="0" w:color="auto"/>
        <w:right w:val="none" w:sz="0" w:space="0" w:color="auto"/>
      </w:divBdr>
    </w:div>
    <w:div w:id="1463183346">
      <w:bodyDiv w:val="1"/>
      <w:marLeft w:val="0"/>
      <w:marRight w:val="0"/>
      <w:marTop w:val="0"/>
      <w:marBottom w:val="0"/>
      <w:divBdr>
        <w:top w:val="none" w:sz="0" w:space="0" w:color="auto"/>
        <w:left w:val="none" w:sz="0" w:space="0" w:color="auto"/>
        <w:bottom w:val="none" w:sz="0" w:space="0" w:color="auto"/>
        <w:right w:val="none" w:sz="0" w:space="0" w:color="auto"/>
      </w:divBdr>
    </w:div>
    <w:div w:id="1764951993">
      <w:bodyDiv w:val="1"/>
      <w:marLeft w:val="0"/>
      <w:marRight w:val="0"/>
      <w:marTop w:val="0"/>
      <w:marBottom w:val="0"/>
      <w:divBdr>
        <w:top w:val="none" w:sz="0" w:space="0" w:color="auto"/>
        <w:left w:val="none" w:sz="0" w:space="0" w:color="auto"/>
        <w:bottom w:val="none" w:sz="0" w:space="0" w:color="auto"/>
        <w:right w:val="none" w:sz="0" w:space="0" w:color="auto"/>
      </w:divBdr>
    </w:div>
    <w:div w:id="1839298217">
      <w:bodyDiv w:val="1"/>
      <w:marLeft w:val="0"/>
      <w:marRight w:val="0"/>
      <w:marTop w:val="0"/>
      <w:marBottom w:val="0"/>
      <w:divBdr>
        <w:top w:val="none" w:sz="0" w:space="0" w:color="auto"/>
        <w:left w:val="none" w:sz="0" w:space="0" w:color="auto"/>
        <w:bottom w:val="none" w:sz="0" w:space="0" w:color="auto"/>
        <w:right w:val="none" w:sz="0" w:space="0" w:color="auto"/>
      </w:divBdr>
    </w:div>
    <w:div w:id="1879052368">
      <w:bodyDiv w:val="1"/>
      <w:marLeft w:val="0"/>
      <w:marRight w:val="0"/>
      <w:marTop w:val="0"/>
      <w:marBottom w:val="0"/>
      <w:divBdr>
        <w:top w:val="none" w:sz="0" w:space="0" w:color="auto"/>
        <w:left w:val="none" w:sz="0" w:space="0" w:color="auto"/>
        <w:bottom w:val="none" w:sz="0" w:space="0" w:color="auto"/>
        <w:right w:val="none" w:sz="0" w:space="0" w:color="auto"/>
      </w:divBdr>
    </w:div>
    <w:div w:id="1896157428">
      <w:bodyDiv w:val="1"/>
      <w:marLeft w:val="0"/>
      <w:marRight w:val="0"/>
      <w:marTop w:val="0"/>
      <w:marBottom w:val="0"/>
      <w:divBdr>
        <w:top w:val="none" w:sz="0" w:space="0" w:color="auto"/>
        <w:left w:val="none" w:sz="0" w:space="0" w:color="auto"/>
        <w:bottom w:val="none" w:sz="0" w:space="0" w:color="auto"/>
        <w:right w:val="none" w:sz="0" w:space="0" w:color="auto"/>
      </w:divBdr>
    </w:div>
    <w:div w:id="1919249686">
      <w:bodyDiv w:val="1"/>
      <w:marLeft w:val="0"/>
      <w:marRight w:val="0"/>
      <w:marTop w:val="0"/>
      <w:marBottom w:val="0"/>
      <w:divBdr>
        <w:top w:val="none" w:sz="0" w:space="0" w:color="auto"/>
        <w:left w:val="none" w:sz="0" w:space="0" w:color="auto"/>
        <w:bottom w:val="none" w:sz="0" w:space="0" w:color="auto"/>
        <w:right w:val="none" w:sz="0" w:space="0" w:color="auto"/>
      </w:divBdr>
    </w:div>
    <w:div w:id="1967351379">
      <w:bodyDiv w:val="1"/>
      <w:marLeft w:val="0"/>
      <w:marRight w:val="0"/>
      <w:marTop w:val="0"/>
      <w:marBottom w:val="0"/>
      <w:divBdr>
        <w:top w:val="none" w:sz="0" w:space="0" w:color="auto"/>
        <w:left w:val="none" w:sz="0" w:space="0" w:color="auto"/>
        <w:bottom w:val="none" w:sz="0" w:space="0" w:color="auto"/>
        <w:right w:val="none" w:sz="0" w:space="0" w:color="auto"/>
      </w:divBdr>
    </w:div>
    <w:div w:id="19940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2020-08-13T06:01:00Z</dcterms:created>
  <dcterms:modified xsi:type="dcterms:W3CDTF">2020-08-14T12:40:00Z</dcterms:modified>
</cp:coreProperties>
</file>