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77" w:rsidRDefault="00114E77" w:rsidP="00114E77">
      <w:pPr>
        <w:spacing w:line="240" w:lineRule="auto"/>
        <w:rPr>
          <w:rFonts w:ascii="Times New Roman" w:eastAsia="Times New Roman" w:hAnsi="Times New Roman" w:cs="Times New Roman"/>
          <w:b/>
          <w:bCs/>
          <w:color w:val="000000"/>
          <w:sz w:val="24"/>
          <w:szCs w:val="24"/>
          <w:u w:val="single"/>
        </w:rPr>
      </w:pPr>
      <w:r w:rsidRPr="009A4122">
        <w:rPr>
          <w:rFonts w:ascii="Times New Roman" w:eastAsia="Times New Roman" w:hAnsi="Times New Roman" w:cs="Times New Roman"/>
          <w:b/>
          <w:bCs/>
          <w:color w:val="000000"/>
          <w:sz w:val="24"/>
          <w:szCs w:val="24"/>
          <w:u w:val="single"/>
        </w:rPr>
        <w:t>Nanyuki Forest</w:t>
      </w:r>
    </w:p>
    <w:p w:rsidR="00B43B14" w:rsidRPr="00B43B14" w:rsidRDefault="00B43B14" w:rsidP="00114E77">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Cs/>
          <w:i/>
          <w:color w:val="000000"/>
          <w:sz w:val="24"/>
          <w:szCs w:val="24"/>
        </w:rPr>
        <w:t>“</w:t>
      </w:r>
      <w:r w:rsidRPr="00B43B14">
        <w:rPr>
          <w:rFonts w:ascii="Times New Roman" w:eastAsia="Times New Roman" w:hAnsi="Times New Roman" w:cs="Times New Roman"/>
          <w:bCs/>
          <w:i/>
          <w:color w:val="000000"/>
          <w:sz w:val="24"/>
          <w:szCs w:val="24"/>
        </w:rPr>
        <w:t>NB: We are selling a forest concept encouraging tree planting for every plot purchased</w:t>
      </w:r>
      <w:r>
        <w:rPr>
          <w:rFonts w:ascii="Times New Roman" w:eastAsia="Times New Roman" w:hAnsi="Times New Roman" w:cs="Times New Roman"/>
          <w:bCs/>
          <w:i/>
          <w:color w:val="000000"/>
          <w:sz w:val="24"/>
          <w:szCs w:val="24"/>
        </w:rPr>
        <w:t>”</w:t>
      </w:r>
    </w:p>
    <w:p w:rsidR="00114E77" w:rsidRPr="00114E77" w:rsidRDefault="00114E77" w:rsidP="00114E77">
      <w:pPr>
        <w:spacing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In Nanyuki forest you get to engage with the tribe of wood and leaf, among the giants whose roots hug the earth. It is a place of investors and serene lovers who dwell with the sweet sounds of moving water, the sweetness of the blue-white sky, and bird songs. Somehow this is more home than home, perhaps one day You’ll learn why.</w:t>
      </w:r>
    </w:p>
    <w:p w:rsidR="00114E77" w:rsidRPr="00114E77" w:rsidRDefault="00114E77" w:rsidP="00114E77">
      <w:pPr>
        <w:spacing w:after="0" w:line="240" w:lineRule="auto"/>
        <w:rPr>
          <w:rFonts w:ascii="Times New Roman" w:eastAsia="Times New Roman" w:hAnsi="Times New Roman" w:cs="Times New Roman"/>
          <w:sz w:val="24"/>
          <w:szCs w:val="24"/>
        </w:rPr>
      </w:pPr>
    </w:p>
    <w:p w:rsidR="00114E77" w:rsidRPr="00114E77" w:rsidRDefault="00114E77" w:rsidP="00114E77">
      <w:pPr>
        <w:spacing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 xml:space="preserve">Located 17 km </w:t>
      </w:r>
      <w:r w:rsidR="009A4122">
        <w:rPr>
          <w:rFonts w:ascii="Times New Roman" w:eastAsia="Times New Roman" w:hAnsi="Times New Roman" w:cs="Times New Roman"/>
          <w:color w:val="000000"/>
          <w:sz w:val="24"/>
          <w:szCs w:val="24"/>
        </w:rPr>
        <w:t>from Nanyuki Town, and only 95</w:t>
      </w:r>
      <w:r w:rsidRPr="00114E77">
        <w:rPr>
          <w:rFonts w:ascii="Times New Roman" w:eastAsia="Times New Roman" w:hAnsi="Times New Roman" w:cs="Times New Roman"/>
          <w:color w:val="000000"/>
          <w:sz w:val="24"/>
          <w:szCs w:val="24"/>
        </w:rPr>
        <w:t>0 meters from the rich serene earthen hues of Ol Pejeta conservancy</w:t>
      </w:r>
      <w:r w:rsidR="009A4122">
        <w:rPr>
          <w:rFonts w:ascii="Times New Roman" w:eastAsia="Times New Roman" w:hAnsi="Times New Roman" w:cs="Times New Roman"/>
          <w:color w:val="000000"/>
          <w:sz w:val="24"/>
          <w:szCs w:val="24"/>
        </w:rPr>
        <w:t>,</w:t>
      </w:r>
      <w:r w:rsidRPr="00114E77">
        <w:rPr>
          <w:rFonts w:ascii="Times New Roman" w:eastAsia="Times New Roman" w:hAnsi="Times New Roman" w:cs="Times New Roman"/>
          <w:color w:val="000000"/>
          <w:sz w:val="24"/>
          <w:szCs w:val="24"/>
        </w:rPr>
        <w:t xml:space="preserve"> Nanyuki forest is a three dimensional wonderland for the eyes who are willing to invest in Land Banking, Residential homes, Commercialization and Agricultural purposes. </w:t>
      </w:r>
    </w:p>
    <w:p w:rsidR="00114E77" w:rsidRPr="00114E77" w:rsidRDefault="00114E77" w:rsidP="00114E77">
      <w:pPr>
        <w:spacing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u w:val="single"/>
        </w:rPr>
        <w:t>Why Nanyuki Forest?</w:t>
      </w:r>
    </w:p>
    <w:p w:rsidR="00114E77" w:rsidRPr="00114E77" w:rsidRDefault="00114E77" w:rsidP="00114E77">
      <w:pPr>
        <w:numPr>
          <w:ilvl w:val="0"/>
          <w:numId w:val="1"/>
        </w:numPr>
        <w:spacing w:after="0" w:line="240" w:lineRule="auto"/>
        <w:textAlignment w:val="baseline"/>
        <w:rPr>
          <w:rFonts w:ascii="Times New Roman" w:eastAsia="Times New Roman" w:hAnsi="Times New Roman" w:cs="Times New Roman"/>
          <w:color w:val="000000"/>
          <w:sz w:val="24"/>
          <w:szCs w:val="24"/>
          <w:u w:val="single"/>
        </w:rPr>
      </w:pPr>
      <w:r w:rsidRPr="00114E77">
        <w:rPr>
          <w:rFonts w:ascii="Times New Roman" w:eastAsia="Times New Roman" w:hAnsi="Times New Roman" w:cs="Times New Roman"/>
          <w:color w:val="000000"/>
          <w:sz w:val="24"/>
          <w:szCs w:val="24"/>
        </w:rPr>
        <w:t>Water connection on site.</w:t>
      </w:r>
      <w:r w:rsidR="009A4122">
        <w:rPr>
          <w:rFonts w:ascii="Times New Roman" w:eastAsia="Times New Roman" w:hAnsi="Times New Roman" w:cs="Times New Roman"/>
          <w:color w:val="000000"/>
          <w:sz w:val="24"/>
          <w:szCs w:val="24"/>
        </w:rPr>
        <w:t xml:space="preserve"> (Connection already done from river </w:t>
      </w:r>
      <w:proofErr w:type="spellStart"/>
      <w:r w:rsidR="009A4122">
        <w:rPr>
          <w:rFonts w:ascii="Times New Roman" w:eastAsia="Times New Roman" w:hAnsi="Times New Roman" w:cs="Times New Roman"/>
          <w:color w:val="000000"/>
          <w:sz w:val="24"/>
          <w:szCs w:val="24"/>
        </w:rPr>
        <w:t>Ewaso</w:t>
      </w:r>
      <w:proofErr w:type="spellEnd"/>
      <w:r w:rsidR="009A4122">
        <w:rPr>
          <w:rFonts w:ascii="Times New Roman" w:eastAsia="Times New Roman" w:hAnsi="Times New Roman" w:cs="Times New Roman"/>
          <w:color w:val="000000"/>
          <w:sz w:val="24"/>
          <w:szCs w:val="24"/>
        </w:rPr>
        <w:t xml:space="preserve"> </w:t>
      </w:r>
      <w:proofErr w:type="spellStart"/>
      <w:r w:rsidR="009A4122">
        <w:rPr>
          <w:rFonts w:ascii="Times New Roman" w:eastAsia="Times New Roman" w:hAnsi="Times New Roman" w:cs="Times New Roman"/>
          <w:color w:val="000000"/>
          <w:sz w:val="24"/>
          <w:szCs w:val="24"/>
        </w:rPr>
        <w:t>Nyiro</w:t>
      </w:r>
      <w:proofErr w:type="spellEnd"/>
      <w:r w:rsidR="009A4122">
        <w:rPr>
          <w:rFonts w:ascii="Times New Roman" w:eastAsia="Times New Roman" w:hAnsi="Times New Roman" w:cs="Times New Roman"/>
          <w:color w:val="000000"/>
          <w:sz w:val="24"/>
          <w:szCs w:val="24"/>
        </w:rPr>
        <w:t>)</w:t>
      </w:r>
    </w:p>
    <w:p w:rsidR="00114E77" w:rsidRPr="00114E77" w:rsidRDefault="00114E77" w:rsidP="00114E77">
      <w:pPr>
        <w:numPr>
          <w:ilvl w:val="0"/>
          <w:numId w:val="1"/>
        </w:numPr>
        <w:spacing w:after="0" w:line="240" w:lineRule="auto"/>
        <w:textAlignment w:val="baseline"/>
        <w:rPr>
          <w:rFonts w:ascii="Times New Roman" w:eastAsia="Times New Roman" w:hAnsi="Times New Roman" w:cs="Times New Roman"/>
          <w:color w:val="000000"/>
          <w:sz w:val="24"/>
          <w:szCs w:val="24"/>
          <w:u w:val="single"/>
        </w:rPr>
      </w:pPr>
      <w:r w:rsidRPr="00114E77">
        <w:rPr>
          <w:rFonts w:ascii="Times New Roman" w:eastAsia="Times New Roman" w:hAnsi="Times New Roman" w:cs="Times New Roman"/>
          <w:color w:val="000000"/>
          <w:sz w:val="24"/>
          <w:szCs w:val="24"/>
        </w:rPr>
        <w:t>Electricity on site.</w:t>
      </w:r>
    </w:p>
    <w:p w:rsidR="00114E77" w:rsidRPr="00114E77" w:rsidRDefault="00114E77" w:rsidP="00114E77">
      <w:pPr>
        <w:numPr>
          <w:ilvl w:val="0"/>
          <w:numId w:val="1"/>
        </w:numPr>
        <w:spacing w:after="0" w:line="240" w:lineRule="auto"/>
        <w:textAlignment w:val="baseline"/>
        <w:rPr>
          <w:rFonts w:ascii="Times New Roman" w:eastAsia="Times New Roman" w:hAnsi="Times New Roman" w:cs="Times New Roman"/>
          <w:color w:val="000000"/>
          <w:sz w:val="24"/>
          <w:szCs w:val="24"/>
          <w:u w:val="single"/>
        </w:rPr>
      </w:pPr>
      <w:r w:rsidRPr="00114E77">
        <w:rPr>
          <w:rFonts w:ascii="Times New Roman" w:eastAsia="Times New Roman" w:hAnsi="Times New Roman" w:cs="Times New Roman"/>
          <w:color w:val="000000"/>
          <w:sz w:val="24"/>
          <w:szCs w:val="24"/>
        </w:rPr>
        <w:t>Well access roads</w:t>
      </w:r>
    </w:p>
    <w:p w:rsidR="00114E77" w:rsidRPr="009A4122" w:rsidRDefault="00114E77" w:rsidP="009A4122">
      <w:pPr>
        <w:numPr>
          <w:ilvl w:val="0"/>
          <w:numId w:val="1"/>
        </w:numPr>
        <w:spacing w:after="0" w:line="240" w:lineRule="auto"/>
        <w:textAlignment w:val="baseline"/>
        <w:rPr>
          <w:rFonts w:ascii="Times New Roman" w:eastAsia="Times New Roman" w:hAnsi="Times New Roman" w:cs="Times New Roman"/>
          <w:color w:val="000000"/>
          <w:sz w:val="24"/>
          <w:szCs w:val="24"/>
          <w:u w:val="single"/>
        </w:rPr>
      </w:pPr>
      <w:r w:rsidRPr="00114E77">
        <w:rPr>
          <w:rFonts w:ascii="Times New Roman" w:eastAsia="Times New Roman" w:hAnsi="Times New Roman" w:cs="Times New Roman"/>
          <w:color w:val="000000"/>
          <w:sz w:val="24"/>
          <w:szCs w:val="24"/>
        </w:rPr>
        <w:t>Fenced and gated.</w:t>
      </w:r>
    </w:p>
    <w:p w:rsidR="00114E77" w:rsidRPr="00114E77" w:rsidRDefault="00114E77" w:rsidP="00114E77">
      <w:pPr>
        <w:numPr>
          <w:ilvl w:val="0"/>
          <w:numId w:val="1"/>
        </w:numPr>
        <w:spacing w:line="240" w:lineRule="auto"/>
        <w:textAlignment w:val="baseline"/>
        <w:rPr>
          <w:rFonts w:ascii="Times New Roman" w:eastAsia="Times New Roman" w:hAnsi="Times New Roman" w:cs="Times New Roman"/>
          <w:color w:val="000000"/>
          <w:sz w:val="24"/>
          <w:szCs w:val="24"/>
          <w:u w:val="single"/>
        </w:rPr>
      </w:pPr>
      <w:r w:rsidRPr="00114E77">
        <w:rPr>
          <w:rFonts w:ascii="Times New Roman" w:eastAsia="Times New Roman" w:hAnsi="Times New Roman" w:cs="Times New Roman"/>
          <w:color w:val="000000"/>
          <w:sz w:val="24"/>
          <w:szCs w:val="24"/>
        </w:rPr>
        <w:t>TITLE DEED within 90 Days.</w:t>
      </w:r>
    </w:p>
    <w:p w:rsidR="00114E77" w:rsidRPr="00C42FA1" w:rsidRDefault="00114E77" w:rsidP="00114E77">
      <w:pPr>
        <w:numPr>
          <w:ilvl w:val="0"/>
          <w:numId w:val="1"/>
        </w:numPr>
        <w:spacing w:line="240" w:lineRule="auto"/>
        <w:textAlignment w:val="baseline"/>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333333"/>
          <w:sz w:val="24"/>
          <w:szCs w:val="24"/>
        </w:rPr>
        <w:t>BUY BACK GUARANTEE AFTER THREE YEARS.</w:t>
      </w:r>
    </w:p>
    <w:p w:rsidR="00114E77" w:rsidRPr="00114E77" w:rsidRDefault="00114E77" w:rsidP="00114E77">
      <w:pPr>
        <w:spacing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u w:val="single"/>
        </w:rPr>
        <w:t>Neighboring Establishments</w:t>
      </w:r>
    </w:p>
    <w:p w:rsidR="00114E77" w:rsidRPr="00114E77" w:rsidRDefault="00114E77" w:rsidP="00114E7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Ol Pejeta</w:t>
      </w:r>
      <w:r w:rsidR="00B43B14">
        <w:rPr>
          <w:rFonts w:ascii="Times New Roman" w:eastAsia="Times New Roman" w:hAnsi="Times New Roman" w:cs="Times New Roman"/>
          <w:color w:val="000000"/>
          <w:sz w:val="24"/>
          <w:szCs w:val="24"/>
        </w:rPr>
        <w:t xml:space="preserve"> Conservancy 1.5k</w:t>
      </w:r>
      <w:r w:rsidRPr="00114E77">
        <w:rPr>
          <w:rFonts w:ascii="Times New Roman" w:eastAsia="Times New Roman" w:hAnsi="Times New Roman" w:cs="Times New Roman"/>
          <w:color w:val="000000"/>
          <w:sz w:val="24"/>
          <w:szCs w:val="24"/>
        </w:rPr>
        <w:t>m Away.</w:t>
      </w:r>
    </w:p>
    <w:p w:rsidR="00114E77" w:rsidRPr="00114E77" w:rsidRDefault="00114E77" w:rsidP="00114E7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Mt Kenya wildlife estate 1.7 km away.</w:t>
      </w:r>
    </w:p>
    <w:p w:rsidR="00114E77" w:rsidRPr="00114E77" w:rsidRDefault="00114E77" w:rsidP="00114E7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Sweet</w:t>
      </w:r>
      <w:r w:rsidR="00B43B14">
        <w:rPr>
          <w:rFonts w:ascii="Times New Roman" w:eastAsia="Times New Roman" w:hAnsi="Times New Roman" w:cs="Times New Roman"/>
          <w:color w:val="000000"/>
          <w:sz w:val="24"/>
          <w:szCs w:val="24"/>
        </w:rPr>
        <w:t xml:space="preserve"> </w:t>
      </w:r>
      <w:r w:rsidRPr="00114E77">
        <w:rPr>
          <w:rFonts w:ascii="Times New Roman" w:eastAsia="Times New Roman" w:hAnsi="Times New Roman" w:cs="Times New Roman"/>
          <w:color w:val="000000"/>
          <w:sz w:val="24"/>
          <w:szCs w:val="24"/>
        </w:rPr>
        <w:t>Waters tented camps.</w:t>
      </w:r>
    </w:p>
    <w:p w:rsidR="00114E77" w:rsidRPr="00114E77" w:rsidRDefault="00114E77" w:rsidP="00114E7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Hippo Hide Campsite.</w:t>
      </w:r>
    </w:p>
    <w:p w:rsidR="009A4122" w:rsidRPr="009A4122" w:rsidRDefault="009A4122" w:rsidP="009A4122">
      <w:pPr>
        <w:rPr>
          <w:rFonts w:ascii="Times New Roman" w:eastAsia="Times New Roman" w:hAnsi="Times New Roman" w:cs="Times New Roman"/>
          <w:b/>
          <w:bCs/>
          <w:color w:val="000000"/>
          <w:sz w:val="24"/>
          <w:szCs w:val="24"/>
          <w:u w:val="single"/>
        </w:rPr>
      </w:pPr>
    </w:p>
    <w:p w:rsidR="00114E77" w:rsidRPr="00114E77" w:rsidRDefault="00114E77" w:rsidP="00114E77">
      <w:pPr>
        <w:spacing w:before="240" w:after="24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u w:val="single"/>
        </w:rPr>
        <w:t>Nanyuki Forest</w:t>
      </w:r>
    </w:p>
    <w:p w:rsidR="00C42FA1" w:rsidRDefault="00114E77" w:rsidP="00114E77">
      <w:pPr>
        <w:spacing w:before="240" w:after="240" w:line="240" w:lineRule="auto"/>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 xml:space="preserve">We understand that finding the right activity for your bare land can be an uphill task without the right investment knowledge. </w:t>
      </w:r>
    </w:p>
    <w:p w:rsidR="00114E77" w:rsidRDefault="00114E77" w:rsidP="00114E77">
      <w:pPr>
        <w:spacing w:before="240" w:after="240" w:line="240" w:lineRule="auto"/>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 xml:space="preserve">Perhaps as a fitting tribute to the work of Environmentalist and Nobel Prize winner, the Late </w:t>
      </w:r>
      <w:proofErr w:type="spellStart"/>
      <w:r w:rsidRPr="00114E77">
        <w:rPr>
          <w:rFonts w:ascii="Times New Roman" w:eastAsia="Times New Roman" w:hAnsi="Times New Roman" w:cs="Times New Roman"/>
          <w:color w:val="000000"/>
          <w:sz w:val="24"/>
          <w:szCs w:val="24"/>
        </w:rPr>
        <w:t>Wangari</w:t>
      </w:r>
      <w:proofErr w:type="spellEnd"/>
      <w:r w:rsidRPr="00114E77">
        <w:rPr>
          <w:rFonts w:ascii="Times New Roman" w:eastAsia="Times New Roman" w:hAnsi="Times New Roman" w:cs="Times New Roman"/>
          <w:color w:val="000000"/>
          <w:sz w:val="24"/>
          <w:szCs w:val="24"/>
        </w:rPr>
        <w:t xml:space="preserve"> </w:t>
      </w:r>
      <w:proofErr w:type="spellStart"/>
      <w:r w:rsidRPr="00114E77">
        <w:rPr>
          <w:rFonts w:ascii="Times New Roman" w:eastAsia="Times New Roman" w:hAnsi="Times New Roman" w:cs="Times New Roman"/>
          <w:color w:val="000000"/>
          <w:sz w:val="24"/>
          <w:szCs w:val="24"/>
        </w:rPr>
        <w:t>Mathai</w:t>
      </w:r>
      <w:proofErr w:type="spellEnd"/>
      <w:r w:rsidRPr="00114E77">
        <w:rPr>
          <w:rFonts w:ascii="Times New Roman" w:eastAsia="Times New Roman" w:hAnsi="Times New Roman" w:cs="Times New Roman"/>
          <w:color w:val="000000"/>
          <w:sz w:val="24"/>
          <w:szCs w:val="24"/>
        </w:rPr>
        <w:t xml:space="preserve">, </w:t>
      </w:r>
      <w:r w:rsidRPr="00114E77">
        <w:rPr>
          <w:rFonts w:ascii="Times New Roman" w:eastAsia="Times New Roman" w:hAnsi="Times New Roman" w:cs="Times New Roman"/>
          <w:b/>
          <w:bCs/>
          <w:color w:val="000000"/>
          <w:sz w:val="24"/>
          <w:szCs w:val="24"/>
        </w:rPr>
        <w:t>Nanyuki Forest</w:t>
      </w:r>
      <w:r w:rsidRPr="00114E77">
        <w:rPr>
          <w:rFonts w:ascii="Times New Roman" w:eastAsia="Times New Roman" w:hAnsi="Times New Roman" w:cs="Times New Roman"/>
          <w:color w:val="000000"/>
          <w:sz w:val="24"/>
          <w:szCs w:val="24"/>
        </w:rPr>
        <w:t xml:space="preserve"> is grounded on the vision of tree planting giving investors a double return of their investment</w:t>
      </w:r>
      <w:r w:rsidR="00C42FA1">
        <w:rPr>
          <w:rFonts w:ascii="Times New Roman" w:eastAsia="Times New Roman" w:hAnsi="Times New Roman" w:cs="Times New Roman"/>
          <w:color w:val="000000"/>
          <w:sz w:val="24"/>
          <w:szCs w:val="24"/>
        </w:rPr>
        <w:t>.</w:t>
      </w:r>
      <w:r w:rsidRPr="00114E77">
        <w:rPr>
          <w:rFonts w:ascii="Times New Roman" w:eastAsia="Times New Roman" w:hAnsi="Times New Roman" w:cs="Times New Roman"/>
          <w:color w:val="000000"/>
          <w:sz w:val="24"/>
          <w:szCs w:val="24"/>
        </w:rPr>
        <w:t xml:space="preserve"> </w:t>
      </w:r>
    </w:p>
    <w:p w:rsidR="00C42FA1" w:rsidRPr="00C42FA1" w:rsidRDefault="00C42FA1" w:rsidP="00C42FA1">
      <w:pPr>
        <w:spacing w:before="240" w:after="240" w:line="240" w:lineRule="auto"/>
        <w:rPr>
          <w:rFonts w:ascii="Times New Roman" w:eastAsia="Times New Roman" w:hAnsi="Times New Roman" w:cs="Times New Roman"/>
          <w:b/>
          <w:color w:val="000000"/>
          <w:sz w:val="24"/>
          <w:szCs w:val="24"/>
          <w:u w:val="single"/>
        </w:rPr>
      </w:pPr>
      <w:r w:rsidRPr="00C42FA1">
        <w:rPr>
          <w:rFonts w:ascii="Times New Roman" w:eastAsia="Times New Roman" w:hAnsi="Times New Roman" w:cs="Times New Roman"/>
          <w:b/>
          <w:color w:val="000000"/>
          <w:sz w:val="24"/>
          <w:szCs w:val="24"/>
          <w:u w:val="single"/>
        </w:rPr>
        <w:t>Nanyuki Forest Project Value Breakdown</w:t>
      </w:r>
    </w:p>
    <w:p w:rsidR="00C42FA1" w:rsidRPr="00C42FA1" w:rsidRDefault="00C42FA1" w:rsidP="00C42FA1">
      <w:pPr>
        <w:spacing w:before="240" w:after="240" w:line="240" w:lineRule="auto"/>
        <w:rPr>
          <w:rFonts w:ascii="Times New Roman" w:eastAsia="Times New Roman" w:hAnsi="Times New Roman" w:cs="Times New Roman"/>
          <w:color w:val="000000"/>
          <w:sz w:val="24"/>
          <w:szCs w:val="24"/>
        </w:rPr>
      </w:pPr>
      <w:r w:rsidRPr="00C42FA1">
        <w:rPr>
          <w:rFonts w:ascii="Times New Roman" w:eastAsia="Times New Roman" w:hAnsi="Times New Roman" w:cs="Times New Roman"/>
          <w:color w:val="000000"/>
          <w:sz w:val="24"/>
          <w:szCs w:val="24"/>
        </w:rPr>
        <w:t>•</w:t>
      </w:r>
      <w:r w:rsidRPr="00C42FA1">
        <w:rPr>
          <w:rFonts w:ascii="Times New Roman" w:eastAsia="Times New Roman" w:hAnsi="Times New Roman" w:cs="Times New Roman"/>
          <w:color w:val="000000"/>
          <w:sz w:val="24"/>
          <w:szCs w:val="24"/>
        </w:rPr>
        <w:tab/>
        <w:t>Land appreciation.</w:t>
      </w:r>
    </w:p>
    <w:p w:rsidR="00C42FA1" w:rsidRPr="00C42FA1" w:rsidRDefault="00C42FA1" w:rsidP="00C42FA1">
      <w:pPr>
        <w:spacing w:before="240" w:after="240" w:line="240" w:lineRule="auto"/>
        <w:rPr>
          <w:rFonts w:ascii="Times New Roman" w:eastAsia="Times New Roman" w:hAnsi="Times New Roman" w:cs="Times New Roman"/>
          <w:color w:val="000000"/>
          <w:sz w:val="24"/>
          <w:szCs w:val="24"/>
        </w:rPr>
      </w:pPr>
      <w:r w:rsidRPr="00C42FA1">
        <w:rPr>
          <w:rFonts w:ascii="Times New Roman" w:eastAsia="Times New Roman" w:hAnsi="Times New Roman" w:cs="Times New Roman"/>
          <w:color w:val="000000"/>
          <w:sz w:val="24"/>
          <w:szCs w:val="24"/>
        </w:rPr>
        <w:t>Owning land in Nanyuki Forest gives you the opportunity to benefit from capital growth—the increase of your land’s value over time. The rate of appreciation in Nanyuki is increasing by the day attributed to the upgrading of infrastructure in the area, agricultural growth, and amplified security</w:t>
      </w:r>
      <w:r>
        <w:rPr>
          <w:rFonts w:ascii="Times New Roman" w:eastAsia="Times New Roman" w:hAnsi="Times New Roman" w:cs="Times New Roman"/>
          <w:color w:val="000000"/>
          <w:sz w:val="24"/>
          <w:szCs w:val="24"/>
        </w:rPr>
        <w:t xml:space="preserve">. </w:t>
      </w:r>
    </w:p>
    <w:p w:rsidR="00C42FA1" w:rsidRPr="00C42FA1" w:rsidRDefault="00C42FA1" w:rsidP="00C42FA1">
      <w:pPr>
        <w:spacing w:before="240" w:after="240" w:line="240" w:lineRule="auto"/>
        <w:rPr>
          <w:rFonts w:ascii="Times New Roman" w:eastAsia="Times New Roman" w:hAnsi="Times New Roman" w:cs="Times New Roman"/>
          <w:color w:val="000000"/>
          <w:sz w:val="24"/>
          <w:szCs w:val="24"/>
        </w:rPr>
      </w:pPr>
      <w:r w:rsidRPr="00C42FA1">
        <w:rPr>
          <w:rFonts w:ascii="Times New Roman" w:eastAsia="Times New Roman" w:hAnsi="Times New Roman" w:cs="Times New Roman"/>
          <w:color w:val="000000"/>
          <w:sz w:val="24"/>
          <w:szCs w:val="24"/>
        </w:rPr>
        <w:lastRenderedPageBreak/>
        <w:t>For an investment of only Ksh 249,000 for a 1/8th acre in Nanyuki Forest and an annual 5% appreciation value, in 10 years the capital growth of your land will be Ksh. 482,850. That’s double your investment.</w:t>
      </w:r>
    </w:p>
    <w:p w:rsidR="00C42FA1" w:rsidRPr="00C42FA1" w:rsidRDefault="00C42FA1" w:rsidP="00C42FA1">
      <w:pPr>
        <w:spacing w:before="240" w:after="240" w:line="240" w:lineRule="auto"/>
        <w:rPr>
          <w:rFonts w:ascii="Times New Roman" w:eastAsia="Times New Roman" w:hAnsi="Times New Roman" w:cs="Times New Roman"/>
          <w:color w:val="000000"/>
          <w:sz w:val="24"/>
          <w:szCs w:val="24"/>
        </w:rPr>
      </w:pPr>
      <w:r w:rsidRPr="00C42FA1">
        <w:rPr>
          <w:rFonts w:ascii="Times New Roman" w:eastAsia="Times New Roman" w:hAnsi="Times New Roman" w:cs="Times New Roman"/>
          <w:color w:val="000000"/>
          <w:sz w:val="24"/>
          <w:szCs w:val="24"/>
        </w:rPr>
        <w:t>•</w:t>
      </w:r>
      <w:r w:rsidRPr="00C42FA1">
        <w:rPr>
          <w:rFonts w:ascii="Times New Roman" w:eastAsia="Times New Roman" w:hAnsi="Times New Roman" w:cs="Times New Roman"/>
          <w:color w:val="000000"/>
          <w:sz w:val="24"/>
          <w:szCs w:val="24"/>
        </w:rPr>
        <w:tab/>
        <w:t>Tree Planting.</w:t>
      </w:r>
    </w:p>
    <w:p w:rsidR="00C42FA1" w:rsidRPr="00C42FA1" w:rsidRDefault="00C42FA1" w:rsidP="00C42FA1">
      <w:pPr>
        <w:spacing w:before="240" w:after="240" w:line="240" w:lineRule="auto"/>
        <w:rPr>
          <w:rFonts w:ascii="Times New Roman" w:eastAsia="Times New Roman" w:hAnsi="Times New Roman" w:cs="Times New Roman"/>
          <w:color w:val="000000"/>
          <w:sz w:val="24"/>
          <w:szCs w:val="24"/>
        </w:rPr>
      </w:pPr>
      <w:r w:rsidRPr="00C42FA1">
        <w:rPr>
          <w:rFonts w:ascii="Times New Roman" w:eastAsia="Times New Roman" w:hAnsi="Times New Roman" w:cs="Times New Roman"/>
          <w:color w:val="000000"/>
          <w:sz w:val="24"/>
          <w:szCs w:val="24"/>
        </w:rPr>
        <w:t xml:space="preserve">Over and above the satisfaction of owning your piece of land, being a Nanyuki Forest investor will be more than a title. </w:t>
      </w:r>
    </w:p>
    <w:p w:rsidR="00C42FA1" w:rsidRPr="00C42FA1" w:rsidRDefault="00C42FA1" w:rsidP="00C42FA1">
      <w:pPr>
        <w:spacing w:before="240" w:after="240" w:line="240" w:lineRule="auto"/>
        <w:rPr>
          <w:rFonts w:ascii="Times New Roman" w:eastAsia="Times New Roman" w:hAnsi="Times New Roman" w:cs="Times New Roman"/>
          <w:color w:val="000000"/>
          <w:sz w:val="24"/>
          <w:szCs w:val="24"/>
        </w:rPr>
      </w:pPr>
      <w:r w:rsidRPr="00C42FA1">
        <w:rPr>
          <w:rFonts w:ascii="Times New Roman" w:eastAsia="Times New Roman" w:hAnsi="Times New Roman" w:cs="Times New Roman"/>
          <w:color w:val="000000"/>
          <w:sz w:val="24"/>
          <w:szCs w:val="24"/>
        </w:rPr>
        <w:t>Each 1/8th acr</w:t>
      </w:r>
      <w:r>
        <w:rPr>
          <w:rFonts w:ascii="Times New Roman" w:eastAsia="Times New Roman" w:hAnsi="Times New Roman" w:cs="Times New Roman"/>
          <w:color w:val="000000"/>
          <w:sz w:val="24"/>
          <w:szCs w:val="24"/>
        </w:rPr>
        <w:t>e plot provides room to plant an average of</w:t>
      </w:r>
      <w:r w:rsidRPr="00C42FA1">
        <w:rPr>
          <w:rFonts w:ascii="Times New Roman" w:eastAsia="Times New Roman" w:hAnsi="Times New Roman" w:cs="Times New Roman"/>
          <w:color w:val="000000"/>
          <w:sz w:val="24"/>
          <w:szCs w:val="24"/>
        </w:rPr>
        <w:t xml:space="preserve"> 202 trees.</w:t>
      </w:r>
    </w:p>
    <w:p w:rsidR="00C42FA1" w:rsidRDefault="00C42FA1" w:rsidP="00114E77">
      <w:pPr>
        <w:spacing w:before="240" w:after="240" w:line="240" w:lineRule="auto"/>
        <w:rPr>
          <w:rFonts w:ascii="Times New Roman" w:eastAsia="Times New Roman" w:hAnsi="Times New Roman" w:cs="Times New Roman"/>
          <w:color w:val="000000"/>
          <w:sz w:val="24"/>
          <w:szCs w:val="24"/>
        </w:rPr>
      </w:pPr>
      <w:r w:rsidRPr="00C42FA1">
        <w:rPr>
          <w:rFonts w:ascii="Times New Roman" w:eastAsia="Times New Roman" w:hAnsi="Times New Roman" w:cs="Times New Roman"/>
          <w:color w:val="000000"/>
          <w:sz w:val="24"/>
          <w:szCs w:val="24"/>
        </w:rPr>
        <w:t>Subject to an additional cost of Ksh. 60,555 for the Nanyuki Forest Tree Planting Concept, the capital growth of your land in 10 years will be Ksh. 2,020,000.</w:t>
      </w:r>
    </w:p>
    <w:p w:rsidR="00C42FA1" w:rsidRDefault="00C42FA1" w:rsidP="00114E77">
      <w:pPr>
        <w:spacing w:before="240" w:after="240" w:line="240" w:lineRule="auto"/>
        <w:rPr>
          <w:rFonts w:ascii="Times New Roman" w:eastAsia="Times New Roman" w:hAnsi="Times New Roman" w:cs="Times New Roman"/>
          <w:b/>
          <w:color w:val="000000"/>
          <w:sz w:val="24"/>
          <w:szCs w:val="24"/>
          <w:u w:val="single"/>
        </w:rPr>
      </w:pPr>
    </w:p>
    <w:p w:rsidR="00C42FA1" w:rsidRPr="00C42FA1" w:rsidRDefault="00C42FA1" w:rsidP="00114E77">
      <w:pPr>
        <w:spacing w:before="240" w:after="240" w:line="240" w:lineRule="auto"/>
        <w:rPr>
          <w:rFonts w:ascii="Times New Roman" w:eastAsia="Times New Roman" w:hAnsi="Times New Roman" w:cs="Times New Roman"/>
          <w:b/>
          <w:color w:val="000000"/>
          <w:sz w:val="24"/>
          <w:szCs w:val="24"/>
          <w:u w:val="single"/>
        </w:rPr>
      </w:pPr>
      <w:r w:rsidRPr="00C42FA1">
        <w:rPr>
          <w:rFonts w:ascii="Times New Roman" w:eastAsia="Times New Roman" w:hAnsi="Times New Roman" w:cs="Times New Roman"/>
          <w:b/>
          <w:color w:val="000000"/>
          <w:sz w:val="24"/>
          <w:szCs w:val="24"/>
          <w:u w:val="single"/>
        </w:rPr>
        <w:t>Added Advantage of the Nanyuki Forest Concept</w:t>
      </w:r>
    </w:p>
    <w:p w:rsidR="00114E77" w:rsidRPr="00114E77" w:rsidRDefault="00114E77" w:rsidP="00114E77">
      <w:pPr>
        <w:spacing w:line="240" w:lineRule="auto"/>
        <w:rPr>
          <w:rFonts w:ascii="Times New Roman" w:eastAsia="Times New Roman" w:hAnsi="Times New Roman" w:cs="Times New Roman"/>
          <w:sz w:val="24"/>
          <w:szCs w:val="24"/>
        </w:rPr>
      </w:pPr>
      <w:r w:rsidRPr="00114E77">
        <w:rPr>
          <w:rFonts w:ascii="Calibri" w:eastAsia="Times New Roman" w:hAnsi="Calibri" w:cs="Calibri"/>
          <w:b/>
          <w:bCs/>
          <w:color w:val="000000"/>
          <w:u w:val="single"/>
        </w:rPr>
        <w:t>Carbon Trading </w:t>
      </w:r>
    </w:p>
    <w:p w:rsidR="00C42FA1" w:rsidRDefault="00114E77" w:rsidP="00114E77">
      <w:pPr>
        <w:spacing w:line="240" w:lineRule="auto"/>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 xml:space="preserve">Carbon trading is a market-based system aimed at reducing greenhouse gases that contribute to global warming, particularly carbon dioxide emitted by burning fossil fuels. </w:t>
      </w:r>
    </w:p>
    <w:p w:rsidR="00C42FA1" w:rsidRDefault="00114E77" w:rsidP="00114E77">
      <w:pPr>
        <w:spacing w:line="240" w:lineRule="auto"/>
        <w:rPr>
          <w:rFonts w:ascii="Times New Roman" w:eastAsia="Times New Roman" w:hAnsi="Times New Roman" w:cs="Times New Roman"/>
          <w:color w:val="000000"/>
          <w:sz w:val="24"/>
          <w:szCs w:val="24"/>
        </w:rPr>
      </w:pPr>
      <w:r w:rsidRPr="00114E77">
        <w:rPr>
          <w:rFonts w:ascii="Times New Roman" w:eastAsia="Times New Roman" w:hAnsi="Times New Roman" w:cs="Times New Roman"/>
          <w:color w:val="000000"/>
          <w:sz w:val="24"/>
          <w:szCs w:val="24"/>
        </w:rPr>
        <w:t xml:space="preserve">The global mission to protect, restore ecosystems and manage land </w:t>
      </w:r>
      <w:r w:rsidR="00C42FA1" w:rsidRPr="00114E77">
        <w:rPr>
          <w:rFonts w:ascii="Times New Roman" w:eastAsia="Times New Roman" w:hAnsi="Times New Roman" w:cs="Times New Roman"/>
          <w:color w:val="000000"/>
          <w:sz w:val="24"/>
          <w:szCs w:val="24"/>
        </w:rPr>
        <w:t>sustainability</w:t>
      </w:r>
      <w:r w:rsidRPr="00114E77">
        <w:rPr>
          <w:rFonts w:ascii="Times New Roman" w:eastAsia="Times New Roman" w:hAnsi="Times New Roman" w:cs="Times New Roman"/>
          <w:color w:val="000000"/>
          <w:sz w:val="24"/>
          <w:szCs w:val="24"/>
        </w:rPr>
        <w:t xml:space="preserve"> has the potential to shrink the annual net greenhouse gas emissions, reduce climate vulnerability, promote biodiversity and enhance livelihoods.  </w:t>
      </w:r>
    </w:p>
    <w:p w:rsidR="00114E77" w:rsidRPr="00114E77" w:rsidRDefault="00114E77" w:rsidP="00114E77">
      <w:pPr>
        <w:spacing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 xml:space="preserve">We are pleased to join the climate change bandwagon through our Voluntary Carbon trading project - NANYUKI FOREST, providing investors with a flexible and profitable mechanism for combating climate change through tree planting for every plot purchased. </w:t>
      </w:r>
    </w:p>
    <w:p w:rsidR="00114E77" w:rsidRDefault="00114E77" w:rsidP="00114E77">
      <w:pPr>
        <w:shd w:val="clear" w:color="auto" w:fill="FFFFFF"/>
        <w:spacing w:after="0" w:line="240" w:lineRule="auto"/>
        <w:rPr>
          <w:rFonts w:ascii="Times New Roman" w:eastAsia="Times New Roman" w:hAnsi="Times New Roman" w:cs="Times New Roman"/>
          <w:b/>
          <w:bCs/>
          <w:color w:val="000000"/>
          <w:sz w:val="24"/>
          <w:szCs w:val="24"/>
          <w:u w:val="single"/>
        </w:rPr>
      </w:pPr>
    </w:p>
    <w:p w:rsidR="00114E77" w:rsidRPr="00114E77" w:rsidRDefault="00114E77" w:rsidP="00114E77">
      <w:pPr>
        <w:shd w:val="clear" w:color="auto" w:fill="FFFFFF"/>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sz w:val="24"/>
          <w:szCs w:val="24"/>
        </w:rPr>
        <w:t> </w:t>
      </w:r>
    </w:p>
    <w:p w:rsidR="00114E77" w:rsidRPr="00114E77" w:rsidRDefault="00114E77" w:rsidP="00114E77">
      <w:pPr>
        <w:shd w:val="clear" w:color="auto" w:fill="FFFFFF"/>
        <w:spacing w:after="18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000000"/>
          <w:sz w:val="24"/>
          <w:szCs w:val="24"/>
          <w:u w:val="single"/>
        </w:rPr>
        <w:t>Nanyuki Forest Payment Plan</w:t>
      </w:r>
    </w:p>
    <w:tbl>
      <w:tblPr>
        <w:tblW w:w="0" w:type="auto"/>
        <w:tblCellMar>
          <w:top w:w="15" w:type="dxa"/>
          <w:left w:w="15" w:type="dxa"/>
          <w:bottom w:w="15" w:type="dxa"/>
          <w:right w:w="15" w:type="dxa"/>
        </w:tblCellMar>
        <w:tblLook w:val="04A0" w:firstRow="1" w:lastRow="0" w:firstColumn="1" w:lastColumn="0" w:noHBand="0" w:noVBand="1"/>
      </w:tblPr>
      <w:tblGrid>
        <w:gridCol w:w="3633"/>
        <w:gridCol w:w="2227"/>
        <w:gridCol w:w="2254"/>
        <w:gridCol w:w="1446"/>
      </w:tblGrid>
      <w:tr w:rsidR="00114E77" w:rsidRPr="00114E77" w:rsidTr="00C42FA1">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000000"/>
                <w:sz w:val="24"/>
                <w:szCs w:val="24"/>
                <w:u w:val="single"/>
              </w:rPr>
              <w:t>PROJECT</w:t>
            </w:r>
          </w:p>
        </w:tc>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000000"/>
                <w:sz w:val="24"/>
                <w:szCs w:val="24"/>
                <w:u w:val="single"/>
              </w:rPr>
              <w:t>CASH PAYMENT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000000"/>
                <w:sz w:val="24"/>
                <w:szCs w:val="24"/>
                <w:u w:val="single"/>
              </w:rPr>
              <w:t>3 MONTHS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000000"/>
                <w:sz w:val="24"/>
                <w:szCs w:val="24"/>
                <w:u w:val="single"/>
              </w:rPr>
              <w:t>6MONTHS</w:t>
            </w:r>
          </w:p>
        </w:tc>
      </w:tr>
      <w:tr w:rsidR="00114E77" w:rsidRPr="00114E77" w:rsidTr="00C42F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000000"/>
                <w:sz w:val="24"/>
                <w:szCs w:val="24"/>
              </w:rPr>
              <w:t>Nanyuki forest 1/8th Residential</w:t>
            </w:r>
          </w:p>
        </w:tc>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Ksh. 249,000 with 5% discount (236,550)</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Ksh. 299,000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Ksh. 329,000</w:t>
            </w:r>
          </w:p>
        </w:tc>
        <w:bookmarkStart w:id="0" w:name="_GoBack"/>
        <w:bookmarkEnd w:id="0"/>
      </w:tr>
      <w:tr w:rsidR="00114E77" w:rsidRPr="00114E77" w:rsidTr="00C42F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000000"/>
                <w:sz w:val="24"/>
                <w:szCs w:val="24"/>
              </w:rPr>
              <w:t>Nanyuki forest 1/8th Commercia</w:t>
            </w:r>
            <w:r w:rsidRPr="00114E77">
              <w:rPr>
                <w:rFonts w:ascii="Times New Roman" w:eastAsia="Times New Roman" w:hAnsi="Times New Roman" w:cs="Times New Roman"/>
                <w:color w:val="000000"/>
                <w:sz w:val="24"/>
                <w:szCs w:val="24"/>
              </w:rPr>
              <w:t>l</w:t>
            </w:r>
          </w:p>
        </w:tc>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Ksh. 299,000 with 5% discount (284,050)</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Ksh. 349,000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4E77" w:rsidRPr="00114E77" w:rsidRDefault="00114E77" w:rsidP="00114E77">
            <w:pPr>
              <w:spacing w:after="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000000"/>
                <w:sz w:val="24"/>
                <w:szCs w:val="24"/>
              </w:rPr>
              <w:t>Ksh. 399,000</w:t>
            </w:r>
          </w:p>
        </w:tc>
      </w:tr>
    </w:tbl>
    <w:p w:rsidR="00114E77" w:rsidRDefault="00114E77" w:rsidP="00114E77">
      <w:pPr>
        <w:spacing w:after="220" w:line="240" w:lineRule="auto"/>
        <w:rPr>
          <w:rFonts w:ascii="Times New Roman" w:eastAsia="Times New Roman" w:hAnsi="Times New Roman" w:cs="Times New Roman"/>
          <w:b/>
          <w:bCs/>
          <w:color w:val="333333"/>
          <w:sz w:val="25"/>
          <w:szCs w:val="25"/>
          <w:u w:val="single"/>
        </w:rPr>
      </w:pPr>
    </w:p>
    <w:p w:rsidR="00114E77" w:rsidRPr="00114E77" w:rsidRDefault="00114E77" w:rsidP="00114E77">
      <w:pPr>
        <w:spacing w:after="22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b/>
          <w:bCs/>
          <w:color w:val="333333"/>
          <w:sz w:val="23"/>
          <w:szCs w:val="23"/>
          <w:u w:val="single"/>
        </w:rPr>
        <w:t>Benefits of Nanyuki Forest Tree Planting.</w:t>
      </w:r>
    </w:p>
    <w:p w:rsidR="00114E77" w:rsidRPr="00114E77" w:rsidRDefault="00114E77" w:rsidP="00114E77">
      <w:pPr>
        <w:spacing w:after="220" w:line="240" w:lineRule="auto"/>
        <w:rPr>
          <w:rFonts w:ascii="Times New Roman" w:eastAsia="Times New Roman" w:hAnsi="Times New Roman" w:cs="Times New Roman"/>
          <w:sz w:val="24"/>
          <w:szCs w:val="24"/>
        </w:rPr>
      </w:pPr>
      <w:r w:rsidRPr="00114E77">
        <w:rPr>
          <w:rFonts w:ascii="Times New Roman" w:eastAsia="Times New Roman" w:hAnsi="Times New Roman" w:cs="Times New Roman"/>
          <w:color w:val="333333"/>
          <w:sz w:val="23"/>
          <w:szCs w:val="23"/>
        </w:rPr>
        <w:lastRenderedPageBreak/>
        <w:t>Trees benefit both the land they grow on and the surrounding environment. Here are a few benefits of planting trees on your plot of land:</w:t>
      </w:r>
    </w:p>
    <w:p w:rsidR="00114E77" w:rsidRPr="00114E77" w:rsidRDefault="00114E77" w:rsidP="00114E77">
      <w:pPr>
        <w:numPr>
          <w:ilvl w:val="0"/>
          <w:numId w:val="5"/>
        </w:numPr>
        <w:spacing w:after="0" w:line="240" w:lineRule="auto"/>
        <w:textAlignment w:val="baseline"/>
        <w:rPr>
          <w:rFonts w:ascii="Arial" w:eastAsia="Times New Roman" w:hAnsi="Arial" w:cs="Arial"/>
          <w:color w:val="333333"/>
          <w:sz w:val="23"/>
          <w:szCs w:val="23"/>
        </w:rPr>
      </w:pPr>
      <w:r w:rsidRPr="00114E77">
        <w:rPr>
          <w:rFonts w:ascii="Times New Roman" w:eastAsia="Times New Roman" w:hAnsi="Times New Roman" w:cs="Times New Roman"/>
          <w:b/>
          <w:bCs/>
          <w:color w:val="333333"/>
          <w:sz w:val="23"/>
          <w:szCs w:val="23"/>
        </w:rPr>
        <w:t>Profitable Investment venture</w:t>
      </w:r>
      <w:r w:rsidRPr="00114E77">
        <w:rPr>
          <w:rFonts w:ascii="Times New Roman" w:eastAsia="Times New Roman" w:hAnsi="Times New Roman" w:cs="Times New Roman"/>
          <w:color w:val="333333"/>
          <w:sz w:val="23"/>
          <w:szCs w:val="23"/>
        </w:rPr>
        <w:t>- Ever heard of the phrase “money doesn’t grow on trees?” Well, Nanyuki Forest seeks to make it a reality. As illustrated above in the next 3 to 10 years you can be one of the many Kenyans who multiply their capital growth from agroforestry.</w:t>
      </w:r>
    </w:p>
    <w:p w:rsidR="00114E77" w:rsidRPr="00114E77" w:rsidRDefault="00114E77" w:rsidP="00114E77">
      <w:pPr>
        <w:numPr>
          <w:ilvl w:val="0"/>
          <w:numId w:val="5"/>
        </w:numPr>
        <w:spacing w:after="0" w:line="240" w:lineRule="auto"/>
        <w:textAlignment w:val="baseline"/>
        <w:rPr>
          <w:rFonts w:ascii="Times New Roman" w:eastAsia="Times New Roman" w:hAnsi="Times New Roman" w:cs="Times New Roman"/>
          <w:color w:val="333333"/>
          <w:sz w:val="23"/>
          <w:szCs w:val="23"/>
        </w:rPr>
      </w:pPr>
      <w:r w:rsidRPr="00114E77">
        <w:rPr>
          <w:rFonts w:ascii="Times New Roman" w:eastAsia="Times New Roman" w:hAnsi="Times New Roman" w:cs="Times New Roman"/>
          <w:color w:val="333333"/>
          <w:sz w:val="23"/>
          <w:szCs w:val="23"/>
        </w:rPr>
        <w:t>I</w:t>
      </w:r>
      <w:r w:rsidRPr="00114E77">
        <w:rPr>
          <w:rFonts w:ascii="Times New Roman" w:eastAsia="Times New Roman" w:hAnsi="Times New Roman" w:cs="Times New Roman"/>
          <w:b/>
          <w:bCs/>
          <w:color w:val="333333"/>
          <w:sz w:val="23"/>
          <w:szCs w:val="23"/>
        </w:rPr>
        <w:t>mproves the soil on the land</w:t>
      </w:r>
      <w:r w:rsidRPr="00114E77">
        <w:rPr>
          <w:rFonts w:ascii="Times New Roman" w:eastAsia="Times New Roman" w:hAnsi="Times New Roman" w:cs="Times New Roman"/>
          <w:color w:val="333333"/>
          <w:sz w:val="23"/>
          <w:szCs w:val="23"/>
        </w:rPr>
        <w:t>- When you plant trees on your piece of land you will notice changes in the soil. The soil will absorb and retain a higher amount of moisture compared to bare land. This increased ability improves the soil composition making it ideal for agriculture.</w:t>
      </w:r>
    </w:p>
    <w:p w:rsidR="00114E77" w:rsidRPr="00114E77" w:rsidRDefault="00114E77" w:rsidP="00114E77">
      <w:pPr>
        <w:numPr>
          <w:ilvl w:val="0"/>
          <w:numId w:val="5"/>
        </w:numPr>
        <w:spacing w:after="0" w:line="240" w:lineRule="auto"/>
        <w:textAlignment w:val="baseline"/>
        <w:rPr>
          <w:rFonts w:ascii="Arial" w:eastAsia="Times New Roman" w:hAnsi="Arial" w:cs="Arial"/>
          <w:color w:val="333333"/>
          <w:sz w:val="23"/>
          <w:szCs w:val="23"/>
        </w:rPr>
      </w:pPr>
      <w:r w:rsidRPr="00114E77">
        <w:rPr>
          <w:rFonts w:ascii="Times New Roman" w:eastAsia="Times New Roman" w:hAnsi="Times New Roman" w:cs="Times New Roman"/>
          <w:b/>
          <w:bCs/>
          <w:color w:val="333333"/>
          <w:sz w:val="23"/>
          <w:szCs w:val="23"/>
        </w:rPr>
        <w:t>Prevents soil erosion</w:t>
      </w:r>
      <w:r w:rsidRPr="00114E77">
        <w:rPr>
          <w:rFonts w:ascii="Times New Roman" w:eastAsia="Times New Roman" w:hAnsi="Times New Roman" w:cs="Times New Roman"/>
          <w:color w:val="333333"/>
          <w:sz w:val="23"/>
          <w:szCs w:val="23"/>
        </w:rPr>
        <w:t xml:space="preserve"> – Trees act as a natural barrier that protects the soil from the adverse effects of wind and rain. They hold the soil together by the use of roots creating soil stability.</w:t>
      </w:r>
    </w:p>
    <w:p w:rsidR="00114E77" w:rsidRPr="009A4122" w:rsidRDefault="00114E77" w:rsidP="009A4122">
      <w:pPr>
        <w:numPr>
          <w:ilvl w:val="0"/>
          <w:numId w:val="5"/>
        </w:numPr>
        <w:spacing w:after="800" w:line="240" w:lineRule="auto"/>
        <w:textAlignment w:val="baseline"/>
        <w:rPr>
          <w:rFonts w:ascii="Arial" w:eastAsia="Times New Roman" w:hAnsi="Arial" w:cs="Arial"/>
          <w:color w:val="333333"/>
          <w:sz w:val="23"/>
          <w:szCs w:val="23"/>
        </w:rPr>
      </w:pPr>
      <w:r w:rsidRPr="00114E77">
        <w:rPr>
          <w:rFonts w:ascii="Times New Roman" w:eastAsia="Times New Roman" w:hAnsi="Times New Roman" w:cs="Times New Roman"/>
          <w:b/>
          <w:bCs/>
          <w:color w:val="333333"/>
          <w:sz w:val="23"/>
          <w:szCs w:val="23"/>
        </w:rPr>
        <w:t>Reducing climate change</w:t>
      </w:r>
      <w:r w:rsidRPr="00114E77">
        <w:rPr>
          <w:rFonts w:ascii="Times New Roman" w:eastAsia="Times New Roman" w:hAnsi="Times New Roman" w:cs="Times New Roman"/>
          <w:color w:val="333333"/>
          <w:sz w:val="23"/>
          <w:szCs w:val="23"/>
        </w:rPr>
        <w:t>- When you plant trees, you have contributed to a greener world. Trees reduce the harmful carbon dioxide in the atmosphere as they absorb the gas during photosynthesis and release oxygen to the air. It is estimated that just one tree can produce sufficient oxygen for four adults. Imagine the change you w</w:t>
      </w:r>
      <w:r w:rsidR="009A4122">
        <w:rPr>
          <w:rFonts w:ascii="Times New Roman" w:eastAsia="Times New Roman" w:hAnsi="Times New Roman" w:cs="Times New Roman"/>
          <w:color w:val="333333"/>
          <w:sz w:val="23"/>
          <w:szCs w:val="23"/>
        </w:rPr>
        <w:t>ill be making for the community.</w:t>
      </w:r>
    </w:p>
    <w:p w:rsidR="006C116B" w:rsidRDefault="00C42FA1"/>
    <w:sectPr w:rsidR="006C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BBF"/>
    <w:multiLevelType w:val="multilevel"/>
    <w:tmpl w:val="E91EC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92636"/>
    <w:multiLevelType w:val="multilevel"/>
    <w:tmpl w:val="63D2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82D1A"/>
    <w:multiLevelType w:val="multilevel"/>
    <w:tmpl w:val="EB70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2742A"/>
    <w:multiLevelType w:val="multilevel"/>
    <w:tmpl w:val="68A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B3F47"/>
    <w:multiLevelType w:val="multilevel"/>
    <w:tmpl w:val="B50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EB3258"/>
    <w:multiLevelType w:val="multilevel"/>
    <w:tmpl w:val="4D86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C2A6C"/>
    <w:multiLevelType w:val="multilevel"/>
    <w:tmpl w:val="3D3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C0020D"/>
    <w:multiLevelType w:val="multilevel"/>
    <w:tmpl w:val="9A54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04DB0"/>
    <w:multiLevelType w:val="multilevel"/>
    <w:tmpl w:val="5232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D02F14"/>
    <w:multiLevelType w:val="multilevel"/>
    <w:tmpl w:val="AA0E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FD7F16"/>
    <w:multiLevelType w:val="multilevel"/>
    <w:tmpl w:val="9AD09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1C1EE2"/>
    <w:multiLevelType w:val="multilevel"/>
    <w:tmpl w:val="03B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00645"/>
    <w:multiLevelType w:val="multilevel"/>
    <w:tmpl w:val="60F8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A010AB"/>
    <w:multiLevelType w:val="multilevel"/>
    <w:tmpl w:val="5224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083153"/>
    <w:multiLevelType w:val="multilevel"/>
    <w:tmpl w:val="DDB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
  </w:num>
  <w:num w:numId="4">
    <w:abstractNumId w:val="3"/>
  </w:num>
  <w:num w:numId="5">
    <w:abstractNumId w:val="12"/>
  </w:num>
  <w:num w:numId="6">
    <w:abstractNumId w:val="8"/>
  </w:num>
  <w:num w:numId="7">
    <w:abstractNumId w:val="9"/>
  </w:num>
  <w:num w:numId="8">
    <w:abstractNumId w:val="14"/>
  </w:num>
  <w:num w:numId="9">
    <w:abstractNumId w:val="7"/>
  </w:num>
  <w:num w:numId="10">
    <w:abstractNumId w:val="13"/>
  </w:num>
  <w:num w:numId="11">
    <w:abstractNumId w:val="6"/>
  </w:num>
  <w:num w:numId="12">
    <w:abstractNumId w:val="0"/>
    <w:lvlOverride w:ilvl="0">
      <w:lvl w:ilvl="0">
        <w:numFmt w:val="decimal"/>
        <w:lvlText w:val="%1."/>
        <w:lvlJc w:val="left"/>
      </w:lvl>
    </w:lvlOverride>
  </w:num>
  <w:num w:numId="13">
    <w:abstractNumId w:val="4"/>
  </w:num>
  <w:num w:numId="14">
    <w:abstractNumId w:val="10"/>
    <w:lvlOverride w:ilvl="0">
      <w:lvl w:ilvl="0">
        <w:numFmt w:val="decimal"/>
        <w:lvlText w:val="%1."/>
        <w:lvlJc w:val="left"/>
      </w:lvl>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77"/>
    <w:rsid w:val="00114E77"/>
    <w:rsid w:val="009A4122"/>
    <w:rsid w:val="00B43B14"/>
    <w:rsid w:val="00C42FA1"/>
    <w:rsid w:val="00E1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668841">
      <w:bodyDiv w:val="1"/>
      <w:marLeft w:val="0"/>
      <w:marRight w:val="0"/>
      <w:marTop w:val="0"/>
      <w:marBottom w:val="0"/>
      <w:divBdr>
        <w:top w:val="none" w:sz="0" w:space="0" w:color="auto"/>
        <w:left w:val="none" w:sz="0" w:space="0" w:color="auto"/>
        <w:bottom w:val="none" w:sz="0" w:space="0" w:color="auto"/>
        <w:right w:val="none" w:sz="0" w:space="0" w:color="auto"/>
      </w:divBdr>
      <w:divsChild>
        <w:div w:id="425003082">
          <w:marLeft w:val="-1193"/>
          <w:marRight w:val="0"/>
          <w:marTop w:val="0"/>
          <w:marBottom w:val="0"/>
          <w:divBdr>
            <w:top w:val="none" w:sz="0" w:space="0" w:color="auto"/>
            <w:left w:val="none" w:sz="0" w:space="0" w:color="auto"/>
            <w:bottom w:val="none" w:sz="0" w:space="0" w:color="auto"/>
            <w:right w:val="none" w:sz="0" w:space="0" w:color="auto"/>
          </w:divBdr>
        </w:div>
        <w:div w:id="785585556">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Wanza</dc:creator>
  <cp:lastModifiedBy>wealth-customer-care</cp:lastModifiedBy>
  <cp:revision>2</cp:revision>
  <dcterms:created xsi:type="dcterms:W3CDTF">2022-04-21T13:06:00Z</dcterms:created>
  <dcterms:modified xsi:type="dcterms:W3CDTF">2022-04-21T13:06:00Z</dcterms:modified>
</cp:coreProperties>
</file>