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21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LTVIP2026TMIDS42231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BookNest - Online Book Marketplace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rPr>
          <w:b/>
        </w:rPr>
        <w:t>Architecture Overview</w:t>
      </w:r>
    </w:p>
    <w:p>
      <w:r>
        <w:t>- Three-tier web architecture: client, API server, and database</w:t>
      </w:r>
    </w:p>
    <w:p>
      <w:r>
        <w:t>- React UI for users, sellers, and admins</w:t>
      </w:r>
    </w:p>
    <w:p>
      <w:r>
        <w:t>- Express API handles authentication, catalog, orders, and wishlist</w:t>
      </w:r>
    </w:p>
    <w:p>
      <w:r>
        <w:t>- MongoDB stores users, sellers, items, orders, and wishlist data</w:t>
      </w:r>
    </w:p>
    <w:p>
      <w:r>
        <w:rPr>
          <w:b/>
        </w:rPr>
        <w:t>Data Flow Summary</w:t>
      </w:r>
    </w:p>
    <w:p>
      <w:r>
        <w:t>- Client sends requests to Express API for login, listings, and orders</w:t>
      </w:r>
    </w:p>
    <w:p>
      <w:r>
        <w:t>- API validates input, applies business rules, and reads/writes MongoDB</w:t>
      </w:r>
    </w:p>
    <w:p>
      <w:r>
        <w:t>- Responses return catalog data, order status, or admin results</w:t>
      </w:r>
    </w:p>
    <w:p>
      <w:r>
        <w:rPr>
          <w:b/>
        </w:rPr>
        <w:t>Key Components</w:t>
      </w:r>
    </w:p>
    <w:p>
      <w:r>
        <w:t>- Frontend: React, React Router, Bootstrap, Axios</w:t>
      </w:r>
    </w:p>
    <w:p>
      <w:r>
        <w:t>- Backend: Node.js, Express.js, Mongoose, Multer, bcryptjs</w:t>
      </w:r>
    </w:p>
    <w:p>
      <w:r>
        <w:t>- Storage: MongoDB, server filesystem for images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