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99" w:rsidRDefault="00641E10" w:rsidP="00DF0CBD">
      <w:pPr>
        <w:pStyle w:val="a3"/>
      </w:pPr>
      <w:bookmarkStart w:id="0" w:name="_GoBack"/>
      <w:bookmarkEnd w:id="0"/>
      <w:r>
        <w:rPr>
          <w:rFonts w:hint="eastAsia"/>
        </w:rPr>
        <w:t>교육 토론 구성 요소</w:t>
      </w:r>
      <w:r w:rsidR="00EF0AC3">
        <w:rPr>
          <w:rFonts w:hint="eastAsia"/>
        </w:rPr>
        <w:t xml:space="preserve"> </w:t>
      </w:r>
      <w:r w:rsidR="00EF0AC3">
        <w:t>(</w:t>
      </w:r>
      <w:r w:rsidR="00EF0AC3">
        <w:rPr>
          <w:rFonts w:hint="eastAsia"/>
        </w:rPr>
        <w:t>1</w:t>
      </w:r>
      <w:r w:rsidR="00EF0AC3">
        <w:t>0</w:t>
      </w:r>
      <w:r w:rsidR="00EF0AC3">
        <w:rPr>
          <w:rFonts w:hint="eastAsia"/>
        </w:rPr>
        <w:t>주차 강의 필기</w:t>
      </w:r>
      <w:r w:rsidR="00EF0AC3">
        <w:t>)</w:t>
      </w:r>
    </w:p>
    <w:p w:rsidR="00641E10" w:rsidRDefault="00641E10" w:rsidP="00DF0CBD">
      <w:pPr>
        <w:pStyle w:val="a3"/>
      </w:pPr>
      <w:r>
        <w:rPr>
          <w:rFonts w:hint="eastAsia"/>
        </w:rPr>
        <w:t>4</w:t>
      </w:r>
      <w:r>
        <w:t>+2</w:t>
      </w:r>
      <w:r>
        <w:rPr>
          <w:rFonts w:hint="eastAsia"/>
        </w:rPr>
        <w:t xml:space="preserve"> 숙명토론방식 </w:t>
      </w:r>
      <w:r>
        <w:t xml:space="preserve">= </w:t>
      </w:r>
      <w:r>
        <w:rPr>
          <w:rFonts w:hint="eastAsia"/>
        </w:rPr>
        <w:t xml:space="preserve">입론 확인질문 반론 최종발언 </w:t>
      </w:r>
      <w:r>
        <w:t xml:space="preserve">+ </w:t>
      </w:r>
      <w:r>
        <w:rPr>
          <w:rFonts w:hint="eastAsia"/>
        </w:rPr>
        <w:t>자유토론</w:t>
      </w:r>
      <w:r>
        <w:t xml:space="preserve"> </w:t>
      </w:r>
      <w:r>
        <w:rPr>
          <w:rFonts w:hint="eastAsia"/>
        </w:rPr>
        <w:t>수기시간</w:t>
      </w:r>
    </w:p>
    <w:p w:rsidR="00641E10" w:rsidRDefault="00641E10" w:rsidP="00641E10">
      <w:pPr>
        <w:pStyle w:val="a3"/>
        <w:numPr>
          <w:ilvl w:val="0"/>
          <w:numId w:val="2"/>
        </w:numPr>
      </w:pPr>
      <w:r>
        <w:rPr>
          <w:rFonts w:hint="eastAsia"/>
        </w:rPr>
        <w:t>입론</w:t>
      </w:r>
    </w:p>
    <w:p w:rsidR="00641E10" w:rsidRDefault="00641E10" w:rsidP="00641E10">
      <w:pPr>
        <w:pStyle w:val="a3"/>
        <w:numPr>
          <w:ilvl w:val="0"/>
          <w:numId w:val="3"/>
        </w:numPr>
      </w:pPr>
      <w:r>
        <w:rPr>
          <w:rFonts w:hint="eastAsia"/>
        </w:rPr>
        <w:t>주장,</w:t>
      </w:r>
      <w:r>
        <w:t xml:space="preserve"> </w:t>
      </w:r>
      <w:r>
        <w:rPr>
          <w:rFonts w:hint="eastAsia"/>
        </w:rPr>
        <w:t>개념 정의</w:t>
      </w:r>
    </w:p>
    <w:p w:rsidR="00190E9F" w:rsidRDefault="00190E9F" w:rsidP="00190E9F">
      <w:pPr>
        <w:pStyle w:val="a3"/>
        <w:ind w:left="1120"/>
      </w:pPr>
      <w:r>
        <w:rPr>
          <w:rFonts w:hint="eastAsia"/>
        </w:rPr>
        <w:t xml:space="preserve">정형화 돼있지는 않지만 교육적 목적을 가장 효과적으로 구성하기 위한 방법으로서 칼 </w:t>
      </w:r>
      <w:proofErr w:type="spellStart"/>
      <w:r>
        <w:rPr>
          <w:rFonts w:hint="eastAsia"/>
        </w:rPr>
        <w:t>포퍼가</w:t>
      </w:r>
      <w:proofErr w:type="spellEnd"/>
      <w:r>
        <w:rPr>
          <w:rFonts w:hint="eastAsia"/>
        </w:rPr>
        <w:t xml:space="preserve"> 제안한 입론은 처음에 한 번만 하자.</w:t>
      </w:r>
      <w:r>
        <w:t xml:space="preserve"> </w:t>
      </w:r>
      <w:r>
        <w:rPr>
          <w:rFonts w:hint="eastAsia"/>
        </w:rPr>
        <w:t>모든 논의를 쓸어서 뼈대와 근거가 되는 것을 일거에 듣고 하나하나 조목조목 합리성을 따져가는 방식으로 논의하면 더 교육적일 것이다.</w:t>
      </w:r>
      <w:r>
        <w:t xml:space="preserve">&gt;&gt; </w:t>
      </w:r>
      <w:r>
        <w:rPr>
          <w:rFonts w:hint="eastAsia"/>
        </w:rPr>
        <w:t>입론을 맨 처음에 모두 풀어헤쳐 정리한다.</w:t>
      </w:r>
      <w:r>
        <w:t xml:space="preserve"> </w:t>
      </w:r>
      <w:r>
        <w:rPr>
          <w:rFonts w:hint="eastAsia"/>
        </w:rPr>
        <w:t>분명한 입장과 주장,</w:t>
      </w:r>
      <w:r>
        <w:t xml:space="preserve"> </w:t>
      </w:r>
      <w:r>
        <w:rPr>
          <w:rFonts w:hint="eastAsia"/>
        </w:rPr>
        <w:t>논점,</w:t>
      </w:r>
      <w:r>
        <w:t xml:space="preserve"> </w:t>
      </w:r>
      <w:r>
        <w:rPr>
          <w:rFonts w:hint="eastAsia"/>
        </w:rPr>
        <w:t>사용된 중요한 핵심 개념,</w:t>
      </w:r>
      <w:r>
        <w:t xml:space="preserve"> </w:t>
      </w:r>
      <w:r>
        <w:rPr>
          <w:rFonts w:hint="eastAsia"/>
        </w:rPr>
        <w:t>용어 등을 모두 정의하고 확실하게 약속하고 한정하여 가야함</w:t>
      </w:r>
      <w:r>
        <w:t xml:space="preserve"> </w:t>
      </w:r>
      <w:r>
        <w:rPr>
          <w:rFonts w:hint="eastAsia"/>
        </w:rPr>
        <w:t>그래야 그 용어와 개념 범위 안에서 효과적인 토론 가능.</w:t>
      </w:r>
      <w:r>
        <w:t xml:space="preserve"> </w:t>
      </w:r>
    </w:p>
    <w:p w:rsidR="00641E10" w:rsidRDefault="00641E10" w:rsidP="00641E10">
      <w:pPr>
        <w:pStyle w:val="a3"/>
        <w:numPr>
          <w:ilvl w:val="0"/>
          <w:numId w:val="3"/>
        </w:numPr>
      </w:pPr>
      <w:r>
        <w:rPr>
          <w:rFonts w:hint="eastAsia"/>
        </w:rPr>
        <w:t>근거제시,</w:t>
      </w:r>
      <w:r>
        <w:t xml:space="preserve"> </w:t>
      </w:r>
      <w:r>
        <w:rPr>
          <w:rFonts w:hint="eastAsia"/>
        </w:rPr>
        <w:t>사례제시,</w:t>
      </w:r>
      <w:r>
        <w:t xml:space="preserve"> </w:t>
      </w:r>
      <w:r>
        <w:rPr>
          <w:rFonts w:hint="eastAsia"/>
        </w:rPr>
        <w:t>연결고리 제시</w:t>
      </w:r>
    </w:p>
    <w:p w:rsidR="00641E10" w:rsidRDefault="00641E10" w:rsidP="00641E10">
      <w:pPr>
        <w:pStyle w:val="a3"/>
        <w:ind w:left="1120"/>
      </w:pPr>
      <w:r>
        <w:rPr>
          <w:rFonts w:hint="eastAsia"/>
        </w:rPr>
        <w:t xml:space="preserve">사례 </w:t>
      </w:r>
      <w:r>
        <w:t xml:space="preserve">– </w:t>
      </w:r>
      <w:r>
        <w:rPr>
          <w:rFonts w:hint="eastAsia"/>
        </w:rPr>
        <w:t>근거가 참임을 입증</w:t>
      </w:r>
    </w:p>
    <w:p w:rsidR="00641E10" w:rsidRDefault="00641E10" w:rsidP="00641E10">
      <w:pPr>
        <w:pStyle w:val="a3"/>
        <w:ind w:left="1120"/>
      </w:pPr>
      <w:r>
        <w:rPr>
          <w:rFonts w:hint="eastAsia"/>
        </w:rPr>
        <w:t xml:space="preserve">연결고리 </w:t>
      </w:r>
      <w:r>
        <w:t xml:space="preserve">– </w:t>
      </w:r>
      <w:r>
        <w:rPr>
          <w:rFonts w:hint="eastAsia"/>
        </w:rPr>
        <w:t>근거와 사례,</w:t>
      </w:r>
      <w:r>
        <w:t xml:space="preserve"> </w:t>
      </w:r>
      <w:r>
        <w:rPr>
          <w:rFonts w:hint="eastAsia"/>
        </w:rPr>
        <w:t>논제와 근거가 관련 있음을 입증</w:t>
      </w:r>
    </w:p>
    <w:p w:rsidR="00641E10" w:rsidRDefault="00641E10" w:rsidP="00641E10">
      <w:pPr>
        <w:pStyle w:val="a3"/>
        <w:ind w:left="1120"/>
      </w:pPr>
      <w:r>
        <w:rPr>
          <w:rFonts w:hint="eastAsia"/>
        </w:rPr>
        <w:t xml:space="preserve">논점 혹은 근거가 </w:t>
      </w:r>
      <w:r>
        <w:t>3</w:t>
      </w:r>
      <w:r>
        <w:rPr>
          <w:rFonts w:hint="eastAsia"/>
        </w:rPr>
        <w:t>개인 이유</w:t>
      </w:r>
      <w:r>
        <w:t xml:space="preserve"> - </w:t>
      </w:r>
      <w:r w:rsidR="00190E9F">
        <w:rPr>
          <w:rFonts w:hint="eastAsia"/>
        </w:rPr>
        <w:t>핵심 주장과 가장 바탕이 되는 근거를 매치하는 것이 논증,</w:t>
      </w:r>
      <w:r w:rsidR="00190E9F">
        <w:t xml:space="preserve"> </w:t>
      </w:r>
      <w:r w:rsidR="00190E9F">
        <w:rPr>
          <w:rFonts w:hint="eastAsia"/>
        </w:rPr>
        <w:t>이를 정당화시키는 과정이 토론.</w:t>
      </w:r>
      <w:r w:rsidR="00190E9F">
        <w:t xml:space="preserve"> </w:t>
      </w:r>
      <w:r w:rsidR="00190E9F">
        <w:rPr>
          <w:rFonts w:hint="eastAsia"/>
        </w:rPr>
        <w:t>즉</w:t>
      </w:r>
      <w:r w:rsidR="00190E9F">
        <w:t xml:space="preserve"> </w:t>
      </w:r>
      <w:r w:rsidR="00190E9F">
        <w:rPr>
          <w:rFonts w:hint="eastAsia"/>
        </w:rPr>
        <w:t>핵심적인 이유나 근거,</w:t>
      </w:r>
      <w:r w:rsidR="00190E9F">
        <w:t xml:space="preserve"> </w:t>
      </w:r>
      <w:r w:rsidR="00190E9F">
        <w:rPr>
          <w:rFonts w:hint="eastAsia"/>
        </w:rPr>
        <w:t>그리고 그것을 뒷받침하는 사례로 뼈대를 세움.</w:t>
      </w:r>
      <w:r w:rsidR="00190E9F">
        <w:t xml:space="preserve"> </w:t>
      </w:r>
      <w:r w:rsidR="00190E9F">
        <w:rPr>
          <w:rFonts w:hint="eastAsia"/>
        </w:rPr>
        <w:t>이 뼈대가 하나일 경우와 두 개로 지탱되는 경우,</w:t>
      </w:r>
      <w:r w:rsidR="00190E9F">
        <w:t xml:space="preserve"> </w:t>
      </w:r>
      <w:r w:rsidR="00190E9F">
        <w:rPr>
          <w:rFonts w:hint="eastAsia"/>
        </w:rPr>
        <w:t>세 가지로 지탱되는 경우를 생각해보자.</w:t>
      </w:r>
      <w:r w:rsidR="00190E9F">
        <w:t xml:space="preserve"> </w:t>
      </w:r>
      <w:r w:rsidR="00190E9F">
        <w:rPr>
          <w:rFonts w:hint="eastAsia"/>
        </w:rPr>
        <w:t xml:space="preserve">꼭 </w:t>
      </w:r>
      <w:r w:rsidR="00190E9F">
        <w:t>3</w:t>
      </w:r>
      <w:r w:rsidR="00190E9F">
        <w:rPr>
          <w:rFonts w:hint="eastAsia"/>
        </w:rPr>
        <w:t>의 법칙이어야 되는 건 아니지만,</w:t>
      </w:r>
      <w:r w:rsidR="00190E9F">
        <w:t xml:space="preserve"> </w:t>
      </w:r>
      <w:r w:rsidR="00190E9F">
        <w:rPr>
          <w:rFonts w:hint="eastAsia"/>
        </w:rPr>
        <w:t>자신의 입장을 가장 충분하고 탄탄하게 전달하기 위해서는 근거나 이유가 복수로 충분할 때 가장 효과적이다.</w:t>
      </w:r>
      <w:r w:rsidR="00190E9F">
        <w:t xml:space="preserve"> </w:t>
      </w:r>
    </w:p>
    <w:p w:rsidR="00190E9F" w:rsidRDefault="00641E10" w:rsidP="00641E10">
      <w:pPr>
        <w:pStyle w:val="a3"/>
        <w:numPr>
          <w:ilvl w:val="0"/>
          <w:numId w:val="3"/>
        </w:numPr>
      </w:pPr>
      <w:r>
        <w:rPr>
          <w:rFonts w:hint="eastAsia"/>
        </w:rPr>
        <w:t>예상 반론 제기(선택)</w:t>
      </w:r>
    </w:p>
    <w:p w:rsidR="00641E10" w:rsidRDefault="00190E9F" w:rsidP="00190E9F">
      <w:pPr>
        <w:pStyle w:val="a3"/>
        <w:ind w:left="1120"/>
      </w:pPr>
      <w:r>
        <w:rPr>
          <w:rFonts w:hint="eastAsia"/>
        </w:rPr>
        <w:t>단순하고 병렬적인 구성은 논리적으로 강렬하게 드러나지 않을 가능성이 있다.</w:t>
      </w:r>
      <w:r>
        <w:t xml:space="preserve"> </w:t>
      </w:r>
      <w:r>
        <w:rPr>
          <w:rFonts w:hint="eastAsia"/>
        </w:rPr>
        <w:t>지루할 수도 있음</w:t>
      </w:r>
      <w:r>
        <w:t xml:space="preserve">.&gt;&gt; </w:t>
      </w:r>
      <w:r>
        <w:rPr>
          <w:rFonts w:hint="eastAsia"/>
        </w:rPr>
        <w:t>예상 반론을 끌어와서 해결 가능.</w:t>
      </w:r>
      <w:r>
        <w:t xml:space="preserve"> </w:t>
      </w:r>
    </w:p>
    <w:p w:rsidR="00641E10" w:rsidRDefault="00641E10" w:rsidP="00190E9F">
      <w:pPr>
        <w:pStyle w:val="a3"/>
        <w:numPr>
          <w:ilvl w:val="0"/>
          <w:numId w:val="3"/>
        </w:numPr>
      </w:pPr>
      <w:r>
        <w:rPr>
          <w:rFonts w:hint="eastAsia"/>
        </w:rPr>
        <w:t>주장 강화</w:t>
      </w:r>
    </w:p>
    <w:p w:rsidR="001764E6" w:rsidRDefault="00190E9F" w:rsidP="001764E6">
      <w:pPr>
        <w:pStyle w:val="a3"/>
        <w:ind w:left="1120"/>
      </w:pPr>
      <w:r>
        <w:rPr>
          <w:rFonts w:hint="eastAsia"/>
        </w:rPr>
        <w:t>예상 반론을 제기하여 그럼에도 불구하고</w:t>
      </w:r>
      <w:r>
        <w:t xml:space="preserve"> </w:t>
      </w:r>
      <w:r>
        <w:rPr>
          <w:rFonts w:hint="eastAsia"/>
        </w:rPr>
        <w:t>우리 측이 입증하는 근거가 더 논리적이고 이러한 사례가 있으며</w:t>
      </w:r>
      <w:r>
        <w:t xml:space="preserve"> </w:t>
      </w:r>
      <w:r>
        <w:rPr>
          <w:rFonts w:hint="eastAsia"/>
        </w:rPr>
        <w:t>그 둘이 이렇게 더 부합적이다.</w:t>
      </w:r>
      <w:r>
        <w:t xml:space="preserve"> </w:t>
      </w:r>
      <w:r>
        <w:rPr>
          <w:rFonts w:hint="eastAsia"/>
        </w:rPr>
        <w:t>더 효과적이고 세련된 느낌</w:t>
      </w:r>
      <w:r>
        <w:t xml:space="preserve">, </w:t>
      </w:r>
      <w:r>
        <w:rPr>
          <w:rFonts w:hint="eastAsia"/>
        </w:rPr>
        <w:t>주장을 강화.</w:t>
      </w:r>
      <w:r>
        <w:t xml:space="preserve"> </w:t>
      </w:r>
      <w:r>
        <w:rPr>
          <w:rFonts w:hint="eastAsia"/>
        </w:rPr>
        <w:t>근거와 사례 간의 연결고리가 중요하</w:t>
      </w:r>
      <w:r w:rsidR="001764E6">
        <w:rPr>
          <w:rFonts w:hint="eastAsia"/>
        </w:rPr>
        <w:t>다.</w:t>
      </w:r>
    </w:p>
    <w:p w:rsidR="001764E6" w:rsidRDefault="001764E6" w:rsidP="001764E6">
      <w:pPr>
        <w:pStyle w:val="a3"/>
        <w:ind w:left="1120"/>
      </w:pPr>
    </w:p>
    <w:p w:rsidR="001764E6" w:rsidRDefault="001764E6" w:rsidP="001764E6">
      <w:pPr>
        <w:pStyle w:val="a3"/>
      </w:pPr>
      <w:r>
        <w:tab/>
      </w:r>
      <w:r>
        <w:rPr>
          <w:rFonts w:hint="eastAsia"/>
        </w:rPr>
        <w:t>뉴스나 탐사보도 등은 일반적이고 전형적인 입론작성양식을 따른다</w:t>
      </w:r>
      <w:r>
        <w:t>.</w:t>
      </w:r>
    </w:p>
    <w:p w:rsidR="001764E6" w:rsidRDefault="001764E6" w:rsidP="001764E6">
      <w:pPr>
        <w:pStyle w:val="a3"/>
        <w:ind w:firstLine="800"/>
      </w:pPr>
      <w:r>
        <w:t>(</w:t>
      </w:r>
      <w:r>
        <w:rPr>
          <w:rFonts w:hint="eastAsia"/>
        </w:rPr>
        <w:t>교재나 강의자료에 있음)</w:t>
      </w:r>
    </w:p>
    <w:p w:rsidR="00EF0AC3" w:rsidRDefault="00EF0AC3" w:rsidP="001764E6">
      <w:pPr>
        <w:pStyle w:val="a3"/>
        <w:ind w:firstLine="800"/>
      </w:pPr>
      <w:r>
        <w:rPr>
          <w:rFonts w:hint="eastAsia"/>
        </w:rPr>
        <w:t>조밀하고 체계적이고 한 번에 이루어져야 함.</w:t>
      </w:r>
      <w:r>
        <w:t xml:space="preserve"> </w:t>
      </w:r>
      <w:r>
        <w:rPr>
          <w:rFonts w:hint="eastAsia"/>
        </w:rPr>
        <w:t>부족하면 지속적인 반론과 공격을 가짐.</w:t>
      </w:r>
    </w:p>
    <w:p w:rsidR="00EF0AC3" w:rsidRDefault="00EF0AC3" w:rsidP="00EF0AC3">
      <w:pPr>
        <w:pStyle w:val="a3"/>
        <w:ind w:firstLine="800"/>
      </w:pPr>
      <w:r>
        <w:rPr>
          <w:rFonts w:hint="eastAsia"/>
        </w:rPr>
        <w:t>준비시간을 충분히 가져 완성도 있게 만들어야 함</w:t>
      </w:r>
      <w:r>
        <w:t xml:space="preserve">. </w:t>
      </w:r>
      <w:r>
        <w:rPr>
          <w:rFonts w:hint="eastAsia"/>
        </w:rPr>
        <w:t>숙명토론방식은 반론 중심의 토론</w:t>
      </w:r>
    </w:p>
    <w:p w:rsidR="00EF0AC3" w:rsidRDefault="00EF0AC3" w:rsidP="00B62E11">
      <w:pPr>
        <w:pStyle w:val="a3"/>
      </w:pPr>
    </w:p>
    <w:p w:rsidR="00190E9F" w:rsidRDefault="00190E9F" w:rsidP="00190E9F">
      <w:pPr>
        <w:pStyle w:val="a3"/>
        <w:numPr>
          <w:ilvl w:val="0"/>
          <w:numId w:val="2"/>
        </w:numPr>
      </w:pPr>
      <w:r>
        <w:rPr>
          <w:rFonts w:hint="eastAsia"/>
        </w:rPr>
        <w:t>반론</w:t>
      </w:r>
    </w:p>
    <w:p w:rsidR="00EF0AC3" w:rsidRDefault="00EF0AC3" w:rsidP="00EF0AC3">
      <w:pPr>
        <w:pStyle w:val="a3"/>
        <w:ind w:left="760"/>
      </w:pPr>
      <w:r>
        <w:rPr>
          <w:rFonts w:hint="eastAsia"/>
        </w:rPr>
        <w:t>상대 측의 논증 구조,</w:t>
      </w:r>
      <w:r>
        <w:t xml:space="preserve"> </w:t>
      </w:r>
      <w:r>
        <w:rPr>
          <w:rFonts w:hint="eastAsia"/>
        </w:rPr>
        <w:t>즉 주장이나 근거,</w:t>
      </w:r>
      <w:r>
        <w:t xml:space="preserve"> </w:t>
      </w:r>
      <w:r>
        <w:rPr>
          <w:rFonts w:hint="eastAsia"/>
        </w:rPr>
        <w:t>사례,</w:t>
      </w:r>
      <w:r>
        <w:t xml:space="preserve"> </w:t>
      </w:r>
      <w:r>
        <w:rPr>
          <w:rFonts w:hint="eastAsia"/>
        </w:rPr>
        <w:t xml:space="preserve">연결 고리 </w:t>
      </w:r>
      <w:r>
        <w:t xml:space="preserve">등에 </w:t>
      </w:r>
      <w:r>
        <w:rPr>
          <w:rFonts w:hint="eastAsia"/>
        </w:rPr>
        <w:t>대해 공격하는 것</w:t>
      </w:r>
    </w:p>
    <w:p w:rsidR="00EF0AC3" w:rsidRDefault="00EF0AC3" w:rsidP="00EF0AC3">
      <w:pPr>
        <w:pStyle w:val="a3"/>
        <w:numPr>
          <w:ilvl w:val="0"/>
          <w:numId w:val="5"/>
        </w:numPr>
      </w:pPr>
      <w:r>
        <w:rPr>
          <w:rFonts w:hint="eastAsia"/>
        </w:rPr>
        <w:t>각 구성 요소인 주장,</w:t>
      </w:r>
      <w:r>
        <w:t xml:space="preserve"> </w:t>
      </w:r>
      <w:r>
        <w:rPr>
          <w:rFonts w:hint="eastAsia"/>
        </w:rPr>
        <w:t>근거,</w:t>
      </w:r>
      <w:r>
        <w:t xml:space="preserve"> </w:t>
      </w:r>
      <w:r>
        <w:rPr>
          <w:rFonts w:hint="eastAsia"/>
        </w:rPr>
        <w:t>연결고리,</w:t>
      </w:r>
      <w:r>
        <w:t xml:space="preserve"> </w:t>
      </w:r>
      <w:r>
        <w:rPr>
          <w:rFonts w:hint="eastAsia"/>
        </w:rPr>
        <w:t xml:space="preserve">사례가 </w:t>
      </w:r>
      <w:r w:rsidRPr="00EF0AC3">
        <w:rPr>
          <w:rFonts w:hint="eastAsia"/>
          <w:highlight w:val="yellow"/>
        </w:rPr>
        <w:t>참</w:t>
      </w:r>
      <w:r>
        <w:rPr>
          <w:rFonts w:hint="eastAsia"/>
        </w:rPr>
        <w:t>인지,</w:t>
      </w:r>
      <w:r>
        <w:t xml:space="preserve"> ‘</w:t>
      </w:r>
      <w:r>
        <w:rPr>
          <w:rFonts w:hint="eastAsia"/>
        </w:rPr>
        <w:t>주장과 근거</w:t>
      </w:r>
      <w:r>
        <w:t>’, ‘</w:t>
      </w:r>
      <w:r>
        <w:rPr>
          <w:rFonts w:hint="eastAsia"/>
        </w:rPr>
        <w:t>근거와 연결고리</w:t>
      </w:r>
    </w:p>
    <w:p w:rsidR="00EF0AC3" w:rsidRDefault="00EF0AC3" w:rsidP="00EF0AC3">
      <w:pPr>
        <w:pStyle w:val="a3"/>
        <w:ind w:left="1155"/>
      </w:pP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주장과 연결고리</w:t>
      </w:r>
      <w:r>
        <w:t>’</w:t>
      </w:r>
      <w:r>
        <w:rPr>
          <w:rFonts w:hint="eastAsia"/>
        </w:rPr>
        <w:t xml:space="preserve"> 간에 </w:t>
      </w:r>
      <w:r w:rsidRPr="00EF0AC3">
        <w:rPr>
          <w:rFonts w:hint="eastAsia"/>
          <w:highlight w:val="yellow"/>
        </w:rPr>
        <w:t>연관성</w:t>
      </w:r>
      <w:r>
        <w:rPr>
          <w:rFonts w:hint="eastAsia"/>
        </w:rPr>
        <w:t>이 있는지 등을 검토함</w:t>
      </w:r>
    </w:p>
    <w:p w:rsidR="00EF0AC3" w:rsidRDefault="00EF0AC3" w:rsidP="00EF0AC3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상대 측이 주장하는 바 때문에 생길 </w:t>
      </w:r>
      <w:r w:rsidRPr="00EF0AC3">
        <w:rPr>
          <w:rFonts w:hint="eastAsia"/>
          <w:highlight w:val="yellow"/>
        </w:rPr>
        <w:t>문제점</w:t>
      </w:r>
      <w:r>
        <w:rPr>
          <w:rFonts w:hint="eastAsia"/>
        </w:rPr>
        <w:t xml:space="preserve">과 </w:t>
      </w:r>
      <w:r w:rsidRPr="00EF0AC3">
        <w:rPr>
          <w:rFonts w:hint="eastAsia"/>
          <w:highlight w:val="yellow"/>
        </w:rPr>
        <w:t>부작용</w:t>
      </w:r>
      <w:r>
        <w:rPr>
          <w:rFonts w:hint="eastAsia"/>
        </w:rPr>
        <w:t>이 없는지 점검하여 발견된 오류를 집중적으로 제시함</w:t>
      </w:r>
    </w:p>
    <w:p w:rsidR="00EF0AC3" w:rsidRDefault="00EF0AC3" w:rsidP="00EF0AC3">
      <w:pPr>
        <w:pStyle w:val="a3"/>
        <w:numPr>
          <w:ilvl w:val="0"/>
          <w:numId w:val="5"/>
        </w:numPr>
      </w:pPr>
      <w:r>
        <w:rPr>
          <w:rFonts w:hint="eastAsia"/>
        </w:rPr>
        <w:t>상대측 주장의 근거,</w:t>
      </w:r>
      <w:r>
        <w:t xml:space="preserve"> </w:t>
      </w:r>
      <w:r>
        <w:rPr>
          <w:rFonts w:hint="eastAsia"/>
        </w:rPr>
        <w:t xml:space="preserve">연결고리에 대한 </w:t>
      </w:r>
      <w:r w:rsidRPr="00EF0AC3">
        <w:rPr>
          <w:rFonts w:hint="eastAsia"/>
          <w:highlight w:val="yellow"/>
        </w:rPr>
        <w:t>부정확성</w:t>
      </w:r>
      <w:r>
        <w:rPr>
          <w:rFonts w:hint="eastAsia"/>
        </w:rPr>
        <w:t>,</w:t>
      </w:r>
      <w:r>
        <w:t xml:space="preserve"> </w:t>
      </w:r>
      <w:r w:rsidRPr="00EF0AC3">
        <w:rPr>
          <w:rFonts w:hint="eastAsia"/>
          <w:highlight w:val="yellow"/>
        </w:rPr>
        <w:t>오류</w:t>
      </w:r>
      <w:r>
        <w:rPr>
          <w:rFonts w:hint="eastAsia"/>
        </w:rPr>
        <w:t>를 초점화</w:t>
      </w:r>
      <w:r>
        <w:t xml:space="preserve">, </w:t>
      </w:r>
      <w:r>
        <w:rPr>
          <w:rFonts w:hint="eastAsia"/>
        </w:rPr>
        <w:t xml:space="preserve">상대측 주장에 대한 </w:t>
      </w:r>
      <w:r w:rsidRPr="00EF0AC3">
        <w:rPr>
          <w:rFonts w:hint="eastAsia"/>
          <w:highlight w:val="yellow"/>
        </w:rPr>
        <w:lastRenderedPageBreak/>
        <w:t>부작용</w:t>
      </w:r>
      <w:r>
        <w:rPr>
          <w:rFonts w:hint="eastAsia"/>
        </w:rPr>
        <w:t xml:space="preserve">과 </w:t>
      </w:r>
      <w:r w:rsidRPr="00EF0AC3">
        <w:rPr>
          <w:rFonts w:hint="eastAsia"/>
          <w:highlight w:val="yellow"/>
        </w:rPr>
        <w:t>대안</w:t>
      </w:r>
      <w:r>
        <w:rPr>
          <w:rFonts w:hint="eastAsia"/>
        </w:rPr>
        <w:t xml:space="preserve"> 제시</w:t>
      </w:r>
    </w:p>
    <w:p w:rsidR="00EF0AC3" w:rsidRDefault="00EF0AC3" w:rsidP="00EF0AC3">
      <w:pPr>
        <w:pStyle w:val="a3"/>
        <w:ind w:left="1155"/>
      </w:pPr>
    </w:p>
    <w:p w:rsidR="00EF0AC3" w:rsidRDefault="00EF0AC3" w:rsidP="00EF0AC3">
      <w:pPr>
        <w:pStyle w:val="a3"/>
        <w:ind w:left="795"/>
      </w:pPr>
      <w:r>
        <w:rPr>
          <w:rFonts w:hint="eastAsia"/>
        </w:rPr>
        <w:t>현재의 정책을 보완하는 방법으로 충분히 가능하다고 방어하는 것</w:t>
      </w:r>
      <w:r>
        <w:t>(</w:t>
      </w:r>
      <w:r>
        <w:rPr>
          <w:rFonts w:hint="eastAsia"/>
        </w:rPr>
        <w:t>입론에 대한 상대적인 개념으로)</w:t>
      </w:r>
      <w:r>
        <w:t xml:space="preserve">, </w:t>
      </w:r>
      <w:r>
        <w:rPr>
          <w:rFonts w:hint="eastAsia"/>
        </w:rPr>
        <w:t>수비적인 스타일.</w:t>
      </w:r>
    </w:p>
    <w:p w:rsidR="00EF0AC3" w:rsidRPr="00EF0AC3" w:rsidRDefault="00EF0AC3" w:rsidP="00EF0AC3">
      <w:pPr>
        <w:pStyle w:val="a3"/>
        <w:ind w:left="795"/>
      </w:pPr>
      <w:r>
        <w:rPr>
          <w:rFonts w:hint="eastAsia"/>
        </w:rPr>
        <w:t>입론은 조금 더 토론하고자 하는 것을 끌고</w:t>
      </w:r>
      <w:r>
        <w:t xml:space="preserve"> </w:t>
      </w:r>
      <w:r>
        <w:rPr>
          <w:rFonts w:hint="eastAsia"/>
        </w:rPr>
        <w:t xml:space="preserve">와서 논증의 처음과 끝을 </w:t>
      </w:r>
      <w:proofErr w:type="spellStart"/>
      <w:r>
        <w:rPr>
          <w:rFonts w:hint="eastAsia"/>
        </w:rPr>
        <w:t>완결시킴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공격적 스타일,</w:t>
      </w:r>
      <w:r>
        <w:t xml:space="preserve"> </w:t>
      </w:r>
      <w:r>
        <w:rPr>
          <w:rFonts w:hint="eastAsia"/>
        </w:rPr>
        <w:t>치밀한 설계에 의해서 완성해 나감</w:t>
      </w:r>
    </w:p>
    <w:p w:rsidR="00EF0AC3" w:rsidRDefault="00EF0AC3" w:rsidP="00EF0AC3">
      <w:pPr>
        <w:pStyle w:val="a3"/>
        <w:ind w:left="795"/>
      </w:pPr>
      <w:r>
        <w:rPr>
          <w:rFonts w:hint="eastAsia"/>
        </w:rPr>
        <w:t>반론을 그것을 모두 다 반론해야 할 의무는 없음,</w:t>
      </w:r>
      <w:r>
        <w:t xml:space="preserve"> </w:t>
      </w:r>
      <w:r>
        <w:rPr>
          <w:rFonts w:hint="eastAsia"/>
        </w:rPr>
        <w:t>특정 사례나 관점에 대해서만 비판을 하고</w:t>
      </w:r>
      <w:r>
        <w:t xml:space="preserve"> </w:t>
      </w:r>
      <w:r>
        <w:rPr>
          <w:rFonts w:hint="eastAsia"/>
        </w:rPr>
        <w:t>이 부분은 문제가 있다고 지적하는 것만으로도 반론의 효과가 충분히 드러남,</w:t>
      </w:r>
      <w:r>
        <w:t xml:space="preserve"> </w:t>
      </w:r>
      <w:r>
        <w:rPr>
          <w:rFonts w:hint="eastAsia"/>
        </w:rPr>
        <w:t>수비적 스타일,</w:t>
      </w:r>
      <w:r>
        <w:t xml:space="preserve"> </w:t>
      </w:r>
      <w:r>
        <w:rPr>
          <w:rFonts w:hint="eastAsia"/>
        </w:rPr>
        <w:t>해체하고 세세한 항목들에 대한 개별적인 반박</w:t>
      </w:r>
    </w:p>
    <w:p w:rsidR="00EF0AC3" w:rsidRDefault="00EF0AC3" w:rsidP="00EF0AC3">
      <w:pPr>
        <w:pStyle w:val="a3"/>
        <w:ind w:left="795"/>
      </w:pPr>
    </w:p>
    <w:p w:rsidR="00EF0AC3" w:rsidRDefault="00EF0AC3" w:rsidP="00EF0AC3">
      <w:pPr>
        <w:pStyle w:val="a3"/>
        <w:ind w:left="795"/>
      </w:pPr>
      <w:r>
        <w:rPr>
          <w:rFonts w:hint="eastAsia"/>
        </w:rPr>
        <w:t>반론의</w:t>
      </w:r>
      <w:r>
        <w:t xml:space="preserve"> </w:t>
      </w:r>
      <w:r>
        <w:rPr>
          <w:rFonts w:hint="eastAsia"/>
        </w:rPr>
        <w:t>단계별 점검 내용</w:t>
      </w:r>
    </w:p>
    <w:p w:rsidR="00EF0AC3" w:rsidRDefault="00EF0AC3" w:rsidP="00EF0AC3">
      <w:pPr>
        <w:pStyle w:val="a3"/>
        <w:numPr>
          <w:ilvl w:val="0"/>
          <w:numId w:val="6"/>
        </w:numPr>
      </w:pPr>
      <w:r>
        <w:rPr>
          <w:rFonts w:hint="eastAsia"/>
        </w:rPr>
        <w:t>사실성</w:t>
      </w:r>
    </w:p>
    <w:p w:rsidR="00EF0AC3" w:rsidRDefault="00EF0AC3" w:rsidP="00EF0AC3">
      <w:pPr>
        <w:pStyle w:val="a3"/>
        <w:ind w:left="1155"/>
      </w:pPr>
      <w:r>
        <w:rPr>
          <w:rFonts w:hint="eastAsia"/>
        </w:rPr>
        <w:t>근거,</w:t>
      </w:r>
      <w:r>
        <w:t xml:space="preserve"> </w:t>
      </w:r>
      <w:r>
        <w:rPr>
          <w:rFonts w:hint="eastAsia"/>
        </w:rPr>
        <w:t>사례,</w:t>
      </w:r>
      <w:r>
        <w:t xml:space="preserve"> </w:t>
      </w:r>
      <w:r>
        <w:rPr>
          <w:rFonts w:hint="eastAsia"/>
        </w:rPr>
        <w:t>연결 고리가 사실인가,</w:t>
      </w:r>
      <w:r>
        <w:t xml:space="preserve"> </w:t>
      </w:r>
      <w:r>
        <w:rPr>
          <w:rFonts w:hint="eastAsia"/>
        </w:rPr>
        <w:t xml:space="preserve">받아들일 수 </w:t>
      </w:r>
      <w:proofErr w:type="gramStart"/>
      <w:r>
        <w:rPr>
          <w:rFonts w:hint="eastAsia"/>
        </w:rPr>
        <w:t>있는가</w:t>
      </w:r>
      <w:proofErr w:type="gramEnd"/>
    </w:p>
    <w:p w:rsidR="00444F31" w:rsidRDefault="00444F31" w:rsidP="00EF0AC3">
      <w:pPr>
        <w:pStyle w:val="a3"/>
        <w:ind w:left="1155"/>
      </w:pPr>
      <w:proofErr w:type="spellStart"/>
      <w:r>
        <w:rPr>
          <w:rFonts w:hint="eastAsia"/>
        </w:rPr>
        <w:t>팩트체크</w:t>
      </w:r>
      <w:proofErr w:type="spellEnd"/>
    </w:p>
    <w:p w:rsidR="00EF0AC3" w:rsidRDefault="00EF0AC3" w:rsidP="00EF0AC3">
      <w:pPr>
        <w:pStyle w:val="a3"/>
        <w:numPr>
          <w:ilvl w:val="0"/>
          <w:numId w:val="6"/>
        </w:numPr>
      </w:pPr>
      <w:r>
        <w:rPr>
          <w:rFonts w:hint="eastAsia"/>
        </w:rPr>
        <w:t>관련성</w:t>
      </w:r>
    </w:p>
    <w:p w:rsidR="00444F31" w:rsidRDefault="00EF0AC3" w:rsidP="00444F31">
      <w:pPr>
        <w:pStyle w:val="a3"/>
        <w:ind w:left="1155"/>
      </w:pPr>
      <w:r>
        <w:rPr>
          <w:rFonts w:hint="eastAsia"/>
        </w:rPr>
        <w:t>주장과 근거,</w:t>
      </w:r>
      <w:r>
        <w:t xml:space="preserve"> </w:t>
      </w:r>
      <w:r>
        <w:rPr>
          <w:rFonts w:hint="eastAsia"/>
        </w:rPr>
        <w:t>근거와 사례,</w:t>
      </w:r>
      <w:r>
        <w:t xml:space="preserve"> </w:t>
      </w:r>
      <w:r>
        <w:rPr>
          <w:rFonts w:hint="eastAsia"/>
        </w:rPr>
        <w:t>주장과 사례가 관련이 있는가</w:t>
      </w:r>
      <w:r>
        <w:t>,</w:t>
      </w:r>
      <w:r>
        <w:rPr>
          <w:rFonts w:hint="eastAsia"/>
        </w:rPr>
        <w:t xml:space="preserve"> 연결고리가 </w:t>
      </w:r>
      <w:proofErr w:type="gramStart"/>
      <w:r>
        <w:rPr>
          <w:rFonts w:hint="eastAsia"/>
        </w:rPr>
        <w:t>타당한가</w:t>
      </w:r>
      <w:proofErr w:type="gramEnd"/>
    </w:p>
    <w:p w:rsidR="00444F31" w:rsidRDefault="00444F31" w:rsidP="00444F31">
      <w:pPr>
        <w:pStyle w:val="a3"/>
        <w:ind w:left="1155"/>
      </w:pPr>
      <w:r>
        <w:rPr>
          <w:rFonts w:hint="eastAsia"/>
        </w:rPr>
        <w:t>(논증의 가장 기본적인 뼈대)</w:t>
      </w:r>
    </w:p>
    <w:p w:rsidR="00EF0AC3" w:rsidRPr="00444F31" w:rsidRDefault="00444F31" w:rsidP="00444F31">
      <w:pPr>
        <w:pStyle w:val="a3"/>
        <w:ind w:left="1155"/>
      </w:pPr>
      <w:r>
        <w:rPr>
          <w:rFonts w:hint="eastAsia"/>
        </w:rPr>
        <w:t>사실이지만 논리적으로 오류가 있을 수도 있고 정확하지 않을 수도 있음</w:t>
      </w:r>
    </w:p>
    <w:p w:rsidR="00EF0AC3" w:rsidRDefault="00EF0AC3" w:rsidP="00EF0AC3">
      <w:pPr>
        <w:pStyle w:val="a3"/>
        <w:numPr>
          <w:ilvl w:val="0"/>
          <w:numId w:val="6"/>
        </w:numPr>
      </w:pPr>
      <w:proofErr w:type="spellStart"/>
      <w:r>
        <w:rPr>
          <w:rFonts w:hint="eastAsia"/>
        </w:rPr>
        <w:t>충분성</w:t>
      </w:r>
      <w:proofErr w:type="spellEnd"/>
    </w:p>
    <w:p w:rsidR="00EF0AC3" w:rsidRDefault="00EF0AC3" w:rsidP="00EF0AC3">
      <w:pPr>
        <w:pStyle w:val="a3"/>
        <w:ind w:left="1155"/>
      </w:pPr>
      <w:r>
        <w:rPr>
          <w:rFonts w:hint="eastAsia"/>
        </w:rPr>
        <w:t>제시한 근거나 사례가 주장,</w:t>
      </w:r>
      <w:r>
        <w:t xml:space="preserve"> </w:t>
      </w:r>
      <w:r>
        <w:rPr>
          <w:rFonts w:hint="eastAsia"/>
        </w:rPr>
        <w:t xml:space="preserve">연결고리를 뒷받침하기에 </w:t>
      </w:r>
      <w:proofErr w:type="gramStart"/>
      <w:r>
        <w:rPr>
          <w:rFonts w:hint="eastAsia"/>
        </w:rPr>
        <w:t>충분한가</w:t>
      </w:r>
      <w:proofErr w:type="gramEnd"/>
    </w:p>
    <w:p w:rsidR="00444F31" w:rsidRDefault="00444F31" w:rsidP="00EF0AC3">
      <w:pPr>
        <w:pStyle w:val="a3"/>
        <w:ind w:left="1155"/>
      </w:pPr>
      <w:r>
        <w:rPr>
          <w:rFonts w:hint="eastAsia"/>
        </w:rPr>
        <w:t>사실성,</w:t>
      </w:r>
      <w:r>
        <w:t xml:space="preserve"> </w:t>
      </w:r>
      <w:r>
        <w:rPr>
          <w:rFonts w:hint="eastAsia"/>
        </w:rPr>
        <w:t>관련성을</w:t>
      </w:r>
      <w:r>
        <w:t xml:space="preserve"> </w:t>
      </w:r>
      <w:r>
        <w:rPr>
          <w:rFonts w:hint="eastAsia"/>
        </w:rPr>
        <w:t>체크한 다음</w:t>
      </w:r>
      <w:r>
        <w:t xml:space="preserve"> </w:t>
      </w:r>
      <w:r>
        <w:rPr>
          <w:rFonts w:hint="eastAsia"/>
        </w:rPr>
        <w:t>충분하지 않다면 설득력을 갖기 어려움</w:t>
      </w:r>
    </w:p>
    <w:p w:rsidR="00EF0AC3" w:rsidRDefault="00EF0AC3" w:rsidP="00EF0AC3">
      <w:pPr>
        <w:pStyle w:val="a3"/>
        <w:numPr>
          <w:ilvl w:val="0"/>
          <w:numId w:val="6"/>
        </w:numPr>
      </w:pPr>
      <w:r>
        <w:rPr>
          <w:rFonts w:hint="eastAsia"/>
        </w:rPr>
        <w:t>부작용 찾기</w:t>
      </w:r>
    </w:p>
    <w:p w:rsidR="00EF0AC3" w:rsidRDefault="00EF0AC3" w:rsidP="00EF0AC3">
      <w:pPr>
        <w:pStyle w:val="a3"/>
        <w:ind w:left="1155"/>
      </w:pPr>
      <w:proofErr w:type="spellStart"/>
      <w:r>
        <w:rPr>
          <w:rFonts w:hint="eastAsia"/>
        </w:rPr>
        <w:t>상대측이</w:t>
      </w:r>
      <w:proofErr w:type="spellEnd"/>
      <w:r>
        <w:rPr>
          <w:rFonts w:hint="eastAsia"/>
        </w:rPr>
        <w:t xml:space="preserve"> 제시한 주장을 인정할 때 생기는 불이익,</w:t>
      </w:r>
      <w:r>
        <w:t xml:space="preserve"> </w:t>
      </w:r>
      <w:r>
        <w:rPr>
          <w:rFonts w:hint="eastAsia"/>
        </w:rPr>
        <w:t>부작용,</w:t>
      </w:r>
      <w:r>
        <w:t xml:space="preserve"> </w:t>
      </w:r>
      <w:r>
        <w:rPr>
          <w:rFonts w:hint="eastAsia"/>
        </w:rPr>
        <w:t xml:space="preserve">문제점을 제시하며 그 주장을 </w:t>
      </w:r>
      <w:proofErr w:type="spellStart"/>
      <w:r>
        <w:rPr>
          <w:rFonts w:hint="eastAsia"/>
        </w:rPr>
        <w:t>부정해야함</w:t>
      </w:r>
      <w:proofErr w:type="spellEnd"/>
    </w:p>
    <w:p w:rsidR="00444F31" w:rsidRDefault="00444F31" w:rsidP="00444F31">
      <w:pPr>
        <w:pStyle w:val="a3"/>
        <w:ind w:left="1155"/>
      </w:pPr>
      <w:r>
        <w:rPr>
          <w:rFonts w:hint="eastAsia"/>
        </w:rPr>
        <w:t>그렇게 했음에도 불구하고 결과적으로 기대에 못 미친 경우가 발생할 수도 있음</w:t>
      </w:r>
      <w:r>
        <w:t xml:space="preserve">, </w:t>
      </w:r>
      <w:r>
        <w:rPr>
          <w:rFonts w:hint="eastAsia"/>
        </w:rPr>
        <w:t>의도와 결과 사이의 괴리.</w:t>
      </w:r>
      <w:r>
        <w:t xml:space="preserve"> </w:t>
      </w:r>
      <w:r>
        <w:rPr>
          <w:rFonts w:hint="eastAsia"/>
        </w:rPr>
        <w:t>수반되는 불이익과 부정적인 효과가 있는 경우</w:t>
      </w:r>
    </w:p>
    <w:p w:rsidR="00EF0AC3" w:rsidRDefault="00EF0AC3" w:rsidP="00EF0AC3">
      <w:pPr>
        <w:pStyle w:val="a3"/>
        <w:numPr>
          <w:ilvl w:val="0"/>
          <w:numId w:val="6"/>
        </w:numPr>
      </w:pPr>
      <w:r>
        <w:rPr>
          <w:rFonts w:hint="eastAsia"/>
        </w:rPr>
        <w:t>새 방안 찾기</w:t>
      </w:r>
    </w:p>
    <w:p w:rsidR="00EF0AC3" w:rsidRDefault="00EF0AC3" w:rsidP="00EF0AC3">
      <w:pPr>
        <w:pStyle w:val="a3"/>
        <w:ind w:left="1155"/>
      </w:pPr>
      <w:proofErr w:type="spellStart"/>
      <w:r>
        <w:rPr>
          <w:rFonts w:hint="eastAsia"/>
        </w:rPr>
        <w:t>상대측이</w:t>
      </w:r>
      <w:proofErr w:type="spellEnd"/>
      <w:r>
        <w:rPr>
          <w:rFonts w:hint="eastAsia"/>
        </w:rPr>
        <w:t xml:space="preserve"> 제시한 주장보다 더 나은 방안을 제시하여 그 주장을 무너뜨리기</w:t>
      </w:r>
    </w:p>
    <w:p w:rsidR="00444F31" w:rsidRDefault="00444F31" w:rsidP="00EF0AC3">
      <w:pPr>
        <w:pStyle w:val="a3"/>
        <w:ind w:left="1155"/>
      </w:pPr>
      <w:r>
        <w:rPr>
          <w:rFonts w:hint="eastAsia"/>
        </w:rPr>
        <w:t xml:space="preserve">더 효과적이고 경제적이고 부작용이 덜한 또 다른 방법이 있다면 그것을 제시함으로써 </w:t>
      </w:r>
      <w:proofErr w:type="spellStart"/>
      <w:r>
        <w:rPr>
          <w:rFonts w:hint="eastAsia"/>
        </w:rPr>
        <w:t>상대측의</w:t>
      </w:r>
      <w:proofErr w:type="spellEnd"/>
      <w:r>
        <w:rPr>
          <w:rFonts w:hint="eastAsia"/>
        </w:rPr>
        <w:t xml:space="preserve"> 주장과 의견이 설득력이 부족함을 이야기함</w:t>
      </w:r>
    </w:p>
    <w:p w:rsidR="00444F31" w:rsidRDefault="00444F31" w:rsidP="00444F31">
      <w:pPr>
        <w:pStyle w:val="a3"/>
      </w:pPr>
      <w:r>
        <w:tab/>
      </w:r>
      <w:r>
        <w:rPr>
          <w:rFonts w:hint="eastAsia"/>
        </w:rPr>
        <w:t xml:space="preserve">각각의 단계가 분리되어 있는 것이 아니라 유기적으로 연결되어 있으며 각 단계가 매우 </w:t>
      </w:r>
    </w:p>
    <w:p w:rsidR="00444F31" w:rsidRDefault="00444F31" w:rsidP="00444F31">
      <w:pPr>
        <w:pStyle w:val="a3"/>
        <w:ind w:firstLine="760"/>
      </w:pPr>
      <w:r>
        <w:rPr>
          <w:rFonts w:hint="eastAsia"/>
        </w:rPr>
        <w:t>중요함</w:t>
      </w:r>
    </w:p>
    <w:p w:rsidR="00444F31" w:rsidRDefault="00444F31" w:rsidP="00444F31">
      <w:pPr>
        <w:pStyle w:val="a3"/>
        <w:ind w:firstLine="760"/>
      </w:pPr>
    </w:p>
    <w:p w:rsidR="00444F31" w:rsidRDefault="00444F31" w:rsidP="00444F31">
      <w:pPr>
        <w:pStyle w:val="a3"/>
        <w:ind w:firstLine="760"/>
      </w:pPr>
      <w:r>
        <w:rPr>
          <w:rFonts w:hint="eastAsia"/>
        </w:rPr>
        <w:t>반론 유의사항</w:t>
      </w:r>
    </w:p>
    <w:p w:rsidR="00444F31" w:rsidRDefault="00444F31" w:rsidP="00444F31">
      <w:pPr>
        <w:pStyle w:val="a3"/>
        <w:numPr>
          <w:ilvl w:val="0"/>
          <w:numId w:val="7"/>
        </w:numPr>
      </w:pPr>
      <w:r>
        <w:rPr>
          <w:rFonts w:hint="eastAsia"/>
        </w:rPr>
        <w:t>자기 측 반론도 신뢰성과 타당성을 가져야 함</w:t>
      </w:r>
    </w:p>
    <w:p w:rsidR="00444F31" w:rsidRDefault="00444F31" w:rsidP="00444F31">
      <w:pPr>
        <w:pStyle w:val="a3"/>
        <w:numPr>
          <w:ilvl w:val="0"/>
          <w:numId w:val="7"/>
        </w:numPr>
      </w:pPr>
      <w:r>
        <w:rPr>
          <w:rFonts w:hint="eastAsia"/>
        </w:rPr>
        <w:t>자기 측에 유리한 쟁점을 찾아내야 함</w:t>
      </w:r>
    </w:p>
    <w:p w:rsidR="00444F31" w:rsidRDefault="00444F31" w:rsidP="00444F31">
      <w:pPr>
        <w:pStyle w:val="a3"/>
        <w:numPr>
          <w:ilvl w:val="0"/>
          <w:numId w:val="7"/>
        </w:numPr>
      </w:pPr>
      <w:r>
        <w:rPr>
          <w:rFonts w:hint="eastAsia"/>
        </w:rPr>
        <w:t>반론할 내용을 체계적으로 구성해야 함</w:t>
      </w:r>
    </w:p>
    <w:p w:rsidR="00444F31" w:rsidRDefault="00444F31" w:rsidP="00444F31">
      <w:pPr>
        <w:pStyle w:val="a3"/>
        <w:numPr>
          <w:ilvl w:val="0"/>
          <w:numId w:val="7"/>
        </w:numPr>
      </w:pPr>
      <w:r>
        <w:rPr>
          <w:rFonts w:hint="eastAsia"/>
        </w:rPr>
        <w:t>앞의 과정에서 나오지 않은 주장을 제시하지 말아야 함</w:t>
      </w:r>
    </w:p>
    <w:p w:rsidR="00444F31" w:rsidRDefault="00444F31" w:rsidP="00444F31">
      <w:pPr>
        <w:pStyle w:val="a3"/>
        <w:ind w:left="1120"/>
      </w:pPr>
      <w:r>
        <w:rPr>
          <w:rFonts w:hint="eastAsia"/>
        </w:rPr>
        <w:t>경청하지 않았음을 입증하는 것</w:t>
      </w:r>
    </w:p>
    <w:p w:rsidR="00444F31" w:rsidRDefault="00444F31" w:rsidP="00444F31">
      <w:pPr>
        <w:pStyle w:val="a3"/>
        <w:numPr>
          <w:ilvl w:val="0"/>
          <w:numId w:val="7"/>
        </w:numPr>
      </w:pPr>
      <w:proofErr w:type="spellStart"/>
      <w:r>
        <w:rPr>
          <w:rFonts w:hint="eastAsia"/>
        </w:rPr>
        <w:lastRenderedPageBreak/>
        <w:t>상대측이</w:t>
      </w:r>
      <w:proofErr w:type="spellEnd"/>
      <w:r>
        <w:rPr>
          <w:rFonts w:hint="eastAsia"/>
        </w:rPr>
        <w:t xml:space="preserve"> 주장한 논증은 모두 반론해야 함</w:t>
      </w:r>
    </w:p>
    <w:p w:rsidR="00444F31" w:rsidRDefault="00444F31" w:rsidP="00B62E11">
      <w:pPr>
        <w:pStyle w:val="a3"/>
        <w:ind w:left="1120"/>
      </w:pPr>
      <w:r>
        <w:rPr>
          <w:rFonts w:hint="eastAsia"/>
        </w:rPr>
        <w:t>입론의 세 가지 근거를 조목조목 반론하는 것이 좋음</w:t>
      </w:r>
      <w:r>
        <w:t xml:space="preserve">, </w:t>
      </w:r>
      <w:r>
        <w:rPr>
          <w:rFonts w:hint="eastAsia"/>
        </w:rPr>
        <w:t>하나만 물고 늘어지는 물귀신 전략 혹은 집중적인 반론은 청중으로 하여금 충분하거나 온전하지 않은 반론이라는 생각을 들게 함</w:t>
      </w:r>
      <w:r w:rsidR="00B62E11">
        <w:t xml:space="preserve">. </w:t>
      </w:r>
      <w:r>
        <w:rPr>
          <w:rFonts w:hint="eastAsia"/>
        </w:rPr>
        <w:t>특히 가장 약한 고리와 타겟을</w:t>
      </w:r>
      <w:r>
        <w:t xml:space="preserve"> </w:t>
      </w:r>
      <w:r>
        <w:rPr>
          <w:rFonts w:hint="eastAsia"/>
        </w:rPr>
        <w:t>집중적으로 하는 것이 좋음</w:t>
      </w:r>
    </w:p>
    <w:p w:rsidR="00444F31" w:rsidRDefault="00444F31" w:rsidP="00444F31">
      <w:pPr>
        <w:pStyle w:val="a3"/>
        <w:numPr>
          <w:ilvl w:val="0"/>
          <w:numId w:val="7"/>
        </w:numPr>
      </w:pPr>
      <w:r>
        <w:rPr>
          <w:rFonts w:hint="eastAsia"/>
        </w:rPr>
        <w:t>논증 구성 요소 전체를 부정하거나 거부하지 말아야 함</w:t>
      </w:r>
    </w:p>
    <w:p w:rsidR="00444F31" w:rsidRPr="00444F31" w:rsidRDefault="00444F31" w:rsidP="00444F31">
      <w:pPr>
        <w:pStyle w:val="a3"/>
        <w:ind w:left="1120"/>
      </w:pPr>
    </w:p>
    <w:p w:rsidR="00B07840" w:rsidRDefault="00B62E11" w:rsidP="00B07840">
      <w:pPr>
        <w:pStyle w:val="a3"/>
        <w:numPr>
          <w:ilvl w:val="0"/>
          <w:numId w:val="2"/>
        </w:numPr>
      </w:pPr>
      <w:r>
        <w:rPr>
          <w:rFonts w:hint="eastAsia"/>
        </w:rPr>
        <w:t>확인질문</w:t>
      </w:r>
    </w:p>
    <w:p w:rsidR="00B62E11" w:rsidRDefault="00B62E11" w:rsidP="00B62E11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대상 </w:t>
      </w:r>
      <w:r>
        <w:t xml:space="preserve">– </w:t>
      </w:r>
      <w:r>
        <w:rPr>
          <w:rFonts w:hint="eastAsia"/>
        </w:rPr>
        <w:t>입론 및 반론</w:t>
      </w:r>
    </w:p>
    <w:p w:rsidR="00B62E11" w:rsidRDefault="00B62E11" w:rsidP="00702E20">
      <w:pPr>
        <w:pStyle w:val="a3"/>
        <w:numPr>
          <w:ilvl w:val="0"/>
          <w:numId w:val="8"/>
        </w:numPr>
      </w:pPr>
      <w:r>
        <w:rPr>
          <w:rFonts w:hint="eastAsia"/>
        </w:rPr>
        <w:t>교차조사,</w:t>
      </w:r>
      <w:r>
        <w:t xml:space="preserve"> </w:t>
      </w:r>
      <w:r>
        <w:rPr>
          <w:rFonts w:hint="eastAsia"/>
        </w:rPr>
        <w:t>상호질문,</w:t>
      </w:r>
      <w:r>
        <w:t xml:space="preserve"> </w:t>
      </w:r>
      <w:r>
        <w:rPr>
          <w:rFonts w:hint="eastAsia"/>
        </w:rPr>
        <w:t xml:space="preserve">심문 </w:t>
      </w:r>
      <w:r>
        <w:t xml:space="preserve">– </w:t>
      </w:r>
      <w:r>
        <w:rPr>
          <w:rFonts w:hint="eastAsia"/>
        </w:rPr>
        <w:t>논점이나 논거의 허점 살피기</w:t>
      </w:r>
    </w:p>
    <w:p w:rsidR="00B62E11" w:rsidRDefault="00B62E11" w:rsidP="00B62E11">
      <w:pPr>
        <w:pStyle w:val="a3"/>
        <w:ind w:left="1120"/>
      </w:pPr>
      <w:r>
        <w:rPr>
          <w:rFonts w:hint="eastAsia"/>
        </w:rPr>
        <w:t>그런데 말입니다,</w:t>
      </w:r>
      <w:r>
        <w:t xml:space="preserve"> </w:t>
      </w:r>
      <w:r>
        <w:rPr>
          <w:rFonts w:hint="eastAsia"/>
        </w:rPr>
        <w:t>개념이 이상하지 않은가</w:t>
      </w:r>
      <w:r>
        <w:t xml:space="preserve">, </w:t>
      </w:r>
      <w:r>
        <w:rPr>
          <w:rFonts w:hint="eastAsia"/>
        </w:rPr>
        <w:t>사례가 적절하지 않지 않은가</w:t>
      </w:r>
    </w:p>
    <w:p w:rsidR="00B62E11" w:rsidRDefault="00B62E11" w:rsidP="00B62E11">
      <w:pPr>
        <w:pStyle w:val="a3"/>
        <w:ind w:left="1120"/>
      </w:pPr>
      <w:r>
        <w:rPr>
          <w:rFonts w:hint="eastAsia"/>
        </w:rPr>
        <w:t>새로운 주장,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수비를 하는 것이 아니라 그것을 위한 예비 단계</w:t>
      </w:r>
    </w:p>
    <w:p w:rsidR="00B62E11" w:rsidRDefault="00B62E11" w:rsidP="00B62E11">
      <w:pPr>
        <w:pStyle w:val="a3"/>
        <w:ind w:left="320" w:firstLine="800"/>
      </w:pPr>
      <w:r>
        <w:rPr>
          <w:rFonts w:hint="eastAsia"/>
        </w:rPr>
        <w:t>매우 짧고 분석적인</w:t>
      </w:r>
      <w:r>
        <w:t xml:space="preserve">, </w:t>
      </w:r>
      <w:r>
        <w:rPr>
          <w:rFonts w:hint="eastAsia"/>
        </w:rPr>
        <w:t>예리한 예비</w:t>
      </w:r>
      <w:r>
        <w:t xml:space="preserve"> </w:t>
      </w:r>
      <w:r>
        <w:rPr>
          <w:rFonts w:hint="eastAsia"/>
        </w:rPr>
        <w:t>단계</w:t>
      </w:r>
    </w:p>
    <w:p w:rsidR="00B62E11" w:rsidRDefault="00B62E11" w:rsidP="00702E20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사실 확인 </w:t>
      </w:r>
      <w:r>
        <w:t xml:space="preserve">– </w:t>
      </w:r>
      <w:r>
        <w:rPr>
          <w:rFonts w:hint="eastAsia"/>
        </w:rPr>
        <w:t>소극적 질문(언질)</w:t>
      </w:r>
    </w:p>
    <w:p w:rsidR="00B62E11" w:rsidRDefault="00B62E11" w:rsidP="00B62E11">
      <w:pPr>
        <w:pStyle w:val="a3"/>
        <w:ind w:left="1120"/>
      </w:pPr>
      <w:r>
        <w:rPr>
          <w:rFonts w:hint="eastAsia"/>
        </w:rPr>
        <w:t>이렇게 이해해도 되겠는가</w:t>
      </w:r>
      <w:r w:rsidR="00702E20">
        <w:rPr>
          <w:rFonts w:hint="eastAsia"/>
        </w:rPr>
        <w:t>,</w:t>
      </w:r>
      <w:r w:rsidR="00702E20">
        <w:t xml:space="preserve"> </w:t>
      </w:r>
      <w:r w:rsidR="00702E20">
        <w:rPr>
          <w:rFonts w:hint="eastAsia"/>
        </w:rPr>
        <w:t>그렇다면 이런 문제를 제기할 수 있겠군요 하는</w:t>
      </w:r>
      <w:r w:rsidR="00702E20">
        <w:t xml:space="preserve">, </w:t>
      </w:r>
      <w:r w:rsidR="00702E20">
        <w:rPr>
          <w:rFonts w:hint="eastAsia"/>
        </w:rPr>
        <w:t>다음단계에서 공격을 하겠다는 시그널</w:t>
      </w:r>
    </w:p>
    <w:p w:rsidR="00B62E11" w:rsidRDefault="00B62E11" w:rsidP="00B62E11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입장 강화 </w:t>
      </w:r>
      <w:r>
        <w:t xml:space="preserve">– </w:t>
      </w:r>
      <w:r>
        <w:rPr>
          <w:rFonts w:hint="eastAsia"/>
        </w:rPr>
        <w:t>적극적 질문(흐름)</w:t>
      </w:r>
    </w:p>
    <w:p w:rsidR="00702E20" w:rsidRDefault="00702E20" w:rsidP="00702E20">
      <w:pPr>
        <w:pStyle w:val="a3"/>
        <w:ind w:left="1120"/>
      </w:pPr>
      <w:r>
        <w:rPr>
          <w:rFonts w:hint="eastAsia"/>
        </w:rPr>
        <w:t>확인질문을</w:t>
      </w:r>
      <w:r>
        <w:t xml:space="preserve"> </w:t>
      </w:r>
      <w:r>
        <w:rPr>
          <w:rFonts w:hint="eastAsia"/>
        </w:rPr>
        <w:t>연속해서 짧게 끊어서 몇 차례 함으로써 토론의 분위기를 우리 쪽으로 끌어오는 적극적인 역할</w:t>
      </w:r>
    </w:p>
    <w:p w:rsidR="00702E20" w:rsidRDefault="00702E20" w:rsidP="00702E20">
      <w:pPr>
        <w:pStyle w:val="a3"/>
        <w:ind w:left="1120"/>
      </w:pPr>
      <w:r>
        <w:rPr>
          <w:rFonts w:hint="eastAsia"/>
        </w:rPr>
        <w:t>논리적 허점의 가능성을 조금씩 열어젖힘으로써 토론의 분위기를 원하는 방향으로</w:t>
      </w:r>
      <w:r>
        <w:t xml:space="preserve"> </w:t>
      </w:r>
      <w:r>
        <w:rPr>
          <w:rFonts w:hint="eastAsia"/>
        </w:rPr>
        <w:t>이끌 수 있음</w:t>
      </w:r>
    </w:p>
    <w:p w:rsidR="00B07840" w:rsidRDefault="00702E20" w:rsidP="00702E20">
      <w:pPr>
        <w:pStyle w:val="a3"/>
        <w:ind w:left="1120"/>
      </w:pPr>
      <w:r>
        <w:tab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고압적인 확인질문은 역효과를 낼 수 있으며,</w:t>
      </w:r>
    </w:p>
    <w:p w:rsidR="00B07840" w:rsidRDefault="00702E20" w:rsidP="00B07840">
      <w:pPr>
        <w:pStyle w:val="a3"/>
        <w:ind w:left="1120" w:firstLine="480"/>
      </w:pPr>
      <w:r>
        <w:rPr>
          <w:rFonts w:hint="eastAsia"/>
        </w:rPr>
        <w:t>단순한 사실 확인의 나열은 짜임새 없는 질문을 반증한다</w:t>
      </w:r>
      <w:r>
        <w:t>.</w:t>
      </w:r>
    </w:p>
    <w:p w:rsidR="00B07840" w:rsidRDefault="00B07840" w:rsidP="00B07840">
      <w:pPr>
        <w:pStyle w:val="a3"/>
      </w:pPr>
      <w:r>
        <w:tab/>
      </w:r>
      <w:r>
        <w:rPr>
          <w:rFonts w:hint="eastAsia"/>
        </w:rPr>
        <w:t>유의사항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정확히</w:t>
      </w:r>
      <w:r>
        <w:t xml:space="preserve">, </w:t>
      </w:r>
      <w:r>
        <w:rPr>
          <w:rFonts w:hint="eastAsia"/>
        </w:rPr>
        <w:t>충분히 이해되지 않은</w:t>
      </w:r>
      <w:r>
        <w:t xml:space="preserve"> </w:t>
      </w:r>
      <w:r>
        <w:rPr>
          <w:rFonts w:hint="eastAsia"/>
        </w:rPr>
        <w:t>내용에 대하여 묻는다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명시하지 않은,</w:t>
      </w:r>
      <w:r>
        <w:t xml:space="preserve"> </w:t>
      </w:r>
      <w:r>
        <w:rPr>
          <w:rFonts w:hint="eastAsia"/>
        </w:rPr>
        <w:t>추론 가능한 근거를 확인한다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중요한 논점,</w:t>
      </w:r>
      <w:r>
        <w:t xml:space="preserve"> </w:t>
      </w:r>
      <w:r>
        <w:rPr>
          <w:rFonts w:hint="eastAsia"/>
        </w:rPr>
        <w:t>논거의 언질을 확인한다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상대측 논증의 모순점,</w:t>
      </w:r>
      <w:r>
        <w:t xml:space="preserve"> </w:t>
      </w:r>
      <w:r>
        <w:rPr>
          <w:rFonts w:hint="eastAsia"/>
        </w:rPr>
        <w:t>약한 연결고리를 분명하게 밝힌다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일문일답,</w:t>
      </w:r>
      <w:r>
        <w:t xml:space="preserve"> </w:t>
      </w:r>
      <w:r>
        <w:rPr>
          <w:rFonts w:hint="eastAsia"/>
        </w:rPr>
        <w:t>짧은 답변 유도</w:t>
      </w:r>
      <w:r>
        <w:t xml:space="preserve">, </w:t>
      </w:r>
      <w:r>
        <w:rPr>
          <w:rFonts w:hint="eastAsia"/>
        </w:rPr>
        <w:t>주장 금물</w:t>
      </w:r>
    </w:p>
    <w:p w:rsidR="00B07840" w:rsidRDefault="00B07840" w:rsidP="00B07840">
      <w:pPr>
        <w:pStyle w:val="a3"/>
        <w:numPr>
          <w:ilvl w:val="0"/>
          <w:numId w:val="10"/>
        </w:numPr>
      </w:pPr>
      <w:r>
        <w:rPr>
          <w:rFonts w:hint="eastAsia"/>
        </w:rPr>
        <w:t>성실답변 필수,</w:t>
      </w:r>
      <w:r>
        <w:t xml:space="preserve"> </w:t>
      </w:r>
      <w:r>
        <w:rPr>
          <w:rFonts w:hint="eastAsia"/>
        </w:rPr>
        <w:t>적절한 근거 필수,</w:t>
      </w:r>
      <w:r>
        <w:t xml:space="preserve"> </w:t>
      </w:r>
      <w:proofErr w:type="spellStart"/>
      <w:r>
        <w:rPr>
          <w:rFonts w:hint="eastAsia"/>
        </w:rPr>
        <w:t>역질문</w:t>
      </w:r>
      <w:proofErr w:type="spellEnd"/>
      <w:r>
        <w:rPr>
          <w:rFonts w:hint="eastAsia"/>
        </w:rPr>
        <w:t xml:space="preserve"> 금물</w:t>
      </w:r>
    </w:p>
    <w:p w:rsidR="00B07840" w:rsidRDefault="00B07840" w:rsidP="00B07840">
      <w:pPr>
        <w:pStyle w:val="a3"/>
        <w:numPr>
          <w:ilvl w:val="0"/>
          <w:numId w:val="2"/>
        </w:numPr>
      </w:pPr>
      <w:r>
        <w:rPr>
          <w:rFonts w:hint="eastAsia"/>
        </w:rPr>
        <w:t>최종발언</w:t>
      </w:r>
    </w:p>
    <w:p w:rsidR="00B07840" w:rsidRDefault="00B07840" w:rsidP="00B07840">
      <w:pPr>
        <w:pStyle w:val="a3"/>
        <w:ind w:left="760"/>
      </w:pPr>
      <w:r>
        <w:rPr>
          <w:rFonts w:hint="eastAsia"/>
        </w:rPr>
        <w:t xml:space="preserve">토론의 전반의 내용과 흐름을 각각의 입장에서 </w:t>
      </w:r>
      <w:r w:rsidRPr="00B07840">
        <w:rPr>
          <w:rFonts w:hint="eastAsia"/>
          <w:highlight w:val="yellow"/>
        </w:rPr>
        <w:t>정리</w:t>
      </w:r>
      <w:r>
        <w:rPr>
          <w:rFonts w:hint="eastAsia"/>
        </w:rPr>
        <w:t xml:space="preserve">하고 </w:t>
      </w:r>
      <w:r w:rsidRPr="00B07840">
        <w:rPr>
          <w:rFonts w:hint="eastAsia"/>
          <w:highlight w:val="yellow"/>
        </w:rPr>
        <w:t>마무리</w:t>
      </w:r>
      <w:r>
        <w:rPr>
          <w:rFonts w:hint="eastAsia"/>
        </w:rPr>
        <w:t>하는 발언</w:t>
      </w:r>
    </w:p>
    <w:p w:rsidR="00B07840" w:rsidRDefault="00B07840" w:rsidP="00B07840">
      <w:pPr>
        <w:pStyle w:val="a3"/>
        <w:ind w:left="760"/>
      </w:pPr>
      <w:r>
        <w:rPr>
          <w:rFonts w:hint="eastAsia"/>
        </w:rPr>
        <w:t xml:space="preserve">토론의 핵심 쟁점과 각각의 입장에서 주장한 근거를 재차 </w:t>
      </w:r>
      <w:r w:rsidRPr="00B07840">
        <w:rPr>
          <w:rFonts w:hint="eastAsia"/>
          <w:highlight w:val="yellow"/>
        </w:rPr>
        <w:t>강조</w:t>
      </w:r>
      <w:r>
        <w:rPr>
          <w:rFonts w:hint="eastAsia"/>
        </w:rPr>
        <w:t xml:space="preserve">하며 청중과 </w:t>
      </w:r>
      <w:r w:rsidRPr="00B07840">
        <w:rPr>
          <w:rFonts w:hint="eastAsia"/>
          <w:highlight w:val="yellow"/>
        </w:rPr>
        <w:t>교감</w:t>
      </w:r>
    </w:p>
    <w:p w:rsidR="00B07840" w:rsidRDefault="00B07840" w:rsidP="00B07840">
      <w:pPr>
        <w:pStyle w:val="a3"/>
        <w:ind w:left="760"/>
      </w:pPr>
      <w:r>
        <w:rPr>
          <w:rFonts w:hint="eastAsia"/>
        </w:rPr>
        <w:t>논제에 대한 자기 팀</w:t>
      </w:r>
      <w:r>
        <w:t>(</w:t>
      </w:r>
      <w:r>
        <w:rPr>
          <w:rFonts w:hint="eastAsia"/>
        </w:rPr>
        <w:t>상대 팀 포함)의 입장과 논점을 간략하게 정리</w:t>
      </w:r>
    </w:p>
    <w:p w:rsidR="00B07840" w:rsidRDefault="00B07840" w:rsidP="00B07840">
      <w:pPr>
        <w:pStyle w:val="a3"/>
        <w:ind w:left="760"/>
      </w:pPr>
      <w:r>
        <w:rPr>
          <w:rFonts w:hint="eastAsia"/>
        </w:rPr>
        <w:t>자기 팀의 논점에 대한 상대 측의 반박을 간략하게 정리</w:t>
      </w:r>
      <w:r>
        <w:t>(</w:t>
      </w:r>
      <w:r>
        <w:rPr>
          <w:rFonts w:hint="eastAsia"/>
        </w:rPr>
        <w:t>왜 설득력이 부족한가</w:t>
      </w:r>
      <w:r>
        <w:t>)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이에 대한 자기 팀의 전체적 입장</w:t>
      </w:r>
      <w:r>
        <w:t>(</w:t>
      </w:r>
      <w:r>
        <w:rPr>
          <w:rFonts w:hint="eastAsia"/>
        </w:rPr>
        <w:t>어떻게 효과적으로 논증했나)을 정리</w:t>
      </w:r>
    </w:p>
    <w:p w:rsidR="00B07840" w:rsidRDefault="00B07840" w:rsidP="00B07840">
      <w:pPr>
        <w:pStyle w:val="a3"/>
        <w:ind w:left="760"/>
      </w:pPr>
      <w:r>
        <w:rPr>
          <w:rFonts w:hint="eastAsia"/>
        </w:rPr>
        <w:t>청중과 교감하고 청중에게 호소하는 마지막 기회이므로 적절한 경구</w:t>
      </w:r>
      <w:r>
        <w:t xml:space="preserve">(aphorism), 명언, </w:t>
      </w:r>
      <w:r>
        <w:rPr>
          <w:rFonts w:hint="eastAsia"/>
        </w:rPr>
        <w:t>비유 등을 통해 강렬한 인상과 여운 등을 남길 수 있게 한다</w:t>
      </w:r>
    </w:p>
    <w:p w:rsidR="00B07840" w:rsidRPr="00B07840" w:rsidRDefault="00B07840" w:rsidP="00B07840">
      <w:pPr>
        <w:pStyle w:val="a3"/>
        <w:ind w:left="760"/>
      </w:pPr>
    </w:p>
    <w:sectPr w:rsidR="00B07840" w:rsidRPr="00B0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E5E" w:rsidRDefault="003D0E5E" w:rsidP="00B748CC">
      <w:pPr>
        <w:spacing w:after="0" w:line="240" w:lineRule="auto"/>
      </w:pPr>
      <w:r>
        <w:separator/>
      </w:r>
    </w:p>
  </w:endnote>
  <w:endnote w:type="continuationSeparator" w:id="0">
    <w:p w:rsidR="003D0E5E" w:rsidRDefault="003D0E5E" w:rsidP="00B7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E5E" w:rsidRDefault="003D0E5E" w:rsidP="00B748CC">
      <w:pPr>
        <w:spacing w:after="0" w:line="240" w:lineRule="auto"/>
      </w:pPr>
      <w:r>
        <w:separator/>
      </w:r>
    </w:p>
  </w:footnote>
  <w:footnote w:type="continuationSeparator" w:id="0">
    <w:p w:rsidR="003D0E5E" w:rsidRDefault="003D0E5E" w:rsidP="00B7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A00"/>
    <w:multiLevelType w:val="hybridMultilevel"/>
    <w:tmpl w:val="302A3EBA"/>
    <w:lvl w:ilvl="0" w:tplc="FCF8593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C9D1583"/>
    <w:multiLevelType w:val="hybridMultilevel"/>
    <w:tmpl w:val="20CA5294"/>
    <w:lvl w:ilvl="0" w:tplc="FED85E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6CF127D"/>
    <w:multiLevelType w:val="hybridMultilevel"/>
    <w:tmpl w:val="8A30E17A"/>
    <w:lvl w:ilvl="0" w:tplc="703ABA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3C61F9"/>
    <w:multiLevelType w:val="hybridMultilevel"/>
    <w:tmpl w:val="608E920A"/>
    <w:lvl w:ilvl="0" w:tplc="83FE2D2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27885736"/>
    <w:multiLevelType w:val="hybridMultilevel"/>
    <w:tmpl w:val="C9DC7348"/>
    <w:lvl w:ilvl="0" w:tplc="D430E3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995198"/>
    <w:multiLevelType w:val="hybridMultilevel"/>
    <w:tmpl w:val="B6F8CCCC"/>
    <w:lvl w:ilvl="0" w:tplc="BD6E9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DB38DE"/>
    <w:multiLevelType w:val="hybridMultilevel"/>
    <w:tmpl w:val="A88EC54C"/>
    <w:lvl w:ilvl="0" w:tplc="CFE2C672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7" w15:restartNumberingAfterBreak="0">
    <w:nsid w:val="6684325E"/>
    <w:multiLevelType w:val="hybridMultilevel"/>
    <w:tmpl w:val="F614F16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67E62C68"/>
    <w:multiLevelType w:val="hybridMultilevel"/>
    <w:tmpl w:val="5ABC76C8"/>
    <w:lvl w:ilvl="0" w:tplc="7574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A029B4"/>
    <w:multiLevelType w:val="hybridMultilevel"/>
    <w:tmpl w:val="090C56A2"/>
    <w:lvl w:ilvl="0" w:tplc="C6B469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40A0"/>
    <w:rsid w:val="00035C84"/>
    <w:rsid w:val="001764E6"/>
    <w:rsid w:val="00190E9F"/>
    <w:rsid w:val="003B40A0"/>
    <w:rsid w:val="003D0E5E"/>
    <w:rsid w:val="00444F31"/>
    <w:rsid w:val="00463DFB"/>
    <w:rsid w:val="00641E10"/>
    <w:rsid w:val="00702E20"/>
    <w:rsid w:val="007209D3"/>
    <w:rsid w:val="00766B95"/>
    <w:rsid w:val="0096578D"/>
    <w:rsid w:val="00B07840"/>
    <w:rsid w:val="00B62E11"/>
    <w:rsid w:val="00B748CC"/>
    <w:rsid w:val="00BE7537"/>
    <w:rsid w:val="00D0523C"/>
    <w:rsid w:val="00DF0CBD"/>
    <w:rsid w:val="00ED0599"/>
    <w:rsid w:val="00EF0AC3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60E02-4E09-4C14-BBF6-EFDDA74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0A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748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48CC"/>
  </w:style>
  <w:style w:type="paragraph" w:styleId="a5">
    <w:name w:val="footer"/>
    <w:basedOn w:val="a"/>
    <w:link w:val="Char0"/>
    <w:uiPriority w:val="99"/>
    <w:unhideWhenUsed/>
    <w:rsid w:val="00B748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4</cp:revision>
  <dcterms:created xsi:type="dcterms:W3CDTF">2020-06-20T18:12:00Z</dcterms:created>
  <dcterms:modified xsi:type="dcterms:W3CDTF">2020-06-22T18:26:00Z</dcterms:modified>
</cp:coreProperties>
</file>