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0A5" w:rsidRDefault="009870A5" w:rsidP="00C32BC2">
      <w:pPr>
        <w:pStyle w:val="ListParagraph"/>
        <w:numPr>
          <w:ilvl w:val="0"/>
          <w:numId w:val="1"/>
        </w:numPr>
      </w:pPr>
    </w:p>
    <w:p w:rsidR="00F86B05" w:rsidRDefault="00F86B05" w:rsidP="00F86B05">
      <w:pPr>
        <w:pStyle w:val="ListParagraph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79641F" w:rsidP="00C32BC2">
      <w:pPr>
        <w:pStyle w:val="ListParagraph"/>
      </w:pPr>
      <w:hyperlink r:id="rId5" w:history="1">
        <w:r w:rsidRPr="001652BD">
          <w:rPr>
            <w:rStyle w:val="Hyperlink"/>
          </w:rPr>
          <w:t>https://www.dineshonjava.com/hibernate/crud-operations-using-hibernate-3/</w:t>
        </w:r>
      </w:hyperlink>
      <w:bookmarkStart w:id="0" w:name="_GoBack"/>
      <w:bookmarkEnd w:id="0"/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7B"/>
    <w:rsid w:val="0003307B"/>
    <w:rsid w:val="00041A93"/>
    <w:rsid w:val="000434A8"/>
    <w:rsid w:val="0079641F"/>
    <w:rsid w:val="00897F2A"/>
    <w:rsid w:val="008B2721"/>
    <w:rsid w:val="009870A5"/>
    <w:rsid w:val="00A872B1"/>
    <w:rsid w:val="00BA0A21"/>
    <w:rsid w:val="00C32BC2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229B2-681C-4AB0-B3B7-66107519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neshonjava.com/hibernate/crud-operations-using-hibernate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Nguyễn Duy</cp:lastModifiedBy>
  <cp:revision>2</cp:revision>
  <dcterms:created xsi:type="dcterms:W3CDTF">2020-02-14T02:36:00Z</dcterms:created>
  <dcterms:modified xsi:type="dcterms:W3CDTF">2020-02-14T02:37:00Z</dcterms:modified>
</cp:coreProperties>
</file>