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21506D" w:rsidP="5A894485" w:rsidRDefault="5B21506D" w14:paraId="000925B2" w14:textId="216628C5">
      <w:pPr>
        <w:jc w:val="right"/>
      </w:pPr>
      <w:r w:rsidRPr="5A894485" w:rsidR="5B2150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Salvador Rodarte</w:t>
      </w:r>
    </w:p>
    <w:p w:rsidR="5B21506D" w:rsidP="5A894485" w:rsidRDefault="5B21506D" w14:paraId="75554524" w14:textId="379DC433">
      <w:pPr>
        <w:jc w:val="center"/>
      </w:pPr>
      <w:r w:rsidRPr="5A894485" w:rsidR="5B21506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Interview Notes</w:t>
      </w:r>
    </w:p>
    <w:p xmlns:wp14="http://schemas.microsoft.com/office/word/2010/wordml" w:rsidP="5A894485" wp14:paraId="44C96E8F" wp14:textId="1C8F5654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A894485" w:rsidR="64DC129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Interview 1</w:t>
      </w:r>
      <w:r w:rsidRPr="5A894485" w:rsidR="6A4541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: </w:t>
      </w:r>
      <w:r w:rsidRPr="5A894485" w:rsidR="64DC129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Student with a Tight Class Schedule </w:t>
      </w:r>
    </w:p>
    <w:p xmlns:wp14="http://schemas.microsoft.com/office/word/2010/wordml" w:rsidP="5A894485" wp14:paraId="3F846C22" wp14:textId="4C6311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xmlns:wp14="http://schemas.microsoft.com/office/word/2010/wordml" w:rsidP="5A894485" wp14:paraId="6C8E6835" wp14:textId="19A681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“I had 35 minutes between classes and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hadn’t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eaten. (Behavior) I considered the campus food court and a restaurant across the street. I chose the food court because it was closer to my next classroom. (Behavior) When I arrived, the counter I wanted had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long line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so I bought a packaged sandwich.” (Behavior)</w:t>
      </w:r>
    </w:p>
    <w:p xmlns:wp14="http://schemas.microsoft.com/office/word/2010/wordml" w:rsidP="5A894485" wp14:paraId="126E1744" wp14:textId="1269B11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xmlns:wp14="http://schemas.microsoft.com/office/word/2010/wordml" w:rsidP="5A894485" wp14:paraId="6E89EB3C" wp14:textId="59F66B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“Time mattered most. I compromised on the meal I wanted because missing class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worth it.”</w:t>
      </w:r>
      <w:r w:rsidRPr="5A894485" w:rsidR="27A61A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</w:t>
      </w:r>
      <w:r w:rsidRPr="5A894485" w:rsidR="442BC3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Time was the most valuable thing for this student, as class took priority over time spent eating or finding food rather</w:t>
      </w:r>
      <w:r w:rsidRPr="5A894485" w:rsidR="27A61A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5A894485" wp14:paraId="00AA2B60" wp14:textId="5B1C71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xmlns:wp14="http://schemas.microsoft.com/office/word/2010/wordml" w:rsidP="5A894485" wp14:paraId="1E1A8FF6" wp14:textId="324C52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“For a familiar location, I usually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don’t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look anything up.</w:t>
      </w:r>
      <w:r w:rsidRPr="5A894485" w:rsidR="673B99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5A894485" w:rsidR="673B99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Behavior)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somewhere unfamiliar, I check the university dining page for hours and use a map to estimate the walking distance.”</w:t>
      </w:r>
      <w:r w:rsidRPr="5A894485" w:rsidR="174294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6978001C" wp14:textId="6C96FF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xmlns:wp14="http://schemas.microsoft.com/office/word/2010/wordml" w:rsidP="5A894485" wp14:paraId="2B667725" wp14:textId="3DDB9F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“Once, I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 whether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counter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still serving lunch. I went anyway because checking another source would have taken time, and there were other counters nearby.”</w:t>
      </w:r>
      <w:r w:rsidRPr="5A894485" w:rsidR="4220BC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1CB2129D" wp14:textId="4D140B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xmlns:wp14="http://schemas.microsoft.com/office/word/2010/wordml" w:rsidP="5A894485" wp14:paraId="06861AE4" wp14:textId="7FE39CB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“I walked to a cafe that was open, but its kitchen had stopped serving food. I spent about 12 minutes getting there and back, then went to class without a meal.”</w:t>
      </w:r>
      <w:r w:rsidRPr="5A894485" w:rsidR="4B5A92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2087C7E4" wp14:textId="601899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xmlns:wp14="http://schemas.microsoft.com/office/word/2010/wordml" w:rsidP="5A894485" wp14:paraId="249C313D" wp14:textId="0C251F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“A maps listing showed a cafe as open, but the university page listed shorter hours. I followed the university page because I assumed it accounted for the campus schedule.”</w:t>
      </w:r>
      <w:r w:rsidRPr="5A894485" w:rsidR="2EFA9B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894485" w:rsidR="252674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(Behavior) (Opinion: The student assumes that being a </w:t>
      </w:r>
      <w:r w:rsidRPr="5A894485" w:rsidR="252674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University</w:t>
      </w:r>
      <w:r w:rsidRPr="5A894485" w:rsidR="252674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associated page gives more “validity” to the application/page, as the university has more</w:t>
      </w:r>
      <w:r w:rsidRPr="5A894485" w:rsidR="625DF8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nuance and context of its assets and venues.)</w:t>
      </w:r>
    </w:p>
    <w:p xmlns:wp14="http://schemas.microsoft.com/office/word/2010/wordml" w:rsidP="5A894485" wp14:paraId="5EC7CB76" wp14:textId="6BE9F5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xmlns:wp14="http://schemas.microsoft.com/office/word/2010/wordml" w:rsidP="5A894485" wp14:paraId="741D0794" wp14:textId="10DB89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“My current method is quick because I know the campus. A new tool would need to help me avoid a trip that 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won’t</w:t>
      </w:r>
      <w:r w:rsidRPr="5A894485" w:rsidR="2DEDBC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work within my break.”</w:t>
      </w:r>
      <w:r w:rsidRPr="5A894485" w:rsidR="78EB4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(Opinion: Student knows the campus therefore moving around efficiently is possible, but time optimization </w:t>
      </w:r>
      <w:r w:rsidRPr="5A894485" w:rsidR="78EB4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remains</w:t>
      </w:r>
      <w:r w:rsidRPr="5A894485" w:rsidR="78EB4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priority.)</w:t>
      </w:r>
    </w:p>
    <w:p xmlns:wp14="http://schemas.microsoft.com/office/word/2010/wordml" w:rsidP="5A894485" wp14:paraId="73C3E58D" wp14:textId="1FE64E1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A894485" w:rsidR="78EB4A97">
        <w:rPr>
          <w:rFonts w:ascii="Times New Roman" w:hAnsi="Times New Roman" w:eastAsia="Times New Roman" w:cs="Times New Roman"/>
          <w:sz w:val="24"/>
          <w:szCs w:val="24"/>
        </w:rPr>
        <w:t xml:space="preserve">Key Findings: The student values time efficiency above </w:t>
      </w:r>
      <w:r w:rsidRPr="5A894485" w:rsidR="41110286">
        <w:rPr>
          <w:rFonts w:ascii="Times New Roman" w:hAnsi="Times New Roman" w:eastAsia="Times New Roman" w:cs="Times New Roman"/>
          <w:sz w:val="24"/>
          <w:szCs w:val="24"/>
        </w:rPr>
        <w:t>options and</w:t>
      </w:r>
      <w:r w:rsidRPr="5A894485" w:rsidR="78EB4A97">
        <w:rPr>
          <w:rFonts w:ascii="Times New Roman" w:hAnsi="Times New Roman" w:eastAsia="Times New Roman" w:cs="Times New Roman"/>
          <w:sz w:val="24"/>
          <w:szCs w:val="24"/>
        </w:rPr>
        <w:t xml:space="preserve"> appears willing to compromise food options as long as it does not affect its time schedul</w:t>
      </w:r>
      <w:r w:rsidRPr="5A894485" w:rsidR="78EB4A9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e for classes.</w:t>
      </w:r>
      <w:r w:rsidRPr="5A894485" w:rsidR="78EB4A9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  <w:r w:rsidRPr="5A894485" w:rsidR="088D1CF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I think it’s important to make it so that </w:t>
      </w:r>
      <w:r w:rsidRPr="5A894485" w:rsidR="088D1CF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DineCheck</w:t>
      </w:r>
      <w:r w:rsidRPr="5A894485" w:rsidR="088D1CFD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is reliable </w:t>
      </w:r>
      <w:r w:rsidRPr="5A894485" w:rsidR="1CCD6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at letting users know if a counter is actually serving, not just that the location is open. The 12-minute wasted trip happened at a place that was technically open, and </w:t>
      </w:r>
      <w:r w:rsidRPr="5A894485" w:rsidR="1CCD6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its</w:t>
      </w:r>
      <w:r w:rsidRPr="5A894485" w:rsidR="1CCD65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the exact case our current slice could get wrong.</w:t>
      </w:r>
      <w:r>
        <w:br/>
      </w:r>
      <w:r>
        <w:br/>
      </w:r>
    </w:p>
    <w:p xmlns:wp14="http://schemas.microsoft.com/office/word/2010/wordml" w:rsidP="5A894485" wp14:paraId="0F1497AC" wp14:textId="0239446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D930C66" wp14:textId="31D290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337A3DA1" wp14:textId="05533B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5EE2A4F6" wp14:textId="013611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01C0C565" wp14:textId="52DFFED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1D250516" wp14:textId="00A6BC7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65776F1" wp14:textId="4A33D2C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031165F1" wp14:textId="018B86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1B2BB80C" wp14:textId="3DD271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549CFB1E" wp14:textId="567785A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767415C4" wp14:textId="5606979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571ED1E4" wp14:textId="0FC449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D129F97" wp14:textId="1004C00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40FB4145" wp14:textId="2321DA6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6F0D1CA8" wp14:textId="667FC22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Interview 2: Student balancing budget and dietary preferences</w:t>
      </w:r>
    </w:p>
    <w:p xmlns:wp14="http://schemas.microsoft.com/office/word/2010/wordml" w:rsidP="5A894485" wp14:paraId="5DDD3F35" wp14:textId="1357F51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xmlns:wp14="http://schemas.microsoft.com/office/word/2010/wordml" w:rsidP="5A894485" wp14:paraId="6DA0B0C0" wp14:textId="3FCE0917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“I had a longer break and wanted a vegetarian meal. I checked the campus menu and saw a bowl that looked suitable.</w:t>
      </w:r>
      <w:r w:rsidRPr="5A894485" w:rsidR="47476A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I arrived, it was sold out. I compared the remaining options with those at a nearby restaurant and decided to eat off campus.”</w:t>
      </w:r>
      <w:r w:rsidRPr="5A894485" w:rsidR="516002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042A9EC9" wp14:textId="2A7F1E5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xmlns:wp14="http://schemas.microsoft.com/office/word/2010/wordml" w:rsidP="5A894485" wp14:paraId="2B7012CE" wp14:textId="05F7A6B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“Finding a suitable, filling meal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mattered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most. I compromised on price and convenience because the restaurant was farther away and cost more.”</w:t>
      </w:r>
      <w:r w:rsidRPr="5A894485" w:rsidR="47AD1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(Opinion: Unlike interview 1, the student here would give up time and money before giving up the ideal meal.)</w:t>
      </w:r>
    </w:p>
    <w:p xmlns:wp14="http://schemas.microsoft.com/office/word/2010/wordml" w:rsidP="5A894485" wp14:paraId="404F5244" wp14:textId="1A31F8E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xmlns:wp14="http://schemas.microsoft.com/office/word/2010/wordml" w:rsidP="5A894485" wp14:paraId="47AE5EEA" wp14:textId="07A10D5E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“I check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menus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compare prices. </w:t>
      </w:r>
      <w:r w:rsidRPr="5A894485" w:rsidR="7DDF15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(Behavior)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the ingredients are unclear, I ask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staff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 know enough to decide when I find something that meets my preferences and fits my budget.”</w:t>
      </w:r>
      <w:r w:rsidRPr="5A894485" w:rsidR="59059C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 (Opinion)</w:t>
      </w:r>
    </w:p>
    <w:p xmlns:wp14="http://schemas.microsoft.com/office/word/2010/wordml" w:rsidP="5A894485" wp14:paraId="627E8531" wp14:textId="29592C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xmlns:wp14="http://schemas.microsoft.com/office/word/2010/wordml" w:rsidP="5A894485" wp14:paraId="0F4862B3" wp14:textId="3625819A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find the ingredients for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sauce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online menu. I chose another meal because 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want to arrive and discover that my first choice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suitable.”</w:t>
      </w:r>
      <w:r w:rsidRPr="5A894485" w:rsidR="3477BD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 (Opinion: Missing information made the student actively avoid a meal that they </w:t>
      </w:r>
      <w:r w:rsidRPr="5A894485" w:rsidR="3477BD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</w:t>
      </w:r>
      <w:r w:rsidRPr="5A894485" w:rsidR="3477BD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5A894485" w:rsidR="3477BD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been able to eat).</w:t>
      </w:r>
    </w:p>
    <w:p xmlns:wp14="http://schemas.microsoft.com/office/word/2010/wordml" w:rsidP="5A894485" wp14:paraId="56ECD83A" wp14:textId="5FC2BB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xmlns:wp14="http://schemas.microsoft.com/office/word/2010/wordml" w:rsidP="5A894485" wp14:paraId="3ECA02EB" wp14:textId="5F962C7B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“The vegetarian bowl was listed online but sold out when I arrived. I walked to a restaurant nearby, spent about $4 more than planned, and used most of my break getting lunch.”</w:t>
      </w:r>
      <w:r w:rsidRPr="5A894485" w:rsidR="640733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A894485" w:rsidR="640733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(Behavior)</w:t>
      </w:r>
    </w:p>
    <w:p xmlns:wp14="http://schemas.microsoft.com/office/word/2010/wordml" w:rsidP="5A894485" wp14:paraId="7B99F173" wp14:textId="1B35AD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xmlns:wp14="http://schemas.microsoft.com/office/word/2010/wordml" w:rsidP="5A894485" wp14:paraId="3CFFF3B9" wp14:textId="342F89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“The online menu and a sign at the counter described an item differently. I asked an employee to confirm the ingredients because neither description gave me enough confidence.”</w:t>
      </w:r>
      <w:r w:rsidRPr="5A894485" w:rsidR="25EAFF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(Opinion: The student did not </w:t>
      </w:r>
      <w:r w:rsidRPr="5A894485" w:rsidR="25EAFF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trust</w:t>
      </w:r>
      <w:r w:rsidRPr="5A894485" w:rsidR="25EAFF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894485" w:rsidR="25EAFF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 sources</w:t>
      </w:r>
      <w:r w:rsidRPr="5A894485" w:rsidR="25EAFF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went to a person instead, the staff being the source of truth in this case for the student)</w:t>
      </w:r>
    </w:p>
    <w:p xmlns:wp14="http://schemas.microsoft.com/office/word/2010/wordml" w:rsidP="5A894485" wp14:paraId="41A922AF" wp14:textId="4338618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xmlns:wp14="http://schemas.microsoft.com/office/word/2010/wordml" w:rsidP="5A894485" wp14:paraId="71EBF873" wp14:textId="1C0AEBD5">
      <w:pPr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“My current method helps me compare meals and prices. A new tool would need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ingredient information and current availability so I could choose a suitable meal before walking over.”</w:t>
      </w:r>
      <w:r w:rsidRPr="5A894485" w:rsidR="4C1BE9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(Opinion)</w:t>
      </w:r>
    </w:p>
    <w:p xmlns:wp14="http://schemas.microsoft.com/office/word/2010/wordml" w:rsidP="5A894485" wp14:paraId="43BE8DA0" wp14:textId="14D1B68E">
      <w:pPr>
        <w:spacing w:before="240" w:beforeAutospacing="off" w:after="240" w:afterAutospacing="off"/>
      </w:pPr>
      <w:r w:rsidRPr="5A894485" w:rsidR="4C1BE9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Key Findings: </w:t>
      </w:r>
      <w:r w:rsidRPr="5A894485" w:rsidR="4C1BE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student’s case </w:t>
      </w:r>
      <w:r w:rsidRPr="5A894485" w:rsidR="4C1BE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appears to be</w:t>
      </w:r>
      <w:r w:rsidRPr="5A894485" w:rsidR="4C1BE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closest match to the idea around </w:t>
      </w:r>
      <w:r w:rsidRPr="5A894485" w:rsidR="4C1BE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DineCheck</w:t>
      </w:r>
      <w:r w:rsidRPr="5A894485" w:rsidR="4C1BE9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since the sold-out bowl cost them $4 </w:t>
      </w:r>
      <w:r w:rsidRPr="5A894485" w:rsidR="3F2252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most of their break. Ingredients came up in this interview three times, and the student showed discomfort around the idea of trusting the sources blindly and </w:t>
      </w:r>
      <w:r w:rsidRPr="5A894485" w:rsidR="6BC9E5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preferred</w:t>
      </w:r>
      <w:r w:rsidRPr="5A894485" w:rsidR="3F2252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someone to directly confirm truths. If </w:t>
      </w:r>
      <w:r w:rsidRPr="5A894485" w:rsidR="3F2252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DineCheck</w:t>
      </w:r>
      <w:r w:rsidRPr="5A894485" w:rsidR="3F2252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shows a status without saying who updated it </w:t>
      </w:r>
      <w:r w:rsidRPr="5A894485" w:rsidR="1D37F0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when, </w:t>
      </w:r>
      <w:r w:rsidRPr="5A894485" w:rsidR="1D37F0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maybe this</w:t>
      </w:r>
      <w:r w:rsidRPr="5A894485" w:rsidR="1D37F0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student would trust it any more than the menu that we have available right now.</w:t>
      </w:r>
    </w:p>
    <w:p xmlns:wp14="http://schemas.microsoft.com/office/word/2010/wordml" w:rsidP="5A894485" wp14:paraId="4BC3CC2D" wp14:textId="0DE5900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57F3DC45" wp14:textId="464BBA8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1247F64A" wp14:textId="4F6ABF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033BC9D5" wp14:textId="60518B2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3DCDC4FE" wp14:textId="2B0BB8F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AC1B49C" wp14:textId="0CA30DA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5870743" wp14:textId="5530E41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32B8CD7C" wp14:textId="6544569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0F91DC8B" wp14:textId="1DC2451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745FB7CF" wp14:textId="1480C83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523299BE" wp14:textId="70FB483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8B7B368" wp14:textId="122E90E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611EDDD1" wp14:textId="78A6558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3CBF0487" wp14:textId="20A3AB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79D365CB" wp14:textId="756B792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99FF428" wp14:textId="5223B8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894485" wp14:paraId="2465BE14" wp14:textId="423DFD9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Interview 3: Student who prefers familiar routines</w:t>
      </w:r>
    </w:p>
    <w:p xmlns:wp14="http://schemas.microsoft.com/office/word/2010/wordml" w:rsidP="5A894485" wp14:paraId="7E43F066" wp14:textId="43D36D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xmlns:wp14="http://schemas.microsoft.com/office/word/2010/wordml" w:rsidP="5A894485" wp14:paraId="089BB82D" wp14:textId="4B31F1D8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“After my morning class, I went to the campus cafe I usually visit. 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didn’t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check anything online because it was on my way. When I arrived, I looked at the display and bought coffee and a pastry.”</w:t>
      </w:r>
      <w:r w:rsidRPr="5A894485" w:rsidR="369D24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62CADE4E" wp14:textId="63BDB4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xmlns:wp14="http://schemas.microsoft.com/office/word/2010/wordml" w:rsidP="5A894485" wp14:paraId="1F1277B0" wp14:textId="40B578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“Convenience mattered most. I was willing to choose from whatever was available instead of going somewhere else for a particular item.”</w:t>
      </w:r>
      <w:r w:rsidRPr="5A894485" w:rsidR="31F638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(Opinion: Student cares more about not going out of their way than about what they eat.)</w:t>
      </w:r>
    </w:p>
    <w:p xmlns:wp14="http://schemas.microsoft.com/office/word/2010/wordml" w:rsidP="5A894485" wp14:paraId="7AC770D9" wp14:textId="16CB151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xmlns:wp14="http://schemas.microsoft.com/office/word/2010/wordml" w:rsidP="5A894485" wp14:paraId="5B943DAC" wp14:textId="015DC74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“For familiar places, I rely on my routine.</w:t>
      </w:r>
      <w:r w:rsidRPr="5A894485" w:rsidR="7B25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5A894485" w:rsidR="7B25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Behavior)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somewhere new, I use a maps app to check directions and hours.</w:t>
      </w:r>
      <w:r w:rsidRPr="5A894485" w:rsidR="66E7E5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Knowing that it is nearby and should be open is usually enough.”</w:t>
      </w:r>
      <w:r w:rsidRPr="5A894485" w:rsidR="609327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894485" w:rsidR="77AC00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(Opinion: Convenience and ease of use to get to the destination matter)</w:t>
      </w:r>
    </w:p>
    <w:p xmlns:wp14="http://schemas.microsoft.com/office/word/2010/wordml" w:rsidP="5A894485" wp14:paraId="7D8FC34A" wp14:textId="0D6DFAB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xmlns:wp14="http://schemas.microsoft.com/office/word/2010/wordml" w:rsidP="5A894485" wp14:paraId="54F14C15" wp14:textId="3C93DA66">
      <w:pPr>
        <w:pStyle w:val="Normal"/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sure whether the cafe would be open during a school break. I walked past it anyway because it was already on my route, and I could get coffee elsewhere if it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closed.”</w:t>
      </w:r>
      <w:r w:rsidRPr="5A894485" w:rsidR="0A7E7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(Behavior)</w:t>
      </w:r>
    </w:p>
    <w:p xmlns:wp14="http://schemas.microsoft.com/office/word/2010/wordml" w:rsidP="5A894485" wp14:paraId="66BD9985" wp14:textId="7D74DC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xmlns:wp14="http://schemas.microsoft.com/office/word/2010/wordml" w:rsidP="5A894485" wp14:paraId="78B927A7" wp14:textId="3A6DBF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“One afternoon, the cafe was open but had no pastries left. I bought coffee and ate something from my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bag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It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major inconvenience because 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looking for a specific meal.”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 &amp; Behavior: The 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sold out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 barely mattered 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becasue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student had no 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meal</w:t>
      </w:r>
      <w:r w:rsidRPr="5A894485" w:rsidR="6F308D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particularly in mind).</w:t>
      </w:r>
    </w:p>
    <w:p xmlns:wp14="http://schemas.microsoft.com/office/word/2010/wordml" w:rsidP="5A894485" wp14:paraId="4F0723F3" wp14:textId="0F827A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xmlns:wp14="http://schemas.microsoft.com/office/word/2010/wordml" w:rsidP="5A894485" wp14:paraId="21547235" wp14:textId="7CF84D9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“A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maps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listing showed normal hours, but a campus announcement showed holiday hours. I trusted the announcement because it referred to that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particular date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.”</w:t>
      </w:r>
      <w:r w:rsidRPr="5A894485" w:rsidR="35AE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(Behavior &amp; Opinion: The student trusted whichever source was more specific to the day. As a long time student here, </w:t>
      </w:r>
      <w:r w:rsidRPr="5A894485" w:rsidR="35AE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I've</w:t>
      </w:r>
      <w:r w:rsidRPr="5A894485" w:rsidR="35AE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gotten emails about extended or special dining hours that </w:t>
      </w:r>
      <w:r w:rsidRPr="5A894485" w:rsidR="35AE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weren't</w:t>
      </w:r>
      <w:r w:rsidRPr="5A894485" w:rsidR="35AE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always consistent, so this one stood out to me.)</w:t>
      </w:r>
    </w:p>
    <w:p xmlns:wp14="http://schemas.microsoft.com/office/word/2010/wordml" w:rsidP="5A894485" wp14:paraId="13459B0D" wp14:textId="45662B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10E2D1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xmlns:wp14="http://schemas.microsoft.com/office/word/2010/wordml" w:rsidP="5A894485" wp14:paraId="6AE627C7" wp14:textId="66DAA749">
      <w:pPr>
        <w:spacing w:before="240" w:beforeAutospacing="off" w:after="240" w:afterAutospacing="off"/>
      </w:pP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“My current method takes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very little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effort and usually works. I would use a new tool when I wanted a specific item or needed to check unusual hours, but I 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probably wouldn’t</w:t>
      </w:r>
      <w:r w:rsidRPr="5A894485" w:rsidR="10E2D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check it before every visit.”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(Opinion)</w:t>
      </w:r>
    </w:p>
    <w:p xmlns:wp14="http://schemas.microsoft.com/office/word/2010/wordml" w:rsidP="5A894485" wp14:paraId="26DB16D2" wp14:textId="2214CD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894485" w:rsidR="25364D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Findings: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routine already works for them, and a sold-out item was a minor problem.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real gap was hours that change on specific dates, like breaks and holidays, where the maps app and the campus announcement disagreed. I think 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DineCheck's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value for students like this one is 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unusual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days, so we 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shouldn't</w:t>
      </w:r>
      <w:r w:rsidRPr="5A894485" w:rsidR="25364D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 on them checking it before every meal.</w:t>
      </w:r>
    </w:p>
    <w:p xmlns:wp14="http://schemas.microsoft.com/office/word/2010/wordml" w:rsidP="5A894485" wp14:paraId="2C078E63" wp14:textId="42252249">
      <w:pPr>
        <w:pStyle w:val="Normal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48B78"/>
    <w:rsid w:val="03183563"/>
    <w:rsid w:val="034908AF"/>
    <w:rsid w:val="04D01F5A"/>
    <w:rsid w:val="06137AE0"/>
    <w:rsid w:val="088D1CFD"/>
    <w:rsid w:val="097EF2C8"/>
    <w:rsid w:val="0A7E79DD"/>
    <w:rsid w:val="0B04973B"/>
    <w:rsid w:val="0B05F0EF"/>
    <w:rsid w:val="0DC5B96E"/>
    <w:rsid w:val="10E2D1FA"/>
    <w:rsid w:val="1413D6C4"/>
    <w:rsid w:val="1742940C"/>
    <w:rsid w:val="1770BB8F"/>
    <w:rsid w:val="19D158C6"/>
    <w:rsid w:val="1C03E0B0"/>
    <w:rsid w:val="1C1D13E0"/>
    <w:rsid w:val="1CCD65B9"/>
    <w:rsid w:val="1D37F069"/>
    <w:rsid w:val="20F16488"/>
    <w:rsid w:val="22284149"/>
    <w:rsid w:val="22D65828"/>
    <w:rsid w:val="25267464"/>
    <w:rsid w:val="25364D51"/>
    <w:rsid w:val="25B07D08"/>
    <w:rsid w:val="25EAFF1D"/>
    <w:rsid w:val="27A61ACE"/>
    <w:rsid w:val="28C5242D"/>
    <w:rsid w:val="2BEE181D"/>
    <w:rsid w:val="2DEDBC63"/>
    <w:rsid w:val="2E287211"/>
    <w:rsid w:val="2EFA9B54"/>
    <w:rsid w:val="31F638A0"/>
    <w:rsid w:val="32FA2B47"/>
    <w:rsid w:val="3443E156"/>
    <w:rsid w:val="3477BD28"/>
    <w:rsid w:val="354A2C49"/>
    <w:rsid w:val="355B8273"/>
    <w:rsid w:val="35AE9407"/>
    <w:rsid w:val="35E7F7A1"/>
    <w:rsid w:val="365C5F94"/>
    <w:rsid w:val="369D2415"/>
    <w:rsid w:val="39F515EA"/>
    <w:rsid w:val="3B351713"/>
    <w:rsid w:val="3D4D0C15"/>
    <w:rsid w:val="3ED0D138"/>
    <w:rsid w:val="3EF447E3"/>
    <w:rsid w:val="3F2252A0"/>
    <w:rsid w:val="41110286"/>
    <w:rsid w:val="41EF95E7"/>
    <w:rsid w:val="4220BC99"/>
    <w:rsid w:val="442BC3D5"/>
    <w:rsid w:val="47476A63"/>
    <w:rsid w:val="476F2D27"/>
    <w:rsid w:val="47AD153E"/>
    <w:rsid w:val="4AD593A6"/>
    <w:rsid w:val="4B590EAA"/>
    <w:rsid w:val="4B5A929D"/>
    <w:rsid w:val="4C1BE9ED"/>
    <w:rsid w:val="5000F938"/>
    <w:rsid w:val="51600217"/>
    <w:rsid w:val="5554379D"/>
    <w:rsid w:val="56C6BB18"/>
    <w:rsid w:val="574CDC6C"/>
    <w:rsid w:val="59059CDC"/>
    <w:rsid w:val="59597AA1"/>
    <w:rsid w:val="59E5F3E5"/>
    <w:rsid w:val="5A894485"/>
    <w:rsid w:val="5B206045"/>
    <w:rsid w:val="5B21506D"/>
    <w:rsid w:val="5BA30523"/>
    <w:rsid w:val="5CA2FD54"/>
    <w:rsid w:val="606BA451"/>
    <w:rsid w:val="60932770"/>
    <w:rsid w:val="625DF811"/>
    <w:rsid w:val="64073328"/>
    <w:rsid w:val="64470F70"/>
    <w:rsid w:val="64DC129D"/>
    <w:rsid w:val="64F48B78"/>
    <w:rsid w:val="66E7E5AD"/>
    <w:rsid w:val="673B991E"/>
    <w:rsid w:val="67D32EDA"/>
    <w:rsid w:val="68869EDD"/>
    <w:rsid w:val="69C8161E"/>
    <w:rsid w:val="6A454165"/>
    <w:rsid w:val="6B20568C"/>
    <w:rsid w:val="6BC9E55F"/>
    <w:rsid w:val="6C0420F2"/>
    <w:rsid w:val="6F308D40"/>
    <w:rsid w:val="6F5430D9"/>
    <w:rsid w:val="701302DC"/>
    <w:rsid w:val="70FC7CCC"/>
    <w:rsid w:val="713955DE"/>
    <w:rsid w:val="72A0B945"/>
    <w:rsid w:val="77181AC6"/>
    <w:rsid w:val="77AC0035"/>
    <w:rsid w:val="78EB4A97"/>
    <w:rsid w:val="7B2545C0"/>
    <w:rsid w:val="7B47B52E"/>
    <w:rsid w:val="7D6562BC"/>
    <w:rsid w:val="7DD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95AB"/>
  <w15:chartTrackingRefBased/>
  <w15:docId w15:val="{F4CA9CD5-E743-4491-9A2A-C1EB5956C4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2026-10-20T04:18:05.3641073Z</dcterms:created>
  <dcterms:modified xsi:type="dcterms:W3CDTF">2026-10-20T05:11:13.1224327Z</dcterms:modified>
  <dc:creator>Rodarte, Salvador A</dc:creator>
  <lastModifiedBy>Rodarte, Salvador A</lastModifiedBy>
</coreProperties>
</file>