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60" w:after="160"/>
        <w:jc w:val="center"/>
      </w:pPr>
      <w:r>
        <w:rPr>
          <w:rFonts w:ascii="Calibri" w:hAnsi="Calibri"/>
          <w:b/>
          <w:sz w:val="40"/>
        </w:rPr>
        <w:t>SOFTWARE ENGINEERING</w:t>
        <w:br/>
        <w:t>PROJECT REPORT</w:t>
      </w:r>
    </w:p>
    <w:p>
      <w:pPr>
        <w:spacing w:before="0" w:after="440"/>
        <w:jc w:val="center"/>
      </w:pPr>
      <w:r>
        <w:rPr>
          <w:b w:val="0"/>
          <w:sz w:val="24"/>
        </w:rPr>
        <w:t>GROUP 11</w:t>
        <w:br/>
        <w:t>VR Application for Enhancing Public Speaking Skills</w:t>
      </w:r>
    </w:p>
    <w:p/>
    <w:p/>
    <w:p>
      <w:pPr>
        <w:spacing w:before="200" w:after="160"/>
        <w:jc w:val="center"/>
      </w:pPr>
      <w:r>
        <w:rPr>
          <w:b/>
          <w:sz w:val="32"/>
        </w:rPr>
        <w:t>MODULE INTEGRATION, DEMO PREPARATION,</w:t>
        <w:br/>
        <w:t>TEST CASES, AND ISSUE REPORT</w:t>
      </w:r>
    </w:p>
    <w:p/>
    <w:p/>
    <w:p/>
    <w:p/>
    <w:p/>
    <w:p/>
    <w:p/>
    <w:p/>
    <w:p>
      <w:pPr>
        <w:spacing w:before="400"/>
        <w:jc w:val="center"/>
      </w:pPr>
      <w:r>
        <w:rPr>
          <w:b/>
          <w:sz w:val="24"/>
        </w:rPr>
        <w:t>BURAK SAMİ ŞİRİN</w:t>
        <w:br/>
        <w:t>2200004655</w:t>
      </w:r>
    </w:p>
    <w:p>
      <w:r>
        <w:br w:type="page"/>
      </w:r>
    </w:p>
    <w:p>
      <w:pPr>
        <w:pStyle w:val="Heading1"/>
      </w:pPr>
      <w:r>
        <w:t>1. Introduction</w:t>
      </w:r>
    </w:p>
    <w:p>
      <w:r>
        <w:t>This report documents the work completed for the weekly task of integrating project modules, preparing the demo, writing and executing individual test cases, identifying missing or faulty components, and reporting the findings to the team leader. My individual responsibility in the project is the UI shell and scene-flow layer of the VR public speaking training application.</w:t>
      </w:r>
    </w:p>
    <w:p>
      <w:r>
        <w:t>The previous reports focused first on the design of the virtual environments, then on the implementation of player positioning, movement, scene interaction, and final demo navigation. This week’s work builds on those foundations by improving the application shell around the scenes and by making the project more stable for a full integrated demo. The main focus was not only to add new UI screens, but also to make sure that the menu, environment selection, session setup, pause flow, and result flow can operate together as one coherent user experience.</w:t>
      </w:r>
    </w:p>
    <w:p>
      <w:r>
        <w:t>The current implementation is intended to support both desktop testing and VR demonstration. Desktop mode remains important for development and debugging, while the final demo target is Oculus Rift 2018 through a Windows PC VR setup.</w:t>
      </w:r>
    </w:p>
    <w:p>
      <w:pPr>
        <w:pStyle w:val="Heading1"/>
      </w:pPr>
      <w:r>
        <w:t>2. Weekly Task Objective</w:t>
      </w:r>
    </w:p>
    <w:p>
      <w:r>
        <w:t>The assigned weekly task required each member to integrate their own module with the rest of the project, prepare the demo, write and perform test cases for their own task area, identify missing or faulty components, and inform the team leader about project findings. For my part, this meant checking whether the UI shell and scene flow were ready to support the final demo process.</w:t>
      </w:r>
    </w:p>
    <w:p>
      <w:r>
        <w:t>My individual objectives for this week were:</w:t>
      </w:r>
    </w:p>
    <w:p>
      <w:pPr>
        <w:spacing w:after="80"/>
        <w:ind w:left="360" w:hanging="259"/>
      </w:pPr>
      <w:r>
        <w:t xml:space="preserve">• </w:t>
      </w:r>
      <w:r>
        <w:t>Improve the main menu and make it feel like part of the VR experience instead of a flat or empty interface.</w:t>
      </w:r>
    </w:p>
    <w:p>
      <w:pPr>
        <w:spacing w:after="80"/>
        <w:ind w:left="360" w:hanging="259"/>
      </w:pPr>
      <w:r>
        <w:t xml:space="preserve">• </w:t>
      </w:r>
      <w:r>
        <w:t>Connect the environment selection and session setup screens into the full practice flow.</w:t>
      </w:r>
    </w:p>
    <w:p>
      <w:pPr>
        <w:spacing w:after="80"/>
        <w:ind w:left="360" w:hanging="259"/>
      </w:pPr>
      <w:r>
        <w:t xml:space="preserve">• </w:t>
      </w:r>
      <w:r>
        <w:t>Add a safe pause menu for live sessions without opening the full main hub during presentation.</w:t>
      </w:r>
    </w:p>
    <w:p>
      <w:pPr>
        <w:spacing w:after="80"/>
        <w:ind w:left="360" w:hanging="259"/>
      </w:pPr>
      <w:r>
        <w:t xml:space="preserve">• </w:t>
      </w:r>
      <w:r>
        <w:t>Show session results inside the active environment instead of immediately loading a separate result scene.</w:t>
      </w:r>
    </w:p>
    <w:p>
      <w:pPr>
        <w:spacing w:after="80"/>
        <w:ind w:left="360" w:hanging="259"/>
      </w:pPr>
      <w:r>
        <w:t xml:space="preserve">• </w:t>
      </w:r>
      <w:r>
        <w:t>Make pause and result screens usable with desktop input, keyboard fallback, and VR-oriented interaction logic.</w:t>
      </w:r>
    </w:p>
    <w:p>
      <w:pPr>
        <w:spacing w:after="80"/>
        <w:ind w:left="360" w:hanging="259"/>
      </w:pPr>
      <w:r>
        <w:t xml:space="preserve">• </w:t>
      </w:r>
      <w:r>
        <w:t>Check Windows and Oculus Rift readiness risks related to the UI shell and scene flow.</w:t>
      </w:r>
    </w:p>
    <w:p>
      <w:pPr>
        <w:spacing w:after="80"/>
        <w:ind w:left="360" w:hanging="259"/>
      </w:pPr>
      <w:r>
        <w:t xml:space="preserve">• </w:t>
      </w:r>
      <w:r>
        <w:t>Prepare individual test cases and report the missing items that still require team-level action.</w:t>
      </w:r>
    </w:p>
    <w:p>
      <w:pPr>
        <w:pStyle w:val="Heading1"/>
      </w:pPr>
      <w:r>
        <w:t>3. Main Menu and Application Shell Improvements</w:t>
      </w:r>
    </w:p>
    <w:p>
      <w:pPr>
        <w:pStyle w:val="Heading2"/>
      </w:pPr>
      <w:r>
        <w:t>3.1 Main Hub Redesign</w:t>
      </w:r>
    </w:p>
    <w:p>
      <w:r>
        <w:t>One of the first issues observed during demo preparation was that the main menu did not have a proper scene context. The menu was functional, but the empty background made the application feel unfinished. To address this, the main hub was developed into a closed backstage-style room. This gives the user a more believable starting point before entering the presentation environments.</w:t>
      </w:r>
    </w:p>
    <w:p>
      <w:r>
        <w:t>The hub now works as the entry point of the application shell. It allows the user to begin the practice flow, open room selection, review results, access settings, or exit the application. The goal was to make the menu feel like a soft dashboard shell rather than a temporary debug menu.</w:t>
      </w:r>
    </w:p>
    <w:p>
      <w:pPr>
        <w:pStyle w:val="Heading2"/>
      </w:pPr>
      <w:r>
        <w:t>3.2 Visual and Layout Improvements</w:t>
      </w:r>
    </w:p>
    <w:p>
      <w:r>
        <w:t>Several UI layout problems were corrected during this stage. Some menu elements were previously too small, unclear, or visually inconsistent with the rest of the application. The main hub, environment selection, session setup, pause menu, and result overlay were reviewed and adjusted for readability. Special attention was given to text spacing because in VR, small or compressed text quickly becomes difficult to read.</w:t>
      </w:r>
    </w:p>
    <w:p>
      <w:pPr>
        <w:pStyle w:val="Heading1"/>
      </w:pPr>
      <w:r>
        <w:t>4. Environment Selection and Session Setup Integration</w:t>
      </w:r>
    </w:p>
    <w:p>
      <w:r>
        <w:t>The environment selection flow was connected for the three current practice spaces: Classroom, Conference Hall, and Meeting Room. Each room is presented as part of the shell flow so the user can choose the speaking context before configuring the session.</w:t>
      </w:r>
    </w:p>
    <w:p>
      <w:r>
        <w:t>The session setup screen was also improved. This screen allows the user to adjust duration, difficulty, audience context, feedback detail, and analysis-system options. A recommended demo setup option was added to reduce setup time during demonstration and to help the project start from a stable configuration.</w:t>
      </w:r>
    </w:p>
    <w:p>
      <w:r>
        <w:t>This part of the work is important because the project now behaves less like separate Unity scenes and more like a complete application. The user can move from menu to room selection, from room selection to setup, and from setup into the live practice scene.</w:t>
      </w:r>
    </w:p>
    <w:p>
      <w:pPr>
        <w:pStyle w:val="Heading1"/>
      </w:pPr>
      <w:r>
        <w:t>5. Same-Scene Results Overlay</w:t>
      </w:r>
    </w:p>
    <w:p>
      <w:pPr>
        <w:pStyle w:val="Heading2"/>
      </w:pPr>
      <w:r>
        <w:t>5.1 Result Flow Change</w:t>
      </w:r>
    </w:p>
    <w:p>
      <w:r>
        <w:t>A major change this week was the result screen behavior. Previously, the application was designed to transition to a separate result scene after the session ended. This worked technically, but it removed the user from the environment immediately after speaking. For a VR public speaking application, this can feel abrupt because the room context disappears at the exact moment the user expects feedback.</w:t>
      </w:r>
    </w:p>
    <w:p>
      <w:r>
        <w:t>The result flow was changed so that the Results Summary can appear as an overlay inside the active environment scene. This means that when the user completes a session, the room remains visible in the background while the result panel appears in front of the user. The old ResultsScene was kept as a fallback path to avoid removing existing functionality.</w:t>
      </w:r>
    </w:p>
    <w:p>
      <w:pPr>
        <w:pStyle w:val="Heading2"/>
      </w:pPr>
      <w:r>
        <w:t>5.2 Result Screen Layout Fixes</w:t>
      </w:r>
    </w:p>
    <w:p>
      <w:r>
        <w:t>During testing, the Results Summary screen showed visual problems. Some text blocks were too large, and parts of the right-side route panel appeared crowded or truncated. The layout was simplified by shortening unnecessary route descriptions and giving more space to the key result information. This makes the result screen more suitable for both desktop testing and VR viewing.</w:t>
      </w:r>
    </w:p>
    <w:p>
      <w:pPr>
        <w:pStyle w:val="Heading1"/>
      </w:pPr>
      <w:r>
        <w:t>6. Session Pause Menu</w:t>
      </w:r>
    </w:p>
    <w:p>
      <w:pPr>
        <w:pStyle w:val="Heading2"/>
      </w:pPr>
      <w:r>
        <w:t>6.1 Pause Menu Purpose</w:t>
      </w:r>
    </w:p>
    <w:p>
      <w:r>
        <w:t>Another important integration decision was to avoid opening the full main hub while the user is actively presenting. Instead, a focused pause menu was implemented. The pause menu is designed only for live session control, so it includes Resume, Restart Session, End Session, and Return To Hub.</w:t>
      </w:r>
    </w:p>
    <w:p>
      <w:r>
        <w:t>This is safer for the demo because the user does not accidentally change room settings or navigate through the full application shell while a live session is active.</w:t>
      </w:r>
    </w:p>
    <w:p>
      <w:pPr>
        <w:pStyle w:val="Heading2"/>
      </w:pPr>
      <w:r>
        <w:t>6.2 Pause System Behavior</w:t>
      </w:r>
    </w:p>
    <w:p>
      <w:r>
        <w:t>The pause menu was connected to real session state rather than only hiding and showing UI. When pause is active, the session timing, tracking, and scoring flow are placed on hold. When resume is selected, the session continues from the paused state. This was necessary because a visual pause menu alone would still allow the timer or analysis systems to continue in the background.</w:t>
      </w:r>
    </w:p>
    <w:p>
      <w:r>
        <w:t>Several interaction problems were found and fixed during this process. In early tests, the pause screen appeared but buttons could not always be clicked. In another case, pressing Escape paused the session, but returning to movement did not always work correctly. These issues were resolved by improving pause state handling and adding fallback controls.</w:t>
      </w:r>
    </w:p>
    <w:p>
      <w:pPr>
        <w:pStyle w:val="Heading1"/>
      </w:pPr>
      <w:r>
        <w:t>7. VR and Desktop Input Support</w:t>
      </w:r>
    </w:p>
    <w:p>
      <w:r>
        <w:t>Because the project must be tested both on desktop and in VR, the UI shell now supports multiple input paths. Desktop testing uses mouse input, Escape for pause, and keyboard shortcuts for important menu actions. For VR, a fallback was added so the user can look at a UI button and press trigger or A to activate it. This is especially useful if direct UI ray interaction is not fully reliable on the target headset.</w:t>
      </w:r>
    </w:p>
    <w:p>
      <w:r>
        <w:t>A desktop-specific issue was also discovered in the live eye/gaze warning UI. The warning messages appeared very small and partially clipped in the lower-left of the scene. This happened because the desktop overlay was using screen-space mode while the warning panel was still being positioned with world-space follower logic. The warning behavior was corrected so that desktop mode uses a centered screen-space warning panel, while VR mode keeps the world-space follower behavior.</w:t>
      </w:r>
    </w:p>
    <w:p>
      <w:pPr>
        <w:pStyle w:val="Heading1"/>
      </w:pPr>
      <w:r>
        <w:t>8. Test Cases Performed</w:t>
      </w:r>
    </w:p>
    <w:p>
      <w:r>
        <w:t>The following test cases were prepared and performed for my individual task area. Some tests are marked as requiring final hardware verification because the Oculus Rift 2018 headset and the target Windows demo machine still need to be tested by the team.</w:t>
      </w:r>
    </w:p>
    <w:p>
      <w:r>
        <w:rPr>
          <w:b/>
        </w:rPr>
        <w:t>Test Case 1 – Runtime Build Verification</w:t>
      </w:r>
      <w:r>
        <w:br/>
        <w:t>Assembly-CSharp.csproj was built after the UI shell and runtime changes. Result: Passed. The runtime build completed with 0 errors.</w:t>
      </w:r>
    </w:p>
    <w:p>
      <w:r>
        <w:rPr>
          <w:b/>
        </w:rPr>
        <w:t>Test Case 2 – Editor Build Verification</w:t>
      </w:r>
      <w:r>
        <w:br/>
        <w:t>Assembly-CSharp-Editor.csproj was built after the generator and validation changes. Result: Passed. The editor build completed with 0 errors.</w:t>
      </w:r>
    </w:p>
    <w:p>
      <w:r>
        <w:rPr>
          <w:b/>
        </w:rPr>
        <w:t>Test Case 3 – Main Hub Flow</w:t>
      </w:r>
      <w:r>
        <w:br/>
        <w:t>The main hub was opened and checked for the backstage room, primary practice entry, quick access routes, and visual readability. Result: Passed.</w:t>
      </w:r>
    </w:p>
    <w:p>
      <w:r>
        <w:rPr>
          <w:b/>
        </w:rPr>
        <w:t>Test Case 4 – Environment Selection Flow</w:t>
      </w:r>
      <w:r>
        <w:br/>
        <w:t>Classroom, Conference Hall, and Meeting Room were checked through the shell routing flow. Result: Passed at code/integration level.</w:t>
      </w:r>
    </w:p>
    <w:p>
      <w:r>
        <w:rPr>
          <w:b/>
        </w:rPr>
        <w:t>Test Case 5 – Session Setup Flow</w:t>
      </w:r>
      <w:r>
        <w:br/>
        <w:t>Duration, context, feedback, and analysis-system options were checked through the setup screen. Result: Passed.</w:t>
      </w:r>
    </w:p>
    <w:p>
      <w:r>
        <w:rPr>
          <w:b/>
        </w:rPr>
        <w:t>Test Case 6 – Pause Menu Desktop Flow</w:t>
      </w:r>
      <w:r>
        <w:br/>
        <w:t>Escape pause, Resume, Restart Session, End Session, and Return To Hub were tested in desktop mode. Result: Fixed and passed after resolving earlier click/resume problems.</w:t>
      </w:r>
    </w:p>
    <w:p>
      <w:r>
        <w:rPr>
          <w:b/>
        </w:rPr>
        <w:t>Test Case 7 – Results Overlay Flow</w:t>
      </w:r>
      <w:r>
        <w:br/>
        <w:t>Session end was checked to verify that the Results Summary appears in the active environment instead of only loading a separate scene. Result: Passed.</w:t>
      </w:r>
    </w:p>
    <w:p>
      <w:r>
        <w:rPr>
          <w:b/>
        </w:rPr>
        <w:t>Test Case 8 – Results Route Buttons</w:t>
      </w:r>
      <w:r>
        <w:br/>
        <w:t>Retry Setup, Change Environment, Dashboard Entry, and Return To Hub were checked. Result: Passed for shell routes; Dashboard Entry still depends on final dashboard module connection.</w:t>
      </w:r>
    </w:p>
    <w:p>
      <w:r>
        <w:rPr>
          <w:b/>
        </w:rPr>
        <w:t>Test Case 9 – Live Warning UI</w:t>
      </w:r>
      <w:r>
        <w:br/>
        <w:t>The live eye/gaze warning UI was tested in desktop mode. Result: Fixed and passed after correcting the screen-space warning placement.</w:t>
      </w:r>
    </w:p>
    <w:p>
      <w:r>
        <w:rPr>
          <w:b/>
        </w:rPr>
        <w:t>Test Case 10 – Windows Compatibility Review</w:t>
      </w:r>
      <w:r>
        <w:br/>
        <w:t>The project structure was reviewed for obvious UI-shell risks that may affect Windows. Result: No direct blocker found, but a real Windows build test is still required.</w:t>
      </w:r>
    </w:p>
    <w:p>
      <w:r>
        <w:rPr>
          <w:b/>
        </w:rPr>
        <w:t>Test Case 11 – Oculus/PC VR Readiness Review</w:t>
      </w:r>
      <w:r>
        <w:br/>
        <w:t>OpenXR/Oculus readiness and runtime camera support were reviewed. Result: Partially passed. Code-level support exists, but actual Oculus Rift hardware testing is still required.</w:t>
      </w:r>
    </w:p>
    <w:p>
      <w:pPr>
        <w:pStyle w:val="Heading1"/>
      </w:pPr>
      <w:r>
        <w:t>9. Issues Found and Resolved</w:t>
      </w:r>
    </w:p>
    <w:p>
      <w:r>
        <w:t>The following issues were identified during integration and were resolved during this week:</w:t>
      </w:r>
    </w:p>
    <w:p>
      <w:pPr>
        <w:spacing w:after="80"/>
        <w:ind w:left="360" w:hanging="259"/>
      </w:pPr>
      <w:r>
        <w:t xml:space="preserve">• </w:t>
      </w:r>
      <w:r>
        <w:t>Pause and result overlay buttons were not clickable in some environments. Additional input support and fallback controls were added.</w:t>
      </w:r>
    </w:p>
    <w:p>
      <w:pPr>
        <w:spacing w:after="80"/>
        <w:ind w:left="360" w:hanging="259"/>
      </w:pPr>
      <w:r>
        <w:t xml:space="preserve">• </w:t>
      </w:r>
      <w:r>
        <w:t>Escape pause could stop the session but did not always restore movement correctly. The pause and resume lifecycle was improved.</w:t>
      </w:r>
    </w:p>
    <w:p>
      <w:pPr>
        <w:spacing w:after="80"/>
        <w:ind w:left="360" w:hanging="259"/>
      </w:pPr>
      <w:r>
        <w:t xml:space="preserve">• </w:t>
      </w:r>
      <w:r>
        <w:t>The result screen originally removed the user from the active environment. A same-scene result overlay was implemented.</w:t>
      </w:r>
    </w:p>
    <w:p>
      <w:pPr>
        <w:spacing w:after="80"/>
        <w:ind w:left="360" w:hanging="259"/>
      </w:pPr>
      <w:r>
        <w:t xml:space="preserve">• </w:t>
      </w:r>
      <w:r>
        <w:t>The Results Summary layout had crowded or truncated text. The layout and text hierarchy were simplified.</w:t>
      </w:r>
    </w:p>
    <w:p>
      <w:pPr>
        <w:spacing w:after="80"/>
        <w:ind w:left="360" w:hanging="259"/>
      </w:pPr>
      <w:r>
        <w:t xml:space="preserve">• </w:t>
      </w:r>
      <w:r>
        <w:t>Desktop live eye/gaze warnings appeared tiny and partially off-screen. The warning placement was fixed for desktop mode.</w:t>
      </w:r>
    </w:p>
    <w:p>
      <w:pPr>
        <w:spacing w:after="80"/>
        <w:ind w:left="360" w:hanging="259"/>
      </w:pPr>
      <w:r>
        <w:t xml:space="preserve">• </w:t>
      </w:r>
      <w:r>
        <w:t>The main menu background was visually empty. A closed backstage-style hub room was added.</w:t>
      </w:r>
    </w:p>
    <w:p>
      <w:pPr>
        <w:spacing w:after="80"/>
        <w:ind w:left="360" w:hanging="259"/>
      </w:pPr>
      <w:r>
        <w:t xml:space="preserve">• </w:t>
      </w:r>
      <w:r>
        <w:t>Environment runtime wiring was inconsistent across scenes. Installer and validation logic were improved to make required runtime components safer to locate or bootstrap.</w:t>
      </w:r>
    </w:p>
    <w:p>
      <w:pPr>
        <w:pStyle w:val="Heading1"/>
      </w:pPr>
      <w:r>
        <w:t>10. Missing Components and Team-Level Action Items</w:t>
      </w:r>
    </w:p>
    <w:p>
      <w:r>
        <w:t>The UI shell and scene-flow work is currently integrated at code level, but the following items still require team-level confirmation before the final demo. These findings should be reported to the team leader so that missing parts can be assigned to responsible members.</w:t>
      </w:r>
    </w:p>
    <w:p>
      <w:pPr>
        <w:spacing w:after="80"/>
        <w:ind w:left="360" w:hanging="259"/>
      </w:pPr>
      <w:r>
        <w:t xml:space="preserve">• </w:t>
      </w:r>
      <w:r>
        <w:t>Dashboard integration: The dashboard module owner should connect the final dashboard UI/controller to the existing DashboardAdapter and verify that Dashboard Entry opens correctly from the Results Summary.</w:t>
      </w:r>
    </w:p>
    <w:p>
      <w:pPr>
        <w:spacing w:after="80"/>
        <w:ind w:left="360" w:hanging="259"/>
      </w:pPr>
      <w:r>
        <w:t xml:space="preserve">• </w:t>
      </w:r>
      <w:r>
        <w:t>Voice analysis integration: The voice analysis module owner should confirm that speech metrics are collected during a live session and passed into scoring or results data.</w:t>
      </w:r>
    </w:p>
    <w:p>
      <w:pPr>
        <w:spacing w:after="80"/>
        <w:ind w:left="360" w:hanging="259"/>
      </w:pPr>
      <w:r>
        <w:t xml:space="preserve">• </w:t>
      </w:r>
      <w:r>
        <w:t>Eye contact / gaze scoring validation: The eye tracking module owner should validate gaze and eye-contact metrics in Classroom, Conference Hall, and Meeting Room.</w:t>
      </w:r>
    </w:p>
    <w:p>
      <w:pPr>
        <w:spacing w:after="80"/>
        <w:ind w:left="360" w:hanging="259"/>
      </w:pPr>
      <w:r>
        <w:t xml:space="preserve">• </w:t>
      </w:r>
      <w:r>
        <w:t>Oculus Rift limitation: The team should document that Oculus Rift 2018 does not provide native real eye tracking. For the demo, eye-contact feedback should be described as gaze or head-direction based unless a supported eye-tracking device is used.</w:t>
      </w:r>
    </w:p>
    <w:p>
      <w:pPr>
        <w:spacing w:after="80"/>
        <w:ind w:left="360" w:hanging="259"/>
      </w:pPr>
      <w:r>
        <w:t xml:space="preserve">• </w:t>
      </w:r>
      <w:r>
        <w:t>Windows build: The build or demo owner should create and test a Windows x86_64 standalone build on the target demo computer.</w:t>
      </w:r>
    </w:p>
    <w:p>
      <w:pPr>
        <w:spacing w:after="80"/>
        <w:ind w:left="360" w:hanging="259"/>
      </w:pPr>
      <w:r>
        <w:t xml:space="preserve">• </w:t>
      </w:r>
      <w:r>
        <w:t>Oculus Rift hardware test: The team should test headset display, controller input, pause menu interaction, session flow, and results overlay on the real device.</w:t>
      </w:r>
    </w:p>
    <w:p>
      <w:pPr>
        <w:spacing w:after="80"/>
        <w:ind w:left="360" w:hanging="259"/>
      </w:pPr>
      <w:r>
        <w:t xml:space="preserve">• </w:t>
      </w:r>
      <w:r>
        <w:t>Final team report: The team leader should collect all individual reports and prepare a missing-parts list with responsible names.</w:t>
      </w:r>
    </w:p>
    <w:p>
      <w:pPr>
        <w:pStyle w:val="Heading1"/>
      </w:pPr>
      <w:r>
        <w:t>11. Demo Preparation Checklist</w:t>
      </w:r>
    </w:p>
    <w:p>
      <w:r>
        <w:t>Before the final demo, the following checks are recommended:</w:t>
      </w:r>
    </w:p>
    <w:p>
      <w:pPr>
        <w:spacing w:after="80"/>
        <w:ind w:left="360" w:hanging="259"/>
      </w:pPr>
      <w:r>
        <w:t xml:space="preserve">• </w:t>
      </w:r>
      <w:r>
        <w:t>Open Main Hub and verify that the backstage room appears correctly.</w:t>
      </w:r>
    </w:p>
    <w:p>
      <w:pPr>
        <w:spacing w:after="80"/>
        <w:ind w:left="360" w:hanging="259"/>
      </w:pPr>
      <w:r>
        <w:t xml:space="preserve">• </w:t>
      </w:r>
      <w:r>
        <w:t>Start the practice flow and select each available environment at least once.</w:t>
      </w:r>
    </w:p>
    <w:p>
      <w:pPr>
        <w:spacing w:after="80"/>
        <w:ind w:left="360" w:hanging="259"/>
      </w:pPr>
      <w:r>
        <w:t xml:space="preserve">• </w:t>
      </w:r>
      <w:r>
        <w:t>Start a session and verify the HUD timer and status display.</w:t>
      </w:r>
    </w:p>
    <w:p>
      <w:pPr>
        <w:spacing w:after="80"/>
        <w:ind w:left="360" w:hanging="259"/>
      </w:pPr>
      <w:r>
        <w:t xml:space="preserve">• </w:t>
      </w:r>
      <w:r>
        <w:t>Trigger live gaze or eye-contact warnings and confirm that they are readable.</w:t>
      </w:r>
    </w:p>
    <w:p>
      <w:pPr>
        <w:spacing w:after="80"/>
        <w:ind w:left="360" w:hanging="259"/>
      </w:pPr>
      <w:r>
        <w:t xml:space="preserve">• </w:t>
      </w:r>
      <w:r>
        <w:t>Open pause with Escape on desktop and with the VR pause method on headset.</w:t>
      </w:r>
    </w:p>
    <w:p>
      <w:pPr>
        <w:spacing w:after="80"/>
        <w:ind w:left="360" w:hanging="259"/>
      </w:pPr>
      <w:r>
        <w:t xml:space="preserve">• </w:t>
      </w:r>
      <w:r>
        <w:t>Test Resume, Restart Session, End Session, and Return To Hub.</w:t>
      </w:r>
    </w:p>
    <w:p>
      <w:pPr>
        <w:spacing w:after="80"/>
        <w:ind w:left="360" w:hanging="259"/>
      </w:pPr>
      <w:r>
        <w:t xml:space="preserve">• </w:t>
      </w:r>
      <w:r>
        <w:t>End a session and verify the same-scene Results Summary overlay.</w:t>
      </w:r>
    </w:p>
    <w:p>
      <w:pPr>
        <w:spacing w:after="80"/>
        <w:ind w:left="360" w:hanging="259"/>
      </w:pPr>
      <w:r>
        <w:t xml:space="preserve">• </w:t>
      </w:r>
      <w:r>
        <w:t>Test Retry Setup, Change Environment, Dashboard Entry, and Return To Hub from the results screen.</w:t>
      </w:r>
    </w:p>
    <w:p>
      <w:pPr>
        <w:spacing w:after="80"/>
        <w:ind w:left="360" w:hanging="259"/>
      </w:pPr>
      <w:r>
        <w:t xml:space="preserve">• </w:t>
      </w:r>
      <w:r>
        <w:t>Connect the dashboard module before treating Dashboard Entry as final.</w:t>
      </w:r>
    </w:p>
    <w:p>
      <w:pPr>
        <w:spacing w:after="80"/>
        <w:ind w:left="360" w:hanging="259"/>
      </w:pPr>
      <w:r>
        <w:t xml:space="preserve">• </w:t>
      </w:r>
      <w:r>
        <w:t>Check Unity Console after a complete run and record any remaining errors.</w:t>
      </w:r>
    </w:p>
    <w:p>
      <w:pPr>
        <w:pStyle w:val="Heading1"/>
      </w:pPr>
      <w:r>
        <w:t>12. Conclusion</w:t>
      </w:r>
    </w:p>
    <w:p>
      <w:r>
        <w:t>This week’s work moved the UI shell and scene-flow layer closer to a complete demo-ready state. The application now has a more complete main hub, connected room selection, clearer session setup, a safer pause menu, and a same-scene result overlay. Several usability issues were discovered during testing and were resolved, especially around pause interaction, result screen readability, and desktop warning placement.</w:t>
      </w:r>
    </w:p>
    <w:p>
      <w:r>
        <w:t>The remaining work is mainly final module connection and hardware validation rather than core shell navigation. The dashboard, voice analysis, and eye/gaze scoring modules still need owner-level confirmation inside the full demo flow. The final Windows build and Oculus Rift hardware test are also required before the project can be considered fully demo-ready.</w:t>
      </w:r>
    </w:p>
    <w:sectPr w:rsidR="00FC693F" w:rsidRPr="0006063C" w:rsidSect="00034616">
      <w:footerReference w:type="default" r:id="rId9"/>
      <w:pgSz w:w="12240" w:h="15840"/>
      <w:pgMar w:top="1123"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Group 11 - Software Engineering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