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0EA1A7" w14:textId="55783247" w:rsidR="009B3E53" w:rsidRPr="0011665C" w:rsidRDefault="00BF7CD5">
      <w:pPr>
        <w:rPr>
          <w:rFonts w:ascii="Times New Roman" w:hAnsi="Times New Roman" w:cs="Times New Roman"/>
          <w:b/>
        </w:rPr>
      </w:pPr>
      <w:r w:rsidRPr="0011665C">
        <w:rPr>
          <w:rFonts w:ascii="Times New Roman" w:hAnsi="Times New Roman" w:cs="Times New Roman"/>
          <w:b/>
        </w:rPr>
        <w:t>Part I – How to install and set PostgreSQL and Pgadmin4.</w:t>
      </w:r>
    </w:p>
    <w:p w14:paraId="7F2DBE1B" w14:textId="69558E6F" w:rsidR="00BF7CD5" w:rsidRPr="0011665C" w:rsidRDefault="00BF7CD5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</w:rPr>
        <w:t>PostgreSQL</w:t>
      </w:r>
      <w:r w:rsidRPr="0011665C">
        <w:rPr>
          <w:rFonts w:ascii="Times New Roman" w:eastAsia="Yu Mincho" w:hAnsi="Times New Roman" w:cs="Times New Roman"/>
          <w:lang w:eastAsia="ja-JP"/>
        </w:rPr>
        <w:t>:</w:t>
      </w:r>
    </w:p>
    <w:p w14:paraId="2BBFEA81" w14:textId="5A42C452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hd w:val="clear" w:color="auto" w:fill="FFFFFF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Download Postgres Installer </w:t>
      </w:r>
      <w:hyperlink r:id="rId8" w:history="1">
        <w:r w:rsidRPr="0011665C">
          <w:rPr>
            <w:rStyle w:val="a7"/>
            <w:rFonts w:ascii="Times New Roman" w:hAnsi="Times New Roman" w:cs="Times New Roman"/>
            <w:color w:val="2D5C88"/>
            <w:bdr w:val="none" w:sz="0" w:space="0" w:color="auto" w:frame="1"/>
            <w:shd w:val="clear" w:color="auto" w:fill="FFFFFF"/>
          </w:rPr>
          <w:t>here</w:t>
        </w:r>
      </w:hyperlink>
      <w:r w:rsidRPr="0011665C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14:paraId="31687F79" w14:textId="437D0F45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Click on the executable file to run the installer.</w:t>
      </w:r>
    </w:p>
    <w:p w14:paraId="2FBFAC1D" w14:textId="7150746A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Select your preferred language.</w:t>
      </w:r>
    </w:p>
    <w:p w14:paraId="368F086F" w14:textId="5C409A94" w:rsidR="00BF7CD5" w:rsidRPr="0011665C" w:rsidRDefault="00BF7CD5" w:rsidP="00BF7CD5">
      <w:pPr>
        <w:pStyle w:val="a8"/>
        <w:ind w:left="360" w:firstLineChars="0" w:firstLine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11658C16" wp14:editId="6A931C2F">
            <wp:extent cx="1727200" cy="1543455"/>
            <wp:effectExtent l="0" t="0" r="6350" b="0"/>
            <wp:docPr id="2" name="图片 2" descr="PGInstaller GUI installer, install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GInstaller GUI installer, install postgresq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283" cy="155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19DD" w14:textId="3DCD83EB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hd w:val="clear" w:color="auto" w:fill="FFFFFF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Specify the directory where you want to install PostgreSQL.</w:t>
      </w:r>
    </w:p>
    <w:p w14:paraId="4546B74C" w14:textId="0C9A991C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</w:rPr>
        <w:t>Specify PostgreSQL server port. You can leave this as default if you’re unsure what to enter.</w:t>
      </w:r>
      <w:r w:rsidRPr="0011665C">
        <w:rPr>
          <w:rFonts w:ascii="Times New Roman" w:hAnsi="Times New Roman" w:cs="Times New Roman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0EB017D9" wp14:editId="41665F7B">
            <wp:extent cx="3016250" cy="2327377"/>
            <wp:effectExtent l="0" t="0" r="0" b="0"/>
            <wp:docPr id="3" name="图片 3" descr="https://www.2ndquadrant.com/wp-content/uploads/2018/07/PGInstaller-GUI-insta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2ndquadrant.com/wp-content/uploads/2018/07/PGInstaller-GUI-install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717" cy="233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3CDD" w14:textId="1285AA66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Specify data directory to initialize PostgreSQL database.</w:t>
      </w:r>
      <w:r w:rsidRPr="0011665C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75BFB13E" wp14:editId="78901013">
            <wp:extent cx="3765550" cy="2879823"/>
            <wp:effectExtent l="0" t="0" r="6350" b="0"/>
            <wp:docPr id="4" name="图片 4" descr="https://www.2ndquadrant.com/wp-content/uploads/2018/07/PGInstaller-GUI-install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2ndquadrant.com/wp-content/uploads/2018/07/PGInstaller-GUI-installer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38" cy="288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0656" w14:textId="70683188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Create a PostgreSQL user password.</w:t>
      </w:r>
      <w:r w:rsidRPr="0011665C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1166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E84123" wp14:editId="6BE6AC68">
            <wp:extent cx="3380271" cy="2578100"/>
            <wp:effectExtent l="0" t="0" r="0" b="0"/>
            <wp:docPr id="5" name="图片 5" descr="https://www.2ndquadrant.com/wp-content/uploads/2018/07/PGInstaller-GUI-installe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2ndquadrant.com/wp-content/uploads/2018/07/PGInstaller-GUI-installer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14" cy="258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4482" w14:textId="6E943D44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Create a password for the database Superuser.</w:t>
      </w:r>
      <w:r w:rsidRPr="0011665C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566061B8" wp14:editId="66925A99">
            <wp:extent cx="3096788" cy="2330450"/>
            <wp:effectExtent l="0" t="0" r="8890" b="0"/>
            <wp:docPr id="6" name="图片 6" descr="https://www.2ndquadrant.com/wp-content/uploads/2018/07/PGInstaller-GUI-installe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2ndquadrant.com/wp-content/uploads/2018/07/PGInstaller-GUI-installer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57" cy="23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0AC4" w14:textId="6813F321" w:rsidR="00BF7CD5" w:rsidRPr="0011665C" w:rsidRDefault="00BF7CD5" w:rsidP="00BF7CD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Click next to begin PostgreSQL installation.</w:t>
      </w:r>
    </w:p>
    <w:p w14:paraId="60631F1D" w14:textId="1986A99B" w:rsidR="00BF7CD5" w:rsidRPr="0011665C" w:rsidRDefault="00BF7CD5" w:rsidP="00BF7CD5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>Pgadmin4 installation:</w:t>
      </w:r>
    </w:p>
    <w:p w14:paraId="5E255CAC" w14:textId="16CB3035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hd w:val="clear" w:color="auto" w:fill="FFFFFF"/>
        </w:rPr>
      </w:pPr>
      <w:r w:rsidRPr="0011665C">
        <w:rPr>
          <w:rFonts w:ascii="Times New Roman" w:hAnsi="Times New Roman" w:cs="Times New Roman"/>
          <w:color w:val="000000"/>
          <w:shd w:val="clear" w:color="auto" w:fill="FFFFFF"/>
        </w:rPr>
        <w:t>Download Pgadmin4 Installer </w:t>
      </w:r>
      <w:hyperlink r:id="rId14" w:history="1">
        <w:r w:rsidRPr="0011665C">
          <w:rPr>
            <w:rStyle w:val="a7"/>
            <w:rFonts w:ascii="Times New Roman" w:hAnsi="Times New Roman" w:cs="Times New Roman"/>
            <w:color w:val="2D5C88"/>
            <w:bdr w:val="none" w:sz="0" w:space="0" w:color="auto" w:frame="1"/>
            <w:shd w:val="clear" w:color="auto" w:fill="FFFFFF"/>
          </w:rPr>
          <w:t>here</w:t>
        </w:r>
      </w:hyperlink>
      <w:r w:rsidRPr="0011665C">
        <w:rPr>
          <w:rFonts w:ascii="Times New Roman" w:hAnsi="Times New Roman" w:cs="Times New Roman"/>
          <w:color w:val="000000"/>
          <w:shd w:val="clear" w:color="auto" w:fill="FFFFFF"/>
        </w:rPr>
        <w:t>. </w:t>
      </w:r>
    </w:p>
    <w:p w14:paraId="18051A35" w14:textId="42F94C17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 xml:space="preserve">Now the </w:t>
      </w:r>
      <w:proofErr w:type="spellStart"/>
      <w:r w:rsidRPr="0011665C">
        <w:rPr>
          <w:rFonts w:ascii="Times New Roman" w:eastAsia="Yu Mincho" w:hAnsi="Times New Roman" w:cs="Times New Roman"/>
          <w:lang w:eastAsia="ja-JP"/>
        </w:rPr>
        <w:t>pgAdmin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 xml:space="preserve"> 4 installer is up. Click Next: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0C93877D" wp14:editId="47F2D70F">
            <wp:extent cx="2946400" cy="2280326"/>
            <wp:effectExtent l="0" t="0" r="6350" b="5715"/>
            <wp:docPr id="11" name="图片 11" descr="pgAdmin 4 setup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gAdmin 4 setup wiz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832" cy="22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6601" w14:textId="5C9D97AA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 xml:space="preserve">The wizard will then ask you to read over the license agreement. You should agree and accept. </w:t>
      </w:r>
      <w:r w:rsidRPr="0011665C">
        <w:rPr>
          <w:rFonts w:ascii="Times New Roman" w:eastAsia="Yu Mincho" w:hAnsi="Times New Roman" w:cs="Times New Roman"/>
          <w:lang w:eastAsia="ja-JP"/>
        </w:rPr>
        <w:lastRenderedPageBreak/>
        <w:t>Then click next.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7203BC72" wp14:editId="5E405157">
            <wp:extent cx="3352800" cy="2597302"/>
            <wp:effectExtent l="0" t="0" r="0" b="0"/>
            <wp:docPr id="14" name="图片 14" descr="pgAdmin 4 license agre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gAdmin 4 license agre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13" cy="260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C3DF" w14:textId="5D499AF6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 xml:space="preserve">It will then ask where you want to save your program files for </w:t>
      </w:r>
      <w:proofErr w:type="spellStart"/>
      <w:r w:rsidRPr="0011665C">
        <w:rPr>
          <w:rFonts w:ascii="Times New Roman" w:eastAsia="Yu Mincho" w:hAnsi="Times New Roman" w:cs="Times New Roman"/>
          <w:lang w:eastAsia="ja-JP"/>
        </w:rPr>
        <w:t>pgAdmin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 xml:space="preserve"> 4. I keep it in the default/suggested folder. Once done, select next: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5DBAC3E8" wp14:editId="5329A32C">
            <wp:extent cx="3229930" cy="2489200"/>
            <wp:effectExtent l="0" t="0" r="8890" b="6350"/>
            <wp:docPr id="15" name="图片 15" descr="pgAdmin 4 destination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gAdmin 4 destination loc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17" cy="25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EC07" w14:textId="196A22B1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>Now it will start installing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eastAsia="Yu Mincho" w:hAnsi="Times New Roman" w:cs="Times New Roman"/>
          <w:noProof/>
          <w:lang w:eastAsia="ja-JP"/>
        </w:rPr>
        <w:drawing>
          <wp:inline distT="0" distB="0" distL="0" distR="0" wp14:anchorId="6DF55D98" wp14:editId="55FB7D2E">
            <wp:extent cx="2984500" cy="2314633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79" cy="2321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B54D5" w14:textId="3514DD4B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 xml:space="preserve">When it’s done installing, you can select Launch </w:t>
      </w:r>
      <w:proofErr w:type="spellStart"/>
      <w:r w:rsidRPr="0011665C">
        <w:rPr>
          <w:rFonts w:ascii="Times New Roman" w:eastAsia="Yu Mincho" w:hAnsi="Times New Roman" w:cs="Times New Roman"/>
          <w:lang w:eastAsia="ja-JP"/>
        </w:rPr>
        <w:t>pgAdmin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 xml:space="preserve"> 4 and Finish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93117" wp14:editId="459FB674">
            <wp:extent cx="3346450" cy="2563238"/>
            <wp:effectExtent l="0" t="0" r="6350" b="8890"/>
            <wp:docPr id="17" name="图片 17" descr="pgAdmin 4 complete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gAdmin 4 completes instal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70" cy="256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4163" w14:textId="78517011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proofErr w:type="spellStart"/>
      <w:r w:rsidRPr="0011665C">
        <w:rPr>
          <w:rFonts w:ascii="Times New Roman" w:eastAsia="Yu Mincho" w:hAnsi="Times New Roman" w:cs="Times New Roman"/>
          <w:lang w:eastAsia="ja-JP"/>
        </w:rPr>
        <w:t>pgAdmin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 xml:space="preserve"> 4 may take some time to launch, and when it does, it will look something like</w:t>
      </w:r>
      <w:r w:rsidR="00617E63">
        <w:rPr>
          <w:rFonts w:ascii="Times New Roman" w:eastAsia="Yu Mincho" w:hAnsi="Times New Roman" w:cs="Times New Roman"/>
          <w:lang w:eastAsia="ja-JP"/>
        </w:rPr>
        <w:t xml:space="preserve"> this</w:t>
      </w:r>
      <w:r w:rsidRPr="0011665C">
        <w:rPr>
          <w:rFonts w:ascii="Times New Roman" w:eastAsia="Yu Mincho" w:hAnsi="Times New Roman" w:cs="Times New Roman"/>
          <w:lang w:eastAsia="ja-JP"/>
        </w:rPr>
        <w:t>: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eastAsia="Yu Mincho" w:hAnsi="Times New Roman" w:cs="Times New Roman"/>
          <w:noProof/>
          <w:lang w:eastAsia="ja-JP"/>
        </w:rPr>
        <w:drawing>
          <wp:inline distT="0" distB="0" distL="0" distR="0" wp14:anchorId="3F4290E6" wp14:editId="5CECEE04">
            <wp:extent cx="3347506" cy="2260600"/>
            <wp:effectExtent l="0" t="0" r="571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91" cy="2268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A0B1E" w14:textId="38F4C5A9" w:rsidR="00BF7CD5" w:rsidRPr="0011665C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 xml:space="preserve">There will be a default PostgreSQL server on your system. You can access it on </w:t>
      </w:r>
      <w:proofErr w:type="spellStart"/>
      <w:r w:rsidRPr="0011665C">
        <w:rPr>
          <w:rFonts w:ascii="Times New Roman" w:eastAsia="Yu Mincho" w:hAnsi="Times New Roman" w:cs="Times New Roman"/>
          <w:lang w:eastAsia="ja-JP"/>
        </w:rPr>
        <w:t>pgAdmin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>.  On the left</w:t>
      </w:r>
      <w:r w:rsidR="00617E63">
        <w:rPr>
          <w:rFonts w:ascii="Times New Roman" w:eastAsia="Yu Mincho" w:hAnsi="Times New Roman" w:cs="Times New Roman"/>
          <w:lang w:eastAsia="ja-JP"/>
        </w:rPr>
        <w:t>-</w:t>
      </w:r>
      <w:r w:rsidRPr="0011665C">
        <w:rPr>
          <w:rFonts w:ascii="Times New Roman" w:eastAsia="Yu Mincho" w:hAnsi="Times New Roman" w:cs="Times New Roman"/>
          <w:lang w:eastAsia="ja-JP"/>
        </w:rPr>
        <w:t xml:space="preserve">hand Browser, click the + next to Servers, and it will show the server. It will name something like PostgreSQL </w:t>
      </w:r>
      <w:proofErr w:type="spellStart"/>
      <w:proofErr w:type="gramStart"/>
      <w:r w:rsidRPr="0011665C">
        <w:rPr>
          <w:rFonts w:ascii="Times New Roman" w:eastAsia="Yu Mincho" w:hAnsi="Times New Roman" w:cs="Times New Roman"/>
          <w:lang w:eastAsia="ja-JP"/>
        </w:rPr>
        <w:t>xx.xx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>.</w:t>
      </w:r>
      <w:proofErr w:type="gramEnd"/>
      <w:r w:rsidRPr="0011665C">
        <w:rPr>
          <w:rFonts w:ascii="Times New Roman" w:eastAsia="Yu Mincho" w:hAnsi="Times New Roman" w:cs="Times New Roman"/>
          <w:lang w:eastAsia="ja-JP"/>
        </w:rPr>
        <w:t xml:space="preserve"> Type in the </w:t>
      </w:r>
      <w:proofErr w:type="gramStart"/>
      <w:r w:rsidRPr="0011665C">
        <w:rPr>
          <w:rFonts w:ascii="Times New Roman" w:eastAsia="Yu Mincho" w:hAnsi="Times New Roman" w:cs="Times New Roman"/>
          <w:lang w:eastAsia="ja-JP"/>
        </w:rPr>
        <w:t>password(</w:t>
      </w:r>
      <w:proofErr w:type="gramEnd"/>
      <w:r w:rsidRPr="0011665C">
        <w:rPr>
          <w:rFonts w:ascii="Times New Roman" w:eastAsia="Yu Mincho" w:hAnsi="Times New Roman" w:cs="Times New Roman"/>
          <w:lang w:eastAsia="ja-JP"/>
        </w:rPr>
        <w:t>Already done before).</w:t>
      </w:r>
      <w:r w:rsidRPr="0011665C">
        <w:rPr>
          <w:rFonts w:ascii="Times New Roman" w:eastAsia="Yu Mincho" w:hAnsi="Times New Roman" w:cs="Times New Roman"/>
          <w:lang w:eastAsia="ja-JP"/>
        </w:rPr>
        <w:br/>
      </w: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3950A020" wp14:editId="4D845E30">
            <wp:extent cx="2965450" cy="1989323"/>
            <wp:effectExtent l="0" t="0" r="6350" b="0"/>
            <wp:docPr id="19" name="图片 19" descr="pgAdmin 4 request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gAdmin 4 request passwor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9" cy="199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A44A" w14:textId="6DD1ACC8" w:rsidR="00BF7CD5" w:rsidRDefault="00BF7CD5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 xml:space="preserve">Using </w:t>
      </w:r>
      <w:proofErr w:type="spellStart"/>
      <w:r w:rsidRPr="0011665C">
        <w:rPr>
          <w:rFonts w:ascii="Times New Roman" w:eastAsia="Yu Mincho" w:hAnsi="Times New Roman" w:cs="Times New Roman"/>
          <w:lang w:eastAsia="ja-JP"/>
        </w:rPr>
        <w:t>pgAdmin</w:t>
      </w:r>
      <w:proofErr w:type="spellEnd"/>
      <w:r w:rsidRPr="0011665C">
        <w:rPr>
          <w:rFonts w:ascii="Times New Roman" w:eastAsia="Yu Mincho" w:hAnsi="Times New Roman" w:cs="Times New Roman"/>
          <w:lang w:eastAsia="ja-JP"/>
        </w:rPr>
        <w:t xml:space="preserve"> 4, you can now explore your PostgreSQL server that hosts your database. It will be pretty empty.</w:t>
      </w:r>
    </w:p>
    <w:p w14:paraId="1FDE5C36" w14:textId="09702A6C" w:rsidR="000D451F" w:rsidRDefault="000D451F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reate a </w:t>
      </w:r>
      <w:r>
        <w:rPr>
          <w:rFonts w:ascii="Times New Roman" w:hAnsi="Times New Roman" w:cs="Times New Roman" w:hint="eastAsia"/>
        </w:rPr>
        <w:t>new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database</w:t>
      </w:r>
      <w:r>
        <w:rPr>
          <w:rFonts w:ascii="Times New Roman" w:eastAsia="Yu Mincho" w:hAnsi="Times New Roman" w:cs="Times New Roman"/>
          <w:lang w:eastAsia="ja-JP"/>
        </w:rPr>
        <w:t>, right</w:t>
      </w:r>
      <w:r w:rsidR="00617E63">
        <w:rPr>
          <w:rFonts w:ascii="Times New Roman" w:eastAsia="Yu Mincho" w:hAnsi="Times New Roman" w:cs="Times New Roman"/>
          <w:lang w:eastAsia="ja-JP"/>
        </w:rPr>
        <w:t>-</w:t>
      </w:r>
      <w:r>
        <w:rPr>
          <w:rFonts w:ascii="Times New Roman" w:eastAsia="Yu Mincho" w:hAnsi="Times New Roman" w:cs="Times New Roman"/>
          <w:lang w:eastAsia="ja-JP"/>
        </w:rPr>
        <w:t>click it, select backup:</w:t>
      </w:r>
      <w:r>
        <w:rPr>
          <w:rFonts w:ascii="Times New Roman" w:eastAsia="Yu Mincho" w:hAnsi="Times New Roman" w:cs="Times New Roman"/>
          <w:lang w:eastAsia="ja-JP"/>
        </w:rPr>
        <w:br/>
      </w:r>
      <w:r w:rsidRPr="000D451F">
        <w:lastRenderedPageBreak/>
        <w:drawing>
          <wp:inline distT="0" distB="0" distL="0" distR="0" wp14:anchorId="0D488774" wp14:editId="377D404A">
            <wp:extent cx="2470150" cy="3502105"/>
            <wp:effectExtent l="0" t="0" r="635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192" cy="35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Yu Mincho" w:hAnsi="Times New Roman" w:cs="Times New Roman"/>
          <w:lang w:eastAsia="ja-JP"/>
        </w:rPr>
        <w:br/>
      </w:r>
      <w:r>
        <w:rPr>
          <w:rFonts w:ascii="Times New Roman" w:eastAsia="Yu Mincho" w:hAnsi="Times New Roman" w:cs="Times New Roman"/>
          <w:lang w:eastAsia="ja-JP"/>
        </w:rPr>
        <w:br/>
      </w:r>
    </w:p>
    <w:p w14:paraId="4BFCA52B" w14:textId="0228E1EE" w:rsidR="000D451F" w:rsidRDefault="000D451F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>
        <w:rPr>
          <w:rFonts w:ascii="Times New Roman" w:eastAsia="Yu Mincho" w:hAnsi="Times New Roman" w:cs="Times New Roman" w:hint="eastAsia"/>
          <w:lang w:eastAsia="ja-JP"/>
        </w:rPr>
        <w:t>C</w:t>
      </w:r>
      <w:r>
        <w:rPr>
          <w:rFonts w:ascii="Times New Roman" w:eastAsia="Yu Mincho" w:hAnsi="Times New Roman" w:cs="Times New Roman"/>
          <w:lang w:eastAsia="ja-JP"/>
        </w:rPr>
        <w:t>lick the ...right after Filename:</w:t>
      </w:r>
      <w:r>
        <w:rPr>
          <w:rFonts w:ascii="Times New Roman" w:eastAsia="Yu Mincho" w:hAnsi="Times New Roman" w:cs="Times New Roman"/>
          <w:lang w:eastAsia="ja-JP"/>
        </w:rPr>
        <w:br/>
      </w:r>
      <w:r>
        <w:rPr>
          <w:noProof/>
        </w:rPr>
        <w:drawing>
          <wp:inline distT="0" distB="0" distL="0" distR="0" wp14:anchorId="75701397" wp14:editId="7A221539">
            <wp:extent cx="5200649" cy="297815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1FAC" w14:textId="1B768B7F" w:rsidR="000D451F" w:rsidRDefault="000D451F" w:rsidP="00BF7CD5">
      <w:pPr>
        <w:pStyle w:val="a8"/>
        <w:numPr>
          <w:ilvl w:val="0"/>
          <w:numId w:val="2"/>
        </w:numPr>
        <w:ind w:firstLineChars="0"/>
        <w:rPr>
          <w:rFonts w:ascii="Times New Roman" w:eastAsia="Yu Mincho" w:hAnsi="Times New Roman" w:cs="Times New Roman"/>
          <w:lang w:eastAsia="ja-JP"/>
        </w:rPr>
      </w:pPr>
      <w:r>
        <w:rPr>
          <w:rFonts w:ascii="Times New Roman" w:eastAsia="Yu Mincho" w:hAnsi="Times New Roman" w:cs="Times New Roman"/>
          <w:lang w:eastAsia="ja-JP"/>
        </w:rPr>
        <w:t xml:space="preserve">Select the file </w:t>
      </w:r>
      <w:proofErr w:type="spellStart"/>
      <w:r>
        <w:rPr>
          <w:rFonts w:ascii="Times New Roman" w:eastAsia="Yu Mincho" w:hAnsi="Times New Roman" w:cs="Times New Roman"/>
          <w:lang w:eastAsia="ja-JP"/>
        </w:rPr>
        <w:t>courseregistration.sql</w:t>
      </w:r>
      <w:bookmarkStart w:id="0" w:name="_GoBack"/>
      <w:bookmarkEnd w:id="0"/>
      <w:proofErr w:type="spellEnd"/>
      <w:r>
        <w:rPr>
          <w:rFonts w:ascii="Times New Roman" w:eastAsia="Yu Mincho" w:hAnsi="Times New Roman" w:cs="Times New Roman"/>
          <w:lang w:eastAsia="ja-JP"/>
        </w:rPr>
        <w:t>,</w:t>
      </w:r>
      <w:r w:rsidR="007F229D">
        <w:rPr>
          <w:rFonts w:ascii="Times New Roman" w:eastAsia="Yu Mincho" w:hAnsi="Times New Roman" w:cs="Times New Roman"/>
          <w:lang w:eastAsia="ja-JP"/>
        </w:rPr>
        <w:t xml:space="preserve"> and</w:t>
      </w:r>
      <w:r>
        <w:rPr>
          <w:rFonts w:ascii="Times New Roman" w:eastAsia="Yu Mincho" w:hAnsi="Times New Roman" w:cs="Times New Roman"/>
          <w:lang w:eastAsia="ja-JP"/>
        </w:rPr>
        <w:t xml:space="preserve"> then we are done.</w:t>
      </w:r>
    </w:p>
    <w:p w14:paraId="77B5E175" w14:textId="77777777" w:rsidR="0011665C" w:rsidRPr="0011665C" w:rsidRDefault="0011665C" w:rsidP="0011665C">
      <w:pPr>
        <w:pStyle w:val="a8"/>
        <w:ind w:left="360" w:firstLineChars="0" w:firstLine="0"/>
        <w:rPr>
          <w:rFonts w:ascii="Times New Roman" w:eastAsia="Yu Mincho" w:hAnsi="Times New Roman" w:cs="Times New Roman" w:hint="eastAsia"/>
          <w:lang w:eastAsia="ja-JP"/>
        </w:rPr>
      </w:pPr>
    </w:p>
    <w:p w14:paraId="5505F830" w14:textId="53C4CE93" w:rsidR="00013590" w:rsidRDefault="00013590" w:rsidP="00013590">
      <w:pPr>
        <w:pStyle w:val="a8"/>
        <w:ind w:left="360" w:firstLineChars="0" w:firstLine="0"/>
        <w:rPr>
          <w:rFonts w:ascii="Times New Roman" w:eastAsia="Yu Mincho" w:hAnsi="Times New Roman" w:cs="Times New Roman"/>
          <w:lang w:eastAsia="ja-JP"/>
        </w:rPr>
      </w:pPr>
    </w:p>
    <w:p w14:paraId="4035C9D3" w14:textId="3069F219" w:rsidR="000D451F" w:rsidRDefault="000D451F" w:rsidP="00013590">
      <w:pPr>
        <w:pStyle w:val="a8"/>
        <w:ind w:left="360" w:firstLineChars="0" w:firstLine="0"/>
        <w:rPr>
          <w:rFonts w:ascii="Times New Roman" w:eastAsia="Yu Mincho" w:hAnsi="Times New Roman" w:cs="Times New Roman"/>
          <w:lang w:eastAsia="ja-JP"/>
        </w:rPr>
      </w:pPr>
    </w:p>
    <w:p w14:paraId="6B797DD3" w14:textId="2EDCF234" w:rsidR="000D451F" w:rsidRDefault="000D451F" w:rsidP="00013590">
      <w:pPr>
        <w:pStyle w:val="a8"/>
        <w:ind w:left="360" w:firstLineChars="0" w:firstLine="0"/>
        <w:rPr>
          <w:rFonts w:ascii="Times New Roman" w:eastAsia="Yu Mincho" w:hAnsi="Times New Roman" w:cs="Times New Roman"/>
          <w:lang w:eastAsia="ja-JP"/>
        </w:rPr>
      </w:pPr>
    </w:p>
    <w:p w14:paraId="6D4473C1" w14:textId="76199C29" w:rsidR="000D451F" w:rsidRDefault="000D451F" w:rsidP="00013590">
      <w:pPr>
        <w:pStyle w:val="a8"/>
        <w:ind w:left="360" w:firstLineChars="0" w:firstLine="0"/>
        <w:rPr>
          <w:rFonts w:ascii="Times New Roman" w:eastAsia="Yu Mincho" w:hAnsi="Times New Roman" w:cs="Times New Roman"/>
          <w:lang w:eastAsia="ja-JP"/>
        </w:rPr>
      </w:pPr>
    </w:p>
    <w:p w14:paraId="4F88C435" w14:textId="77777777" w:rsidR="000D451F" w:rsidRPr="0011665C" w:rsidRDefault="000D451F" w:rsidP="00013590">
      <w:pPr>
        <w:pStyle w:val="a8"/>
        <w:ind w:left="360" w:firstLineChars="0" w:firstLine="0"/>
        <w:rPr>
          <w:rFonts w:ascii="Times New Roman" w:eastAsia="Yu Mincho" w:hAnsi="Times New Roman" w:cs="Times New Roman" w:hint="eastAsia"/>
          <w:lang w:eastAsia="ja-JP"/>
        </w:rPr>
      </w:pPr>
    </w:p>
    <w:p w14:paraId="20690EA3" w14:textId="224FDCCF" w:rsidR="00013590" w:rsidRPr="0011665C" w:rsidRDefault="00013590" w:rsidP="00013590">
      <w:pPr>
        <w:rPr>
          <w:rFonts w:ascii="Times New Roman" w:hAnsi="Times New Roman" w:cs="Times New Roman"/>
          <w:b/>
        </w:rPr>
      </w:pPr>
      <w:r w:rsidRPr="0011665C">
        <w:rPr>
          <w:rFonts w:ascii="Times New Roman" w:hAnsi="Times New Roman" w:cs="Times New Roman"/>
          <w:b/>
        </w:rPr>
        <w:lastRenderedPageBreak/>
        <w:t>Part II– Tables</w:t>
      </w:r>
    </w:p>
    <w:p w14:paraId="6CD6AD11" w14:textId="51C5B960" w:rsidR="00013590" w:rsidRPr="00F83498" w:rsidRDefault="007F4513" w:rsidP="00013590">
      <w:pPr>
        <w:rPr>
          <w:rFonts w:ascii="Times New Roman" w:hAnsi="Times New Roman" w:cs="Times New Roman" w:hint="eastAsia"/>
        </w:rPr>
      </w:pPr>
      <w:r w:rsidRPr="0011665C">
        <w:rPr>
          <w:rFonts w:ascii="Times New Roman" w:hAnsi="Times New Roman" w:cs="Times New Roman"/>
          <w:szCs w:val="21"/>
        </w:rPr>
        <w:t>College</w:t>
      </w:r>
      <w:r w:rsidRPr="0011665C">
        <w:rPr>
          <w:rFonts w:ascii="Times New Roman" w:eastAsia="Yu Mincho" w:hAnsi="Times New Roman" w:cs="Times New Roman"/>
          <w:b/>
          <w:lang w:eastAsia="ja-JP"/>
        </w:rPr>
        <w:t>:</w:t>
      </w:r>
      <w:r w:rsidR="00F83498" w:rsidRPr="00F83498">
        <w:rPr>
          <w:rFonts w:ascii="Times New Roman" w:eastAsia="Yu Mincho" w:hAnsi="Times New Roman" w:cs="Times New Roman"/>
          <w:lang w:eastAsia="ja-JP"/>
        </w:rPr>
        <w:t xml:space="preserve"> </w:t>
      </w:r>
      <w:r w:rsidR="00F83498" w:rsidRPr="0011665C">
        <w:rPr>
          <w:rFonts w:ascii="Times New Roman" w:eastAsia="Yu Mincho" w:hAnsi="Times New Roman" w:cs="Times New Roman"/>
          <w:lang w:eastAsia="ja-JP"/>
        </w:rPr>
        <w:t xml:space="preserve">Includes college ID, college names, and college addresses </w:t>
      </w:r>
      <w:r w:rsidR="00F83498" w:rsidRPr="0011665C">
        <w:rPr>
          <w:rFonts w:ascii="Times New Roman" w:hAnsi="Times New Roman" w:cs="Times New Roman"/>
        </w:rPr>
        <w:t>as</w:t>
      </w:r>
      <w:r w:rsidR="00F83498" w:rsidRPr="0011665C">
        <w:rPr>
          <w:rFonts w:ascii="Times New Roman" w:eastAsia="Yu Mincho" w:hAnsi="Times New Roman" w:cs="Times New Roman"/>
          <w:lang w:eastAsia="ja-JP"/>
        </w:rPr>
        <w:t xml:space="preserve"> </w:t>
      </w:r>
      <w:r w:rsidR="00F83498" w:rsidRPr="0011665C">
        <w:rPr>
          <w:rFonts w:ascii="Times New Roman" w:hAnsi="Times New Roman" w:cs="Times New Roman"/>
        </w:rPr>
        <w:t>follows:</w:t>
      </w:r>
    </w:p>
    <w:p w14:paraId="6D5A5AE8" w14:textId="1F057CA1" w:rsidR="007F4513" w:rsidRPr="0011665C" w:rsidRDefault="007F4513" w:rsidP="00013590">
      <w:pPr>
        <w:rPr>
          <w:rFonts w:ascii="Times New Roman" w:eastAsia="Yu Mincho" w:hAnsi="Times New Roman" w:cs="Times New Roman"/>
          <w:b/>
          <w:lang w:eastAsia="ja-JP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308AF445" wp14:editId="7AB87D73">
            <wp:extent cx="4193858" cy="187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024" cy="18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2F0D" w14:textId="665FE78D" w:rsidR="0092589C" w:rsidRPr="0011665C" w:rsidRDefault="0092589C" w:rsidP="007F4513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0842EE75" wp14:editId="40FAA45D">
            <wp:extent cx="2889451" cy="17272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486" cy="17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1EA" w14:textId="2F1833B2" w:rsidR="00BF7CD5" w:rsidRPr="0011665C" w:rsidRDefault="008F4476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</w:rPr>
        <w:t>Department</w:t>
      </w:r>
      <w:r w:rsidRPr="0011665C">
        <w:rPr>
          <w:rFonts w:ascii="Times New Roman" w:eastAsia="Yu Mincho" w:hAnsi="Times New Roman" w:cs="Times New Roman"/>
          <w:lang w:eastAsia="ja-JP"/>
        </w:rPr>
        <w:t xml:space="preserve">: </w:t>
      </w:r>
      <w:r w:rsidRPr="0011665C">
        <w:rPr>
          <w:rFonts w:ascii="Times New Roman" w:eastAsia="Yu Mincho" w:hAnsi="Times New Roman" w:cs="Times New Roman"/>
          <w:lang w:eastAsia="ja-JP"/>
        </w:rPr>
        <w:t>Includes</w:t>
      </w:r>
      <w:r w:rsidR="00CB7341" w:rsidRPr="0011665C">
        <w:rPr>
          <w:rFonts w:ascii="Times New Roman" w:eastAsia="Yu Mincho" w:hAnsi="Times New Roman" w:cs="Times New Roman"/>
          <w:lang w:eastAsia="ja-JP"/>
        </w:rPr>
        <w:t xml:space="preserve"> department IDs, department names and corresponding college</w:t>
      </w:r>
      <w:r w:rsidR="00617E63">
        <w:rPr>
          <w:rFonts w:ascii="Times New Roman" w:eastAsia="Yu Mincho" w:hAnsi="Times New Roman" w:cs="Times New Roman"/>
          <w:lang w:eastAsia="ja-JP"/>
        </w:rPr>
        <w:t xml:space="preserve"> </w:t>
      </w:r>
      <w:r w:rsidR="00CB7341" w:rsidRPr="0011665C">
        <w:rPr>
          <w:rFonts w:ascii="Times New Roman" w:eastAsia="Yu Mincho" w:hAnsi="Times New Roman" w:cs="Times New Roman"/>
          <w:lang w:eastAsia="ja-JP"/>
        </w:rPr>
        <w:t>IDs, a college contains at least one department.</w:t>
      </w:r>
    </w:p>
    <w:p w14:paraId="3A779307" w14:textId="4F73C9C8" w:rsidR="00A75192" w:rsidRPr="0011665C" w:rsidRDefault="00A75192" w:rsidP="0092589C">
      <w:pPr>
        <w:rPr>
          <w:rFonts w:ascii="Times New Roman" w:hAnsi="Times New Roman" w:cs="Times New Roman" w:hint="eastAsia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2810CEF5" wp14:editId="460ECA6F">
            <wp:extent cx="3867150" cy="17408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389" cy="17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304" w14:textId="79BF03DE" w:rsidR="00CB7341" w:rsidRPr="0011665C" w:rsidRDefault="00CB7341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05B42A27" wp14:editId="0AEA5F1A">
            <wp:extent cx="3752012" cy="24384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6868" cy="2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F879" w14:textId="3BB077E8" w:rsidR="003F4BFA" w:rsidRPr="00F83498" w:rsidRDefault="003F4BFA" w:rsidP="0092589C">
      <w:pPr>
        <w:rPr>
          <w:rFonts w:ascii="Times New Roman" w:eastAsia="Yu Mincho" w:hAnsi="Times New Roman" w:cs="Times New Roman" w:hint="eastAsia"/>
          <w:lang w:eastAsia="ja-JP"/>
        </w:rPr>
      </w:pPr>
      <w:r w:rsidRPr="0011665C">
        <w:rPr>
          <w:rFonts w:ascii="Times New Roman" w:hAnsi="Times New Roman" w:cs="Times New Roman"/>
        </w:rPr>
        <w:lastRenderedPageBreak/>
        <w:t>Course</w:t>
      </w:r>
      <w:r w:rsidRPr="0011665C">
        <w:rPr>
          <w:rFonts w:ascii="Times New Roman" w:eastAsia="Yu Mincho" w:hAnsi="Times New Roman" w:cs="Times New Roman"/>
          <w:lang w:eastAsia="ja-JP"/>
        </w:rPr>
        <w:t>:</w:t>
      </w:r>
      <w:r w:rsidR="00F83498" w:rsidRPr="00F83498">
        <w:t xml:space="preserve"> </w:t>
      </w:r>
      <w:r w:rsidR="00F83498" w:rsidRPr="00F83498">
        <w:rPr>
          <w:rFonts w:ascii="Times New Roman" w:eastAsia="Yu Mincho" w:hAnsi="Times New Roman" w:cs="Times New Roman"/>
          <w:lang w:eastAsia="ja-JP"/>
        </w:rPr>
        <w:t xml:space="preserve">Shows </w:t>
      </w:r>
      <w:r w:rsidR="00F83498">
        <w:rPr>
          <w:rFonts w:ascii="Times New Roman" w:eastAsia="Yu Mincho" w:hAnsi="Times New Roman" w:cs="Times New Roman"/>
          <w:lang w:eastAsia="ja-JP"/>
        </w:rPr>
        <w:t>courses’</w:t>
      </w:r>
      <w:r w:rsidR="00F83498" w:rsidRPr="00F83498">
        <w:rPr>
          <w:rFonts w:ascii="Times New Roman" w:eastAsia="Yu Mincho" w:hAnsi="Times New Roman" w:cs="Times New Roman"/>
          <w:lang w:eastAsia="ja-JP"/>
        </w:rPr>
        <w:t xml:space="preserve"> information. </w:t>
      </w:r>
      <w:r w:rsidRPr="0011665C">
        <w:rPr>
          <w:rFonts w:ascii="Times New Roman" w:eastAsia="Yu Mincho" w:hAnsi="Times New Roman" w:cs="Times New Roman"/>
          <w:lang w:eastAsia="ja-JP"/>
        </w:rPr>
        <w:t>Includes course IDs, names of these courses, credits and hours per semester</w:t>
      </w:r>
      <w:r w:rsidR="006612AD" w:rsidRPr="0011665C">
        <w:rPr>
          <w:rFonts w:ascii="Times New Roman" w:eastAsia="Yu Mincho" w:hAnsi="Times New Roman" w:cs="Times New Roman"/>
          <w:lang w:eastAsia="ja-JP"/>
        </w:rPr>
        <w:t>:</w:t>
      </w:r>
    </w:p>
    <w:p w14:paraId="77C1C4FF" w14:textId="4FE264E3" w:rsidR="00A75192" w:rsidRPr="0011665C" w:rsidRDefault="00A75192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3B453E25" wp14:editId="2BBEA62E">
            <wp:extent cx="3787472" cy="1879600"/>
            <wp:effectExtent l="0" t="0" r="38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5167" cy="18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988C" w14:textId="440276BB" w:rsidR="003F4BFA" w:rsidRPr="0011665C" w:rsidRDefault="003F4BFA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1708607B" wp14:editId="361AFA56">
            <wp:extent cx="3505200" cy="3141429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1845" cy="31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455" w14:textId="7566E237" w:rsidR="006612AD" w:rsidRPr="0011665C" w:rsidRDefault="00A75192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>Student:</w:t>
      </w:r>
      <w:r w:rsidR="00617E63">
        <w:rPr>
          <w:rFonts w:ascii="Times New Roman" w:eastAsia="Yu Mincho" w:hAnsi="Times New Roman" w:cs="Times New Roman"/>
          <w:lang w:eastAsia="ja-JP"/>
        </w:rPr>
        <w:t xml:space="preserve"> </w:t>
      </w:r>
      <w:r w:rsidR="00F83498">
        <w:rPr>
          <w:rFonts w:ascii="Times New Roman" w:eastAsia="Yu Mincho" w:hAnsi="Times New Roman" w:cs="Times New Roman"/>
          <w:lang w:eastAsia="ja-JP"/>
        </w:rPr>
        <w:t>Shows students’ information</w:t>
      </w:r>
      <w:r w:rsidR="00617E63">
        <w:rPr>
          <w:rFonts w:ascii="Times New Roman" w:eastAsia="Yu Mincho" w:hAnsi="Times New Roman" w:cs="Times New Roman"/>
          <w:lang w:eastAsia="ja-JP"/>
        </w:rPr>
        <w:t xml:space="preserve"> which i</w:t>
      </w:r>
      <w:r w:rsidRPr="0011665C">
        <w:rPr>
          <w:rFonts w:ascii="Times New Roman" w:eastAsia="Yu Mincho" w:hAnsi="Times New Roman" w:cs="Times New Roman"/>
          <w:lang w:eastAsia="ja-JP"/>
        </w:rPr>
        <w:t>ncludes student IDs, students’ names and their ages.</w:t>
      </w:r>
    </w:p>
    <w:p w14:paraId="7C7D31A0" w14:textId="40A90CFE" w:rsidR="00A75192" w:rsidRPr="0011665C" w:rsidRDefault="00A75192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  <w:noProof/>
        </w:rPr>
        <w:drawing>
          <wp:inline distT="0" distB="0" distL="0" distR="0" wp14:anchorId="54EAB8D8" wp14:editId="228465AA">
            <wp:extent cx="5274310" cy="2358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BA0" w14:textId="2CF0243D" w:rsidR="00A75192" w:rsidRPr="0011665C" w:rsidRDefault="00A75192" w:rsidP="0092589C">
      <w:pPr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072B18" wp14:editId="77C22264">
            <wp:extent cx="2305050" cy="25020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7941" cy="25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3904" w14:textId="7565EFC9" w:rsidR="00232E14" w:rsidRDefault="00A75192" w:rsidP="00A75192">
      <w:pPr>
        <w:jc w:val="left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t>Section: T</w:t>
      </w:r>
      <w:r w:rsidR="00617E63">
        <w:rPr>
          <w:rFonts w:ascii="Times New Roman" w:eastAsia="Yu Mincho" w:hAnsi="Times New Roman" w:cs="Times New Roman"/>
          <w:lang w:eastAsia="ja-JP"/>
        </w:rPr>
        <w:t>he t</w:t>
      </w:r>
      <w:r w:rsidRPr="0011665C">
        <w:rPr>
          <w:rFonts w:ascii="Times New Roman" w:eastAsia="Yu Mincho" w:hAnsi="Times New Roman" w:cs="Times New Roman"/>
          <w:lang w:eastAsia="ja-JP"/>
        </w:rPr>
        <w:t>able section describes the detail</w:t>
      </w:r>
      <w:r w:rsidR="00617E63">
        <w:rPr>
          <w:rFonts w:ascii="Times New Roman" w:eastAsia="Yu Mincho" w:hAnsi="Times New Roman" w:cs="Times New Roman"/>
          <w:lang w:eastAsia="ja-JP"/>
        </w:rPr>
        <w:t>ed</w:t>
      </w:r>
      <w:r w:rsidRPr="0011665C">
        <w:rPr>
          <w:rFonts w:ascii="Times New Roman" w:eastAsia="Yu Mincho" w:hAnsi="Times New Roman" w:cs="Times New Roman"/>
          <w:lang w:eastAsia="ja-JP"/>
        </w:rPr>
        <w:t xml:space="preserve"> information of courses for students to choose, which includes section IDs, classrooms and dates/time for courses, and corresponding courses’ IDs and</w:t>
      </w:r>
      <w:r w:rsidR="00617E63">
        <w:rPr>
          <w:rFonts w:ascii="Times New Roman" w:eastAsia="Yu Mincho" w:hAnsi="Times New Roman" w:cs="Times New Roman"/>
          <w:lang w:eastAsia="ja-JP"/>
        </w:rPr>
        <w:t xml:space="preserve"> </w:t>
      </w:r>
      <w:r w:rsidR="00232E14" w:rsidRPr="0011665C">
        <w:rPr>
          <w:rFonts w:ascii="Times New Roman" w:eastAsia="Yu Mincho" w:hAnsi="Times New Roman" w:cs="Times New Roman"/>
          <w:lang w:eastAsia="ja-JP"/>
        </w:rPr>
        <w:t>instructors’ IDs</w:t>
      </w:r>
      <w:r w:rsidR="00232E14">
        <w:rPr>
          <w:rFonts w:ascii="Times New Roman" w:eastAsia="Yu Mincho" w:hAnsi="Times New Roman" w:cs="Times New Roman"/>
          <w:lang w:eastAsia="ja-JP"/>
        </w:rPr>
        <w:t>.</w:t>
      </w:r>
    </w:p>
    <w:p w14:paraId="13AB050A" w14:textId="74B18236" w:rsidR="00A75192" w:rsidRDefault="00A75192" w:rsidP="00A75192">
      <w:pPr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E793191" wp14:editId="76822B45">
            <wp:extent cx="4191000" cy="239017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1093" cy="24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1685" w14:textId="7AC2FF68" w:rsidR="00A75192" w:rsidRDefault="00A75192" w:rsidP="00A75192">
      <w:pPr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1BD683B" wp14:editId="2547B7D5">
            <wp:extent cx="3994150" cy="30189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4882" cy="30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370A" w14:textId="1D23657F" w:rsidR="00A75192" w:rsidRPr="0011665C" w:rsidRDefault="00A75192" w:rsidP="00A75192">
      <w:pPr>
        <w:jc w:val="left"/>
        <w:rPr>
          <w:rFonts w:ascii="Times New Roman" w:eastAsia="Yu Mincho" w:hAnsi="Times New Roman" w:cs="Times New Roman"/>
          <w:lang w:eastAsia="ja-JP"/>
        </w:rPr>
      </w:pPr>
      <w:r w:rsidRPr="0011665C">
        <w:rPr>
          <w:rFonts w:ascii="Times New Roman" w:eastAsia="Yu Mincho" w:hAnsi="Times New Roman" w:cs="Times New Roman"/>
          <w:lang w:eastAsia="ja-JP"/>
        </w:rPr>
        <w:lastRenderedPageBreak/>
        <w:t>Registration</w:t>
      </w:r>
      <w:r w:rsidR="00CF7B5B" w:rsidRPr="0011665C">
        <w:rPr>
          <w:rFonts w:ascii="Times New Roman" w:eastAsia="Yu Mincho" w:hAnsi="Times New Roman" w:cs="Times New Roman"/>
          <w:lang w:eastAsia="ja-JP"/>
        </w:rPr>
        <w:t>:</w:t>
      </w:r>
      <w:r w:rsidR="00CF7B5B" w:rsidRPr="0011665C">
        <w:rPr>
          <w:rFonts w:ascii="Times New Roman" w:hAnsi="Times New Roman" w:cs="Times New Roman"/>
        </w:rPr>
        <w:t xml:space="preserve"> </w:t>
      </w:r>
      <w:r w:rsidR="00617E63">
        <w:rPr>
          <w:rFonts w:ascii="Times New Roman" w:hAnsi="Times New Roman" w:cs="Times New Roman"/>
        </w:rPr>
        <w:t>This s</w:t>
      </w:r>
      <w:r w:rsidR="00CF7B5B" w:rsidRPr="0011665C">
        <w:rPr>
          <w:rFonts w:ascii="Times New Roman" w:hAnsi="Times New Roman" w:cs="Times New Roman"/>
        </w:rPr>
        <w:t>hows the registration status of students</w:t>
      </w:r>
      <w:r w:rsidR="00CF7B5B" w:rsidRPr="0011665C">
        <w:rPr>
          <w:rFonts w:ascii="Times New Roman" w:eastAsia="Yu Mincho" w:hAnsi="Times New Roman" w:cs="Times New Roman"/>
          <w:lang w:eastAsia="ja-JP"/>
        </w:rPr>
        <w:t>. Contains registration IDs, type of the students(student/audit), student IDs and section IDs.</w:t>
      </w:r>
    </w:p>
    <w:p w14:paraId="1A940BB9" w14:textId="54D74001" w:rsidR="00CF7B5B" w:rsidRDefault="00CF7B5B" w:rsidP="00A75192">
      <w:pPr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773A686" wp14:editId="2328A34D">
            <wp:extent cx="3255901" cy="165735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4514" cy="16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3E2D" w14:textId="7E8C0ADF" w:rsidR="00CF7B5B" w:rsidRDefault="00CF7B5B" w:rsidP="00A75192">
      <w:pPr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BE9B85" wp14:editId="2B0A974F">
            <wp:extent cx="3098800" cy="322713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1795" cy="32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282" w14:textId="2C916FD4" w:rsidR="00CF7B5B" w:rsidRPr="0011665C" w:rsidRDefault="00CF7B5B" w:rsidP="00CF7B5B">
      <w:pPr>
        <w:rPr>
          <w:rFonts w:ascii="Times New Roman" w:hAnsi="Times New Roman" w:cs="Times New Roman"/>
          <w:b/>
        </w:rPr>
      </w:pPr>
      <w:r w:rsidRPr="0011665C">
        <w:rPr>
          <w:rFonts w:ascii="Times New Roman" w:hAnsi="Times New Roman" w:cs="Times New Roman"/>
          <w:b/>
        </w:rPr>
        <w:t>Part I</w:t>
      </w:r>
      <w:r w:rsidRPr="0011665C">
        <w:rPr>
          <w:rFonts w:ascii="Times New Roman" w:hAnsi="Times New Roman" w:cs="Times New Roman"/>
          <w:b/>
        </w:rPr>
        <w:t>I</w:t>
      </w:r>
      <w:r w:rsidRPr="0011665C">
        <w:rPr>
          <w:rFonts w:ascii="Times New Roman" w:hAnsi="Times New Roman" w:cs="Times New Roman"/>
          <w:b/>
        </w:rPr>
        <w:t xml:space="preserve">I– </w:t>
      </w:r>
      <w:r w:rsidRPr="0011665C">
        <w:rPr>
          <w:rFonts w:ascii="Times New Roman" w:hAnsi="Times New Roman" w:cs="Times New Roman"/>
          <w:b/>
        </w:rPr>
        <w:t xml:space="preserve">How to do queries by </w:t>
      </w:r>
      <w:proofErr w:type="spellStart"/>
      <w:r w:rsidRPr="0011665C">
        <w:rPr>
          <w:rFonts w:ascii="Times New Roman" w:hAnsi="Times New Roman" w:cs="Times New Roman"/>
          <w:b/>
        </w:rPr>
        <w:t>PgAdmin</w:t>
      </w:r>
      <w:proofErr w:type="spellEnd"/>
      <w:r w:rsidRPr="0011665C">
        <w:rPr>
          <w:rFonts w:ascii="Times New Roman" w:hAnsi="Times New Roman" w:cs="Times New Roman"/>
          <w:b/>
        </w:rPr>
        <w:t xml:space="preserve"> 4</w:t>
      </w:r>
      <w:r w:rsidR="009E611C">
        <w:rPr>
          <w:rFonts w:ascii="Times New Roman" w:hAnsi="Times New Roman" w:cs="Times New Roman"/>
          <w:b/>
        </w:rPr>
        <w:t>:</w:t>
      </w:r>
    </w:p>
    <w:p w14:paraId="4A81BA32" w14:textId="0880B7F2" w:rsidR="00CF7B5B" w:rsidRPr="00CF7B5B" w:rsidRDefault="00CF7B5B" w:rsidP="00CF7B5B">
      <w:pPr>
        <w:pStyle w:val="a8"/>
        <w:numPr>
          <w:ilvl w:val="0"/>
          <w:numId w:val="3"/>
        </w:numPr>
        <w:ind w:firstLineChars="0"/>
        <w:rPr>
          <w:b/>
        </w:rPr>
      </w:pPr>
      <w:r w:rsidRPr="0011665C">
        <w:rPr>
          <w:rFonts w:ascii="Times New Roman" w:hAnsi="Times New Roman" w:cs="Times New Roman"/>
          <w:b/>
        </w:rPr>
        <w:t>Find tables, right</w:t>
      </w:r>
      <w:r w:rsidR="00617E63">
        <w:rPr>
          <w:rFonts w:ascii="Times New Roman" w:hAnsi="Times New Roman" w:cs="Times New Roman"/>
          <w:b/>
        </w:rPr>
        <w:t>-</w:t>
      </w:r>
      <w:r w:rsidRPr="0011665C">
        <w:rPr>
          <w:rFonts w:ascii="Times New Roman" w:hAnsi="Times New Roman" w:cs="Times New Roman"/>
          <w:b/>
        </w:rPr>
        <w:t xml:space="preserve">click it and select </w:t>
      </w:r>
      <w:r w:rsidRPr="0011665C">
        <w:rPr>
          <w:rFonts w:ascii="Times New Roman" w:hAnsi="Times New Roman" w:cs="Times New Roman"/>
          <w:b/>
          <w:color w:val="FF0000"/>
        </w:rPr>
        <w:t>Query Tool</w:t>
      </w:r>
      <w:r w:rsidRPr="0011665C">
        <w:rPr>
          <w:rFonts w:ascii="Times New Roman" w:hAnsi="Times New Roman" w:cs="Times New Roman"/>
          <w:b/>
        </w:rPr>
        <w:t>:</w:t>
      </w:r>
      <w:r>
        <w:rPr>
          <w:b/>
        </w:rPr>
        <w:br/>
      </w:r>
      <w:r>
        <w:rPr>
          <w:noProof/>
        </w:rPr>
        <w:drawing>
          <wp:inline distT="0" distB="0" distL="0" distR="0" wp14:anchorId="2E1D504F" wp14:editId="063D28BD">
            <wp:extent cx="1973683" cy="2546350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9367" cy="25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C230" w14:textId="3D45BD2E" w:rsidR="00CF7B5B" w:rsidRPr="0011665C" w:rsidRDefault="00CF7B5B" w:rsidP="00CF7B5B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  <w:b/>
        </w:rPr>
      </w:pPr>
      <w:r w:rsidRPr="0011665C">
        <w:rPr>
          <w:rFonts w:ascii="Times New Roman" w:hAnsi="Times New Roman" w:cs="Times New Roman"/>
          <w:b/>
        </w:rPr>
        <w:t>Type in query commands in the</w:t>
      </w:r>
      <w:r w:rsidRPr="0011665C">
        <w:rPr>
          <w:rFonts w:ascii="Times New Roman" w:hAnsi="Times New Roman" w:cs="Times New Roman"/>
          <w:b/>
          <w:color w:val="FF0000"/>
        </w:rPr>
        <w:t xml:space="preserve"> </w:t>
      </w:r>
      <w:r w:rsidR="0011665C" w:rsidRPr="0011665C">
        <w:rPr>
          <w:rFonts w:ascii="Times New Roman" w:hAnsi="Times New Roman" w:cs="Times New Roman"/>
          <w:b/>
          <w:color w:val="FF0000"/>
        </w:rPr>
        <w:t>Query Editor</w:t>
      </w:r>
      <w:r w:rsidR="0011665C" w:rsidRPr="0011665C">
        <w:rPr>
          <w:rFonts w:ascii="Times New Roman" w:hAnsi="Times New Roman" w:cs="Times New Roman"/>
          <w:b/>
        </w:rPr>
        <w:t xml:space="preserve"> section.</w:t>
      </w:r>
      <w:r w:rsidR="0011665C" w:rsidRPr="0011665C">
        <w:rPr>
          <w:rFonts w:ascii="Times New Roman" w:hAnsi="Times New Roman" w:cs="Times New Roman"/>
          <w:b/>
        </w:rPr>
        <w:br/>
      </w:r>
      <w:r w:rsidR="0011665C" w:rsidRPr="0011665C">
        <w:rPr>
          <w:rFonts w:ascii="Times New Roman" w:hAnsi="Times New Roman" w:cs="Times New Roman"/>
        </w:rPr>
        <w:lastRenderedPageBreak/>
        <w:t xml:space="preserve">For example, </w:t>
      </w:r>
      <w:proofErr w:type="gramStart"/>
      <w:r w:rsidR="0011665C" w:rsidRPr="0011665C">
        <w:rPr>
          <w:rFonts w:ascii="Times New Roman" w:hAnsi="Times New Roman" w:cs="Times New Roman"/>
        </w:rPr>
        <w:t>If</w:t>
      </w:r>
      <w:proofErr w:type="gramEnd"/>
      <w:r w:rsidR="0011665C" w:rsidRPr="0011665C">
        <w:rPr>
          <w:rFonts w:ascii="Times New Roman" w:hAnsi="Times New Roman" w:cs="Times New Roman"/>
        </w:rPr>
        <w:t xml:space="preserve"> you want to select all the fields available in the table student, use the following command, and then click the execute button as the red arrow point at:</w:t>
      </w:r>
      <w:r w:rsidR="0011665C" w:rsidRPr="0011665C">
        <w:rPr>
          <w:rFonts w:ascii="Times New Roman" w:hAnsi="Times New Roman" w:cs="Times New Roman"/>
          <w:b/>
        </w:rPr>
        <w:br/>
      </w:r>
      <w:r w:rsidR="0011665C" w:rsidRPr="0011665C">
        <w:rPr>
          <w:rFonts w:ascii="Times New Roman" w:hAnsi="Times New Roman" w:cs="Times New Roman"/>
          <w:noProof/>
        </w:rPr>
        <w:drawing>
          <wp:inline distT="0" distB="0" distL="0" distR="0" wp14:anchorId="4BEF3E7C" wp14:editId="182F268B">
            <wp:extent cx="5274310" cy="11487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5C">
        <w:rPr>
          <w:rFonts w:ascii="Times New Roman" w:hAnsi="Times New Roman" w:cs="Times New Roman"/>
        </w:rPr>
        <w:br/>
        <w:t>Then we can see the whole table student:</w:t>
      </w:r>
      <w:r w:rsidR="0011665C">
        <w:rPr>
          <w:rFonts w:ascii="Times New Roman" w:hAnsi="Times New Roman" w:cs="Times New Roman"/>
          <w:b/>
        </w:rPr>
        <w:br/>
      </w:r>
      <w:r w:rsidR="0011665C">
        <w:rPr>
          <w:noProof/>
        </w:rPr>
        <w:drawing>
          <wp:inline distT="0" distB="0" distL="0" distR="0" wp14:anchorId="515CD0F7" wp14:editId="58496D71">
            <wp:extent cx="2895600" cy="2354897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797" cy="23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064B" w14:textId="76F8CCCE" w:rsidR="0011665C" w:rsidRPr="00232E14" w:rsidRDefault="009E611C" w:rsidP="00CF7B5B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M</w:t>
      </w:r>
      <w:r>
        <w:rPr>
          <w:rFonts w:ascii="Times New Roman" w:hAnsi="Times New Roman" w:cs="Times New Roman"/>
          <w:b/>
        </w:rPr>
        <w:t>ore query examples:</w:t>
      </w:r>
      <w:r w:rsidR="00232E14">
        <w:rPr>
          <w:rFonts w:ascii="Times New Roman" w:hAnsi="Times New Roman" w:cs="Times New Roman"/>
          <w:b/>
        </w:rPr>
        <w:br/>
      </w:r>
      <w:r w:rsidR="00232E14">
        <w:rPr>
          <w:rFonts w:ascii="Times New Roman" w:hAnsi="Times New Roman" w:cs="Times New Roman"/>
        </w:rPr>
        <w:t>D</w:t>
      </w:r>
      <w:r w:rsidR="00232E14" w:rsidRPr="00232E14">
        <w:rPr>
          <w:rFonts w:ascii="Times New Roman" w:hAnsi="Times New Roman" w:cs="Times New Roman"/>
        </w:rPr>
        <w:t xml:space="preserve">elete all the students with ages above 20 from student2(which </w:t>
      </w:r>
      <w:r w:rsidR="00232E14">
        <w:rPr>
          <w:rFonts w:ascii="Times New Roman" w:hAnsi="Times New Roman" w:cs="Times New Roman"/>
        </w:rPr>
        <w:t>was</w:t>
      </w:r>
      <w:r w:rsidR="00232E14" w:rsidRPr="00232E14">
        <w:rPr>
          <w:rFonts w:ascii="Times New Roman" w:hAnsi="Times New Roman" w:cs="Times New Roman"/>
        </w:rPr>
        <w:t xml:space="preserve"> a copy of table student)</w:t>
      </w:r>
      <w:r w:rsidR="00232E14">
        <w:rPr>
          <w:rFonts w:ascii="Times New Roman" w:hAnsi="Times New Roman" w:cs="Times New Roman"/>
        </w:rPr>
        <w:t>:</w:t>
      </w:r>
      <w:r w:rsidR="00232E14">
        <w:rPr>
          <w:rFonts w:ascii="Times New Roman" w:hAnsi="Times New Roman" w:cs="Times New Roman"/>
        </w:rPr>
        <w:br/>
      </w:r>
      <w:r w:rsidR="00232E14">
        <w:rPr>
          <w:noProof/>
        </w:rPr>
        <w:drawing>
          <wp:inline distT="0" distB="0" distL="0" distR="0" wp14:anchorId="382C7915" wp14:editId="548A25CD">
            <wp:extent cx="2597150" cy="211436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3961" cy="21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E14">
        <w:rPr>
          <w:rFonts w:ascii="Times New Roman" w:hAnsi="Times New Roman" w:cs="Times New Roman"/>
          <w:noProof/>
        </w:rPr>
        <w:drawing>
          <wp:inline distT="0" distB="0" distL="0" distR="0" wp14:anchorId="365057FD" wp14:editId="02E73496">
            <wp:extent cx="3473450" cy="1978262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581" cy="2012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32E14">
        <w:rPr>
          <w:rFonts w:ascii="Times New Roman" w:hAnsi="Times New Roman" w:cs="Times New Roman"/>
        </w:rPr>
        <w:br/>
      </w:r>
      <w:r w:rsidR="00232E14" w:rsidRPr="00232E14">
        <w:rPr>
          <w:rFonts w:ascii="Times New Roman" w:hAnsi="Times New Roman" w:cs="Times New Roman"/>
        </w:rPr>
        <w:lastRenderedPageBreak/>
        <w:t>UPDATE student2</w:t>
      </w:r>
      <w:r w:rsidR="00232E14">
        <w:rPr>
          <w:rFonts w:ascii="Times New Roman" w:hAnsi="Times New Roman" w:cs="Times New Roman"/>
        </w:rPr>
        <w:t>(change name Tom into Thomas):</w:t>
      </w:r>
      <w:r w:rsidR="00232E14">
        <w:rPr>
          <w:rFonts w:ascii="Times New Roman" w:hAnsi="Times New Roman" w:cs="Times New Roman"/>
        </w:rPr>
        <w:br/>
      </w:r>
      <w:r w:rsidR="00232E14">
        <w:rPr>
          <w:rFonts w:ascii="Times New Roman" w:hAnsi="Times New Roman" w:cs="Times New Roman"/>
          <w:noProof/>
        </w:rPr>
        <w:drawing>
          <wp:inline distT="0" distB="0" distL="0" distR="0" wp14:anchorId="451DFD0A" wp14:editId="781D63F1">
            <wp:extent cx="4041140" cy="26879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763" cy="2696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32E14">
        <w:rPr>
          <w:rFonts w:ascii="Times New Roman" w:hAnsi="Times New Roman" w:cs="Times New Roman"/>
        </w:rPr>
        <w:br/>
        <w:t>L</w:t>
      </w:r>
      <w:r w:rsidR="00232E14" w:rsidRPr="00232E14">
        <w:rPr>
          <w:rFonts w:ascii="Times New Roman" w:hAnsi="Times New Roman" w:cs="Times New Roman"/>
        </w:rPr>
        <w:t>ist courses with credits larger than Database Organization</w:t>
      </w:r>
      <w:r w:rsidR="00232E14">
        <w:rPr>
          <w:rFonts w:ascii="Times New Roman" w:eastAsia="Yu Mincho" w:hAnsi="Times New Roman" w:cs="Times New Roman"/>
          <w:lang w:eastAsia="ja-JP"/>
        </w:rPr>
        <w:t>:</w:t>
      </w:r>
      <w:r w:rsidR="00232E14">
        <w:rPr>
          <w:rFonts w:ascii="Times New Roman" w:eastAsia="Yu Mincho" w:hAnsi="Times New Roman" w:cs="Times New Roman"/>
          <w:lang w:eastAsia="ja-JP"/>
        </w:rPr>
        <w:br/>
      </w:r>
      <w:r w:rsidR="00232E14">
        <w:rPr>
          <w:noProof/>
        </w:rPr>
        <w:drawing>
          <wp:inline distT="0" distB="0" distL="0" distR="0" wp14:anchorId="41D5F412" wp14:editId="0562385B">
            <wp:extent cx="4248150" cy="2058097"/>
            <wp:effectExtent l="0" t="0" r="0" b="0"/>
            <wp:docPr id="3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D57B968B-F117-43ED-B944-C823407D61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D57B968B-F117-43ED-B944-C823407D61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281" cy="20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A89" w14:textId="77777777" w:rsidR="00232E14" w:rsidRPr="0011665C" w:rsidRDefault="00232E14" w:rsidP="007C2F64">
      <w:pPr>
        <w:pStyle w:val="a8"/>
        <w:ind w:left="360" w:firstLineChars="0" w:firstLine="0"/>
        <w:rPr>
          <w:rFonts w:ascii="Times New Roman" w:hAnsi="Times New Roman" w:cs="Times New Roman"/>
          <w:b/>
        </w:rPr>
      </w:pPr>
    </w:p>
    <w:p w14:paraId="5D89FB14" w14:textId="77777777" w:rsidR="00CF7B5B" w:rsidRPr="009E611C" w:rsidRDefault="00CF7B5B" w:rsidP="009E611C">
      <w:pPr>
        <w:pStyle w:val="a8"/>
        <w:ind w:left="360" w:firstLineChars="0" w:firstLine="0"/>
        <w:rPr>
          <w:rFonts w:hint="eastAsia"/>
          <w:b/>
        </w:rPr>
      </w:pPr>
    </w:p>
    <w:sectPr w:rsidR="00CF7B5B" w:rsidRPr="009E61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833E9" w14:textId="77777777" w:rsidR="00123765" w:rsidRDefault="00123765" w:rsidP="00BF7CD5">
      <w:r>
        <w:separator/>
      </w:r>
    </w:p>
  </w:endnote>
  <w:endnote w:type="continuationSeparator" w:id="0">
    <w:p w14:paraId="3742FADC" w14:textId="77777777" w:rsidR="00123765" w:rsidRDefault="00123765" w:rsidP="00BF7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C4D29" w14:textId="77777777" w:rsidR="00123765" w:rsidRDefault="00123765" w:rsidP="00BF7CD5">
      <w:r>
        <w:separator/>
      </w:r>
    </w:p>
  </w:footnote>
  <w:footnote w:type="continuationSeparator" w:id="0">
    <w:p w14:paraId="2D2ECDB8" w14:textId="77777777" w:rsidR="00123765" w:rsidRDefault="00123765" w:rsidP="00BF7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53D1A"/>
    <w:multiLevelType w:val="hybridMultilevel"/>
    <w:tmpl w:val="CBE6C5C4"/>
    <w:lvl w:ilvl="0" w:tplc="63F665AA">
      <w:start w:val="1"/>
      <w:numFmt w:val="decimal"/>
      <w:lvlText w:val="%1."/>
      <w:lvlJc w:val="left"/>
      <w:pPr>
        <w:ind w:left="360" w:hanging="360"/>
      </w:pPr>
      <w:rPr>
        <w:rFonts w:asciiTheme="minorHAnsi" w:eastAsia="Yu Mincho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E131B3"/>
    <w:multiLevelType w:val="hybridMultilevel"/>
    <w:tmpl w:val="04405CE0"/>
    <w:lvl w:ilvl="0" w:tplc="86A842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25055D"/>
    <w:multiLevelType w:val="hybridMultilevel"/>
    <w:tmpl w:val="00E84146"/>
    <w:lvl w:ilvl="0" w:tplc="1F3491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0MDQ0MDc2MDU1NzFQ0lEKTi0uzszPAykwrgUA9G2Y0iwAAAA="/>
  </w:docVars>
  <w:rsids>
    <w:rsidRoot w:val="005B72A3"/>
    <w:rsid w:val="00013590"/>
    <w:rsid w:val="000D3C4D"/>
    <w:rsid w:val="000D451F"/>
    <w:rsid w:val="0011665C"/>
    <w:rsid w:val="00123765"/>
    <w:rsid w:val="00232E14"/>
    <w:rsid w:val="003F4BFA"/>
    <w:rsid w:val="005B72A3"/>
    <w:rsid w:val="005F413C"/>
    <w:rsid w:val="00617E63"/>
    <w:rsid w:val="006612AD"/>
    <w:rsid w:val="007C2F64"/>
    <w:rsid w:val="007F229D"/>
    <w:rsid w:val="007F4513"/>
    <w:rsid w:val="008F4476"/>
    <w:rsid w:val="0092589C"/>
    <w:rsid w:val="009937DE"/>
    <w:rsid w:val="009E611C"/>
    <w:rsid w:val="00A75192"/>
    <w:rsid w:val="00BF7CD5"/>
    <w:rsid w:val="00CB7141"/>
    <w:rsid w:val="00CB7341"/>
    <w:rsid w:val="00CF7B5B"/>
    <w:rsid w:val="00E2373B"/>
    <w:rsid w:val="00F25142"/>
    <w:rsid w:val="00F83498"/>
    <w:rsid w:val="00FA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44C22"/>
  <w15:chartTrackingRefBased/>
  <w15:docId w15:val="{075071D1-83EE-4D0F-A38F-10C36AD5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7C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7C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7C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7CD5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BF7CD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F7CD5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BF7C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2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4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6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pgadmin.org/download/pgadmin-4-window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enterprisedb.com/downloads/postgres-postgresql-download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7282F-06EB-402B-AE6A-C1A0E6823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Friedrich</dc:creator>
  <cp:keywords/>
  <dc:description/>
  <cp:lastModifiedBy>Friedrich</cp:lastModifiedBy>
  <cp:revision>18</cp:revision>
  <dcterms:created xsi:type="dcterms:W3CDTF">2021-08-11T18:45:00Z</dcterms:created>
  <dcterms:modified xsi:type="dcterms:W3CDTF">2021-08-12T16:24:00Z</dcterms:modified>
</cp:coreProperties>
</file>