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99300" cy="2185862"/>
                <wp:effectExtent b="0" l="0" r="0" t="0"/>
                <wp:docPr id="20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96350" y="2687050"/>
                          <a:ext cx="7099300" cy="2185862"/>
                          <a:chOff x="1796350" y="2687050"/>
                          <a:chExt cx="7099325" cy="2185900"/>
                        </a:xfrm>
                      </wpg:grpSpPr>
                      <wpg:grpSp>
                        <wpg:cNvGrpSpPr/>
                        <wpg:grpSpPr>
                          <a:xfrm>
                            <a:off x="1796350" y="2687069"/>
                            <a:ext cx="7099300" cy="2185862"/>
                            <a:chOff x="1796350" y="2694150"/>
                            <a:chExt cx="7099300" cy="2171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796350" y="2694150"/>
                              <a:ext cx="7099300" cy="217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96350" y="2694150"/>
                              <a:ext cx="7099300" cy="2171700"/>
                              <a:chOff x="1796350" y="2694125"/>
                              <a:chExt cx="7099325" cy="2171725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796350" y="2694125"/>
                                <a:ext cx="7099325" cy="2171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796350" y="2694150"/>
                                <a:ext cx="7099300" cy="2171700"/>
                                <a:chOff x="0" y="0"/>
                                <a:chExt cx="11180" cy="342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11175" cy="3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5959" y="64"/>
                                  <a:ext cx="5220" cy="3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9" name="Shape 9"/>
                              <wps:spPr>
                                <a:xfrm>
                                  <a:off x="1240" y="41"/>
                                  <a:ext cx="6867" cy="3275"/>
                                </a:xfrm>
                                <a:custGeom>
                                  <a:rect b="b" l="l" r="r" t="t"/>
                                  <a:pathLst>
                                    <a:path extrusionOk="0" h="3275" w="6867">
                                      <a:moveTo>
                                        <a:pt x="52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75"/>
                                      </a:lnTo>
                                      <a:lnTo>
                                        <a:pt x="5229" y="3275"/>
                                      </a:lnTo>
                                      <a:lnTo>
                                        <a:pt x="6866" y="1637"/>
                                      </a:lnTo>
                                      <a:lnTo>
                                        <a:pt x="52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20"/>
                                  <a:ext cx="7797" cy="3275"/>
                                </a:xfrm>
                                <a:custGeom>
                                  <a:rect b="b" l="l" r="r" t="t"/>
                                  <a:pathLst>
                                    <a:path extrusionOk="0" h="3275" w="7797">
                                      <a:moveTo>
                                        <a:pt x="615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75"/>
                                      </a:lnTo>
                                      <a:lnTo>
                                        <a:pt x="6159" y="3275"/>
                                      </a:lnTo>
                                      <a:lnTo>
                                        <a:pt x="7796" y="1638"/>
                                      </a:lnTo>
                                      <a:lnTo>
                                        <a:pt x="61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AACC5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1305" y="0"/>
                                  <a:ext cx="5490" cy="19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12" name="Shape 12"/>
                                <pic:cNvPicPr preferRelativeResize="0"/>
                              </pic:nvPicPr>
                              <pic:blipFill rotWithShape="1">
                                <a:blip r:embed="rId9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1485" y="1875"/>
                                  <a:ext cx="5325" cy="15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13" name="Shape 13"/>
                                <pic:cNvPicPr preferRelativeResize="0"/>
                              </pic:nvPicPr>
                              <pic:blipFill rotWithShape="1">
                                <a:blip r:embed="rId10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120" y="479"/>
                                  <a:ext cx="1373" cy="13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4" name="Shape 14"/>
                              <wps:spPr>
                                <a:xfrm>
                                  <a:off x="259" y="591"/>
                                  <a:ext cx="1095" cy="1094"/>
                                </a:xfrm>
                                <a:custGeom>
                                  <a:rect b="b" l="l" r="r" t="t"/>
                                  <a:pathLst>
                                    <a:path extrusionOk="0" h="1094" w="1095">
                                      <a:moveTo>
                                        <a:pt x="547" y="0"/>
                                      </a:moveTo>
                                      <a:lnTo>
                                        <a:pt x="473" y="5"/>
                                      </a:lnTo>
                                      <a:lnTo>
                                        <a:pt x="402" y="20"/>
                                      </a:lnTo>
                                      <a:lnTo>
                                        <a:pt x="334" y="43"/>
                                      </a:lnTo>
                                      <a:lnTo>
                                        <a:pt x="271" y="75"/>
                                      </a:lnTo>
                                      <a:lnTo>
                                        <a:pt x="213" y="114"/>
                                      </a:lnTo>
                                      <a:lnTo>
                                        <a:pt x="160" y="161"/>
                                      </a:lnTo>
                                      <a:lnTo>
                                        <a:pt x="114" y="213"/>
                                      </a:lnTo>
                                      <a:lnTo>
                                        <a:pt x="75" y="271"/>
                                      </a:lnTo>
                                      <a:lnTo>
                                        <a:pt x="43" y="334"/>
                                      </a:lnTo>
                                      <a:lnTo>
                                        <a:pt x="19" y="402"/>
                                      </a:lnTo>
                                      <a:lnTo>
                                        <a:pt x="5" y="473"/>
                                      </a:lnTo>
                                      <a:lnTo>
                                        <a:pt x="0" y="547"/>
                                      </a:lnTo>
                                      <a:lnTo>
                                        <a:pt x="5" y="622"/>
                                      </a:lnTo>
                                      <a:lnTo>
                                        <a:pt x="19" y="693"/>
                                      </a:lnTo>
                                      <a:lnTo>
                                        <a:pt x="43" y="760"/>
                                      </a:lnTo>
                                      <a:lnTo>
                                        <a:pt x="75" y="824"/>
                                      </a:lnTo>
                                      <a:lnTo>
                                        <a:pt x="114" y="882"/>
                                      </a:lnTo>
                                      <a:lnTo>
                                        <a:pt x="160" y="934"/>
                                      </a:lnTo>
                                      <a:lnTo>
                                        <a:pt x="213" y="980"/>
                                      </a:lnTo>
                                      <a:lnTo>
                                        <a:pt x="271" y="1020"/>
                                      </a:lnTo>
                                      <a:lnTo>
                                        <a:pt x="334" y="1051"/>
                                      </a:lnTo>
                                      <a:lnTo>
                                        <a:pt x="402" y="1075"/>
                                      </a:lnTo>
                                      <a:lnTo>
                                        <a:pt x="473" y="1089"/>
                                      </a:lnTo>
                                      <a:lnTo>
                                        <a:pt x="547" y="1094"/>
                                      </a:lnTo>
                                      <a:lnTo>
                                        <a:pt x="621" y="1089"/>
                                      </a:lnTo>
                                      <a:lnTo>
                                        <a:pt x="693" y="1075"/>
                                      </a:lnTo>
                                      <a:lnTo>
                                        <a:pt x="760" y="1051"/>
                                      </a:lnTo>
                                      <a:lnTo>
                                        <a:pt x="823" y="1020"/>
                                      </a:lnTo>
                                      <a:lnTo>
                                        <a:pt x="882" y="980"/>
                                      </a:lnTo>
                                      <a:lnTo>
                                        <a:pt x="934" y="934"/>
                                      </a:lnTo>
                                      <a:lnTo>
                                        <a:pt x="980" y="882"/>
                                      </a:lnTo>
                                      <a:lnTo>
                                        <a:pt x="1020" y="824"/>
                                      </a:lnTo>
                                      <a:lnTo>
                                        <a:pt x="1051" y="760"/>
                                      </a:lnTo>
                                      <a:lnTo>
                                        <a:pt x="1075" y="693"/>
                                      </a:lnTo>
                                      <a:lnTo>
                                        <a:pt x="1089" y="622"/>
                                      </a:lnTo>
                                      <a:lnTo>
                                        <a:pt x="1094" y="547"/>
                                      </a:lnTo>
                                      <a:lnTo>
                                        <a:pt x="1089" y="473"/>
                                      </a:lnTo>
                                      <a:lnTo>
                                        <a:pt x="1075" y="402"/>
                                      </a:lnTo>
                                      <a:lnTo>
                                        <a:pt x="1051" y="334"/>
                                      </a:lnTo>
                                      <a:lnTo>
                                        <a:pt x="1020" y="271"/>
                                      </a:lnTo>
                                      <a:lnTo>
                                        <a:pt x="980" y="213"/>
                                      </a:lnTo>
                                      <a:lnTo>
                                        <a:pt x="934" y="161"/>
                                      </a:lnTo>
                                      <a:lnTo>
                                        <a:pt x="882" y="114"/>
                                      </a:lnTo>
                                      <a:lnTo>
                                        <a:pt x="823" y="75"/>
                                      </a:lnTo>
                                      <a:lnTo>
                                        <a:pt x="760" y="43"/>
                                      </a:lnTo>
                                      <a:lnTo>
                                        <a:pt x="693" y="20"/>
                                      </a:lnTo>
                                      <a:lnTo>
                                        <a:pt x="621" y="5"/>
                                      </a:lnTo>
                                      <a:lnTo>
                                        <a:pt x="5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AACC5"/>
                                </a:solidFill>
                                <a:ln>
                                  <a:noFill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259" y="591"/>
                                  <a:ext cx="1095" cy="1094"/>
                                </a:xfrm>
                                <a:custGeom>
                                  <a:rect b="b" l="l" r="r" t="t"/>
                                  <a:pathLst>
                                    <a:path extrusionOk="0" h="1094" w="1095">
                                      <a:moveTo>
                                        <a:pt x="1094" y="547"/>
                                      </a:moveTo>
                                      <a:lnTo>
                                        <a:pt x="1089" y="622"/>
                                      </a:lnTo>
                                      <a:lnTo>
                                        <a:pt x="1075" y="693"/>
                                      </a:lnTo>
                                      <a:lnTo>
                                        <a:pt x="1051" y="760"/>
                                      </a:lnTo>
                                      <a:lnTo>
                                        <a:pt x="1020" y="824"/>
                                      </a:lnTo>
                                      <a:lnTo>
                                        <a:pt x="980" y="882"/>
                                      </a:lnTo>
                                      <a:lnTo>
                                        <a:pt x="934" y="934"/>
                                      </a:lnTo>
                                      <a:lnTo>
                                        <a:pt x="882" y="980"/>
                                      </a:lnTo>
                                      <a:lnTo>
                                        <a:pt x="823" y="1020"/>
                                      </a:lnTo>
                                      <a:lnTo>
                                        <a:pt x="760" y="1051"/>
                                      </a:lnTo>
                                      <a:lnTo>
                                        <a:pt x="693" y="1075"/>
                                      </a:lnTo>
                                      <a:lnTo>
                                        <a:pt x="621" y="1089"/>
                                      </a:lnTo>
                                      <a:lnTo>
                                        <a:pt x="547" y="1094"/>
                                      </a:lnTo>
                                      <a:lnTo>
                                        <a:pt x="473" y="1089"/>
                                      </a:lnTo>
                                      <a:lnTo>
                                        <a:pt x="402" y="1075"/>
                                      </a:lnTo>
                                      <a:lnTo>
                                        <a:pt x="334" y="1051"/>
                                      </a:lnTo>
                                      <a:lnTo>
                                        <a:pt x="271" y="1020"/>
                                      </a:lnTo>
                                      <a:lnTo>
                                        <a:pt x="213" y="980"/>
                                      </a:lnTo>
                                      <a:lnTo>
                                        <a:pt x="160" y="934"/>
                                      </a:lnTo>
                                      <a:lnTo>
                                        <a:pt x="114" y="882"/>
                                      </a:lnTo>
                                      <a:lnTo>
                                        <a:pt x="75" y="824"/>
                                      </a:lnTo>
                                      <a:lnTo>
                                        <a:pt x="43" y="760"/>
                                      </a:lnTo>
                                      <a:lnTo>
                                        <a:pt x="19" y="693"/>
                                      </a:lnTo>
                                      <a:lnTo>
                                        <a:pt x="5" y="622"/>
                                      </a:lnTo>
                                      <a:lnTo>
                                        <a:pt x="0" y="547"/>
                                      </a:lnTo>
                                      <a:lnTo>
                                        <a:pt x="5" y="473"/>
                                      </a:lnTo>
                                      <a:lnTo>
                                        <a:pt x="19" y="402"/>
                                      </a:lnTo>
                                      <a:lnTo>
                                        <a:pt x="43" y="334"/>
                                      </a:lnTo>
                                      <a:lnTo>
                                        <a:pt x="75" y="271"/>
                                      </a:lnTo>
                                      <a:lnTo>
                                        <a:pt x="114" y="213"/>
                                      </a:lnTo>
                                      <a:lnTo>
                                        <a:pt x="160" y="161"/>
                                      </a:lnTo>
                                      <a:lnTo>
                                        <a:pt x="213" y="114"/>
                                      </a:lnTo>
                                      <a:lnTo>
                                        <a:pt x="271" y="75"/>
                                      </a:lnTo>
                                      <a:lnTo>
                                        <a:pt x="334" y="43"/>
                                      </a:lnTo>
                                      <a:lnTo>
                                        <a:pt x="402" y="20"/>
                                      </a:lnTo>
                                      <a:lnTo>
                                        <a:pt x="473" y="5"/>
                                      </a:lnTo>
                                      <a:lnTo>
                                        <a:pt x="547" y="0"/>
                                      </a:lnTo>
                                      <a:lnTo>
                                        <a:pt x="621" y="5"/>
                                      </a:lnTo>
                                      <a:lnTo>
                                        <a:pt x="693" y="20"/>
                                      </a:lnTo>
                                      <a:lnTo>
                                        <a:pt x="760" y="43"/>
                                      </a:lnTo>
                                      <a:lnTo>
                                        <a:pt x="823" y="75"/>
                                      </a:lnTo>
                                      <a:lnTo>
                                        <a:pt x="882" y="114"/>
                                      </a:lnTo>
                                      <a:lnTo>
                                        <a:pt x="934" y="161"/>
                                      </a:lnTo>
                                      <a:lnTo>
                                        <a:pt x="980" y="213"/>
                                      </a:lnTo>
                                      <a:lnTo>
                                        <a:pt x="1020" y="271"/>
                                      </a:lnTo>
                                      <a:lnTo>
                                        <a:pt x="1051" y="334"/>
                                      </a:lnTo>
                                      <a:lnTo>
                                        <a:pt x="1075" y="402"/>
                                      </a:lnTo>
                                      <a:lnTo>
                                        <a:pt x="1089" y="473"/>
                                      </a:lnTo>
                                      <a:lnTo>
                                        <a:pt x="1094" y="547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cap="flat" cmpd="sng" w="63500">
                                  <a:solidFill>
                                    <a:srgbClr val="FFFFFF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16" name="Shape 16"/>
                                <pic:cNvPicPr preferRelativeResize="0"/>
                              </pic:nvPicPr>
                              <pic:blipFill rotWithShape="1">
                                <a:blip r:embed="rId1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510" y="899"/>
                                  <a:ext cx="533" cy="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17" name="Shape 17"/>
                                <pic:cNvPicPr preferRelativeResize="0"/>
                              </pic:nvPicPr>
                              <pic:blipFill rotWithShape="1">
                                <a:blip r:embed="rId12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604" y="954"/>
                                  <a:ext cx="359" cy="3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8" name="Shape 18"/>
                              <wps:spPr>
                                <a:xfrm>
                                  <a:off x="0" y="0"/>
                                  <a:ext cx="11180" cy="34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88.00000190734863" w:line="240"/>
                                      <w:ind w:left="2163.000030517578" w:right="0" w:firstLine="4326.000061035156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entury Gothic" w:cs="Century Gothic" w:eastAsia="Century Gothic" w:hAnsi="Century Gothic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48"/>
                                        <w:vertAlign w:val="baseline"/>
                                      </w:rPr>
                                      <w:t xml:space="preserve">КУРС NumerOM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158.00000190734863" w:line="189.0000057220459"/>
                                      <w:ind w:left="1696.9999694824219" w:right="4785" w:firstLine="3393.9999389648438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entury Gothic" w:cs="Century Gothic" w:eastAsia="Century Gothic" w:hAnsi="Century Gothic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4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Century Gothic" w:cs="Century Gothic" w:eastAsia="Century Gothic" w:hAnsi="Century Gothic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48"/>
                                        <w:vertAlign w:val="baseline"/>
                                      </w:rPr>
                                      <w:t xml:space="preserve">НА ЧТО СПОСОБНА НУМЕРОЛОГИЯ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111.99999809265137" w:line="277.99999237060547"/>
                                      <w:ind w:left="1636.9999694824219" w:right="4647.9998779296875" w:firstLine="3273.9999389648438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entury Gothic" w:cs="Century Gothic" w:eastAsia="Century Gothic" w:hAnsi="Century Gothic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4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Century Gothic" w:cs="Century Gothic" w:eastAsia="Century Gothic" w:hAnsi="Century Gothic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Этот урок познакомит Вас с возможностями которые дает наука НУМЕРОЛОГИЯ.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192.99999237060547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entury Gothic" w:cs="Century Gothic" w:eastAsia="Century Gothic" w:hAnsi="Century Gothic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Century Gothic" w:cs="Century Gothic" w:eastAsia="Century Gothic" w:hAnsi="Century Gothic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18"/>
                                        <w:vertAlign w:val="baseline"/>
                                      </w:rPr>
                                      <w:t xml:space="preserve">                                ВЕДИЧЕСКАЯ / АЛЕКСАНДРОВ. А.Ф / ФИЛЛИПС. Д.А</w:t>
                                    </w:r>
                                  </w:p>
                                </w:txbxContent>
                              </wps:txbx>
                              <wps:bodyPr anchorCtr="0" anchor="t" bIns="0" lIns="0" spcFirstLastPara="1" rIns="0" wrap="square" tIns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99300" cy="2185862"/>
                <wp:effectExtent b="0" l="0" r="0" t="0"/>
                <wp:docPr id="20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99300" cy="218586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9" w:lineRule="auto"/>
        <w:rPr>
          <w:b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Ind w:w="120.0" w:type="dxa"/>
        <w:tblBorders>
          <w:top w:color="92cddc" w:space="0" w:sz="6" w:val="single"/>
          <w:left w:color="92cddc" w:space="0" w:sz="6" w:val="single"/>
          <w:bottom w:color="92cddc" w:space="0" w:sz="6" w:val="single"/>
          <w:right w:color="92cddc" w:space="0" w:sz="6" w:val="single"/>
          <w:insideH w:color="92cddc" w:space="0" w:sz="6" w:val="single"/>
          <w:insideV w:color="92cddc" w:space="0" w:sz="6" w:val="single"/>
        </w:tblBorders>
        <w:tblLayout w:type="fixed"/>
        <w:tblLook w:val="0000"/>
      </w:tblPr>
      <w:tblGrid>
        <w:gridCol w:w="375"/>
        <w:gridCol w:w="2640"/>
        <w:gridCol w:w="4027.5"/>
        <w:gridCol w:w="4027.5"/>
        <w:tblGridChange w:id="0">
          <w:tblGrid>
            <w:gridCol w:w="375"/>
            <w:gridCol w:w="2640"/>
            <w:gridCol w:w="4027.5"/>
            <w:gridCol w:w="4027.5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acc5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acc5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СОКРАЩЕНИЕ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acc5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" w:right="0" w:firstLine="0"/>
              <w:jc w:val="left"/>
              <w:rPr>
                <w:rFonts w:ascii="Century Gothic" w:cs="Century Gothic" w:eastAsia="Century Gothic" w:hAnsi="Century Gothic"/>
                <w:b w:val="1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КРАТКАЯ ТЕЗИСНАЯ РАСШИФРОВКА ПО ПЛАНЕТЕ  </w:t>
            </w: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 xml:space="preserve">РАХУ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before="11" w:line="379" w:lineRule="auto"/>
              <w:ind w:left="0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11" w:line="379" w:lineRule="auto"/>
              <w:ind w:left="0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11" w:line="379" w:lineRule="auto"/>
              <w:ind w:left="0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ГУРУ. ЦИФРА 3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Мистическая</w:t>
              <w:tab/>
              <w:tab/>
            </w:r>
          </w:p>
          <w:p w:rsidR="00000000" w:rsidDel="00000000" w:rsidP="00000000" w:rsidRDefault="00000000" w:rsidRPr="00000000" w14:paraId="00000013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Планета Раху</w:t>
              <w:tab/>
            </w:r>
          </w:p>
          <w:p w:rsidR="00000000" w:rsidDel="00000000" w:rsidP="00000000" w:rsidRDefault="00000000" w:rsidRPr="00000000" w14:paraId="00000014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Восходящий лунный узел</w:t>
              <w:tab/>
              <w:tab/>
            </w:r>
          </w:p>
          <w:p w:rsidR="00000000" w:rsidDel="00000000" w:rsidP="00000000" w:rsidRDefault="00000000" w:rsidRPr="00000000" w14:paraId="00000015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Изучать</w:t>
              <w:tab/>
              <w:tab/>
            </w:r>
          </w:p>
          <w:p w:rsidR="00000000" w:rsidDel="00000000" w:rsidP="00000000" w:rsidRDefault="00000000" w:rsidRPr="00000000" w14:paraId="00000016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Движение против часовой стрелки</w:t>
              <w:tab/>
            </w:r>
          </w:p>
          <w:p w:rsidR="00000000" w:rsidDel="00000000" w:rsidP="00000000" w:rsidRDefault="00000000" w:rsidRPr="00000000" w14:paraId="00000017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Наперекор</w:t>
              <w:tab/>
            </w:r>
          </w:p>
          <w:p w:rsidR="00000000" w:rsidDel="00000000" w:rsidP="00000000" w:rsidRDefault="00000000" w:rsidRPr="00000000" w14:paraId="00000018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Крайности</w:t>
              <w:tab/>
            </w:r>
          </w:p>
          <w:p w:rsidR="00000000" w:rsidDel="00000000" w:rsidP="00000000" w:rsidRDefault="00000000" w:rsidRPr="00000000" w14:paraId="00000019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Рамки</w:t>
              <w:tab/>
              <w:t xml:space="preserve">  </w:t>
            </w:r>
          </w:p>
          <w:p w:rsidR="00000000" w:rsidDel="00000000" w:rsidP="00000000" w:rsidRDefault="00000000" w:rsidRPr="00000000" w14:paraId="0000001A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Оригинальный характер</w:t>
              <w:tab/>
            </w:r>
          </w:p>
          <w:p w:rsidR="00000000" w:rsidDel="00000000" w:rsidP="00000000" w:rsidRDefault="00000000" w:rsidRPr="00000000" w14:paraId="0000001B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Революционный характер</w:t>
              <w:tab/>
            </w:r>
          </w:p>
          <w:p w:rsidR="00000000" w:rsidDel="00000000" w:rsidP="00000000" w:rsidRDefault="00000000" w:rsidRPr="00000000" w14:paraId="0000001C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Правила</w:t>
              <w:tab/>
            </w:r>
          </w:p>
          <w:p w:rsidR="00000000" w:rsidDel="00000000" w:rsidP="00000000" w:rsidRDefault="00000000" w:rsidRPr="00000000" w14:paraId="0000001D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Общепринятые нормы</w:t>
              <w:tab/>
              <w:t xml:space="preserve">  </w:t>
            </w:r>
          </w:p>
          <w:p w:rsidR="00000000" w:rsidDel="00000000" w:rsidP="00000000" w:rsidRDefault="00000000" w:rsidRPr="00000000" w14:paraId="0000001E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Голова</w:t>
              <w:tab/>
            </w:r>
          </w:p>
          <w:p w:rsidR="00000000" w:rsidDel="00000000" w:rsidP="00000000" w:rsidRDefault="00000000" w:rsidRPr="00000000" w14:paraId="0000001F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Змея</w:t>
              <w:tab/>
            </w:r>
          </w:p>
          <w:p w:rsidR="00000000" w:rsidDel="00000000" w:rsidP="00000000" w:rsidRDefault="00000000" w:rsidRPr="00000000" w14:paraId="00000020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Жизнь в голове </w:t>
              <w:tab/>
              <w:t xml:space="preserve">     </w:t>
            </w:r>
          </w:p>
          <w:p w:rsidR="00000000" w:rsidDel="00000000" w:rsidP="00000000" w:rsidRDefault="00000000" w:rsidRPr="00000000" w14:paraId="00000021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Мысли</w:t>
              <w:tab/>
            </w:r>
          </w:p>
          <w:p w:rsidR="00000000" w:rsidDel="00000000" w:rsidP="00000000" w:rsidRDefault="00000000" w:rsidRPr="00000000" w14:paraId="00000022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Интеллектуал</w:t>
              <w:tab/>
            </w:r>
          </w:p>
          <w:p w:rsidR="00000000" w:rsidDel="00000000" w:rsidP="00000000" w:rsidRDefault="00000000" w:rsidRPr="00000000" w14:paraId="00000023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Практические знания</w:t>
              <w:tab/>
              <w:tab/>
            </w:r>
          </w:p>
          <w:p w:rsidR="00000000" w:rsidDel="00000000" w:rsidP="00000000" w:rsidRDefault="00000000" w:rsidRPr="00000000" w14:paraId="00000024">
            <w:pPr>
              <w:spacing w:before="6" w:line="244" w:lineRule="auto"/>
              <w:ind w:right="11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Применять в работе</w:t>
              <w:tab/>
            </w:r>
          </w:p>
          <w:p w:rsidR="00000000" w:rsidDel="00000000" w:rsidP="00000000" w:rsidRDefault="00000000" w:rsidRPr="00000000" w14:paraId="00000025">
            <w:pPr>
              <w:spacing w:before="6" w:line="244" w:lineRule="auto"/>
              <w:ind w:right="11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Хорошая память</w:t>
              <w:tab/>
            </w:r>
          </w:p>
          <w:p w:rsidR="00000000" w:rsidDel="00000000" w:rsidP="00000000" w:rsidRDefault="00000000" w:rsidRPr="00000000" w14:paraId="00000026">
            <w:pPr>
              <w:spacing w:before="6" w:line="244" w:lineRule="auto"/>
              <w:ind w:right="11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Материальные блага</w:t>
              <w:tab/>
            </w:r>
          </w:p>
          <w:p w:rsidR="00000000" w:rsidDel="00000000" w:rsidP="00000000" w:rsidRDefault="00000000" w:rsidRPr="00000000" w14:paraId="00000027">
            <w:pPr>
              <w:spacing w:before="6" w:line="244" w:lineRule="auto"/>
              <w:ind w:left="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Активная голова</w:t>
              <w:tab/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6" w:line="244" w:lineRule="auto"/>
              <w:ind w:right="11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</w:r>
          </w:p>
          <w:p w:rsidR="00000000" w:rsidDel="00000000" w:rsidP="00000000" w:rsidRDefault="00000000" w:rsidRPr="00000000" w14:paraId="00000029">
            <w:pPr>
              <w:spacing w:before="6" w:line="244" w:lineRule="auto"/>
              <w:ind w:right="11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Идеи</w:t>
              <w:tab/>
            </w:r>
          </w:p>
          <w:p w:rsidR="00000000" w:rsidDel="00000000" w:rsidP="00000000" w:rsidRDefault="00000000" w:rsidRPr="00000000" w14:paraId="0000002A">
            <w:pPr>
              <w:spacing w:before="6" w:line="244" w:lineRule="auto"/>
              <w:ind w:right="11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Анализ</w:t>
              <w:tab/>
            </w:r>
          </w:p>
          <w:p w:rsidR="00000000" w:rsidDel="00000000" w:rsidP="00000000" w:rsidRDefault="00000000" w:rsidRPr="00000000" w14:paraId="0000002B">
            <w:pPr>
              <w:spacing w:before="6" w:line="244" w:lineRule="auto"/>
              <w:ind w:right="11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Негативное проявление</w:t>
            </w:r>
          </w:p>
          <w:p w:rsidR="00000000" w:rsidDel="00000000" w:rsidP="00000000" w:rsidRDefault="00000000" w:rsidRPr="00000000" w14:paraId="0000002C">
            <w:pPr>
              <w:spacing w:before="6" w:line="244" w:lineRule="auto"/>
              <w:ind w:right="11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Проблемы</w:t>
              <w:tab/>
            </w:r>
          </w:p>
          <w:p w:rsidR="00000000" w:rsidDel="00000000" w:rsidP="00000000" w:rsidRDefault="00000000" w:rsidRPr="00000000" w14:paraId="0000002D">
            <w:pPr>
              <w:spacing w:before="6" w:line="244" w:lineRule="auto"/>
              <w:ind w:right="11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Решение проблем</w:t>
            </w:r>
          </w:p>
          <w:p w:rsidR="00000000" w:rsidDel="00000000" w:rsidP="00000000" w:rsidRDefault="00000000" w:rsidRPr="00000000" w14:paraId="0000002E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Иллюзорность  жизни</w:t>
              <w:tab/>
              <w:t xml:space="preserve">  </w:t>
            </w:r>
          </w:p>
          <w:p w:rsidR="00000000" w:rsidDel="00000000" w:rsidP="00000000" w:rsidRDefault="00000000" w:rsidRPr="00000000" w14:paraId="0000002F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Чувство реальности</w:t>
              <w:tab/>
            </w:r>
          </w:p>
          <w:p w:rsidR="00000000" w:rsidDel="00000000" w:rsidP="00000000" w:rsidRDefault="00000000" w:rsidRPr="00000000" w14:paraId="00000030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Замечать проблемы</w:t>
              <w:tab/>
              <w:tab/>
              <w:t xml:space="preserve">Уверенность</w:t>
              <w:tab/>
            </w:r>
          </w:p>
          <w:p w:rsidR="00000000" w:rsidDel="00000000" w:rsidP="00000000" w:rsidRDefault="00000000" w:rsidRPr="00000000" w14:paraId="00000031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Идея</w:t>
              <w:tab/>
            </w:r>
          </w:p>
          <w:p w:rsidR="00000000" w:rsidDel="00000000" w:rsidP="00000000" w:rsidRDefault="00000000" w:rsidRPr="00000000" w14:paraId="00000032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Правильность</w:t>
              <w:tab/>
            </w:r>
          </w:p>
          <w:p w:rsidR="00000000" w:rsidDel="00000000" w:rsidP="00000000" w:rsidRDefault="00000000" w:rsidRPr="00000000" w14:paraId="00000033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Неправильность</w:t>
              <w:tab/>
            </w:r>
          </w:p>
          <w:p w:rsidR="00000000" w:rsidDel="00000000" w:rsidP="00000000" w:rsidRDefault="00000000" w:rsidRPr="00000000" w14:paraId="00000034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Кармическая вуаль</w:t>
              <w:tab/>
            </w:r>
          </w:p>
          <w:p w:rsidR="00000000" w:rsidDel="00000000" w:rsidP="00000000" w:rsidRDefault="00000000" w:rsidRPr="00000000" w14:paraId="00000035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Тень</w:t>
              <w:tab/>
            </w:r>
          </w:p>
          <w:p w:rsidR="00000000" w:rsidDel="00000000" w:rsidP="00000000" w:rsidRDefault="00000000" w:rsidRPr="00000000" w14:paraId="00000036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Закрывать от правды</w:t>
              <w:tab/>
            </w:r>
          </w:p>
          <w:p w:rsidR="00000000" w:rsidDel="00000000" w:rsidP="00000000" w:rsidRDefault="00000000" w:rsidRPr="00000000" w14:paraId="00000037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Желания</w:t>
              <w:tab/>
            </w:r>
          </w:p>
          <w:p w:rsidR="00000000" w:rsidDel="00000000" w:rsidP="00000000" w:rsidRDefault="00000000" w:rsidRPr="00000000" w14:paraId="00000038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Удовольствие</w:t>
              <w:tab/>
            </w:r>
          </w:p>
          <w:p w:rsidR="00000000" w:rsidDel="00000000" w:rsidP="00000000" w:rsidRDefault="00000000" w:rsidRPr="00000000" w14:paraId="00000039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Погоня за желаемым</w:t>
              <w:tab/>
            </w:r>
          </w:p>
          <w:p w:rsidR="00000000" w:rsidDel="00000000" w:rsidP="00000000" w:rsidRDefault="00000000" w:rsidRPr="00000000" w14:paraId="0000003A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Измучить себя</w:t>
              <w:tab/>
            </w:r>
          </w:p>
          <w:p w:rsidR="00000000" w:rsidDel="00000000" w:rsidP="00000000" w:rsidRDefault="00000000" w:rsidRPr="00000000" w14:paraId="0000003B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Наслаждаться</w:t>
            </w:r>
          </w:p>
          <w:p w:rsidR="00000000" w:rsidDel="00000000" w:rsidP="00000000" w:rsidRDefault="00000000" w:rsidRPr="00000000" w14:paraId="0000003C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Остановка</w:t>
              <w:tab/>
            </w:r>
          </w:p>
          <w:p w:rsidR="00000000" w:rsidDel="00000000" w:rsidP="00000000" w:rsidRDefault="00000000" w:rsidRPr="00000000" w14:paraId="0000003D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Чувственное удовольствие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3E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3F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40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Число: 4, 13, 22, 31.</w:t>
            </w:r>
          </w:p>
          <w:p w:rsidR="00000000" w:rsidDel="00000000" w:rsidP="00000000" w:rsidRDefault="00000000" w:rsidRPr="00000000" w14:paraId="00000042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Месяц: апрель</w:t>
            </w:r>
          </w:p>
          <w:p w:rsidR="00000000" w:rsidDel="00000000" w:rsidP="00000000" w:rsidRDefault="00000000" w:rsidRPr="00000000" w14:paraId="00000043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Цвет: коричневый, но нужно избегать этого цвета людям, которые находятся на духовном пути, так как он может активизировать негативные качества Раху.</w:t>
            </w:r>
          </w:p>
          <w:p w:rsidR="00000000" w:rsidDel="00000000" w:rsidP="00000000" w:rsidRDefault="00000000" w:rsidRPr="00000000" w14:paraId="00000044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Камень: гессонит (гомед), раухтопаз/дымчатый топаз, аметист</w:t>
            </w:r>
          </w:p>
          <w:p w:rsidR="00000000" w:rsidDel="00000000" w:rsidP="00000000" w:rsidRDefault="00000000" w:rsidRPr="00000000" w14:paraId="00000045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Граха: Раху</w:t>
            </w:r>
          </w:p>
          <w:p w:rsidR="00000000" w:rsidDel="00000000" w:rsidP="00000000" w:rsidRDefault="00000000" w:rsidRPr="00000000" w14:paraId="00000046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before="11" w:line="379" w:lineRule="auto"/>
              <w:ind w:left="297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D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Дружественные грахи - Буддхи, Шукра, Кету, Шани, </w:t>
            </w:r>
          </w:p>
          <w:p w:rsidR="00000000" w:rsidDel="00000000" w:rsidP="00000000" w:rsidRDefault="00000000" w:rsidRPr="00000000" w14:paraId="0000004F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Нейтральные - Гуру, Мангала, </w:t>
            </w:r>
          </w:p>
          <w:p w:rsidR="00000000" w:rsidDel="00000000" w:rsidP="00000000" w:rsidRDefault="00000000" w:rsidRPr="00000000" w14:paraId="00000050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Вражеские - Сурья, Чандра.</w:t>
            </w:r>
          </w:p>
          <w:p w:rsidR="00000000" w:rsidDel="00000000" w:rsidP="00000000" w:rsidRDefault="00000000" w:rsidRPr="00000000" w14:paraId="00000051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54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55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В качествах личности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59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Видение системы</w:t>
              <w:tab/>
            </w:r>
          </w:p>
          <w:p w:rsidR="00000000" w:rsidDel="00000000" w:rsidP="00000000" w:rsidRDefault="00000000" w:rsidRPr="00000000" w14:paraId="0000005B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Революция</w:t>
              <w:tab/>
            </w:r>
          </w:p>
          <w:p w:rsidR="00000000" w:rsidDel="00000000" w:rsidP="00000000" w:rsidRDefault="00000000" w:rsidRPr="00000000" w14:paraId="0000005C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Кризис</w:t>
              <w:tab/>
            </w:r>
          </w:p>
          <w:p w:rsidR="00000000" w:rsidDel="00000000" w:rsidP="00000000" w:rsidRDefault="00000000" w:rsidRPr="00000000" w14:paraId="0000005D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Стабильность</w:t>
              <w:tab/>
            </w:r>
          </w:p>
          <w:p w:rsidR="00000000" w:rsidDel="00000000" w:rsidP="00000000" w:rsidRDefault="00000000" w:rsidRPr="00000000" w14:paraId="0000005E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Практичность</w:t>
              <w:tab/>
            </w:r>
          </w:p>
          <w:p w:rsidR="00000000" w:rsidDel="00000000" w:rsidP="00000000" w:rsidRDefault="00000000" w:rsidRPr="00000000" w14:paraId="0000005F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Трудолюбие</w:t>
              <w:tab/>
            </w:r>
          </w:p>
          <w:p w:rsidR="00000000" w:rsidDel="00000000" w:rsidP="00000000" w:rsidRDefault="00000000" w:rsidRPr="00000000" w14:paraId="00000060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Настойчивость</w:t>
              <w:tab/>
            </w:r>
          </w:p>
          <w:p w:rsidR="00000000" w:rsidDel="00000000" w:rsidP="00000000" w:rsidRDefault="00000000" w:rsidRPr="00000000" w14:paraId="00000061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Конструктивность</w:t>
              <w:tab/>
            </w:r>
          </w:p>
          <w:p w:rsidR="00000000" w:rsidDel="00000000" w:rsidP="00000000" w:rsidRDefault="00000000" w:rsidRPr="00000000" w14:paraId="00000062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Стабильность</w:t>
              <w:tab/>
            </w:r>
          </w:p>
          <w:p w:rsidR="00000000" w:rsidDel="00000000" w:rsidP="00000000" w:rsidRDefault="00000000" w:rsidRPr="00000000" w14:paraId="00000063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Выносливость</w:t>
              <w:tab/>
            </w:r>
          </w:p>
          <w:p w:rsidR="00000000" w:rsidDel="00000000" w:rsidP="00000000" w:rsidRDefault="00000000" w:rsidRPr="00000000" w14:paraId="00000064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Дисциплина</w:t>
              <w:tab/>
            </w:r>
          </w:p>
          <w:p w:rsidR="00000000" w:rsidDel="00000000" w:rsidP="00000000" w:rsidRDefault="00000000" w:rsidRPr="00000000" w14:paraId="00000065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Логическое мышление</w:t>
              <w:tab/>
            </w:r>
          </w:p>
          <w:p w:rsidR="00000000" w:rsidDel="00000000" w:rsidP="00000000" w:rsidRDefault="00000000" w:rsidRPr="00000000" w14:paraId="00000066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Способность к анализу</w:t>
              <w:tab/>
            </w:r>
          </w:p>
          <w:p w:rsidR="00000000" w:rsidDel="00000000" w:rsidP="00000000" w:rsidRDefault="00000000" w:rsidRPr="00000000" w14:paraId="00000067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Способность найти выход из любой ситуации</w:t>
              <w:tab/>
            </w:r>
          </w:p>
          <w:p w:rsidR="00000000" w:rsidDel="00000000" w:rsidP="00000000" w:rsidRDefault="00000000" w:rsidRPr="00000000" w14:paraId="00000068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ab/>
              <w:tab/>
              <w:tab/>
            </w:r>
          </w:p>
          <w:p w:rsidR="00000000" w:rsidDel="00000000" w:rsidP="00000000" w:rsidRDefault="00000000" w:rsidRPr="00000000" w14:paraId="00000069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br w:type="textWrapping"/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6A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Жизнь в иллюзиях</w:t>
              <w:tab/>
            </w:r>
          </w:p>
          <w:p w:rsidR="00000000" w:rsidDel="00000000" w:rsidP="00000000" w:rsidRDefault="00000000" w:rsidRPr="00000000" w14:paraId="0000006C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Нечувствительность</w:t>
              <w:tab/>
            </w:r>
          </w:p>
          <w:p w:rsidR="00000000" w:rsidDel="00000000" w:rsidP="00000000" w:rsidRDefault="00000000" w:rsidRPr="00000000" w14:paraId="0000006D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Жестокость</w:t>
              <w:tab/>
            </w:r>
          </w:p>
          <w:p w:rsidR="00000000" w:rsidDel="00000000" w:rsidP="00000000" w:rsidRDefault="00000000" w:rsidRPr="00000000" w14:paraId="0000006E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Манипуляция</w:t>
              <w:tab/>
            </w:r>
          </w:p>
          <w:p w:rsidR="00000000" w:rsidDel="00000000" w:rsidP="00000000" w:rsidRDefault="00000000" w:rsidRPr="00000000" w14:paraId="0000006F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Страхи</w:t>
              <w:tab/>
            </w:r>
          </w:p>
          <w:p w:rsidR="00000000" w:rsidDel="00000000" w:rsidP="00000000" w:rsidRDefault="00000000" w:rsidRPr="00000000" w14:paraId="00000070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Недоверчивость</w:t>
              <w:tab/>
            </w:r>
          </w:p>
          <w:p w:rsidR="00000000" w:rsidDel="00000000" w:rsidP="00000000" w:rsidRDefault="00000000" w:rsidRPr="00000000" w14:paraId="00000071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Двойственность</w:t>
              <w:tab/>
            </w:r>
          </w:p>
          <w:p w:rsidR="00000000" w:rsidDel="00000000" w:rsidP="00000000" w:rsidRDefault="00000000" w:rsidRPr="00000000" w14:paraId="00000072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Упрямство</w:t>
              <w:tab/>
            </w:r>
          </w:p>
          <w:p w:rsidR="00000000" w:rsidDel="00000000" w:rsidP="00000000" w:rsidRDefault="00000000" w:rsidRPr="00000000" w14:paraId="00000073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Хамство</w:t>
              <w:tab/>
            </w:r>
          </w:p>
          <w:p w:rsidR="00000000" w:rsidDel="00000000" w:rsidP="00000000" w:rsidRDefault="00000000" w:rsidRPr="00000000" w14:paraId="00000074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Наглость</w:t>
              <w:tab/>
            </w:r>
          </w:p>
          <w:p w:rsidR="00000000" w:rsidDel="00000000" w:rsidP="00000000" w:rsidRDefault="00000000" w:rsidRPr="00000000" w14:paraId="00000075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Сарказм</w:t>
              <w:tab/>
            </w:r>
          </w:p>
          <w:p w:rsidR="00000000" w:rsidDel="00000000" w:rsidP="00000000" w:rsidRDefault="00000000" w:rsidRPr="00000000" w14:paraId="00000076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Коварство</w:t>
              <w:tab/>
            </w:r>
          </w:p>
          <w:p w:rsidR="00000000" w:rsidDel="00000000" w:rsidP="00000000" w:rsidRDefault="00000000" w:rsidRPr="00000000" w14:paraId="00000077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Склонность к обману</w:t>
              <w:tab/>
            </w:r>
          </w:p>
          <w:p w:rsidR="00000000" w:rsidDel="00000000" w:rsidP="00000000" w:rsidRDefault="00000000" w:rsidRPr="00000000" w14:paraId="00000078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Зависимости</w:t>
              <w:tab/>
            </w:r>
          </w:p>
          <w:p w:rsidR="00000000" w:rsidDel="00000000" w:rsidP="00000000" w:rsidRDefault="00000000" w:rsidRPr="00000000" w14:paraId="00000079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Криминальные действия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ГУРУ в гуне благости (саттва).</w:t>
            </w:r>
          </w:p>
          <w:p w:rsidR="00000000" w:rsidDel="00000000" w:rsidP="00000000" w:rsidRDefault="00000000" w:rsidRPr="00000000" w14:paraId="0000007C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spacing w:before="6" w:line="244" w:lineRule="auto"/>
              <w:ind w:left="141.7322834645671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Естественная жизнь</w:t>
              <w:tab/>
            </w:r>
          </w:p>
          <w:p w:rsidR="00000000" w:rsidDel="00000000" w:rsidP="00000000" w:rsidRDefault="00000000" w:rsidRPr="00000000" w14:paraId="0000007F">
            <w:pPr>
              <w:spacing w:before="6" w:line="244" w:lineRule="auto"/>
              <w:ind w:left="141.7322834645671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Простота</w:t>
              <w:tab/>
            </w:r>
          </w:p>
          <w:p w:rsidR="00000000" w:rsidDel="00000000" w:rsidP="00000000" w:rsidRDefault="00000000" w:rsidRPr="00000000" w14:paraId="00000080">
            <w:pPr>
              <w:spacing w:before="6" w:line="244" w:lineRule="auto"/>
              <w:ind w:left="141.7322834645671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Употребление натуральных продуктов</w:t>
              <w:tab/>
            </w:r>
          </w:p>
          <w:p w:rsidR="00000000" w:rsidDel="00000000" w:rsidP="00000000" w:rsidRDefault="00000000" w:rsidRPr="00000000" w14:paraId="00000081">
            <w:pPr>
              <w:spacing w:before="6" w:line="244" w:lineRule="auto"/>
              <w:ind w:left="141.7322834645671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Свобода от иллюзий</w:t>
              <w:tab/>
            </w:r>
          </w:p>
          <w:p w:rsidR="00000000" w:rsidDel="00000000" w:rsidP="00000000" w:rsidRDefault="00000000" w:rsidRPr="00000000" w14:paraId="00000082">
            <w:pPr>
              <w:spacing w:before="6" w:line="244" w:lineRule="auto"/>
              <w:ind w:left="141.7322834645671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Непривязанность</w:t>
              <w:tab/>
            </w:r>
          </w:p>
          <w:p w:rsidR="00000000" w:rsidDel="00000000" w:rsidP="00000000" w:rsidRDefault="00000000" w:rsidRPr="00000000" w14:paraId="00000083">
            <w:pPr>
              <w:spacing w:before="6" w:line="244" w:lineRule="auto"/>
              <w:ind w:left="141.7322834645671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Бесстрашие</w:t>
              <w:tab/>
            </w:r>
          </w:p>
          <w:p w:rsidR="00000000" w:rsidDel="00000000" w:rsidP="00000000" w:rsidRDefault="00000000" w:rsidRPr="00000000" w14:paraId="00000084">
            <w:pPr>
              <w:spacing w:before="6" w:line="244" w:lineRule="auto"/>
              <w:ind w:left="141.7322834645671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Оригинальность</w:t>
              <w:tab/>
            </w:r>
          </w:p>
          <w:p w:rsidR="00000000" w:rsidDel="00000000" w:rsidP="00000000" w:rsidRDefault="00000000" w:rsidRPr="00000000" w14:paraId="00000085">
            <w:pPr>
              <w:spacing w:before="6" w:line="244" w:lineRule="auto"/>
              <w:ind w:left="141.7322834645671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Новизна</w:t>
              <w:tab/>
            </w:r>
          </w:p>
          <w:p w:rsidR="00000000" w:rsidDel="00000000" w:rsidP="00000000" w:rsidRDefault="00000000" w:rsidRPr="00000000" w14:paraId="00000086">
            <w:pPr>
              <w:spacing w:before="6" w:line="244" w:lineRule="auto"/>
              <w:ind w:left="141.7322834645671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Независимость</w:t>
              <w:tab/>
              <w:t xml:space="preserve"> </w:t>
            </w:r>
          </w:p>
          <w:p w:rsidR="00000000" w:rsidDel="00000000" w:rsidP="00000000" w:rsidRDefault="00000000" w:rsidRPr="00000000" w14:paraId="00000087">
            <w:pPr>
              <w:spacing w:before="6" w:line="244" w:lineRule="auto"/>
              <w:ind w:left="141.7322834645671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Богатое воображение</w:t>
              <w:tab/>
            </w:r>
          </w:p>
          <w:p w:rsidR="00000000" w:rsidDel="00000000" w:rsidP="00000000" w:rsidRDefault="00000000" w:rsidRPr="00000000" w14:paraId="00000088">
            <w:pPr>
              <w:spacing w:before="6" w:line="244" w:lineRule="auto"/>
              <w:ind w:left="141.7322834645671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Изобретательность</w:t>
              <w:tab/>
            </w:r>
          </w:p>
          <w:p w:rsidR="00000000" w:rsidDel="00000000" w:rsidP="00000000" w:rsidRDefault="00000000" w:rsidRPr="00000000" w14:paraId="00000089">
            <w:pPr>
              <w:spacing w:before="6" w:line="244" w:lineRule="auto"/>
              <w:ind w:left="141.7322834645671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Необычный юмор</w:t>
              <w:tab/>
            </w:r>
          </w:p>
          <w:p w:rsidR="00000000" w:rsidDel="00000000" w:rsidP="00000000" w:rsidRDefault="00000000" w:rsidRPr="00000000" w14:paraId="0000008A">
            <w:pPr>
              <w:spacing w:before="6" w:line="244" w:lineRule="auto"/>
              <w:ind w:left="141.7322834645671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ab/>
              <w:tab/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before="11" w:line="276" w:lineRule="auto"/>
              <w:ind w:right="282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ГУРУ в гуне страсти (раджас).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F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Ненасытные желания</w:t>
              <w:tab/>
            </w:r>
          </w:p>
          <w:p w:rsidR="00000000" w:rsidDel="00000000" w:rsidP="00000000" w:rsidRDefault="00000000" w:rsidRPr="00000000" w14:paraId="00000091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Влияние на толпу</w:t>
              <w:tab/>
            </w:r>
          </w:p>
          <w:p w:rsidR="00000000" w:rsidDel="00000000" w:rsidP="00000000" w:rsidRDefault="00000000" w:rsidRPr="00000000" w14:paraId="00000092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Экстремальные виды спорта</w:t>
              <w:tab/>
            </w:r>
          </w:p>
          <w:p w:rsidR="00000000" w:rsidDel="00000000" w:rsidP="00000000" w:rsidRDefault="00000000" w:rsidRPr="00000000" w14:paraId="00000093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Экстремизм</w:t>
              <w:tab/>
            </w:r>
          </w:p>
          <w:p w:rsidR="00000000" w:rsidDel="00000000" w:rsidP="00000000" w:rsidRDefault="00000000" w:rsidRPr="00000000" w14:paraId="00000094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Стремление к власти над людьми</w:t>
              <w:tab/>
            </w:r>
          </w:p>
          <w:p w:rsidR="00000000" w:rsidDel="00000000" w:rsidP="00000000" w:rsidRDefault="00000000" w:rsidRPr="00000000" w14:paraId="00000095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Показная религиозность</w:t>
              <w:tab/>
            </w:r>
          </w:p>
          <w:p w:rsidR="00000000" w:rsidDel="00000000" w:rsidP="00000000" w:rsidRDefault="00000000" w:rsidRPr="00000000" w14:paraId="00000096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Привязанность к электронике</w:t>
              <w:tab/>
            </w:r>
          </w:p>
          <w:p w:rsidR="00000000" w:rsidDel="00000000" w:rsidP="00000000" w:rsidRDefault="00000000" w:rsidRPr="00000000" w14:paraId="00000097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 перед будущим</w:t>
              <w:tab/>
            </w:r>
          </w:p>
          <w:p w:rsidR="00000000" w:rsidDel="00000000" w:rsidP="00000000" w:rsidRDefault="00000000" w:rsidRPr="00000000" w14:paraId="00000098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Вычурный вкус в одежде</w:t>
              <w:tab/>
            </w:r>
          </w:p>
          <w:p w:rsidR="00000000" w:rsidDel="00000000" w:rsidP="00000000" w:rsidRDefault="00000000" w:rsidRPr="00000000" w14:paraId="00000099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Нечестность</w:t>
              <w:tab/>
            </w:r>
          </w:p>
          <w:p w:rsidR="00000000" w:rsidDel="00000000" w:rsidP="00000000" w:rsidRDefault="00000000" w:rsidRPr="00000000" w14:paraId="0000009A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Смятение</w:t>
              <w:tab/>
            </w:r>
          </w:p>
          <w:p w:rsidR="00000000" w:rsidDel="00000000" w:rsidP="00000000" w:rsidRDefault="00000000" w:rsidRPr="00000000" w14:paraId="0000009B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Флирт ради наслаждений</w:t>
              <w:tab/>
            </w:r>
          </w:p>
          <w:p w:rsidR="00000000" w:rsidDel="00000000" w:rsidP="00000000" w:rsidRDefault="00000000" w:rsidRPr="00000000" w14:paraId="0000009C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Зависимость от фармацевтических препаратов</w:t>
              <w:tab/>
            </w:r>
          </w:p>
          <w:p w:rsidR="00000000" w:rsidDel="00000000" w:rsidP="00000000" w:rsidRDefault="00000000" w:rsidRPr="00000000" w14:paraId="0000009D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Критика</w:t>
              <w:tab/>
            </w:r>
          </w:p>
          <w:p w:rsidR="00000000" w:rsidDel="00000000" w:rsidP="00000000" w:rsidRDefault="00000000" w:rsidRPr="00000000" w14:paraId="0000009E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Споры</w:t>
              <w:tab/>
            </w:r>
          </w:p>
          <w:p w:rsidR="00000000" w:rsidDel="00000000" w:rsidP="00000000" w:rsidRDefault="00000000" w:rsidRPr="00000000" w14:paraId="0000009F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Разводы</w:t>
            </w:r>
          </w:p>
          <w:p w:rsidR="00000000" w:rsidDel="00000000" w:rsidP="00000000" w:rsidRDefault="00000000" w:rsidRPr="00000000" w14:paraId="000000A0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A2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A3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ГУРУ в гуне невежества (тамас). </w:t>
            </w:r>
          </w:p>
        </w:tc>
        <w:tc>
          <w:tcPr>
            <w:gridSpan w:val="2"/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A6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Наркомания</w:t>
              <w:tab/>
            </w:r>
          </w:p>
          <w:p w:rsidR="00000000" w:rsidDel="00000000" w:rsidP="00000000" w:rsidRDefault="00000000" w:rsidRPr="00000000" w14:paraId="000000A8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Помутнение рассудка</w:t>
              <w:tab/>
            </w:r>
          </w:p>
          <w:p w:rsidR="00000000" w:rsidDel="00000000" w:rsidP="00000000" w:rsidRDefault="00000000" w:rsidRPr="00000000" w14:paraId="000000A9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Алкоголизм</w:t>
              <w:tab/>
              <w:t xml:space="preserve">Курение</w:t>
              <w:tab/>
            </w:r>
          </w:p>
          <w:p w:rsidR="00000000" w:rsidDel="00000000" w:rsidP="00000000" w:rsidRDefault="00000000" w:rsidRPr="00000000" w14:paraId="000000AA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«Махровая» иллюзия</w:t>
              <w:tab/>
            </w:r>
          </w:p>
          <w:p w:rsidR="00000000" w:rsidDel="00000000" w:rsidP="00000000" w:rsidRDefault="00000000" w:rsidRPr="00000000" w14:paraId="000000AB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Наваждение</w:t>
              <w:tab/>
            </w:r>
          </w:p>
          <w:p w:rsidR="00000000" w:rsidDel="00000000" w:rsidP="00000000" w:rsidRDefault="00000000" w:rsidRPr="00000000" w14:paraId="000000AC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Болезненное пристрастие к тяжелой музыке</w:t>
              <w:tab/>
            </w:r>
          </w:p>
          <w:p w:rsidR="00000000" w:rsidDel="00000000" w:rsidP="00000000" w:rsidRDefault="00000000" w:rsidRPr="00000000" w14:paraId="000000AD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Недомогание от натуральной пищи</w:t>
              <w:tab/>
            </w:r>
          </w:p>
          <w:p w:rsidR="00000000" w:rsidDel="00000000" w:rsidP="00000000" w:rsidRDefault="00000000" w:rsidRPr="00000000" w14:paraId="000000AE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Грязь</w:t>
              <w:tab/>
            </w:r>
          </w:p>
          <w:p w:rsidR="00000000" w:rsidDel="00000000" w:rsidP="00000000" w:rsidRDefault="00000000" w:rsidRPr="00000000" w14:paraId="000000AF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Беспорядок</w:t>
              <w:tab/>
            </w:r>
          </w:p>
          <w:p w:rsidR="00000000" w:rsidDel="00000000" w:rsidP="00000000" w:rsidRDefault="00000000" w:rsidRPr="00000000" w14:paraId="000000B0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Зависимость от телевидения</w:t>
              <w:tab/>
            </w:r>
          </w:p>
          <w:p w:rsidR="00000000" w:rsidDel="00000000" w:rsidP="00000000" w:rsidRDefault="00000000" w:rsidRPr="00000000" w14:paraId="000000B1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Неприязнь бесед о Боге или чрезмерный фанатизм</w:t>
              <w:tab/>
            </w:r>
          </w:p>
          <w:p w:rsidR="00000000" w:rsidDel="00000000" w:rsidP="00000000" w:rsidRDefault="00000000" w:rsidRPr="00000000" w14:paraId="000000B2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Сектантство</w:t>
              <w:tab/>
            </w:r>
          </w:p>
          <w:p w:rsidR="00000000" w:rsidDel="00000000" w:rsidP="00000000" w:rsidRDefault="00000000" w:rsidRPr="00000000" w14:paraId="000000B3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Раздражение от красоты и природы</w:t>
              <w:tab/>
            </w:r>
          </w:p>
          <w:p w:rsidR="00000000" w:rsidDel="00000000" w:rsidP="00000000" w:rsidRDefault="00000000" w:rsidRPr="00000000" w14:paraId="000000B4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Чрезмерный сон</w:t>
              <w:tab/>
            </w:r>
          </w:p>
          <w:p w:rsidR="00000000" w:rsidDel="00000000" w:rsidP="00000000" w:rsidRDefault="00000000" w:rsidRPr="00000000" w14:paraId="000000B5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Терроризм</w:t>
            </w:r>
          </w:p>
          <w:p w:rsidR="00000000" w:rsidDel="00000000" w:rsidP="00000000" w:rsidRDefault="00000000" w:rsidRPr="00000000" w14:paraId="000000B6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женщины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C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Неясное представление о желаниях в жизни и отношениях</w:t>
              <w:tab/>
            </w:r>
          </w:p>
          <w:p w:rsidR="00000000" w:rsidDel="00000000" w:rsidP="00000000" w:rsidRDefault="00000000" w:rsidRPr="00000000" w14:paraId="000000BD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Неосознанное поведение в отношениях</w:t>
              <w:tab/>
            </w:r>
          </w:p>
          <w:p w:rsidR="00000000" w:rsidDel="00000000" w:rsidP="00000000" w:rsidRDefault="00000000" w:rsidRPr="00000000" w14:paraId="000000BE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Проблемы в семейной жизни и дружбе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C0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C1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мужчины</w:t>
            </w:r>
          </w:p>
        </w:tc>
        <w:tc>
          <w:tcPr>
            <w:gridSpan w:val="2"/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0C3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Умелый сексуальный партнер</w:t>
              <w:tab/>
            </w:r>
          </w:p>
          <w:p w:rsidR="00000000" w:rsidDel="00000000" w:rsidP="00000000" w:rsidRDefault="00000000" w:rsidRPr="00000000" w14:paraId="000000C4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Много любовных приключений, но не всегда удачных</w:t>
              <w:tab/>
            </w:r>
          </w:p>
          <w:p w:rsidR="00000000" w:rsidDel="00000000" w:rsidP="00000000" w:rsidRDefault="00000000" w:rsidRPr="00000000" w14:paraId="000000C5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Трудность прощения после разрыва отношений</w:t>
              <w:tab/>
            </w:r>
          </w:p>
          <w:p w:rsidR="00000000" w:rsidDel="00000000" w:rsidP="00000000" w:rsidRDefault="00000000" w:rsidRPr="00000000" w14:paraId="000000C6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Коварные планы мести</w:t>
              <w:tab/>
            </w:r>
          </w:p>
          <w:p w:rsidR="00000000" w:rsidDel="00000000" w:rsidP="00000000" w:rsidRDefault="00000000" w:rsidRPr="00000000" w14:paraId="000000C7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Длительные дружеские отношения, но мало настоящих друзей</w:t>
              <w:tab/>
            </w:r>
          </w:p>
          <w:p w:rsidR="00000000" w:rsidDel="00000000" w:rsidP="00000000" w:rsidRDefault="00000000" w:rsidRPr="00000000" w14:paraId="000000C8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Ощущение непонимания со стороны других людей</w:t>
              <w:tab/>
            </w:r>
          </w:p>
          <w:p w:rsidR="00000000" w:rsidDel="00000000" w:rsidP="00000000" w:rsidRDefault="00000000" w:rsidRPr="00000000" w14:paraId="000000C9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Скрытность и не проявление своих секретов</w:t>
              <w:tab/>
            </w:r>
          </w:p>
          <w:p w:rsidR="00000000" w:rsidDel="00000000" w:rsidP="00000000" w:rsidRDefault="00000000" w:rsidRPr="00000000" w14:paraId="000000CA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Эгоистичность и готовность пойти на все ради своих желаний</w:t>
            </w:r>
          </w:p>
          <w:p w:rsidR="00000000" w:rsidDel="00000000" w:rsidP="00000000" w:rsidRDefault="00000000" w:rsidRPr="00000000" w14:paraId="000000CB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Лживые обещания и наличие критиков и врагов</w:t>
              <w:tab/>
            </w:r>
          </w:p>
          <w:p w:rsidR="00000000" w:rsidDel="00000000" w:rsidP="00000000" w:rsidRDefault="00000000" w:rsidRPr="00000000" w14:paraId="000000CC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Тенденция к гневу и совершению глупостей в ярости</w:t>
              <w:tab/>
            </w:r>
          </w:p>
          <w:p w:rsidR="00000000" w:rsidDel="00000000" w:rsidP="00000000" w:rsidRDefault="00000000" w:rsidRPr="00000000" w14:paraId="000000CD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Чувство постоянного недовольства и желания всего больше</w:t>
            </w:r>
          </w:p>
          <w:p w:rsidR="00000000" w:rsidDel="00000000" w:rsidP="00000000" w:rsidRDefault="00000000" w:rsidRPr="00000000" w14:paraId="000000CE">
            <w:pPr>
              <w:spacing w:before="6" w:line="244" w:lineRule="auto"/>
              <w:ind w:left="110" w:right="115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before="133" w:lineRule="auto"/>
              <w:ind w:right="88"/>
              <w:jc w:val="left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before="133" w:lineRule="auto"/>
              <w:ind w:right="88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дети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before="133" w:lineRule="auto"/>
              <w:ind w:left="141.7322834645671" w:right="88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Уравновешенный</w:t>
              <w:tab/>
            </w:r>
          </w:p>
          <w:p w:rsidR="00000000" w:rsidDel="00000000" w:rsidP="00000000" w:rsidRDefault="00000000" w:rsidRPr="00000000" w14:paraId="000000D4">
            <w:pPr>
              <w:spacing w:before="133" w:lineRule="auto"/>
              <w:ind w:left="141.7322834645671" w:right="88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Спокойный</w:t>
              <w:tab/>
            </w:r>
          </w:p>
          <w:p w:rsidR="00000000" w:rsidDel="00000000" w:rsidP="00000000" w:rsidRDefault="00000000" w:rsidRPr="00000000" w14:paraId="000000D5">
            <w:pPr>
              <w:spacing w:before="133" w:lineRule="auto"/>
              <w:ind w:left="141.7322834645671" w:right="88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Домашний уют</w:t>
              <w:tab/>
            </w:r>
          </w:p>
          <w:p w:rsidR="00000000" w:rsidDel="00000000" w:rsidP="00000000" w:rsidRDefault="00000000" w:rsidRPr="00000000" w14:paraId="000000D6">
            <w:pPr>
              <w:spacing w:before="133" w:lineRule="auto"/>
              <w:ind w:left="141.7322834645671" w:right="88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Привычные вещи</w:t>
              <w:tab/>
            </w:r>
          </w:p>
          <w:p w:rsidR="00000000" w:rsidDel="00000000" w:rsidP="00000000" w:rsidRDefault="00000000" w:rsidRPr="00000000" w14:paraId="000000D7">
            <w:pPr>
              <w:spacing w:before="133" w:lineRule="auto"/>
              <w:ind w:left="141.7322834645671" w:right="88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Любящие родители</w:t>
              <w:tab/>
            </w:r>
          </w:p>
          <w:p w:rsidR="00000000" w:rsidDel="00000000" w:rsidP="00000000" w:rsidRDefault="00000000" w:rsidRPr="00000000" w14:paraId="000000D8">
            <w:pPr>
              <w:spacing w:before="133" w:lineRule="auto"/>
              <w:ind w:left="141.7322834645671" w:right="88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Уединение</w:t>
              <w:tab/>
            </w:r>
          </w:p>
          <w:p w:rsidR="00000000" w:rsidDel="00000000" w:rsidP="00000000" w:rsidRDefault="00000000" w:rsidRPr="00000000" w14:paraId="000000D9">
            <w:pPr>
              <w:spacing w:before="133" w:lineRule="auto"/>
              <w:ind w:left="141.7322834645671" w:right="88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Личное пространство</w:t>
              <w:tab/>
            </w:r>
          </w:p>
          <w:p w:rsidR="00000000" w:rsidDel="00000000" w:rsidP="00000000" w:rsidRDefault="00000000" w:rsidRPr="00000000" w14:paraId="000000DA">
            <w:pPr>
              <w:spacing w:before="133" w:lineRule="auto"/>
              <w:ind w:left="141.7322834645671" w:right="88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Конфликт</w:t>
              <w:tab/>
            </w:r>
          </w:p>
          <w:p w:rsidR="00000000" w:rsidDel="00000000" w:rsidP="00000000" w:rsidRDefault="00000000" w:rsidRPr="00000000" w14:paraId="000000DB">
            <w:pPr>
              <w:spacing w:before="133" w:lineRule="auto"/>
              <w:ind w:left="141.7322834645671" w:right="88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Самостоятельность</w:t>
              <w:tab/>
            </w:r>
          </w:p>
          <w:p w:rsidR="00000000" w:rsidDel="00000000" w:rsidP="00000000" w:rsidRDefault="00000000" w:rsidRPr="00000000" w14:paraId="000000DC">
            <w:pPr>
              <w:spacing w:before="133" w:lineRule="auto"/>
              <w:ind w:left="141.7322834645671" w:right="88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Счастье для родителей</w:t>
              <w:tab/>
            </w:r>
          </w:p>
          <w:p w:rsidR="00000000" w:rsidDel="00000000" w:rsidP="00000000" w:rsidRDefault="00000000" w:rsidRPr="00000000" w14:paraId="000000DD">
            <w:pPr>
              <w:spacing w:before="133" w:lineRule="auto"/>
              <w:ind w:left="141.7322834645671" w:right="88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Игра в одиночестве</w:t>
              <w:tab/>
            </w:r>
          </w:p>
          <w:p w:rsidR="00000000" w:rsidDel="00000000" w:rsidP="00000000" w:rsidRDefault="00000000" w:rsidRPr="00000000" w14:paraId="000000DE">
            <w:pPr>
              <w:spacing w:before="133" w:lineRule="auto"/>
              <w:ind w:left="141.7322834645671" w:right="88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Самостоятельное прибирание</w:t>
              <w:tab/>
            </w:r>
          </w:p>
          <w:p w:rsidR="00000000" w:rsidDel="00000000" w:rsidP="00000000" w:rsidRDefault="00000000" w:rsidRPr="00000000" w14:paraId="000000DF">
            <w:pPr>
              <w:spacing w:before="133" w:lineRule="auto"/>
              <w:ind w:left="141.7322834645671" w:right="88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Самооценка</w:t>
              <w:tab/>
            </w:r>
          </w:p>
          <w:p w:rsidR="00000000" w:rsidDel="00000000" w:rsidP="00000000" w:rsidRDefault="00000000" w:rsidRPr="00000000" w14:paraId="000000E0">
            <w:pPr>
              <w:spacing w:before="133" w:lineRule="auto"/>
              <w:ind w:left="141.7322834645671" w:right="88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before="133" w:lineRule="auto"/>
              <w:ind w:left="141.7322834645671" w:right="88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Любовь и внимание</w:t>
              <w:tab/>
            </w:r>
          </w:p>
          <w:p w:rsidR="00000000" w:rsidDel="00000000" w:rsidP="00000000" w:rsidRDefault="00000000" w:rsidRPr="00000000" w14:paraId="000000E2">
            <w:pPr>
              <w:spacing w:before="133" w:lineRule="auto"/>
              <w:ind w:left="141.7322834645671" w:right="88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Тихое страдание</w:t>
              <w:tab/>
            </w:r>
          </w:p>
          <w:p w:rsidR="00000000" w:rsidDel="00000000" w:rsidP="00000000" w:rsidRDefault="00000000" w:rsidRPr="00000000" w14:paraId="000000E3">
            <w:pPr>
              <w:spacing w:before="133" w:lineRule="auto"/>
              <w:ind w:left="141.7322834645671" w:right="88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Хвала и поощрение</w:t>
              <w:tab/>
            </w:r>
          </w:p>
          <w:p w:rsidR="00000000" w:rsidDel="00000000" w:rsidP="00000000" w:rsidRDefault="00000000" w:rsidRPr="00000000" w14:paraId="000000E4">
            <w:pPr>
              <w:spacing w:before="133" w:lineRule="auto"/>
              <w:ind w:left="141.7322834645671" w:right="88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Любовь к книгам</w:t>
              <w:tab/>
            </w:r>
          </w:p>
          <w:p w:rsidR="00000000" w:rsidDel="00000000" w:rsidP="00000000" w:rsidRDefault="00000000" w:rsidRPr="00000000" w14:paraId="000000E5">
            <w:pPr>
              <w:spacing w:before="133" w:lineRule="auto"/>
              <w:ind w:left="141.7322834645671" w:right="88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Быстрое обучение чтению</w:t>
              <w:tab/>
            </w:r>
          </w:p>
          <w:p w:rsidR="00000000" w:rsidDel="00000000" w:rsidP="00000000" w:rsidRDefault="00000000" w:rsidRPr="00000000" w14:paraId="000000E6">
            <w:pPr>
              <w:spacing w:before="133" w:lineRule="auto"/>
              <w:ind w:left="141.7322834645671" w:right="88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Хорошая память</w:t>
              <w:tab/>
            </w:r>
          </w:p>
          <w:p w:rsidR="00000000" w:rsidDel="00000000" w:rsidP="00000000" w:rsidRDefault="00000000" w:rsidRPr="00000000" w14:paraId="000000E7">
            <w:pPr>
              <w:spacing w:before="133" w:lineRule="auto"/>
              <w:ind w:left="141.7322834645671" w:right="88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Проблемы с определенными предметами</w:t>
              <w:tab/>
            </w:r>
          </w:p>
          <w:p w:rsidR="00000000" w:rsidDel="00000000" w:rsidP="00000000" w:rsidRDefault="00000000" w:rsidRPr="00000000" w14:paraId="000000E8">
            <w:pPr>
              <w:spacing w:before="133" w:lineRule="auto"/>
              <w:ind w:left="141.7322834645671" w:right="88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Неординарность</w:t>
              <w:tab/>
            </w:r>
          </w:p>
          <w:p w:rsidR="00000000" w:rsidDel="00000000" w:rsidP="00000000" w:rsidRDefault="00000000" w:rsidRPr="00000000" w14:paraId="000000E9">
            <w:pPr>
              <w:spacing w:before="133" w:lineRule="auto"/>
              <w:ind w:left="141.7322834645671" w:right="88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Скрытие своей неординарности</w:t>
            </w:r>
          </w:p>
          <w:p w:rsidR="00000000" w:rsidDel="00000000" w:rsidP="00000000" w:rsidRDefault="00000000" w:rsidRPr="00000000" w14:paraId="000000EA">
            <w:pPr>
              <w:spacing w:before="133" w:lineRule="auto"/>
              <w:ind w:left="141.7322834645671" w:right="88" w:firstLine="0"/>
              <w:jc w:val="left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В отношениях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F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Стабильные отношения</w:t>
              <w:tab/>
            </w:r>
          </w:p>
          <w:p w:rsidR="00000000" w:rsidDel="00000000" w:rsidP="00000000" w:rsidRDefault="00000000" w:rsidRPr="00000000" w14:paraId="000000F1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Семейные отношения</w:t>
              <w:tab/>
            </w:r>
          </w:p>
          <w:p w:rsidR="00000000" w:rsidDel="00000000" w:rsidP="00000000" w:rsidRDefault="00000000" w:rsidRPr="00000000" w14:paraId="000000F2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Материальное обеспечение</w:t>
              <w:tab/>
            </w:r>
          </w:p>
          <w:p w:rsidR="00000000" w:rsidDel="00000000" w:rsidP="00000000" w:rsidRDefault="00000000" w:rsidRPr="00000000" w14:paraId="000000F3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Организованность</w:t>
              <w:tab/>
            </w:r>
          </w:p>
          <w:p w:rsidR="00000000" w:rsidDel="00000000" w:rsidP="00000000" w:rsidRDefault="00000000" w:rsidRPr="00000000" w14:paraId="000000F4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Отсутствие духовности</w:t>
              <w:tab/>
            </w:r>
          </w:p>
          <w:p w:rsidR="00000000" w:rsidDel="00000000" w:rsidP="00000000" w:rsidRDefault="00000000" w:rsidRPr="00000000" w14:paraId="000000F5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Благополучный внешне брак</w:t>
              <w:tab/>
            </w:r>
          </w:p>
          <w:p w:rsidR="00000000" w:rsidDel="00000000" w:rsidP="00000000" w:rsidRDefault="00000000" w:rsidRPr="00000000" w14:paraId="000000F6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Отсутствие чувств в отношениях</w:t>
              <w:tab/>
            </w:r>
          </w:p>
          <w:p w:rsidR="00000000" w:rsidDel="00000000" w:rsidP="00000000" w:rsidRDefault="00000000" w:rsidRPr="00000000" w14:paraId="000000F7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Недоверие к любви</w:t>
              <w:tab/>
            </w:r>
          </w:p>
          <w:p w:rsidR="00000000" w:rsidDel="00000000" w:rsidP="00000000" w:rsidRDefault="00000000" w:rsidRPr="00000000" w14:paraId="000000F8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Большая страсть и взаимность</w:t>
              <w:tab/>
            </w:r>
          </w:p>
          <w:p w:rsidR="00000000" w:rsidDel="00000000" w:rsidP="00000000" w:rsidRDefault="00000000" w:rsidRPr="00000000" w14:paraId="000000F9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Роль секса в жизни</w:t>
              <w:tab/>
            </w:r>
          </w:p>
          <w:p w:rsidR="00000000" w:rsidDel="00000000" w:rsidP="00000000" w:rsidRDefault="00000000" w:rsidRPr="00000000" w14:paraId="000000FA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Насыщение в сексе</w:t>
              <w:tab/>
            </w:r>
          </w:p>
          <w:p w:rsidR="00000000" w:rsidDel="00000000" w:rsidP="00000000" w:rsidRDefault="00000000" w:rsidRPr="00000000" w14:paraId="000000FB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Сексуальные удовольствия и извращения</w:t>
              <w:tab/>
            </w:r>
          </w:p>
          <w:p w:rsidR="00000000" w:rsidDel="00000000" w:rsidP="00000000" w:rsidRDefault="00000000" w:rsidRPr="00000000" w14:paraId="000000FC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Отсутствие контроля над сексуальными желаниями</w:t>
              <w:tab/>
            </w:r>
          </w:p>
          <w:p w:rsidR="00000000" w:rsidDel="00000000" w:rsidP="00000000" w:rsidRDefault="00000000" w:rsidRPr="00000000" w14:paraId="000000FD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Отказ от секса</w:t>
              <w:tab/>
            </w:r>
          </w:p>
          <w:p w:rsidR="00000000" w:rsidDel="00000000" w:rsidP="00000000" w:rsidRDefault="00000000" w:rsidRPr="00000000" w14:paraId="000000FE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Влияние кармы и Раху</w:t>
              <w:tab/>
            </w:r>
          </w:p>
          <w:p w:rsidR="00000000" w:rsidDel="00000000" w:rsidP="00000000" w:rsidRDefault="00000000" w:rsidRPr="00000000" w14:paraId="000000FF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Крайности в отношениях</w:t>
              <w:tab/>
              <w:tab/>
              <w:tab/>
            </w:r>
          </w:p>
          <w:p w:rsidR="00000000" w:rsidDel="00000000" w:rsidP="00000000" w:rsidRDefault="00000000" w:rsidRPr="00000000" w14:paraId="00000100">
            <w:pPr>
              <w:spacing w:before="59" w:line="244" w:lineRule="auto"/>
              <w:ind w:left="110" w:right="246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ab/>
              <w:tab/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В социуме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серьезной умственной деятельности</w:t>
              <w:tab/>
              <w:t xml:space="preserve">    </w:t>
            </w:r>
          </w:p>
          <w:p w:rsidR="00000000" w:rsidDel="00000000" w:rsidP="00000000" w:rsidRDefault="00000000" w:rsidRPr="00000000" w14:paraId="00000106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хорошей памяти</w:t>
              <w:tab/>
              <w:t xml:space="preserve">   </w:t>
            </w:r>
          </w:p>
          <w:p w:rsidR="00000000" w:rsidDel="00000000" w:rsidP="00000000" w:rsidRDefault="00000000" w:rsidRPr="00000000" w14:paraId="00000107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финансы</w:t>
              <w:tab/>
            </w:r>
          </w:p>
          <w:p w:rsidR="00000000" w:rsidDel="00000000" w:rsidP="00000000" w:rsidRDefault="00000000" w:rsidRPr="00000000" w14:paraId="00000108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юриспруденция   </w:t>
              <w:tab/>
            </w:r>
          </w:p>
          <w:p w:rsidR="00000000" w:rsidDel="00000000" w:rsidP="00000000" w:rsidRDefault="00000000" w:rsidRPr="00000000" w14:paraId="00000109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бухгалтерия</w:t>
              <w:tab/>
              <w:t xml:space="preserve">    </w:t>
            </w:r>
          </w:p>
          <w:p w:rsidR="00000000" w:rsidDel="00000000" w:rsidP="00000000" w:rsidRDefault="00000000" w:rsidRPr="00000000" w14:paraId="0000010A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банковское дело</w:t>
              <w:tab/>
              <w:t xml:space="preserve">  </w:t>
            </w:r>
          </w:p>
          <w:p w:rsidR="00000000" w:rsidDel="00000000" w:rsidP="00000000" w:rsidRDefault="00000000" w:rsidRPr="00000000" w14:paraId="0000010B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аналитика</w:t>
              <w:tab/>
            </w:r>
          </w:p>
          <w:p w:rsidR="00000000" w:rsidDel="00000000" w:rsidP="00000000" w:rsidRDefault="00000000" w:rsidRPr="00000000" w14:paraId="0000010C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программирование</w:t>
              <w:tab/>
              <w:t xml:space="preserve">     </w:t>
            </w:r>
          </w:p>
          <w:p w:rsidR="00000000" w:rsidDel="00000000" w:rsidP="00000000" w:rsidRDefault="00000000" w:rsidRPr="00000000" w14:paraId="0000010D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связанные с компьютерами </w:t>
            </w:r>
          </w:p>
          <w:p w:rsidR="00000000" w:rsidDel="00000000" w:rsidP="00000000" w:rsidRDefault="00000000" w:rsidRPr="00000000" w14:paraId="0000010E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профессии      </w:t>
              <w:tab/>
            </w:r>
          </w:p>
          <w:p w:rsidR="00000000" w:rsidDel="00000000" w:rsidP="00000000" w:rsidRDefault="00000000" w:rsidRPr="00000000" w14:paraId="0000010F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медицина (хирургия)</w:t>
              <w:tab/>
              <w:t xml:space="preserve">    </w:t>
            </w:r>
          </w:p>
          <w:p w:rsidR="00000000" w:rsidDel="00000000" w:rsidP="00000000" w:rsidRDefault="00000000" w:rsidRPr="00000000" w14:paraId="00000110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строительство</w:t>
              <w:tab/>
              <w:t xml:space="preserve">экспертиза</w:t>
              <w:tab/>
            </w:r>
          </w:p>
          <w:p w:rsidR="00000000" w:rsidDel="00000000" w:rsidP="00000000" w:rsidRDefault="00000000" w:rsidRPr="00000000" w14:paraId="00000111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налоговый учет</w:t>
              <w:tab/>
            </w:r>
          </w:p>
          <w:p w:rsidR="00000000" w:rsidDel="00000000" w:rsidP="00000000" w:rsidRDefault="00000000" w:rsidRPr="00000000" w14:paraId="00000112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кризисный менеджмент</w:t>
              <w:tab/>
              <w:t xml:space="preserve">      </w:t>
            </w:r>
          </w:p>
          <w:p w:rsidR="00000000" w:rsidDel="00000000" w:rsidP="00000000" w:rsidRDefault="00000000" w:rsidRPr="00000000" w14:paraId="00000113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прагматичность</w:t>
              <w:tab/>
              <w:t xml:space="preserve">     </w:t>
            </w:r>
          </w:p>
          <w:p w:rsidR="00000000" w:rsidDel="00000000" w:rsidP="00000000" w:rsidRDefault="00000000" w:rsidRPr="00000000" w14:paraId="00000114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аналитический подход</w:t>
              <w:tab/>
              <w:t xml:space="preserve">         </w:t>
            </w:r>
          </w:p>
          <w:p w:rsidR="00000000" w:rsidDel="00000000" w:rsidP="00000000" w:rsidRDefault="00000000" w:rsidRPr="00000000" w14:paraId="00000115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земная ориентировка  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</w:r>
          </w:p>
          <w:p w:rsidR="00000000" w:rsidDel="00000000" w:rsidP="00000000" w:rsidRDefault="00000000" w:rsidRPr="00000000" w14:paraId="00000117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умение находить выход</w:t>
              <w:tab/>
            </w:r>
          </w:p>
          <w:p w:rsidR="00000000" w:rsidDel="00000000" w:rsidP="00000000" w:rsidRDefault="00000000" w:rsidRPr="00000000" w14:paraId="00000118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распутывать головоломки</w:t>
              <w:tab/>
            </w:r>
          </w:p>
          <w:p w:rsidR="00000000" w:rsidDel="00000000" w:rsidP="00000000" w:rsidRDefault="00000000" w:rsidRPr="00000000" w14:paraId="00000119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развитие и обучение новому</w:t>
              <w:tab/>
              <w:t xml:space="preserve">      </w:t>
            </w:r>
          </w:p>
          <w:p w:rsidR="00000000" w:rsidDel="00000000" w:rsidP="00000000" w:rsidRDefault="00000000" w:rsidRPr="00000000" w14:paraId="0000011A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изменение места работы</w:t>
              <w:tab/>
              <w:t xml:space="preserve">       </w:t>
            </w:r>
          </w:p>
          <w:p w:rsidR="00000000" w:rsidDel="00000000" w:rsidP="00000000" w:rsidRDefault="00000000" w:rsidRPr="00000000" w14:paraId="0000011B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бунтарство</w:t>
              <w:tab/>
            </w:r>
          </w:p>
          <w:p w:rsidR="00000000" w:rsidDel="00000000" w:rsidP="00000000" w:rsidRDefault="00000000" w:rsidRPr="00000000" w14:paraId="0000011C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противостояние общепринятым правилам</w:t>
              <w:tab/>
              <w:t xml:space="preserve">    </w:t>
            </w:r>
          </w:p>
          <w:p w:rsidR="00000000" w:rsidDel="00000000" w:rsidP="00000000" w:rsidRDefault="00000000" w:rsidRPr="00000000" w14:paraId="0000011D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нарушение закона</w:t>
              <w:tab/>
              <w:t xml:space="preserve">              </w:t>
            </w:r>
          </w:p>
          <w:p w:rsidR="00000000" w:rsidDel="00000000" w:rsidP="00000000" w:rsidRDefault="00000000" w:rsidRPr="00000000" w14:paraId="0000011E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отличие точки зрения</w:t>
              <w:tab/>
              <w:t xml:space="preserve">      </w:t>
            </w:r>
          </w:p>
          <w:p w:rsidR="00000000" w:rsidDel="00000000" w:rsidP="00000000" w:rsidRDefault="00000000" w:rsidRPr="00000000" w14:paraId="0000011F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привлечение врагов</w:t>
              <w:tab/>
            </w:r>
          </w:p>
          <w:p w:rsidR="00000000" w:rsidDel="00000000" w:rsidP="00000000" w:rsidRDefault="00000000" w:rsidRPr="00000000" w14:paraId="00000120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создание проблем на работе</w:t>
              <w:tab/>
              <w:t xml:space="preserve">карьерное продвижение</w:t>
              <w:tab/>
            </w:r>
          </w:p>
          <w:p w:rsidR="00000000" w:rsidDel="00000000" w:rsidP="00000000" w:rsidRDefault="00000000" w:rsidRPr="00000000" w14:paraId="00000121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успехи как сотрудники, </w:t>
            </w:r>
          </w:p>
          <w:p w:rsidR="00000000" w:rsidDel="00000000" w:rsidP="00000000" w:rsidRDefault="00000000" w:rsidRPr="00000000" w14:paraId="00000122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предприниматели и политики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123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124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before="11" w:line="379" w:lineRule="auto"/>
              <w:ind w:right="282"/>
              <w:rPr>
                <w:rFonts w:ascii="Montserrat" w:cs="Montserrat" w:eastAsia="Montserrat" w:hAnsi="Montserrat"/>
                <w:b w:val="1"/>
                <w:sz w:val="10"/>
                <w:szCs w:val="1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РАХУ в теле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126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Руки</w:t>
              <w:tab/>
              <w:t xml:space="preserve">Скулы</w:t>
              <w:tab/>
              <w:t xml:space="preserve">Выделительная ткань</w:t>
              <w:tab/>
              <w:t xml:space="preserve">Кожа</w:t>
              <w:tab/>
              <w:t xml:space="preserve">Прямая кишка</w:t>
              <w:tab/>
              <w:t xml:space="preserve">Пищеварительный тракт</w:t>
              <w:tab/>
              <w:t xml:space="preserve">Рефлекс глотания</w:t>
            </w:r>
          </w:p>
          <w:p w:rsidR="00000000" w:rsidDel="00000000" w:rsidP="00000000" w:rsidRDefault="00000000" w:rsidRPr="00000000" w14:paraId="00000128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before="8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before="8" w:lineRule="auto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Симптомы и органы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E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</w:r>
          </w:p>
          <w:p w:rsidR="00000000" w:rsidDel="00000000" w:rsidP="00000000" w:rsidRDefault="00000000" w:rsidRPr="00000000" w14:paraId="0000012F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Варикоз</w:t>
              <w:tab/>
              <w:t xml:space="preserve">Психоз </w:t>
              <w:tab/>
              <w:t xml:space="preserve">Хандра  </w:t>
              <w:tab/>
              <w:t xml:space="preserve">Удушье</w:t>
              <w:tab/>
              <w:t xml:space="preserve">    Истерия</w:t>
              <w:tab/>
              <w:t xml:space="preserve">Безумие</w:t>
              <w:tab/>
              <w:t xml:space="preserve">Эпилепсия</w:t>
              <w:tab/>
              <w:t xml:space="preserve">Отравления </w:t>
            </w:r>
          </w:p>
          <w:p w:rsidR="00000000" w:rsidDel="00000000" w:rsidP="00000000" w:rsidRDefault="00000000" w:rsidRPr="00000000" w14:paraId="00000130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before="11" w:line="379" w:lineRule="auto"/>
              <w:ind w:left="297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before="11" w:line="379" w:lineRule="auto"/>
              <w:ind w:left="297" w:right="282" w:firstLine="0"/>
              <w:rPr>
                <w:rFonts w:ascii="Montserrat" w:cs="Montserrat" w:eastAsia="Montserrat" w:hAnsi="Montserrat"/>
                <w:b w:val="1"/>
                <w:sz w:val="25"/>
                <w:szCs w:val="25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5"/>
                <w:szCs w:val="25"/>
                <w:rtl w:val="0"/>
              </w:rPr>
              <w:t xml:space="preserve">КАРМИЧЕСКАЯ ЗАДАЧА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5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Голова</w:t>
              <w:tab/>
              <w:t xml:space="preserve">Демон-змея</w:t>
              <w:tab/>
              <w:t xml:space="preserve">Искушает</w:t>
              <w:tab/>
              <w:t xml:space="preserve">Змей-искуситель</w:t>
              <w:tab/>
              <w:t xml:space="preserve">Карма</w:t>
              <w:tab/>
              <w:t xml:space="preserve">Проверяет</w:t>
              <w:tab/>
              <w:t xml:space="preserve">Склонность</w:t>
              <w:tab/>
              <w:t xml:space="preserve">Зависимости</w:t>
              <w:tab/>
              <w:t xml:space="preserve">Иллюзорный</w:t>
              <w:tab/>
              <w:t xml:space="preserve">Мир</w:t>
              <w:tab/>
              <w:t xml:space="preserve">Кайф</w:t>
              <w:tab/>
              <w:t xml:space="preserve">Карма</w:t>
              <w:tab/>
              <w:t xml:space="preserve">Цифра</w:t>
              <w:tab/>
              <w:t xml:space="preserve">Нереализованные</w:t>
              <w:tab/>
              <w:t xml:space="preserve">Материальные желания</w:t>
              <w:tab/>
              <w:t xml:space="preserve">Гнать</w:t>
              <w:tab/>
              <w:t xml:space="preserve">Приземленные</w:t>
              <w:tab/>
              <w:t xml:space="preserve">Предназначение</w:t>
              <w:tab/>
              <w:t xml:space="preserve">Избавление</w:t>
              <w:tab/>
              <w:t xml:space="preserve">Иллюзии</w:t>
              <w:tab/>
              <w:t xml:space="preserve">Баланс</w:t>
              <w:tab/>
              <w:t xml:space="preserve">Материальное</w:t>
              <w:tab/>
              <w:t xml:space="preserve">Духовное  Крайности</w:t>
              <w:tab/>
              <w:t xml:space="preserve">Успешные</w:t>
              <w:tab/>
              <w:t xml:space="preserve">Не очень хорошее положение</w:t>
              <w:tab/>
              <w:t xml:space="preserve">Негативное мышление</w:t>
              <w:tab/>
              <w:t xml:space="preserve">Разум</w:t>
              <w:tab/>
              <w:t xml:space="preserve">Деньги</w:t>
              <w:tab/>
              <w:t xml:space="preserve">Думают</w:t>
              <w:tab/>
              <w:t xml:space="preserve">Бесстрашно делают</w:t>
              <w:tab/>
              <w:t xml:space="preserve">Контролируют</w:t>
              <w:tab/>
              <w:t xml:space="preserve">Интеллект</w:t>
              <w:tab/>
              <w:t xml:space="preserve">Вещи разрушительные</w:t>
              <w:tab/>
              <w:t xml:space="preserve">Духовное развитие</w:t>
              <w:tab/>
              <w:t xml:space="preserve">Приземленные</w:t>
              <w:tab/>
              <w:t xml:space="preserve">Отрицатели</w:t>
              <w:tab/>
              <w:t xml:space="preserve">Эзотерическое</w:t>
              <w:tab/>
              <w:t xml:space="preserve">Астрология</w:t>
              <w:tab/>
              <w:t xml:space="preserve">Атеисты</w:t>
              <w:tab/>
              <w:t xml:space="preserve">Медицина</w:t>
              <w:tab/>
              <w:t xml:space="preserve">Нетрадиционная медицина</w:t>
              <w:tab/>
              <w:t xml:space="preserve">Ученые</w:t>
              <w:tab/>
              <w:t xml:space="preserve">Прагматизм</w:t>
              <w:tab/>
              <w:t xml:space="preserve">Самосовершенствование</w:t>
              <w:tab/>
              <w:t xml:space="preserve">Духовные практики</w:t>
            </w:r>
          </w:p>
          <w:p w:rsidR="00000000" w:rsidDel="00000000" w:rsidP="00000000" w:rsidRDefault="00000000" w:rsidRPr="00000000" w14:paraId="00000136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Понимание себя</w:t>
              <w:tab/>
              <w:t xml:space="preserve">«Четверки»</w:t>
              <w:tab/>
              <w:t xml:space="preserve">Теневая планета</w:t>
              <w:tab/>
              <w:t xml:space="preserve">Голова</w:t>
              <w:tab/>
              <w:t xml:space="preserve">Реальный мир</w:t>
              <w:tab/>
              <w:t xml:space="preserve">Управлять мыслями</w:t>
              <w:tab/>
              <w:t xml:space="preserve">Внутренний диалог</w:t>
              <w:tab/>
              <w:t xml:space="preserve">Реальность</w:t>
              <w:tab/>
              <w:t xml:space="preserve">Контроль мыслей</w:t>
              <w:tab/>
              <w:t xml:space="preserve">Медитация</w:t>
              <w:tab/>
              <w:t xml:space="preserve">Спасение</w:t>
              <w:tab/>
              <w:t xml:space="preserve">Страхи</w:t>
              <w:tab/>
              <w:t xml:space="preserve">Надуманные</w:t>
              <w:tab/>
              <w:t xml:space="preserve">Реальность</w:t>
              <w:tab/>
              <w:t xml:space="preserve">Мистико-психологические страхи</w:t>
              <w:tab/>
              <w:t xml:space="preserve">Путь</w:t>
              <w:tab/>
              <w:t xml:space="preserve">Способности</w:t>
              <w:tab/>
              <w:t xml:space="preserve">Развитие интуиции</w:t>
              <w:tab/>
              <w:t xml:space="preserve">Экстрасенсорные способности</w:t>
              <w:tab/>
              <w:t xml:space="preserve">Использование</w:t>
              <w:tab/>
              <w:t xml:space="preserve">Благо</w:t>
              <w:tab/>
              <w:t xml:space="preserve">Вред</w:t>
              <w:tab/>
            </w:r>
          </w:p>
          <w:p w:rsidR="00000000" w:rsidDel="00000000" w:rsidP="00000000" w:rsidRDefault="00000000" w:rsidRPr="00000000" w14:paraId="00000137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13A">
            <w:pPr>
              <w:spacing w:before="133" w:lineRule="auto"/>
              <w:ind w:right="88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13B">
            <w:pPr>
              <w:spacing w:before="11" w:line="228" w:lineRule="auto"/>
              <w:ind w:left="126" w:right="282" w:firstLine="0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  <w:shd w:fill="daedf3" w:val="clear"/>
          </w:tcPr>
          <w:p w:rsidR="00000000" w:rsidDel="00000000" w:rsidP="00000000" w:rsidRDefault="00000000" w:rsidRPr="00000000" w14:paraId="0000013C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195" w:lineRule="auto"/>
              <w:ind w:left="294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ДУШИ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9" w:lineRule="auto"/>
              <w:ind w:left="297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  <w:rtl w:val="0"/>
              </w:rPr>
              <w:t xml:space="preserve">ЧД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приземленная</w:t>
              <w:tab/>
              <w:t xml:space="preserve">   выживание</w:t>
              <w:tab/>
              <w:t xml:space="preserve">материальные вещи</w:t>
              <w:tab/>
              <w:t xml:space="preserve">зарабатывание денег</w:t>
              <w:tab/>
              <w:t xml:space="preserve">худшие варианты</w:t>
              <w:tab/>
              <w:t xml:space="preserve">зависимости</w:t>
              <w:tab/>
              <w:t xml:space="preserve">член семьи</w:t>
              <w:tab/>
              <w:t xml:space="preserve">бороться</w:t>
              <w:tab/>
              <w:t xml:space="preserve">прагматичные</w:t>
              <w:tab/>
              <w:t xml:space="preserve">ничто духовное</w:t>
              <w:tab/>
              <w:t xml:space="preserve">работают</w:t>
              <w:tab/>
              <w:t xml:space="preserve">негативное влияние</w:t>
              <w:tab/>
              <w:t xml:space="preserve">развиваться духовно</w:t>
              <w:tab/>
              <w:t xml:space="preserve">интересоваться эзотерикой</w:t>
              <w:tab/>
              <w:t xml:space="preserve">идеальный баланс</w:t>
              <w:tab/>
              <w:t xml:space="preserve">совместить духовное с материальным.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195" w:lineRule="auto"/>
              <w:ind w:left="281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УМА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9" w:lineRule="auto"/>
              <w:ind w:left="286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  <w:rtl w:val="0"/>
              </w:rPr>
              <w:t xml:space="preserve">ЧУ</w:t>
            </w:r>
          </w:p>
        </w:tc>
        <w:tc>
          <w:tcPr>
            <w:gridSpan w:val="2"/>
            <w:shd w:fill="daedf3" w:val="clear"/>
          </w:tcPr>
          <w:p w:rsidR="00000000" w:rsidDel="00000000" w:rsidP="00000000" w:rsidRDefault="00000000" w:rsidRPr="00000000" w14:paraId="00000146">
            <w:pPr>
              <w:spacing w:before="6" w:line="244" w:lineRule="auto"/>
              <w:ind w:left="110" w:right="115" w:firstLine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ум РАЗРУШИТЕЛЬ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5" w:lineRule="auto"/>
              <w:ind w:left="287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СУДЬБЫ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9" w:lineRule="auto"/>
              <w:ind w:left="300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  <w:rtl w:val="0"/>
              </w:rPr>
              <w:t xml:space="preserve">ЧС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впустить в свою жизнь все нетрадиционное</w:t>
              <w:tab/>
              <w:t xml:space="preserve">альтернативные методы лечения</w:t>
              <w:tab/>
              <w:t xml:space="preserve">астрология</w:t>
              <w:tab/>
              <w:t xml:space="preserve">нумерология</w:t>
              <w:tab/>
              <w:t xml:space="preserve">хорошо зарабатывать</w:t>
              <w:tab/>
              <w:t xml:space="preserve">крепко стоять на ногах</w:t>
              <w:tab/>
              <w:t xml:space="preserve">не жить в иллюзиях</w:t>
              <w:tab/>
              <w:t xml:space="preserve">разного рода зависимости</w:t>
              <w:tab/>
              <w:t xml:space="preserve">не быть во власти своих желаний</w:t>
              <w:tab/>
              <w:t xml:space="preserve">логичный</w:t>
              <w:tab/>
              <w:t xml:space="preserve">целенаправленный</w:t>
              <w:tab/>
              <w:t xml:space="preserve">реалистичный</w:t>
              <w:tab/>
              <w:t xml:space="preserve">развивать качества</w:t>
              <w:tab/>
            </w:r>
          </w:p>
        </w:tc>
      </w:tr>
      <w:tr>
        <w:trPr>
          <w:cantSplit w:val="0"/>
          <w:trHeight w:val="1471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41"/>
                <w:szCs w:val="4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95" w:lineRule="auto"/>
              <w:ind w:left="302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ПРОБЛЕМЫ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9" w:lineRule="auto"/>
              <w:ind w:left="299" w:right="282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5"/>
                <w:szCs w:val="35"/>
                <w:u w:val="none"/>
                <w:shd w:fill="auto" w:val="clear"/>
                <w:vertAlign w:val="baseline"/>
                <w:rtl w:val="0"/>
              </w:rPr>
              <w:t xml:space="preserve">ЧП</w:t>
            </w:r>
          </w:p>
        </w:tc>
        <w:tc>
          <w:tcPr>
            <w:gridSpan w:val="2"/>
            <w:shd w:fill="daedf3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нереализованные мечты</w:t>
              <w:tab/>
              <w:t xml:space="preserve">период</w:t>
              <w:tab/>
              <w:t xml:space="preserve">внимательно смотреть</w:t>
              <w:tab/>
              <w:t xml:space="preserve">реализовывать</w:t>
              <w:tab/>
              <w:t xml:space="preserve">энергия</w:t>
              <w:tab/>
              <w:t xml:space="preserve">успокаивать</w:t>
              <w:tab/>
              <w:t xml:space="preserve">направлять</w:t>
              <w:tab/>
              <w:t xml:space="preserve">повышение профессионального уровня</w:t>
              <w:tab/>
              <w:t xml:space="preserve">образование</w:t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5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РОКОВОЕ ЧИСЛО ГОДА 3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6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РЧГ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/ ПЕРИОДЫ П 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время постоянства</w:t>
              <w:tab/>
              <w:t xml:space="preserve">привычки</w:t>
              <w:tab/>
              <w:t xml:space="preserve">убеждения</w:t>
              <w:tab/>
              <w:t xml:space="preserve">достойное положение</w:t>
              <w:tab/>
              <w:t xml:space="preserve">перемен не желает</w:t>
              <w:tab/>
              <w:t xml:space="preserve">личная жизнь</w:t>
              <w:tab/>
              <w:t xml:space="preserve">рабочие дела</w:t>
              <w:tab/>
              <w:t xml:space="preserve">неуверенность в себе</w:t>
              <w:tab/>
              <w:t xml:space="preserve">свои силы</w:t>
              <w:tab/>
              <w:t xml:space="preserve">энергии станет меньше</w:t>
              <w:tab/>
              <w:t xml:space="preserve">стабильность</w:t>
              <w:tab/>
              <w:t xml:space="preserve">размеренный график</w:t>
              <w:tab/>
              <w:t xml:space="preserve">любимые привычки</w:t>
              <w:tab/>
              <w:t xml:space="preserve">общение с близкими и любимыми</w:t>
              <w:tab/>
              <w:t xml:space="preserve">скучное времяпрепровождение</w:t>
              <w:tab/>
              <w:t xml:space="preserve">затишье перед бурей</w:t>
              <w:tab/>
              <w:t xml:space="preserve">время для себя</w:t>
              <w:tab/>
              <w:t xml:space="preserve">здоровье</w:t>
              <w:tab/>
              <w:t xml:space="preserve">хобби</w:t>
              <w:tab/>
              <w:t xml:space="preserve">саморазвитие</w:t>
              <w:tab/>
              <w:t xml:space="preserve">внешность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15D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15E">
            <w:pPr>
              <w:spacing w:line="194" w:lineRule="auto"/>
              <w:ind w:left="126" w:firstLine="0"/>
              <w:rPr>
                <w:rFonts w:ascii="Montserrat" w:cs="Montserrat" w:eastAsia="Montserrat" w:hAnsi="Montserrat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line="194" w:lineRule="auto"/>
              <w:ind w:left="126" w:firstLine="0"/>
              <w:rPr>
                <w:rFonts w:ascii="Montserrat" w:cs="Montserrat" w:eastAsia="Montserrat" w:hAnsi="Montserrat"/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Правящее число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34"/>
                <w:szCs w:val="34"/>
                <w:rtl w:val="0"/>
              </w:rPr>
              <w:t xml:space="preserve">ПЧ 3</w:t>
            </w:r>
          </w:p>
        </w:tc>
        <w:tc>
          <w:tcPr>
            <w:gridSpan w:val="2"/>
            <w:shd w:fill="daedf3" w:val="clear"/>
          </w:tcPr>
          <w:p w:rsidR="00000000" w:rsidDel="00000000" w:rsidP="00000000" w:rsidRDefault="00000000" w:rsidRPr="00000000" w14:paraId="00000160">
            <w:pPr>
              <w:ind w:left="11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Самореализация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Характерные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Черты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Негативные Тенденции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Профессии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Резюме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4" w:lineRule="auto"/>
              <w:ind w:left="110" w:right="246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1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before="133" w:lineRule="auto"/>
              <w:ind w:right="88"/>
              <w:jc w:val="right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Montserrat" w:cs="Montserrat" w:eastAsia="Montserrat" w:hAnsi="Montserrat"/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Рекомендации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D">
            <w:pPr>
              <w:spacing w:before="59" w:line="244" w:lineRule="auto"/>
              <w:ind w:left="110" w:right="246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8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ЧИСЛО ДУШЕВНОГО ИМПУЛЬСА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30"/>
                <w:szCs w:val="30"/>
                <w:rtl w:val="0"/>
              </w:rPr>
              <w:t xml:space="preserve">ЧДИ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aedf3" w:val="clea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19"/>
              </w:tabs>
              <w:spacing w:after="0" w:before="134" w:line="244" w:lineRule="auto"/>
              <w:ind w:left="110" w:right="223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6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196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ПОЛНОЕ ЧИСЛО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имени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ПЧ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8"/>
                <w:szCs w:val="28"/>
                <w:rtl w:val="0"/>
              </w:rPr>
              <w:t xml:space="preserve">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6" w:right="661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ВНЕШНИХ ПРОЯВЛЕНИЙ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ЧВП</w:t>
            </w:r>
          </w:p>
        </w:tc>
        <w:tc>
          <w:tcPr>
            <w:gridSpan w:val="2"/>
            <w:shd w:fill="daedf3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3" w:line="228" w:lineRule="auto"/>
              <w:ind w:left="110" w:right="664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56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ЧИСЛО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ПЛАНЕТАРНОГО ГОДА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2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ЧПГ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 ИНДИВИДУАЛЬНОГО ГОДА</w:t>
            </w:r>
          </w:p>
          <w:p w:rsidR="00000000" w:rsidDel="00000000" w:rsidP="00000000" w:rsidRDefault="00000000" w:rsidRPr="00000000" w14:paraId="00000193">
            <w:pPr>
              <w:spacing w:line="194" w:lineRule="auto"/>
              <w:ind w:left="126" w:firstLine="0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34"/>
                <w:szCs w:val="34"/>
                <w:rtl w:val="0"/>
              </w:rPr>
              <w:t xml:space="preserve">ЧИГ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aedf3" w:val="clea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88" w:firstLine="0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□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январь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февраль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март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1A2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апрель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май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июнь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июль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август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сентябрь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BA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октябрь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BE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ноябрь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C2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декабрь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1C6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ЛИЧНОГО ГОДА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ЧЛГ</w:t>
            </w:r>
          </w:p>
        </w:tc>
        <w:tc>
          <w:tcPr>
            <w:gridSpan w:val="2"/>
            <w:shd w:fill="daedf3" w:val="clea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CA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182" w:lineRule="auto"/>
              <w:ind w:left="126" w:right="0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ЧЛГ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CE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before="200" w:line="182" w:lineRule="auto"/>
              <w:ind w:left="126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ЧЛГ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before="200" w:line="182" w:lineRule="auto"/>
              <w:ind w:left="126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ЧЛГ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before="200" w:line="182" w:lineRule="auto"/>
              <w:ind w:left="126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ЧЛГ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before="200" w:line="182" w:lineRule="auto"/>
              <w:ind w:left="126" w:firstLine="0"/>
              <w:jc w:val="center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упаи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C">
            <w:pPr>
              <w:ind w:left="11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Читать Священные писания, духовную литературу избегать религиозного фанатизма, догматизма и осуждения духовных традиций уважать учителей стать дружелюбным, милосердным, честным совершать дела на благо всех живых существ, на благо мира развивать уважительную речь слушать Ведические катхи о Юпитере, поститься по четвергам, читать мантры для Юпитера. </w:t>
            </w:r>
          </w:p>
          <w:p w:rsidR="00000000" w:rsidDel="00000000" w:rsidP="00000000" w:rsidRDefault="00000000" w:rsidRPr="00000000" w14:paraId="000001DD">
            <w:pPr>
              <w:ind w:left="11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Юпитер может компенсироваться страной проживания. </w:t>
            </w:r>
          </w:p>
        </w:tc>
      </w:tr>
      <w:tr>
        <w:trPr>
          <w:cantSplit w:val="0"/>
          <w:trHeight w:val="721" w:hRule="atLeast"/>
          <w:tblHeader w:val="0"/>
        </w:trPr>
        <w:tc>
          <w:tcPr>
            <w:shd w:fill="daedf3" w:val="clear"/>
          </w:tcPr>
          <w:p w:rsidR="00000000" w:rsidDel="00000000" w:rsidP="00000000" w:rsidRDefault="00000000" w:rsidRPr="00000000" w14:paraId="000001DF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df3" w:val="clea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Число Индивидуального Дня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34"/>
                <w:szCs w:val="34"/>
                <w:u w:val="none"/>
                <w:shd w:fill="auto" w:val="clear"/>
                <w:vertAlign w:val="baseline"/>
                <w:rtl w:val="0"/>
              </w:rPr>
              <w:t xml:space="preserve">ЧИД</w:t>
            </w:r>
          </w:p>
        </w:tc>
        <w:tc>
          <w:tcPr>
            <w:gridSpan w:val="2"/>
            <w:shd w:fill="daedf3" w:val="clea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15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1E8">
            <w:pPr>
              <w:spacing w:before="133" w:lineRule="auto"/>
              <w:ind w:right="88"/>
              <w:jc w:val="righ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2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2" w:lineRule="auto"/>
              <w:ind w:left="126" w:right="0" w:firstLine="0"/>
              <w:jc w:val="left"/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Дата Рождения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3/12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ind w:left="82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82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50" w:w="11910" w:orient="portrait"/>
      <w:pgMar w:bottom="0" w:top="360" w:left="240" w:right="2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 Gothic" w:cs="Century Gothic" w:eastAsia="Century Gothic" w:hAnsi="Century Gothic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entury Gothic" w:cs="Century Gothic" w:eastAsia="Century Gothic" w:hAnsi="Century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Pr>
      <w:rFonts w:ascii="Century Gothic" w:cs="Century Gothic" w:eastAsia="Century Gothic" w:hAnsi="Century Gothic"/>
      <w:lang w:bidi="ru-RU" w:eastAsia="ru-RU" w:val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Pr>
      <w:b w:val="1"/>
      <w:bCs w:val="1"/>
      <w:sz w:val="24"/>
      <w:szCs w:val="24"/>
    </w:rPr>
  </w:style>
  <w:style w:type="paragraph" w:styleId="a4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EnQTpV/e9tVYNMbEKvwVVkrhXw==">CgMxLjA4AHIhMTNtRmpnTmdLZzMxa01jVlNlUDVCcGZTQ3BtR3pDMHFm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2023-05-08T09:54:00Z</dcterms:created>
  <dc:creator>dm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2023-04-27T00:00:00Z</vt:filetime>
  </property>
</Properties>
</file>