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Впщвпзщыпфошвазфщощвпа</w:t>
      </w:r>
      <w:r/>
    </w:p>
    <w:p>
      <w:pPr>
        <w:rPr>
          <w:highlight w:val="none"/>
        </w:rPr>
      </w:pPr>
      <w:r>
        <w:rPr>
          <w:highlight w:val="none"/>
        </w:rPr>
        <w:t xml:space="preserve">ЗВАЫЛАВЫЛАЛВЫАЛЫ</w:t>
      </w:r>
      <w:r>
        <w:rPr>
          <w:highlight w:val="none"/>
        </w:rPr>
      </w:r>
    </w:p>
    <w:p>
      <w:r>
        <w:rPr>
          <w:highlight w:val="none"/>
        </w:rPr>
        <w:t xml:space="preserve">Злправпывпфыщьдвпфыьдвпаыьдваыдваы</w:t>
        <w:br/>
        <w:t xml:space="preserve">Азлвыалывазлвыа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 Думов</cp:lastModifiedBy>
  <cp:revision>1</cp:revision>
  <dcterms:modified xsi:type="dcterms:W3CDTF">2022-04-22T14:19:11Z</dcterms:modified>
</cp:coreProperties>
</file>