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5B" w:rsidRPr="003A705B" w:rsidRDefault="003A705B" w:rsidP="003A705B">
      <w:pPr>
        <w:spacing w:before="100" w:beforeAutospacing="1" w:after="100" w:afterAutospacing="1" w:line="240" w:lineRule="auto"/>
        <w:jc w:val="center"/>
        <w:outlineLvl w:val="2"/>
        <w:rPr>
          <w:rFonts w:ascii="Algerian" w:eastAsia="Times New Roman" w:hAnsi="Algerian" w:cs="Times New Roman"/>
          <w:b/>
          <w:bCs/>
          <w:color w:val="0070C0"/>
          <w:sz w:val="27"/>
          <w:szCs w:val="27"/>
          <w:lang w:eastAsia="en-IN"/>
        </w:rPr>
      </w:pPr>
      <w:r w:rsidRPr="003A705B">
        <w:rPr>
          <w:rFonts w:ascii="Algerian" w:eastAsia="Times New Roman" w:hAnsi="Algerian" w:cs="Times New Roman"/>
          <w:b/>
          <w:bCs/>
          <w:color w:val="0070C0"/>
          <w:sz w:val="27"/>
          <w:szCs w:val="27"/>
          <w:lang w:eastAsia="en-IN"/>
        </w:rPr>
        <w:t>Querying an ingestion-time partitioned table</w:t>
      </w:r>
    </w:p>
    <w:p w:rsidR="002B6EFE" w:rsidRDefault="002B6EFE">
      <w:pPr>
        <w:rPr>
          <w:rFonts w:ascii="Times New Roman" w:hAnsi="Times New Roman" w:cs="Times New Roman"/>
          <w:sz w:val="24"/>
          <w:szCs w:val="24"/>
        </w:rPr>
      </w:pPr>
      <w:r w:rsidRPr="002B6EFE">
        <w:rPr>
          <w:rFonts w:ascii="Times New Roman" w:hAnsi="Times New Roman" w:cs="Times New Roman"/>
          <w:sz w:val="24"/>
          <w:szCs w:val="24"/>
        </w:rPr>
        <w:t xml:space="preserve">When we create a table partitioned by </w:t>
      </w:r>
      <w:r w:rsidRPr="002B6EFE">
        <w:rPr>
          <w:rFonts w:ascii="Times New Roman" w:hAnsi="Times New Roman" w:cs="Times New Roman"/>
          <w:b/>
          <w:sz w:val="24"/>
          <w:szCs w:val="24"/>
        </w:rPr>
        <w:t>ingestion time</w:t>
      </w:r>
      <w:r w:rsidRPr="002B6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EF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2B6EFE">
        <w:rPr>
          <w:rFonts w:ascii="Times New Roman" w:hAnsi="Times New Roman" w:cs="Times New Roman"/>
          <w:sz w:val="24"/>
          <w:szCs w:val="24"/>
        </w:rPr>
        <w:t xml:space="preserve"> automatically assigns rows to partitions based on the time when </w:t>
      </w:r>
      <w:proofErr w:type="spellStart"/>
      <w:r w:rsidRPr="002B6EF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2B6EFE">
        <w:rPr>
          <w:rFonts w:ascii="Times New Roman" w:hAnsi="Times New Roman" w:cs="Times New Roman"/>
          <w:sz w:val="24"/>
          <w:szCs w:val="24"/>
        </w:rPr>
        <w:t xml:space="preserve"> ingests the data.</w:t>
      </w:r>
    </w:p>
    <w:p w:rsidR="002B6EFE" w:rsidRPr="00D66FE3" w:rsidRDefault="002B6EFE" w:rsidP="002B6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Hourly</w:t>
      </w:r>
    </w:p>
    <w:p w:rsidR="002B6EFE" w:rsidRPr="00D66FE3" w:rsidRDefault="002B6EFE" w:rsidP="002B6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Daily</w:t>
      </w:r>
    </w:p>
    <w:p w:rsidR="002B6EFE" w:rsidRPr="00D66FE3" w:rsidRDefault="002B6EFE" w:rsidP="002B6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Monthly</w:t>
      </w:r>
    </w:p>
    <w:p w:rsidR="002B6EFE" w:rsidRDefault="002B6EFE" w:rsidP="002B6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6FE3">
        <w:rPr>
          <w:rFonts w:ascii="Times New Roman" w:hAnsi="Times New Roman" w:cs="Times New Roman"/>
          <w:sz w:val="24"/>
          <w:szCs w:val="24"/>
        </w:rPr>
        <w:t>Yearly</w:t>
      </w:r>
    </w:p>
    <w:p w:rsidR="00B74223" w:rsidRDefault="00B74223" w:rsidP="00B74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has following columns:</w:t>
      </w:r>
    </w:p>
    <w:p w:rsidR="00B74223" w:rsidRDefault="00B74223" w:rsidP="00B742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223">
        <w:rPr>
          <w:rFonts w:ascii="Times New Roman" w:hAnsi="Times New Roman" w:cs="Times New Roman"/>
          <w:b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>: DATE</w:t>
      </w:r>
    </w:p>
    <w:p w:rsidR="00B74223" w:rsidRDefault="00B74223" w:rsidP="00B74223">
      <w:pPr>
        <w:rPr>
          <w:rFonts w:ascii="Times New Roman" w:hAnsi="Times New Roman" w:cs="Times New Roman"/>
          <w:sz w:val="24"/>
          <w:szCs w:val="24"/>
        </w:rPr>
      </w:pPr>
      <w:r w:rsidRPr="00B74223">
        <w:rPr>
          <w:rFonts w:ascii="Times New Roman" w:hAnsi="Times New Roman" w:cs="Times New Roman"/>
          <w:b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>: integer</w:t>
      </w:r>
    </w:p>
    <w:p w:rsidR="00B74223" w:rsidRPr="00B74223" w:rsidRDefault="00B74223" w:rsidP="00B74223">
      <w:pPr>
        <w:rPr>
          <w:rFonts w:ascii="Times New Roman" w:hAnsi="Times New Roman" w:cs="Times New Roman"/>
          <w:sz w:val="24"/>
          <w:szCs w:val="24"/>
        </w:rPr>
      </w:pPr>
    </w:p>
    <w:p w:rsidR="002B6EFE" w:rsidRDefault="00EC4594" w:rsidP="002B6EFE">
      <w:pPr>
        <w:rPr>
          <w:rFonts w:ascii="Times New Roman" w:hAnsi="Times New Roman" w:cs="Times New Roman"/>
          <w:sz w:val="24"/>
          <w:szCs w:val="24"/>
        </w:rPr>
      </w:pPr>
      <w:r w:rsidRPr="00EC4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AF6649" wp14:editId="4388ED36">
            <wp:extent cx="4285753" cy="2830895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354" cy="28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4" w:rsidRDefault="00B74223" w:rsidP="002B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We’ll use </w:t>
      </w:r>
      <w:r w:rsidRPr="00B74223">
        <w:rPr>
          <w:rFonts w:ascii="Times New Roman" w:hAnsi="Times New Roman" w:cs="Times New Roman"/>
          <w:b/>
          <w:sz w:val="24"/>
          <w:szCs w:val="24"/>
        </w:rPr>
        <w:t>timestamp</w:t>
      </w:r>
      <w:r w:rsidRPr="00B74223">
        <w:rPr>
          <w:rFonts w:ascii="Times New Roman" w:hAnsi="Times New Roman" w:cs="Times New Roman"/>
          <w:sz w:val="24"/>
          <w:szCs w:val="24"/>
        </w:rPr>
        <w:t xml:space="preserve"> to identify the correct partition in the new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223">
        <w:rPr>
          <w:rFonts w:ascii="Times New Roman" w:hAnsi="Times New Roman" w:cs="Times New Roman"/>
          <w:sz w:val="24"/>
          <w:szCs w:val="24"/>
        </w:rPr>
        <w:t>Let’s</w:t>
      </w:r>
      <w:r w:rsidRPr="00B74223">
        <w:rPr>
          <w:rFonts w:ascii="Times New Roman" w:hAnsi="Times New Roman" w:cs="Times New Roman"/>
          <w:sz w:val="24"/>
          <w:szCs w:val="24"/>
        </w:rPr>
        <w:t xml:space="preserve"> insert some data into this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>INSERT INTO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sah16feb22.demo.ingestionHistory (</w:t>
      </w:r>
      <w:proofErr w:type="spellStart"/>
      <w:r w:rsidRPr="00EF2D9C">
        <w:rPr>
          <w:rFonts w:ascii="Times New Roman" w:hAnsi="Times New Roman" w:cs="Times New Roman"/>
          <w:highlight w:val="yellow"/>
        </w:rPr>
        <w:t>timezone</w:t>
      </w:r>
      <w:proofErr w:type="spellEnd"/>
      <w:r w:rsidRPr="00EF2D9C">
        <w:rPr>
          <w:rFonts w:ascii="Times New Roman" w:hAnsi="Times New Roman" w:cs="Times New Roman"/>
          <w:highlight w:val="yellow"/>
        </w:rPr>
        <w:t>,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  </w:t>
      </w:r>
      <w:proofErr w:type="gramStart"/>
      <w:r w:rsidRPr="00EF2D9C">
        <w:rPr>
          <w:rFonts w:ascii="Times New Roman" w:hAnsi="Times New Roman" w:cs="Times New Roman"/>
          <w:highlight w:val="yellow"/>
        </w:rPr>
        <w:t>id</w:t>
      </w:r>
      <w:proofErr w:type="gramEnd"/>
      <w:r w:rsidRPr="00EF2D9C">
        <w:rPr>
          <w:rFonts w:ascii="Times New Roman" w:hAnsi="Times New Roman" w:cs="Times New Roman"/>
          <w:highlight w:val="yellow"/>
        </w:rPr>
        <w:t>)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>VALUES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('2017-09-02 09:01:01.00 UTC'</w:t>
      </w:r>
      <w:proofErr w:type="gramStart"/>
      <w:r w:rsidRPr="00EF2D9C">
        <w:rPr>
          <w:rFonts w:ascii="Times New Roman" w:hAnsi="Times New Roman" w:cs="Times New Roman"/>
          <w:highlight w:val="yellow"/>
        </w:rPr>
        <w:t>,101</w:t>
      </w:r>
      <w:proofErr w:type="gramEnd"/>
      <w:r w:rsidRPr="00EF2D9C">
        <w:rPr>
          <w:rFonts w:ascii="Times New Roman" w:hAnsi="Times New Roman" w:cs="Times New Roman"/>
          <w:highlight w:val="yellow"/>
        </w:rPr>
        <w:t>),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('2017-09-04 09:01:01.00 UTC'</w:t>
      </w:r>
      <w:proofErr w:type="gramStart"/>
      <w:r w:rsidRPr="00EF2D9C">
        <w:rPr>
          <w:rFonts w:ascii="Times New Roman" w:hAnsi="Times New Roman" w:cs="Times New Roman"/>
          <w:highlight w:val="yellow"/>
        </w:rPr>
        <w:t>,102</w:t>
      </w:r>
      <w:proofErr w:type="gramEnd"/>
      <w:r w:rsidRPr="00EF2D9C">
        <w:rPr>
          <w:rFonts w:ascii="Times New Roman" w:hAnsi="Times New Roman" w:cs="Times New Roman"/>
          <w:highlight w:val="yellow"/>
        </w:rPr>
        <w:t>),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('2018-09-04 09:04:01.00 UTC'</w:t>
      </w:r>
      <w:proofErr w:type="gramStart"/>
      <w:r w:rsidRPr="00EF2D9C">
        <w:rPr>
          <w:rFonts w:ascii="Times New Roman" w:hAnsi="Times New Roman" w:cs="Times New Roman"/>
          <w:highlight w:val="yellow"/>
        </w:rPr>
        <w:t>,103</w:t>
      </w:r>
      <w:proofErr w:type="gramEnd"/>
      <w:r w:rsidRPr="00EF2D9C">
        <w:rPr>
          <w:rFonts w:ascii="Times New Roman" w:hAnsi="Times New Roman" w:cs="Times New Roman"/>
          <w:highlight w:val="yellow"/>
        </w:rPr>
        <w:t>),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('2019-09-02 05:01:02.00 UTC'</w:t>
      </w:r>
      <w:proofErr w:type="gramStart"/>
      <w:r w:rsidRPr="00EF2D9C">
        <w:rPr>
          <w:rFonts w:ascii="Times New Roman" w:hAnsi="Times New Roman" w:cs="Times New Roman"/>
          <w:highlight w:val="yellow"/>
        </w:rPr>
        <w:t>,104</w:t>
      </w:r>
      <w:proofErr w:type="gramEnd"/>
      <w:r w:rsidRPr="00EF2D9C">
        <w:rPr>
          <w:rFonts w:ascii="Times New Roman" w:hAnsi="Times New Roman" w:cs="Times New Roman"/>
          <w:highlight w:val="yellow"/>
        </w:rPr>
        <w:t>);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>SELECT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*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>FROM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 xml:space="preserve">  sah16feb22.demo.ingestionHistory</w:t>
      </w: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  <w:highlight w:val="yellow"/>
        </w:rPr>
      </w:pPr>
      <w:r w:rsidRPr="00EF2D9C">
        <w:rPr>
          <w:rFonts w:ascii="Times New Roman" w:hAnsi="Times New Roman" w:cs="Times New Roman"/>
          <w:highlight w:val="yellow"/>
        </w:rPr>
        <w:t>WHERE</w:t>
      </w: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  <w:r w:rsidRPr="00EF2D9C">
        <w:rPr>
          <w:rFonts w:ascii="Times New Roman" w:hAnsi="Times New Roman" w:cs="Times New Roman"/>
          <w:highlight w:val="yellow"/>
        </w:rPr>
        <w:lastRenderedPageBreak/>
        <w:t xml:space="preserve">  </w:t>
      </w:r>
      <w:proofErr w:type="gramStart"/>
      <w:r w:rsidRPr="00EF2D9C">
        <w:rPr>
          <w:rFonts w:ascii="Times New Roman" w:hAnsi="Times New Roman" w:cs="Times New Roman"/>
          <w:highlight w:val="yellow"/>
        </w:rPr>
        <w:t>DATE(</w:t>
      </w:r>
      <w:proofErr w:type="gramEnd"/>
      <w:r w:rsidRPr="00EF2D9C">
        <w:rPr>
          <w:rFonts w:ascii="Times New Roman" w:hAnsi="Times New Roman" w:cs="Times New Roman"/>
          <w:highlight w:val="yellow"/>
        </w:rPr>
        <w:t>_PARTITIONTIME)='2022-04-09';</w:t>
      </w: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  <w:r w:rsidRPr="00CE6D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FB376" wp14:editId="6D848032">
            <wp:extent cx="5731510" cy="1893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</w:t>
      </w:r>
    </w:p>
    <w:p w:rsidR="00EF2D9C" w:rsidRDefault="00EF2D9C" w:rsidP="00EF2D9C">
      <w:pPr>
        <w:pStyle w:val="NoSpacing"/>
        <w:rPr>
          <w:rFonts w:ascii="Times New Roman" w:hAnsi="Times New Roman" w:cs="Times New Roman"/>
        </w:rPr>
      </w:pPr>
    </w:p>
    <w:p w:rsidR="00EF2D9C" w:rsidRPr="00EF2D9C" w:rsidRDefault="00EF2D9C" w:rsidP="00EF2D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5819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9C" w:rsidRDefault="00EF2D9C" w:rsidP="002B6EFE">
      <w:pPr>
        <w:rPr>
          <w:rFonts w:ascii="Times New Roman" w:hAnsi="Times New Roman" w:cs="Times New Roman"/>
          <w:sz w:val="24"/>
          <w:szCs w:val="24"/>
        </w:rPr>
      </w:pPr>
    </w:p>
    <w:p w:rsidR="00A3327E" w:rsidRDefault="00A3327E" w:rsidP="002B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 shows</w:t>
      </w:r>
    </w:p>
    <w:p w:rsidR="00A3327E" w:rsidRDefault="00EF2D9C" w:rsidP="002B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17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C" w:rsidRDefault="00CE6DCC" w:rsidP="002B6EFE">
      <w:pPr>
        <w:rPr>
          <w:rFonts w:ascii="Times New Roman" w:hAnsi="Times New Roman" w:cs="Times New Roman"/>
          <w:sz w:val="24"/>
          <w:szCs w:val="24"/>
        </w:rPr>
      </w:pPr>
    </w:p>
    <w:p w:rsidR="008C1570" w:rsidRDefault="00EF2D9C" w:rsidP="00EF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will use the query by using date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=’2017-03-05’ I get an error message as </w:t>
      </w:r>
    </w:p>
    <w:p w:rsidR="00EF2D9C" w:rsidRDefault="00EF2D9C" w:rsidP="00EF2D9C">
      <w:pP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31510" cy="17494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0" w:rsidRPr="00D50BE6" w:rsidRDefault="008C1570" w:rsidP="00D50BE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1536C5" w:rsidRDefault="001536C5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1536C5" w:rsidRDefault="001536C5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1536C5" w:rsidRDefault="001536C5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49530F" w:rsidRDefault="0049530F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49530F" w:rsidRDefault="0049530F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49530F" w:rsidRDefault="0049530F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4123FA" w:rsidRDefault="004123FA" w:rsidP="002B6EFE">
      <w:pPr>
        <w:rPr>
          <w:rFonts w:ascii="Times New Roman" w:hAnsi="Times New Roman" w:cs="Times New Roman"/>
          <w:b/>
          <w:sz w:val="24"/>
          <w:szCs w:val="24"/>
        </w:rPr>
      </w:pPr>
    </w:p>
    <w:p w:rsidR="004123FA" w:rsidRPr="0049530F" w:rsidRDefault="004123FA" w:rsidP="002B6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Continue…..</w:t>
      </w:r>
    </w:p>
    <w:sectPr w:rsidR="004123FA" w:rsidRPr="0049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C0E34"/>
    <w:multiLevelType w:val="hybridMultilevel"/>
    <w:tmpl w:val="C624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DA"/>
    <w:rsid w:val="00000084"/>
    <w:rsid w:val="001536C5"/>
    <w:rsid w:val="002B6EFE"/>
    <w:rsid w:val="003A705B"/>
    <w:rsid w:val="004123FA"/>
    <w:rsid w:val="0049530F"/>
    <w:rsid w:val="00645523"/>
    <w:rsid w:val="006C6B56"/>
    <w:rsid w:val="008C1570"/>
    <w:rsid w:val="00A3327E"/>
    <w:rsid w:val="00B74223"/>
    <w:rsid w:val="00CA0EDA"/>
    <w:rsid w:val="00CE6DCC"/>
    <w:rsid w:val="00D50BE6"/>
    <w:rsid w:val="00E51BFF"/>
    <w:rsid w:val="00EC4594"/>
    <w:rsid w:val="00E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64B35-E583-49A0-82E9-A664B384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7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0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C1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530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F2D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2022-04-07T09:34:00Z</dcterms:created>
  <dcterms:modified xsi:type="dcterms:W3CDTF">2022-04-09T10:56:00Z</dcterms:modified>
</cp:coreProperties>
</file>