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technical-design-document-tdd"/>
    <w:p>
      <w:pPr>
        <w:pStyle w:val="Heading1"/>
      </w:pPr>
      <w:r>
        <w:t xml:space="preserve">Technical Design Document (TDD)</w:t>
      </w:r>
    </w:p>
    <w:bookmarkStart w:id="20" w:name="Xc86a6b8f2f7656e716e7c32ad64ab10f4d2a4c0"/>
    <w:p>
      <w:pPr>
        <w:pStyle w:val="Heading2"/>
      </w:pPr>
      <w:r>
        <w:t xml:space="preserve">MCP Code Intelligence — KSA-102: Adaptive Token Cache + Model Manager</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KSA-102</w:t>
            </w:r>
          </w:p>
        </w:tc>
      </w:tr>
      <w:tr>
        <w:tc>
          <w:p>
            <w:pPr>
              <w:pStyle w:val="Compact"/>
              <w:jc w:val="left"/>
            </w:pPr>
            <w:r>
              <w:t xml:space="preserve">Title</w:t>
            </w:r>
          </w:p>
        </w:tc>
        <w:tc>
          <w:p>
            <w:pPr>
              <w:pStyle w:val="Compact"/>
              <w:jc w:val="left"/>
            </w:pPr>
            <w:r>
              <w:t xml:space="preserve">Adaptive Token Cache + Model Manager for multilingual find_tools</w:t>
            </w:r>
          </w:p>
        </w:tc>
      </w:tr>
      <w:tr>
        <w:tc>
          <w:p>
            <w:pPr>
              <w:pStyle w:val="Compact"/>
              <w:jc w:val="left"/>
            </w:pPr>
            <w:r>
              <w:t xml:space="preserve">Author</w:t>
            </w:r>
          </w:p>
        </w:tc>
        <w:tc>
          <w:p>
            <w:pPr>
              <w:pStyle w:val="Compact"/>
              <w:jc w:val="left"/>
            </w:pPr>
            <w:r>
              <w:t xml:space="preserve">SA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2026-05-21</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BRD-v1-KSA-102.docx</w:t>
            </w:r>
          </w:p>
        </w:tc>
      </w:tr>
      <w:tr>
        <w:tc>
          <w:p>
            <w:pPr>
              <w:pStyle w:val="Compact"/>
              <w:jc w:val="left"/>
            </w:pPr>
            <w:r>
              <w:t xml:space="preserve">Related FSD</w:t>
            </w:r>
          </w:p>
        </w:tc>
        <w:tc>
          <w:p>
            <w:pPr>
              <w:pStyle w:val="Compact"/>
              <w:jc w:val="left"/>
            </w:pPr>
            <w:r>
              <w:t xml:space="preserve">FSD-v1-KSA-102.docx</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2026-05-21</w:t>
            </w:r>
          </w:p>
        </w:tc>
        <w:tc>
          <w:p>
            <w:pPr>
              <w:pStyle w:val="Compact"/>
              <w:jc w:val="left"/>
            </w:pPr>
            <w:r>
              <w:t xml:space="preserve">SA Agent</w:t>
            </w:r>
          </w:p>
        </w:tc>
        <w:tc>
          <w:p>
            <w:pPr>
              <w:pStyle w:val="Compact"/>
              <w:jc w:val="left"/>
            </w:pPr>
            <w:r>
              <w:t xml:space="preserve">Initiate document from BRD + FSD</w:t>
            </w:r>
          </w:p>
        </w:tc>
      </w:tr>
    </w:tbl>
    <w:p>
      <w:r>
        <w:pict>
          <v:rect style="width:0;height:1.5pt" o:hralign="center" o:hrstd="t" o:hr="t"/>
        </w:pict>
      </w:r>
    </w:p>
    <w:bookmarkEnd w:id="22"/>
    <w:bookmarkStart w:id="29" w:name="introduction"/>
    <w:p>
      <w:pPr>
        <w:pStyle w:val="Heading2"/>
      </w:pPr>
      <w:r>
        <w:t xml:space="preserve">1. Introduction</w:t>
      </w:r>
    </w:p>
    <w:bookmarkStart w:id="23" w:name="purpose"/>
    <w:p>
      <w:pPr>
        <w:pStyle w:val="Heading3"/>
      </w:pPr>
      <w:r>
        <w:t xml:space="preserve">1.1 Purpose</w:t>
      </w:r>
    </w:p>
    <w:p>
      <w:pPr>
        <w:pStyle w:val="FirstParagraph"/>
      </w:pPr>
      <w:r>
        <w:t xml:space="preserve">This TDD specifies the technical implementation of the Adaptive Token Cache and Model Manager for the MCP Code Intelligence Python server. It covers architecture, module design, data structures, and integration patterns.</w:t>
      </w:r>
    </w:p>
    <w:bookmarkEnd w:id="23"/>
    <w:bookmarkStart w:id="24" w:name="scope"/>
    <w:p>
      <w:pPr>
        <w:pStyle w:val="Heading3"/>
      </w:pPr>
      <w:r>
        <w:t xml:space="preserve">1.2 Scope</w:t>
      </w:r>
    </w:p>
    <w:p>
      <w:pPr>
        <w:numPr>
          <w:ilvl w:val="0"/>
          <w:numId w:val="1001"/>
        </w:numPr>
        <w:pStyle w:val="Compact"/>
      </w:pPr>
      <w:r>
        <w:t xml:space="preserve">New module:</w:t>
      </w:r>
      <w:r>
        <w:t xml:space="preserve"> </w:t>
      </w:r>
      <w:r>
        <w:rPr>
          <w:rStyle w:val="VerbatimChar"/>
        </w:rPr>
        <w:t xml:space="preserve">orchestration/cache/</w:t>
      </w:r>
      <w:r>
        <w:t xml:space="preserve"> </w:t>
      </w:r>
      <w:r>
        <w:t xml:space="preserve">— Adaptive Token Cache</w:t>
      </w:r>
    </w:p>
    <w:p>
      <w:pPr>
        <w:numPr>
          <w:ilvl w:val="0"/>
          <w:numId w:val="1001"/>
        </w:numPr>
        <w:pStyle w:val="Compact"/>
      </w:pPr>
      <w:r>
        <w:t xml:space="preserve">New module:</w:t>
      </w:r>
      <w:r>
        <w:t xml:space="preserve"> </w:t>
      </w:r>
      <w:r>
        <w:rPr>
          <w:rStyle w:val="VerbatimChar"/>
        </w:rPr>
        <w:t xml:space="preserve">orchestration/models/</w:t>
      </w:r>
      <w:r>
        <w:t xml:space="preserve"> </w:t>
      </w:r>
      <w:r>
        <w:t xml:space="preserve">— Model Manager</w:t>
      </w:r>
    </w:p>
    <w:p>
      <w:pPr>
        <w:numPr>
          <w:ilvl w:val="0"/>
          <w:numId w:val="1001"/>
        </w:numPr>
        <w:pStyle w:val="Compact"/>
      </w:pPr>
      <w:r>
        <w:t xml:space="preserve">Modified:</w:t>
      </w:r>
      <w:r>
        <w:t xml:space="preserve"> </w:t>
      </w:r>
      <w:r>
        <w:rPr>
          <w:rStyle w:val="VerbatimChar"/>
        </w:rPr>
        <w:t xml:space="preserve">orchestration/meta/find_tools.py</w:t>
      </w:r>
      <w:r>
        <w:t xml:space="preserve"> </w:t>
      </w:r>
      <w:r>
        <w:t xml:space="preserve">— integrate cache + embedding tiers</w:t>
      </w:r>
    </w:p>
    <w:p>
      <w:pPr>
        <w:numPr>
          <w:ilvl w:val="0"/>
          <w:numId w:val="1001"/>
        </w:numPr>
        <w:pStyle w:val="Compact"/>
      </w:pPr>
      <w:r>
        <w:t xml:space="preserve">Modified:</w:t>
      </w:r>
      <w:r>
        <w:t xml:space="preserve"> </w:t>
      </w:r>
      <w:r>
        <w:rPr>
          <w:rStyle w:val="VerbatimChar"/>
        </w:rPr>
        <w:t xml:space="preserve">memory/embedding/model_downloader.py</w:t>
      </w:r>
      <w:r>
        <w:t xml:space="preserve"> </w:t>
      </w:r>
      <w:r>
        <w:t xml:space="preserve">— support multiple models</w:t>
      </w:r>
    </w:p>
    <w:bookmarkEnd w:id="24"/>
    <w:bookmarkStart w:id="25" w:name="technology-stack"/>
    <w:p>
      <w:pPr>
        <w:pStyle w:val="Heading3"/>
      </w:pPr>
      <w:r>
        <w:t xml:space="preserve">1.3 Technology Stack</w:t>
      </w:r>
    </w:p>
    <w:tbl>
      <w:tblPr>
        <w:tblStyle w:val="Table"/>
        <w:tblW w:type="pct" w:w="0.0"/>
        <w:tblLook w:firstRow="1" w:lastRow="0" w:firstColumn="0" w:lastColumn="0" w:noHBand="0" w:noVBand="0" w:val="0020"/>
      </w:tblPr>
      <w:tblGrid/>
      <w:tr>
        <w:tc>
          <w:p>
            <w:pPr>
              <w:pStyle w:val="Compact"/>
              <w:jc w:val="left"/>
            </w:pPr>
            <w:r>
              <w:t xml:space="preserve">Layer</w:t>
            </w:r>
          </w:p>
        </w:tc>
        <w:tc>
          <w:p>
            <w:pPr>
              <w:pStyle w:val="Compact"/>
              <w:jc w:val="left"/>
            </w:pPr>
            <w:r>
              <w:t xml:space="preserve">Technology</w:t>
            </w:r>
          </w:p>
        </w:tc>
        <w:tc>
          <w:p>
            <w:pPr>
              <w:pStyle w:val="Compact"/>
              <w:jc w:val="left"/>
            </w:pPr>
            <w:r>
              <w:t xml:space="preserve">Version</w:t>
            </w:r>
          </w:p>
        </w:tc>
      </w:tr>
      <w:tr>
        <w:tc>
          <w:p>
            <w:pPr>
              <w:pStyle w:val="Compact"/>
              <w:jc w:val="left"/>
            </w:pPr>
            <w:r>
              <w:t xml:space="preserve">Language</w:t>
            </w:r>
          </w:p>
        </w:tc>
        <w:tc>
          <w:p>
            <w:pPr>
              <w:pStyle w:val="Compact"/>
              <w:jc w:val="left"/>
            </w:pPr>
            <w:r>
              <w:t xml:space="preserve">Python</w:t>
            </w:r>
          </w:p>
        </w:tc>
        <w:tc>
          <w:p>
            <w:pPr>
              <w:pStyle w:val="Compact"/>
              <w:jc w:val="left"/>
            </w:pPr>
            <w:r>
              <w:t xml:space="preserve">3.11+</w:t>
            </w:r>
          </w:p>
        </w:tc>
      </w:tr>
      <w:tr>
        <w:tc>
          <w:p>
            <w:pPr>
              <w:pStyle w:val="Compact"/>
              <w:jc w:val="left"/>
            </w:pPr>
            <w:r>
              <w:t xml:space="preserve">Runtime</w:t>
            </w:r>
          </w:p>
        </w:tc>
        <w:tc>
          <w:p>
            <w:pPr>
              <w:pStyle w:val="Compact"/>
              <w:jc w:val="left"/>
            </w:pPr>
            <w:r>
              <w:t xml:space="preserve">ONNX Runtime</w:t>
            </w:r>
          </w:p>
        </w:tc>
        <w:tc>
          <w:p>
            <w:pPr>
              <w:pStyle w:val="Compact"/>
              <w:jc w:val="left"/>
            </w:pPr>
            <w:r>
              <w:t xml:space="preserve">1.16+</w:t>
            </w:r>
          </w:p>
        </w:tc>
      </w:tr>
      <w:tr>
        <w:tc>
          <w:p>
            <w:pPr>
              <w:pStyle w:val="Compact"/>
              <w:jc w:val="left"/>
            </w:pPr>
            <w:r>
              <w:t xml:space="preserve">Embedding Model</w:t>
            </w:r>
          </w:p>
        </w:tc>
        <w:tc>
          <w:p>
            <w:pPr>
              <w:pStyle w:val="Compact"/>
              <w:jc w:val="left"/>
            </w:pPr>
            <w:r>
              <w:t xml:space="preserve">all-MiniLM-L6-v2</w:t>
            </w:r>
          </w:p>
        </w:tc>
        <w:tc>
          <w:p>
            <w:pPr>
              <w:pStyle w:val="Compact"/>
              <w:jc w:val="left"/>
            </w:pPr>
            <w:r>
              <w:t xml:space="preserve">latest</w:t>
            </w:r>
          </w:p>
        </w:tc>
      </w:tr>
      <w:tr>
        <w:tc>
          <w:p>
            <w:pPr>
              <w:pStyle w:val="Compact"/>
              <w:jc w:val="left"/>
            </w:pPr>
            <w:r>
              <w:t xml:space="preserve">Storage</w:t>
            </w:r>
          </w:p>
        </w:tc>
        <w:tc>
          <w:p>
            <w:pPr>
              <w:pStyle w:val="Compact"/>
              <w:jc w:val="left"/>
            </w:pPr>
            <w:r>
              <w:t xml:space="preserve">JSON files</w:t>
            </w:r>
          </w:p>
        </w:tc>
        <w:tc>
          <w:p>
            <w:pPr>
              <w:pStyle w:val="Compact"/>
              <w:jc w:val="left"/>
            </w:pPr>
            <w:r>
              <w:t xml:space="preserve">N/A</w:t>
            </w:r>
          </w:p>
        </w:tc>
      </w:tr>
      <w:tr>
        <w:tc>
          <w:p>
            <w:pPr>
              <w:pStyle w:val="Compact"/>
              <w:jc w:val="left"/>
            </w:pPr>
            <w:r>
              <w:t xml:space="preserve">Build Tool</w:t>
            </w:r>
          </w:p>
        </w:tc>
        <w:tc>
          <w:p>
            <w:pPr>
              <w:pStyle w:val="Compact"/>
              <w:jc w:val="left"/>
            </w:pPr>
            <w:r>
              <w:t xml:space="preserve">pip / pyproject.toml</w:t>
            </w:r>
          </w:p>
        </w:tc>
        <w:tc>
          <w:p>
            <w:pPr>
              <w:pStyle w:val="Compact"/>
              <w:jc w:val="left"/>
            </w:pPr>
            <w:r>
              <w:t xml:space="preserve">N/A</w:t>
            </w:r>
          </w:p>
        </w:tc>
      </w:tr>
      <w:tr>
        <w:tc>
          <w:p>
            <w:pPr>
              <w:pStyle w:val="Compact"/>
              <w:jc w:val="left"/>
            </w:pPr>
            <w:r>
              <w:t xml:space="preserve">CI/CD</w:t>
            </w:r>
          </w:p>
        </w:tc>
        <w:tc>
          <w:p>
            <w:pPr>
              <w:pStyle w:val="Compact"/>
              <w:jc w:val="left"/>
            </w:pPr>
            <w:r>
              <w:t xml:space="preserve">GitHub Actions</w:t>
            </w:r>
          </w:p>
        </w:tc>
        <w:tc>
          <w:p>
            <w:pPr>
              <w:pStyle w:val="Compact"/>
              <w:jc w:val="left"/>
            </w:pPr>
            <w:r>
              <w:t xml:space="preserve">N/A</w:t>
            </w:r>
          </w:p>
        </w:tc>
      </w:tr>
    </w:tbl>
    <w:bookmarkEnd w:id="25"/>
    <w:bookmarkStart w:id="26" w:name="design-principles"/>
    <w:p>
      <w:pPr>
        <w:pStyle w:val="Heading3"/>
      </w:pPr>
      <w:r>
        <w:t xml:space="preserve">1.4 Design Principles</w:t>
      </w:r>
    </w:p>
    <w:p>
      <w:pPr>
        <w:numPr>
          <w:ilvl w:val="0"/>
          <w:numId w:val="1002"/>
        </w:numPr>
        <w:pStyle w:val="Compact"/>
      </w:pPr>
      <w:r>
        <w:rPr>
          <w:bCs/>
          <w:b/>
        </w:rPr>
        <w:t xml:space="preserve">Zero external deps</w:t>
      </w:r>
      <w:r>
        <w:t xml:space="preserve"> </w:t>
      </w:r>
      <w:r>
        <w:t xml:space="preserve">for cache module (stdlib only)</w:t>
      </w:r>
    </w:p>
    <w:p>
      <w:pPr>
        <w:numPr>
          <w:ilvl w:val="0"/>
          <w:numId w:val="1002"/>
        </w:numPr>
        <w:pStyle w:val="Compact"/>
      </w:pPr>
      <w:r>
        <w:rPr>
          <w:bCs/>
          <w:b/>
        </w:rPr>
        <w:t xml:space="preserve">Graceful degradation</w:t>
      </w:r>
      <w:r>
        <w:t xml:space="preserve"> </w:t>
      </w:r>
      <w:r>
        <w:t xml:space="preserve">— system works without ONNX/model</w:t>
      </w:r>
    </w:p>
    <w:p>
      <w:pPr>
        <w:numPr>
          <w:ilvl w:val="0"/>
          <w:numId w:val="1002"/>
        </w:numPr>
        <w:pStyle w:val="Compact"/>
      </w:pPr>
      <w:r>
        <w:rPr>
          <w:bCs/>
          <w:b/>
        </w:rPr>
        <w:t xml:space="preserve">Single Responsibility</w:t>
      </w:r>
      <w:r>
        <w:t xml:space="preserve"> </w:t>
      </w:r>
      <w:r>
        <w:t xml:space="preserve">— each file &lt; 200 lines, each function &lt; 20 lines</w:t>
      </w:r>
    </w:p>
    <w:p>
      <w:pPr>
        <w:numPr>
          <w:ilvl w:val="0"/>
          <w:numId w:val="1002"/>
        </w:numPr>
        <w:pStyle w:val="Compact"/>
      </w:pPr>
      <w:r>
        <w:rPr>
          <w:bCs/>
          <w:b/>
        </w:rPr>
        <w:t xml:space="preserve">Lazy initialization</w:t>
      </w:r>
      <w:r>
        <w:t xml:space="preserve"> </w:t>
      </w:r>
      <w:r>
        <w:t xml:space="preserve">— model loaded only when needed</w:t>
      </w:r>
    </w:p>
    <w:p>
      <w:pPr>
        <w:numPr>
          <w:ilvl w:val="0"/>
          <w:numId w:val="1002"/>
        </w:numPr>
        <w:pStyle w:val="Compact"/>
      </w:pPr>
      <w:r>
        <w:rPr>
          <w:bCs/>
          <w:b/>
        </w:rPr>
        <w:t xml:space="preserve">Non-blocking</w:t>
      </w:r>
      <w:r>
        <w:t xml:space="preserve"> </w:t>
      </w:r>
      <w:r>
        <w:t xml:space="preserve">— downloads and persistence never block find_tools</w:t>
      </w:r>
    </w:p>
    <w:bookmarkEnd w:id="26"/>
    <w:bookmarkStart w:id="27" w:name="constraints"/>
    <w:p>
      <w:pPr>
        <w:pStyle w:val="Heading3"/>
      </w:pPr>
      <w:r>
        <w:t xml:space="preserve">1.5 Constraints</w:t>
      </w:r>
    </w:p>
    <w:p>
      <w:pPr>
        <w:numPr>
          <w:ilvl w:val="0"/>
          <w:numId w:val="1003"/>
        </w:numPr>
        <w:pStyle w:val="Compact"/>
      </w:pPr>
      <w:r>
        <w:t xml:space="preserve">Max 200 lines per file (workspace code standard)</w:t>
      </w:r>
    </w:p>
    <w:p>
      <w:pPr>
        <w:numPr>
          <w:ilvl w:val="0"/>
          <w:numId w:val="1003"/>
        </w:numPr>
        <w:pStyle w:val="Compact"/>
      </w:pPr>
      <w:r>
        <w:t xml:space="preserve">Max 20 lines per function</w:t>
      </w:r>
    </w:p>
    <w:p>
      <w:pPr>
        <w:numPr>
          <w:ilvl w:val="0"/>
          <w:numId w:val="1003"/>
        </w:numPr>
        <w:pStyle w:val="Compact"/>
      </w:pPr>
      <w:r>
        <w:t xml:space="preserve">ONNX Runtime is optional dependency</w:t>
      </w:r>
    </w:p>
    <w:p>
      <w:pPr>
        <w:numPr>
          <w:ilvl w:val="0"/>
          <w:numId w:val="1003"/>
        </w:numPr>
        <w:pStyle w:val="Compact"/>
      </w:pPr>
      <w:r>
        <w:t xml:space="preserve">No network calls during search (only during model download)</w:t>
      </w:r>
    </w:p>
    <w:p>
      <w:pPr>
        <w:numPr>
          <w:ilvl w:val="0"/>
          <w:numId w:val="1003"/>
        </w:numPr>
        <w:pStyle w:val="Compact"/>
      </w:pPr>
      <w:r>
        <w:t xml:space="preserve">Must work on Windows, macOS, Linux</w:t>
      </w:r>
    </w:p>
    <w:bookmarkEnd w:id="27"/>
    <w:bookmarkStart w:id="28" w:name="references"/>
    <w:p>
      <w:pPr>
        <w:pStyle w:val="Heading3"/>
      </w:pPr>
      <w:r>
        <w:t xml:space="preserve">1.6 References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BRD-v1-KSA-102.docx</w:t>
            </w:r>
          </w:p>
        </w:tc>
      </w:tr>
      <w:tr>
        <w:tc>
          <w:p>
            <w:pPr>
              <w:pStyle w:val="Compact"/>
              <w:jc w:val="left"/>
            </w:pPr>
            <w:r>
              <w:t xml:space="preserve">FSD</w:t>
            </w:r>
          </w:p>
        </w:tc>
        <w:tc>
          <w:p>
            <w:pPr>
              <w:pStyle w:val="Compact"/>
              <w:jc w:val="left"/>
            </w:pPr>
            <w:r>
              <w:t xml:space="preserve">FSD-v1-KSA-102.docx</w:t>
            </w:r>
          </w:p>
        </w:tc>
      </w:tr>
    </w:tbl>
    <w:p>
      <w:r>
        <w:pict>
          <v:rect style="width:0;height:1.5pt" o:hralign="center" o:hrstd="t" o:hr="t"/>
        </w:pict>
      </w:r>
    </w:p>
    <w:bookmarkEnd w:id="28"/>
    <w:bookmarkEnd w:id="29"/>
    <w:bookmarkStart w:id="35" w:name="system-architecture"/>
    <w:p>
      <w:pPr>
        <w:pStyle w:val="Heading2"/>
      </w:pPr>
      <w:r>
        <w:t xml:space="preserve">2. System Architecture</w:t>
      </w:r>
    </w:p>
    <w:bookmarkStart w:id="31" w:name="architecture-overview"/>
    <w:p>
      <w:pPr>
        <w:pStyle w:val="Heading3"/>
      </w:pPr>
      <w:r>
        <w:t xml:space="preserve">2.1 Architecture Overview</w:t>
      </w:r>
    </w:p>
    <w:p>
      <w:pPr>
        <w:pStyle w:val="CaptionedFigure"/>
      </w:pPr>
      <w:r>
        <w:drawing>
          <wp:inline>
            <wp:extent cx="5334000" cy="3602181"/>
            <wp:effectExtent b="0" l="0" r="0" t="0"/>
            <wp:docPr descr="Architecture Diagram" title="" id="1" name="Picture"/>
            <a:graphic>
              <a:graphicData uri="http://schemas.openxmlformats.org/drawingml/2006/picture">
                <pic:pic>
                  <pic:nvPicPr>
                    <pic:cNvPr descr="diagrams/architecture.png" id="0" name="Picture"/>
                    <pic:cNvPicPr>
                      <a:picLocks noChangeArrowheads="1" noChangeAspect="1"/>
                    </pic:cNvPicPr>
                  </pic:nvPicPr>
                  <pic:blipFill>
                    <a:blip r:embed="rId30"/>
                    <a:stretch>
                      <a:fillRect/>
                    </a:stretch>
                  </pic:blipFill>
                  <pic:spPr bwMode="auto">
                    <a:xfrm>
                      <a:off x="0" y="0"/>
                      <a:ext cx="5334000" cy="3602181"/>
                    </a:xfrm>
                    <a:prstGeom prst="rect">
                      <a:avLst/>
                    </a:prstGeom>
                    <a:noFill/>
                    <a:ln w="9525">
                      <a:noFill/>
                      <a:headEnd/>
                      <a:tailEnd/>
                    </a:ln>
                  </pic:spPr>
                </pic:pic>
              </a:graphicData>
            </a:graphic>
          </wp:inline>
        </w:drawing>
      </w:r>
    </w:p>
    <w:p>
      <w:pPr>
        <w:pStyle w:val="ImageCaption"/>
      </w:pPr>
      <w:r>
        <w:t xml:space="preserve">Architecture Diagram</w:t>
      </w:r>
    </w:p>
    <w:p>
      <w:pPr>
        <w:pStyle w:val="BodyText"/>
      </w:pPr>
      <w:r>
        <w:t xml:space="preserve">The feature adds two new subsystems to the existing orchestration layer:</w:t>
      </w:r>
    </w:p>
    <w:p>
      <w:pPr>
        <w:numPr>
          <w:ilvl w:val="0"/>
          <w:numId w:val="1004"/>
        </w:numPr>
        <w:pStyle w:val="Compact"/>
      </w:pPr>
      <w:r>
        <w:rPr>
          <w:bCs/>
          <w:b/>
        </w:rPr>
        <w:t xml:space="preserve">AdaptiveTokenCache</w:t>
      </w:r>
      <w:r>
        <w:t xml:space="preserve"> </w:t>
      </w:r>
      <w:r>
        <w:t xml:space="preserve">— in-memory cache with JSON persistence, sits between registry search and embedding search</w:t>
      </w:r>
    </w:p>
    <w:p>
      <w:pPr>
        <w:numPr>
          <w:ilvl w:val="0"/>
          <w:numId w:val="1004"/>
        </w:numPr>
        <w:pStyle w:val="Compact"/>
      </w:pPr>
      <w:r>
        <w:rPr>
          <w:bCs/>
          <w:b/>
        </w:rPr>
        <w:t xml:space="preserve">ModelManager</w:t>
      </w:r>
      <w:r>
        <w:t xml:space="preserve"> </w:t>
      </w:r>
      <w:r>
        <w:t xml:space="preserve">— MCP tool + model lifecycle management, wraps existing model_downloader</w:t>
      </w:r>
    </w:p>
    <w:p>
      <w:pPr>
        <w:numPr>
          <w:ilvl w:val="0"/>
          <w:numId w:val="1004"/>
        </w:numPr>
        <w:pStyle w:val="Compact"/>
      </w:pPr>
      <w:r>
        <w:rPr>
          <w:bCs/>
          <w:b/>
        </w:rPr>
        <w:t xml:space="preserve">EmbeddingSearcher</w:t>
      </w:r>
      <w:r>
        <w:t xml:space="preserve"> </w:t>
      </w:r>
      <w:r>
        <w:t xml:space="preserve">— adapter connecting find_tools to OnnxEmbeddingProvider with timeout</w:t>
      </w:r>
    </w:p>
    <w:bookmarkEnd w:id="31"/>
    <w:bookmarkStart w:id="33" w:name="component-diagram"/>
    <w:p>
      <w:pPr>
        <w:pStyle w:val="Heading3"/>
      </w:pPr>
      <w:r>
        <w:t xml:space="preserve">2.2 Component Diagram</w:t>
      </w:r>
    </w:p>
    <w:p>
      <w:pPr>
        <w:pStyle w:val="CaptionedFigure"/>
      </w:pPr>
      <w:r>
        <w:drawing>
          <wp:inline>
            <wp:extent cx="5334000" cy="3344801"/>
            <wp:effectExtent b="0" l="0" r="0" t="0"/>
            <wp:docPr descr="Component Diagram" title="" id="1" name="Picture"/>
            <a:graphic>
              <a:graphicData uri="http://schemas.openxmlformats.org/drawingml/2006/picture">
                <pic:pic>
                  <pic:nvPicPr>
                    <pic:cNvPr descr="diagrams/component.png" id="0" name="Picture"/>
                    <pic:cNvPicPr>
                      <a:picLocks noChangeArrowheads="1" noChangeAspect="1"/>
                    </pic:cNvPicPr>
                  </pic:nvPicPr>
                  <pic:blipFill>
                    <a:blip r:embed="rId32"/>
                    <a:stretch>
                      <a:fillRect/>
                    </a:stretch>
                  </pic:blipFill>
                  <pic:spPr bwMode="auto">
                    <a:xfrm>
                      <a:off x="0" y="0"/>
                      <a:ext cx="5334000" cy="3344801"/>
                    </a:xfrm>
                    <a:prstGeom prst="rect">
                      <a:avLst/>
                    </a:prstGeom>
                    <a:noFill/>
                    <a:ln w="9525">
                      <a:noFill/>
                      <a:headEnd/>
                      <a:tailEnd/>
                    </a:ln>
                  </pic:spPr>
                </pic:pic>
              </a:graphicData>
            </a:graphic>
          </wp:inline>
        </w:drawing>
      </w:r>
    </w:p>
    <w:p>
      <w:pPr>
        <w:pStyle w:val="ImageCaption"/>
      </w:pPr>
      <w:r>
        <w:t xml:space="preserve">Component Diagram</w:t>
      </w:r>
    </w:p>
    <w:tbl>
      <w:tblPr>
        <w:tblStyle w:val="Table"/>
        <w:tblW w:type="pct" w:w="5000.0"/>
        <w:tblLook w:firstRow="1" w:lastRow="0" w:firstColumn="0" w:lastColumn="0" w:noHBand="0" w:noVBand="0" w:val="0020"/>
      </w:tblPr>
      <w:tblGrid>
        <w:gridCol w:w="2292"/>
        <w:gridCol w:w="3126"/>
        <w:gridCol w:w="2501"/>
      </w:tblGrid>
      <w:tr>
        <w:tc>
          <w:p>
            <w:pPr>
              <w:pStyle w:val="Compact"/>
              <w:jc w:val="left"/>
            </w:pPr>
            <w:r>
              <w:t xml:space="preserve">Component</w:t>
            </w:r>
          </w:p>
        </w:tc>
        <w:tc>
          <w:p>
            <w:pPr>
              <w:pStyle w:val="Compact"/>
              <w:jc w:val="left"/>
            </w:pPr>
            <w:r>
              <w:t xml:space="preserve">Responsibility</w:t>
            </w:r>
          </w:p>
        </w:tc>
        <w:tc>
          <w:p>
            <w:pPr>
              <w:pStyle w:val="Compact"/>
              <w:jc w:val="left"/>
            </w:pPr>
            <w:r>
              <w:t xml:space="preserve">Technology</w:t>
            </w:r>
          </w:p>
        </w:tc>
      </w:tr>
      <w:tr>
        <w:tc>
          <w:p>
            <w:pPr>
              <w:pStyle w:val="Compact"/>
              <w:jc w:val="left"/>
            </w:pPr>
            <w:r>
              <w:t xml:space="preserve">AdaptiveTokenCache</w:t>
            </w:r>
          </w:p>
        </w:tc>
        <w:tc>
          <w:p>
            <w:pPr>
              <w:pStyle w:val="Compact"/>
              <w:jc w:val="left"/>
            </w:pPr>
            <w:r>
              <w:t xml:space="preserve">Store/lookup learned query→tool mappings</w:t>
            </w:r>
          </w:p>
        </w:tc>
        <w:tc>
          <w:p>
            <w:pPr>
              <w:pStyle w:val="Compact"/>
              <w:jc w:val="left"/>
            </w:pPr>
            <w:r>
              <w:t xml:space="preserve">Python dict + JSON</w:t>
            </w:r>
          </w:p>
        </w:tc>
      </w:tr>
      <w:tr>
        <w:tc>
          <w:p>
            <w:pPr>
              <w:pStyle w:val="Compact"/>
              <w:jc w:val="left"/>
            </w:pPr>
            <w:r>
              <w:t xml:space="preserve">CachePersistence</w:t>
            </w:r>
          </w:p>
        </w:tc>
        <w:tc>
          <w:p>
            <w:pPr>
              <w:pStyle w:val="Compact"/>
              <w:jc w:val="left"/>
            </w:pPr>
            <w:r>
              <w:t xml:space="preserve">Debounced file I/O for cache</w:t>
            </w:r>
          </w:p>
        </w:tc>
        <w:tc>
          <w:p>
            <w:pPr>
              <w:pStyle w:val="Compact"/>
              <w:jc w:val="left"/>
            </w:pPr>
            <w:r>
              <w:t xml:space="preserve">threading.Timer</w:t>
            </w:r>
          </w:p>
        </w:tc>
      </w:tr>
      <w:tr>
        <w:tc>
          <w:p>
            <w:pPr>
              <w:pStyle w:val="Compact"/>
              <w:jc w:val="left"/>
            </w:pPr>
            <w:r>
              <w:t xml:space="preserve">ModelManager</w:t>
            </w:r>
          </w:p>
        </w:tc>
        <w:tc>
          <w:p>
            <w:pPr>
              <w:pStyle w:val="Compact"/>
              <w:jc w:val="left"/>
            </w:pPr>
            <w:r>
              <w:t xml:space="preserve">MCP tool for model CRUD</w:t>
            </w:r>
          </w:p>
        </w:tc>
        <w:tc>
          <w:p>
            <w:pPr>
              <w:pStyle w:val="Compact"/>
              <w:jc w:val="left"/>
            </w:pPr>
            <w:r>
              <w:t xml:space="preserve">MCP tool pattern</w:t>
            </w:r>
          </w:p>
        </w:tc>
      </w:tr>
      <w:tr>
        <w:tc>
          <w:p>
            <w:pPr>
              <w:pStyle w:val="Compact"/>
              <w:jc w:val="left"/>
            </w:pPr>
            <w:r>
              <w:t xml:space="preserve">ModelRegistry</w:t>
            </w:r>
          </w:p>
        </w:tc>
        <w:tc>
          <w:p>
            <w:pPr>
              <w:pStyle w:val="Compact"/>
              <w:jc w:val="left"/>
            </w:pPr>
            <w:r>
              <w:t xml:space="preserve">Track downloaded models</w:t>
            </w:r>
          </w:p>
        </w:tc>
        <w:tc>
          <w:p>
            <w:pPr>
              <w:pStyle w:val="Compact"/>
              <w:jc w:val="left"/>
            </w:pPr>
            <w:r>
              <w:t xml:space="preserve">JSON file</w:t>
            </w:r>
          </w:p>
        </w:tc>
      </w:tr>
      <w:tr>
        <w:tc>
          <w:p>
            <w:pPr>
              <w:pStyle w:val="Compact"/>
              <w:jc w:val="left"/>
            </w:pPr>
            <w:r>
              <w:t xml:space="preserve">EmbeddingSearcher</w:t>
            </w:r>
          </w:p>
        </w:tc>
        <w:tc>
          <w:p>
            <w:pPr>
              <w:pStyle w:val="Compact"/>
              <w:jc w:val="left"/>
            </w:pPr>
            <w:r>
              <w:t xml:space="preserve">Compute embeddings + cosine similarity</w:t>
            </w:r>
          </w:p>
        </w:tc>
        <w:tc>
          <w:p>
            <w:pPr>
              <w:pStyle w:val="Compact"/>
              <w:jc w:val="left"/>
            </w:pPr>
            <w:r>
              <w:t xml:space="preserve">numpy + ONNX</w:t>
            </w:r>
          </w:p>
        </w:tc>
      </w:tr>
      <w:tr>
        <w:tc>
          <w:p>
            <w:pPr>
              <w:pStyle w:val="Compact"/>
              <w:jc w:val="left"/>
            </w:pPr>
            <w:r>
              <w:t xml:space="preserve">ToolEmbeddingIndex</w:t>
            </w:r>
          </w:p>
        </w:tc>
        <w:tc>
          <w:p>
            <w:pPr>
              <w:pStyle w:val="Compact"/>
              <w:jc w:val="left"/>
            </w:pPr>
            <w:r>
              <w:t xml:space="preserve">Pre-computed embeddings for all tools</w:t>
            </w:r>
          </w:p>
        </w:tc>
        <w:tc>
          <w:p>
            <w:pPr>
              <w:pStyle w:val="Compact"/>
              <w:jc w:val="left"/>
            </w:pPr>
            <w:r>
              <w:t xml:space="preserve">numpy array</w:t>
            </w:r>
          </w:p>
        </w:tc>
      </w:tr>
    </w:tbl>
    <w:bookmarkEnd w:id="33"/>
    <w:bookmarkStart w:id="34" w:name="communication-patterns"/>
    <w:p>
      <w:pPr>
        <w:pStyle w:val="Heading3"/>
      </w:pPr>
      <w:r>
        <w:t xml:space="preserve">2.3 Communication Patterns</w:t>
      </w:r>
    </w:p>
    <w:tbl>
      <w:tblPr>
        <w:tblStyle w:val="Table"/>
        <w:tblW w:type="pct" w:w="5000.0"/>
        <w:tblLook w:firstRow="1" w:lastRow="0" w:firstColumn="0" w:lastColumn="0" w:noHBand="0" w:noVBand="0" w:val="0020"/>
      </w:tblPr>
      <w:tblGrid>
        <w:gridCol w:w="1131"/>
        <w:gridCol w:w="754"/>
        <w:gridCol w:w="1885"/>
        <w:gridCol w:w="1697"/>
        <w:gridCol w:w="2451"/>
      </w:tblGrid>
      <w:tr>
        <w:tc>
          <w:p>
            <w:pPr>
              <w:pStyle w:val="Compact"/>
              <w:jc w:val="left"/>
            </w:pPr>
            <w:r>
              <w:t xml:space="preserve">From</w:t>
            </w:r>
          </w:p>
        </w:tc>
        <w:tc>
          <w:p>
            <w:pPr>
              <w:pStyle w:val="Compact"/>
              <w:jc w:val="left"/>
            </w:pPr>
            <w:r>
              <w:t xml:space="preserve">To</w:t>
            </w:r>
          </w:p>
        </w:tc>
        <w:tc>
          <w:p>
            <w:pPr>
              <w:pStyle w:val="Compact"/>
              <w:jc w:val="left"/>
            </w:pPr>
            <w:r>
              <w:t xml:space="preserve">Protocol</w:t>
            </w:r>
          </w:p>
        </w:tc>
        <w:tc>
          <w:p>
            <w:pPr>
              <w:pStyle w:val="Compact"/>
              <w:jc w:val="left"/>
            </w:pPr>
            <w:r>
              <w:t xml:space="preserve">Pattern</w:t>
            </w:r>
          </w:p>
        </w:tc>
        <w:tc>
          <w:p>
            <w:pPr>
              <w:pStyle w:val="Compact"/>
              <w:jc w:val="left"/>
            </w:pPr>
            <w:r>
              <w:t xml:space="preserve">Description</w:t>
            </w:r>
          </w:p>
        </w:tc>
      </w:tr>
      <w:tr>
        <w:tc>
          <w:p>
            <w:pPr>
              <w:pStyle w:val="Compact"/>
              <w:jc w:val="left"/>
            </w:pPr>
            <w:r>
              <w:t xml:space="preserve">find_tools</w:t>
            </w:r>
          </w:p>
        </w:tc>
        <w:tc>
          <w:p>
            <w:pPr>
              <w:pStyle w:val="Compact"/>
              <w:jc w:val="left"/>
            </w:pPr>
            <w:r>
              <w:t xml:space="preserve">AdaptiveTokenCache</w:t>
            </w:r>
          </w:p>
        </w:tc>
        <w:tc>
          <w:p>
            <w:pPr>
              <w:pStyle w:val="Compact"/>
              <w:jc w:val="left"/>
            </w:pPr>
            <w:r>
              <w:t xml:space="preserve">In-process</w:t>
            </w:r>
          </w:p>
        </w:tc>
        <w:tc>
          <w:p>
            <w:pPr>
              <w:pStyle w:val="Compact"/>
              <w:jc w:val="left"/>
            </w:pPr>
            <w:r>
              <w:t xml:space="preserve">Sync</w:t>
            </w:r>
          </w:p>
        </w:tc>
        <w:tc>
          <w:p>
            <w:pPr>
              <w:pStyle w:val="Compact"/>
              <w:jc w:val="left"/>
            </w:pPr>
            <w:r>
              <w:t xml:space="preserve">Cache lookup/add</w:t>
            </w:r>
          </w:p>
        </w:tc>
      </w:tr>
      <w:tr>
        <w:tc>
          <w:p>
            <w:pPr>
              <w:pStyle w:val="Compact"/>
              <w:jc w:val="left"/>
            </w:pPr>
            <w:r>
              <w:t xml:space="preserve">find_tools</w:t>
            </w:r>
          </w:p>
        </w:tc>
        <w:tc>
          <w:p>
            <w:pPr>
              <w:pStyle w:val="Compact"/>
              <w:jc w:val="left"/>
            </w:pPr>
            <w:r>
              <w:t xml:space="preserve">EmbeddingSearcher</w:t>
            </w:r>
          </w:p>
        </w:tc>
        <w:tc>
          <w:p>
            <w:pPr>
              <w:pStyle w:val="Compact"/>
              <w:jc w:val="left"/>
            </w:pPr>
            <w:r>
              <w:t xml:space="preserve">In-process</w:t>
            </w:r>
          </w:p>
        </w:tc>
        <w:tc>
          <w:p>
            <w:pPr>
              <w:pStyle w:val="Compact"/>
              <w:jc w:val="left"/>
            </w:pPr>
            <w:r>
              <w:t xml:space="preserve">Sync (timeout)</w:t>
            </w:r>
          </w:p>
        </w:tc>
        <w:tc>
          <w:p>
            <w:pPr>
              <w:pStyle w:val="Compact"/>
              <w:jc w:val="left"/>
            </w:pPr>
            <w:r>
              <w:t xml:space="preserve">Embedding search with 100ms timeout</w:t>
            </w:r>
          </w:p>
        </w:tc>
      </w:tr>
      <w:tr>
        <w:tc>
          <w:p>
            <w:pPr>
              <w:pStyle w:val="Compact"/>
              <w:jc w:val="left"/>
            </w:pPr>
            <w:r>
              <w:t xml:space="preserve">ModelManager</w:t>
            </w:r>
          </w:p>
        </w:tc>
        <w:tc>
          <w:p>
            <w:pPr>
              <w:pStyle w:val="Compact"/>
              <w:jc w:val="left"/>
            </w:pPr>
            <w:r>
              <w:t xml:space="preserve">ModelDownloader</w:t>
            </w:r>
          </w:p>
        </w:tc>
        <w:tc>
          <w:p>
            <w:pPr>
              <w:pStyle w:val="Compact"/>
              <w:jc w:val="left"/>
            </w:pPr>
            <w:r>
              <w:t xml:space="preserve">In-process</w:t>
            </w:r>
          </w:p>
        </w:tc>
        <w:tc>
          <w:p>
            <w:pPr>
              <w:pStyle w:val="Compact"/>
              <w:jc w:val="left"/>
            </w:pPr>
            <w:r>
              <w:t xml:space="preserve">Async (background)</w:t>
            </w:r>
          </w:p>
        </w:tc>
        <w:tc>
          <w:p>
            <w:pPr>
              <w:pStyle w:val="Compact"/>
              <w:jc w:val="left"/>
            </w:pPr>
            <w:r>
              <w:t xml:space="preserve">Download model files</w:t>
            </w:r>
          </w:p>
        </w:tc>
      </w:tr>
      <w:tr>
        <w:tc>
          <w:p>
            <w:pPr>
              <w:pStyle w:val="Compact"/>
              <w:jc w:val="left"/>
            </w:pPr>
            <w:r>
              <w:t xml:space="preserve">CachePersistence</w:t>
            </w:r>
          </w:p>
        </w:tc>
        <w:tc>
          <w:p>
            <w:pPr>
              <w:pStyle w:val="Compact"/>
              <w:jc w:val="left"/>
            </w:pPr>
            <w:r>
              <w:t xml:space="preserve">Filesystem</w:t>
            </w:r>
          </w:p>
        </w:tc>
        <w:tc>
          <w:p>
            <w:pPr>
              <w:pStyle w:val="Compact"/>
              <w:jc w:val="left"/>
            </w:pPr>
            <w:r>
              <w:t xml:space="preserve">File I/O</w:t>
            </w:r>
          </w:p>
        </w:tc>
        <w:tc>
          <w:p>
            <w:pPr>
              <w:pStyle w:val="Compact"/>
              <w:jc w:val="left"/>
            </w:pPr>
            <w:r>
              <w:t xml:space="preserve">Async (debounced)</w:t>
            </w:r>
          </w:p>
        </w:tc>
        <w:tc>
          <w:p>
            <w:pPr>
              <w:pStyle w:val="Compact"/>
              <w:jc w:val="left"/>
            </w:pPr>
            <w:r>
              <w:t xml:space="preserve">Write cache to disk</w:t>
            </w:r>
          </w:p>
        </w:tc>
      </w:tr>
      <w:tr>
        <w:tc>
          <w:p>
            <w:pPr>
              <w:pStyle w:val="Compact"/>
              <w:jc w:val="left"/>
            </w:pPr>
            <w:r>
              <w:t xml:space="preserve">EmbeddingSearcher</w:t>
            </w:r>
          </w:p>
        </w:tc>
        <w:tc>
          <w:p>
            <w:pPr>
              <w:pStyle w:val="Compact"/>
              <w:jc w:val="left"/>
            </w:pPr>
            <w:r>
              <w:t xml:space="preserve">OnnxProvider</w:t>
            </w:r>
          </w:p>
        </w:tc>
        <w:tc>
          <w:p>
            <w:pPr>
              <w:pStyle w:val="Compact"/>
              <w:jc w:val="left"/>
            </w:pPr>
            <w:r>
              <w:t xml:space="preserve">In-process</w:t>
            </w:r>
          </w:p>
        </w:tc>
        <w:tc>
          <w:p>
            <w:pPr>
              <w:pStyle w:val="Compact"/>
              <w:jc w:val="left"/>
            </w:pPr>
            <w:r>
              <w:t xml:space="preserve">Sync</w:t>
            </w:r>
          </w:p>
        </w:tc>
        <w:tc>
          <w:p>
            <w:pPr>
              <w:pStyle w:val="Compact"/>
              <w:jc w:val="left"/>
            </w:pPr>
            <w:r>
              <w:t xml:space="preserve">ONNX inference</w:t>
            </w:r>
          </w:p>
        </w:tc>
      </w:tr>
    </w:tbl>
    <w:p>
      <w:r>
        <w:pict>
          <v:rect style="width:0;height:1.5pt" o:hralign="center" o:hrstd="t" o:hr="t"/>
        </w:pict>
      </w:r>
    </w:p>
    <w:bookmarkEnd w:id="34"/>
    <w:bookmarkEnd w:id="35"/>
    <w:bookmarkStart w:id="38" w:name="api-design"/>
    <w:p>
      <w:pPr>
        <w:pStyle w:val="Heading2"/>
      </w:pPr>
      <w:r>
        <w:t xml:space="preserve">3. API Design</w:t>
      </w:r>
    </w:p>
    <w:bookmarkStart w:id="36" w:name="api-overview"/>
    <w:p>
      <w:pPr>
        <w:pStyle w:val="Heading3"/>
      </w:pPr>
      <w:r>
        <w:t xml:space="preserve">3.1 API Overview</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Tool</w:t>
            </w:r>
          </w:p>
        </w:tc>
        <w:tc>
          <w:p>
            <w:pPr>
              <w:pStyle w:val="Compact"/>
              <w:jc w:val="left"/>
            </w:pPr>
            <w:r>
              <w:t xml:space="preserve">Method</w:t>
            </w:r>
          </w:p>
        </w:tc>
        <w:tc>
          <w:p>
            <w:pPr>
              <w:pStyle w:val="Compact"/>
              <w:jc w:val="left"/>
            </w:pPr>
            <w:r>
              <w:t xml:space="preserve">Description</w:t>
            </w:r>
          </w:p>
        </w:tc>
        <w:tc>
          <w:p>
            <w:pPr>
              <w:pStyle w:val="Compact"/>
              <w:jc w:val="left"/>
            </w:pPr>
            <w:r>
              <w:t xml:space="preserve">Source</w:t>
            </w:r>
          </w:p>
        </w:tc>
      </w:tr>
      <w:tr>
        <w:tc>
          <w:p>
            <w:pPr>
              <w:pStyle w:val="Compact"/>
              <w:jc w:val="left"/>
            </w:pPr>
            <w:r>
              <w:t xml:space="preserve">1</w:t>
            </w:r>
          </w:p>
        </w:tc>
        <w:tc>
          <w:p>
            <w:pPr>
              <w:pStyle w:val="Compact"/>
              <w:jc w:val="left"/>
            </w:pPr>
            <w:r>
              <w:t xml:space="preserve">find_tools</w:t>
            </w:r>
          </w:p>
        </w:tc>
        <w:tc>
          <w:p>
            <w:pPr>
              <w:pStyle w:val="Compact"/>
              <w:jc w:val="left"/>
            </w:pPr>
            <w:r>
              <w:t xml:space="preserve">execute</w:t>
            </w:r>
          </w:p>
        </w:tc>
        <w:tc>
          <w:p>
            <w:pPr>
              <w:pStyle w:val="Compact"/>
              <w:jc w:val="left"/>
            </w:pPr>
            <w:r>
              <w:t xml:space="preserve">Enhanced with cache + embedding tiers</w:t>
            </w:r>
          </w:p>
        </w:tc>
        <w:tc>
          <w:p>
            <w:pPr>
              <w:pStyle w:val="Compact"/>
              <w:jc w:val="left"/>
            </w:pPr>
            <w:r>
              <w:t xml:space="preserve">UC-1</w:t>
            </w:r>
          </w:p>
        </w:tc>
      </w:tr>
      <w:tr>
        <w:tc>
          <w:p>
            <w:pPr>
              <w:pStyle w:val="Compact"/>
              <w:jc w:val="left"/>
            </w:pPr>
            <w:r>
              <w:t xml:space="preserve">2</w:t>
            </w:r>
          </w:p>
        </w:tc>
        <w:tc>
          <w:p>
            <w:pPr>
              <w:pStyle w:val="Compact"/>
              <w:jc w:val="left"/>
            </w:pPr>
            <w:r>
              <w:t xml:space="preserve">mem_model_manager</w:t>
            </w:r>
          </w:p>
        </w:tc>
        <w:tc>
          <w:p>
            <w:pPr>
              <w:pStyle w:val="Compact"/>
              <w:jc w:val="left"/>
            </w:pPr>
            <w:r>
              <w:t xml:space="preserve">execute</w:t>
            </w:r>
          </w:p>
        </w:tc>
        <w:tc>
          <w:p>
            <w:pPr>
              <w:pStyle w:val="Compact"/>
              <w:jc w:val="left"/>
            </w:pPr>
            <w:r>
              <w:t xml:space="preserve">Model lifecycle management</w:t>
            </w:r>
          </w:p>
        </w:tc>
        <w:tc>
          <w:p>
            <w:pPr>
              <w:pStyle w:val="Compact"/>
              <w:jc w:val="left"/>
            </w:pPr>
            <w:r>
              <w:t xml:space="preserve">UC-2,3,4</w:t>
            </w:r>
          </w:p>
        </w:tc>
      </w:tr>
    </w:tbl>
    <w:bookmarkEnd w:id="36"/>
    <w:bookmarkStart w:id="37" w:name="tool-mem_model_manager"/>
    <w:p>
      <w:pPr>
        <w:pStyle w:val="Heading3"/>
      </w:pPr>
      <w:r>
        <w:t xml:space="preserve">3.2 Tool: mem_model_manager</w:t>
      </w:r>
    </w:p>
    <w:p>
      <w:pPr>
        <w:pStyle w:val="FirstParagraph"/>
      </w:pPr>
      <w:r>
        <w:rPr>
          <w:bCs/>
          <w:b/>
        </w:rPr>
        <w:t xml:space="preserve">Implements:</w:t>
      </w:r>
      <w:r>
        <w:t xml:space="preserve"> </w:t>
      </w:r>
      <w:r>
        <w:t xml:space="preserve">UC-2, UC-3, UC-4</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Tool Name</w:t>
            </w:r>
          </w:p>
        </w:tc>
        <w:tc>
          <w:p>
            <w:pPr>
              <w:pStyle w:val="Compact"/>
              <w:jc w:val="left"/>
            </w:pPr>
            <w:r>
              <w:t xml:space="preserve">mem_model_manager</w:t>
            </w:r>
          </w:p>
        </w:tc>
      </w:tr>
      <w:tr>
        <w:tc>
          <w:p>
            <w:pPr>
              <w:pStyle w:val="Compact"/>
              <w:jc w:val="left"/>
            </w:pPr>
            <w:r>
              <w:t xml:space="preserve">Registration</w:t>
            </w:r>
          </w:p>
        </w:tc>
        <w:tc>
          <w:p>
            <w:pPr>
              <w:pStyle w:val="Compact"/>
              <w:jc w:val="left"/>
            </w:pPr>
            <w:r>
              <w:t xml:space="preserve">Registered in MCP server tool list</w:t>
            </w:r>
          </w:p>
        </w:tc>
      </w:tr>
      <w:tr>
        <w:tc>
          <w:p>
            <w:pPr>
              <w:pStyle w:val="Compact"/>
              <w:jc w:val="left"/>
            </w:pPr>
            <w:r>
              <w:t xml:space="preserve">Auth</w:t>
            </w:r>
          </w:p>
        </w:tc>
        <w:tc>
          <w:p>
            <w:pPr>
              <w:pStyle w:val="Compact"/>
              <w:jc w:val="left"/>
            </w:pPr>
            <w:r>
              <w:t xml:space="preserve">None (local tool)</w:t>
            </w:r>
          </w:p>
        </w:tc>
      </w:tr>
    </w:tbl>
    <w:p>
      <w:pPr>
        <w:pStyle w:val="BodyText"/>
      </w:pPr>
      <w:r>
        <w:rPr>
          <w:bCs/>
          <w:b/>
        </w:rPr>
        <w:t xml:space="preserve">Input Schema:</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"list"</w:t>
      </w:r>
      <w:r>
        <w:rPr>
          <w:rStyle w:val="OtherTok"/>
        </w:rPr>
        <w:t xml:space="preserve">,</w:t>
      </w:r>
      <w:r>
        <w:rPr>
          <w:rStyle w:val="NormalTok"/>
        </w:rPr>
        <w:t xml:space="preserve"> </w:t>
      </w:r>
      <w:r>
        <w:rPr>
          <w:rStyle w:val="StringTok"/>
        </w:rPr>
        <w:t xml:space="preserve">"download"</w:t>
      </w:r>
      <w:r>
        <w:rPr>
          <w:rStyle w:val="OtherTok"/>
        </w:rPr>
        <w:t xml:space="preserve">,</w:t>
      </w:r>
      <w:r>
        <w:rPr>
          <w:rStyle w:val="NormalTok"/>
        </w:rPr>
        <w:t xml:space="preserve"> </w:t>
      </w:r>
      <w:r>
        <w:rPr>
          <w:rStyle w:val="StringTok"/>
        </w:rPr>
        <w:t xml:space="preserve">"status"</w:t>
      </w:r>
      <w:r>
        <w:rPr>
          <w:rStyle w:val="OtherTok"/>
        </w:rPr>
        <w:t xml:space="preserve">,</w:t>
      </w:r>
      <w:r>
        <w:rPr>
          <w:rStyle w:val="NormalTok"/>
        </w:rPr>
        <w:t xml:space="preserve"> </w:t>
      </w:r>
      <w:r>
        <w:rPr>
          <w:rStyle w:val="StringTok"/>
        </w:rPr>
        <w:t xml:space="preserve">"switch"</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"Action to perform"</w:t>
      </w:r>
      <w:r>
        <w:br/>
      </w:r>
      <w:r>
        <w:rPr>
          <w:rStyle w:val="NormalTok"/>
        </w:rPr>
        <w:t xml:space="preserve">    </w:t>
      </w:r>
      <w:r>
        <w:rPr>
          <w:rStyle w:val="FunctionTok"/>
        </w:rPr>
        <w:t xml:space="preserve">},</w:t>
      </w:r>
      <w:r>
        <w:br/>
      </w:r>
      <w:r>
        <w:rPr>
          <w:rStyle w:val="NormalTok"/>
        </w:rPr>
        <w:t xml:space="preserve">    </w:t>
      </w:r>
      <w:r>
        <w:rPr>
          <w:rStyle w:val="DataTypeTok"/>
        </w:rPr>
        <w:t xml:space="preserve">"model_name"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"Model identifier (required for download/switch)"</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"action"</w:t>
      </w:r>
      <w:r>
        <w:rPr>
          <w:rStyle w:val="OtherTok"/>
        </w:rPr>
        <w:t xml:space="preserve">]</w:t>
      </w:r>
      <w:r>
        <w:br/>
      </w:r>
      <w:r>
        <w:rPr>
          <w:rStyle w:val="FunctionTok"/>
        </w:rPr>
        <w:t xml:space="preserve">}</w:t>
      </w:r>
    </w:p>
    <w:p>
      <w:pPr>
        <w:pStyle w:val="FirstParagraph"/>
      </w:pPr>
      <w:r>
        <w:rPr>
          <w:bCs/>
          <w:b/>
        </w:rPr>
        <w:t xml:space="preserve">Response — action=list:</w:t>
      </w:r>
    </w:p>
    <w:p>
      <w:pPr>
        <w:pStyle w:val="SourceCode"/>
      </w:pPr>
      <w:r>
        <w:rPr>
          <w:rStyle w:val="FunctionTok"/>
        </w:rPr>
        <w:t xml:space="preserve">{</w:t>
      </w:r>
      <w:r>
        <w:br/>
      </w:r>
      <w:r>
        <w:rPr>
          <w:rStyle w:val="NormalTok"/>
        </w:rPr>
        <w:t xml:space="preserve">  </w:t>
      </w:r>
      <w:r>
        <w:rPr>
          <w:rStyle w:val="DataTypeTok"/>
        </w:rPr>
        <w:t xml:space="preserve">"models"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"all-MiniLM-L6-v2"</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"English (Small, Fast)"</w:t>
      </w:r>
      <w:r>
        <w:rPr>
          <w:rStyle w:val="FunctionTok"/>
        </w:rPr>
        <w:t xml:space="preserve">,</w:t>
      </w:r>
      <w:r>
        <w:br/>
      </w:r>
      <w:r>
        <w:rPr>
          <w:rStyle w:val="NormalTok"/>
        </w:rPr>
        <w:t xml:space="preserve">      </w:t>
      </w:r>
      <w:r>
        <w:rPr>
          <w:rStyle w:val="DataTypeTok"/>
        </w:rPr>
        <w:t xml:space="preserve">"size_mb"</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"languages"</w:t>
      </w:r>
      <w:r>
        <w:rPr>
          <w:rStyle w:val="FunctionTok"/>
        </w:rPr>
        <w:t xml:space="preserve">:</w:t>
      </w:r>
      <w:r>
        <w:rPr>
          <w:rStyle w:val="NormalTok"/>
        </w:rPr>
        <w:t xml:space="preserve"> </w:t>
      </w:r>
      <w:r>
        <w:rPr>
          <w:rStyle w:val="OtherTok"/>
        </w:rPr>
        <w:t xml:space="preserve">[</w:t>
      </w:r>
      <w:r>
        <w:rPr>
          <w:rStyle w:val="StringTok"/>
        </w:rPr>
        <w:t xml:space="preserve">"en"</w:t>
      </w:r>
      <w:r>
        <w:rPr>
          <w:rStyle w:val="OtherTok"/>
        </w:rPr>
        <w:t xml:space="preserve">]</w:t>
      </w:r>
      <w:r>
        <w:rPr>
          <w:rStyle w:val="FunctionTok"/>
        </w:rPr>
        <w:t xml:space="preserve">,</w:t>
      </w:r>
      <w:r>
        <w:br/>
      </w:r>
      <w:r>
        <w:rPr>
          <w:rStyle w:val="NormalTok"/>
        </w:rPr>
        <w:t xml:space="preserve">      </w:t>
      </w:r>
      <w:r>
        <w:rPr>
          <w:rStyle w:val="DataTypeTok"/>
        </w:rPr>
        <w:t xml:space="preserve">"vocab_size"</w:t>
      </w:r>
      <w:r>
        <w:rPr>
          <w:rStyle w:val="FunctionTok"/>
        </w:rPr>
        <w:t xml:space="preserve">:</w:t>
      </w:r>
      <w:r>
        <w:rPr>
          <w:rStyle w:val="NormalTok"/>
        </w:rPr>
        <w:t xml:space="preserve"> </w:t>
      </w:r>
      <w:r>
        <w:rPr>
          <w:rStyle w:val="DecValTok"/>
        </w:rPr>
        <w:t xml:space="preserve">30522</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384</w:t>
      </w:r>
      <w:r>
        <w:rPr>
          <w:rStyle w:val="FunctionTok"/>
        </w:rPr>
        <w:t xml:space="preserve">,</w:t>
      </w:r>
      <w:r>
        <w:br/>
      </w:r>
      <w:r>
        <w:rPr>
          <w:rStyle w:val="NormalTok"/>
        </w:rPr>
        <w:t xml:space="preserve">      </w:t>
      </w:r>
      <w:r>
        <w:rPr>
          <w:rStyle w:val="DataTypeTok"/>
        </w:rPr>
        <w:t xml:space="preserve">"downloaded"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"paraphrase-multilingual-MiniLM-L12-v2"</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"Multilingual (50+ languages)"</w:t>
      </w:r>
      <w:r>
        <w:rPr>
          <w:rStyle w:val="FunctionTok"/>
        </w:rPr>
        <w:t xml:space="preserve">,</w:t>
      </w:r>
      <w:r>
        <w:br/>
      </w:r>
      <w:r>
        <w:rPr>
          <w:rStyle w:val="NormalTok"/>
        </w:rPr>
        <w:t xml:space="preserve">      </w:t>
      </w:r>
      <w:r>
        <w:rPr>
          <w:rStyle w:val="DataTypeTok"/>
        </w:rPr>
        <w:t xml:space="preserve">"size_mb"</w:t>
      </w:r>
      <w:r>
        <w:rPr>
          <w:rStyle w:val="FunctionTok"/>
        </w:rPr>
        <w:t xml:space="preserve">:</w:t>
      </w:r>
      <w:r>
        <w:rPr>
          <w:rStyle w:val="NormalTok"/>
        </w:rPr>
        <w:t xml:space="preserve"> </w:t>
      </w:r>
      <w:r>
        <w:rPr>
          <w:rStyle w:val="DecValTok"/>
        </w:rPr>
        <w:t xml:space="preserve">470</w:t>
      </w:r>
      <w:r>
        <w:rPr>
          <w:rStyle w:val="FunctionTok"/>
        </w:rPr>
        <w:t xml:space="preserve">,</w:t>
      </w:r>
      <w:r>
        <w:br/>
      </w:r>
      <w:r>
        <w:rPr>
          <w:rStyle w:val="NormalTok"/>
        </w:rPr>
        <w:t xml:space="preserve">      </w:t>
      </w:r>
      <w:r>
        <w:rPr>
          <w:rStyle w:val="DataTypeTok"/>
        </w:rPr>
        <w:t xml:space="preserve">"languages"</w:t>
      </w:r>
      <w:r>
        <w:rPr>
          <w:rStyle w:val="FunctionTok"/>
        </w:rPr>
        <w:t xml:space="preserve">:</w:t>
      </w:r>
      <w:r>
        <w:rPr>
          <w:rStyle w:val="NormalTok"/>
        </w:rPr>
        <w:t xml:space="preserve"> </w:t>
      </w:r>
      <w:r>
        <w:rPr>
          <w:rStyle w:val="OtherTok"/>
        </w:rPr>
        <w:t xml:space="preserve">[</w:t>
      </w:r>
      <w:r>
        <w:rPr>
          <w:rStyle w:val="StringTok"/>
        </w:rPr>
        <w:t xml:space="preserve">"en"</w:t>
      </w:r>
      <w:r>
        <w:rPr>
          <w:rStyle w:val="OtherTok"/>
        </w:rPr>
        <w:t xml:space="preserve">,</w:t>
      </w:r>
      <w:r>
        <w:rPr>
          <w:rStyle w:val="NormalTok"/>
        </w:rPr>
        <w:t xml:space="preserve"> </w:t>
      </w:r>
      <w:r>
        <w:rPr>
          <w:rStyle w:val="StringTok"/>
        </w:rPr>
        <w:t xml:space="preserve">"vi"</w:t>
      </w:r>
      <w:r>
        <w:rPr>
          <w:rStyle w:val="OtherTok"/>
        </w:rPr>
        <w:t xml:space="preserve">,</w:t>
      </w:r>
      <w:r>
        <w:rPr>
          <w:rStyle w:val="NormalTok"/>
        </w:rPr>
        <w:t xml:space="preserve"> </w:t>
      </w:r>
      <w:r>
        <w:rPr>
          <w:rStyle w:val="StringTok"/>
        </w:rPr>
        <w:t xml:space="preserve">"zh"</w:t>
      </w:r>
      <w:r>
        <w:rPr>
          <w:rStyle w:val="OtherTok"/>
        </w:rPr>
        <w:t xml:space="preserve">,</w:t>
      </w:r>
      <w:r>
        <w:rPr>
          <w:rStyle w:val="NormalTok"/>
        </w:rPr>
        <w:t xml:space="preserve"> </w:t>
      </w:r>
      <w:r>
        <w:rPr>
          <w:rStyle w:val="StringTok"/>
        </w:rPr>
        <w:t xml:space="preserve">"ja"</w:t>
      </w:r>
      <w:r>
        <w:rPr>
          <w:rStyle w:val="OtherTok"/>
        </w:rPr>
        <w:t xml:space="preserve">,</w:t>
      </w:r>
      <w:r>
        <w:rPr>
          <w:rStyle w:val="NormalTok"/>
        </w:rPr>
        <w:t xml:space="preserve"> </w:t>
      </w:r>
      <w:r>
        <w:rPr>
          <w:rStyle w:val="StringTok"/>
        </w:rPr>
        <w:t xml:space="preserve">"ko"</w:t>
      </w:r>
      <w:r>
        <w:rPr>
          <w:rStyle w:val="OtherTok"/>
        </w:rPr>
        <w:t xml:space="preserve">,</w:t>
      </w:r>
      <w:r>
        <w:rPr>
          <w:rStyle w:val="NormalTok"/>
        </w:rPr>
        <w:t xml:space="preserve"> </w:t>
      </w:r>
      <w:r>
        <w:rPr>
          <w:rStyle w:val="StringTok"/>
        </w:rPr>
        <w:t xml:space="preserve">"fr"</w:t>
      </w:r>
      <w:r>
        <w:rPr>
          <w:rStyle w:val="OtherTok"/>
        </w:rPr>
        <w:t xml:space="preserve">,</w:t>
      </w:r>
      <w:r>
        <w:rPr>
          <w:rStyle w:val="NormalTok"/>
        </w:rPr>
        <w:t xml:space="preserve"> </w:t>
      </w:r>
      <w:r>
        <w:rPr>
          <w:rStyle w:val="StringTok"/>
        </w:rPr>
        <w:t xml:space="preserve">"de"</w:t>
      </w:r>
      <w:r>
        <w:rPr>
          <w:rStyle w:val="OtherTok"/>
        </w:rPr>
        <w:t xml:space="preserve">,</w:t>
      </w:r>
      <w:r>
        <w:rPr>
          <w:rStyle w:val="NormalTok"/>
        </w:rPr>
        <w:t xml:space="preserve"> </w:t>
      </w:r>
      <w:r>
        <w:rPr>
          <w:rStyle w:val="StringTok"/>
        </w:rPr>
        <w:t xml:space="preserve">"es"</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"vocab_size"</w:t>
      </w:r>
      <w:r>
        <w:rPr>
          <w:rStyle w:val="FunctionTok"/>
        </w:rPr>
        <w:t xml:space="preserve">:</w:t>
      </w:r>
      <w:r>
        <w:rPr>
          <w:rStyle w:val="NormalTok"/>
        </w:rPr>
        <w:t xml:space="preserve"> </w:t>
      </w:r>
      <w:r>
        <w:rPr>
          <w:rStyle w:val="DecValTok"/>
        </w:rPr>
        <w:t xml:space="preserve">250002</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384</w:t>
      </w:r>
      <w:r>
        <w:rPr>
          <w:rStyle w:val="FunctionTok"/>
        </w:rPr>
        <w:t xml:space="preserve">,</w:t>
      </w:r>
      <w:r>
        <w:br/>
      </w:r>
      <w:r>
        <w:rPr>
          <w:rStyle w:val="NormalTok"/>
        </w:rPr>
        <w:t xml:space="preserve">      </w:t>
      </w:r>
      <w:r>
        <w:rPr>
          <w:rStyle w:val="DataTypeTok"/>
        </w:rPr>
        <w:t xml:space="preserve">"downloaded"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Response — action=status:</w:t>
      </w:r>
    </w:p>
    <w:p>
      <w:pPr>
        <w:pStyle w:val="SourceCode"/>
      </w:pPr>
      <w:r>
        <w:rPr>
          <w:rStyle w:val="FunctionTok"/>
        </w:rPr>
        <w:t xml:space="preserve">{</w:t>
      </w:r>
      <w:r>
        <w:br/>
      </w:r>
      <w:r>
        <w:rPr>
          <w:rStyle w:val="NormalTok"/>
        </w:rPr>
        <w:t xml:space="preserve">  </w:t>
      </w:r>
      <w:r>
        <w:rPr>
          <w:rStyle w:val="DataTypeTok"/>
        </w:rPr>
        <w:t xml:space="preserve">"active_model"</w:t>
      </w:r>
      <w:r>
        <w:rPr>
          <w:rStyle w:val="FunctionTok"/>
        </w:rPr>
        <w:t xml:space="preserve">:</w:t>
      </w:r>
      <w:r>
        <w:rPr>
          <w:rStyle w:val="NormalTok"/>
        </w:rPr>
        <w:t xml:space="preserve"> </w:t>
      </w:r>
      <w:r>
        <w:rPr>
          <w:rStyle w:val="StringTok"/>
        </w:rPr>
        <w:t xml:space="preserve">"all-MiniLM-L6-v2"</w:t>
      </w:r>
      <w:r>
        <w:rPr>
          <w:rStyle w:val="FunctionTok"/>
        </w:rPr>
        <w:t xml:space="preserve">,</w:t>
      </w:r>
      <w:r>
        <w:br/>
      </w:r>
      <w:r>
        <w:rPr>
          <w:rStyle w:val="NormalTok"/>
        </w:rPr>
        <w:t xml:space="preserve">  </w:t>
      </w:r>
      <w:r>
        <w:rPr>
          <w:rStyle w:val="DataTypeTok"/>
        </w:rPr>
        <w:t xml:space="preserve">"model_path"</w:t>
      </w:r>
      <w:r>
        <w:rPr>
          <w:rStyle w:val="FunctionTok"/>
        </w:rPr>
        <w:t xml:space="preserve">:</w:t>
      </w:r>
      <w:r>
        <w:rPr>
          <w:rStyle w:val="NormalTok"/>
        </w:rPr>
        <w:t xml:space="preserve"> </w:t>
      </w:r>
      <w:r>
        <w:rPr>
          <w:rStyle w:val="StringTok"/>
        </w:rPr>
        <w:t xml:space="preserve">"/home/user/.code-intel/models/all-MiniLM-L6-v2"</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384</w:t>
      </w:r>
      <w:r>
        <w:rPr>
          <w:rStyle w:val="FunctionTok"/>
        </w:rPr>
        <w:t xml:space="preserve">,</w:t>
      </w:r>
      <w:r>
        <w:br/>
      </w:r>
      <w:r>
        <w:rPr>
          <w:rStyle w:val="NormalTok"/>
        </w:rPr>
        <w:t xml:space="preserve">  </w:t>
      </w:r>
      <w:r>
        <w:rPr>
          <w:rStyle w:val="DataTypeTok"/>
        </w:rPr>
        <w:t xml:space="preserve">"languages"</w:t>
      </w:r>
      <w:r>
        <w:rPr>
          <w:rStyle w:val="FunctionTok"/>
        </w:rPr>
        <w:t xml:space="preserve">:</w:t>
      </w:r>
      <w:r>
        <w:rPr>
          <w:rStyle w:val="NormalTok"/>
        </w:rPr>
        <w:t xml:space="preserve"> </w:t>
      </w:r>
      <w:r>
        <w:rPr>
          <w:rStyle w:val="OtherTok"/>
        </w:rPr>
        <w:t xml:space="preserve">[</w:t>
      </w:r>
      <w:r>
        <w:rPr>
          <w:rStyle w:val="StringTok"/>
        </w:rPr>
        <w:t xml:space="preserve">"en"</w:t>
      </w:r>
      <w:r>
        <w:rPr>
          <w:rStyle w:val="OtherTok"/>
        </w:rPr>
        <w:t xml:space="preserve">]</w:t>
      </w:r>
      <w:r>
        <w:rPr>
          <w:rStyle w:val="FunctionTok"/>
        </w:rPr>
        <w:t xml:space="preserve">,</w:t>
      </w:r>
      <w:r>
        <w:br/>
      </w:r>
      <w:r>
        <w:rPr>
          <w:rStyle w:val="NormalTok"/>
        </w:rPr>
        <w:t xml:space="preserve">  </w:t>
      </w:r>
      <w:r>
        <w:rPr>
          <w:rStyle w:val="DataTypeTok"/>
        </w:rPr>
        <w:t xml:space="preserve">"cache_entries"</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"cache_hit_rate"</w:t>
      </w:r>
      <w:r>
        <w:rPr>
          <w:rStyle w:val="FunctionTok"/>
        </w:rPr>
        <w:t xml:space="preserve">:</w:t>
      </w:r>
      <w:r>
        <w:rPr>
          <w:rStyle w:val="NormalTok"/>
        </w:rPr>
        <w:t xml:space="preserve"> </w:t>
      </w:r>
      <w:r>
        <w:rPr>
          <w:rStyle w:val="FloatTok"/>
        </w:rPr>
        <w:t xml:space="preserve">0.73</w:t>
      </w:r>
      <w:r>
        <w:br/>
      </w:r>
      <w:r>
        <w:rPr>
          <w:rStyle w:val="FunctionTok"/>
        </w:rPr>
        <w:t xml:space="preserve">}</w:t>
      </w:r>
    </w:p>
    <w:p>
      <w:pPr>
        <w:pStyle w:val="FirstParagraph"/>
      </w:pPr>
      <w:r>
        <w:rPr>
          <w:bCs/>
          <w:b/>
        </w:rPr>
        <w:t xml:space="preserve">Error Responses:</w:t>
      </w:r>
    </w:p>
    <w:tbl>
      <w:tblPr>
        <w:tblStyle w:val="Table"/>
        <w:tblW w:type="pct" w:w="5000.0"/>
        <w:tblLook w:firstRow="1" w:lastRow="0" w:firstColumn="0" w:lastColumn="0" w:noHBand="0" w:noVBand="0" w:val="0020"/>
      </w:tblPr>
      <w:tblGrid>
        <w:gridCol w:w="2722"/>
        <w:gridCol w:w="2970"/>
        <w:gridCol w:w="2227"/>
      </w:tblGrid>
      <w:tr>
        <w:tc>
          <w:p>
            <w:pPr>
              <w:pStyle w:val="Compact"/>
              <w:jc w:val="left"/>
            </w:pPr>
            <w:r>
              <w:t xml:space="preserve">Condition</w:t>
            </w:r>
          </w:p>
        </w:tc>
        <w:tc>
          <w:p>
            <w:pPr>
              <w:pStyle w:val="Compact"/>
              <w:jc w:val="left"/>
            </w:pPr>
            <w:r>
              <w:t xml:space="preserve">Error Code</w:t>
            </w:r>
          </w:p>
        </w:tc>
        <w:tc>
          <w:p>
            <w:pPr>
              <w:pStyle w:val="Compact"/>
              <w:jc w:val="left"/>
            </w:pPr>
            <w:r>
              <w:t xml:space="preserve">Message</w:t>
            </w:r>
          </w:p>
        </w:tc>
      </w:tr>
      <w:tr>
        <w:tc>
          <w:p>
            <w:pPr>
              <w:pStyle w:val="Compact"/>
              <w:jc w:val="left"/>
            </w:pPr>
            <w:r>
              <w:t xml:space="preserve">Invalid action</w:t>
            </w:r>
          </w:p>
        </w:tc>
        <w:tc>
          <w:p>
            <w:pPr>
              <w:pStyle w:val="Compact"/>
              <w:jc w:val="left"/>
            </w:pPr>
            <w:r>
              <w:t xml:space="preserve">INVALID_ACTION</w:t>
            </w:r>
          </w:p>
        </w:tc>
        <w:tc>
          <w:p>
            <w:pPr>
              <w:pStyle w:val="Compact"/>
              <w:jc w:val="left"/>
            </w:pPr>
            <w:r>
              <w:t xml:space="preserve">“</w:t>
            </w:r>
            <w:r>
              <w:t xml:space="preserve">Invalid action. Use: list, download, status, switch</w:t>
            </w:r>
            <w:r>
              <w:t xml:space="preserve">”</w:t>
            </w:r>
          </w:p>
        </w:tc>
      </w:tr>
      <w:tr>
        <w:tc>
          <w:p>
            <w:pPr>
              <w:pStyle w:val="Compact"/>
              <w:jc w:val="left"/>
            </w:pPr>
            <w:r>
              <w:t xml:space="preserve">Unknown model</w:t>
            </w:r>
          </w:p>
        </w:tc>
        <w:tc>
          <w:p>
            <w:pPr>
              <w:pStyle w:val="Compact"/>
              <w:jc w:val="left"/>
            </w:pPr>
            <w:r>
              <w:t xml:space="preserve">MODEL_NOT_FOUND</w:t>
            </w:r>
          </w:p>
        </w:tc>
        <w:tc>
          <w:p>
            <w:pPr>
              <w:pStyle w:val="Compact"/>
              <w:jc w:val="left"/>
            </w:pPr>
            <w:r>
              <w:t xml:space="preserve">“</w:t>
            </w:r>
            <w:r>
              <w:t xml:space="preserve">Unknown model: {name}. Use action=</w:t>
            </w:r>
            <w:r>
              <w:t xml:space="preserve">‘</w:t>
            </w:r>
            <w:r>
              <w:t xml:space="preserve">list</w:t>
            </w:r>
            <w:r>
              <w:t xml:space="preserve">’</w:t>
            </w:r>
            <w:r>
              <w:t xml:space="preserve">”</w:t>
            </w:r>
          </w:p>
        </w:tc>
      </w:tr>
      <w:tr>
        <w:tc>
          <w:p>
            <w:pPr>
              <w:pStyle w:val="Compact"/>
              <w:jc w:val="left"/>
            </w:pPr>
            <w:r>
              <w:t xml:space="preserve">Download failed</w:t>
            </w:r>
          </w:p>
        </w:tc>
        <w:tc>
          <w:p>
            <w:pPr>
              <w:pStyle w:val="Compact"/>
              <w:jc w:val="left"/>
            </w:pPr>
            <w:r>
              <w:t xml:space="preserve">DOWNLOAD_FAILED</w:t>
            </w:r>
          </w:p>
        </w:tc>
        <w:tc>
          <w:p>
            <w:pPr>
              <w:pStyle w:val="Compact"/>
              <w:jc w:val="left"/>
            </w:pPr>
            <w:r>
              <w:t xml:space="preserve">“</w:t>
            </w:r>
            <w:r>
              <w:t xml:space="preserve">Download failed: {error}</w:t>
            </w:r>
            <w:r>
              <w:t xml:space="preserve">”</w:t>
            </w:r>
          </w:p>
        </w:tc>
      </w:tr>
      <w:tr>
        <w:tc>
          <w:p>
            <w:pPr>
              <w:pStyle w:val="Compact"/>
              <w:jc w:val="left"/>
            </w:pPr>
            <w:r>
              <w:t xml:space="preserve">Switch without download</w:t>
            </w:r>
          </w:p>
        </w:tc>
        <w:tc>
          <w:p>
            <w:pPr>
              <w:pStyle w:val="Compact"/>
              <w:jc w:val="left"/>
            </w:pPr>
            <w:r>
              <w:t xml:space="preserve">MODEL_NOT_DOWNLOADED</w:t>
            </w:r>
          </w:p>
        </w:tc>
        <w:tc>
          <w:p>
            <w:pPr>
              <w:pStyle w:val="Compact"/>
              <w:jc w:val="left"/>
            </w:pPr>
            <w:r>
              <w:t xml:space="preserve">“</w:t>
            </w:r>
            <w:r>
              <w:t xml:space="preserve">Model not downloaded. Use action=</w:t>
            </w:r>
            <w:r>
              <w:t xml:space="preserve">‘</w:t>
            </w:r>
            <w:r>
              <w:t xml:space="preserve">download</w:t>
            </w:r>
            <w:r>
              <w:t xml:space="preserve">’</w:t>
            </w:r>
            <w:r>
              <w:t xml:space="preserve"> </w:t>
            </w:r>
            <w:r>
              <w:t xml:space="preserve">first</w:t>
            </w:r>
            <w:r>
              <w:t xml:space="preserve">”</w:t>
            </w:r>
          </w:p>
        </w:tc>
      </w:tr>
    </w:tbl>
    <w:p>
      <w:r>
        <w:pict>
          <v:rect style="width:0;height:1.5pt" o:hralign="center" o:hrstd="t" o:hr="t"/>
        </w:pict>
      </w:r>
    </w:p>
    <w:bookmarkEnd w:id="37"/>
    <w:bookmarkEnd w:id="38"/>
    <w:bookmarkStart w:id="41" w:name="data-design"/>
    <w:p>
      <w:pPr>
        <w:pStyle w:val="Heading2"/>
      </w:pPr>
      <w:r>
        <w:t xml:space="preserve">4. Data Design</w:t>
      </w:r>
    </w:p>
    <w:bookmarkStart w:id="39" w:name="file-token-cache.json"/>
    <w:p>
      <w:pPr>
        <w:pStyle w:val="Heading3"/>
      </w:pPr>
      <w:r>
        <w:t xml:space="preserve">4.1 File: token-cache.json</w:t>
      </w:r>
    </w:p>
    <w:p>
      <w:pPr>
        <w:pStyle w:val="FirstParagraph"/>
      </w:pPr>
      <w:r>
        <w:rPr>
          <w:bCs/>
          <w:b/>
        </w:rPr>
        <w:t xml:space="preserve">Location:</w:t>
      </w:r>
      <w:r>
        <w:t xml:space="preserve"> </w:t>
      </w:r>
      <w:r>
        <w:rPr>
          <w:rStyle w:val="VerbatimChar"/>
        </w:rPr>
        <w:t xml:space="preserve">{workspace}/.code-intel/token-cache.json</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"registry_hash"</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"entries"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"tokens"</w:t>
      </w:r>
      <w:r>
        <w:rPr>
          <w:rStyle w:val="FunctionTok"/>
        </w:rPr>
        <w:t xml:space="preserve">:</w:t>
      </w:r>
      <w:r>
        <w:rPr>
          <w:rStyle w:val="NormalTok"/>
        </w:rPr>
        <w:t xml:space="preserve"> </w:t>
      </w:r>
      <w:r>
        <w:rPr>
          <w:rStyle w:val="OtherTok"/>
        </w:rPr>
        <w:t xml:space="preserve">[</w:t>
      </w:r>
      <w:r>
        <w:rPr>
          <w:rStyle w:val="StringTok"/>
        </w:rPr>
        <w:t xml:space="preserve">"issues"</w:t>
      </w:r>
      <w:r>
        <w:rPr>
          <w:rStyle w:val="OtherTok"/>
        </w:rPr>
        <w:t xml:space="preserve">,</w:t>
      </w:r>
      <w:r>
        <w:rPr>
          <w:rStyle w:val="NormalTok"/>
        </w:rPr>
        <w:t xml:space="preserve"> </w:t>
      </w:r>
      <w:r>
        <w:rPr>
          <w:rStyle w:val="StringTok"/>
        </w:rPr>
        <w:t xml:space="preserve">"jira"</w:t>
      </w:r>
      <w:r>
        <w:rPr>
          <w:rStyle w:val="OtherTok"/>
        </w:rPr>
        <w:t xml:space="preserve">,</w:t>
      </w:r>
      <w:r>
        <w:rPr>
          <w:rStyle w:val="NormalTok"/>
        </w:rPr>
        <w:t xml:space="preserve"> </w:t>
      </w:r>
      <w:r>
        <w:rPr>
          <w:rStyle w:val="StringTok"/>
        </w:rPr>
        <w:t xml:space="preserve">"search"</w:t>
      </w:r>
      <w:r>
        <w:rPr>
          <w:rStyle w:val="OtherTok"/>
        </w:rPr>
        <w:t xml:space="preserve">]</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"jira_search"</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"2026-05-21T10:00:00Z"</w:t>
      </w:r>
      <w:r>
        <w:rPr>
          <w:rStyle w:val="FunctionTok"/>
        </w:rPr>
        <w:t xml:space="preserve">,</w:t>
      </w:r>
      <w:r>
        <w:br/>
      </w:r>
      <w:r>
        <w:rPr>
          <w:rStyle w:val="NormalTok"/>
        </w:rPr>
        <w:t xml:space="preserve">      </w:t>
      </w:r>
      <w:r>
        <w:rPr>
          <w:rStyle w:val="DataTypeTok"/>
        </w:rPr>
        <w:t xml:space="preserve">"hit_count"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"last_hit"</w:t>
      </w:r>
      <w:r>
        <w:rPr>
          <w:rStyle w:val="FunctionTok"/>
        </w:rPr>
        <w:t xml:space="preserve">:</w:t>
      </w:r>
      <w:r>
        <w:rPr>
          <w:rStyle w:val="NormalTok"/>
        </w:rPr>
        <w:t xml:space="preserve"> </w:t>
      </w:r>
      <w:r>
        <w:rPr>
          <w:rStyle w:val="StringTok"/>
        </w:rPr>
        <w:t xml:space="preserve">"2026-05-21T14:30:00Z"</w:t>
      </w:r>
      <w:r>
        <w:rPr>
          <w:rStyle w:val="FunctionTok"/>
        </w:rPr>
        <w:t xml:space="preserve">,</w:t>
      </w:r>
      <w:r>
        <w:br/>
      </w:r>
      <w:r>
        <w:rPr>
          <w:rStyle w:val="NormalTok"/>
        </w:rPr>
        <w:t xml:space="preserve">      </w:t>
      </w:r>
      <w:r>
        <w:rPr>
          <w:rStyle w:val="DataTypeTok"/>
        </w:rPr>
        <w:t xml:space="preserve">"tool_version"</w:t>
      </w:r>
      <w:r>
        <w:rPr>
          <w:rStyle w:val="FunctionTok"/>
        </w:rPr>
        <w:t xml:space="preserve">:</w:t>
      </w:r>
      <w:r>
        <w:rPr>
          <w:rStyle w:val="NormalTok"/>
        </w:rPr>
        <w:t xml:space="preserve"> </w:t>
      </w:r>
      <w:r>
        <w:rPr>
          <w:rStyle w:val="StringTok"/>
        </w:rPr>
        <w:t xml:space="preserve">"a1b2c3d4"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Size estimate:</w:t>
      </w:r>
      <w:r>
        <w:t xml:space="preserve"> </w:t>
      </w:r>
      <w:r>
        <w:t xml:space="preserve">~500 bytes per entry × 10,000 max = ~5MB max</w:t>
      </w:r>
    </w:p>
    <w:bookmarkEnd w:id="39"/>
    <w:bookmarkStart w:id="40" w:name="file-registry.json-model-registry"/>
    <w:p>
      <w:pPr>
        <w:pStyle w:val="Heading3"/>
      </w:pPr>
      <w:r>
        <w:t xml:space="preserve">4.2 File: registry.json (Model Registry)</w:t>
      </w:r>
    </w:p>
    <w:p>
      <w:pPr>
        <w:pStyle w:val="FirstParagraph"/>
      </w:pPr>
      <w:r>
        <w:rPr>
          <w:bCs/>
          <w:b/>
        </w:rPr>
        <w:t xml:space="preserve">Location:</w:t>
      </w:r>
      <w:r>
        <w:t xml:space="preserve"> </w:t>
      </w:r>
      <w:r>
        <w:rPr>
          <w:rStyle w:val="VerbatimChar"/>
        </w:rPr>
        <w:t xml:space="preserve">~/.code-intel/models/registry.json</w:t>
      </w:r>
    </w:p>
    <w:p>
      <w:pPr>
        <w:pStyle w:val="SourceCode"/>
      </w:pPr>
      <w:r>
        <w:rPr>
          <w:rStyle w:val="FunctionTok"/>
        </w:rPr>
        <w:t xml:space="preserve">{</w:t>
      </w:r>
      <w:r>
        <w:br/>
      </w:r>
      <w:r>
        <w:rPr>
          <w:rStyle w:val="NormalTok"/>
        </w:rPr>
        <w:t xml:space="preserve">  </w:t>
      </w:r>
      <w:r>
        <w:rPr>
          <w:rStyle w:val="DataTypeTok"/>
        </w:rPr>
        <w:t xml:space="preserve">"active_model"</w:t>
      </w:r>
      <w:r>
        <w:rPr>
          <w:rStyle w:val="FunctionTok"/>
        </w:rPr>
        <w:t xml:space="preserve">:</w:t>
      </w:r>
      <w:r>
        <w:rPr>
          <w:rStyle w:val="NormalTok"/>
        </w:rPr>
        <w:t xml:space="preserve"> </w:t>
      </w:r>
      <w:r>
        <w:rPr>
          <w:rStyle w:val="StringTok"/>
        </w:rPr>
        <w:t xml:space="preserve">"all-MiniLM-L6-v2"</w:t>
      </w:r>
      <w:r>
        <w:rPr>
          <w:rStyle w:val="FunctionTok"/>
        </w:rPr>
        <w:t xml:space="preserve">,</w:t>
      </w:r>
      <w:r>
        <w:br/>
      </w:r>
      <w:r>
        <w:rPr>
          <w:rStyle w:val="NormalTok"/>
        </w:rPr>
        <w:t xml:space="preserve">  </w:t>
      </w:r>
      <w:r>
        <w:rPr>
          <w:rStyle w:val="DataTypeTok"/>
        </w:rPr>
        <w:t xml:space="preserve">"models"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"all-MiniLM-L6-v2"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"~/.code-intel/models/all-MiniLM-L6-v2"</w:t>
      </w:r>
      <w:r>
        <w:rPr>
          <w:rStyle w:val="FunctionTok"/>
        </w:rPr>
        <w:t xml:space="preserve">,</w:t>
      </w:r>
      <w:r>
        <w:br/>
      </w:r>
      <w:r>
        <w:rPr>
          <w:rStyle w:val="NormalTok"/>
        </w:rPr>
        <w:t xml:space="preserve">      </w:t>
      </w:r>
      <w:r>
        <w:rPr>
          <w:rStyle w:val="DataTypeTok"/>
        </w:rPr>
        <w:t xml:space="preserve">"downloaded_at"</w:t>
      </w:r>
      <w:r>
        <w:rPr>
          <w:rStyle w:val="FunctionTok"/>
        </w:rPr>
        <w:t xml:space="preserve">:</w:t>
      </w:r>
      <w:r>
        <w:rPr>
          <w:rStyle w:val="NormalTok"/>
        </w:rPr>
        <w:t xml:space="preserve"> </w:t>
      </w:r>
      <w:r>
        <w:rPr>
          <w:rStyle w:val="StringTok"/>
        </w:rPr>
        <w:t xml:space="preserve">"2026-05-21T10:00:00Z"</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94000000</w:t>
      </w:r>
      <w:r>
        <w:rPr>
          <w:rStyle w:val="FunctionTok"/>
        </w:rPr>
        <w:t xml:space="preserve">,</w:t>
      </w:r>
      <w:r>
        <w:br/>
      </w:r>
      <w:r>
        <w:rPr>
          <w:rStyle w:val="NormalTok"/>
        </w:rPr>
        <w:t xml:space="preserve">      </w:t>
      </w:r>
      <w:r>
        <w:rPr>
          <w:rStyle w:val="DataTypeTok"/>
        </w:rPr>
        <w:t xml:space="preserve">"vocab_size"</w:t>
      </w:r>
      <w:r>
        <w:rPr>
          <w:rStyle w:val="FunctionTok"/>
        </w:rPr>
        <w:t xml:space="preserve">:</w:t>
      </w:r>
      <w:r>
        <w:rPr>
          <w:rStyle w:val="NormalTok"/>
        </w:rPr>
        <w:t xml:space="preserve"> </w:t>
      </w:r>
      <w:r>
        <w:rPr>
          <w:rStyle w:val="DecValTok"/>
        </w:rPr>
        <w:t xml:space="preserve">30522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"2026-05-21T10:00:00Z"</w:t>
      </w:r>
      <w:r>
        <w:br/>
      </w:r>
      <w:r>
        <w:rPr>
          <w:rStyle w:val="FunctionTok"/>
        </w:rPr>
        <w:t xml:space="preserve">}</w:t>
      </w:r>
    </w:p>
    <w:p>
      <w:r>
        <w:pict>
          <v:rect style="width:0;height:1.5pt" o:hralign="center" o:hrstd="t" o:hr="t"/>
        </w:pict>
      </w:r>
    </w:p>
    <w:bookmarkEnd w:id="40"/>
    <w:bookmarkEnd w:id="41"/>
    <w:bookmarkStart w:id="46" w:name="class-module-design"/>
    <w:p>
      <w:pPr>
        <w:pStyle w:val="Heading2"/>
      </w:pPr>
      <w:r>
        <w:t xml:space="preserve">5. Class / Module Design</w:t>
      </w:r>
    </w:p>
    <w:bookmarkStart w:id="42" w:name="package-structure"/>
    <w:p>
      <w:pPr>
        <w:pStyle w:val="Heading3"/>
      </w:pPr>
      <w:r>
        <w:t xml:space="preserve">5.1 Package Structure</w:t>
      </w:r>
    </w:p>
    <w:p>
      <w:pPr>
        <w:pStyle w:val="SourceCode"/>
      </w:pPr>
      <w:r>
        <w:rPr>
          <w:rStyle w:val="VerbatimChar"/>
        </w:rPr>
        <w:t xml:space="preserve">mcp_code_intel/</w:t>
      </w:r>
      <w:r>
        <w:br/>
      </w:r>
      <w:r>
        <w:rPr>
          <w:rStyle w:val="VerbatimChar"/>
        </w:rPr>
        <w:t xml:space="preserve">├── orchestration/</w:t>
      </w:r>
      <w:r>
        <w:br/>
      </w:r>
      <w:r>
        <w:rPr>
          <w:rStyle w:val="VerbatimChar"/>
        </w:rPr>
        <w:t xml:space="preserve">│   ├── cache/</w:t>
      </w:r>
      <w:r>
        <w:br/>
      </w:r>
      <w:r>
        <w:rPr>
          <w:rStyle w:val="VerbatimChar"/>
        </w:rPr>
        <w:t xml:space="preserve">│   │   ├── __init__.py</w:t>
      </w:r>
      <w:r>
        <w:br/>
      </w:r>
      <w:r>
        <w:rPr>
          <w:rStyle w:val="VerbatimChar"/>
        </w:rPr>
        <w:t xml:space="preserve">│   │   ├── adaptive_cache.py      # AdaptiveTokenCache class</w:t>
      </w:r>
      <w:r>
        <w:br/>
      </w:r>
      <w:r>
        <w:rPr>
          <w:rStyle w:val="VerbatimChar"/>
        </w:rPr>
        <w:t xml:space="preserve">│   │   ├── cache_entry.py         # CacheEntry dataclass</w:t>
      </w:r>
      <w:r>
        <w:br/>
      </w:r>
      <w:r>
        <w:rPr>
          <w:rStyle w:val="VerbatimChar"/>
        </w:rPr>
        <w:t xml:space="preserve">│   │   ├── persistence.py         # DebouncedPersistence (file I/O)</w:t>
      </w:r>
      <w:r>
        <w:br/>
      </w:r>
      <w:r>
        <w:rPr>
          <w:rStyle w:val="VerbatimChar"/>
        </w:rPr>
        <w:t xml:space="preserve">│   │   └── invalidation.py        # Cache invalidation logic</w:t>
      </w:r>
      <w:r>
        <w:br/>
      </w:r>
      <w:r>
        <w:rPr>
          <w:rStyle w:val="VerbatimChar"/>
        </w:rPr>
        <w:t xml:space="preserve">│   ├── models/</w:t>
      </w:r>
      <w:r>
        <w:br/>
      </w:r>
      <w:r>
        <w:rPr>
          <w:rStyle w:val="VerbatimChar"/>
        </w:rPr>
        <w:t xml:space="preserve">│   │   ├── __init__.py</w:t>
      </w:r>
      <w:r>
        <w:br/>
      </w:r>
      <w:r>
        <w:rPr>
          <w:rStyle w:val="VerbatimChar"/>
        </w:rPr>
        <w:t xml:space="preserve">│   │   ├── model_manager.py       # ModelManager MCP tool</w:t>
      </w:r>
      <w:r>
        <w:br/>
      </w:r>
      <w:r>
        <w:rPr>
          <w:rStyle w:val="VerbatimChar"/>
        </w:rPr>
        <w:t xml:space="preserve">│   │   ├── model_catalog.py       # Known models catalog</w:t>
      </w:r>
      <w:r>
        <w:br/>
      </w:r>
      <w:r>
        <w:rPr>
          <w:rStyle w:val="VerbatimChar"/>
        </w:rPr>
        <w:t xml:space="preserve">│   │   └── model_registry.py      # Registry file management</w:t>
      </w:r>
      <w:r>
        <w:br/>
      </w:r>
      <w:r>
        <w:rPr>
          <w:rStyle w:val="VerbatimChar"/>
        </w:rPr>
        <w:t xml:space="preserve">│   ├── embedding/</w:t>
      </w:r>
      <w:r>
        <w:br/>
      </w:r>
      <w:r>
        <w:rPr>
          <w:rStyle w:val="VerbatimChar"/>
        </w:rPr>
        <w:t xml:space="preserve">│   │   ├── __init__.py</w:t>
      </w:r>
      <w:r>
        <w:br/>
      </w:r>
      <w:r>
        <w:rPr>
          <w:rStyle w:val="VerbatimChar"/>
        </w:rPr>
        <w:t xml:space="preserve">│   │   ├── embedding_searcher.py  # EmbeddingSearcher (find_tools adapter)</w:t>
      </w:r>
      <w:r>
        <w:br/>
      </w:r>
      <w:r>
        <w:rPr>
          <w:rStyle w:val="VerbatimChar"/>
        </w:rPr>
        <w:t xml:space="preserve">│   │   └── tool_index.py          # ToolEmbeddingIndex (pre-computed vectors)</w:t>
      </w:r>
      <w:r>
        <w:br/>
      </w:r>
      <w:r>
        <w:rPr>
          <w:rStyle w:val="VerbatimChar"/>
        </w:rPr>
        <w:t xml:space="preserve">│   └── meta/</w:t>
      </w:r>
      <w:r>
        <w:br/>
      </w:r>
      <w:r>
        <w:rPr>
          <w:rStyle w:val="VerbatimChar"/>
        </w:rPr>
        <w:t xml:space="preserve">│       └── find_tools.py          # MODIFIED: integrate cache + embedding</w:t>
      </w:r>
      <w:r>
        <w:br/>
      </w:r>
      <w:r>
        <w:rPr>
          <w:rStyle w:val="VerbatimChar"/>
        </w:rPr>
        <w:t xml:space="preserve">├── memory/</w:t>
      </w:r>
      <w:r>
        <w:br/>
      </w:r>
      <w:r>
        <w:rPr>
          <w:rStyle w:val="VerbatimChar"/>
        </w:rPr>
        <w:t xml:space="preserve">│   └── embedding/</w:t>
      </w:r>
      <w:r>
        <w:br/>
      </w:r>
      <w:r>
        <w:rPr>
          <w:rStyle w:val="VerbatimChar"/>
        </w:rPr>
        <w:t xml:space="preserve">│       ├── model_downloader.py    # MODIFIED: support multiple models</w:t>
      </w:r>
      <w:r>
        <w:br/>
      </w:r>
      <w:r>
        <w:rPr>
          <w:rStyle w:val="VerbatimChar"/>
        </w:rPr>
        <w:t xml:space="preserve">│       └── onnx_provider.py       # UNCHANGED</w:t>
      </w:r>
    </w:p>
    <w:bookmarkEnd w:id="42"/>
    <w:bookmarkStart w:id="43" w:name="key-interfaces"/>
    <w:p>
      <w:pPr>
        <w:pStyle w:val="Heading3"/>
      </w:pPr>
      <w:r>
        <w:t xml:space="preserve">5.2 Key Interfaces</w:t>
      </w:r>
    </w:p>
    <w:p>
      <w:pPr>
        <w:pStyle w:val="SourceCode"/>
      </w:pPr>
      <w:r>
        <w:rPr>
          <w:rStyle w:val="CommentTok"/>
        </w:rPr>
        <w:t xml:space="preserve"># orchestration/cache/adaptive_cache.py</w:t>
      </w:r>
      <w:r>
        <w:br/>
      </w:r>
      <w:r>
        <w:rPr>
          <w:rStyle w:val="KeywordTok"/>
        </w:rPr>
        <w:t xml:space="preserve">class</w:t>
      </w:r>
      <w:r>
        <w:rPr>
          <w:rStyle w:val="NormalTok"/>
        </w:rPr>
        <w:t xml:space="preserve"> AdaptiveTokenCache:</w:t>
      </w:r>
      <w:r>
        <w:br/>
      </w:r>
      <w:r>
        <w:rPr>
          <w:rStyle w:val="NormalTok"/>
        </w:rPr>
        <w:t xml:space="preserve">    </w:t>
      </w:r>
      <w:r>
        <w:rPr>
          <w:rStyle w:val="CommentTok"/>
        </w:rPr>
        <w:t xml:space="preserve">"""Self-learning token cache with fuzzy matching."""</w:t>
      </w:r>
      <w:r>
        <w:br/>
      </w:r>
      <w:r>
        <w:rPr>
          <w:rStyle w:val="NormalTok"/>
        </w:rPr>
        <w:t xml:space="preserve">    </w:t>
      </w:r>
      <w:r>
        <w:br/>
      </w:r>
      <w:r>
        <w:rPr>
          <w:rStyle w:val="NormalTok"/>
        </w:rPr>
        <w:t xml:space="preserve">    </w:t>
      </w:r>
      <w:r>
        <w:rPr>
          <w:rStyle w:val="KeywordTok"/>
        </w:rPr>
        <w:t xml:space="preserve">def</w:t>
      </w:r>
      <w:r>
        <w:rPr>
          <w:rStyle w:val="NormalTok"/>
        </w:rPr>
        <w:t xml:space="preserve"> find_fuzzy(</w:t>
      </w:r>
      <w:r>
        <w:rPr>
          <w:rStyle w:val="VariableTok"/>
        </w:rPr>
        <w:t xml:space="preserve">self</w:t>
      </w:r>
      <w:r>
        <w:rPr>
          <w:rStyle w:val="NormalTok"/>
        </w:rPr>
        <w:t xml:space="preserve">, tokens: </w:t>
      </w:r>
      <w:r>
        <w:rPr>
          <w:rStyle w:val="BuiltInTok"/>
        </w:rPr>
        <w:t xml:space="preserve">set</w:t>
      </w:r>
      <w:r>
        <w:rPr>
          <w:rStyle w:val="NormalTok"/>
        </w:rPr>
        <w:t xml:space="preserve">[</w:t>
      </w:r>
      <w:r>
        <w:rPr>
          <w:rStyle w:val="BuiltInTok"/>
        </w:rPr>
        <w:t xml:space="preserve">str</w:t>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0.80</w:t>
      </w:r>
      <w:r>
        <w:rPr>
          <w:rStyle w:val="NormalTok"/>
        </w:rPr>
        <w:t xml:space="preserve">) </w:t>
      </w:r>
      <w:r>
        <w:rPr>
          <w:rStyle w:val="OperatorTok"/>
        </w:rPr>
        <w:t xml:space="preserve">-&gt;</w:t>
      </w:r>
      <w:r>
        <w:rPr>
          <w:rStyle w:val="NormalTok"/>
        </w:rPr>
        <w:t xml:space="preserve"> CacheEntry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"""Find cache entry with ≥threshold token overlap."""</w:t>
      </w:r>
      <w:r>
        <w:br/>
      </w:r>
      <w:r>
        <w:rPr>
          <w:rStyle w:val="NormalTok"/>
        </w:rPr>
        <w:t xml:space="preserve">    </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tokens: </w:t>
      </w:r>
      <w:r>
        <w:rPr>
          <w:rStyle w:val="BuiltInTok"/>
        </w:rPr>
        <w:t xml:space="preserve">set</w:t>
      </w:r>
      <w:r>
        <w:rPr>
          <w:rStyle w:val="NormalTok"/>
        </w:rPr>
        <w:t xml:space="preserve">[</w:t>
      </w:r>
      <w:r>
        <w:rPr>
          <w:rStyle w:val="BuiltInTok"/>
        </w:rPr>
        <w:t xml:space="preserve">str</w:t>
      </w:r>
      <w:r>
        <w:rPr>
          <w:rStyle w:val="NormalTok"/>
        </w:rPr>
        <w:t xml:space="preserve">], tool_name: </w:t>
      </w:r>
      <w:r>
        <w:rPr>
          <w:rStyle w:val="BuiltInTok"/>
        </w:rPr>
        <w:t xml:space="preserve">str</w:t>
      </w:r>
      <w:r>
        <w:rPr>
          <w:rStyle w:val="NormalTok"/>
        </w:rPr>
        <w:t xml:space="preserve">, score: </w:t>
      </w:r>
      <w:r>
        <w:rPr>
          <w:rStyle w:val="BuiltInTok"/>
        </w:rPr>
        <w:t xml:space="preserve">float</w:t>
      </w:r>
      <w:r>
        <w:rPr>
          <w:rStyle w:val="NormalTok"/>
        </w:rPr>
        <w:t xml:space="preserve">, registry_hash: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"""Add new cache entry from embedding result."""</w:t>
      </w:r>
      <w:r>
        <w:br/>
      </w:r>
      <w:r>
        <w:rPr>
          <w:rStyle w:val="NormalTok"/>
        </w:rPr>
        <w:t xml:space="preserve">    </w:t>
      </w:r>
      <w:r>
        <w:br/>
      </w:r>
      <w:r>
        <w:rPr>
          <w:rStyle w:val="NormalTok"/>
        </w:rPr>
        <w:t xml:space="preserve">    </w:t>
      </w:r>
      <w:r>
        <w:rPr>
          <w:rStyle w:val="KeywordTok"/>
        </w:rPr>
        <w:t xml:space="preserve">def</w:t>
      </w:r>
      <w:r>
        <w:rPr>
          <w:rStyle w:val="NormalTok"/>
        </w:rPr>
        <w:t xml:space="preserve"> invalidate_stale(</w:t>
      </w:r>
      <w:r>
        <w:rPr>
          <w:rStyle w:val="VariableTok"/>
        </w:rPr>
        <w:t xml:space="preserve">self</w:t>
      </w:r>
      <w:r>
        <w:rPr>
          <w:rStyle w:val="NormalTok"/>
        </w:rPr>
        <w:t xml:space="preserve">, current_hash: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"""Mark entries with mismatched registry_hash as stale. Returns count."""</w:t>
      </w:r>
      <w:r>
        <w:br/>
      </w:r>
      <w:r>
        <w:rPr>
          <w:rStyle w:val="NormalTok"/>
        </w:rPr>
        <w:t xml:space="preserve">    </w:t>
      </w:r>
      <w:r>
        <w:br/>
      </w:r>
      <w:r>
        <w:rPr>
          <w:rStyle w:val="NormalTok"/>
        </w:rPr>
        <w:t xml:space="preserve">    </w:t>
      </w:r>
      <w:r>
        <w:rPr>
          <w:rStyle w:val="KeywordTok"/>
        </w:rPr>
        <w:t xml:space="preserve">def</w:t>
      </w:r>
      <w:r>
        <w:rPr>
          <w:rStyle w:val="NormalTok"/>
        </w:rPr>
        <w:t xml:space="preserve"> load(</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"""Load cache from disk (lazy, called on first access)."""</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"""Current number of active entries."""</w:t>
      </w:r>
      <w:r>
        <w:br/>
      </w:r>
      <w:r>
        <w:br/>
      </w:r>
      <w:r>
        <w:br/>
      </w:r>
      <w:r>
        <w:rPr>
          <w:rStyle w:val="CommentTok"/>
        </w:rPr>
        <w:t xml:space="preserve"># orchestration/embedding/embedding_searcher.py</w:t>
      </w:r>
      <w:r>
        <w:br/>
      </w:r>
      <w:r>
        <w:rPr>
          <w:rStyle w:val="KeywordTok"/>
        </w:rPr>
        <w:t xml:space="preserve">class</w:t>
      </w:r>
      <w:r>
        <w:rPr>
          <w:rStyle w:val="NormalTok"/>
        </w:rPr>
        <w:t xml:space="preserve"> EmbeddingSearcher:</w:t>
      </w:r>
      <w:r>
        <w:br/>
      </w:r>
      <w:r>
        <w:rPr>
          <w:rStyle w:val="NormalTok"/>
        </w:rPr>
        <w:t xml:space="preserve">    </w:t>
      </w:r>
      <w:r>
        <w:rPr>
          <w:rStyle w:val="CommentTok"/>
        </w:rPr>
        <w:t xml:space="preserve">"""Adapter: find_tools → ONNX embedding search with timeout."""</w:t>
      </w:r>
      <w:r>
        <w:br/>
      </w:r>
      <w:r>
        <w:rPr>
          <w:rStyle w:val="NormalTok"/>
        </w:rPr>
        <w:t xml:space="preserve">    </w:t>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w:t>
      </w:r>
      <w:r>
        <w:rPr>
          <w:rStyle w:val="BuiltInTok"/>
        </w:rPr>
        <w:t xml:space="preserve">str</w:t>
      </w:r>
      <w:r>
        <w:rPr>
          <w:rStyle w:val="NormalTok"/>
        </w:rPr>
        <w:t xml:space="preserve">, timeout_ms: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"""Search tools by embedding similarity. Returns (tool_name, score) or None."""</w:t>
      </w:r>
      <w:r>
        <w:br/>
      </w:r>
      <w:r>
        <w:rPr>
          <w:rStyle w:val="NormalTok"/>
        </w:rPr>
        <w:t xml:space="preserve">    </w:t>
      </w:r>
      <w:r>
        <w:br/>
      </w:r>
      <w:r>
        <w:rPr>
          <w:rStyle w:val="NormalTok"/>
        </w:rPr>
        <w:t xml:space="preserve">    </w:t>
      </w:r>
      <w:r>
        <w:rPr>
          <w:rStyle w:val="KeywordTok"/>
        </w:rPr>
        <w:t xml:space="preserve">def</w:t>
      </w:r>
      <w:r>
        <w:rPr>
          <w:rStyle w:val="NormalTok"/>
        </w:rPr>
        <w:t xml:space="preserve"> rebuild_index(</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"""Rebuild tool embedding index (after model switch or new tools)."""</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is_available(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"""True if ONNX model is loaded and ready."""</w:t>
      </w:r>
      <w:r>
        <w:br/>
      </w:r>
      <w:r>
        <w:br/>
      </w:r>
      <w:r>
        <w:br/>
      </w:r>
      <w:r>
        <w:rPr>
          <w:rStyle w:val="CommentTok"/>
        </w:rPr>
        <w:t xml:space="preserve"># orchestration/models/model_manager.py</w:t>
      </w:r>
      <w:r>
        <w:br/>
      </w:r>
      <w:r>
        <w:rPr>
          <w:rStyle w:val="KeywordTok"/>
        </w:rPr>
        <w:t xml:space="preserve">class</w:t>
      </w:r>
      <w:r>
        <w:rPr>
          <w:rStyle w:val="NormalTok"/>
        </w:rPr>
        <w:t xml:space="preserve"> ModelManager:</w:t>
      </w:r>
      <w:r>
        <w:br/>
      </w:r>
      <w:r>
        <w:rPr>
          <w:rStyle w:val="NormalTok"/>
        </w:rPr>
        <w:t xml:space="preserve">    </w:t>
      </w:r>
      <w:r>
        <w:rPr>
          <w:rStyle w:val="CommentTok"/>
        </w:rPr>
        <w:t xml:space="preserve">"""MCP tool: mem_model_manager — model lifecycle management."""</w:t>
      </w:r>
      <w:r>
        <w:br/>
      </w:r>
      <w:r>
        <w:rPr>
          <w:rStyle w:val="NormalTok"/>
        </w:rPr>
        <w:t xml:space="preserve">    </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args: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"""Handle action: list/download/status/switch."""</w:t>
      </w:r>
      <w:r>
        <w:br/>
      </w:r>
      <w:r>
        <w:rPr>
          <w:rStyle w:val="NormalTok"/>
        </w:rPr>
        <w:t xml:space="preserve">    </w:t>
      </w:r>
      <w:r>
        <w:br/>
      </w:r>
      <w:r>
        <w:rPr>
          <w:rStyle w:val="NormalTok"/>
        </w:rPr>
        <w:t xml:space="preserve">    </w:t>
      </w:r>
      <w:r>
        <w:rPr>
          <w:rStyle w:val="KeywordTok"/>
        </w:rPr>
        <w:t xml:space="preserve">def</w:t>
      </w:r>
      <w:r>
        <w:rPr>
          <w:rStyle w:val="NormalTok"/>
        </w:rPr>
        <w:t xml:space="preserve"> get_active_model(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current active model name."""</w:t>
      </w:r>
      <w:r>
        <w:br/>
      </w:r>
      <w:r>
        <w:rPr>
          <w:rStyle w:val="NormalTok"/>
        </w:rPr>
        <w:t xml:space="preserve">    </w:t>
      </w:r>
      <w:r>
        <w:br/>
      </w:r>
      <w:r>
        <w:rPr>
          <w:rStyle w:val="NormalTok"/>
        </w:rPr>
        <w:t xml:space="preserve">    </w:t>
      </w:r>
      <w:r>
        <w:rPr>
          <w:rStyle w:val="KeywordTok"/>
        </w:rPr>
        <w:t xml:space="preserve">def</w:t>
      </w:r>
      <w:r>
        <w:rPr>
          <w:rStyle w:val="NormalTok"/>
        </w:rPr>
        <w:t xml:space="preserve"> auto_download_if_needed(</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"""Background download of default model on first need."""</w:t>
      </w:r>
    </w:p>
    <w:bookmarkEnd w:id="43"/>
    <w:bookmarkStart w:id="44" w:name="design-patterns"/>
    <w:p>
      <w:pPr>
        <w:pStyle w:val="Heading3"/>
      </w:pPr>
      <w:r>
        <w:t xml:space="preserve">5.3 Design Patterns</w:t>
      </w:r>
    </w:p>
    <w:tbl>
      <w:tblPr>
        <w:tblStyle w:val="Table"/>
        <w:tblW w:type="pct" w:w="5000.0"/>
        <w:tblLook w:firstRow="1" w:lastRow="0" w:firstColumn="0" w:lastColumn="0" w:noHBand="0" w:noVBand="0" w:val="0020"/>
      </w:tblPr>
      <w:tblGrid>
        <w:gridCol w:w="2299"/>
        <w:gridCol w:w="2810"/>
        <w:gridCol w:w="2810"/>
      </w:tblGrid>
      <w:tr>
        <w:tc>
          <w:p>
            <w:pPr>
              <w:pStyle w:val="Compact"/>
              <w:jc w:val="left"/>
            </w:pPr>
            <w:r>
              <w:t xml:space="preserve">Pattern</w:t>
            </w:r>
          </w:p>
        </w:tc>
        <w:tc>
          <w:p>
            <w:pPr>
              <w:pStyle w:val="Compact"/>
              <w:jc w:val="left"/>
            </w:pPr>
            <w:r>
              <w:t xml:space="preserve">Where Used</w:t>
            </w:r>
          </w:p>
        </w:tc>
        <w:tc>
          <w:p>
            <w:pPr>
              <w:pStyle w:val="Compact"/>
              <w:jc w:val="left"/>
            </w:pPr>
            <w:r>
              <w:t xml:space="preserve">Rationale</w:t>
            </w:r>
          </w:p>
        </w:tc>
      </w:tr>
      <w:tr>
        <w:tc>
          <w:p>
            <w:pPr>
              <w:pStyle w:val="Compact"/>
              <w:jc w:val="left"/>
            </w:pPr>
            <w:r>
              <w:t xml:space="preserve">Strategy</w:t>
            </w:r>
          </w:p>
        </w:tc>
        <w:tc>
          <w:p>
            <w:pPr>
              <w:pStyle w:val="Compact"/>
              <w:jc w:val="left"/>
            </w:pPr>
            <w:r>
              <w:t xml:space="preserve">EmbeddingSearcher (swappable model)</w:t>
            </w:r>
          </w:p>
        </w:tc>
        <w:tc>
          <w:p>
            <w:pPr>
              <w:pStyle w:val="Compact"/>
              <w:jc w:val="left"/>
            </w:pPr>
            <w:r>
              <w:t xml:space="preserve">Support model switching without restart</w:t>
            </w:r>
          </w:p>
        </w:tc>
      </w:tr>
      <w:tr>
        <w:tc>
          <w:p>
            <w:pPr>
              <w:pStyle w:val="Compact"/>
              <w:jc w:val="left"/>
            </w:pPr>
            <w:r>
              <w:t xml:space="preserve">Observer</w:t>
            </w:r>
          </w:p>
        </w:tc>
        <w:tc>
          <w:p>
            <w:pPr>
              <w:pStyle w:val="Compact"/>
              <w:jc w:val="left"/>
            </w:pPr>
            <w:r>
              <w:t xml:space="preserve">CachePersistence (debounced write)</w:t>
            </w:r>
          </w:p>
        </w:tc>
        <w:tc>
          <w:p>
            <w:pPr>
              <w:pStyle w:val="Compact"/>
              <w:jc w:val="left"/>
            </w:pPr>
            <w:r>
              <w:t xml:space="preserve">Decouple cache updates from file I/O</w:t>
            </w:r>
          </w:p>
        </w:tc>
      </w:tr>
      <w:tr>
        <w:tc>
          <w:p>
            <w:pPr>
              <w:pStyle w:val="Compact"/>
              <w:jc w:val="left"/>
            </w:pPr>
            <w:r>
              <w:t xml:space="preserve">Lazy Init</w:t>
            </w:r>
          </w:p>
        </w:tc>
        <w:tc>
          <w:p>
            <w:pPr>
              <w:pStyle w:val="Compact"/>
              <w:jc w:val="left"/>
            </w:pPr>
            <w:r>
              <w:t xml:space="preserve">AdaptiveTokenCache.load()</w:t>
            </w:r>
          </w:p>
        </w:tc>
        <w:tc>
          <w:p>
            <w:pPr>
              <w:pStyle w:val="Compact"/>
              <w:jc w:val="left"/>
            </w:pPr>
            <w:r>
              <w:t xml:space="preserve">Don’t read file until first cache access</w:t>
            </w:r>
          </w:p>
        </w:tc>
      </w:tr>
      <w:tr>
        <w:tc>
          <w:p>
            <w:pPr>
              <w:pStyle w:val="Compact"/>
              <w:jc w:val="left"/>
            </w:pPr>
            <w:r>
              <w:t xml:space="preserve">Adapter</w:t>
            </w:r>
          </w:p>
        </w:tc>
        <w:tc>
          <w:p>
            <w:pPr>
              <w:pStyle w:val="Compact"/>
              <w:jc w:val="left"/>
            </w:pPr>
            <w:r>
              <w:t xml:space="preserve">EmbeddingSearcher wraps OnnxProvider</w:t>
            </w:r>
          </w:p>
        </w:tc>
        <w:tc>
          <w:p>
            <w:pPr>
              <w:pStyle w:val="Compact"/>
              <w:jc w:val="left"/>
            </w:pPr>
            <w:r>
              <w:t xml:space="preserve">Isolate find_tools from embedding internals</w:t>
            </w:r>
          </w:p>
        </w:tc>
      </w:tr>
      <w:tr>
        <w:tc>
          <w:p>
            <w:pPr>
              <w:pStyle w:val="Compact"/>
              <w:jc w:val="left"/>
            </w:pPr>
            <w:r>
              <w:t xml:space="preserve">Singleton</w:t>
            </w:r>
          </w:p>
        </w:tc>
        <w:tc>
          <w:p>
            <w:pPr>
              <w:pStyle w:val="Compact"/>
              <w:jc w:val="left"/>
            </w:pPr>
            <w:r>
              <w:t xml:space="preserve">ToolEmbeddingIndex (per server)</w:t>
            </w:r>
          </w:p>
        </w:tc>
        <w:tc>
          <w:p>
            <w:pPr>
              <w:pStyle w:val="Compact"/>
              <w:jc w:val="left"/>
            </w:pPr>
            <w:r>
              <w:t xml:space="preserve">One index shared across all find_tools calls</w:t>
            </w:r>
          </w:p>
        </w:tc>
      </w:tr>
    </w:tbl>
    <w:bookmarkEnd w:id="44"/>
    <w:bookmarkStart w:id="45" w:name="error-handling"/>
    <w:p>
      <w:pPr>
        <w:pStyle w:val="Heading3"/>
      </w:pPr>
      <w:r>
        <w:t xml:space="preserve">5.4 Error Handling</w:t>
      </w:r>
    </w:p>
    <w:tbl>
      <w:tblPr>
        <w:tblStyle w:val="Table"/>
        <w:tblW w:type="pct" w:w="5000.0"/>
        <w:tblLook w:firstRow="1" w:lastRow="0" w:firstColumn="0" w:lastColumn="0" w:noHBand="0" w:noVBand="0" w:val="0020"/>
      </w:tblPr>
      <w:tblGrid>
        <w:gridCol w:w="2640"/>
        <w:gridCol w:w="2400"/>
        <w:gridCol w:w="2880"/>
      </w:tblGrid>
      <w:tr>
        <w:tc>
          <w:p>
            <w:pPr>
              <w:pStyle w:val="Compact"/>
              <w:jc w:val="left"/>
            </w:pPr>
            <w:r>
              <w:t xml:space="preserve">Exception</w:t>
            </w:r>
          </w:p>
        </w:tc>
        <w:tc>
          <w:p>
            <w:pPr>
              <w:pStyle w:val="Compact"/>
              <w:jc w:val="left"/>
            </w:pPr>
            <w:r>
              <w:t xml:space="preserve">Behavior</w:t>
            </w:r>
          </w:p>
        </w:tc>
        <w:tc>
          <w:p>
            <w:pPr>
              <w:pStyle w:val="Compact"/>
              <w:jc w:val="left"/>
            </w:pPr>
            <w:r>
              <w:t xml:space="preserve">When Thrown</w:t>
            </w:r>
          </w:p>
        </w:tc>
      </w:tr>
      <w:tr>
        <w:tc>
          <w:p>
            <w:pPr>
              <w:pStyle w:val="Compact"/>
              <w:jc w:val="left"/>
            </w:pPr>
            <w:r>
              <w:t xml:space="preserve">JSONDecodeError (cache load)</w:t>
            </w:r>
          </w:p>
        </w:tc>
        <w:tc>
          <w:p>
            <w:pPr>
              <w:pStyle w:val="Compact"/>
              <w:jc w:val="left"/>
            </w:pPr>
            <w:r>
              <w:t xml:space="preserve">Log warning, start with empty cache</w:t>
            </w:r>
          </w:p>
        </w:tc>
        <w:tc>
          <w:p>
            <w:pPr>
              <w:pStyle w:val="Compact"/>
              <w:jc w:val="left"/>
            </w:pPr>
            <w:r>
              <w:t xml:space="preserve">Corrupted token-cache.json</w:t>
            </w:r>
          </w:p>
        </w:tc>
      </w:tr>
      <w:tr>
        <w:tc>
          <w:p>
            <w:pPr>
              <w:pStyle w:val="Compact"/>
              <w:jc w:val="left"/>
            </w:pPr>
            <w:r>
              <w:t xml:space="preserve">TimeoutError (embedding)</w:t>
            </w:r>
          </w:p>
        </w:tc>
        <w:tc>
          <w:p>
            <w:pPr>
              <w:pStyle w:val="Compact"/>
              <w:jc w:val="left"/>
            </w:pPr>
            <w:r>
              <w:t xml:space="preserve">Return None, fall through</w:t>
            </w:r>
          </w:p>
        </w:tc>
        <w:tc>
          <w:p>
            <w:pPr>
              <w:pStyle w:val="Compact"/>
              <w:jc w:val="left"/>
            </w:pPr>
            <w:r>
              <w:t xml:space="preserve">ONNX inference &gt; 100ms</w:t>
            </w:r>
          </w:p>
        </w:tc>
      </w:tr>
      <w:tr>
        <w:tc>
          <w:p>
            <w:pPr>
              <w:pStyle w:val="Compact"/>
              <w:jc w:val="left"/>
            </w:pPr>
            <w:r>
              <w:t xml:space="preserve">ImportError (onnxruntime)</w:t>
            </w:r>
          </w:p>
        </w:tc>
        <w:tc>
          <w:p>
            <w:pPr>
              <w:pStyle w:val="Compact"/>
              <w:jc w:val="left"/>
            </w:pPr>
            <w:r>
              <w:t xml:space="preserve">Disable embedding tier</w:t>
            </w:r>
          </w:p>
        </w:tc>
        <w:tc>
          <w:p>
            <w:pPr>
              <w:pStyle w:val="Compact"/>
              <w:jc w:val="left"/>
            </w:pPr>
            <w:r>
              <w:t xml:space="preserve">ONNX not installed</w:t>
            </w:r>
          </w:p>
        </w:tc>
      </w:tr>
      <w:tr>
        <w:tc>
          <w:p>
            <w:pPr>
              <w:pStyle w:val="Compact"/>
              <w:jc w:val="left"/>
            </w:pPr>
            <w:r>
              <w:t xml:space="preserve">OSError (file write)</w:t>
            </w:r>
          </w:p>
        </w:tc>
        <w:tc>
          <w:p>
            <w:pPr>
              <w:pStyle w:val="Compact"/>
              <w:jc w:val="left"/>
            </w:pPr>
            <w:r>
              <w:t xml:space="preserve">Log error, skip persist</w:t>
            </w:r>
          </w:p>
        </w:tc>
        <w:tc>
          <w:p>
            <w:pPr>
              <w:pStyle w:val="Compact"/>
              <w:jc w:val="left"/>
            </w:pPr>
            <w:r>
              <w:t xml:space="preserve">Disk full or permissions</w:t>
            </w:r>
          </w:p>
        </w:tc>
      </w:tr>
      <w:tr>
        <w:tc>
          <w:p>
            <w:pPr>
              <w:pStyle w:val="Compact"/>
              <w:jc w:val="left"/>
            </w:pPr>
            <w:r>
              <w:t xml:space="preserve">NetworkError (download)</w:t>
            </w:r>
          </w:p>
        </w:tc>
        <w:tc>
          <w:p>
            <w:pPr>
              <w:pStyle w:val="Compact"/>
              <w:jc w:val="left"/>
            </w:pPr>
            <w:r>
              <w:t xml:space="preserve">Return error message</w:t>
            </w:r>
          </w:p>
        </w:tc>
        <w:tc>
          <w:p>
            <w:pPr>
              <w:pStyle w:val="Compact"/>
              <w:jc w:val="left"/>
            </w:pPr>
            <w:r>
              <w:t xml:space="preserve">Model download fails</w:t>
            </w:r>
          </w:p>
        </w:tc>
      </w:tr>
    </w:tbl>
    <w:p>
      <w:r>
        <w:pict>
          <v:rect style="width:0;height:1.5pt" o:hralign="center" o:hrstd="t" o:hr="t"/>
        </w:pict>
      </w:r>
    </w:p>
    <w:bookmarkEnd w:id="45"/>
    <w:bookmarkEnd w:id="46"/>
    <w:bookmarkStart w:id="49" w:name="integration-design"/>
    <w:p>
      <w:pPr>
        <w:pStyle w:val="Heading2"/>
      </w:pPr>
      <w:r>
        <w:t xml:space="preserve">6. Integration Design</w:t>
      </w:r>
    </w:p>
    <w:bookmarkStart w:id="47" w:name="integration-find_tools-enhancement"/>
    <w:p>
      <w:pPr>
        <w:pStyle w:val="Heading3"/>
      </w:pPr>
      <w:r>
        <w:t xml:space="preserve">6.1 Integration: find_tools Enhancement</w:t>
      </w:r>
    </w:p>
    <w:p>
      <w:pPr>
        <w:pStyle w:val="FirstParagraph"/>
      </w:pPr>
      <w:r>
        <w:t xml:space="preserve">The existing</w:t>
      </w:r>
      <w:r>
        <w:t xml:space="preserve"> </w:t>
      </w:r>
      <w:r>
        <w:rPr>
          <w:rStyle w:val="VerbatimChar"/>
        </w:rPr>
        <w:t xml:space="preserve">find_tools.py</w:t>
      </w:r>
      <w:r>
        <w:t xml:space="preserve"> </w:t>
      </w:r>
      <w:r>
        <w:rPr>
          <w:rStyle w:val="VerbatimChar"/>
        </w:rPr>
        <w:t xml:space="preserve">execute()</w:t>
      </w:r>
      <w:r>
        <w:t xml:space="preserve"> </w:t>
      </w:r>
      <w:r>
        <w:t xml:space="preserve">function is modified to insert cache + embedding tiers:</w:t>
      </w:r>
    </w:p>
    <w:p>
      <w:pPr>
        <w:pStyle w:val="SourceCode"/>
      </w:pPr>
      <w:r>
        <w:rPr>
          <w:rStyle w:val="CommentTok"/>
        </w:rPr>
        <w:t xml:space="preserve"># MODIFIED find_tools.py execute() — new flow</w:t>
      </w:r>
      <w:r>
        <w:br/>
      </w:r>
      <w:r>
        <w:rPr>
          <w:rStyle w:val="KeywordTok"/>
        </w:rPr>
        <w:t xml:space="preserve">def</w:t>
      </w:r>
      <w:r>
        <w:rPr>
          <w:rStyle w:val="NormalTok"/>
        </w:rPr>
        <w:t xml:space="preserve"> execute(engine, args):</w:t>
      </w:r>
      <w:r>
        <w:br/>
      </w:r>
      <w:r>
        <w:rPr>
          <w:rStyle w:val="NormalTok"/>
        </w:rPr>
        <w:t xml:space="preserve">    query </w:t>
      </w:r>
      <w:r>
        <w:rPr>
          <w:rStyle w:val="OperatorTok"/>
        </w:rPr>
        <w:t xml:space="preserve">=</w:t>
      </w:r>
      <w:r>
        <w:rPr>
          <w:rStyle w:val="NormalTok"/>
        </w:rPr>
        <w:t xml:space="preserve"> args.get(</w:t>
      </w:r>
      <w:r>
        <w:rPr>
          <w:rStyle w:val="StringTok"/>
        </w:rPr>
        <w:t xml:space="preserve">"query"</w:t>
      </w:r>
      <w:r>
        <w:rPr>
          <w:rStyle w:val="NormalTok"/>
        </w:rPr>
        <w:t xml:space="preserve">)</w:t>
      </w:r>
      <w:r>
        <w:br/>
      </w:r>
      <w:r>
        <w:rPr>
          <w:rStyle w:val="NormalTok"/>
        </w:rPr>
        <w:t xml:space="preserve">    </w:t>
      </w:r>
      <w:r>
        <w:br/>
      </w:r>
      <w:r>
        <w:rPr>
          <w:rStyle w:val="NormalTok"/>
        </w:rPr>
        <w:t xml:space="preserve">    </w:t>
      </w:r>
      <w:r>
        <w:rPr>
          <w:rStyle w:val="CommentTok"/>
        </w:rPr>
        <w:t xml:space="preserve"># Tier 1: Registry search (EXISTING — unchanged)</w:t>
      </w:r>
      <w:r>
        <w:br/>
      </w:r>
      <w:r>
        <w:rPr>
          <w:rStyle w:val="NormalTok"/>
        </w:rPr>
        <w:t xml:space="preserve">    registry_results </w:t>
      </w:r>
      <w:r>
        <w:rPr>
          <w:rStyle w:val="OperatorTok"/>
        </w:rPr>
        <w:t xml:space="preserve">=</w:t>
      </w:r>
      <w:r>
        <w:rPr>
          <w:rStyle w:val="NormalTok"/>
        </w:rPr>
        <w:t xml:space="preserve"> engine.get_registry().search(query)</w:t>
      </w:r>
      <w:r>
        <w:br/>
      </w:r>
      <w:r>
        <w:rPr>
          <w:rStyle w:val="NormalTok"/>
        </w:rPr>
        <w:t xml:space="preserve">    </w:t>
      </w:r>
      <w:r>
        <w:rPr>
          <w:rStyle w:val="ControlFlowTok"/>
        </w:rPr>
        <w:t xml:space="preserve">if</w:t>
      </w:r>
      <w:r>
        <w:rPr>
          <w:rStyle w:val="NormalTok"/>
        </w:rPr>
        <w:t xml:space="preserve"> registry_results:</w:t>
      </w:r>
      <w:r>
        <w:br/>
      </w:r>
      <w:r>
        <w:rPr>
          <w:rStyle w:val="NormalTok"/>
        </w:rPr>
        <w:t xml:space="preserve">        </w:t>
      </w:r>
      <w:r>
        <w:rPr>
          <w:rStyle w:val="ControlFlowTok"/>
        </w:rPr>
        <w:t xml:space="preserve">return</w:t>
      </w:r>
      <w:r>
        <w:rPr>
          <w:rStyle w:val="NormalTok"/>
        </w:rPr>
        <w:t xml:space="preserve"> json.dumps([t.definition </w:t>
      </w:r>
      <w:r>
        <w:rPr>
          <w:rStyle w:val="ControlFlowTok"/>
        </w:rPr>
        <w:t xml:space="preserve">for</w:t>
      </w:r>
      <w:r>
        <w:rPr>
          <w:rStyle w:val="NormalTok"/>
        </w:rPr>
        <w:t xml:space="preserve"> t </w:t>
      </w:r>
      <w:r>
        <w:rPr>
          <w:rStyle w:val="KeywordTok"/>
        </w:rPr>
        <w:t xml:space="preserve">in</w:t>
      </w:r>
      <w:r>
        <w:rPr>
          <w:rStyle w:val="NormalTok"/>
        </w:rPr>
        <w:t xml:space="preserve"> registry_results[: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Tier 1.5: Retry failed servers (EXISTING — unchanged)</w:t>
      </w:r>
      <w:r>
        <w:br/>
      </w:r>
      <w:r>
        <w:rPr>
          <w:rStyle w:val="NormalTok"/>
        </w:rPr>
        <w:t xml:space="preserve">    recovered </w:t>
      </w:r>
      <w:r>
        <w:rPr>
          <w:rStyle w:val="OperatorTok"/>
        </w:rPr>
        <w:t xml:space="preserve">=</w:t>
      </w:r>
      <w:r>
        <w:rPr>
          <w:rStyle w:val="NormalTok"/>
        </w:rPr>
        <w:t xml:space="preserve"> _retry_failed_servers(engine)</w:t>
      </w:r>
      <w:r>
        <w:br/>
      </w:r>
      <w:r>
        <w:rPr>
          <w:rStyle w:val="NormalTok"/>
        </w:rPr>
        <w:t xml:space="preserve">    </w:t>
      </w:r>
      <w:r>
        <w:rPr>
          <w:rStyle w:val="ControlFlowTok"/>
        </w:rPr>
        <w:t xml:space="preserve">if</w:t>
      </w:r>
      <w:r>
        <w:rPr>
          <w:rStyle w:val="NormalTok"/>
        </w:rPr>
        <w:t xml:space="preserve"> recovered:</w:t>
      </w:r>
      <w:r>
        <w:br/>
      </w:r>
      <w:r>
        <w:rPr>
          <w:rStyle w:val="NormalTok"/>
        </w:rPr>
        <w:t xml:space="preserve">        registry_results </w:t>
      </w:r>
      <w:r>
        <w:rPr>
          <w:rStyle w:val="OperatorTok"/>
        </w:rPr>
        <w:t xml:space="preserve">=</w:t>
      </w:r>
      <w:r>
        <w:rPr>
          <w:rStyle w:val="NormalTok"/>
        </w:rPr>
        <w:t xml:space="preserve"> engine.get_registry().search(query)</w:t>
      </w:r>
      <w:r>
        <w:br/>
      </w:r>
      <w:r>
        <w:rPr>
          <w:rStyle w:val="NormalTok"/>
        </w:rPr>
        <w:t xml:space="preserve">        </w:t>
      </w:r>
      <w:r>
        <w:rPr>
          <w:rStyle w:val="ControlFlowTok"/>
        </w:rPr>
        <w:t xml:space="preserve">if</w:t>
      </w:r>
      <w:r>
        <w:rPr>
          <w:rStyle w:val="NormalTok"/>
        </w:rPr>
        <w:t xml:space="preserve"> registry_results:</w:t>
      </w:r>
      <w:r>
        <w:br/>
      </w:r>
      <w:r>
        <w:rPr>
          <w:rStyle w:val="NormalTok"/>
        </w:rPr>
        <w:t xml:space="preserve">            </w:t>
      </w:r>
      <w:r>
        <w:rPr>
          <w:rStyle w:val="ControlFlowTok"/>
        </w:rPr>
        <w:t xml:space="preserve">return</w:t>
      </w:r>
      <w:r>
        <w:rPr>
          <w:rStyle w:val="NormalTok"/>
        </w:rPr>
        <w:t xml:space="preserve"> json.dumps([t.definition </w:t>
      </w:r>
      <w:r>
        <w:rPr>
          <w:rStyle w:val="ControlFlowTok"/>
        </w:rPr>
        <w:t xml:space="preserve">for</w:t>
      </w:r>
      <w:r>
        <w:rPr>
          <w:rStyle w:val="NormalTok"/>
        </w:rPr>
        <w:t xml:space="preserve"> t </w:t>
      </w:r>
      <w:r>
        <w:rPr>
          <w:rStyle w:val="KeywordTok"/>
        </w:rPr>
        <w:t xml:space="preserve">in</w:t>
      </w:r>
      <w:r>
        <w:rPr>
          <w:rStyle w:val="NormalTok"/>
        </w:rPr>
        <w:t xml:space="preserve"> registry_results[: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Tier 2: Adaptive Token Cache (NEW)</w:t>
      </w:r>
      <w:r>
        <w:br/>
      </w:r>
      <w:r>
        <w:rPr>
          <w:rStyle w:val="NormalTok"/>
        </w:rPr>
        <w:t xml:space="preserve">    cache </w:t>
      </w:r>
      <w:r>
        <w:rPr>
          <w:rStyle w:val="OperatorTok"/>
        </w:rPr>
        <w:t xml:space="preserve">=</w:t>
      </w:r>
      <w:r>
        <w:rPr>
          <w:rStyle w:val="NormalTok"/>
        </w:rPr>
        <w:t xml:space="preserve"> engine.get_token_cache()</w:t>
      </w:r>
      <w:r>
        <w:br/>
      </w:r>
      <w:r>
        <w:rPr>
          <w:rStyle w:val="NormalTok"/>
        </w:rPr>
        <w:t xml:space="preserve">    tokens </w:t>
      </w:r>
      <w:r>
        <w:rPr>
          <w:rStyle w:val="OperatorTok"/>
        </w:rPr>
        <w:t xml:space="preserve">=</w:t>
      </w:r>
      <w:r>
        <w:rPr>
          <w:rStyle w:val="NormalTok"/>
        </w:rPr>
        <w:t xml:space="preserve"> tokenize(query)</w:t>
      </w:r>
      <w:r>
        <w:br/>
      </w:r>
      <w:r>
        <w:rPr>
          <w:rStyle w:val="NormalTok"/>
        </w:rPr>
        <w:t xml:space="preserve">    cached </w:t>
      </w:r>
      <w:r>
        <w:rPr>
          <w:rStyle w:val="OperatorTok"/>
        </w:rPr>
        <w:t xml:space="preserve">=</w:t>
      </w:r>
      <w:r>
        <w:rPr>
          <w:rStyle w:val="NormalTok"/>
        </w:rPr>
        <w:t xml:space="preserve"> cache.find_fuzzy(tokens)</w:t>
      </w:r>
      <w:r>
        <w:br/>
      </w:r>
      <w:r>
        <w:rPr>
          <w:rStyle w:val="NormalTok"/>
        </w:rPr>
        <w:t xml:space="preserve">    </w:t>
      </w:r>
      <w:r>
        <w:rPr>
          <w:rStyle w:val="ControlFlowTok"/>
        </w:rPr>
        <w:t xml:space="preserve">if</w:t>
      </w:r>
      <w:r>
        <w:rPr>
          <w:rStyle w:val="NormalTok"/>
        </w:rPr>
        <w:t xml:space="preserve"> cached:</w:t>
      </w:r>
      <w:r>
        <w:br/>
      </w:r>
      <w:r>
        <w:rPr>
          <w:rStyle w:val="NormalTok"/>
        </w:rPr>
        <w:t xml:space="preserve">        tool </w:t>
      </w:r>
      <w:r>
        <w:rPr>
          <w:rStyle w:val="OperatorTok"/>
        </w:rPr>
        <w:t xml:space="preserve">=</w:t>
      </w:r>
      <w:r>
        <w:rPr>
          <w:rStyle w:val="NormalTok"/>
        </w:rPr>
        <w:t xml:space="preserve"> engine.get_registry().find(cached.tool_name)</w:t>
      </w:r>
      <w:r>
        <w:br/>
      </w:r>
      <w:r>
        <w:rPr>
          <w:rStyle w:val="NormalTok"/>
        </w:rPr>
        <w:t xml:space="preserve">        </w:t>
      </w:r>
      <w:r>
        <w:rPr>
          <w:rStyle w:val="ControlFlowTok"/>
        </w:rPr>
        <w:t xml:space="preserve">if</w:t>
      </w:r>
      <w:r>
        <w:rPr>
          <w:rStyle w:val="NormalTok"/>
        </w:rPr>
        <w:t xml:space="preserve"> tool:</w:t>
      </w:r>
      <w:r>
        <w:br/>
      </w:r>
      <w:r>
        <w:rPr>
          <w:rStyle w:val="NormalTok"/>
        </w:rPr>
        <w:t xml:space="preserve">            cached.hit_count </w:t>
      </w:r>
      <w:r>
        <w:rPr>
          <w:rStyle w:val="OperatorTok"/>
        </w:rPr>
        <w:t xml:space="preserve">+=</w:t>
      </w:r>
      <w:r>
        <w:rPr>
          <w:rStyle w:val="NormalTok"/>
        </w:rPr>
        <w:t xml:space="preserve"> </w:t>
      </w:r>
      <w:r>
        <w:rPr>
          <w:rStyle w:val="DecValTok"/>
        </w:rPr>
        <w:t xml:space="preserve">1</w:t>
      </w:r>
      <w:r>
        <w:br/>
      </w:r>
      <w:r>
        <w:rPr>
          <w:rStyle w:val="NormalTok"/>
        </w:rPr>
        <w:t xml:space="preserve">            cache.schedule_persist()</w:t>
      </w:r>
      <w:r>
        <w:br/>
      </w:r>
      <w:r>
        <w:rPr>
          <w:rStyle w:val="NormalTok"/>
        </w:rPr>
        <w:t xml:space="preserve">            </w:t>
      </w:r>
      <w:r>
        <w:rPr>
          <w:rStyle w:val="ControlFlowTok"/>
        </w:rPr>
        <w:t xml:space="preserve">return</w:t>
      </w:r>
      <w:r>
        <w:rPr>
          <w:rStyle w:val="NormalTok"/>
        </w:rPr>
        <w:t xml:space="preserve"> json.dumps([tool.definition])</w:t>
      </w:r>
      <w:r>
        <w:br/>
      </w:r>
      <w:r>
        <w:rPr>
          <w:rStyle w:val="NormalTok"/>
        </w:rPr>
        <w:t xml:space="preserve">    </w:t>
      </w:r>
      <w:r>
        <w:br/>
      </w:r>
      <w:r>
        <w:rPr>
          <w:rStyle w:val="NormalTok"/>
        </w:rPr>
        <w:t xml:space="preserve">    </w:t>
      </w:r>
      <w:r>
        <w:rPr>
          <w:rStyle w:val="CommentTok"/>
        </w:rPr>
        <w:t xml:space="preserve"># Tier 3: Embedding Search (NEW)</w:t>
      </w:r>
      <w:r>
        <w:br/>
      </w:r>
      <w:r>
        <w:rPr>
          <w:rStyle w:val="NormalTok"/>
        </w:rPr>
        <w:t xml:space="preserve">    searcher </w:t>
      </w:r>
      <w:r>
        <w:rPr>
          <w:rStyle w:val="OperatorTok"/>
        </w:rPr>
        <w:t xml:space="preserve">=</w:t>
      </w:r>
      <w:r>
        <w:rPr>
          <w:rStyle w:val="NormalTok"/>
        </w:rPr>
        <w:t xml:space="preserve"> engine.get_embedding_searcher()</w:t>
      </w:r>
      <w:r>
        <w:br/>
      </w:r>
      <w:r>
        <w:rPr>
          <w:rStyle w:val="NormalTok"/>
        </w:rPr>
        <w:t xml:space="preserve">    </w:t>
      </w:r>
      <w:r>
        <w:rPr>
          <w:rStyle w:val="ControlFlowTok"/>
        </w:rPr>
        <w:t xml:space="preserve">if</w:t>
      </w:r>
      <w:r>
        <w:rPr>
          <w:rStyle w:val="NormalTok"/>
        </w:rPr>
        <w:t xml:space="preserve"> searcher </w:t>
      </w:r>
      <w:r>
        <w:rPr>
          <w:rStyle w:val="KeywordTok"/>
        </w:rPr>
        <w:t xml:space="preserve">and</w:t>
      </w:r>
      <w:r>
        <w:rPr>
          <w:rStyle w:val="NormalTok"/>
        </w:rPr>
        <w:t xml:space="preserve"> searcher.is_available:</w:t>
      </w:r>
      <w:r>
        <w:br/>
      </w:r>
      <w:r>
        <w:rPr>
          <w:rStyle w:val="NormalTok"/>
        </w:rPr>
        <w:t xml:space="preserve">        result </w:t>
      </w:r>
      <w:r>
        <w:rPr>
          <w:rStyle w:val="OperatorTok"/>
        </w:rPr>
        <w:t xml:space="preserve">=</w:t>
      </w:r>
      <w:r>
        <w:rPr>
          <w:rStyle w:val="NormalTok"/>
        </w:rPr>
        <w:t xml:space="preserve"> searcher.search(query, timeout_ms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result:</w:t>
      </w:r>
      <w:r>
        <w:br/>
      </w:r>
      <w:r>
        <w:rPr>
          <w:rStyle w:val="NormalTok"/>
        </w:rPr>
        <w:t xml:space="preserve">            tool_name, score </w:t>
      </w:r>
      <w:r>
        <w:rPr>
          <w:rStyle w:val="OperatorTok"/>
        </w:rPr>
        <w:t xml:space="preserve">=</w:t>
      </w:r>
      <w:r>
        <w:rPr>
          <w:rStyle w:val="NormalTok"/>
        </w:rPr>
        <w:t xml:space="preserve"> result</w:t>
      </w:r>
      <w:r>
        <w:br/>
      </w:r>
      <w:r>
        <w:rPr>
          <w:rStyle w:val="NormalTok"/>
        </w:rPr>
        <w:t xml:space="preserve">            tool </w:t>
      </w:r>
      <w:r>
        <w:rPr>
          <w:rStyle w:val="OperatorTok"/>
        </w:rPr>
        <w:t xml:space="preserve">=</w:t>
      </w:r>
      <w:r>
        <w:rPr>
          <w:rStyle w:val="NormalTok"/>
        </w:rPr>
        <w:t xml:space="preserve"> engine.get_registry().find(tool_name)</w:t>
      </w:r>
      <w:r>
        <w:br/>
      </w:r>
      <w:r>
        <w:rPr>
          <w:rStyle w:val="NormalTok"/>
        </w:rPr>
        <w:t xml:space="preserve">            </w:t>
      </w:r>
      <w:r>
        <w:rPr>
          <w:rStyle w:val="ControlFlowTok"/>
        </w:rPr>
        <w:t xml:space="preserve">if</w:t>
      </w:r>
      <w:r>
        <w:rPr>
          <w:rStyle w:val="NormalTok"/>
        </w:rPr>
        <w:t xml:space="preserve"> tool </w:t>
      </w:r>
      <w:r>
        <w:rPr>
          <w:rStyle w:val="KeywordTok"/>
        </w:rPr>
        <w:t xml:space="preserve">and</w:t>
      </w:r>
      <w:r>
        <w:rPr>
          <w:rStyle w:val="NormalTok"/>
        </w:rPr>
        <w:t xml:space="preserve"> score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cache.add(tokens, tool_name, score, engine.get_registry().version_hash())</w:t>
      </w:r>
      <w:r>
        <w:br/>
      </w:r>
      <w:r>
        <w:rPr>
          <w:rStyle w:val="NormalTok"/>
        </w:rPr>
        <w:t xml:space="preserve">                cache.schedule_persist()</w:t>
      </w:r>
      <w:r>
        <w:br/>
      </w:r>
      <w:r>
        <w:rPr>
          <w:rStyle w:val="NormalTok"/>
        </w:rPr>
        <w:t xml:space="preserve">                </w:t>
      </w:r>
      <w:r>
        <w:rPr>
          <w:rStyle w:val="CommentTok"/>
        </w:rPr>
        <w:t xml:space="preserve"># Check multilingual hint</w:t>
      </w:r>
      <w:r>
        <w:br/>
      </w:r>
      <w:r>
        <w:rPr>
          <w:rStyle w:val="NormalTok"/>
        </w:rPr>
        <w:t xml:space="preserve">                hint </w:t>
      </w:r>
      <w:r>
        <w:rPr>
          <w:rStyle w:val="OperatorTok"/>
        </w:rPr>
        <w:t xml:space="preserve">=</w:t>
      </w:r>
      <w:r>
        <w:rPr>
          <w:rStyle w:val="NormalTok"/>
        </w:rPr>
        <w:t xml:space="preserve"> _check_multilingual_hint(engine, query)</w:t>
      </w:r>
      <w:r>
        <w:br/>
      </w:r>
      <w:r>
        <w:rPr>
          <w:rStyle w:val="NormalTok"/>
        </w:rPr>
        <w:t xml:space="preserve">                definitions </w:t>
      </w:r>
      <w:r>
        <w:rPr>
          <w:rStyle w:val="OperatorTok"/>
        </w:rPr>
        <w:t xml:space="preserve">=</w:t>
      </w:r>
      <w:r>
        <w:rPr>
          <w:rStyle w:val="NormalTok"/>
        </w:rPr>
        <w:t xml:space="preserve"> [tool.definition]</w:t>
      </w:r>
      <w:r>
        <w:br/>
      </w:r>
      <w:r>
        <w:rPr>
          <w:rStyle w:val="NormalTok"/>
        </w:rPr>
        <w:t xml:space="preserve">                </w:t>
      </w:r>
      <w:r>
        <w:rPr>
          <w:rStyle w:val="ControlFlowTok"/>
        </w:rPr>
        <w:t xml:space="preserve">if</w:t>
      </w:r>
      <w:r>
        <w:rPr>
          <w:rStyle w:val="NormalTok"/>
        </w:rPr>
        <w:t xml:space="preserve"> hint:</w:t>
      </w:r>
      <w:r>
        <w:br/>
      </w:r>
      <w:r>
        <w:rPr>
          <w:rStyle w:val="NormalTok"/>
        </w:rPr>
        <w:t xml:space="preserve">                    definitions[</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definitions[</w:t>
      </w:r>
      <w:r>
        <w:rPr>
          <w:rStyle w:val="DecValTok"/>
        </w:rPr>
        <w:t xml:space="preserve">0</w:t>
      </w:r>
      <w:r>
        <w:rPr>
          <w:rStyle w:val="NormalTok"/>
        </w:rPr>
        <w:t xml:space="preserve">], </w:t>
      </w:r>
      <w:r>
        <w:rPr>
          <w:rStyle w:val="StringTok"/>
        </w:rPr>
        <w:t xml:space="preserve">"_hint"</w:t>
      </w:r>
      <w:r>
        <w:rPr>
          <w:rStyle w:val="NormalTok"/>
        </w:rPr>
        <w:t xml:space="preserve">: hint}</w:t>
      </w:r>
      <w:r>
        <w:br/>
      </w:r>
      <w:r>
        <w:rPr>
          <w:rStyle w:val="NormalTok"/>
        </w:rPr>
        <w:t xml:space="preserve">                </w:t>
      </w:r>
      <w:r>
        <w:rPr>
          <w:rStyle w:val="ControlFlowTok"/>
        </w:rPr>
        <w:t xml:space="preserve">return</w:t>
      </w:r>
      <w:r>
        <w:rPr>
          <w:rStyle w:val="NormalTok"/>
        </w:rPr>
        <w:t xml:space="preserve"> json.dumps(definitions)</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searcher </w:t>
      </w:r>
      <w:r>
        <w:rPr>
          <w:rStyle w:val="KeywordTok"/>
        </w:rPr>
        <w:t xml:space="preserve">or</w:t>
      </w:r>
      <w:r>
        <w:rPr>
          <w:rStyle w:val="NormalTok"/>
        </w:rPr>
        <w:t xml:space="preserve"> </w:t>
      </w:r>
      <w:r>
        <w:rPr>
          <w:rStyle w:val="KeywordTok"/>
        </w:rPr>
        <w:t xml:space="preserve">not</w:t>
      </w:r>
      <w:r>
        <w:rPr>
          <w:rStyle w:val="NormalTok"/>
        </w:rPr>
        <w:t xml:space="preserve"> searcher.is_available:</w:t>
      </w:r>
      <w:r>
        <w:br/>
      </w:r>
      <w:r>
        <w:rPr>
          <w:rStyle w:val="NormalTok"/>
        </w:rPr>
        <w:t xml:space="preserve">        </w:t>
      </w:r>
      <w:r>
        <w:rPr>
          <w:rStyle w:val="CommentTok"/>
        </w:rPr>
        <w:t xml:space="preserve"># Trigger auto-download in background</w:t>
      </w:r>
      <w:r>
        <w:br/>
      </w:r>
      <w:r>
        <w:rPr>
          <w:rStyle w:val="NormalTok"/>
        </w:rPr>
        <w:t xml:space="preserve">        engine.get_model_manager().auto_download_if_needed()</w:t>
      </w:r>
      <w:r>
        <w:br/>
      </w:r>
      <w:r>
        <w:rPr>
          <w:rStyle w:val="NormalTok"/>
        </w:rPr>
        <w:t xml:space="preserve">    </w:t>
      </w:r>
      <w:r>
        <w:br/>
      </w:r>
      <w:r>
        <w:rPr>
          <w:rStyle w:val="NormalTok"/>
        </w:rPr>
        <w:t xml:space="preserve">    </w:t>
      </w:r>
      <w:r>
        <w:rPr>
          <w:rStyle w:val="CommentTok"/>
        </w:rPr>
        <w:t xml:space="preserve"># Tier 4: Delegate to nested (EXISTING — unchanged)</w:t>
      </w:r>
      <w:r>
        <w:br/>
      </w:r>
      <w:r>
        <w:rPr>
          <w:rStyle w:val="NormalTok"/>
        </w:rPr>
        <w:t xml:space="preserve">    delegates </w:t>
      </w:r>
      <w:r>
        <w:rPr>
          <w:rStyle w:val="OperatorTok"/>
        </w:rPr>
        <w:t xml:space="preserve">=</w:t>
      </w:r>
      <w:r>
        <w:rPr>
          <w:rStyle w:val="NormalTok"/>
        </w:rPr>
        <w:t xml:space="preserve"> engine.get_find_tools_delegates()</w:t>
      </w:r>
      <w:r>
        <w:br/>
      </w:r>
      <w:r>
        <w:rPr>
          <w:rStyle w:val="NormalTok"/>
        </w:rPr>
        <w:t xml:space="preserve">    nested_results </w:t>
      </w:r>
      <w:r>
        <w:rPr>
          <w:rStyle w:val="OperatorTok"/>
        </w:rPr>
        <w:t xml:space="preserve">=</w:t>
      </w:r>
      <w:r>
        <w:rPr>
          <w:rStyle w:val="NormalTok"/>
        </w:rPr>
        <w:t xml:space="preserve"> _delegate_to_nested(engine, query) </w:t>
      </w:r>
      <w:r>
        <w:rPr>
          <w:rStyle w:val="ControlFlowTok"/>
        </w:rPr>
        <w:t xml:space="preserve">if</w:t>
      </w:r>
      <w:r>
        <w:rPr>
          <w:rStyle w:val="NormalTok"/>
        </w:rPr>
        <w:t xml:space="preserve"> delegates </w:t>
      </w:r>
      <w:r>
        <w:rPr>
          <w:rStyle w:val="ControlFlowTok"/>
        </w:rPr>
        <w:t xml:space="preserve">else</w:t>
      </w:r>
      <w:r>
        <w:rPr>
          <w:rStyle w:val="NormalTok"/>
        </w:rPr>
        <w:t xml:space="preserve"> []</w:t>
      </w:r>
      <w:r>
        <w:br/>
      </w:r>
      <w:r>
        <w:rPr>
          <w:rStyle w:val="NormalTok"/>
        </w:rPr>
        <w:t xml:space="preserve">    </w:t>
      </w:r>
      <w:r>
        <w:br/>
      </w:r>
      <w:r>
        <w:rPr>
          <w:rStyle w:val="NormalTok"/>
        </w:rPr>
        <w:t xml:space="preserve">    </w:t>
      </w:r>
      <w:r>
        <w:rPr>
          <w:rStyle w:val="CommentTok"/>
        </w:rPr>
        <w:t xml:space="preserve"># Tier 5: KB fallback (EXISTING — unchanged)</w:t>
      </w:r>
      <w:r>
        <w:br/>
      </w:r>
      <w:r>
        <w:rPr>
          <w:rStyle w:val="NormalTok"/>
        </w:rPr>
        <w:t xml:space="preserve">    </w:t>
      </w:r>
      <w:r>
        <w:rPr>
          <w:rStyle w:val="CommentTok"/>
        </w:rPr>
        <w:t xml:space="preserve"># ... existing code ...</w:t>
      </w:r>
    </w:p>
    <w:bookmarkEnd w:id="47"/>
    <w:bookmarkStart w:id="48" w:name="Xda952264508cdf8f15d5691e9cba0764df06128"/>
    <w:p>
      <w:pPr>
        <w:pStyle w:val="Heading3"/>
      </w:pPr>
      <w:r>
        <w:t xml:space="preserve">6.2 Integration: OrchestrationEngine Extensions</w:t>
      </w:r>
    </w:p>
    <w:p>
      <w:pPr>
        <w:pStyle w:val="FirstParagraph"/>
      </w:pPr>
      <w:r>
        <w:t xml:space="preserve">New methods added to</w:t>
      </w:r>
      <w:r>
        <w:t xml:space="preserve"> </w:t>
      </w:r>
      <w:r>
        <w:rPr>
          <w:rStyle w:val="VerbatimChar"/>
        </w:rPr>
        <w:t xml:space="preserve">OrchestrationEngine</w:t>
      </w:r>
      <w:r>
        <w:t xml:space="preserve">:</w:t>
      </w:r>
    </w:p>
    <w:p>
      <w:pPr>
        <w:pStyle w:val="SourceCode"/>
      </w:pPr>
      <w:r>
        <w:rPr>
          <w:rStyle w:val="KeywordTok"/>
        </w:rPr>
        <w:t xml:space="preserve">class</w:t>
      </w:r>
      <w:r>
        <w:rPr>
          <w:rStyle w:val="NormalTok"/>
        </w:rPr>
        <w:t xml:space="preserve"> OrchestrationEngine:</w:t>
      </w:r>
      <w:r>
        <w:br/>
      </w:r>
      <w:r>
        <w:rPr>
          <w:rStyle w:val="NormalTok"/>
        </w:rPr>
        <w:t xml:space="preserve">    </w:t>
      </w:r>
      <w:r>
        <w:rPr>
          <w:rStyle w:val="CommentTok"/>
        </w:rPr>
        <w:t xml:space="preserve"># ... existing code ...</w:t>
      </w:r>
      <w:r>
        <w:br/>
      </w:r>
      <w:r>
        <w:rPr>
          <w:rStyle w:val="NormalTok"/>
        </w:rPr>
        <w:t xml:space="preserve">    </w:t>
      </w:r>
      <w:r>
        <w:br/>
      </w:r>
      <w:r>
        <w:rPr>
          <w:rStyle w:val="NormalTok"/>
        </w:rPr>
        <w:t xml:space="preserve">    </w:t>
      </w:r>
      <w:r>
        <w:rPr>
          <w:rStyle w:val="KeywordTok"/>
        </w:rPr>
        <w:t xml:space="preserve">def</w:t>
      </w:r>
      <w:r>
        <w:rPr>
          <w:rStyle w:val="NormalTok"/>
        </w:rPr>
        <w:t xml:space="preserve"> get_token_cache(</w:t>
      </w:r>
      <w:r>
        <w:rPr>
          <w:rStyle w:val="VariableTok"/>
        </w:rPr>
        <w:t xml:space="preserve">self</w:t>
      </w:r>
      <w:r>
        <w:rPr>
          <w:rStyle w:val="NormalTok"/>
        </w:rPr>
        <w:t xml:space="preserve">) </w:t>
      </w:r>
      <w:r>
        <w:rPr>
          <w:rStyle w:val="OperatorTok"/>
        </w:rPr>
        <w:t xml:space="preserve">-&gt;</w:t>
      </w:r>
      <w:r>
        <w:rPr>
          <w:rStyle w:val="NormalTok"/>
        </w:rPr>
        <w:t xml:space="preserve"> AdaptiveTokenCache:</w:t>
      </w:r>
      <w:r>
        <w:br/>
      </w:r>
      <w:r>
        <w:rPr>
          <w:rStyle w:val="NormalTok"/>
        </w:rPr>
        <w:t xml:space="preserve">        </w:t>
      </w:r>
      <w:r>
        <w:rPr>
          <w:rStyle w:val="CommentTok"/>
        </w:rPr>
        <w:t xml:space="preserve">"""Lazy-init adaptive token cache."""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._token_cache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cache_path </w:t>
      </w:r>
      <w:r>
        <w:rPr>
          <w:rStyle w:val="OperatorTok"/>
        </w:rPr>
        <w:t xml:space="preserve">=</w:t>
      </w:r>
      <w:r>
        <w:rPr>
          <w:rStyle w:val="NormalTok"/>
        </w:rPr>
        <w:t xml:space="preserve"> </w:t>
      </w:r>
      <w:r>
        <w:rPr>
          <w:rStyle w:val="VariableTok"/>
        </w:rPr>
        <w:t xml:space="preserve">self</w:t>
      </w:r>
      <w:r>
        <w:rPr>
          <w:rStyle w:val="NormalTok"/>
        </w:rPr>
        <w:t xml:space="preserve">._workspace </w:t>
      </w:r>
      <w:r>
        <w:rPr>
          <w:rStyle w:val="OperatorTok"/>
        </w:rPr>
        <w:t xml:space="preserve">/</w:t>
      </w:r>
      <w:r>
        <w:rPr>
          <w:rStyle w:val="NormalTok"/>
        </w:rPr>
        <w:t xml:space="preserve"> </w:t>
      </w:r>
      <w:r>
        <w:rPr>
          <w:rStyle w:val="StringTok"/>
        </w:rPr>
        <w:t xml:space="preserve">".code-intel"</w:t>
      </w:r>
      <w:r>
        <w:rPr>
          <w:rStyle w:val="NormalTok"/>
        </w:rPr>
        <w:t xml:space="preserve"> </w:t>
      </w:r>
      <w:r>
        <w:rPr>
          <w:rStyle w:val="OperatorTok"/>
        </w:rPr>
        <w:t xml:space="preserve">/</w:t>
      </w:r>
      <w:r>
        <w:rPr>
          <w:rStyle w:val="NormalTok"/>
        </w:rPr>
        <w:t xml:space="preserve"> </w:t>
      </w:r>
      <w:r>
        <w:rPr>
          <w:rStyle w:val="StringTok"/>
        </w:rPr>
        <w:t xml:space="preserve">"token-cache.json"</w:t>
      </w:r>
      <w:r>
        <w:br/>
      </w:r>
      <w:r>
        <w:rPr>
          <w:rStyle w:val="NormalTok"/>
        </w:rPr>
        <w:t xml:space="preserve">            </w:t>
      </w:r>
      <w:r>
        <w:rPr>
          <w:rStyle w:val="VariableTok"/>
        </w:rPr>
        <w:t xml:space="preserve">self</w:t>
      </w:r>
      <w:r>
        <w:rPr>
          <w:rStyle w:val="NormalTok"/>
        </w:rPr>
        <w:t xml:space="preserve">._token_cache </w:t>
      </w:r>
      <w:r>
        <w:rPr>
          <w:rStyle w:val="OperatorTok"/>
        </w:rPr>
        <w:t xml:space="preserve">=</w:t>
      </w:r>
      <w:r>
        <w:rPr>
          <w:rStyle w:val="NormalTok"/>
        </w:rPr>
        <w:t xml:space="preserve"> AdaptiveTokenCache(cache_path)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._token_cache</w:t>
      </w:r>
      <w:r>
        <w:br/>
      </w:r>
      <w:r>
        <w:rPr>
          <w:rStyle w:val="NormalTok"/>
        </w:rPr>
        <w:t xml:space="preserve">    </w:t>
      </w:r>
      <w:r>
        <w:br/>
      </w:r>
      <w:r>
        <w:rPr>
          <w:rStyle w:val="NormalTok"/>
        </w:rPr>
        <w:t xml:space="preserve">    </w:t>
      </w:r>
      <w:r>
        <w:rPr>
          <w:rStyle w:val="KeywordTok"/>
        </w:rPr>
        <w:t xml:space="preserve">def</w:t>
      </w:r>
      <w:r>
        <w:rPr>
          <w:rStyle w:val="NormalTok"/>
        </w:rPr>
        <w:t xml:space="preserve"> get_embedding_searcher(</w:t>
      </w:r>
      <w:r>
        <w:rPr>
          <w:rStyle w:val="VariableTok"/>
        </w:rPr>
        <w:t xml:space="preserve">self</w:t>
      </w:r>
      <w:r>
        <w:rPr>
          <w:rStyle w:val="NormalTok"/>
        </w:rPr>
        <w:t xml:space="preserve">) </w:t>
      </w:r>
      <w:r>
        <w:rPr>
          <w:rStyle w:val="OperatorTok"/>
        </w:rPr>
        <w:t xml:space="preserve">-&gt;</w:t>
      </w:r>
      <w:r>
        <w:rPr>
          <w:rStyle w:val="NormalTok"/>
        </w:rPr>
        <w:t xml:space="preserve"> EmbeddingSearcher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"""Get embedding searcher (None if ONNX unavailable)."""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._embedding_searcher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._embedding_searcher </w:t>
      </w:r>
      <w:r>
        <w:rPr>
          <w:rStyle w:val="OperatorTok"/>
        </w:rPr>
        <w:t xml:space="preserve">=</w:t>
      </w:r>
      <w:r>
        <w:rPr>
          <w:rStyle w:val="NormalTok"/>
        </w:rPr>
        <w:t xml:space="preserve"> EmbeddingSearcher(</w:t>
      </w:r>
      <w:r>
        <w:br/>
      </w:r>
      <w:r>
        <w:rPr>
          <w:rStyle w:val="NormalTok"/>
        </w:rPr>
        <w:t xml:space="preserve">                    model_manager</w:t>
      </w:r>
      <w:r>
        <w:rPr>
          <w:rStyle w:val="OperatorTok"/>
        </w:rPr>
        <w:t xml:space="preserve">=</w:t>
      </w:r>
      <w:r>
        <w:rPr>
          <w:rStyle w:val="VariableTok"/>
        </w:rPr>
        <w:t xml:space="preserve">self</w:t>
      </w:r>
      <w:r>
        <w:rPr>
          <w:rStyle w:val="NormalTok"/>
        </w:rPr>
        <w:t xml:space="preserve">.get_model_manager(),</w:t>
      </w:r>
      <w:r>
        <w:br/>
      </w:r>
      <w:r>
        <w:rPr>
          <w:rStyle w:val="NormalTok"/>
        </w:rPr>
        <w:t xml:space="preserve">                    registry</w:t>
      </w:r>
      <w:r>
        <w:rPr>
          <w:rStyle w:val="OperatorTok"/>
        </w:rPr>
        <w:t xml:space="preserve">=</w:t>
      </w:r>
      <w:r>
        <w:rPr>
          <w:rStyle w:val="VariableTok"/>
        </w:rPr>
        <w:t xml:space="preserve">self</w:t>
      </w:r>
      <w:r>
        <w:rPr>
          <w:rStyle w:val="NormalTok"/>
        </w:rPr>
        <w:t xml:space="preserve">.get_registry()</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._embedding_searcher</w:t>
      </w:r>
      <w:r>
        <w:br/>
      </w:r>
      <w:r>
        <w:rPr>
          <w:rStyle w:val="NormalTok"/>
        </w:rPr>
        <w:t xml:space="preserve">    </w:t>
      </w:r>
      <w:r>
        <w:br/>
      </w:r>
      <w:r>
        <w:rPr>
          <w:rStyle w:val="NormalTok"/>
        </w:rPr>
        <w:t xml:space="preserve">    </w:t>
      </w:r>
      <w:r>
        <w:rPr>
          <w:rStyle w:val="KeywordTok"/>
        </w:rPr>
        <w:t xml:space="preserve">def</w:t>
      </w:r>
      <w:r>
        <w:rPr>
          <w:rStyle w:val="NormalTok"/>
        </w:rPr>
        <w:t xml:space="preserve"> get_model_manager(</w:t>
      </w:r>
      <w:r>
        <w:rPr>
          <w:rStyle w:val="VariableTok"/>
        </w:rPr>
        <w:t xml:space="preserve">self</w:t>
      </w:r>
      <w:r>
        <w:rPr>
          <w:rStyle w:val="NormalTok"/>
        </w:rPr>
        <w:t xml:space="preserve">) </w:t>
      </w:r>
      <w:r>
        <w:rPr>
          <w:rStyle w:val="OperatorTok"/>
        </w:rPr>
        <w:t xml:space="preserve">-&gt;</w:t>
      </w:r>
      <w:r>
        <w:rPr>
          <w:rStyle w:val="NormalTok"/>
        </w:rPr>
        <w:t xml:space="preserve"> ModelManager:</w:t>
      </w:r>
      <w:r>
        <w:br/>
      </w:r>
      <w:r>
        <w:rPr>
          <w:rStyle w:val="NormalTok"/>
        </w:rPr>
        <w:t xml:space="preserve">        </w:t>
      </w:r>
      <w:r>
        <w:rPr>
          <w:rStyle w:val="CommentTok"/>
        </w:rPr>
        <w:t xml:space="preserve">"""Get model manager instance."""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._model_manager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._model_manager </w:t>
      </w:r>
      <w:r>
        <w:rPr>
          <w:rStyle w:val="OperatorTok"/>
        </w:rPr>
        <w:t xml:space="preserve">=</w:t>
      </w:r>
      <w:r>
        <w:rPr>
          <w:rStyle w:val="NormalTok"/>
        </w:rPr>
        <w:t xml:space="preserve"> ModelManager()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._model_manager</w:t>
      </w:r>
    </w:p>
    <w:p>
      <w:r>
        <w:pict>
          <v:rect style="width:0;height:1.5pt" o:hralign="center" o:hrstd="t" o:hr="t"/>
        </w:pict>
      </w:r>
    </w:p>
    <w:bookmarkEnd w:id="48"/>
    <w:bookmarkEnd w:id="49"/>
    <w:bookmarkStart w:id="53" w:name="security-design"/>
    <w:p>
      <w:pPr>
        <w:pStyle w:val="Heading2"/>
      </w:pPr>
      <w:r>
        <w:t xml:space="preserve">7. Security Design</w:t>
      </w:r>
    </w:p>
    <w:bookmarkStart w:id="50" w:name="authentication"/>
    <w:p>
      <w:pPr>
        <w:pStyle w:val="Heading3"/>
      </w:pPr>
      <w:r>
        <w:t xml:space="preserve">7.1 Authentication</w:t>
      </w:r>
    </w:p>
    <w:p>
      <w:pPr>
        <w:pStyle w:val="FirstParagraph"/>
      </w:pPr>
      <w:r>
        <w:t xml:space="preserve">No authentication — all tools are local, running on user’s machine.</w:t>
      </w:r>
    </w:p>
    <w:bookmarkEnd w:id="50"/>
    <w:bookmarkStart w:id="51" w:name="data-protection"/>
    <w:p>
      <w:pPr>
        <w:pStyle w:val="Heading3"/>
      </w:pPr>
      <w:r>
        <w:t xml:space="preserve">7.2 Data Protection</w:t>
      </w:r>
    </w:p>
    <w:tbl>
      <w:tblPr>
        <w:tblStyle w:val="Table"/>
        <w:tblW w:type="pct" w:w="0.0"/>
        <w:tblLook w:firstRow="1" w:lastRow="0" w:firstColumn="0" w:lastColumn="0" w:noHBand="0" w:noVBand="0" w:val="0020"/>
      </w:tblPr>
      <w:tblGrid/>
      <w:tr>
        <w:tc>
          <w:p>
            <w:pPr>
              <w:pStyle w:val="Compact"/>
              <w:jc w:val="left"/>
            </w:pPr>
            <w:r>
              <w:t xml:space="preserve">Data Type</w:t>
            </w:r>
          </w:p>
        </w:tc>
        <w:tc>
          <w:p>
            <w:pPr>
              <w:pStyle w:val="Compact"/>
              <w:jc w:val="left"/>
            </w:pPr>
            <w:r>
              <w:t xml:space="preserve">At Rest</w:t>
            </w:r>
          </w:p>
        </w:tc>
        <w:tc>
          <w:p>
            <w:pPr>
              <w:pStyle w:val="Compact"/>
              <w:jc w:val="left"/>
            </w:pPr>
            <w:r>
              <w:t xml:space="preserve">In Transit</w:t>
            </w:r>
          </w:p>
        </w:tc>
        <w:tc>
          <w:p>
            <w:pPr>
              <w:pStyle w:val="Compact"/>
              <w:jc w:val="left"/>
            </w:pPr>
            <w:r>
              <w:t xml:space="preserve">In Logs</w:t>
            </w:r>
          </w:p>
        </w:tc>
      </w:tr>
      <w:tr>
        <w:tc>
          <w:p>
            <w:pPr>
              <w:pStyle w:val="Compact"/>
              <w:jc w:val="left"/>
            </w:pPr>
            <w:r>
              <w:t xml:space="preserve">Token cache</w:t>
            </w:r>
          </w:p>
        </w:tc>
        <w:tc>
          <w:p>
            <w:pPr>
              <w:pStyle w:val="Compact"/>
              <w:jc w:val="left"/>
            </w:pPr>
            <w:r>
              <w:t xml:space="preserve">Plain JSON (local file)</w:t>
            </w:r>
          </w:p>
        </w:tc>
        <w:tc>
          <w:p>
            <w:pPr>
              <w:pStyle w:val="Compact"/>
              <w:jc w:val="left"/>
            </w:pPr>
            <w:r>
              <w:t xml:space="preserve">N/A (local)</w:t>
            </w:r>
          </w:p>
        </w:tc>
        <w:tc>
          <w:p>
            <w:pPr>
              <w:pStyle w:val="Compact"/>
              <w:jc w:val="left"/>
            </w:pPr>
            <w:r>
              <w:t xml:space="preserve">Query tokens logged</w:t>
            </w:r>
          </w:p>
        </w:tc>
      </w:tr>
      <w:tr>
        <w:tc>
          <w:p>
            <w:pPr>
              <w:pStyle w:val="Compact"/>
              <w:jc w:val="left"/>
            </w:pPr>
            <w:r>
              <w:t xml:space="preserve">Model files</w:t>
            </w:r>
          </w:p>
        </w:tc>
        <w:tc>
          <w:p>
            <w:pPr>
              <w:pStyle w:val="Compact"/>
              <w:jc w:val="left"/>
            </w:pPr>
            <w:r>
              <w:t xml:space="preserve">Plain binary (local)</w:t>
            </w:r>
          </w:p>
        </w:tc>
        <w:tc>
          <w:p>
            <w:pPr>
              <w:pStyle w:val="Compact"/>
              <w:jc w:val="left"/>
            </w:pPr>
            <w:r>
              <w:t xml:space="preserve">HTTPS (download)</w:t>
            </w:r>
          </w:p>
        </w:tc>
        <w:tc>
          <w:p>
            <w:pPr>
              <w:pStyle w:val="Compact"/>
              <w:jc w:val="left"/>
            </w:pPr>
            <w:r>
              <w:t xml:space="preserve">Download URL logged</w:t>
            </w:r>
          </w:p>
        </w:tc>
      </w:tr>
      <w:tr>
        <w:tc>
          <w:p>
            <w:pPr>
              <w:pStyle w:val="Compact"/>
              <w:jc w:val="left"/>
            </w:pPr>
            <w:r>
              <w:t xml:space="preserve">Registry</w:t>
            </w:r>
          </w:p>
        </w:tc>
        <w:tc>
          <w:p>
            <w:pPr>
              <w:pStyle w:val="Compact"/>
              <w:jc w:val="left"/>
            </w:pPr>
            <w:r>
              <w:t xml:space="preserve">Plain JSON (local)</w:t>
            </w:r>
          </w:p>
        </w:tc>
        <w:tc>
          <w:p>
            <w:pPr>
              <w:pStyle w:val="Compact"/>
              <w:jc w:val="left"/>
            </w:pPr>
            <w:r>
              <w:t xml:space="preserve">N/A</w:t>
            </w:r>
          </w:p>
        </w:tc>
        <w:tc>
          <w:p>
            <w:pPr>
              <w:pStyle w:val="Compact"/>
              <w:jc w:val="left"/>
            </w:pPr>
            <w:r>
              <w:t xml:space="preserve">No sensitive data</w:t>
            </w:r>
          </w:p>
        </w:tc>
      </w:tr>
    </w:tbl>
    <w:bookmarkEnd w:id="51"/>
    <w:bookmarkStart w:id="52" w:name="input-validation"/>
    <w:p>
      <w:pPr>
        <w:pStyle w:val="Heading3"/>
      </w:pPr>
      <w:r>
        <w:t xml:space="preserve">7.3 Input Validation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Validation</w:t>
            </w:r>
          </w:p>
        </w:tc>
        <w:tc>
          <w:p>
            <w:pPr>
              <w:pStyle w:val="Compact"/>
              <w:jc w:val="left"/>
            </w:pPr>
            <w:r>
              <w:t xml:space="preserve">Sanitization</w:t>
            </w:r>
          </w:p>
        </w:tc>
      </w:tr>
      <w:tr>
        <w:tc>
          <w:p>
            <w:pPr>
              <w:pStyle w:val="Compact"/>
              <w:jc w:val="left"/>
            </w:pPr>
            <w:r>
              <w:t xml:space="preserve">query (find_tools)</w:t>
            </w:r>
          </w:p>
        </w:tc>
        <w:tc>
          <w:p>
            <w:pPr>
              <w:pStyle w:val="Compact"/>
              <w:jc w:val="left"/>
            </w:pPr>
            <w:r>
              <w:t xml:space="preserve">Non-empty, max 500 chars</w:t>
            </w:r>
          </w:p>
        </w:tc>
        <w:tc>
          <w:p>
            <w:pPr>
              <w:pStyle w:val="Compact"/>
              <w:jc w:val="left"/>
            </w:pPr>
            <w:r>
              <w:t xml:space="preserve">Strip whitespace</w:t>
            </w:r>
          </w:p>
        </w:tc>
      </w:tr>
      <w:tr>
        <w:tc>
          <w:p>
            <w:pPr>
              <w:pStyle w:val="Compact"/>
              <w:jc w:val="left"/>
            </w:pPr>
            <w:r>
              <w:t xml:space="preserve">action (model_manager)</w:t>
            </w:r>
          </w:p>
        </w:tc>
        <w:tc>
          <w:p>
            <w:pPr>
              <w:pStyle w:val="Compact"/>
              <w:jc w:val="left"/>
            </w:pPr>
            <w:r>
              <w:t xml:space="preserve">Must be in enum set</w:t>
            </w:r>
          </w:p>
        </w:tc>
        <w:tc>
          <w:p>
            <w:pPr>
              <w:pStyle w:val="Compact"/>
              <w:jc w:val="left"/>
            </w:pPr>
            <w:r>
              <w:t xml:space="preserve">Lowercase</w:t>
            </w:r>
          </w:p>
        </w:tc>
      </w:tr>
      <w:tr>
        <w:tc>
          <w:p>
            <w:pPr>
              <w:pStyle w:val="Compact"/>
              <w:jc w:val="left"/>
            </w:pPr>
            <w:r>
              <w:t xml:space="preserve">model_name</w:t>
            </w:r>
          </w:p>
        </w:tc>
        <w:tc>
          <w:p>
            <w:pPr>
              <w:pStyle w:val="Compact"/>
              <w:jc w:val="left"/>
            </w:pPr>
            <w:r>
              <w:t xml:space="preserve">Must match catalog entry</w:t>
            </w:r>
          </w:p>
        </w:tc>
        <w:tc>
          <w:p>
            <w:pPr>
              <w:pStyle w:val="Compact"/>
              <w:jc w:val="left"/>
            </w:pPr>
            <w:r>
              <w:t xml:space="preserve">Exact match only</w:t>
            </w:r>
          </w:p>
        </w:tc>
      </w:tr>
    </w:tbl>
    <w:p>
      <w:r>
        <w:pict>
          <v:rect style="width:0;height:1.5pt" o:hralign="center" o:hrstd="t" o:hr="t"/>
        </w:pict>
      </w:r>
    </w:p>
    <w:bookmarkEnd w:id="52"/>
    <w:bookmarkEnd w:id="53"/>
    <w:bookmarkStart w:id="57" w:name="performance-scalability"/>
    <w:p>
      <w:pPr>
        <w:pStyle w:val="Heading2"/>
      </w:pPr>
      <w:r>
        <w:t xml:space="preserve">8. Performance &amp; Scalability</w:t>
      </w:r>
    </w:p>
    <w:bookmarkStart w:id="54" w:name="caching-strategy"/>
    <w:p>
      <w:pPr>
        <w:pStyle w:val="Heading3"/>
      </w:pPr>
      <w:r>
        <w:t xml:space="preserve">8.1 Caching Strategy</w:t>
      </w:r>
    </w:p>
    <w:tbl>
      <w:tblPr>
        <w:tblStyle w:val="Table"/>
        <w:tblW w:type="pct" w:w="5000.0"/>
        <w:tblLook w:firstRow="1" w:lastRow="0" w:firstColumn="0" w:lastColumn="0" w:noHBand="0" w:noVBand="0" w:val="0020"/>
      </w:tblPr>
      <w:tblGrid>
        <w:gridCol w:w="1386"/>
        <w:gridCol w:w="1188"/>
        <w:gridCol w:w="990"/>
        <w:gridCol w:w="1980"/>
        <w:gridCol w:w="2376"/>
      </w:tblGrid>
      <w:tr>
        <w:tc>
          <w:p>
            <w:pPr>
              <w:pStyle w:val="Compact"/>
              <w:jc w:val="left"/>
            </w:pPr>
            <w:r>
              <w:t xml:space="preserve">Cache</w:t>
            </w:r>
          </w:p>
        </w:tc>
        <w:tc>
          <w:p>
            <w:pPr>
              <w:pStyle w:val="Compact"/>
              <w:jc w:val="left"/>
            </w:pPr>
            <w:r>
              <w:t xml:space="preserve">What</w:t>
            </w:r>
          </w:p>
        </w:tc>
        <w:tc>
          <w:p>
            <w:pPr>
              <w:pStyle w:val="Compact"/>
              <w:jc w:val="left"/>
            </w:pPr>
            <w:r>
              <w:t xml:space="preserve">TTL</w:t>
            </w:r>
          </w:p>
        </w:tc>
        <w:tc>
          <w:p>
            <w:pPr>
              <w:pStyle w:val="Compact"/>
              <w:jc w:val="left"/>
            </w:pPr>
            <w:r>
              <w:t xml:space="preserve">Eviction</w:t>
            </w:r>
          </w:p>
        </w:tc>
        <w:tc>
          <w:p>
            <w:pPr>
              <w:pStyle w:val="Compact"/>
              <w:jc w:val="left"/>
            </w:pPr>
            <w:r>
              <w:t xml:space="preserve">Technology</w:t>
            </w:r>
          </w:p>
        </w:tc>
      </w:tr>
      <w:tr>
        <w:tc>
          <w:p>
            <w:pPr>
              <w:pStyle w:val="Compact"/>
              <w:jc w:val="left"/>
            </w:pPr>
            <w:r>
              <w:t xml:space="preserve">Token Cache</w:t>
            </w:r>
          </w:p>
        </w:tc>
        <w:tc>
          <w:p>
            <w:pPr>
              <w:pStyle w:val="Compact"/>
              <w:jc w:val="left"/>
            </w:pPr>
            <w:r>
              <w:t xml:space="preserve">query→tool mappings</w:t>
            </w:r>
          </w:p>
        </w:tc>
        <w:tc>
          <w:p>
            <w:pPr>
              <w:pStyle w:val="Compact"/>
              <w:jc w:val="left"/>
            </w:pPr>
            <w:r>
              <w:t xml:space="preserve">No TTL (LRU)</w:t>
            </w:r>
          </w:p>
        </w:tc>
        <w:tc>
          <w:p>
            <w:pPr>
              <w:pStyle w:val="Compact"/>
              <w:jc w:val="left"/>
            </w:pPr>
            <w:r>
              <w:t xml:space="preserve">LRU at 10K entries</w:t>
            </w:r>
          </w:p>
        </w:tc>
        <w:tc>
          <w:p>
            <w:pPr>
              <w:pStyle w:val="Compact"/>
              <w:jc w:val="left"/>
            </w:pPr>
            <w:r>
              <w:t xml:space="preserve">Python dict</w:t>
            </w:r>
          </w:p>
        </w:tc>
      </w:tr>
      <w:tr>
        <w:tc>
          <w:p>
            <w:pPr>
              <w:pStyle w:val="Compact"/>
              <w:jc w:val="left"/>
            </w:pPr>
            <w:r>
              <w:t xml:space="preserve">Tool Embedding Index</w:t>
            </w:r>
          </w:p>
        </w:tc>
        <w:tc>
          <w:p>
            <w:pPr>
              <w:pStyle w:val="Compact"/>
              <w:jc w:val="left"/>
            </w:pPr>
            <w:r>
              <w:t xml:space="preserve">tool→vector mappings</w:t>
            </w:r>
          </w:p>
        </w:tc>
        <w:tc>
          <w:p>
            <w:pPr>
              <w:pStyle w:val="Compact"/>
              <w:jc w:val="left"/>
            </w:pPr>
            <w:r>
              <w:t xml:space="preserve">Until registry change</w:t>
            </w:r>
          </w:p>
        </w:tc>
        <w:tc>
          <w:p>
            <w:pPr>
              <w:pStyle w:val="Compact"/>
              <w:jc w:val="left"/>
            </w:pPr>
            <w:r>
              <w:t xml:space="preserve">Full rebuild</w:t>
            </w:r>
          </w:p>
        </w:tc>
        <w:tc>
          <w:p>
            <w:pPr>
              <w:pStyle w:val="Compact"/>
              <w:jc w:val="left"/>
            </w:pPr>
            <w:r>
              <w:t xml:space="preserve">numpy array</w:t>
            </w:r>
          </w:p>
        </w:tc>
      </w:tr>
      <w:tr>
        <w:tc>
          <w:p>
            <w:pPr>
              <w:pStyle w:val="Compact"/>
              <w:jc w:val="left"/>
            </w:pPr>
            <w:r>
              <w:t xml:space="preserve">Model (ONNX session)</w:t>
            </w:r>
          </w:p>
        </w:tc>
        <w:tc>
          <w:p>
            <w:pPr>
              <w:pStyle w:val="Compact"/>
              <w:jc w:val="left"/>
            </w:pPr>
            <w:r>
              <w:t xml:space="preserve">Loaded model</w:t>
            </w:r>
          </w:p>
        </w:tc>
        <w:tc>
          <w:p>
            <w:pPr>
              <w:pStyle w:val="Compact"/>
              <w:jc w:val="left"/>
            </w:pPr>
            <w:r>
              <w:t xml:space="preserve">Until switch</w:t>
            </w:r>
          </w:p>
        </w:tc>
        <w:tc>
          <w:p>
            <w:pPr>
              <w:pStyle w:val="Compact"/>
              <w:jc w:val="left"/>
            </w:pPr>
            <w:r>
              <w:t xml:space="preserve">Replace on switch</w:t>
            </w:r>
          </w:p>
        </w:tc>
        <w:tc>
          <w:p>
            <w:pPr>
              <w:pStyle w:val="Compact"/>
              <w:jc w:val="left"/>
            </w:pPr>
            <w:r>
              <w:t xml:space="preserve">onnxruntime</w:t>
            </w:r>
          </w:p>
        </w:tc>
      </w:tr>
    </w:tbl>
    <w:bookmarkEnd w:id="54"/>
    <w:bookmarkStart w:id="55" w:name="performance-targets"/>
    <w:p>
      <w:pPr>
        <w:pStyle w:val="Heading3"/>
      </w:pPr>
      <w:r>
        <w:t xml:space="preserve">8.2 Performance Targets</w:t>
      </w:r>
    </w:p>
    <w:tbl>
      <w:tblPr>
        <w:tblStyle w:val="Table"/>
        <w:tblW w:type="pct" w:w="0.0"/>
        <w:tblLook w:firstRow="1" w:lastRow="0" w:firstColumn="0" w:lastColumn="0" w:noHBand="0" w:noVBand="0" w:val="0020"/>
      </w:tblPr>
      <w:tblGrid/>
      <w:tr>
        <w:tc>
          <w:p>
            <w:pPr>
              <w:pStyle w:val="Compact"/>
              <w:jc w:val="left"/>
            </w:pPr>
            <w:r>
              <w:t xml:space="preserve">Operation</w:t>
            </w:r>
          </w:p>
        </w:tc>
        <w:tc>
          <w:p>
            <w:pPr>
              <w:pStyle w:val="Compact"/>
              <w:jc w:val="left"/>
            </w:pPr>
            <w:r>
              <w:t xml:space="preserve">Target</w:t>
            </w:r>
          </w:p>
        </w:tc>
        <w:tc>
          <w:p>
            <w:pPr>
              <w:pStyle w:val="Compact"/>
              <w:jc w:val="left"/>
            </w:pPr>
            <w:r>
              <w:t xml:space="preserve">Measurement</w:t>
            </w:r>
          </w:p>
        </w:tc>
      </w:tr>
      <w:tr>
        <w:tc>
          <w:p>
            <w:pPr>
              <w:pStyle w:val="Compact"/>
              <w:jc w:val="left"/>
            </w:pPr>
            <w:r>
              <w:t xml:space="preserve">Cache lookup (hit)</w:t>
            </w:r>
          </w:p>
        </w:tc>
        <w:tc>
          <w:p>
            <w:pPr>
              <w:pStyle w:val="Compact"/>
              <w:jc w:val="left"/>
            </w:pPr>
            <w:r>
              <w:t xml:space="preserve">&lt; 1ms</w:t>
            </w:r>
          </w:p>
        </w:tc>
        <w:tc>
          <w:p>
            <w:pPr>
              <w:pStyle w:val="Compact"/>
              <w:jc w:val="left"/>
            </w:pPr>
            <w:r>
              <w:t xml:space="preserve">time.perf_counter</w:t>
            </w:r>
          </w:p>
        </w:tc>
      </w:tr>
      <w:tr>
        <w:tc>
          <w:p>
            <w:pPr>
              <w:pStyle w:val="Compact"/>
              <w:jc w:val="left"/>
            </w:pPr>
            <w:r>
              <w:t xml:space="preserve">Cache lookup (miss)</w:t>
            </w:r>
          </w:p>
        </w:tc>
        <w:tc>
          <w:p>
            <w:pPr>
              <w:pStyle w:val="Compact"/>
              <w:jc w:val="left"/>
            </w:pPr>
            <w:r>
              <w:t xml:space="preserve">&lt; 1ms</w:t>
            </w:r>
          </w:p>
        </w:tc>
        <w:tc>
          <w:p>
            <w:pPr>
              <w:pStyle w:val="Compact"/>
              <w:jc w:val="left"/>
            </w:pPr>
            <w:r>
              <w:t xml:space="preserve">time.perf_counter</w:t>
            </w:r>
          </w:p>
        </w:tc>
      </w:tr>
      <w:tr>
        <w:tc>
          <w:p>
            <w:pPr>
              <w:pStyle w:val="Compact"/>
              <w:jc w:val="left"/>
            </w:pPr>
            <w:r>
              <w:t xml:space="preserve">Embedding search</w:t>
            </w:r>
          </w:p>
        </w:tc>
        <w:tc>
          <w:p>
            <w:pPr>
              <w:pStyle w:val="Compact"/>
              <w:jc w:val="left"/>
            </w:pPr>
            <w:r>
              <w:t xml:space="preserve">&lt; 100ms</w:t>
            </w:r>
          </w:p>
        </w:tc>
        <w:tc>
          <w:p>
            <w:pPr>
              <w:pStyle w:val="Compact"/>
              <w:jc w:val="left"/>
            </w:pPr>
            <w:r>
              <w:t xml:space="preserve">Hard timeout</w:t>
            </w:r>
          </w:p>
        </w:tc>
      </w:tr>
      <w:tr>
        <w:tc>
          <w:p>
            <w:pPr>
              <w:pStyle w:val="Compact"/>
              <w:jc w:val="left"/>
            </w:pPr>
            <w:r>
              <w:t xml:space="preserve">Cache persist (debounced)</w:t>
            </w:r>
          </w:p>
        </w:tc>
        <w:tc>
          <w:p>
            <w:pPr>
              <w:pStyle w:val="Compact"/>
              <w:jc w:val="left"/>
            </w:pPr>
            <w:r>
              <w:t xml:space="preserve">&lt; 50ms</w:t>
            </w:r>
          </w:p>
        </w:tc>
        <w:tc>
          <w:p>
            <w:pPr>
              <w:pStyle w:val="Compact"/>
              <w:jc w:val="left"/>
            </w:pPr>
            <w:r>
              <w:t xml:space="preserve">Background, non-blocking</w:t>
            </w:r>
          </w:p>
        </w:tc>
      </w:tr>
      <w:tr>
        <w:tc>
          <w:p>
            <w:pPr>
              <w:pStyle w:val="Compact"/>
              <w:jc w:val="left"/>
            </w:pPr>
            <w:r>
              <w:t xml:space="preserve">Model load (first use)</w:t>
            </w:r>
          </w:p>
        </w:tc>
        <w:tc>
          <w:p>
            <w:pPr>
              <w:pStyle w:val="Compact"/>
              <w:jc w:val="left"/>
            </w:pPr>
            <w:r>
              <w:t xml:space="preserve">&lt; 2s</w:t>
            </w:r>
          </w:p>
        </w:tc>
        <w:tc>
          <w:p>
            <w:pPr>
              <w:pStyle w:val="Compact"/>
              <w:jc w:val="left"/>
            </w:pPr>
            <w:r>
              <w:t xml:space="preserve">One-time cost</w:t>
            </w:r>
          </w:p>
        </w:tc>
      </w:tr>
      <w:tr>
        <w:tc>
          <w:p>
            <w:pPr>
              <w:pStyle w:val="Compact"/>
              <w:jc w:val="left"/>
            </w:pPr>
            <w:r>
              <w:t xml:space="preserve">find_tools total (cache hit)</w:t>
            </w:r>
          </w:p>
        </w:tc>
        <w:tc>
          <w:p>
            <w:pPr>
              <w:pStyle w:val="Compact"/>
              <w:jc w:val="left"/>
            </w:pPr>
            <w:r>
              <w:t xml:space="preserve">&lt; 2ms</w:t>
            </w:r>
          </w:p>
        </w:tc>
        <w:tc>
          <w:p>
            <w:pPr>
              <w:pStyle w:val="Compact"/>
              <w:jc w:val="left"/>
            </w:pPr>
            <w:r>
              <w:t xml:space="preserve">End-to-end</w:t>
            </w:r>
          </w:p>
        </w:tc>
      </w:tr>
      <w:tr>
        <w:tc>
          <w:p>
            <w:pPr>
              <w:pStyle w:val="Compact"/>
              <w:jc w:val="left"/>
            </w:pPr>
            <w:r>
              <w:t xml:space="preserve">find_tools total (embedding hit)</w:t>
            </w:r>
          </w:p>
        </w:tc>
        <w:tc>
          <w:p>
            <w:pPr>
              <w:pStyle w:val="Compact"/>
              <w:jc w:val="left"/>
            </w:pPr>
            <w:r>
              <w:t xml:space="preserve">&lt; 150ms</w:t>
            </w:r>
          </w:p>
        </w:tc>
        <w:tc>
          <w:p>
            <w:pPr>
              <w:pStyle w:val="Compact"/>
              <w:jc w:val="left"/>
            </w:pPr>
            <w:r>
              <w:t xml:space="preserve">End-to-end</w:t>
            </w:r>
          </w:p>
        </w:tc>
      </w:tr>
    </w:tbl>
    <w:bookmarkEnd w:id="55"/>
    <w:bookmarkStart w:id="56" w:name="scalability"/>
    <w:p>
      <w:pPr>
        <w:pStyle w:val="Heading3"/>
      </w:pPr>
      <w:r>
        <w:t xml:space="preserve">8.3 Scalability</w:t>
      </w:r>
    </w:p>
    <w:p>
      <w:pPr>
        <w:numPr>
          <w:ilvl w:val="0"/>
          <w:numId w:val="1005"/>
        </w:numPr>
        <w:pStyle w:val="Compact"/>
      </w:pPr>
      <w:r>
        <w:t xml:space="preserve">Cache: O(n) scan for fuzzy match on 10K entries ≈ &lt; 1ms (Python set operations)</w:t>
      </w:r>
    </w:p>
    <w:p>
      <w:pPr>
        <w:numPr>
          <w:ilvl w:val="0"/>
          <w:numId w:val="1005"/>
        </w:numPr>
        <w:pStyle w:val="Compact"/>
      </w:pPr>
      <w:r>
        <w:t xml:space="preserve">Tool index: O(n) cosine similarity on ~100 tools ≈ &lt; 10ms (numpy vectorized)</w:t>
      </w:r>
    </w:p>
    <w:p>
      <w:pPr>
        <w:numPr>
          <w:ilvl w:val="0"/>
          <w:numId w:val="1005"/>
        </w:numPr>
        <w:pStyle w:val="Compact"/>
      </w:pPr>
      <w:r>
        <w:t xml:space="preserve">File I/O: Debounced to max 1 write/5s regardless of cache update frequency</w:t>
      </w:r>
    </w:p>
    <w:p>
      <w:r>
        <w:pict>
          <v:rect style="width:0;height:1.5pt" o:hralign="center" o:hrstd="t" o:hr="t"/>
        </w:pict>
      </w:r>
    </w:p>
    <w:bookmarkEnd w:id="56"/>
    <w:bookmarkEnd w:id="57"/>
    <w:bookmarkStart w:id="60" w:name="monitoring-observability"/>
    <w:p>
      <w:pPr>
        <w:pStyle w:val="Heading2"/>
      </w:pPr>
      <w:r>
        <w:t xml:space="preserve">9. Monitoring &amp; Observability</w:t>
      </w:r>
    </w:p>
    <w:bookmarkStart w:id="58" w:name="logging"/>
    <w:p>
      <w:pPr>
        <w:pStyle w:val="Heading3"/>
      </w:pPr>
      <w:r>
        <w:t xml:space="preserve">9.1 Logging</w:t>
      </w:r>
    </w:p>
    <w:tbl>
      <w:tblPr>
        <w:tblStyle w:val="Table"/>
        <w:tblW w:type="pct" w:w="0.0"/>
        <w:tblLook w:firstRow="1" w:lastRow="0" w:firstColumn="0" w:lastColumn="0" w:noHBand="0" w:noVBand="0" w:val="0020"/>
      </w:tblPr>
      <w:tblGrid/>
      <w:tr>
        <w:tc>
          <w:p>
            <w:pPr>
              <w:pStyle w:val="Compact"/>
              <w:jc w:val="left"/>
            </w:pPr>
            <w:r>
              <w:t xml:space="preserve">Log Event</w:t>
            </w:r>
          </w:p>
        </w:tc>
        <w:tc>
          <w:p>
            <w:pPr>
              <w:pStyle w:val="Compact"/>
              <w:jc w:val="left"/>
            </w:pPr>
            <w:r>
              <w:t xml:space="preserve">Level</w:t>
            </w:r>
          </w:p>
        </w:tc>
        <w:tc>
          <w:p>
            <w:pPr>
              <w:pStyle w:val="Compact"/>
              <w:jc w:val="left"/>
            </w:pPr>
            <w:r>
              <w:t xml:space="preserve">Fields</w:t>
            </w:r>
          </w:p>
        </w:tc>
        <w:tc>
          <w:p>
            <w:pPr>
              <w:pStyle w:val="Compact"/>
              <w:jc w:val="left"/>
            </w:pPr>
            <w:r>
              <w:t xml:space="preserve">Destination</w:t>
            </w:r>
          </w:p>
        </w:tc>
      </w:tr>
      <w:tr>
        <w:tc>
          <w:p>
            <w:pPr>
              <w:pStyle w:val="Compact"/>
              <w:jc w:val="left"/>
            </w:pPr>
            <w:r>
              <w:t xml:space="preserve">Cache hit</w:t>
            </w:r>
          </w:p>
        </w:tc>
        <w:tc>
          <w:p>
            <w:pPr>
              <w:pStyle w:val="Compact"/>
              <w:jc w:val="left"/>
            </w:pPr>
            <w:r>
              <w:t xml:space="preserve">DEBUG</w:t>
            </w:r>
          </w:p>
        </w:tc>
        <w:tc>
          <w:p>
            <w:pPr>
              <w:pStyle w:val="Compact"/>
              <w:jc w:val="left"/>
            </w:pPr>
            <w:r>
              <w:t xml:space="preserve">query, tool_name, hit_count</w:t>
            </w:r>
          </w:p>
        </w:tc>
        <w:tc>
          <w:p>
            <w:pPr>
              <w:pStyle w:val="Compact"/>
              <w:jc w:val="left"/>
            </w:pPr>
            <w:r>
              <w:t xml:space="preserve">stderr</w:t>
            </w:r>
          </w:p>
        </w:tc>
      </w:tr>
      <w:tr>
        <w:tc>
          <w:p>
            <w:pPr>
              <w:pStyle w:val="Compact"/>
              <w:jc w:val="left"/>
            </w:pPr>
            <w:r>
              <w:t xml:space="preserve">Cache miss → embedding</w:t>
            </w:r>
          </w:p>
        </w:tc>
        <w:tc>
          <w:p>
            <w:pPr>
              <w:pStyle w:val="Compact"/>
              <w:jc w:val="left"/>
            </w:pPr>
            <w:r>
              <w:t xml:space="preserve">DEBUG</w:t>
            </w:r>
          </w:p>
        </w:tc>
        <w:tc>
          <w:p>
            <w:pPr>
              <w:pStyle w:val="Compact"/>
              <w:jc w:val="left"/>
            </w:pPr>
            <w:r>
              <w:t xml:space="preserve">query</w:t>
            </w:r>
          </w:p>
        </w:tc>
        <w:tc>
          <w:p>
            <w:pPr>
              <w:pStyle w:val="Compact"/>
              <w:jc w:val="left"/>
            </w:pPr>
            <w:r>
              <w:t xml:space="preserve">stderr</w:t>
            </w:r>
          </w:p>
        </w:tc>
      </w:tr>
      <w:tr>
        <w:tc>
          <w:p>
            <w:pPr>
              <w:pStyle w:val="Compact"/>
              <w:jc w:val="left"/>
            </w:pPr>
            <w:r>
              <w:t xml:space="preserve">Embedding hit + learn</w:t>
            </w:r>
          </w:p>
        </w:tc>
        <w:tc>
          <w:p>
            <w:pPr>
              <w:pStyle w:val="Compact"/>
              <w:jc w:val="left"/>
            </w:pPr>
            <w:r>
              <w:t xml:space="preserve">INFO</w:t>
            </w:r>
          </w:p>
        </w:tc>
        <w:tc>
          <w:p>
            <w:pPr>
              <w:pStyle w:val="Compact"/>
              <w:jc w:val="left"/>
            </w:pPr>
            <w:r>
              <w:t xml:space="preserve">query, tool_name, score</w:t>
            </w:r>
          </w:p>
        </w:tc>
        <w:tc>
          <w:p>
            <w:pPr>
              <w:pStyle w:val="Compact"/>
              <w:jc w:val="left"/>
            </w:pPr>
            <w:r>
              <w:t xml:space="preserve">stderr</w:t>
            </w:r>
          </w:p>
        </w:tc>
      </w:tr>
      <w:tr>
        <w:tc>
          <w:p>
            <w:pPr>
              <w:pStyle w:val="Compact"/>
              <w:jc w:val="left"/>
            </w:pPr>
            <w:r>
              <w:t xml:space="preserve">Cache invalidation</w:t>
            </w:r>
          </w:p>
        </w:tc>
        <w:tc>
          <w:p>
            <w:pPr>
              <w:pStyle w:val="Compact"/>
              <w:jc w:val="left"/>
            </w:pPr>
            <w:r>
              <w:t xml:space="preserve">INFO</w:t>
            </w:r>
          </w:p>
        </w:tc>
        <w:tc>
          <w:p>
            <w:pPr>
              <w:pStyle w:val="Compact"/>
              <w:jc w:val="left"/>
            </w:pPr>
            <w:r>
              <w:t xml:space="preserve">stale_count, total_count</w:t>
            </w:r>
          </w:p>
        </w:tc>
        <w:tc>
          <w:p>
            <w:pPr>
              <w:pStyle w:val="Compact"/>
              <w:jc w:val="left"/>
            </w:pPr>
            <w:r>
              <w:t xml:space="preserve">stderr</w:t>
            </w:r>
          </w:p>
        </w:tc>
      </w:tr>
      <w:tr>
        <w:tc>
          <w:p>
            <w:pPr>
              <w:pStyle w:val="Compact"/>
              <w:jc w:val="left"/>
            </w:pPr>
            <w:r>
              <w:t xml:space="preserve">Model download start</w:t>
            </w:r>
          </w:p>
        </w:tc>
        <w:tc>
          <w:p>
            <w:pPr>
              <w:pStyle w:val="Compact"/>
              <w:jc w:val="left"/>
            </w:pPr>
            <w:r>
              <w:t xml:space="preserve">INFO</w:t>
            </w:r>
          </w:p>
        </w:tc>
        <w:tc>
          <w:p>
            <w:pPr>
              <w:pStyle w:val="Compact"/>
              <w:jc w:val="left"/>
            </w:pPr>
            <w:r>
              <w:t xml:space="preserve">model_name, size_mb</w:t>
            </w:r>
          </w:p>
        </w:tc>
        <w:tc>
          <w:p>
            <w:pPr>
              <w:pStyle w:val="Compact"/>
              <w:jc w:val="left"/>
            </w:pPr>
            <w:r>
              <w:t xml:space="preserve">stderr</w:t>
            </w:r>
          </w:p>
        </w:tc>
      </w:tr>
      <w:tr>
        <w:tc>
          <w:p>
            <w:pPr>
              <w:pStyle w:val="Compact"/>
              <w:jc w:val="left"/>
            </w:pPr>
            <w:r>
              <w:t xml:space="preserve">Model download complete</w:t>
            </w:r>
          </w:p>
        </w:tc>
        <w:tc>
          <w:p>
            <w:pPr>
              <w:pStyle w:val="Compact"/>
              <w:jc w:val="left"/>
            </w:pPr>
            <w:r>
              <w:t xml:space="preserve">INFO</w:t>
            </w:r>
          </w:p>
        </w:tc>
        <w:tc>
          <w:p>
            <w:pPr>
              <w:pStyle w:val="Compact"/>
              <w:jc w:val="left"/>
            </w:pPr>
            <w:r>
              <w:t xml:space="preserve">model_name, duration</w:t>
            </w:r>
          </w:p>
        </w:tc>
        <w:tc>
          <w:p>
            <w:pPr>
              <w:pStyle w:val="Compact"/>
              <w:jc w:val="left"/>
            </w:pPr>
            <w:r>
              <w:t xml:space="preserve">stderr</w:t>
            </w:r>
          </w:p>
        </w:tc>
      </w:tr>
      <w:tr>
        <w:tc>
          <w:p>
            <w:pPr>
              <w:pStyle w:val="Compact"/>
              <w:jc w:val="left"/>
            </w:pPr>
            <w:r>
              <w:t xml:space="preserve">Model switch</w:t>
            </w:r>
          </w:p>
        </w:tc>
        <w:tc>
          <w:p>
            <w:pPr>
              <w:pStyle w:val="Compact"/>
              <w:jc w:val="left"/>
            </w:pPr>
            <w:r>
              <w:t xml:space="preserve">INFO</w:t>
            </w:r>
          </w:p>
        </w:tc>
        <w:tc>
          <w:p>
            <w:pPr>
              <w:pStyle w:val="Compact"/>
              <w:jc w:val="left"/>
            </w:pPr>
            <w:r>
              <w:t xml:space="preserve">from_model, to_model</w:t>
            </w:r>
          </w:p>
        </w:tc>
        <w:tc>
          <w:p>
            <w:pPr>
              <w:pStyle w:val="Compact"/>
              <w:jc w:val="left"/>
            </w:pPr>
            <w:r>
              <w:t xml:space="preserve">stderr</w:t>
            </w:r>
          </w:p>
        </w:tc>
      </w:tr>
      <w:tr>
        <w:tc>
          <w:p>
            <w:pPr>
              <w:pStyle w:val="Compact"/>
              <w:jc w:val="left"/>
            </w:pPr>
            <w:r>
              <w:t xml:space="preserve">Cache persist</w:t>
            </w:r>
          </w:p>
        </w:tc>
        <w:tc>
          <w:p>
            <w:pPr>
              <w:pStyle w:val="Compact"/>
              <w:jc w:val="left"/>
            </w:pPr>
            <w:r>
              <w:t xml:space="preserve">DEBUG</w:t>
            </w:r>
          </w:p>
        </w:tc>
        <w:tc>
          <w:p>
            <w:pPr>
              <w:pStyle w:val="Compact"/>
              <w:jc w:val="left"/>
            </w:pPr>
            <w:r>
              <w:t xml:space="preserve">entry_count, file_size</w:t>
            </w:r>
          </w:p>
        </w:tc>
        <w:tc>
          <w:p>
            <w:pPr>
              <w:pStyle w:val="Compact"/>
              <w:jc w:val="left"/>
            </w:pPr>
            <w:r>
              <w:t xml:space="preserve">stderr</w:t>
            </w:r>
          </w:p>
        </w:tc>
      </w:tr>
      <w:tr>
        <w:tc>
          <w:p>
            <w:pPr>
              <w:pStyle w:val="Compact"/>
              <w:jc w:val="left"/>
            </w:pPr>
            <w:r>
              <w:t xml:space="preserve">Embedding timeout</w:t>
            </w:r>
          </w:p>
        </w:tc>
        <w:tc>
          <w:p>
            <w:pPr>
              <w:pStyle w:val="Compact"/>
              <w:jc w:val="left"/>
            </w:pPr>
            <w:r>
              <w:t xml:space="preserve">WARN</w:t>
            </w:r>
          </w:p>
        </w:tc>
        <w:tc>
          <w:p>
            <w:pPr>
              <w:pStyle w:val="Compact"/>
              <w:jc w:val="left"/>
            </w:pPr>
            <w:r>
              <w:t xml:space="preserve">query, elapsed_ms</w:t>
            </w:r>
          </w:p>
        </w:tc>
        <w:tc>
          <w:p>
            <w:pPr>
              <w:pStyle w:val="Compact"/>
              <w:jc w:val="left"/>
            </w:pPr>
            <w:r>
              <w:t xml:space="preserve">stderr</w:t>
            </w:r>
          </w:p>
        </w:tc>
      </w:tr>
      <w:tr>
        <w:tc>
          <w:p>
            <w:pPr>
              <w:pStyle w:val="Compact"/>
              <w:jc w:val="left"/>
            </w:pPr>
            <w:r>
              <w:t xml:space="preserve">Cache corrupted</w:t>
            </w:r>
          </w:p>
        </w:tc>
        <w:tc>
          <w:p>
            <w:pPr>
              <w:pStyle w:val="Compact"/>
              <w:jc w:val="left"/>
            </w:pPr>
            <w:r>
              <w:t xml:space="preserve">WARN</w:t>
            </w:r>
          </w:p>
        </w:tc>
        <w:tc>
          <w:p>
            <w:pPr>
              <w:pStyle w:val="Compact"/>
              <w:jc w:val="left"/>
            </w:pPr>
            <w:r>
              <w:t xml:space="preserve">file_path, error</w:t>
            </w:r>
          </w:p>
        </w:tc>
        <w:tc>
          <w:p>
            <w:pPr>
              <w:pStyle w:val="Compact"/>
              <w:jc w:val="left"/>
            </w:pPr>
            <w:r>
              <w:t xml:space="preserve">stderr</w:t>
            </w:r>
          </w:p>
        </w:tc>
      </w:tr>
    </w:tbl>
    <w:bookmarkEnd w:id="58"/>
    <w:bookmarkStart w:id="59" w:name="metrics-in-memory-counters"/>
    <w:p>
      <w:pPr>
        <w:pStyle w:val="Heading3"/>
      </w:pPr>
      <w:r>
        <w:t xml:space="preserve">9.2 Metrics (in-memory counters)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Type</w:t>
            </w:r>
          </w:p>
        </w:tc>
        <w:tc>
          <w:p>
            <w:pPr>
              <w:pStyle w:val="Compact"/>
              <w:jc w:val="left"/>
            </w:pPr>
            <w:r>
              <w:t xml:space="preserve">Description</w:t>
            </w:r>
          </w:p>
        </w:tc>
      </w:tr>
      <w:tr>
        <w:tc>
          <w:p>
            <w:pPr>
              <w:pStyle w:val="Compact"/>
              <w:jc w:val="left"/>
            </w:pPr>
            <w:r>
              <w:t xml:space="preserve">cache_hits</w:t>
            </w:r>
          </w:p>
        </w:tc>
        <w:tc>
          <w:p>
            <w:pPr>
              <w:pStyle w:val="Compact"/>
              <w:jc w:val="left"/>
            </w:pPr>
            <w:r>
              <w:t xml:space="preserve">Counter</w:t>
            </w:r>
          </w:p>
        </w:tc>
        <w:tc>
          <w:p>
            <w:pPr>
              <w:pStyle w:val="Compact"/>
              <w:jc w:val="left"/>
            </w:pPr>
            <w:r>
              <w:t xml:space="preserve">Total cache hits</w:t>
            </w:r>
          </w:p>
        </w:tc>
      </w:tr>
      <w:tr>
        <w:tc>
          <w:p>
            <w:pPr>
              <w:pStyle w:val="Compact"/>
              <w:jc w:val="left"/>
            </w:pPr>
            <w:r>
              <w:t xml:space="preserve">cache_misses</w:t>
            </w:r>
          </w:p>
        </w:tc>
        <w:tc>
          <w:p>
            <w:pPr>
              <w:pStyle w:val="Compact"/>
              <w:jc w:val="left"/>
            </w:pPr>
            <w:r>
              <w:t xml:space="preserve">Counter</w:t>
            </w:r>
          </w:p>
        </w:tc>
        <w:tc>
          <w:p>
            <w:pPr>
              <w:pStyle w:val="Compact"/>
              <w:jc w:val="left"/>
            </w:pPr>
            <w:r>
              <w:t xml:space="preserve">Total cache misses</w:t>
            </w:r>
          </w:p>
        </w:tc>
      </w:tr>
      <w:tr>
        <w:tc>
          <w:p>
            <w:pPr>
              <w:pStyle w:val="Compact"/>
              <w:jc w:val="left"/>
            </w:pPr>
            <w:r>
              <w:t xml:space="preserve">embedding_searches</w:t>
            </w:r>
          </w:p>
        </w:tc>
        <w:tc>
          <w:p>
            <w:pPr>
              <w:pStyle w:val="Compact"/>
              <w:jc w:val="left"/>
            </w:pPr>
            <w:r>
              <w:t xml:space="preserve">Counter</w:t>
            </w:r>
          </w:p>
        </w:tc>
        <w:tc>
          <w:p>
            <w:pPr>
              <w:pStyle w:val="Compact"/>
              <w:jc w:val="left"/>
            </w:pPr>
            <w:r>
              <w:t xml:space="preserve">Total embedding searches</w:t>
            </w:r>
          </w:p>
        </w:tc>
      </w:tr>
      <w:tr>
        <w:tc>
          <w:p>
            <w:pPr>
              <w:pStyle w:val="Compact"/>
              <w:jc w:val="left"/>
            </w:pPr>
            <w:r>
              <w:t xml:space="preserve">embedding_timeouts</w:t>
            </w:r>
          </w:p>
        </w:tc>
        <w:tc>
          <w:p>
            <w:pPr>
              <w:pStyle w:val="Compact"/>
              <w:jc w:val="left"/>
            </w:pPr>
            <w:r>
              <w:t xml:space="preserve">Counter</w:t>
            </w:r>
          </w:p>
        </w:tc>
        <w:tc>
          <w:p>
            <w:pPr>
              <w:pStyle w:val="Compact"/>
              <w:jc w:val="left"/>
            </w:pPr>
            <w:r>
              <w:t xml:space="preserve">Embedding searches that timed out</w:t>
            </w:r>
          </w:p>
        </w:tc>
      </w:tr>
      <w:tr>
        <w:tc>
          <w:p>
            <w:pPr>
              <w:pStyle w:val="Compact"/>
              <w:jc w:val="left"/>
            </w:pPr>
            <w:r>
              <w:t xml:space="preserve">cache_size</w:t>
            </w:r>
          </w:p>
        </w:tc>
        <w:tc>
          <w:p>
            <w:pPr>
              <w:pStyle w:val="Compact"/>
              <w:jc w:val="left"/>
            </w:pPr>
            <w:r>
              <w:t xml:space="preserve">Gauge</w:t>
            </w:r>
          </w:p>
        </w:tc>
        <w:tc>
          <w:p>
            <w:pPr>
              <w:pStyle w:val="Compact"/>
              <w:jc w:val="left"/>
            </w:pPr>
            <w:r>
              <w:t xml:space="preserve">Current cache entry count</w:t>
            </w:r>
          </w:p>
        </w:tc>
      </w:tr>
      <w:tr>
        <w:tc>
          <w:p>
            <w:pPr>
              <w:pStyle w:val="Compact"/>
              <w:jc w:val="left"/>
            </w:pPr>
            <w:r>
              <w:t xml:space="preserve">cache_hit_rate</w:t>
            </w:r>
          </w:p>
        </w:tc>
        <w:tc>
          <w:p>
            <w:pPr>
              <w:pStyle w:val="Compact"/>
              <w:jc w:val="left"/>
            </w:pPr>
            <w:r>
              <w:t xml:space="preserve">Gauge</w:t>
            </w:r>
          </w:p>
        </w:tc>
        <w:tc>
          <w:p>
            <w:pPr>
              <w:pStyle w:val="Compact"/>
              <w:jc w:val="left"/>
            </w:pPr>
            <w:r>
              <w:t xml:space="preserve">hits / (hits + misses)</w:t>
            </w:r>
          </w:p>
        </w:tc>
      </w:tr>
    </w:tbl>
    <w:p>
      <w:r>
        <w:pict>
          <v:rect style="width:0;height:1.5pt" o:hralign="center" o:hrstd="t" o:hr="t"/>
        </w:pict>
      </w:r>
    </w:p>
    <w:bookmarkEnd w:id="59"/>
    <w:bookmarkEnd w:id="60"/>
    <w:bookmarkStart w:id="64" w:name="deployment-considerations"/>
    <w:p>
      <w:pPr>
        <w:pStyle w:val="Heading2"/>
      </w:pPr>
      <w:r>
        <w:t xml:space="preserve">10. Deployment Considerations</w:t>
      </w:r>
    </w:p>
    <w:bookmarkStart w:id="61" w:name="configuration"/>
    <w:p>
      <w:pPr>
        <w:pStyle w:val="Heading3"/>
      </w:pPr>
      <w:r>
        <w:t xml:space="preserve">10.1 Configuration</w:t>
      </w:r>
    </w:p>
    <w:p>
      <w:pPr>
        <w:pStyle w:val="FirstParagraph"/>
      </w:pPr>
      <w:r>
        <w:t xml:space="preserve">No environment-specific config needed. All paths are derived:</w:t>
      </w:r>
      <w:r>
        <w:t xml:space="preserve"> </w:t>
      </w:r>
      <w:r>
        <w:t xml:space="preserve">- Cache:</w:t>
      </w:r>
      <w:r>
        <w:t xml:space="preserve"> </w:t>
      </w:r>
      <w:r>
        <w:rPr>
          <w:rStyle w:val="VerbatimChar"/>
        </w:rPr>
        <w:t xml:space="preserve">{workspace}/.code-intel/token-cache.json</w:t>
      </w:r>
      <w:r>
        <w:t xml:space="preserve"> </w:t>
      </w:r>
      <w:r>
        <w:t xml:space="preserve">- Models:</w:t>
      </w:r>
      <w:r>
        <w:t xml:space="preserve"> </w:t>
      </w:r>
      <w:r>
        <w:rPr>
          <w:rStyle w:val="VerbatimChar"/>
        </w:rPr>
        <w:t xml:space="preserve">~/.code-intel/models/</w:t>
      </w:r>
      <w:r>
        <w:t xml:space="preserve"> </w:t>
      </w:r>
      <w:r>
        <w:t xml:space="preserve">- Registry:</w:t>
      </w:r>
      <w:r>
        <w:t xml:space="preserve"> </w:t>
      </w:r>
      <w:r>
        <w:rPr>
          <w:rStyle w:val="VerbatimChar"/>
        </w:rPr>
        <w:t xml:space="preserve">~/.code-intel/models/registry.json</w:t>
      </w:r>
    </w:p>
    <w:bookmarkEnd w:id="61"/>
    <w:bookmarkStart w:id="62" w:name="feature-flags"/>
    <w:p>
      <w:pPr>
        <w:pStyle w:val="Heading3"/>
      </w:pPr>
      <w:r>
        <w:t xml:space="preserve">10.2 Feature Flags</w:t>
      </w:r>
    </w:p>
    <w:tbl>
      <w:tblPr>
        <w:tblStyle w:val="Table"/>
        <w:tblW w:type="pct" w:w="0.0"/>
        <w:tblLook w:firstRow="1" w:lastRow="0" w:firstColumn="0" w:lastColumn="0" w:noHBand="0" w:noVBand="0" w:val="0020"/>
      </w:tblPr>
      <w:tblGrid/>
      <w:tr>
        <w:tc>
          <w:p>
            <w:pPr>
              <w:pStyle w:val="Compact"/>
              <w:jc w:val="left"/>
            </w:pPr>
            <w:r>
              <w:t xml:space="preserve">Flag</w:t>
            </w:r>
          </w:p>
        </w:tc>
        <w:tc>
          <w:p>
            <w:pPr>
              <w:pStyle w:val="Compact"/>
              <w:jc w:val="left"/>
            </w:pPr>
            <w:r>
              <w:t xml:space="preserve">Default</w:t>
            </w:r>
          </w:p>
        </w:tc>
        <w:tc>
          <w:p>
            <w:pPr>
              <w:pStyle w:val="Compact"/>
              <w:jc w:val="left"/>
            </w:pPr>
            <w:r>
              <w:t xml:space="preserve">Description</w:t>
            </w:r>
          </w:p>
        </w:tc>
      </w:tr>
      <w:tr>
        <w:tc>
          <w:p>
            <w:pPr>
              <w:pStyle w:val="Compact"/>
              <w:jc w:val="left"/>
            </w:pPr>
            <w:r>
              <w:t xml:space="preserve">EMBEDDING_ENABLED</w:t>
            </w:r>
          </w:p>
        </w:tc>
        <w:tc>
          <w:p>
            <w:pPr>
              <w:pStyle w:val="Compact"/>
              <w:jc w:val="left"/>
            </w:pPr>
            <w:r>
              <w:t xml:space="preserve">true</w:t>
            </w:r>
          </w:p>
        </w:tc>
        <w:tc>
          <w:p>
            <w:pPr>
              <w:pStyle w:val="Compact"/>
              <w:jc w:val="left"/>
            </w:pPr>
            <w:r>
              <w:t xml:space="preserve">Enable/disable embedding search tier</w:t>
            </w:r>
          </w:p>
        </w:tc>
      </w:tr>
      <w:tr>
        <w:tc>
          <w:p>
            <w:pPr>
              <w:pStyle w:val="Compact"/>
              <w:jc w:val="left"/>
            </w:pPr>
            <w:r>
              <w:t xml:space="preserve">CACHE_ENABLED</w:t>
            </w:r>
          </w:p>
        </w:tc>
        <w:tc>
          <w:p>
            <w:pPr>
              <w:pStyle w:val="Compact"/>
              <w:jc w:val="left"/>
            </w:pPr>
            <w:r>
              <w:t xml:space="preserve">true</w:t>
            </w:r>
          </w:p>
        </w:tc>
        <w:tc>
          <w:p>
            <w:pPr>
              <w:pStyle w:val="Compact"/>
              <w:jc w:val="left"/>
            </w:pPr>
            <w:r>
              <w:t xml:space="preserve">Enable/disable adaptive cache</w:t>
            </w:r>
          </w:p>
        </w:tc>
      </w:tr>
      <w:tr>
        <w:tc>
          <w:p>
            <w:pPr>
              <w:pStyle w:val="Compact"/>
              <w:jc w:val="left"/>
            </w:pPr>
            <w:r>
              <w:t xml:space="preserve">AUTO_DOWNLOAD</w:t>
            </w:r>
          </w:p>
        </w:tc>
        <w:tc>
          <w:p>
            <w:pPr>
              <w:pStyle w:val="Compact"/>
              <w:jc w:val="left"/>
            </w:pPr>
            <w:r>
              <w:t xml:space="preserve">true</w:t>
            </w:r>
          </w:p>
        </w:tc>
        <w:tc>
          <w:p>
            <w:pPr>
              <w:pStyle w:val="Compact"/>
              <w:jc w:val="left"/>
            </w:pPr>
            <w:r>
              <w:t xml:space="preserve">Auto-download model on first need</w:t>
            </w:r>
          </w:p>
        </w:tc>
      </w:tr>
      <w:tr>
        <w:tc>
          <w:p>
            <w:pPr>
              <w:pStyle w:val="Compact"/>
              <w:jc w:val="left"/>
            </w:pPr>
            <w:r>
              <w:t xml:space="preserve">CACHE_MAX_SIZE</w:t>
            </w:r>
          </w:p>
        </w:tc>
        <w:tc>
          <w:p>
            <w:pPr>
              <w:pStyle w:val="Compact"/>
              <w:jc w:val="left"/>
            </w:pPr>
            <w:r>
              <w:t xml:space="preserve">10000</w:t>
            </w:r>
          </w:p>
        </w:tc>
        <w:tc>
          <w:p>
            <w:pPr>
              <w:pStyle w:val="Compact"/>
              <w:jc w:val="left"/>
            </w:pPr>
            <w:r>
              <w:t xml:space="preserve">Maximum cache entries</w:t>
            </w:r>
          </w:p>
        </w:tc>
      </w:tr>
      <w:tr>
        <w:tc>
          <w:p>
            <w:pPr>
              <w:pStyle w:val="Compact"/>
              <w:jc w:val="left"/>
            </w:pPr>
            <w:r>
              <w:t xml:space="preserve">EMBEDDING_TIMEOUT_MS</w:t>
            </w:r>
          </w:p>
        </w:tc>
        <w:tc>
          <w:p>
            <w:pPr>
              <w:pStyle w:val="Compact"/>
              <w:jc w:val="left"/>
            </w:pPr>
            <w:r>
              <w:t xml:space="preserve">100</w:t>
            </w:r>
          </w:p>
        </w:tc>
        <w:tc>
          <w:p>
            <w:pPr>
              <w:pStyle w:val="Compact"/>
              <w:jc w:val="left"/>
            </w:pPr>
            <w:r>
              <w:t xml:space="preserve">Embedding search timeout</w:t>
            </w:r>
          </w:p>
        </w:tc>
      </w:tr>
      <w:tr>
        <w:tc>
          <w:p>
            <w:pPr>
              <w:pStyle w:val="Compact"/>
              <w:jc w:val="left"/>
            </w:pPr>
            <w:r>
              <w:t xml:space="preserve">CACHE_PERSIST_DEBOUNCE_S</w:t>
            </w:r>
          </w:p>
        </w:tc>
        <w:tc>
          <w:p>
            <w:pPr>
              <w:pStyle w:val="Compact"/>
              <w:jc w:val="left"/>
            </w:pPr>
            <w:r>
              <w:t xml:space="preserve">5</w:t>
            </w:r>
          </w:p>
        </w:tc>
        <w:tc>
          <w:p>
            <w:pPr>
              <w:pStyle w:val="Compact"/>
              <w:jc w:val="left"/>
            </w:pPr>
            <w:r>
              <w:t xml:space="preserve">Seconds between cache file writes</w:t>
            </w:r>
          </w:p>
        </w:tc>
      </w:tr>
    </w:tbl>
    <w:bookmarkEnd w:id="62"/>
    <w:bookmarkStart w:id="63" w:name="rollback-strategy"/>
    <w:p>
      <w:pPr>
        <w:pStyle w:val="Heading3"/>
      </w:pPr>
      <w:r>
        <w:t xml:space="preserve">10.3 Rollback Strategy</w:t>
      </w:r>
    </w:p>
    <w:p>
      <w:pPr>
        <w:numPr>
          <w:ilvl w:val="0"/>
          <w:numId w:val="1006"/>
        </w:numPr>
        <w:pStyle w:val="Compact"/>
      </w:pPr>
      <w:r>
        <w:t xml:space="preserve">Set</w:t>
      </w:r>
      <w:r>
        <w:t xml:space="preserve"> </w:t>
      </w:r>
      <w:r>
        <w:rPr>
          <w:rStyle w:val="VerbatimChar"/>
        </w:rPr>
        <w:t xml:space="preserve">EMBEDDING_ENABLED=false</w:t>
      </w:r>
      <w:r>
        <w:t xml:space="preserve"> </w:t>
      </w:r>
      <w:r>
        <w:t xml:space="preserve">and</w:t>
      </w:r>
      <w:r>
        <w:t xml:space="preserve"> </w:t>
      </w:r>
      <w:r>
        <w:rPr>
          <w:rStyle w:val="VerbatimChar"/>
        </w:rPr>
        <w:t xml:space="preserve">CACHE_ENABLED=false</w:t>
      </w:r>
      <w:r>
        <w:t xml:space="preserve"> </w:t>
      </w:r>
      <w:r>
        <w:t xml:space="preserve">→ reverts to original find_tools behavior</w:t>
      </w:r>
    </w:p>
    <w:p>
      <w:pPr>
        <w:numPr>
          <w:ilvl w:val="0"/>
          <w:numId w:val="1006"/>
        </w:numPr>
        <w:pStyle w:val="Compact"/>
      </w:pPr>
      <w:r>
        <w:t xml:space="preserve">Delete</w:t>
      </w:r>
      <w:r>
        <w:t xml:space="preserve"> </w:t>
      </w:r>
      <w:r>
        <w:rPr>
          <w:rStyle w:val="VerbatimChar"/>
        </w:rPr>
        <w:t xml:space="preserve">.code-intel/token-cache.json</w:t>
      </w:r>
      <w:r>
        <w:t xml:space="preserve"> </w:t>
      </w:r>
      <w:r>
        <w:t xml:space="preserve">→ fresh cache start</w:t>
      </w:r>
    </w:p>
    <w:p>
      <w:pPr>
        <w:numPr>
          <w:ilvl w:val="0"/>
          <w:numId w:val="1006"/>
        </w:numPr>
        <w:pStyle w:val="Compact"/>
      </w:pPr>
      <w:r>
        <w:t xml:space="preserve">No database migrations — all data is in JSON files that can be deleted safely</w:t>
      </w:r>
    </w:p>
    <w:p>
      <w:r>
        <w:pict>
          <v:rect style="width:0;height:1.5pt" o:hralign="center" o:hrstd="t" o:hr="t"/>
        </w:pict>
      </w:r>
    </w:p>
    <w:bookmarkEnd w:id="63"/>
    <w:bookmarkEnd w:id="64"/>
    <w:bookmarkStart w:id="68" w:name="implementation-checklist"/>
    <w:p>
      <w:pPr>
        <w:pStyle w:val="Heading2"/>
      </w:pPr>
      <w:r>
        <w:t xml:space="preserve">11. Implementation Checklist</w:t>
      </w:r>
    </w:p>
    <w:bookmarkStart w:id="65" w:name="files-to-create"/>
    <w:p>
      <w:pPr>
        <w:pStyle w:val="Heading3"/>
      </w:pPr>
      <w:r>
        <w:t xml:space="preserve">Files to Create</w:t>
      </w:r>
    </w:p>
    <w:tbl>
      <w:tblPr>
        <w:tblStyle w:val="Table"/>
        <w:tblW w:type="pct" w:w="5000.0"/>
        <w:tblLook w:firstRow="1" w:lastRow="0" w:firstColumn="0" w:lastColumn="0" w:noHBand="0" w:noVBand="0" w:val="0020"/>
      </w:tblPr>
      <w:tblGrid>
        <w:gridCol w:w="678"/>
        <w:gridCol w:w="1357"/>
        <w:gridCol w:w="2941"/>
        <w:gridCol w:w="2941"/>
      </w:tblGrid>
      <w:tr>
        <w:tc>
          <w:p>
            <w:pPr>
              <w:pStyle w:val="Compact"/>
              <w:jc w:val="left"/>
            </w:pPr>
            <w:r>
              <w:t xml:space="preserve">#</w:t>
            </w:r>
          </w:p>
        </w:tc>
        <w:tc>
          <w:p>
            <w:pPr>
              <w:pStyle w:val="Compact"/>
              <w:jc w:val="left"/>
            </w:pPr>
            <w:r>
              <w:t xml:space="preserve">File</w:t>
            </w:r>
          </w:p>
        </w:tc>
        <w:tc>
          <w:p>
            <w:pPr>
              <w:pStyle w:val="Compact"/>
              <w:jc w:val="left"/>
            </w:pPr>
            <w:r>
              <w:t xml:space="preserve">Lines (est.)</w:t>
            </w:r>
          </w:p>
        </w:tc>
        <w:tc>
          <w:p>
            <w:pPr>
              <w:pStyle w:val="Compact"/>
              <w:jc w:val="left"/>
            </w:pPr>
            <w:r>
              <w:t xml:space="preserve">Description</w:t>
            </w:r>
          </w:p>
        </w:tc>
      </w:tr>
      <w:tr>
        <w:tc>
          <w:p>
            <w:pPr>
              <w:pStyle w:val="Compact"/>
              <w:jc w:val="left"/>
            </w:pPr>
            <w:r>
              <w:t xml:space="preserve">1</w:t>
            </w:r>
          </w:p>
        </w:tc>
        <w:tc>
          <w:p>
            <w:pPr>
              <w:pStyle w:val="Compact"/>
              <w:jc w:val="left"/>
            </w:pPr>
            <w:r>
              <w:rPr>
                <w:rStyle w:val="VerbatimChar"/>
              </w:rPr>
              <w:t xml:space="preserve">orchestration/cache/__init__.py</w:t>
            </w:r>
          </w:p>
        </w:tc>
        <w:tc>
          <w:p>
            <w:pPr>
              <w:pStyle w:val="Compact"/>
              <w:jc w:val="left"/>
            </w:pPr>
            <w:r>
              <w:t xml:space="preserve">5</w:t>
            </w:r>
          </w:p>
        </w:tc>
        <w:tc>
          <w:p>
            <w:pPr>
              <w:pStyle w:val="Compact"/>
              <w:jc w:val="left"/>
            </w:pPr>
            <w:r>
              <w:t xml:space="preserve">Package init</w:t>
            </w:r>
          </w:p>
        </w:tc>
      </w:tr>
      <w:tr>
        <w:tc>
          <w:p>
            <w:pPr>
              <w:pStyle w:val="Compact"/>
              <w:jc w:val="left"/>
            </w:pPr>
            <w:r>
              <w:t xml:space="preserve">2</w:t>
            </w:r>
          </w:p>
        </w:tc>
        <w:tc>
          <w:p>
            <w:pPr>
              <w:pStyle w:val="Compact"/>
              <w:jc w:val="left"/>
            </w:pPr>
            <w:r>
              <w:rPr>
                <w:rStyle w:val="VerbatimChar"/>
              </w:rPr>
              <w:t xml:space="preserve">orchestration/cache/adaptive_cache.py</w:t>
            </w:r>
          </w:p>
        </w:tc>
        <w:tc>
          <w:p>
            <w:pPr>
              <w:pStyle w:val="Compact"/>
              <w:jc w:val="left"/>
            </w:pPr>
            <w:r>
              <w:t xml:space="preserve">120</w:t>
            </w:r>
          </w:p>
        </w:tc>
        <w:tc>
          <w:p>
            <w:pPr>
              <w:pStyle w:val="Compact"/>
              <w:jc w:val="left"/>
            </w:pPr>
            <w:r>
              <w:t xml:space="preserve">Main cache class</w:t>
            </w:r>
          </w:p>
        </w:tc>
      </w:tr>
      <w:tr>
        <w:tc>
          <w:p>
            <w:pPr>
              <w:pStyle w:val="Compact"/>
              <w:jc w:val="left"/>
            </w:pPr>
            <w:r>
              <w:t xml:space="preserve">3</w:t>
            </w:r>
          </w:p>
        </w:tc>
        <w:tc>
          <w:p>
            <w:pPr>
              <w:pStyle w:val="Compact"/>
              <w:jc w:val="left"/>
            </w:pPr>
            <w:r>
              <w:rPr>
                <w:rStyle w:val="VerbatimChar"/>
              </w:rPr>
              <w:t xml:space="preserve">orchestration/cache/cache_entry.py</w:t>
            </w:r>
          </w:p>
        </w:tc>
        <w:tc>
          <w:p>
            <w:pPr>
              <w:pStyle w:val="Compact"/>
              <w:jc w:val="left"/>
            </w:pPr>
            <w:r>
              <w:t xml:space="preserve">40</w:t>
            </w:r>
          </w:p>
        </w:tc>
        <w:tc>
          <w:p>
            <w:pPr>
              <w:pStyle w:val="Compact"/>
              <w:jc w:val="left"/>
            </w:pPr>
            <w:r>
              <w:t xml:space="preserve">CacheEntry dataclass</w:t>
            </w:r>
          </w:p>
        </w:tc>
      </w:tr>
      <w:tr>
        <w:tc>
          <w:p>
            <w:pPr>
              <w:pStyle w:val="Compact"/>
              <w:jc w:val="left"/>
            </w:pPr>
            <w:r>
              <w:t xml:space="preserve">4</w:t>
            </w:r>
          </w:p>
        </w:tc>
        <w:tc>
          <w:p>
            <w:pPr>
              <w:pStyle w:val="Compact"/>
              <w:jc w:val="left"/>
            </w:pPr>
            <w:r>
              <w:rPr>
                <w:rStyle w:val="VerbatimChar"/>
              </w:rPr>
              <w:t xml:space="preserve">orchestration/cache/persistence.py</w:t>
            </w:r>
          </w:p>
        </w:tc>
        <w:tc>
          <w:p>
            <w:pPr>
              <w:pStyle w:val="Compact"/>
              <w:jc w:val="left"/>
            </w:pPr>
            <w:r>
              <w:t xml:space="preserve">80</w:t>
            </w:r>
          </w:p>
        </w:tc>
        <w:tc>
          <w:p>
            <w:pPr>
              <w:pStyle w:val="Compact"/>
              <w:jc w:val="left"/>
            </w:pPr>
            <w:r>
              <w:t xml:space="preserve">Debounced file I/O</w:t>
            </w:r>
          </w:p>
        </w:tc>
      </w:tr>
      <w:tr>
        <w:tc>
          <w:p>
            <w:pPr>
              <w:pStyle w:val="Compact"/>
              <w:jc w:val="left"/>
            </w:pPr>
            <w:r>
              <w:t xml:space="preserve">5</w:t>
            </w:r>
          </w:p>
        </w:tc>
        <w:tc>
          <w:p>
            <w:pPr>
              <w:pStyle w:val="Compact"/>
              <w:jc w:val="left"/>
            </w:pPr>
            <w:r>
              <w:rPr>
                <w:rStyle w:val="VerbatimChar"/>
              </w:rPr>
              <w:t xml:space="preserve">orchestration/cache/invalidation.py</w:t>
            </w:r>
          </w:p>
        </w:tc>
        <w:tc>
          <w:p>
            <w:pPr>
              <w:pStyle w:val="Compact"/>
              <w:jc w:val="left"/>
            </w:pPr>
            <w:r>
              <w:t xml:space="preserve">60</w:t>
            </w:r>
          </w:p>
        </w:tc>
        <w:tc>
          <w:p>
            <w:pPr>
              <w:pStyle w:val="Compact"/>
              <w:jc w:val="left"/>
            </w:pPr>
            <w:r>
              <w:t xml:space="preserve">Invalidation logic</w:t>
            </w:r>
          </w:p>
        </w:tc>
      </w:tr>
      <w:tr>
        <w:tc>
          <w:p>
            <w:pPr>
              <w:pStyle w:val="Compact"/>
              <w:jc w:val="left"/>
            </w:pPr>
            <w:r>
              <w:t xml:space="preserve">6</w:t>
            </w:r>
          </w:p>
        </w:tc>
        <w:tc>
          <w:p>
            <w:pPr>
              <w:pStyle w:val="Compact"/>
              <w:jc w:val="left"/>
            </w:pPr>
            <w:r>
              <w:rPr>
                <w:rStyle w:val="VerbatimChar"/>
              </w:rPr>
              <w:t xml:space="preserve">orchestration/models/__init__.py</w:t>
            </w:r>
          </w:p>
        </w:tc>
        <w:tc>
          <w:p>
            <w:pPr>
              <w:pStyle w:val="Compact"/>
              <w:jc w:val="left"/>
            </w:pPr>
            <w:r>
              <w:t xml:space="preserve">5</w:t>
            </w:r>
          </w:p>
        </w:tc>
        <w:tc>
          <w:p>
            <w:pPr>
              <w:pStyle w:val="Compact"/>
              <w:jc w:val="left"/>
            </w:pPr>
            <w:r>
              <w:t xml:space="preserve">Package init</w:t>
            </w:r>
          </w:p>
        </w:tc>
      </w:tr>
      <w:tr>
        <w:tc>
          <w:p>
            <w:pPr>
              <w:pStyle w:val="Compact"/>
              <w:jc w:val="left"/>
            </w:pPr>
            <w:r>
              <w:t xml:space="preserve">7</w:t>
            </w:r>
          </w:p>
        </w:tc>
        <w:tc>
          <w:p>
            <w:pPr>
              <w:pStyle w:val="Compact"/>
              <w:jc w:val="left"/>
            </w:pPr>
            <w:r>
              <w:rPr>
                <w:rStyle w:val="VerbatimChar"/>
              </w:rPr>
              <w:t xml:space="preserve">orchestration/models/model_manager.py</w:t>
            </w:r>
          </w:p>
        </w:tc>
        <w:tc>
          <w:p>
            <w:pPr>
              <w:pStyle w:val="Compact"/>
              <w:jc w:val="left"/>
            </w:pPr>
            <w:r>
              <w:t xml:space="preserve">150</w:t>
            </w:r>
          </w:p>
        </w:tc>
        <w:tc>
          <w:p>
            <w:pPr>
              <w:pStyle w:val="Compact"/>
              <w:jc w:val="left"/>
            </w:pPr>
            <w:r>
              <w:t xml:space="preserve">MCP tool implementation</w:t>
            </w:r>
          </w:p>
        </w:tc>
      </w:tr>
      <w:tr>
        <w:tc>
          <w:p>
            <w:pPr>
              <w:pStyle w:val="Compact"/>
              <w:jc w:val="left"/>
            </w:pPr>
            <w:r>
              <w:t xml:space="preserve">8</w:t>
            </w:r>
          </w:p>
        </w:tc>
        <w:tc>
          <w:p>
            <w:pPr>
              <w:pStyle w:val="Compact"/>
              <w:jc w:val="left"/>
            </w:pPr>
            <w:r>
              <w:rPr>
                <w:rStyle w:val="VerbatimChar"/>
              </w:rPr>
              <w:t xml:space="preserve">orchestration/models/model_catalog.py</w:t>
            </w:r>
          </w:p>
        </w:tc>
        <w:tc>
          <w:p>
            <w:pPr>
              <w:pStyle w:val="Compact"/>
              <w:jc w:val="left"/>
            </w:pPr>
            <w:r>
              <w:t xml:space="preserve">50</w:t>
            </w:r>
          </w:p>
        </w:tc>
        <w:tc>
          <w:p>
            <w:pPr>
              <w:pStyle w:val="Compact"/>
              <w:jc w:val="left"/>
            </w:pPr>
            <w:r>
              <w:t xml:space="preserve">Known models list</w:t>
            </w:r>
          </w:p>
        </w:tc>
      </w:tr>
      <w:tr>
        <w:tc>
          <w:p>
            <w:pPr>
              <w:pStyle w:val="Compact"/>
              <w:jc w:val="left"/>
            </w:pPr>
            <w:r>
              <w:t xml:space="preserve">9</w:t>
            </w:r>
          </w:p>
        </w:tc>
        <w:tc>
          <w:p>
            <w:pPr>
              <w:pStyle w:val="Compact"/>
              <w:jc w:val="left"/>
            </w:pPr>
            <w:r>
              <w:rPr>
                <w:rStyle w:val="VerbatimChar"/>
              </w:rPr>
              <w:t xml:space="preserve">orchestration/models/model_registry.py</w:t>
            </w:r>
          </w:p>
        </w:tc>
        <w:tc>
          <w:p>
            <w:pPr>
              <w:pStyle w:val="Compact"/>
              <w:jc w:val="left"/>
            </w:pPr>
            <w:r>
              <w:t xml:space="preserve">100</w:t>
            </w:r>
          </w:p>
        </w:tc>
        <w:tc>
          <w:p>
            <w:pPr>
              <w:pStyle w:val="Compact"/>
              <w:jc w:val="left"/>
            </w:pPr>
            <w:r>
              <w:t xml:space="preserve">Registry file management</w:t>
            </w:r>
          </w:p>
        </w:tc>
      </w:tr>
      <w:tr>
        <w:tc>
          <w:p>
            <w:pPr>
              <w:pStyle w:val="Compact"/>
              <w:jc w:val="left"/>
            </w:pPr>
            <w:r>
              <w:t xml:space="preserve">10</w:t>
            </w:r>
          </w:p>
        </w:tc>
        <w:tc>
          <w:p>
            <w:pPr>
              <w:pStyle w:val="Compact"/>
              <w:jc w:val="left"/>
            </w:pPr>
            <w:r>
              <w:rPr>
                <w:rStyle w:val="VerbatimChar"/>
              </w:rPr>
              <w:t xml:space="preserve">orchestration/embedding/__init__.py</w:t>
            </w:r>
          </w:p>
        </w:tc>
        <w:tc>
          <w:p>
            <w:pPr>
              <w:pStyle w:val="Compact"/>
              <w:jc w:val="left"/>
            </w:pPr>
            <w:r>
              <w:t xml:space="preserve">5</w:t>
            </w:r>
          </w:p>
        </w:tc>
        <w:tc>
          <w:p>
            <w:pPr>
              <w:pStyle w:val="Compact"/>
              <w:jc w:val="left"/>
            </w:pPr>
            <w:r>
              <w:t xml:space="preserve">Package init</w:t>
            </w:r>
          </w:p>
        </w:tc>
      </w:tr>
      <w:tr>
        <w:tc>
          <w:p>
            <w:pPr>
              <w:pStyle w:val="Compact"/>
              <w:jc w:val="left"/>
            </w:pPr>
            <w:r>
              <w:t xml:space="preserve">11</w:t>
            </w:r>
          </w:p>
        </w:tc>
        <w:tc>
          <w:p>
            <w:pPr>
              <w:pStyle w:val="Compact"/>
              <w:jc w:val="left"/>
            </w:pPr>
            <w:r>
              <w:rPr>
                <w:rStyle w:val="VerbatimChar"/>
              </w:rPr>
              <w:t xml:space="preserve">orchestration/embedding/embedding_searcher.py</w:t>
            </w:r>
          </w:p>
        </w:tc>
        <w:tc>
          <w:p>
            <w:pPr>
              <w:pStyle w:val="Compact"/>
              <w:jc w:val="left"/>
            </w:pPr>
            <w:r>
              <w:t xml:space="preserve">120</w:t>
            </w:r>
          </w:p>
        </w:tc>
        <w:tc>
          <w:p>
            <w:pPr>
              <w:pStyle w:val="Compact"/>
              <w:jc w:val="left"/>
            </w:pPr>
            <w:r>
              <w:t xml:space="preserve">Embedding search adapter</w:t>
            </w:r>
          </w:p>
        </w:tc>
      </w:tr>
      <w:tr>
        <w:tc>
          <w:p>
            <w:pPr>
              <w:pStyle w:val="Compact"/>
              <w:jc w:val="left"/>
            </w:pPr>
            <w:r>
              <w:t xml:space="preserve">12</w:t>
            </w:r>
          </w:p>
        </w:tc>
        <w:tc>
          <w:p>
            <w:pPr>
              <w:pStyle w:val="Compact"/>
              <w:jc w:val="left"/>
            </w:pPr>
            <w:r>
              <w:rPr>
                <w:rStyle w:val="VerbatimChar"/>
              </w:rPr>
              <w:t xml:space="preserve">orchestration/embedding/tool_index.py</w:t>
            </w:r>
          </w:p>
        </w:tc>
        <w:tc>
          <w:p>
            <w:pPr>
              <w:pStyle w:val="Compact"/>
              <w:jc w:val="left"/>
            </w:pPr>
            <w:r>
              <w:t xml:space="preserve">100</w:t>
            </w:r>
          </w:p>
        </w:tc>
        <w:tc>
          <w:p>
            <w:pPr>
              <w:pStyle w:val="Compact"/>
              <w:jc w:val="left"/>
            </w:pPr>
            <w:r>
              <w:t xml:space="preserve">Pre-computed tool vectors</w:t>
            </w:r>
          </w:p>
        </w:tc>
      </w:tr>
    </w:tbl>
    <w:bookmarkEnd w:id="65"/>
    <w:bookmarkStart w:id="66" w:name="files-to-modify"/>
    <w:p>
      <w:pPr>
        <w:pStyle w:val="Heading3"/>
      </w:pPr>
      <w:r>
        <w:t xml:space="preserve">Files to Modify</w:t>
      </w:r>
    </w:p>
    <w:tbl>
      <w:tblPr>
        <w:tblStyle w:val="Table"/>
        <w:tblW w:type="pct" w:w="5000.0"/>
        <w:tblLook w:firstRow="1" w:lastRow="0" w:firstColumn="0" w:lastColumn="0" w:noHBand="0" w:noVBand="0" w:val="0020"/>
      </w:tblPr>
      <w:tblGrid>
        <w:gridCol w:w="1320"/>
        <w:gridCol w:w="2640"/>
        <w:gridCol w:w="3960"/>
      </w:tblGrid>
      <w:tr>
        <w:tc>
          <w:p>
            <w:pPr>
              <w:pStyle w:val="Compact"/>
              <w:jc w:val="left"/>
            </w:pPr>
            <w:r>
              <w:t xml:space="preserve">#</w:t>
            </w:r>
          </w:p>
        </w:tc>
        <w:tc>
          <w:p>
            <w:pPr>
              <w:pStyle w:val="Compact"/>
              <w:jc w:val="left"/>
            </w:pPr>
            <w:r>
              <w:t xml:space="preserve">File</w:t>
            </w:r>
          </w:p>
        </w:tc>
        <w:tc>
          <w:p>
            <w:pPr>
              <w:pStyle w:val="Compact"/>
              <w:jc w:val="left"/>
            </w:pPr>
            <w:r>
              <w:t xml:space="preserve">Changes</w:t>
            </w:r>
          </w:p>
        </w:tc>
      </w:tr>
      <w:tr>
        <w:tc>
          <w:p>
            <w:pPr>
              <w:pStyle w:val="Compact"/>
              <w:jc w:val="left"/>
            </w:pPr>
            <w:r>
              <w:t xml:space="preserve">1</w:t>
            </w:r>
          </w:p>
        </w:tc>
        <w:tc>
          <w:p>
            <w:pPr>
              <w:pStyle w:val="Compact"/>
              <w:jc w:val="left"/>
            </w:pPr>
            <w:r>
              <w:rPr>
                <w:rStyle w:val="VerbatimChar"/>
              </w:rPr>
              <w:t xml:space="preserve">orchestration/meta/find_tools.py</w:t>
            </w:r>
          </w:p>
        </w:tc>
        <w:tc>
          <w:p>
            <w:pPr>
              <w:pStyle w:val="Compact"/>
              <w:jc w:val="left"/>
            </w:pPr>
            <w:r>
              <w:t xml:space="preserve">Add Tier 2 (cache) + Tier 3 (embedding)</w:t>
            </w:r>
          </w:p>
        </w:tc>
      </w:tr>
      <w:tr>
        <w:tc>
          <w:p>
            <w:pPr>
              <w:pStyle w:val="Compact"/>
              <w:jc w:val="left"/>
            </w:pPr>
            <w:r>
              <w:t xml:space="preserve">2</w:t>
            </w:r>
          </w:p>
        </w:tc>
        <w:tc>
          <w:p>
            <w:pPr>
              <w:pStyle w:val="Compact"/>
              <w:jc w:val="left"/>
            </w:pPr>
            <w:r>
              <w:rPr>
                <w:rStyle w:val="VerbatimChar"/>
              </w:rPr>
              <w:t xml:space="preserve">orchestration/engine.py</w:t>
            </w:r>
          </w:p>
        </w:tc>
        <w:tc>
          <w:p>
            <w:pPr>
              <w:pStyle w:val="Compact"/>
              <w:jc w:val="left"/>
            </w:pPr>
            <w:r>
              <w:t xml:space="preserve">Add get_token_cache(), get_embedding_searcher(), get_model_manager()</w:t>
            </w:r>
          </w:p>
        </w:tc>
      </w:tr>
      <w:tr>
        <w:tc>
          <w:p>
            <w:pPr>
              <w:pStyle w:val="Compact"/>
              <w:jc w:val="left"/>
            </w:pPr>
            <w:r>
              <w:t xml:space="preserve">3</w:t>
            </w:r>
          </w:p>
        </w:tc>
        <w:tc>
          <w:p>
            <w:pPr>
              <w:pStyle w:val="Compact"/>
              <w:jc w:val="left"/>
            </w:pPr>
            <w:r>
              <w:rPr>
                <w:rStyle w:val="VerbatimChar"/>
              </w:rPr>
              <w:t xml:space="preserve">memory/embedding/model_downloader.py</w:t>
            </w:r>
          </w:p>
        </w:tc>
        <w:tc>
          <w:p>
            <w:pPr>
              <w:pStyle w:val="Compact"/>
              <w:jc w:val="left"/>
            </w:pPr>
            <w:r>
              <w:t xml:space="preserve">Support configurable model path + multiple models</w:t>
            </w:r>
          </w:p>
        </w:tc>
      </w:tr>
    </w:tbl>
    <w:bookmarkEnd w:id="66"/>
    <w:bookmarkStart w:id="67" w:name="X1fe630d81f2d136b6768ed38a5073cef61472e4"/>
    <w:p>
      <w:pPr>
        <w:pStyle w:val="Heading3"/>
      </w:pPr>
      <w:r>
        <w:t xml:space="preserve">Estimated Total: ~835 lines new code, ~50 lines modified</w:t>
      </w:r>
    </w:p>
    <w:p>
      <w:r>
        <w:pict>
          <v:rect style="width:0;height:1.5pt" o:hralign="center" o:hrstd="t" o:hr="t"/>
        </w:pict>
      </w:r>
    </w:p>
    <w:bookmarkEnd w:id="67"/>
    <w:bookmarkEnd w:id="68"/>
    <w:bookmarkStart w:id="77" w:name="appendix"/>
    <w:p>
      <w:pPr>
        <w:pStyle w:val="Heading2"/>
      </w:pPr>
      <w:r>
        <w:t xml:space="preserve">Appendix</w:t>
      </w:r>
    </w:p>
    <w:bookmarkStart w:id="75"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Architecture Overview</w:t>
            </w:r>
          </w:p>
        </w:tc>
        <w:tc>
          <w:p>
            <w:pPr>
              <w:pStyle w:val="Compact"/>
              <w:jc w:val="left"/>
            </w:pPr>
            <w:hyperlink r:id="rId69">
              <w:r>
                <w:rPr>
                  <w:rStyle w:val="Hyperlink"/>
                </w:rPr>
                <w:t xml:space="preserve">architecture.png</w:t>
              </w:r>
            </w:hyperlink>
          </w:p>
        </w:tc>
        <w:tc>
          <w:p>
            <w:pPr>
              <w:pStyle w:val="Compact"/>
              <w:jc w:val="left"/>
            </w:pPr>
            <w:hyperlink r:id="rId70">
              <w:r>
                <w:rPr>
                  <w:rStyle w:val="Hyperlink"/>
                </w:rPr>
                <w:t xml:space="preserve">architecture.drawio</w:t>
              </w:r>
            </w:hyperlink>
          </w:p>
        </w:tc>
      </w:tr>
      <w:tr>
        <w:tc>
          <w:p>
            <w:pPr>
              <w:pStyle w:val="Compact"/>
              <w:jc w:val="left"/>
            </w:pPr>
            <w:r>
              <w:t xml:space="preserve">2</w:t>
            </w:r>
          </w:p>
        </w:tc>
        <w:tc>
          <w:p>
            <w:pPr>
              <w:pStyle w:val="Compact"/>
              <w:jc w:val="left"/>
            </w:pPr>
            <w:r>
              <w:t xml:space="preserve">Component Diagram</w:t>
            </w:r>
          </w:p>
        </w:tc>
        <w:tc>
          <w:p>
            <w:pPr>
              <w:pStyle w:val="Compact"/>
              <w:jc w:val="left"/>
            </w:pPr>
            <w:hyperlink r:id="rId71">
              <w:r>
                <w:rPr>
                  <w:rStyle w:val="Hyperlink"/>
                </w:rPr>
                <w:t xml:space="preserve">component.png</w:t>
              </w:r>
            </w:hyperlink>
          </w:p>
        </w:tc>
        <w:tc>
          <w:p>
            <w:pPr>
              <w:pStyle w:val="Compact"/>
              <w:jc w:val="left"/>
            </w:pPr>
            <w:hyperlink r:id="rId72">
              <w:r>
                <w:rPr>
                  <w:rStyle w:val="Hyperlink"/>
                </w:rPr>
                <w:t xml:space="preserve">component.drawio</w:t>
              </w:r>
            </w:hyperlink>
          </w:p>
        </w:tc>
      </w:tr>
      <w:tr>
        <w:tc>
          <w:p>
            <w:pPr>
              <w:pStyle w:val="Compact"/>
              <w:jc w:val="left"/>
            </w:pPr>
            <w:r>
              <w:t xml:space="preserve">3</w:t>
            </w:r>
          </w:p>
        </w:tc>
        <w:tc>
          <w:p>
            <w:pPr>
              <w:pStyle w:val="Compact"/>
              <w:jc w:val="left"/>
            </w:pPr>
            <w:r>
              <w:t xml:space="preserve">Class Diagram</w:t>
            </w:r>
          </w:p>
        </w:tc>
        <w:tc>
          <w:p>
            <w:pPr>
              <w:pStyle w:val="Compact"/>
              <w:jc w:val="left"/>
            </w:pPr>
            <w:hyperlink r:id="rId73">
              <w:r>
                <w:rPr>
                  <w:rStyle w:val="Hyperlink"/>
                </w:rPr>
                <w:t xml:space="preserve">class-diagram.png</w:t>
              </w:r>
            </w:hyperlink>
          </w:p>
        </w:tc>
        <w:tc>
          <w:p>
            <w:pPr>
              <w:pStyle w:val="Compact"/>
              <w:jc w:val="left"/>
            </w:pPr>
            <w:hyperlink r:id="rId74">
              <w:r>
                <w:rPr>
                  <w:rStyle w:val="Hyperlink"/>
                </w:rPr>
                <w:t xml:space="preserve">class-diagram.drawio</w:t>
              </w:r>
            </w:hyperlink>
          </w:p>
        </w:tc>
      </w:tr>
    </w:tbl>
    <w:bookmarkEnd w:id="75"/>
    <w:bookmarkStart w:id="76" w:name="open-questions"/>
    <w:p>
      <w:pPr>
        <w:pStyle w:val="Heading3"/>
      </w:pPr>
      <w:r>
        <w:t xml:space="preserve">Open Questions</w:t>
      </w:r>
    </w:p>
    <w:tbl>
      <w:tblPr>
        <w:tblStyle w:val="Table"/>
        <w:tblW w:type="pct" w:w="5000.0"/>
        <w:tblLook w:firstRow="1" w:lastRow="0" w:firstColumn="0" w:lastColumn="0" w:noHBand="0" w:noVBand="0" w:val="0020"/>
      </w:tblPr>
      <w:tblGrid>
        <w:gridCol w:w="819"/>
        <w:gridCol w:w="2731"/>
        <w:gridCol w:w="2184"/>
        <w:gridCol w:w="2184"/>
      </w:tblGrid>
      <w:tr>
        <w:tc>
          <w:p>
            <w:pPr>
              <w:pStyle w:val="Compact"/>
              <w:jc w:val="left"/>
            </w:pPr>
            <w:r>
              <w:t xml:space="preserve">#</w:t>
            </w:r>
          </w:p>
        </w:tc>
        <w:tc>
          <w:p>
            <w:pPr>
              <w:pStyle w:val="Compact"/>
              <w:jc w:val="left"/>
            </w:pPr>
            <w:r>
              <w:t xml:space="preserve">Question</w:t>
            </w:r>
          </w:p>
        </w:tc>
        <w:tc>
          <w:p>
            <w:pPr>
              <w:pStyle w:val="Compact"/>
              <w:jc w:val="left"/>
            </w:pPr>
            <w:r>
              <w:t xml:space="preserve">Status</w:t>
            </w:r>
          </w:p>
        </w:tc>
        <w:tc>
          <w:p>
            <w:pPr>
              <w:pStyle w:val="Compact"/>
              <w:jc w:val="left"/>
            </w:pPr>
            <w:r>
              <w:t xml:space="preserve">Answer</w:t>
            </w:r>
          </w:p>
        </w:tc>
      </w:tr>
      <w:tr>
        <w:tc>
          <w:p>
            <w:pPr>
              <w:pStyle w:val="Compact"/>
              <w:jc w:val="left"/>
            </w:pPr>
            <w:r>
              <w:t xml:space="preserve">1</w:t>
            </w:r>
          </w:p>
        </w:tc>
        <w:tc>
          <w:p>
            <w:pPr>
              <w:pStyle w:val="Compact"/>
              <w:jc w:val="left"/>
            </w:pPr>
            <w:r>
              <w:t xml:space="preserve">Should cache be shared across MCP server restarts within same session?</w:t>
            </w:r>
          </w:p>
        </w:tc>
        <w:tc>
          <w:p>
            <w:pPr>
              <w:pStyle w:val="Compact"/>
              <w:jc w:val="left"/>
            </w:pPr>
            <w:r>
              <w:t xml:space="preserve">Resolved</w:t>
            </w:r>
          </w:p>
        </w:tc>
        <w:tc>
          <w:p>
            <w:pPr>
              <w:pStyle w:val="Compact"/>
              <w:jc w:val="left"/>
            </w:pPr>
            <w:r>
              <w:t xml:space="preserve">Yes — persisted to file</w:t>
            </w:r>
          </w:p>
        </w:tc>
      </w:tr>
      <w:tr>
        <w:tc>
          <w:p>
            <w:pPr>
              <w:pStyle w:val="Compact"/>
              <w:jc w:val="left"/>
            </w:pPr>
            <w:r>
              <w:t xml:space="preserve">2</w:t>
            </w:r>
          </w:p>
        </w:tc>
        <w:tc>
          <w:p>
            <w:pPr>
              <w:pStyle w:val="Compact"/>
              <w:jc w:val="left"/>
            </w:pPr>
            <w:r>
              <w:t xml:space="preserve">Should tool embeddings be pre-computed at startup or lazy?</w:t>
            </w:r>
          </w:p>
        </w:tc>
        <w:tc>
          <w:p>
            <w:pPr>
              <w:pStyle w:val="Compact"/>
              <w:jc w:val="left"/>
            </w:pPr>
            <w:r>
              <w:t xml:space="preserve">Resolved</w:t>
            </w:r>
          </w:p>
        </w:tc>
        <w:tc>
          <w:p>
            <w:pPr>
              <w:pStyle w:val="Compact"/>
              <w:jc w:val="left"/>
            </w:pPr>
            <w:r>
              <w:t xml:space="preserve">Lazy — computed on first embedding search</w:t>
            </w:r>
          </w:p>
        </w:tc>
      </w:tr>
      <w:tr>
        <w:tc>
          <w:p>
            <w:pPr>
              <w:pStyle w:val="Compact"/>
              <w:jc w:val="left"/>
            </w:pPr>
            <w:r>
              <w:t xml:space="preserve">3</w:t>
            </w:r>
          </w:p>
        </w:tc>
        <w:tc>
          <w:p>
            <w:pPr>
              <w:pStyle w:val="Compact"/>
              <w:jc w:val="left"/>
            </w:pPr>
            <w:r>
              <w:t xml:space="preserve">What if two queries resolve to same tool with different scores?</w:t>
            </w:r>
          </w:p>
        </w:tc>
        <w:tc>
          <w:p>
            <w:pPr>
              <w:pStyle w:val="Compact"/>
              <w:jc w:val="left"/>
            </w:pPr>
            <w:r>
              <w:t xml:space="preserve">Resolved</w:t>
            </w:r>
          </w:p>
        </w:tc>
        <w:tc>
          <w:p>
            <w:pPr>
              <w:pStyle w:val="Compact"/>
              <w:jc w:val="left"/>
            </w:pPr>
            <w:r>
              <w:t xml:space="preserve">Keep highest score entry, merge tokens</w:t>
            </w:r>
          </w:p>
        </w:tc>
      </w:tr>
    </w:tbl>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2" Target="media/rId32.png" /><Relationship Type="http://schemas.openxmlformats.org/officeDocument/2006/relationships/hyperlink" Id="rId70" Target="diagrams/architecture.drawio" TargetMode="External" /><Relationship Type="http://schemas.openxmlformats.org/officeDocument/2006/relationships/hyperlink" Id="rId69" Target="diagrams/architecture.png" TargetMode="External" /><Relationship Type="http://schemas.openxmlformats.org/officeDocument/2006/relationships/hyperlink" Id="rId74" Target="diagrams/class-diagram.drawio" TargetMode="External" /><Relationship Type="http://schemas.openxmlformats.org/officeDocument/2006/relationships/hyperlink" Id="rId73" Target="diagrams/class-diagram.png" TargetMode="External" /><Relationship Type="http://schemas.openxmlformats.org/officeDocument/2006/relationships/hyperlink" Id="rId72" Target="diagrams/component.drawio" TargetMode="External" /><Relationship Type="http://schemas.openxmlformats.org/officeDocument/2006/relationships/hyperlink" Id="rId71" Target="diagrams/component.png" TargetMode="External" /></Relationships>
</file>

<file path=word/_rels/footnotes.xml.rels><?xml version="1.0" encoding="UTF-8"?><Relationships xmlns="http://schemas.openxmlformats.org/package/2006/relationships"><Relationship Type="http://schemas.openxmlformats.org/officeDocument/2006/relationships/hyperlink" Id="rId70" Target="diagrams/architecture.drawio" TargetMode="External" /><Relationship Type="http://schemas.openxmlformats.org/officeDocument/2006/relationships/hyperlink" Id="rId69" Target="diagrams/architecture.png" TargetMode="External" /><Relationship Type="http://schemas.openxmlformats.org/officeDocument/2006/relationships/hyperlink" Id="rId74" Target="diagrams/class-diagram.drawio" TargetMode="External" /><Relationship Type="http://schemas.openxmlformats.org/officeDocument/2006/relationships/hyperlink" Id="rId73" Target="diagrams/class-diagram.png" TargetMode="External" /><Relationship Type="http://schemas.openxmlformats.org/officeDocument/2006/relationships/hyperlink" Id="rId72" Target="diagrams/component.drawio" TargetMode="External" /><Relationship Type="http://schemas.openxmlformats.org/officeDocument/2006/relationships/hyperlink" Id="rId71" Target="diagrams/componen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2026-05-23T01:04:06Z</dcterms:created>
  <dcterms:modified xsi:type="dcterms:W3CDTF">2026-05-23T01:04:06Z</dcterms:modified>
</cp:coreProperties>
</file>

<file path=docProps/custom.xml><?xml version="1.0" encoding="utf-8"?>
<Properties xmlns="http://schemas.openxmlformats.org/officeDocument/2006/custom-properties" xmlns:vt="http://schemas.openxmlformats.org/officeDocument/2006/docPropsVTypes"/>
</file>