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73E8"/>
        </w:rPr>
        <w:t>BIÊN BẢN HỌP — DEMO NOP BAI</w:t>
      </w:r>
    </w:p>
    <w:p>
      <w:r>
        <w:t>Ngày họp: 28-07-2026</w:t>
      </w:r>
    </w:p>
    <w:p>
      <w:r>
        <w:t>Thành phần: Đặng Ngọc Minh Thư (Account PM)</w:t>
      </w:r>
    </w:p>
    <w:p>
      <w:r>
        <w:t>Lập bởi: SEONGON</w:t>
      </w:r>
    </w:p>
    <w:p/>
    <w:p>
      <w:pPr>
        <w:pStyle w:val="Heading2"/>
      </w:pPr>
      <w:r>
        <w:rPr>
          <w:color w:val="1A73E8"/>
        </w:rPr>
        <w:t>PHẦN 1: NỘI DUNG TRAO ĐỔI</w:t>
      </w:r>
    </w:p>
    <w:p>
      <w:pPr>
        <w:pStyle w:val="Heading3"/>
      </w:pPr>
      <w:r>
        <w:t>Chung</w:t>
      </w:r>
    </w:p>
    <w:p>
      <w:pPr>
        <w:pStyle w:val="ListBullet"/>
      </w:pPr>
      <w:r>
        <w:t>Họp demo submit bài tốt nghiệp Claude Code - 28/07/2026</w:t>
      </w:r>
    </w:p>
    <w:p>
      <w:pPr>
        <w:pStyle w:val="Heading3"/>
      </w:pPr>
      <w:r>
        <w:t>GEO</w:t>
      </w:r>
    </w:p>
    <w:p>
      <w:pPr>
        <w:pStyle w:val="ListBullet"/>
      </w:pPr>
      <w:r>
        <w:t>GEO: Thảo luận tiến độ triển khai AI Overview cho các trang danh mục chính, thống nhất ưu tiên nhóm từ khoá có prompt coverage thấp trước.</w:t>
      </w:r>
    </w:p>
    <w:p>
      <w:pPr>
        <w:pStyle w:val="Heading3"/>
      </w:pPr>
      <w:r>
        <w:t>SEO / AIO</w:t>
      </w:r>
    </w:p>
    <w:p>
      <w:pPr>
        <w:pStyle w:val="ListBullet"/>
      </w:pPr>
      <w:r>
        <w:t>SEO: Rà lại kế hoạch nội dung tháng 8, đề xuất bổ sung 3 bài blog theo hướng AIDA để tăng CTA.</w:t>
      </w:r>
    </w:p>
    <w:p>
      <w:pPr>
        <w:pStyle w:val="Heading3"/>
      </w:pPr>
      <w:r>
        <w:t>CRO</w:t>
      </w:r>
    </w:p>
    <w:p>
      <w:pPr>
        <w:pStyle w:val="ListBullet"/>
      </w:pPr>
      <w:r>
        <w:t>CRO: Chưa có cập nhật mới, để lại kỳ họp sau.</w:t>
      </w:r>
    </w:p>
    <w:p/>
    <w:p>
      <w:pPr>
        <w:pStyle w:val="Heading2"/>
      </w:pPr>
      <w:r>
        <w:rPr>
          <w:color w:val="1A73E8"/>
        </w:rPr>
        <w:t>PHẦN 2: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Công việc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PIC</w:t>
            </w:r>
          </w:p>
        </w:tc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Hoàn thiện outline 3 bài blog AIDA - Thư</w:t>
            </w:r>
          </w:p>
        </w:tc>
        <w:tc>
          <w:tcPr>
            <w:tcW w:type="dxa" w:w="2880"/>
          </w:tcPr>
          <w:p>
            <w:r>
              <w:t>Chưa xác định</w:t>
            </w:r>
          </w:p>
        </w:tc>
        <w:tc>
          <w:tcPr>
            <w:tcW w:type="dxa" w:w="2880"/>
          </w:tcPr>
          <w:p>
            <w:r>
              <w:t>02/08/2026</w:t>
            </w:r>
          </w:p>
        </w:tc>
      </w:tr>
      <w:tr>
        <w:tc>
          <w:tcPr>
            <w:tcW w:type="dxa" w:w="2880"/>
          </w:tcPr>
          <w:p>
            <w:r>
              <w:t>Gửi báo cáo prompt coverage cho team content - Thư</w:t>
            </w:r>
          </w:p>
        </w:tc>
        <w:tc>
          <w:tcPr>
            <w:tcW w:type="dxa" w:w="2880"/>
          </w:tcPr>
          <w:p>
            <w:r>
              <w:t>Chưa xác định</w:t>
            </w:r>
          </w:p>
        </w:tc>
        <w:tc>
          <w:tcPr>
            <w:tcW w:type="dxa" w:w="2880"/>
          </w:tcPr>
          <w:p>
            <w:r>
              <w:t>30/07/2026</w:t>
            </w:r>
          </w:p>
        </w:tc>
      </w:tr>
      <w:tr>
        <w:tc>
          <w:tcPr>
            <w:tcW w:type="dxa" w:w="2880"/>
          </w:tcPr>
          <w:p>
            <w:r>
              <w:t>Review lại slide demo trước khi nộp bài - Thư</w:t>
            </w:r>
          </w:p>
        </w:tc>
        <w:tc>
          <w:tcPr>
            <w:tcW w:type="dxa" w:w="2880"/>
          </w:tcPr>
          <w:p>
            <w:r>
              <w:t>Chưa xác định</w:t>
            </w:r>
          </w:p>
        </w:tc>
        <w:tc>
          <w:tcPr>
            <w:tcW w:type="dxa" w:w="2880"/>
          </w:tcPr>
          <w:p>
            <w:r>
              <w:t>28/07/2026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