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79216" w14:textId="172EEEB4" w:rsidR="00785F13" w:rsidRDefault="00785F13" w:rsidP="00785F13">
      <w:pPr>
        <w:spacing w:after="120"/>
        <w:jc w:val="center"/>
        <w:outlineLvl w:val="4"/>
        <w:rPr>
          <w:rFonts w:ascii="Century Gothic" w:eastAsia="Times New Roman" w:hAnsi="Century Gothic" w:cs="Times New Roman"/>
          <w:b/>
          <w:bCs/>
          <w:iCs/>
          <w:caps/>
          <w:sz w:val="28"/>
          <w:szCs w:val="26"/>
          <w:lang w:val="x-none" w:eastAsia="x-none"/>
        </w:rPr>
      </w:pPr>
      <w:bookmarkStart w:id="0" w:name="_Toc17718768"/>
      <w:r>
        <w:rPr>
          <w:rFonts w:ascii="Century Gothic" w:eastAsia="Times New Roman" w:hAnsi="Century Gothic" w:cs="Times New Roman"/>
          <w:b/>
          <w:bCs/>
          <w:iCs/>
          <w:caps/>
          <w:sz w:val="28"/>
          <w:szCs w:val="26"/>
          <w:lang w:eastAsia="x-none"/>
        </w:rPr>
        <w:t>CSM</w:t>
      </w:r>
      <w:r w:rsidRPr="00785F13">
        <w:rPr>
          <w:rFonts w:ascii="Century Gothic" w:eastAsia="Times New Roman" w:hAnsi="Century Gothic" w:cs="Times New Roman"/>
          <w:b/>
          <w:bCs/>
          <w:iCs/>
          <w:caps/>
          <w:sz w:val="28"/>
          <w:szCs w:val="26"/>
          <w:lang w:val="x-none" w:eastAsia="x-none"/>
        </w:rPr>
        <w:t xml:space="preserve"> Certificate Sample</w:t>
      </w:r>
      <w:bookmarkEnd w:id="0"/>
    </w:p>
    <w:p w14:paraId="3F381031" w14:textId="77777777" w:rsidR="000512D0" w:rsidRDefault="000512D0" w:rsidP="00785F13">
      <w:pPr>
        <w:spacing w:after="120"/>
        <w:jc w:val="center"/>
        <w:outlineLvl w:val="4"/>
        <w:rPr>
          <w:rFonts w:ascii="Century Gothic" w:eastAsia="Times New Roman" w:hAnsi="Century Gothic" w:cs="Times New Roman"/>
          <w:b/>
          <w:bCs/>
          <w:iCs/>
          <w:caps/>
          <w:sz w:val="28"/>
          <w:szCs w:val="26"/>
          <w:lang w:val="x-none" w:eastAsia="x-none"/>
        </w:rPr>
      </w:pPr>
    </w:p>
    <w:p w14:paraId="4FB45D9B" w14:textId="70B8E03C" w:rsidR="0096153B" w:rsidRPr="0069758C" w:rsidRDefault="0096153B" w:rsidP="0096153B">
      <w:pPr>
        <w:pStyle w:val="Subtitle"/>
        <w:rPr>
          <w:b/>
        </w:rPr>
      </w:pPr>
      <w:r w:rsidRPr="0069758C">
        <w:rPr>
          <w:b/>
        </w:rPr>
        <w:t xml:space="preserve">Issued by </w:t>
      </w:r>
      <w:r>
        <w:rPr>
          <w:b/>
        </w:rPr>
        <w:t>CSM</w:t>
      </w:r>
      <w:r w:rsidRPr="0096153B">
        <w:rPr>
          <w:b/>
          <w:smallCaps/>
        </w:rPr>
        <w:t>learn</w:t>
      </w:r>
    </w:p>
    <w:p w14:paraId="26E59838" w14:textId="77777777" w:rsidR="0021283B" w:rsidRDefault="004C6438">
      <w:r>
        <w:rPr>
          <w:noProof/>
        </w:rPr>
        <w:drawing>
          <wp:anchor distT="0" distB="0" distL="114300" distR="114300" simplePos="0" relativeHeight="251658240" behindDoc="0" locked="0" layoutInCell="1" allowOverlap="1" wp14:anchorId="510D761B" wp14:editId="5C5DD174">
            <wp:simplePos x="0" y="0"/>
            <wp:positionH relativeFrom="margin">
              <wp:posOffset>87630</wp:posOffset>
            </wp:positionH>
            <wp:positionV relativeFrom="margin">
              <wp:posOffset>1971675</wp:posOffset>
            </wp:positionV>
            <wp:extent cx="5785485" cy="4697095"/>
            <wp:effectExtent l="152400" t="152400" r="348615" b="3702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4697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Sans">
    <w:panose1 w:val="020B0503050000020004"/>
    <w:charset w:val="00"/>
    <w:family w:val="swiss"/>
    <w:notTrueType/>
    <w:pitch w:val="variable"/>
    <w:sig w:usb0="600002FF" w:usb1="00000001" w:usb2="00000000" w:usb3="00000000" w:csb0="000001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38"/>
    <w:rsid w:val="000512D0"/>
    <w:rsid w:val="0016191B"/>
    <w:rsid w:val="0021283B"/>
    <w:rsid w:val="003150BC"/>
    <w:rsid w:val="004C6438"/>
    <w:rsid w:val="004D5087"/>
    <w:rsid w:val="006000B5"/>
    <w:rsid w:val="0076267A"/>
    <w:rsid w:val="00785F13"/>
    <w:rsid w:val="009127D4"/>
    <w:rsid w:val="0096153B"/>
    <w:rsid w:val="00CE2E8F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DCB2"/>
  <w15:chartTrackingRefBased/>
  <w15:docId w15:val="{BFCF7CEB-B804-4489-8612-1DEF4BB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0BC"/>
    <w:rPr>
      <w:rFonts w:ascii="Fira Sans Light" w:hAnsi="Fira Sans Ligh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F1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9873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hAnsi="Vollkorn"/>
      <w:i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F13"/>
    <w:rPr>
      <w:rFonts w:asciiTheme="majorHAnsi" w:eastAsiaTheme="majorEastAsia" w:hAnsiTheme="majorHAnsi" w:cstheme="majorBidi"/>
      <w:color w:val="29873B" w:themeColor="accent1" w:themeShade="BF"/>
      <w:sz w:val="24"/>
    </w:rPr>
  </w:style>
  <w:style w:type="paragraph" w:styleId="Subtitle">
    <w:name w:val="Subtitle"/>
    <w:basedOn w:val="Normal"/>
    <w:link w:val="SubtitleChar"/>
    <w:qFormat/>
    <w:rsid w:val="0096153B"/>
    <w:pPr>
      <w:jc w:val="center"/>
    </w:pPr>
    <w:rPr>
      <w:rFonts w:ascii="Calibri" w:eastAsia="Times New Roman" w:hAnsi="Calibri" w:cs="Times New Roman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96153B"/>
    <w:rPr>
      <w:rFonts w:ascii="Calibri" w:eastAsia="Times New Roman" w:hAnsi="Calibri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CEF769-3C82-4B65-9720-FB4695A7B16A}">
  <ds:schemaRefs>
    <ds:schemaRef ds:uri="http://purl.org/dc/terms/"/>
    <ds:schemaRef ds:uri="http://schemas.openxmlformats.org/package/2006/metadata/core-properties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dfce03cc-4c56-4672-9746-0bae8c81b77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722318D-EF46-47DA-A6C8-012587691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0F895A-8B81-4B75-A599-F15957C174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6</cp:revision>
  <dcterms:created xsi:type="dcterms:W3CDTF">2020-08-03T14:57:00Z</dcterms:created>
  <dcterms:modified xsi:type="dcterms:W3CDTF">2022-06-13T19:36:00Z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