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085BD" w14:textId="22EB2AF4" w:rsidR="00595A18" w:rsidRDefault="00A33B22">
      <w:pPr>
        <w:pStyle w:val="Heading1"/>
      </w:pPr>
      <w:bookmarkStart w:id="0" w:name="_Hlk211866873"/>
      <w:r>
        <w:t xml:space="preserve">Windows </w:t>
      </w:r>
      <w:r w:rsidR="00096B2C">
        <w:t>Instance Launch - AWS</w:t>
      </w:r>
    </w:p>
    <w:p w14:paraId="00778C90" w14:textId="2F075D19" w:rsidR="00595A18" w:rsidRDefault="00A33B22">
      <w:r>
        <w:br/>
      </w:r>
      <w:r>
        <w:br/>
        <w:t>Please follow the steps below when provisioning Windows EC2 instances that need to be domain-joined:</w:t>
      </w:r>
      <w:r>
        <w:br/>
      </w:r>
      <w:r>
        <w:br/>
        <w:t>1. Use the latest Windows AMI generated by EC2 Image Builder. You can find it under Private Images in the AWS Console.</w:t>
      </w:r>
      <w:r>
        <w:br/>
      </w:r>
      <w:r>
        <w:br/>
        <w:t>2. Submit a hostname request using the new portal: https://asb.alldata.net. This is required to create a SLAG entry in Active Directory (AD).</w:t>
      </w:r>
      <w:r>
        <w:br/>
      </w:r>
      <w:r>
        <w:br/>
        <w:t>3. Ensure the EC2 instance's IAM profile includes the necessary permissions to access AWS Secrets Manager. The policy should look like this:</w:t>
      </w:r>
      <w:r>
        <w:br/>
      </w:r>
      <w:r>
        <w:br/>
        <w:t xml:space="preserve">policy = </w:t>
      </w:r>
      <w:proofErr w:type="spellStart"/>
      <w:r>
        <w:t>jsonencode</w:t>
      </w:r>
      <w:proofErr w:type="spellEnd"/>
      <w:r>
        <w:t>({</w:t>
      </w:r>
      <w:r>
        <w:br/>
        <w:t xml:space="preserve">  Version = "2012-10-17",</w:t>
      </w:r>
      <w:r>
        <w:br/>
        <w:t xml:space="preserve">  Statement = [</w:t>
      </w:r>
      <w:r>
        <w:br/>
        <w:t xml:space="preserve">    {</w:t>
      </w:r>
      <w:r>
        <w:br/>
        <w:t xml:space="preserve">      Effect = "Allow",</w:t>
      </w:r>
      <w:r>
        <w:br/>
        <w:t xml:space="preserve">      Action = [</w:t>
      </w:r>
      <w:r>
        <w:br/>
        <w:t xml:space="preserve">        "</w:t>
      </w:r>
      <w:proofErr w:type="spellStart"/>
      <w:r>
        <w:t>secretsmanager:GetSecretValue</w:t>
      </w:r>
      <w:proofErr w:type="spellEnd"/>
      <w:r>
        <w:t>",</w:t>
      </w:r>
      <w:r>
        <w:br/>
        <w:t xml:space="preserve">        "</w:t>
      </w:r>
      <w:proofErr w:type="spellStart"/>
      <w:r>
        <w:t>secretsmanager:DescribeSecret</w:t>
      </w:r>
      <w:proofErr w:type="spellEnd"/>
      <w:r>
        <w:t>"</w:t>
      </w:r>
      <w:r>
        <w:br/>
        <w:t xml:space="preserve">      ],</w:t>
      </w:r>
      <w:r>
        <w:br/>
        <w:t xml:space="preserve">      Resource = "arn:aws:secretsmanager:*:422228628991:secret:</w:t>
      </w:r>
      <w:r w:rsidR="003C2281" w:rsidRPr="003C2281">
        <w:t>BreadDomainSecret</w:t>
      </w:r>
      <w:r>
        <w:t>-</w:t>
      </w:r>
      <w:r w:rsidR="00E93941" w:rsidRPr="00E93941">
        <w:rPr>
          <w:highlight w:val="yellow"/>
        </w:rPr>
        <w:t>&lt;ENV&gt;</w:t>
      </w:r>
      <w:r w:rsidR="00861CD2">
        <w:rPr>
          <w:highlight w:val="yellow"/>
        </w:rPr>
        <w:t>*</w:t>
      </w:r>
      <w:r w:rsidRPr="00E93941">
        <w:rPr>
          <w:highlight w:val="yellow"/>
        </w:rPr>
        <w:t>"</w:t>
      </w:r>
      <w:r w:rsidR="00E93941">
        <w:t xml:space="preserve"> # ENV will be </w:t>
      </w:r>
      <w:r w:rsidR="00680123">
        <w:t>CORP</w:t>
      </w:r>
      <w:r w:rsidR="00E93941">
        <w:t>DEV</w:t>
      </w:r>
      <w:r w:rsidR="008B4200">
        <w:t>(DEV SDLC)</w:t>
      </w:r>
      <w:r w:rsidR="00E93941">
        <w:t>,</w:t>
      </w:r>
      <w:r w:rsidR="008B4200">
        <w:t>CORP</w:t>
      </w:r>
      <w:r w:rsidR="00E93941">
        <w:t xml:space="preserve">QA(FOR </w:t>
      </w:r>
      <w:r w:rsidR="00BF5E31">
        <w:t xml:space="preserve">QA &amp; UAT), </w:t>
      </w:r>
      <w:r w:rsidR="00820031">
        <w:t>CORP</w:t>
      </w:r>
      <w:r w:rsidR="00861CD2">
        <w:t>(For PROD)</w:t>
      </w:r>
      <w:r>
        <w:br/>
        <w:t xml:space="preserve">    }</w:t>
      </w:r>
      <w:r>
        <w:br/>
        <w:t xml:space="preserve">  ]</w:t>
      </w:r>
      <w:r>
        <w:br/>
        <w:t>})</w:t>
      </w:r>
      <w:r>
        <w:br/>
      </w:r>
      <w:r>
        <w:br/>
        <w:t>4. In the EC2 user data, specify the hostname and environment in the following format:</w:t>
      </w:r>
      <w:r>
        <w:br/>
        <w:t xml:space="preserve">   </w:t>
      </w:r>
      <w:proofErr w:type="spellStart"/>
      <w:proofErr w:type="gramStart"/>
      <w:r>
        <w:t>hostname,dev</w:t>
      </w:r>
      <w:proofErr w:type="spellEnd"/>
      <w:proofErr w:type="gramEnd"/>
      <w:r>
        <w:t xml:space="preserve"> or </w:t>
      </w:r>
      <w:proofErr w:type="spellStart"/>
      <w:proofErr w:type="gramStart"/>
      <w:r>
        <w:t>hostname,qa</w:t>
      </w:r>
      <w:proofErr w:type="spellEnd"/>
      <w:proofErr w:type="gramEnd"/>
      <w:r>
        <w:t xml:space="preserve"> or </w:t>
      </w:r>
      <w:proofErr w:type="spellStart"/>
      <w:proofErr w:type="gramStart"/>
      <w:r>
        <w:t>hostname,prod</w:t>
      </w:r>
      <w:proofErr w:type="spellEnd"/>
      <w:proofErr w:type="gramEnd"/>
      <w:r>
        <w:br/>
      </w:r>
      <w:r>
        <w:br/>
        <w:t>5. Ensure the instance is configured to use the AWS-managed encryption key "</w:t>
      </w:r>
      <w:proofErr w:type="spellStart"/>
      <w:r>
        <w:t>aws</w:t>
      </w:r>
      <w:proofErr w:type="spellEnd"/>
      <w:r>
        <w:t>/</w:t>
      </w:r>
      <w:proofErr w:type="spellStart"/>
      <w:r>
        <w:t>ebs</w:t>
      </w:r>
      <w:proofErr w:type="spellEnd"/>
      <w:r>
        <w:t>" for EBS volumes, and that EC2 metadata is set to V2 only.</w:t>
      </w:r>
      <w:bookmarkEnd w:id="0"/>
      <w:r>
        <w:br/>
      </w:r>
      <w:r>
        <w:br/>
      </w:r>
      <w:proofErr w:type="spellStart"/>
      <w:r w:rsidR="00084E9B">
        <w:t>IaC</w:t>
      </w:r>
      <w:proofErr w:type="spellEnd"/>
      <w:r w:rsidR="00084E9B">
        <w:t xml:space="preserve"> </w:t>
      </w:r>
      <w:proofErr w:type="gramStart"/>
      <w:r w:rsidR="00084E9B">
        <w:t>Reference :</w:t>
      </w:r>
      <w:proofErr w:type="gramEnd"/>
      <w:r w:rsidR="00084E9B">
        <w:t xml:space="preserve"> </w:t>
      </w:r>
      <w:r w:rsidR="00084E9B" w:rsidRPr="00084E9B">
        <w:t>https://github.com/Bread-Financial/aws_bfh_infrastructure/blob/b1ebfd4959ebe75b4f65c86258a208e4782c0450/components/terraform/varonis/main.tf</w:t>
      </w:r>
    </w:p>
    <w:sectPr w:rsidR="00595A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792276">
    <w:abstractNumId w:val="5"/>
  </w:num>
  <w:num w:numId="2" w16cid:durableId="1421755886">
    <w:abstractNumId w:val="2"/>
  </w:num>
  <w:num w:numId="3" w16cid:durableId="1479570444">
    <w:abstractNumId w:val="6"/>
  </w:num>
  <w:num w:numId="4" w16cid:durableId="1689060354">
    <w:abstractNumId w:val="4"/>
  </w:num>
  <w:num w:numId="5" w16cid:durableId="203062788">
    <w:abstractNumId w:val="0"/>
  </w:num>
  <w:num w:numId="6" w16cid:durableId="563493393">
    <w:abstractNumId w:val="7"/>
  </w:num>
  <w:num w:numId="7" w16cid:durableId="620113731">
    <w:abstractNumId w:val="8"/>
  </w:num>
  <w:num w:numId="8" w16cid:durableId="669017121">
    <w:abstractNumId w:val="3"/>
  </w:num>
  <w:num w:numId="9" w16cid:durableId="877856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17D"/>
    <w:rsid w:val="00034616"/>
    <w:rsid w:val="0006063C"/>
    <w:rsid w:val="00081F20"/>
    <w:rsid w:val="00084E9B"/>
    <w:rsid w:val="00090EA2"/>
    <w:rsid w:val="00096B2C"/>
    <w:rsid w:val="0015074B"/>
    <w:rsid w:val="001826F8"/>
    <w:rsid w:val="0029639D"/>
    <w:rsid w:val="00326F90"/>
    <w:rsid w:val="00334163"/>
    <w:rsid w:val="00371CF7"/>
    <w:rsid w:val="003C2281"/>
    <w:rsid w:val="00595A18"/>
    <w:rsid w:val="00680123"/>
    <w:rsid w:val="00682C73"/>
    <w:rsid w:val="00735CB6"/>
    <w:rsid w:val="007A437A"/>
    <w:rsid w:val="007E295D"/>
    <w:rsid w:val="00820031"/>
    <w:rsid w:val="00861CD2"/>
    <w:rsid w:val="00883DA0"/>
    <w:rsid w:val="008B4200"/>
    <w:rsid w:val="00900230"/>
    <w:rsid w:val="00913229"/>
    <w:rsid w:val="00A01C6C"/>
    <w:rsid w:val="00A33B22"/>
    <w:rsid w:val="00A87765"/>
    <w:rsid w:val="00AA1D8D"/>
    <w:rsid w:val="00AB0852"/>
    <w:rsid w:val="00B37392"/>
    <w:rsid w:val="00B47730"/>
    <w:rsid w:val="00BF5E31"/>
    <w:rsid w:val="00CB0664"/>
    <w:rsid w:val="00DF7F81"/>
    <w:rsid w:val="00E4320E"/>
    <w:rsid w:val="00E93941"/>
    <w:rsid w:val="00F34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B626B82"/>
  <w14:defaultImageDpi w14:val="300"/>
  <w15:docId w15:val="{97A05776-4EE7-46B3-9C71-5C3F46C0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68c478-85d9-4df9-a066-088705baa5f2" xsi:nil="true"/>
    <lcf76f155ced4ddcb4097134ff3c332f xmlns="53d891f2-2039-4def-825d-29973337381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0A68F8FE774478AAB73DE07425975" ma:contentTypeVersion="12" ma:contentTypeDescription="Create a new document." ma:contentTypeScope="" ma:versionID="e3aa1667d343b0961e7a83cb2ee57ed6">
  <xsd:schema xmlns:xsd="http://www.w3.org/2001/XMLSchema" xmlns:xs="http://www.w3.org/2001/XMLSchema" xmlns:p="http://schemas.microsoft.com/office/2006/metadata/properties" xmlns:ns2="53d891f2-2039-4def-825d-299733373811" xmlns:ns3="b568c478-85d9-4df9-a066-088705baa5f2" targetNamespace="http://schemas.microsoft.com/office/2006/metadata/properties" ma:root="true" ma:fieldsID="855e7510136b50ad69745773ac824fad" ns2:_="" ns3:_="">
    <xsd:import namespace="53d891f2-2039-4def-825d-299733373811"/>
    <xsd:import namespace="b568c478-85d9-4df9-a066-088705baa5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891f2-2039-4def-825d-2997333738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7045b5a-3233-4a39-9bff-9d6583c62c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68c478-85d9-4df9-a066-088705baa5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bc5bb3-871e-4d77-ad85-ab9c7489d9c4}" ma:internalName="TaxCatchAll" ma:showField="CatchAllData" ma:web="b568c478-85d9-4df9-a066-088705baa5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6A5EAA-075F-4DFF-B3F0-EA80E159E569}">
  <ds:schemaRefs>
    <ds:schemaRef ds:uri="http://schemas.microsoft.com/office/2006/metadata/properties"/>
    <ds:schemaRef ds:uri="http://schemas.microsoft.com/office/infopath/2007/PartnerControls"/>
    <ds:schemaRef ds:uri="b568c478-85d9-4df9-a066-088705baa5f2"/>
    <ds:schemaRef ds:uri="53d891f2-2039-4def-825d-299733373811"/>
  </ds:schemaRefs>
</ds:datastoreItem>
</file>

<file path=customXml/itemProps2.xml><?xml version="1.0" encoding="utf-8"?>
<ds:datastoreItem xmlns:ds="http://schemas.openxmlformats.org/officeDocument/2006/customXml" ds:itemID="{01E10B36-8606-4B8E-A0BE-2B98AFAD45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d891f2-2039-4def-825d-299733373811"/>
    <ds:schemaRef ds:uri="b568c478-85d9-4df9-a066-088705ba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94641A-5C0F-4DBE-B3B4-E820BEB2B2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Prakasam, Sanjeev</dc:creator>
  <cp:keywords/>
  <dc:description>generated by python-docx</dc:description>
  <cp:lastModifiedBy>Castillo, Josh</cp:lastModifiedBy>
  <cp:revision>2</cp:revision>
  <dcterms:created xsi:type="dcterms:W3CDTF">2025-10-22T09:11:00Z</dcterms:created>
  <dcterms:modified xsi:type="dcterms:W3CDTF">2025-10-22T09:11:00Z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0x010100E830A68F8FE774478AAB73DE07425975</vt:lpwstr>
  </property>
  <property fmtid="{D5CDD505-2E9C-101B-9397-08002B2CF9AE}" pid="3" name="MediaServiceImageTags">
    <vt:lpwstr/>
  </property>
</Properties>
</file>