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0479" w:rsidRPr="00F37880" w:rsidRDefault="0041039F" w:rsidP="00EA6FAE">
      <w:pPr>
        <w:tabs>
          <w:tab w:val="left" w:pos="6946"/>
        </w:tabs>
        <w:rPr>
          <w:rFonts w:cs="Arial"/>
        </w:rPr>
      </w:pPr>
      <w:bookmarkStart w:id="0" w:name="OLE_LINK3"/>
      <w:r w:rsidRPr="00F37880">
        <w:rPr>
          <w:rFonts w:cs="Arial"/>
          <w:noProof/>
          <w:lang w:eastAsia="en-GB" w:bidi="ar-SA"/>
        </w:rPr>
        <w:drawing>
          <wp:inline distT="0" distB="0" distL="0" distR="0" wp14:anchorId="32E27BBF" wp14:editId="32E27BC0">
            <wp:extent cx="2856215" cy="435532"/>
            <wp:effectExtent l="0" t="0" r="1905" b="3175"/>
            <wp:docPr id="5" name="Picture 3" descr="C:\Users\1435249\AppData\Local\Microsoft\Windows\Temporary Internet Files\Content.Outlook\ASDI0X9M\ESS-bilingual-logo-2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435249\AppData\Local\Microsoft\Windows\Temporary Internet Files\Content.Outlook\ASDI0X9M\ESS-bilingual-logo-281.jpg"/>
                    <pic:cNvPicPr>
                      <a:picLocks noChangeAspect="1" noChangeArrowheads="1"/>
                    </pic:cNvPicPr>
                  </pic:nvPicPr>
                  <pic:blipFill>
                    <a:blip r:embed="rId11" cstate="print"/>
                    <a:srcRect/>
                    <a:stretch>
                      <a:fillRect/>
                    </a:stretch>
                  </pic:blipFill>
                  <pic:spPr bwMode="auto">
                    <a:xfrm>
                      <a:off x="0" y="0"/>
                      <a:ext cx="2940961" cy="448455"/>
                    </a:xfrm>
                    <a:prstGeom prst="rect">
                      <a:avLst/>
                    </a:prstGeom>
                    <a:noFill/>
                    <a:ln w="9525">
                      <a:noFill/>
                      <a:miter lim="800000"/>
                      <a:headEnd/>
                      <a:tailEnd/>
                    </a:ln>
                  </pic:spPr>
                </pic:pic>
              </a:graphicData>
            </a:graphic>
          </wp:inline>
        </w:drawing>
      </w:r>
      <w:r w:rsidR="00EA6FAE">
        <w:rPr>
          <w:rFonts w:cs="Arial"/>
          <w:noProof/>
          <w:lang w:eastAsia="en-GB" w:bidi="ar-SA"/>
        </w:rPr>
        <w:t xml:space="preserve">                       </w:t>
      </w:r>
      <w:r w:rsidR="00EA6FAE" w:rsidRPr="00EA6FAE">
        <w:rPr>
          <w:rFonts w:cs="Arial"/>
          <w:noProof/>
          <w:lang w:eastAsia="en-GB" w:bidi="ar-SA"/>
        </w:rPr>
        <w:drawing>
          <wp:inline distT="0" distB="0" distL="0" distR="0" wp14:anchorId="32E27BC1" wp14:editId="32E27BC2">
            <wp:extent cx="2321183" cy="437149"/>
            <wp:effectExtent l="0" t="0" r="3175" b="1270"/>
            <wp:docPr id="1" name="Picture 1" descr="C:\Users\1396908\Desktop\edd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396908\Desktop\edd_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40071" cy="440706"/>
                    </a:xfrm>
                    <a:prstGeom prst="rect">
                      <a:avLst/>
                    </a:prstGeom>
                    <a:noFill/>
                    <a:ln>
                      <a:noFill/>
                    </a:ln>
                  </pic:spPr>
                </pic:pic>
              </a:graphicData>
            </a:graphic>
          </wp:inline>
        </w:drawing>
      </w:r>
    </w:p>
    <w:p w:rsidR="00930479" w:rsidRPr="00F37880" w:rsidRDefault="00B658A8" w:rsidP="00FC034F">
      <w:pPr>
        <w:pStyle w:val="Title"/>
        <w:rPr>
          <w:rFonts w:cs="Arial"/>
        </w:rPr>
      </w:pPr>
      <w:sdt>
        <w:sdtPr>
          <w:rPr>
            <w:rFonts w:cs="Arial"/>
          </w:rPr>
          <w:alias w:val="Title"/>
          <w:id w:val="2684976"/>
          <w:placeholder>
            <w:docPart w:val="DF8ACDE954B64931A488AAE3E0FA47C1"/>
          </w:placeholder>
          <w:dataBinding w:prefixMappings="xmlns:ns0='http://purl.org/dc/elements/1.1/' xmlns:ns1='http://schemas.openxmlformats.org/package/2006/metadata/core-properties' " w:xpath="/ns1:coreProperties[1]/ns0:title[1]" w:storeItemID="{6C3C8BC8-F283-45AE-878A-BAB7291924A1}"/>
          <w:text/>
        </w:sdtPr>
        <w:sdtEndPr/>
        <w:sdtContent>
          <w:r>
            <w:rPr>
              <w:rFonts w:cs="Arial"/>
            </w:rPr>
            <w:t xml:space="preserve">Developer </w:t>
          </w:r>
          <w:proofErr w:type="spellStart"/>
          <w:r>
            <w:rPr>
              <w:rFonts w:cs="Arial"/>
            </w:rPr>
            <w:t>Guide</w:t>
          </w:r>
        </w:sdtContent>
      </w:sdt>
      <w:r>
        <w:rPr>
          <w:rFonts w:cs="Arial"/>
        </w:rPr>
        <w:t>loper</w:t>
      </w:r>
      <w:proofErr w:type="spellEnd"/>
      <w:r>
        <w:rPr>
          <w:rFonts w:cs="Arial"/>
        </w:rPr>
        <w:t xml:space="preserve"> Guide</w:t>
      </w:r>
    </w:p>
    <w:p w:rsidR="00930479" w:rsidRPr="00F37880" w:rsidRDefault="00930479" w:rsidP="0030249F">
      <w:pPr>
        <w:rPr>
          <w:rFonts w:cs="Arial"/>
        </w:rPr>
      </w:pPr>
    </w:p>
    <w:p w:rsidR="00930479" w:rsidRPr="00F37880" w:rsidRDefault="00930479" w:rsidP="0030249F">
      <w:pPr>
        <w:rPr>
          <w:rFonts w:cs="Arial"/>
        </w:rPr>
      </w:pPr>
    </w:p>
    <w:bookmarkEnd w:id="0"/>
    <w:p w:rsidR="00156E24" w:rsidRDefault="00156E24">
      <w:pPr>
        <w:rPr>
          <w:bCs/>
          <w:color w:val="4F81BD" w:themeColor="accent1"/>
          <w:spacing w:val="15"/>
          <w:sz w:val="36"/>
          <w:szCs w:val="22"/>
        </w:rPr>
      </w:pPr>
      <w:r>
        <w:br w:type="page"/>
      </w:r>
    </w:p>
    <w:bookmarkStart w:id="1" w:name="_Toc39576526" w:displacedByCustomXml="next"/>
    <w:sdt>
      <w:sdtPr>
        <w:rPr>
          <w:b/>
          <w:bCs w:val="0"/>
          <w:color w:val="auto"/>
          <w:spacing w:val="0"/>
          <w:sz w:val="24"/>
          <w:szCs w:val="20"/>
          <w:u w:val="single"/>
        </w:rPr>
        <w:id w:val="26768990"/>
        <w:docPartObj>
          <w:docPartGallery w:val="Table of Contents"/>
          <w:docPartUnique/>
        </w:docPartObj>
      </w:sdtPr>
      <w:sdtEndPr>
        <w:rPr>
          <w:rFonts w:cs="Arial"/>
          <w:b w:val="0"/>
          <w:sz w:val="22"/>
        </w:rPr>
      </w:sdtEndPr>
      <w:sdtContent>
        <w:bookmarkStart w:id="2" w:name="_Toc484015727" w:displacedByCustomXml="prev"/>
        <w:p w:rsidR="00156E24" w:rsidRPr="00F37880" w:rsidRDefault="00156E24" w:rsidP="00156E24">
          <w:pPr>
            <w:pStyle w:val="Heading1"/>
          </w:pPr>
          <w:r w:rsidRPr="00F37880">
            <w:t>Contents</w:t>
          </w:r>
          <w:bookmarkEnd w:id="1"/>
          <w:bookmarkEnd w:id="2"/>
        </w:p>
        <w:p w:rsidR="00EA6FAE" w:rsidRDefault="00505961">
          <w:pPr>
            <w:pStyle w:val="TOC1"/>
            <w:tabs>
              <w:tab w:val="right" w:leader="dot" w:pos="9736"/>
            </w:tabs>
            <w:rPr>
              <w:rFonts w:asciiTheme="minorHAnsi" w:hAnsiTheme="minorHAnsi"/>
              <w:noProof/>
              <w:sz w:val="22"/>
              <w:szCs w:val="22"/>
              <w:lang w:eastAsia="en-GB" w:bidi="ar-SA"/>
            </w:rPr>
          </w:pPr>
          <w:r w:rsidRPr="00012BEE">
            <w:rPr>
              <w:rFonts w:cs="Arial"/>
              <w:sz w:val="22"/>
            </w:rPr>
            <w:fldChar w:fldCharType="begin"/>
          </w:r>
          <w:r w:rsidR="00156E24" w:rsidRPr="00012BEE">
            <w:rPr>
              <w:rFonts w:cs="Arial"/>
              <w:sz w:val="22"/>
            </w:rPr>
            <w:instrText xml:space="preserve"> TOC \o "1-3" \h \z \u </w:instrText>
          </w:r>
          <w:r w:rsidRPr="00012BEE">
            <w:rPr>
              <w:rFonts w:cs="Arial"/>
              <w:sz w:val="22"/>
            </w:rPr>
            <w:fldChar w:fldCharType="separate"/>
          </w:r>
          <w:hyperlink w:anchor="_Toc39576526" w:history="1">
            <w:r w:rsidR="00EA6FAE" w:rsidRPr="001A21ED">
              <w:rPr>
                <w:rStyle w:val="Hyperlink"/>
                <w:noProof/>
              </w:rPr>
              <w:t>Contents</w:t>
            </w:r>
            <w:r w:rsidR="00EA6FAE">
              <w:rPr>
                <w:noProof/>
                <w:webHidden/>
              </w:rPr>
              <w:tab/>
            </w:r>
            <w:r w:rsidR="00EA6FAE">
              <w:rPr>
                <w:noProof/>
                <w:webHidden/>
              </w:rPr>
              <w:fldChar w:fldCharType="begin"/>
            </w:r>
            <w:r w:rsidR="00EA6FAE">
              <w:rPr>
                <w:noProof/>
                <w:webHidden/>
              </w:rPr>
              <w:instrText xml:space="preserve"> PAGEREF _Toc39576526 \h </w:instrText>
            </w:r>
            <w:r w:rsidR="00EA6FAE">
              <w:rPr>
                <w:noProof/>
                <w:webHidden/>
              </w:rPr>
            </w:r>
            <w:r w:rsidR="00EA6FAE">
              <w:rPr>
                <w:noProof/>
                <w:webHidden/>
              </w:rPr>
              <w:fldChar w:fldCharType="separate"/>
            </w:r>
            <w:r w:rsidR="00EA6FAE">
              <w:rPr>
                <w:noProof/>
                <w:webHidden/>
              </w:rPr>
              <w:t>2</w:t>
            </w:r>
            <w:r w:rsidR="00EA6FAE">
              <w:rPr>
                <w:noProof/>
                <w:webHidden/>
              </w:rPr>
              <w:fldChar w:fldCharType="end"/>
            </w:r>
          </w:hyperlink>
        </w:p>
        <w:p w:rsidR="00EA6FAE" w:rsidRDefault="00B658A8">
          <w:pPr>
            <w:pStyle w:val="TOC1"/>
            <w:tabs>
              <w:tab w:val="right" w:leader="dot" w:pos="9736"/>
            </w:tabs>
            <w:rPr>
              <w:rFonts w:asciiTheme="minorHAnsi" w:hAnsiTheme="minorHAnsi"/>
              <w:noProof/>
              <w:sz w:val="22"/>
              <w:szCs w:val="22"/>
              <w:lang w:eastAsia="en-GB" w:bidi="ar-SA"/>
            </w:rPr>
          </w:pPr>
          <w:hyperlink w:anchor="_Toc39576527" w:history="1">
            <w:r w:rsidR="00EA6FAE" w:rsidRPr="001A21ED">
              <w:rPr>
                <w:rStyle w:val="Hyperlink"/>
                <w:noProof/>
              </w:rPr>
              <w:t>Document Information</w:t>
            </w:r>
            <w:r w:rsidR="00EA6FAE">
              <w:rPr>
                <w:noProof/>
                <w:webHidden/>
              </w:rPr>
              <w:tab/>
            </w:r>
            <w:r w:rsidR="00EA6FAE">
              <w:rPr>
                <w:noProof/>
                <w:webHidden/>
              </w:rPr>
              <w:fldChar w:fldCharType="begin"/>
            </w:r>
            <w:r w:rsidR="00EA6FAE">
              <w:rPr>
                <w:noProof/>
                <w:webHidden/>
              </w:rPr>
              <w:instrText xml:space="preserve"> PAGEREF _Toc39576527 \h </w:instrText>
            </w:r>
            <w:r w:rsidR="00EA6FAE">
              <w:rPr>
                <w:noProof/>
                <w:webHidden/>
              </w:rPr>
            </w:r>
            <w:r w:rsidR="00EA6FAE">
              <w:rPr>
                <w:noProof/>
                <w:webHidden/>
              </w:rPr>
              <w:fldChar w:fldCharType="separate"/>
            </w:r>
            <w:r w:rsidR="00EA6FAE">
              <w:rPr>
                <w:noProof/>
                <w:webHidden/>
              </w:rPr>
              <w:t>3</w:t>
            </w:r>
            <w:r w:rsidR="00EA6FAE">
              <w:rPr>
                <w:noProof/>
                <w:webHidden/>
              </w:rPr>
              <w:fldChar w:fldCharType="end"/>
            </w:r>
          </w:hyperlink>
        </w:p>
        <w:p w:rsidR="00EA6FAE" w:rsidRDefault="00B658A8">
          <w:pPr>
            <w:pStyle w:val="TOC1"/>
            <w:tabs>
              <w:tab w:val="right" w:leader="dot" w:pos="9736"/>
            </w:tabs>
            <w:rPr>
              <w:rFonts w:asciiTheme="minorHAnsi" w:hAnsiTheme="minorHAnsi"/>
              <w:noProof/>
              <w:sz w:val="22"/>
              <w:szCs w:val="22"/>
              <w:lang w:eastAsia="en-GB" w:bidi="ar-SA"/>
            </w:rPr>
          </w:pPr>
          <w:hyperlink w:anchor="_Toc39576528" w:history="1">
            <w:r w:rsidR="00EA6FAE" w:rsidRPr="001A21ED">
              <w:rPr>
                <w:rStyle w:val="Hyperlink"/>
                <w:noProof/>
              </w:rPr>
              <w:t>Change History</w:t>
            </w:r>
            <w:r w:rsidR="00EA6FAE">
              <w:rPr>
                <w:noProof/>
                <w:webHidden/>
              </w:rPr>
              <w:tab/>
            </w:r>
            <w:r w:rsidR="00EA6FAE">
              <w:rPr>
                <w:noProof/>
                <w:webHidden/>
              </w:rPr>
              <w:fldChar w:fldCharType="begin"/>
            </w:r>
            <w:r w:rsidR="00EA6FAE">
              <w:rPr>
                <w:noProof/>
                <w:webHidden/>
              </w:rPr>
              <w:instrText xml:space="preserve"> PAGEREF _Toc39576528 \h </w:instrText>
            </w:r>
            <w:r w:rsidR="00EA6FAE">
              <w:rPr>
                <w:noProof/>
                <w:webHidden/>
              </w:rPr>
            </w:r>
            <w:r w:rsidR="00EA6FAE">
              <w:rPr>
                <w:noProof/>
                <w:webHidden/>
              </w:rPr>
              <w:fldChar w:fldCharType="separate"/>
            </w:r>
            <w:r w:rsidR="00EA6FAE">
              <w:rPr>
                <w:noProof/>
                <w:webHidden/>
              </w:rPr>
              <w:t>3</w:t>
            </w:r>
            <w:r w:rsidR="00EA6FAE">
              <w:rPr>
                <w:noProof/>
                <w:webHidden/>
              </w:rPr>
              <w:fldChar w:fldCharType="end"/>
            </w:r>
          </w:hyperlink>
        </w:p>
        <w:p w:rsidR="00EA6FAE" w:rsidRDefault="00B658A8">
          <w:pPr>
            <w:pStyle w:val="TOC1"/>
            <w:tabs>
              <w:tab w:val="right" w:leader="dot" w:pos="9736"/>
            </w:tabs>
            <w:rPr>
              <w:rFonts w:asciiTheme="minorHAnsi" w:hAnsiTheme="minorHAnsi"/>
              <w:noProof/>
              <w:sz w:val="22"/>
              <w:szCs w:val="22"/>
              <w:lang w:eastAsia="en-GB" w:bidi="ar-SA"/>
            </w:rPr>
          </w:pPr>
          <w:hyperlink w:anchor="_Toc39576529" w:history="1">
            <w:r w:rsidR="00EA6FAE" w:rsidRPr="001A21ED">
              <w:rPr>
                <w:rStyle w:val="Hyperlink"/>
                <w:noProof/>
              </w:rPr>
              <w:t>Distribution</w:t>
            </w:r>
            <w:r w:rsidR="00EA6FAE">
              <w:rPr>
                <w:noProof/>
                <w:webHidden/>
              </w:rPr>
              <w:tab/>
            </w:r>
            <w:r w:rsidR="00EA6FAE">
              <w:rPr>
                <w:noProof/>
                <w:webHidden/>
              </w:rPr>
              <w:fldChar w:fldCharType="begin"/>
            </w:r>
            <w:r w:rsidR="00EA6FAE">
              <w:rPr>
                <w:noProof/>
                <w:webHidden/>
              </w:rPr>
              <w:instrText xml:space="preserve"> PAGEREF _Toc39576529 \h </w:instrText>
            </w:r>
            <w:r w:rsidR="00EA6FAE">
              <w:rPr>
                <w:noProof/>
                <w:webHidden/>
              </w:rPr>
            </w:r>
            <w:r w:rsidR="00EA6FAE">
              <w:rPr>
                <w:noProof/>
                <w:webHidden/>
              </w:rPr>
              <w:fldChar w:fldCharType="separate"/>
            </w:r>
            <w:r w:rsidR="00EA6FAE">
              <w:rPr>
                <w:noProof/>
                <w:webHidden/>
              </w:rPr>
              <w:t>3</w:t>
            </w:r>
            <w:r w:rsidR="00EA6FAE">
              <w:rPr>
                <w:noProof/>
                <w:webHidden/>
              </w:rPr>
              <w:fldChar w:fldCharType="end"/>
            </w:r>
          </w:hyperlink>
        </w:p>
        <w:p w:rsidR="00EA6FAE" w:rsidRDefault="00B658A8">
          <w:pPr>
            <w:pStyle w:val="TOC1"/>
            <w:tabs>
              <w:tab w:val="right" w:leader="dot" w:pos="9736"/>
            </w:tabs>
            <w:rPr>
              <w:rFonts w:asciiTheme="minorHAnsi" w:hAnsiTheme="minorHAnsi"/>
              <w:noProof/>
              <w:sz w:val="22"/>
              <w:szCs w:val="22"/>
              <w:lang w:eastAsia="en-GB" w:bidi="ar-SA"/>
            </w:rPr>
          </w:pPr>
          <w:hyperlink w:anchor="_Toc39576530" w:history="1">
            <w:r w:rsidR="00EA6FAE" w:rsidRPr="001A21ED">
              <w:rPr>
                <w:rStyle w:val="Hyperlink"/>
                <w:noProof/>
              </w:rPr>
              <w:t>Acronyms</w:t>
            </w:r>
            <w:r w:rsidR="00EA6FAE">
              <w:rPr>
                <w:noProof/>
                <w:webHidden/>
              </w:rPr>
              <w:tab/>
            </w:r>
            <w:r w:rsidR="00EA6FAE">
              <w:rPr>
                <w:noProof/>
                <w:webHidden/>
              </w:rPr>
              <w:fldChar w:fldCharType="begin"/>
            </w:r>
            <w:r w:rsidR="00EA6FAE">
              <w:rPr>
                <w:noProof/>
                <w:webHidden/>
              </w:rPr>
              <w:instrText xml:space="preserve"> PAGEREF _Toc39576530 \h </w:instrText>
            </w:r>
            <w:r w:rsidR="00EA6FAE">
              <w:rPr>
                <w:noProof/>
                <w:webHidden/>
              </w:rPr>
            </w:r>
            <w:r w:rsidR="00EA6FAE">
              <w:rPr>
                <w:noProof/>
                <w:webHidden/>
              </w:rPr>
              <w:fldChar w:fldCharType="separate"/>
            </w:r>
            <w:r w:rsidR="00EA6FAE">
              <w:rPr>
                <w:noProof/>
                <w:webHidden/>
              </w:rPr>
              <w:t>3</w:t>
            </w:r>
            <w:r w:rsidR="00EA6FAE">
              <w:rPr>
                <w:noProof/>
                <w:webHidden/>
              </w:rPr>
              <w:fldChar w:fldCharType="end"/>
            </w:r>
          </w:hyperlink>
        </w:p>
        <w:p w:rsidR="00EA6FAE" w:rsidRDefault="00B658A8">
          <w:pPr>
            <w:pStyle w:val="TOC1"/>
            <w:tabs>
              <w:tab w:val="right" w:leader="dot" w:pos="9736"/>
            </w:tabs>
            <w:rPr>
              <w:rFonts w:asciiTheme="minorHAnsi" w:hAnsiTheme="minorHAnsi"/>
              <w:noProof/>
              <w:sz w:val="22"/>
              <w:szCs w:val="22"/>
              <w:lang w:eastAsia="en-GB" w:bidi="ar-SA"/>
            </w:rPr>
          </w:pPr>
          <w:hyperlink w:anchor="_Toc39576531" w:history="1">
            <w:r w:rsidR="00EA6FAE" w:rsidRPr="001A21ED">
              <w:rPr>
                <w:rStyle w:val="Hyperlink"/>
                <w:noProof/>
              </w:rPr>
              <w:t>Heading 1</w:t>
            </w:r>
            <w:r w:rsidR="00EA6FAE">
              <w:rPr>
                <w:noProof/>
                <w:webHidden/>
              </w:rPr>
              <w:tab/>
            </w:r>
            <w:r w:rsidR="00EA6FAE">
              <w:rPr>
                <w:noProof/>
                <w:webHidden/>
              </w:rPr>
              <w:fldChar w:fldCharType="begin"/>
            </w:r>
            <w:r w:rsidR="00EA6FAE">
              <w:rPr>
                <w:noProof/>
                <w:webHidden/>
              </w:rPr>
              <w:instrText xml:space="preserve"> PAGEREF _Toc39576531 \h </w:instrText>
            </w:r>
            <w:r w:rsidR="00EA6FAE">
              <w:rPr>
                <w:noProof/>
                <w:webHidden/>
              </w:rPr>
            </w:r>
            <w:r w:rsidR="00EA6FAE">
              <w:rPr>
                <w:noProof/>
                <w:webHidden/>
              </w:rPr>
              <w:fldChar w:fldCharType="separate"/>
            </w:r>
            <w:r w:rsidR="00EA6FAE">
              <w:rPr>
                <w:noProof/>
                <w:webHidden/>
              </w:rPr>
              <w:t>4</w:t>
            </w:r>
            <w:r w:rsidR="00EA6FAE">
              <w:rPr>
                <w:noProof/>
                <w:webHidden/>
              </w:rPr>
              <w:fldChar w:fldCharType="end"/>
            </w:r>
          </w:hyperlink>
        </w:p>
        <w:p w:rsidR="00EA6FAE" w:rsidRDefault="00B658A8">
          <w:pPr>
            <w:pStyle w:val="TOC2"/>
            <w:tabs>
              <w:tab w:val="right" w:leader="dot" w:pos="9736"/>
            </w:tabs>
            <w:rPr>
              <w:rFonts w:asciiTheme="minorHAnsi" w:hAnsiTheme="minorHAnsi"/>
              <w:noProof/>
              <w:sz w:val="22"/>
              <w:szCs w:val="22"/>
              <w:lang w:eastAsia="en-GB" w:bidi="ar-SA"/>
            </w:rPr>
          </w:pPr>
          <w:hyperlink w:anchor="_Toc39576532" w:history="1">
            <w:r w:rsidR="00EA6FAE" w:rsidRPr="001A21ED">
              <w:rPr>
                <w:rStyle w:val="Hyperlink"/>
                <w:noProof/>
              </w:rPr>
              <w:t>Heading 2</w:t>
            </w:r>
            <w:r w:rsidR="00EA6FAE">
              <w:rPr>
                <w:noProof/>
                <w:webHidden/>
              </w:rPr>
              <w:tab/>
            </w:r>
            <w:r w:rsidR="00EA6FAE">
              <w:rPr>
                <w:noProof/>
                <w:webHidden/>
              </w:rPr>
              <w:fldChar w:fldCharType="begin"/>
            </w:r>
            <w:r w:rsidR="00EA6FAE">
              <w:rPr>
                <w:noProof/>
                <w:webHidden/>
              </w:rPr>
              <w:instrText xml:space="preserve"> PAGEREF _Toc39576532 \h </w:instrText>
            </w:r>
            <w:r w:rsidR="00EA6FAE">
              <w:rPr>
                <w:noProof/>
                <w:webHidden/>
              </w:rPr>
            </w:r>
            <w:r w:rsidR="00EA6FAE">
              <w:rPr>
                <w:noProof/>
                <w:webHidden/>
              </w:rPr>
              <w:fldChar w:fldCharType="separate"/>
            </w:r>
            <w:r w:rsidR="00EA6FAE">
              <w:rPr>
                <w:noProof/>
                <w:webHidden/>
              </w:rPr>
              <w:t>4</w:t>
            </w:r>
            <w:r w:rsidR="00EA6FAE">
              <w:rPr>
                <w:noProof/>
                <w:webHidden/>
              </w:rPr>
              <w:fldChar w:fldCharType="end"/>
            </w:r>
          </w:hyperlink>
        </w:p>
        <w:p w:rsidR="00EA6FAE" w:rsidRDefault="00B658A8">
          <w:pPr>
            <w:pStyle w:val="TOC3"/>
            <w:tabs>
              <w:tab w:val="right" w:leader="dot" w:pos="9736"/>
            </w:tabs>
            <w:rPr>
              <w:rFonts w:asciiTheme="minorHAnsi" w:hAnsiTheme="minorHAnsi"/>
              <w:noProof/>
              <w:sz w:val="22"/>
              <w:szCs w:val="22"/>
              <w:lang w:eastAsia="en-GB" w:bidi="ar-SA"/>
            </w:rPr>
          </w:pPr>
          <w:hyperlink w:anchor="_Toc39576533" w:history="1">
            <w:r w:rsidR="00EA6FAE" w:rsidRPr="001A21ED">
              <w:rPr>
                <w:rStyle w:val="Hyperlink"/>
                <w:noProof/>
              </w:rPr>
              <w:t>Heading 3</w:t>
            </w:r>
            <w:r w:rsidR="00EA6FAE">
              <w:rPr>
                <w:noProof/>
                <w:webHidden/>
              </w:rPr>
              <w:tab/>
            </w:r>
            <w:r w:rsidR="00EA6FAE">
              <w:rPr>
                <w:noProof/>
                <w:webHidden/>
              </w:rPr>
              <w:fldChar w:fldCharType="begin"/>
            </w:r>
            <w:r w:rsidR="00EA6FAE">
              <w:rPr>
                <w:noProof/>
                <w:webHidden/>
              </w:rPr>
              <w:instrText xml:space="preserve"> PAGEREF _Toc39576533 \h </w:instrText>
            </w:r>
            <w:r w:rsidR="00EA6FAE">
              <w:rPr>
                <w:noProof/>
                <w:webHidden/>
              </w:rPr>
            </w:r>
            <w:r w:rsidR="00EA6FAE">
              <w:rPr>
                <w:noProof/>
                <w:webHidden/>
              </w:rPr>
              <w:fldChar w:fldCharType="separate"/>
            </w:r>
            <w:r w:rsidR="00EA6FAE">
              <w:rPr>
                <w:noProof/>
                <w:webHidden/>
              </w:rPr>
              <w:t>4</w:t>
            </w:r>
            <w:r w:rsidR="00EA6FAE">
              <w:rPr>
                <w:noProof/>
                <w:webHidden/>
              </w:rPr>
              <w:fldChar w:fldCharType="end"/>
            </w:r>
          </w:hyperlink>
        </w:p>
        <w:p w:rsidR="00156E24" w:rsidRPr="00012BEE" w:rsidRDefault="00505961" w:rsidP="00156E24">
          <w:pPr>
            <w:rPr>
              <w:rFonts w:cs="Arial"/>
              <w:sz w:val="22"/>
              <w:u w:val="single"/>
            </w:rPr>
          </w:pPr>
          <w:r w:rsidRPr="00012BEE">
            <w:rPr>
              <w:rFonts w:cs="Arial"/>
              <w:sz w:val="22"/>
            </w:rPr>
            <w:fldChar w:fldCharType="end"/>
          </w:r>
        </w:p>
      </w:sdtContent>
    </w:sdt>
    <w:p w:rsidR="007F6FA6" w:rsidRPr="00F37880" w:rsidRDefault="00930479" w:rsidP="004B17D1">
      <w:pPr>
        <w:pStyle w:val="Heading1"/>
      </w:pPr>
      <w:r w:rsidRPr="00F37880">
        <w:br w:type="page"/>
      </w:r>
    </w:p>
    <w:p w:rsidR="00156E24" w:rsidRPr="00156E24" w:rsidRDefault="003048D1" w:rsidP="00510D04">
      <w:pPr>
        <w:pStyle w:val="Heading1"/>
      </w:pPr>
      <w:bookmarkStart w:id="3" w:name="_Toc39576527"/>
      <w:r w:rsidRPr="00F37880">
        <w:lastRenderedPageBreak/>
        <w:t xml:space="preserve">Document </w:t>
      </w:r>
      <w:r w:rsidRPr="00E22A3A">
        <w:t>Information</w:t>
      </w:r>
      <w:bookmarkEnd w:id="3"/>
    </w:p>
    <w:tbl>
      <w:tblPr>
        <w:tblStyle w:val="MediumGrid3-Accent1"/>
        <w:tblW w:w="9929" w:type="dxa"/>
        <w:tblLook w:val="0680" w:firstRow="0" w:lastRow="0" w:firstColumn="1" w:lastColumn="0" w:noHBand="1" w:noVBand="1"/>
      </w:tblPr>
      <w:tblGrid>
        <w:gridCol w:w="1809"/>
        <w:gridCol w:w="4253"/>
        <w:gridCol w:w="1616"/>
        <w:gridCol w:w="2251"/>
      </w:tblGrid>
      <w:tr w:rsidR="00F00855" w:rsidRPr="00796427" w:rsidTr="00F00855">
        <w:trPr>
          <w:trHeight w:val="382"/>
        </w:trPr>
        <w:tc>
          <w:tcPr>
            <w:cnfStyle w:val="001000000000" w:firstRow="0" w:lastRow="0" w:firstColumn="1" w:lastColumn="0" w:oddVBand="0" w:evenVBand="0" w:oddHBand="0" w:evenHBand="0" w:firstRowFirstColumn="0" w:firstRowLastColumn="0" w:lastRowFirstColumn="0" w:lastRowLastColumn="0"/>
            <w:tcW w:w="1809" w:type="dxa"/>
            <w:tcBorders>
              <w:top w:val="single" w:sz="8" w:space="0" w:color="FFFFFF" w:themeColor="background1"/>
              <w:bottom w:val="single" w:sz="6" w:space="0" w:color="FFFFFF" w:themeColor="background1"/>
            </w:tcBorders>
            <w:tcMar>
              <w:top w:w="57" w:type="dxa"/>
              <w:bottom w:w="57" w:type="dxa"/>
            </w:tcMar>
            <w:vAlign w:val="center"/>
          </w:tcPr>
          <w:p w:rsidR="00F00855" w:rsidRPr="00796427" w:rsidRDefault="00F00855" w:rsidP="00D25AB1">
            <w:r w:rsidRPr="00796427">
              <w:t>Title</w:t>
            </w:r>
          </w:p>
        </w:tc>
        <w:sdt>
          <w:sdtPr>
            <w:alias w:val="Title"/>
            <w:id w:val="2685021"/>
            <w:dataBinding w:prefixMappings="xmlns:ns0='http://purl.org/dc/elements/1.1/' xmlns:ns1='http://schemas.openxmlformats.org/package/2006/metadata/core-properties' " w:xpath="/ns1:coreProperties[1]/ns0:title[1]" w:storeItemID="{6C3C8BC8-F283-45AE-878A-BAB7291924A1}"/>
            <w:text/>
          </w:sdtPr>
          <w:sdtEndPr/>
          <w:sdtContent>
            <w:tc>
              <w:tcPr>
                <w:tcW w:w="4253" w:type="dxa"/>
                <w:tcBorders>
                  <w:top w:val="single" w:sz="8" w:space="0" w:color="FFFFFF" w:themeColor="background1"/>
                  <w:left w:val="single" w:sz="24" w:space="0" w:color="FFFFFF" w:themeColor="background1"/>
                  <w:bottom w:val="single" w:sz="6" w:space="0" w:color="FFFFFF" w:themeColor="background1"/>
                  <w:right w:val="single" w:sz="6" w:space="0" w:color="FFFFFF" w:themeColor="background1"/>
                </w:tcBorders>
                <w:tcMar>
                  <w:top w:w="57" w:type="dxa"/>
                  <w:bottom w:w="57" w:type="dxa"/>
                </w:tcMar>
                <w:vAlign w:val="center"/>
              </w:tcPr>
              <w:p w:rsidR="00F00855" w:rsidRPr="00796427" w:rsidRDefault="00B658A8" w:rsidP="00B658A8">
                <w:pPr>
                  <w:cnfStyle w:val="000000000000" w:firstRow="0" w:lastRow="0" w:firstColumn="0" w:lastColumn="0" w:oddVBand="0" w:evenVBand="0" w:oddHBand="0" w:evenHBand="0" w:firstRowFirstColumn="0" w:firstRowLastColumn="0" w:lastRowFirstColumn="0" w:lastRowLastColumn="0"/>
                </w:pPr>
                <w:r>
                  <w:t>Developer Guide</w:t>
                </w:r>
              </w:p>
            </w:tc>
          </w:sdtContent>
        </w:sdt>
        <w:tc>
          <w:tcPr>
            <w:tcW w:w="1616" w:type="dxa"/>
            <w:tcBorders>
              <w:top w:val="single" w:sz="6" w:space="0" w:color="FFFFFF" w:themeColor="background1"/>
              <w:left w:val="single" w:sz="6" w:space="0" w:color="FFFFFF" w:themeColor="background1"/>
              <w:bottom w:val="single" w:sz="6" w:space="0" w:color="FFFFFF" w:themeColor="background1"/>
              <w:right w:val="single" w:sz="24" w:space="0" w:color="FFFFFF" w:themeColor="background1"/>
            </w:tcBorders>
            <w:shd w:val="clear" w:color="auto" w:fill="4F81BD" w:themeFill="accent1"/>
            <w:vAlign w:val="center"/>
          </w:tcPr>
          <w:p w:rsidR="00F00855" w:rsidRPr="00D25AB1" w:rsidRDefault="00F00855" w:rsidP="00D25AB1">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D25AB1">
              <w:rPr>
                <w:b/>
                <w:color w:val="FFFFFF" w:themeColor="background1"/>
              </w:rPr>
              <w:t>Version</w:t>
            </w:r>
          </w:p>
        </w:tc>
        <w:tc>
          <w:tcPr>
            <w:tcW w:w="2251" w:type="dxa"/>
            <w:tcBorders>
              <w:top w:val="single" w:sz="6" w:space="0" w:color="FFFFFF" w:themeColor="background1"/>
              <w:left w:val="single" w:sz="24" w:space="0" w:color="FFFFFF" w:themeColor="background1"/>
              <w:bottom w:val="single" w:sz="6" w:space="0" w:color="FFFFFF" w:themeColor="background1"/>
            </w:tcBorders>
            <w:vAlign w:val="center"/>
          </w:tcPr>
          <w:p w:rsidR="00F00855" w:rsidRPr="00796427" w:rsidRDefault="00F00855" w:rsidP="00D25AB1">
            <w:pPr>
              <w:cnfStyle w:val="000000000000" w:firstRow="0" w:lastRow="0" w:firstColumn="0" w:lastColumn="0" w:oddVBand="0" w:evenVBand="0" w:oddHBand="0" w:evenHBand="0" w:firstRowFirstColumn="0" w:firstRowLastColumn="0" w:lastRowFirstColumn="0" w:lastRowLastColumn="0"/>
            </w:pPr>
            <w:r w:rsidRPr="00796427">
              <w:t>1.0</w:t>
            </w:r>
          </w:p>
        </w:tc>
      </w:tr>
      <w:tr w:rsidR="00F00855" w:rsidRPr="00796427" w:rsidTr="00F00855">
        <w:trPr>
          <w:trHeight w:val="382"/>
        </w:trPr>
        <w:tc>
          <w:tcPr>
            <w:cnfStyle w:val="001000000000" w:firstRow="0" w:lastRow="0" w:firstColumn="1" w:lastColumn="0" w:oddVBand="0" w:evenVBand="0" w:oddHBand="0" w:evenHBand="0" w:firstRowFirstColumn="0" w:firstRowLastColumn="0" w:lastRowFirstColumn="0" w:lastRowLastColumn="0"/>
            <w:tcW w:w="1809" w:type="dxa"/>
            <w:tcBorders>
              <w:top w:val="single" w:sz="6" w:space="0" w:color="FFFFFF" w:themeColor="background1"/>
              <w:bottom w:val="single" w:sz="6" w:space="0" w:color="FFFFFF" w:themeColor="background1"/>
            </w:tcBorders>
            <w:tcMar>
              <w:top w:w="57" w:type="dxa"/>
              <w:bottom w:w="57" w:type="dxa"/>
            </w:tcMar>
            <w:vAlign w:val="center"/>
          </w:tcPr>
          <w:p w:rsidR="00F00855" w:rsidRPr="00796427" w:rsidRDefault="00F00855" w:rsidP="00D25AB1">
            <w:r w:rsidRPr="00796427">
              <w:t>Author</w:t>
            </w:r>
          </w:p>
        </w:tc>
        <w:tc>
          <w:tcPr>
            <w:tcW w:w="4253" w:type="dxa"/>
            <w:tcBorders>
              <w:top w:val="single" w:sz="6" w:space="0" w:color="FFFFFF" w:themeColor="background1"/>
              <w:left w:val="single" w:sz="24" w:space="0" w:color="FFFFFF" w:themeColor="background1"/>
              <w:bottom w:val="single" w:sz="6" w:space="0" w:color="FFFFFF" w:themeColor="background1"/>
              <w:right w:val="single" w:sz="6" w:space="0" w:color="FFFFFF" w:themeColor="background1"/>
            </w:tcBorders>
            <w:tcMar>
              <w:top w:w="57" w:type="dxa"/>
              <w:bottom w:w="57" w:type="dxa"/>
            </w:tcMar>
            <w:vAlign w:val="center"/>
          </w:tcPr>
          <w:p w:rsidR="00F00855" w:rsidRPr="00796427" w:rsidRDefault="00B658A8" w:rsidP="00D25AB1">
            <w:pPr>
              <w:cnfStyle w:val="000000000000" w:firstRow="0" w:lastRow="0" w:firstColumn="0" w:lastColumn="0" w:oddVBand="0" w:evenVBand="0" w:oddHBand="0" w:evenHBand="0" w:firstRowFirstColumn="0" w:firstRowLastColumn="0" w:lastRowFirstColumn="0" w:lastRowLastColumn="0"/>
            </w:pPr>
            <w:r>
              <w:t>Michael Stevenson</w:t>
            </w:r>
          </w:p>
        </w:tc>
        <w:tc>
          <w:tcPr>
            <w:tcW w:w="1616" w:type="dxa"/>
            <w:tcBorders>
              <w:top w:val="single" w:sz="6" w:space="0" w:color="FFFFFF" w:themeColor="background1"/>
              <w:left w:val="single" w:sz="6" w:space="0" w:color="FFFFFF" w:themeColor="background1"/>
              <w:bottom w:val="single" w:sz="6" w:space="0" w:color="FFFFFF" w:themeColor="background1"/>
              <w:right w:val="single" w:sz="24" w:space="0" w:color="FFFFFF" w:themeColor="background1"/>
            </w:tcBorders>
            <w:shd w:val="clear" w:color="auto" w:fill="4F81BD" w:themeFill="accent1"/>
            <w:vAlign w:val="center"/>
          </w:tcPr>
          <w:p w:rsidR="00F00855" w:rsidRPr="00D25AB1" w:rsidRDefault="00F00855" w:rsidP="00D25AB1">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D25AB1">
              <w:rPr>
                <w:b/>
                <w:color w:val="FFFFFF" w:themeColor="background1"/>
              </w:rPr>
              <w:t>Date</w:t>
            </w:r>
          </w:p>
        </w:tc>
        <w:tc>
          <w:tcPr>
            <w:tcW w:w="2251" w:type="dxa"/>
            <w:tcBorders>
              <w:top w:val="single" w:sz="6" w:space="0" w:color="FFFFFF" w:themeColor="background1"/>
              <w:left w:val="single" w:sz="24" w:space="0" w:color="FFFFFF" w:themeColor="background1"/>
              <w:bottom w:val="single" w:sz="6" w:space="0" w:color="FFFFFF" w:themeColor="background1"/>
            </w:tcBorders>
            <w:vAlign w:val="center"/>
          </w:tcPr>
          <w:p w:rsidR="00F00855" w:rsidRPr="00796427" w:rsidRDefault="00F00855" w:rsidP="00D25AB1">
            <w:pPr>
              <w:cnfStyle w:val="000000000000" w:firstRow="0" w:lastRow="0" w:firstColumn="0" w:lastColumn="0" w:oddVBand="0" w:evenVBand="0" w:oddHBand="0" w:evenHBand="0" w:firstRowFirstColumn="0" w:firstRowLastColumn="0" w:lastRowFirstColumn="0" w:lastRowLastColumn="0"/>
            </w:pPr>
          </w:p>
        </w:tc>
      </w:tr>
      <w:tr w:rsidR="00F00855" w:rsidRPr="00796427" w:rsidTr="00F00855">
        <w:trPr>
          <w:trHeight w:val="382"/>
        </w:trPr>
        <w:tc>
          <w:tcPr>
            <w:cnfStyle w:val="001000000000" w:firstRow="0" w:lastRow="0" w:firstColumn="1" w:lastColumn="0" w:oddVBand="0" w:evenVBand="0" w:oddHBand="0" w:evenHBand="0" w:firstRowFirstColumn="0" w:firstRowLastColumn="0" w:lastRowFirstColumn="0" w:lastRowLastColumn="0"/>
            <w:tcW w:w="1809" w:type="dxa"/>
            <w:tcBorders>
              <w:top w:val="single" w:sz="6" w:space="0" w:color="FFFFFF" w:themeColor="background1"/>
              <w:bottom w:val="single" w:sz="6" w:space="0" w:color="FFFFFF" w:themeColor="background1"/>
            </w:tcBorders>
            <w:tcMar>
              <w:top w:w="57" w:type="dxa"/>
              <w:bottom w:w="57" w:type="dxa"/>
            </w:tcMar>
            <w:vAlign w:val="center"/>
          </w:tcPr>
          <w:p w:rsidR="00F00855" w:rsidRPr="00796427" w:rsidRDefault="00F00855" w:rsidP="00D25AB1">
            <w:r w:rsidRPr="00796427">
              <w:t>Reviewed By</w:t>
            </w:r>
          </w:p>
        </w:tc>
        <w:tc>
          <w:tcPr>
            <w:tcW w:w="4253" w:type="dxa"/>
            <w:tcBorders>
              <w:top w:val="single" w:sz="6" w:space="0" w:color="FFFFFF" w:themeColor="background1"/>
              <w:left w:val="single" w:sz="24" w:space="0" w:color="FFFFFF" w:themeColor="background1"/>
              <w:bottom w:val="single" w:sz="6" w:space="0" w:color="FFFFFF" w:themeColor="background1"/>
              <w:right w:val="single" w:sz="6" w:space="0" w:color="FFFFFF" w:themeColor="background1"/>
            </w:tcBorders>
            <w:tcMar>
              <w:top w:w="57" w:type="dxa"/>
              <w:bottom w:w="57" w:type="dxa"/>
            </w:tcMar>
            <w:vAlign w:val="center"/>
          </w:tcPr>
          <w:p w:rsidR="00F00855" w:rsidRPr="00796427" w:rsidRDefault="00F00855" w:rsidP="00D25AB1">
            <w:pPr>
              <w:cnfStyle w:val="000000000000" w:firstRow="0" w:lastRow="0" w:firstColumn="0" w:lastColumn="0" w:oddVBand="0" w:evenVBand="0" w:oddHBand="0" w:evenHBand="0" w:firstRowFirstColumn="0" w:firstRowLastColumn="0" w:lastRowFirstColumn="0" w:lastRowLastColumn="0"/>
            </w:pPr>
          </w:p>
        </w:tc>
        <w:tc>
          <w:tcPr>
            <w:tcW w:w="1616" w:type="dxa"/>
            <w:tcBorders>
              <w:top w:val="single" w:sz="6" w:space="0" w:color="FFFFFF" w:themeColor="background1"/>
              <w:left w:val="single" w:sz="6" w:space="0" w:color="FFFFFF" w:themeColor="background1"/>
              <w:bottom w:val="single" w:sz="6" w:space="0" w:color="FFFFFF" w:themeColor="background1"/>
              <w:right w:val="single" w:sz="24" w:space="0" w:color="FFFFFF" w:themeColor="background1"/>
            </w:tcBorders>
            <w:shd w:val="clear" w:color="auto" w:fill="4F81BD" w:themeFill="accent1"/>
            <w:vAlign w:val="center"/>
          </w:tcPr>
          <w:p w:rsidR="00F00855" w:rsidRPr="00D25AB1" w:rsidRDefault="00F00855" w:rsidP="00D25AB1">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D25AB1">
              <w:rPr>
                <w:b/>
                <w:color w:val="FFFFFF" w:themeColor="background1"/>
              </w:rPr>
              <w:t>Review Date</w:t>
            </w:r>
          </w:p>
        </w:tc>
        <w:tc>
          <w:tcPr>
            <w:tcW w:w="2251" w:type="dxa"/>
            <w:tcBorders>
              <w:top w:val="single" w:sz="6" w:space="0" w:color="FFFFFF" w:themeColor="background1"/>
              <w:left w:val="single" w:sz="24" w:space="0" w:color="FFFFFF" w:themeColor="background1"/>
              <w:bottom w:val="single" w:sz="6" w:space="0" w:color="FFFFFF" w:themeColor="background1"/>
            </w:tcBorders>
            <w:vAlign w:val="center"/>
          </w:tcPr>
          <w:p w:rsidR="00F00855" w:rsidRPr="00796427" w:rsidRDefault="00F00855" w:rsidP="00D25AB1">
            <w:pPr>
              <w:cnfStyle w:val="000000000000" w:firstRow="0" w:lastRow="0" w:firstColumn="0" w:lastColumn="0" w:oddVBand="0" w:evenVBand="0" w:oddHBand="0" w:evenHBand="0" w:firstRowFirstColumn="0" w:firstRowLastColumn="0" w:lastRowFirstColumn="0" w:lastRowLastColumn="0"/>
            </w:pPr>
          </w:p>
        </w:tc>
      </w:tr>
      <w:tr w:rsidR="00F00855" w:rsidRPr="00796427" w:rsidTr="00F00855">
        <w:trPr>
          <w:trHeight w:val="382"/>
        </w:trPr>
        <w:tc>
          <w:tcPr>
            <w:cnfStyle w:val="001000000000" w:firstRow="0" w:lastRow="0" w:firstColumn="1" w:lastColumn="0" w:oddVBand="0" w:evenVBand="0" w:oddHBand="0" w:evenHBand="0" w:firstRowFirstColumn="0" w:firstRowLastColumn="0" w:lastRowFirstColumn="0" w:lastRowLastColumn="0"/>
            <w:tcW w:w="1809" w:type="dxa"/>
            <w:tcBorders>
              <w:top w:val="single" w:sz="6" w:space="0" w:color="FFFFFF" w:themeColor="background1"/>
              <w:bottom w:val="single" w:sz="8" w:space="0" w:color="FFFFFF" w:themeColor="background1"/>
            </w:tcBorders>
            <w:tcMar>
              <w:top w:w="57" w:type="dxa"/>
              <w:bottom w:w="57" w:type="dxa"/>
            </w:tcMar>
            <w:vAlign w:val="center"/>
          </w:tcPr>
          <w:p w:rsidR="00F00855" w:rsidRPr="00796427" w:rsidRDefault="00F00855" w:rsidP="00D25AB1">
            <w:r>
              <w:t>R</w:t>
            </w:r>
            <w:r w:rsidRPr="00796427">
              <w:t>M Reference</w:t>
            </w:r>
          </w:p>
        </w:tc>
        <w:tc>
          <w:tcPr>
            <w:tcW w:w="4253" w:type="dxa"/>
            <w:tcBorders>
              <w:top w:val="single" w:sz="6" w:space="0" w:color="FFFFFF" w:themeColor="background1"/>
              <w:left w:val="single" w:sz="24" w:space="0" w:color="FFFFFF" w:themeColor="background1"/>
              <w:bottom w:val="single" w:sz="8" w:space="0" w:color="FFFFFF" w:themeColor="background1"/>
              <w:right w:val="single" w:sz="6" w:space="0" w:color="FFFFFF" w:themeColor="background1"/>
            </w:tcBorders>
            <w:tcMar>
              <w:top w:w="57" w:type="dxa"/>
              <w:bottom w:w="57" w:type="dxa"/>
            </w:tcMar>
            <w:vAlign w:val="center"/>
          </w:tcPr>
          <w:p w:rsidR="00F00855" w:rsidRPr="00796427" w:rsidRDefault="00F00855" w:rsidP="00D25AB1">
            <w:pPr>
              <w:cnfStyle w:val="000000000000" w:firstRow="0" w:lastRow="0" w:firstColumn="0" w:lastColumn="0" w:oddVBand="0" w:evenVBand="0" w:oddHBand="0" w:evenHBand="0" w:firstRowFirstColumn="0" w:firstRowLastColumn="0" w:lastRowFirstColumn="0" w:lastRowLastColumn="0"/>
            </w:pPr>
          </w:p>
        </w:tc>
        <w:tc>
          <w:tcPr>
            <w:tcW w:w="1616" w:type="dxa"/>
            <w:tcBorders>
              <w:top w:val="single" w:sz="6" w:space="0" w:color="FFFFFF" w:themeColor="background1"/>
              <w:left w:val="single" w:sz="6" w:space="0" w:color="FFFFFF" w:themeColor="background1"/>
              <w:bottom w:val="single" w:sz="8" w:space="0" w:color="FFFFFF" w:themeColor="background1"/>
              <w:right w:val="single" w:sz="24" w:space="0" w:color="FFFFFF" w:themeColor="background1"/>
            </w:tcBorders>
            <w:shd w:val="clear" w:color="auto" w:fill="4F81BD" w:themeFill="accent1"/>
            <w:vAlign w:val="center"/>
          </w:tcPr>
          <w:p w:rsidR="00F00855" w:rsidRPr="00D25AB1" w:rsidRDefault="00F00855" w:rsidP="00D25AB1">
            <w:pPr>
              <w:cnfStyle w:val="000000000000" w:firstRow="0" w:lastRow="0" w:firstColumn="0" w:lastColumn="0" w:oddVBand="0" w:evenVBand="0" w:oddHBand="0" w:evenHBand="0" w:firstRowFirstColumn="0" w:firstRowLastColumn="0" w:lastRowFirstColumn="0" w:lastRowLastColumn="0"/>
              <w:rPr>
                <w:b/>
                <w:color w:val="FFFFFF" w:themeColor="background1"/>
              </w:rPr>
            </w:pPr>
            <w:r w:rsidRPr="00D25AB1">
              <w:rPr>
                <w:b/>
                <w:color w:val="FFFFFF" w:themeColor="background1"/>
              </w:rPr>
              <w:t>Status</w:t>
            </w:r>
          </w:p>
        </w:tc>
        <w:tc>
          <w:tcPr>
            <w:tcW w:w="2251" w:type="dxa"/>
            <w:tcBorders>
              <w:top w:val="single" w:sz="6" w:space="0" w:color="FFFFFF" w:themeColor="background1"/>
              <w:left w:val="single" w:sz="24" w:space="0" w:color="FFFFFF" w:themeColor="background1"/>
              <w:bottom w:val="single" w:sz="8" w:space="0" w:color="FFFFFF" w:themeColor="background1"/>
            </w:tcBorders>
            <w:vAlign w:val="center"/>
          </w:tcPr>
          <w:p w:rsidR="00F00855" w:rsidRPr="00796427" w:rsidRDefault="00F00855" w:rsidP="00D25AB1">
            <w:pPr>
              <w:cnfStyle w:val="000000000000" w:firstRow="0" w:lastRow="0" w:firstColumn="0" w:lastColumn="0" w:oddVBand="0" w:evenVBand="0" w:oddHBand="0" w:evenHBand="0" w:firstRowFirstColumn="0" w:firstRowLastColumn="0" w:lastRowFirstColumn="0" w:lastRowLastColumn="0"/>
            </w:pPr>
          </w:p>
        </w:tc>
      </w:tr>
    </w:tbl>
    <w:p w:rsidR="004922CB" w:rsidRPr="00F37880" w:rsidRDefault="004922CB" w:rsidP="00156E24">
      <w:pPr>
        <w:pStyle w:val="Heading1"/>
      </w:pPr>
      <w:bookmarkStart w:id="4" w:name="_Toc39576528"/>
      <w:r w:rsidRPr="00F37880">
        <w:t>Change History</w:t>
      </w:r>
      <w:bookmarkEnd w:id="4"/>
    </w:p>
    <w:tbl>
      <w:tblPr>
        <w:tblStyle w:val="MediumGrid3-Accent1"/>
        <w:tblW w:w="9962" w:type="dxa"/>
        <w:tblLook w:val="0620" w:firstRow="1" w:lastRow="0" w:firstColumn="0" w:lastColumn="0" w:noHBand="1" w:noVBand="1"/>
      </w:tblPr>
      <w:tblGrid>
        <w:gridCol w:w="1101"/>
        <w:gridCol w:w="1418"/>
        <w:gridCol w:w="1843"/>
        <w:gridCol w:w="3117"/>
        <w:gridCol w:w="1402"/>
        <w:gridCol w:w="1081"/>
      </w:tblGrid>
      <w:tr w:rsidR="003048D1" w:rsidRPr="00796427" w:rsidTr="00F56E1F">
        <w:trPr>
          <w:cnfStyle w:val="100000000000" w:firstRow="1" w:lastRow="0" w:firstColumn="0" w:lastColumn="0" w:oddVBand="0" w:evenVBand="0" w:oddHBand="0" w:evenHBand="0" w:firstRowFirstColumn="0" w:firstRowLastColumn="0" w:lastRowFirstColumn="0" w:lastRowLastColumn="0"/>
          <w:trHeight w:val="385"/>
        </w:trPr>
        <w:tc>
          <w:tcPr>
            <w:tcW w:w="1101" w:type="dxa"/>
            <w:tcMar>
              <w:top w:w="57" w:type="dxa"/>
              <w:bottom w:w="57" w:type="dxa"/>
            </w:tcMar>
            <w:vAlign w:val="center"/>
          </w:tcPr>
          <w:p w:rsidR="003048D1" w:rsidRPr="00796427" w:rsidRDefault="003048D1" w:rsidP="00796427">
            <w:r w:rsidRPr="00796427">
              <w:br w:type="page"/>
              <w:t>Ver. No.</w:t>
            </w:r>
          </w:p>
        </w:tc>
        <w:tc>
          <w:tcPr>
            <w:tcW w:w="1417" w:type="dxa"/>
            <w:tcMar>
              <w:top w:w="57" w:type="dxa"/>
              <w:bottom w:w="57" w:type="dxa"/>
            </w:tcMar>
            <w:vAlign w:val="center"/>
          </w:tcPr>
          <w:p w:rsidR="003048D1" w:rsidRPr="00796427" w:rsidRDefault="003048D1" w:rsidP="00796427">
            <w:r w:rsidRPr="00796427">
              <w:t>Ver. Date</w:t>
            </w:r>
          </w:p>
        </w:tc>
        <w:tc>
          <w:tcPr>
            <w:tcW w:w="1843" w:type="dxa"/>
            <w:tcMar>
              <w:top w:w="57" w:type="dxa"/>
              <w:bottom w:w="57" w:type="dxa"/>
            </w:tcMar>
            <w:vAlign w:val="center"/>
          </w:tcPr>
          <w:p w:rsidR="003048D1" w:rsidRPr="00796427" w:rsidRDefault="003048D1" w:rsidP="00796427">
            <w:r w:rsidRPr="00796427">
              <w:t>Revised By</w:t>
            </w:r>
          </w:p>
        </w:tc>
        <w:tc>
          <w:tcPr>
            <w:tcW w:w="3118" w:type="dxa"/>
            <w:tcMar>
              <w:top w:w="57" w:type="dxa"/>
              <w:bottom w:w="57" w:type="dxa"/>
            </w:tcMar>
            <w:vAlign w:val="center"/>
          </w:tcPr>
          <w:p w:rsidR="003048D1" w:rsidRPr="00796427" w:rsidRDefault="003048D1" w:rsidP="00796427">
            <w:r w:rsidRPr="00796427">
              <w:t>Description</w:t>
            </w:r>
          </w:p>
        </w:tc>
        <w:tc>
          <w:tcPr>
            <w:tcW w:w="1402" w:type="dxa"/>
            <w:tcMar>
              <w:top w:w="57" w:type="dxa"/>
              <w:bottom w:w="57" w:type="dxa"/>
            </w:tcMar>
            <w:vAlign w:val="center"/>
          </w:tcPr>
          <w:p w:rsidR="003048D1" w:rsidRPr="00796427" w:rsidRDefault="003048D1" w:rsidP="00796427">
            <w:r w:rsidRPr="00796427">
              <w:t>Reviewer</w:t>
            </w:r>
          </w:p>
        </w:tc>
        <w:tc>
          <w:tcPr>
            <w:tcW w:w="1081" w:type="dxa"/>
            <w:tcMar>
              <w:top w:w="57" w:type="dxa"/>
              <w:bottom w:w="57" w:type="dxa"/>
            </w:tcMar>
            <w:vAlign w:val="center"/>
          </w:tcPr>
          <w:p w:rsidR="003048D1" w:rsidRPr="00796427" w:rsidRDefault="003048D1" w:rsidP="00796427">
            <w:r w:rsidRPr="00796427">
              <w:t>Status</w:t>
            </w:r>
          </w:p>
        </w:tc>
      </w:tr>
      <w:tr w:rsidR="003048D1" w:rsidRPr="00796427" w:rsidTr="00F56E1F">
        <w:trPr>
          <w:trHeight w:val="385"/>
        </w:trPr>
        <w:tc>
          <w:tcPr>
            <w:tcW w:w="1101" w:type="dxa"/>
            <w:tcMar>
              <w:top w:w="57" w:type="dxa"/>
              <w:bottom w:w="57" w:type="dxa"/>
            </w:tcMar>
            <w:vAlign w:val="center"/>
          </w:tcPr>
          <w:p w:rsidR="003048D1" w:rsidRPr="00796427" w:rsidRDefault="00B658A8" w:rsidP="00796427">
            <w:r>
              <w:t>1.0</w:t>
            </w:r>
          </w:p>
        </w:tc>
        <w:tc>
          <w:tcPr>
            <w:tcW w:w="1417" w:type="dxa"/>
            <w:tcMar>
              <w:top w:w="57" w:type="dxa"/>
              <w:bottom w:w="57" w:type="dxa"/>
            </w:tcMar>
            <w:vAlign w:val="center"/>
          </w:tcPr>
          <w:p w:rsidR="003048D1" w:rsidRPr="00796427" w:rsidRDefault="00B658A8" w:rsidP="00796427">
            <w:r>
              <w:t>21/10/2020</w:t>
            </w:r>
          </w:p>
        </w:tc>
        <w:tc>
          <w:tcPr>
            <w:tcW w:w="1843" w:type="dxa"/>
            <w:tcMar>
              <w:top w:w="57" w:type="dxa"/>
              <w:bottom w:w="57" w:type="dxa"/>
            </w:tcMar>
            <w:vAlign w:val="center"/>
          </w:tcPr>
          <w:p w:rsidR="003048D1" w:rsidRPr="00796427" w:rsidRDefault="00B658A8" w:rsidP="00796427">
            <w:r>
              <w:t>Michael Stevenson</w:t>
            </w:r>
          </w:p>
        </w:tc>
        <w:tc>
          <w:tcPr>
            <w:tcW w:w="3118" w:type="dxa"/>
            <w:tcMar>
              <w:top w:w="57" w:type="dxa"/>
              <w:bottom w:w="57" w:type="dxa"/>
            </w:tcMar>
            <w:vAlign w:val="center"/>
          </w:tcPr>
          <w:p w:rsidR="00F23023" w:rsidRPr="00796427" w:rsidRDefault="00B658A8" w:rsidP="00796427">
            <w:r>
              <w:t>Initial Document</w:t>
            </w:r>
          </w:p>
        </w:tc>
        <w:tc>
          <w:tcPr>
            <w:tcW w:w="1402" w:type="dxa"/>
            <w:tcMar>
              <w:top w:w="57" w:type="dxa"/>
              <w:bottom w:w="57" w:type="dxa"/>
            </w:tcMar>
            <w:vAlign w:val="center"/>
          </w:tcPr>
          <w:p w:rsidR="003048D1" w:rsidRPr="00796427" w:rsidRDefault="003048D1" w:rsidP="00796427"/>
        </w:tc>
        <w:tc>
          <w:tcPr>
            <w:tcW w:w="1081" w:type="dxa"/>
            <w:tcMar>
              <w:top w:w="57" w:type="dxa"/>
              <w:bottom w:w="57" w:type="dxa"/>
            </w:tcMar>
            <w:vAlign w:val="center"/>
          </w:tcPr>
          <w:p w:rsidR="003048D1" w:rsidRPr="00796427" w:rsidRDefault="003048D1" w:rsidP="00796427"/>
        </w:tc>
      </w:tr>
      <w:tr w:rsidR="003048D1" w:rsidRPr="00796427" w:rsidTr="00F56E1F">
        <w:trPr>
          <w:trHeight w:val="385"/>
        </w:trPr>
        <w:tc>
          <w:tcPr>
            <w:tcW w:w="1101" w:type="dxa"/>
            <w:tcMar>
              <w:top w:w="57" w:type="dxa"/>
              <w:bottom w:w="57" w:type="dxa"/>
            </w:tcMar>
            <w:vAlign w:val="center"/>
          </w:tcPr>
          <w:p w:rsidR="003048D1" w:rsidRPr="00796427" w:rsidRDefault="003048D1" w:rsidP="00796427"/>
        </w:tc>
        <w:tc>
          <w:tcPr>
            <w:tcW w:w="1417" w:type="dxa"/>
            <w:tcMar>
              <w:top w:w="57" w:type="dxa"/>
              <w:bottom w:w="57" w:type="dxa"/>
            </w:tcMar>
            <w:vAlign w:val="center"/>
          </w:tcPr>
          <w:p w:rsidR="003048D1" w:rsidRPr="00796427" w:rsidRDefault="003048D1" w:rsidP="00796427"/>
        </w:tc>
        <w:tc>
          <w:tcPr>
            <w:tcW w:w="1843" w:type="dxa"/>
            <w:tcMar>
              <w:top w:w="57" w:type="dxa"/>
              <w:bottom w:w="57" w:type="dxa"/>
            </w:tcMar>
            <w:vAlign w:val="center"/>
          </w:tcPr>
          <w:p w:rsidR="003048D1" w:rsidRPr="00796427" w:rsidRDefault="003048D1" w:rsidP="00796427"/>
        </w:tc>
        <w:tc>
          <w:tcPr>
            <w:tcW w:w="3118" w:type="dxa"/>
            <w:tcMar>
              <w:top w:w="57" w:type="dxa"/>
              <w:bottom w:w="57" w:type="dxa"/>
            </w:tcMar>
            <w:vAlign w:val="center"/>
          </w:tcPr>
          <w:p w:rsidR="003048D1" w:rsidRPr="00796427" w:rsidRDefault="003048D1" w:rsidP="00796427"/>
        </w:tc>
        <w:tc>
          <w:tcPr>
            <w:tcW w:w="1402" w:type="dxa"/>
            <w:tcMar>
              <w:top w:w="57" w:type="dxa"/>
              <w:bottom w:w="57" w:type="dxa"/>
            </w:tcMar>
            <w:vAlign w:val="center"/>
          </w:tcPr>
          <w:p w:rsidR="003048D1" w:rsidRPr="00796427" w:rsidRDefault="003048D1" w:rsidP="00796427"/>
        </w:tc>
        <w:tc>
          <w:tcPr>
            <w:tcW w:w="1081" w:type="dxa"/>
            <w:tcMar>
              <w:top w:w="57" w:type="dxa"/>
              <w:bottom w:w="57" w:type="dxa"/>
            </w:tcMar>
            <w:vAlign w:val="center"/>
          </w:tcPr>
          <w:p w:rsidR="003048D1" w:rsidRPr="00796427" w:rsidRDefault="003048D1" w:rsidP="00796427"/>
        </w:tc>
      </w:tr>
      <w:tr w:rsidR="003048D1" w:rsidRPr="00796427" w:rsidTr="00F56E1F">
        <w:trPr>
          <w:trHeight w:val="385"/>
        </w:trPr>
        <w:tc>
          <w:tcPr>
            <w:tcW w:w="1101" w:type="dxa"/>
            <w:tcMar>
              <w:top w:w="57" w:type="dxa"/>
              <w:bottom w:w="57" w:type="dxa"/>
            </w:tcMar>
            <w:vAlign w:val="center"/>
          </w:tcPr>
          <w:p w:rsidR="003048D1" w:rsidRPr="00796427" w:rsidRDefault="003048D1" w:rsidP="00796427"/>
        </w:tc>
        <w:tc>
          <w:tcPr>
            <w:tcW w:w="1417" w:type="dxa"/>
            <w:tcMar>
              <w:top w:w="57" w:type="dxa"/>
              <w:bottom w:w="57" w:type="dxa"/>
            </w:tcMar>
            <w:vAlign w:val="center"/>
          </w:tcPr>
          <w:p w:rsidR="003048D1" w:rsidRPr="00796427" w:rsidRDefault="003048D1" w:rsidP="00796427"/>
        </w:tc>
        <w:tc>
          <w:tcPr>
            <w:tcW w:w="1843" w:type="dxa"/>
            <w:tcMar>
              <w:top w:w="57" w:type="dxa"/>
              <w:bottom w:w="57" w:type="dxa"/>
            </w:tcMar>
            <w:vAlign w:val="center"/>
          </w:tcPr>
          <w:p w:rsidR="003048D1" w:rsidRPr="00796427" w:rsidRDefault="003048D1" w:rsidP="00796427"/>
        </w:tc>
        <w:tc>
          <w:tcPr>
            <w:tcW w:w="3118" w:type="dxa"/>
            <w:tcMar>
              <w:top w:w="57" w:type="dxa"/>
              <w:bottom w:w="57" w:type="dxa"/>
            </w:tcMar>
            <w:vAlign w:val="center"/>
          </w:tcPr>
          <w:p w:rsidR="003048D1" w:rsidRPr="00796427" w:rsidRDefault="003048D1" w:rsidP="00796427"/>
        </w:tc>
        <w:tc>
          <w:tcPr>
            <w:tcW w:w="1402" w:type="dxa"/>
            <w:tcMar>
              <w:top w:w="57" w:type="dxa"/>
              <w:bottom w:w="57" w:type="dxa"/>
            </w:tcMar>
            <w:vAlign w:val="center"/>
          </w:tcPr>
          <w:p w:rsidR="003048D1" w:rsidRPr="00796427" w:rsidRDefault="003048D1" w:rsidP="00796427"/>
        </w:tc>
        <w:tc>
          <w:tcPr>
            <w:tcW w:w="1081" w:type="dxa"/>
            <w:tcMar>
              <w:top w:w="57" w:type="dxa"/>
              <w:bottom w:w="57" w:type="dxa"/>
            </w:tcMar>
            <w:vAlign w:val="center"/>
          </w:tcPr>
          <w:p w:rsidR="003048D1" w:rsidRPr="00796427" w:rsidRDefault="003048D1" w:rsidP="00796427"/>
        </w:tc>
      </w:tr>
    </w:tbl>
    <w:p w:rsidR="003B1BBF" w:rsidRPr="00F37880" w:rsidRDefault="003B1BBF" w:rsidP="00156E24">
      <w:pPr>
        <w:pStyle w:val="Heading1"/>
      </w:pPr>
      <w:bookmarkStart w:id="5" w:name="_Toc39576529"/>
      <w:r w:rsidRPr="00F37880">
        <w:t>Distribution</w:t>
      </w:r>
      <w:bookmarkEnd w:id="5"/>
    </w:p>
    <w:tbl>
      <w:tblPr>
        <w:tblStyle w:val="MediumGrid3-Accent1"/>
        <w:tblW w:w="9984" w:type="dxa"/>
        <w:tblLook w:val="0620" w:firstRow="1" w:lastRow="0" w:firstColumn="0" w:lastColumn="0" w:noHBand="1" w:noVBand="1"/>
      </w:tblPr>
      <w:tblGrid>
        <w:gridCol w:w="2472"/>
        <w:gridCol w:w="2393"/>
        <w:gridCol w:w="5119"/>
      </w:tblGrid>
      <w:tr w:rsidR="003B1BBF" w:rsidRPr="00F56E1F" w:rsidTr="00F00855">
        <w:trPr>
          <w:cnfStyle w:val="100000000000" w:firstRow="1" w:lastRow="0" w:firstColumn="0" w:lastColumn="0" w:oddVBand="0" w:evenVBand="0" w:oddHBand="0" w:evenHBand="0" w:firstRowFirstColumn="0" w:firstRowLastColumn="0" w:lastRowFirstColumn="0" w:lastRowLastColumn="0"/>
          <w:trHeight w:val="364"/>
        </w:trPr>
        <w:tc>
          <w:tcPr>
            <w:tcW w:w="2472" w:type="dxa"/>
            <w:tcMar>
              <w:top w:w="57" w:type="dxa"/>
              <w:bottom w:w="57" w:type="dxa"/>
            </w:tcMar>
            <w:vAlign w:val="center"/>
          </w:tcPr>
          <w:p w:rsidR="003B1BBF" w:rsidRPr="00F56E1F" w:rsidRDefault="003B1BBF" w:rsidP="00F56E1F">
            <w:r w:rsidRPr="00F56E1F">
              <w:t>Name</w:t>
            </w:r>
          </w:p>
        </w:tc>
        <w:tc>
          <w:tcPr>
            <w:tcW w:w="2393" w:type="dxa"/>
            <w:tcMar>
              <w:top w:w="57" w:type="dxa"/>
              <w:bottom w:w="57" w:type="dxa"/>
            </w:tcMar>
            <w:vAlign w:val="center"/>
          </w:tcPr>
          <w:p w:rsidR="003B1BBF" w:rsidRPr="00F56E1F" w:rsidRDefault="003B1BBF" w:rsidP="00F56E1F">
            <w:r w:rsidRPr="00F56E1F">
              <w:t>Position</w:t>
            </w:r>
          </w:p>
        </w:tc>
        <w:tc>
          <w:tcPr>
            <w:tcW w:w="5119" w:type="dxa"/>
            <w:tcMar>
              <w:top w:w="57" w:type="dxa"/>
              <w:bottom w:w="57" w:type="dxa"/>
            </w:tcMar>
            <w:vAlign w:val="center"/>
          </w:tcPr>
          <w:p w:rsidR="003B1BBF" w:rsidRPr="00F56E1F" w:rsidRDefault="003B1BBF" w:rsidP="00F56E1F">
            <w:r w:rsidRPr="00F56E1F">
              <w:t>Contact Details</w:t>
            </w:r>
          </w:p>
        </w:tc>
      </w:tr>
      <w:tr w:rsidR="003B1BBF" w:rsidRPr="00F56E1F" w:rsidTr="00F00855">
        <w:trPr>
          <w:trHeight w:val="364"/>
        </w:trPr>
        <w:tc>
          <w:tcPr>
            <w:tcW w:w="2472" w:type="dxa"/>
            <w:tcMar>
              <w:top w:w="57" w:type="dxa"/>
              <w:bottom w:w="57" w:type="dxa"/>
            </w:tcMar>
            <w:vAlign w:val="center"/>
          </w:tcPr>
          <w:p w:rsidR="003B1BBF" w:rsidRPr="00F56E1F" w:rsidRDefault="003B1BBF" w:rsidP="00F56E1F">
            <w:bookmarkStart w:id="6" w:name="_GoBack"/>
            <w:bookmarkEnd w:id="6"/>
          </w:p>
        </w:tc>
        <w:tc>
          <w:tcPr>
            <w:tcW w:w="2393" w:type="dxa"/>
            <w:tcMar>
              <w:top w:w="57" w:type="dxa"/>
              <w:bottom w:w="57" w:type="dxa"/>
            </w:tcMar>
            <w:vAlign w:val="center"/>
          </w:tcPr>
          <w:p w:rsidR="003B1BBF" w:rsidRPr="00F56E1F" w:rsidRDefault="003B1BBF" w:rsidP="00F56E1F"/>
        </w:tc>
        <w:tc>
          <w:tcPr>
            <w:tcW w:w="5119" w:type="dxa"/>
            <w:tcMar>
              <w:top w:w="57" w:type="dxa"/>
              <w:bottom w:w="57" w:type="dxa"/>
            </w:tcMar>
            <w:vAlign w:val="center"/>
          </w:tcPr>
          <w:p w:rsidR="003B1BBF" w:rsidRPr="00F56E1F" w:rsidRDefault="003B1BBF" w:rsidP="00F56E1F"/>
        </w:tc>
      </w:tr>
      <w:tr w:rsidR="00A91398" w:rsidRPr="00F56E1F" w:rsidTr="00F00855">
        <w:trPr>
          <w:trHeight w:val="364"/>
        </w:trPr>
        <w:tc>
          <w:tcPr>
            <w:tcW w:w="2472" w:type="dxa"/>
            <w:tcMar>
              <w:top w:w="57" w:type="dxa"/>
              <w:bottom w:w="57" w:type="dxa"/>
            </w:tcMar>
            <w:vAlign w:val="center"/>
          </w:tcPr>
          <w:p w:rsidR="00A91398" w:rsidRPr="00F56E1F" w:rsidRDefault="00A91398" w:rsidP="00F56E1F"/>
        </w:tc>
        <w:tc>
          <w:tcPr>
            <w:tcW w:w="2393" w:type="dxa"/>
            <w:tcMar>
              <w:top w:w="57" w:type="dxa"/>
              <w:bottom w:w="57" w:type="dxa"/>
            </w:tcMar>
            <w:vAlign w:val="center"/>
          </w:tcPr>
          <w:p w:rsidR="00A91398" w:rsidRPr="00F56E1F" w:rsidRDefault="00A91398" w:rsidP="00F56E1F"/>
        </w:tc>
        <w:tc>
          <w:tcPr>
            <w:tcW w:w="5119" w:type="dxa"/>
            <w:tcMar>
              <w:top w:w="57" w:type="dxa"/>
              <w:bottom w:w="57" w:type="dxa"/>
            </w:tcMar>
            <w:vAlign w:val="center"/>
          </w:tcPr>
          <w:p w:rsidR="00A91398" w:rsidRPr="00F56E1F" w:rsidRDefault="00A91398" w:rsidP="00F56E1F"/>
        </w:tc>
      </w:tr>
      <w:tr w:rsidR="003716F2" w:rsidRPr="00F56E1F" w:rsidTr="00F00855">
        <w:trPr>
          <w:trHeight w:val="364"/>
        </w:trPr>
        <w:tc>
          <w:tcPr>
            <w:tcW w:w="2472" w:type="dxa"/>
            <w:tcMar>
              <w:top w:w="57" w:type="dxa"/>
              <w:bottom w:w="57" w:type="dxa"/>
            </w:tcMar>
            <w:vAlign w:val="center"/>
          </w:tcPr>
          <w:p w:rsidR="003716F2" w:rsidRPr="00F56E1F" w:rsidRDefault="003716F2" w:rsidP="00F56E1F"/>
        </w:tc>
        <w:tc>
          <w:tcPr>
            <w:tcW w:w="2393" w:type="dxa"/>
            <w:tcMar>
              <w:top w:w="57" w:type="dxa"/>
              <w:bottom w:w="57" w:type="dxa"/>
            </w:tcMar>
            <w:vAlign w:val="center"/>
          </w:tcPr>
          <w:p w:rsidR="003716F2" w:rsidRPr="00F56E1F" w:rsidRDefault="003716F2" w:rsidP="00F56E1F"/>
        </w:tc>
        <w:tc>
          <w:tcPr>
            <w:tcW w:w="5119" w:type="dxa"/>
            <w:tcMar>
              <w:top w:w="57" w:type="dxa"/>
              <w:bottom w:w="57" w:type="dxa"/>
            </w:tcMar>
            <w:vAlign w:val="center"/>
          </w:tcPr>
          <w:p w:rsidR="00C77D5A" w:rsidRPr="00F56E1F" w:rsidRDefault="00C77D5A" w:rsidP="00F56E1F"/>
        </w:tc>
      </w:tr>
    </w:tbl>
    <w:p w:rsidR="00EE77FE" w:rsidRPr="00F37880" w:rsidRDefault="00EE77FE" w:rsidP="004B17D1">
      <w:pPr>
        <w:pStyle w:val="Heading1"/>
      </w:pPr>
      <w:bookmarkStart w:id="7" w:name="_Toc39576530"/>
      <w:r w:rsidRPr="00F37880">
        <w:t>Acronyms</w:t>
      </w:r>
      <w:bookmarkEnd w:id="7"/>
    </w:p>
    <w:tbl>
      <w:tblPr>
        <w:tblStyle w:val="MediumGrid3-Accent1"/>
        <w:tblW w:w="0" w:type="auto"/>
        <w:tblLook w:val="0680" w:firstRow="0" w:lastRow="0" w:firstColumn="1" w:lastColumn="0" w:noHBand="1" w:noVBand="1"/>
      </w:tblPr>
      <w:tblGrid>
        <w:gridCol w:w="1503"/>
        <w:gridCol w:w="8223"/>
      </w:tblGrid>
      <w:tr w:rsidR="00BA4003" w:rsidRPr="00F56E1F" w:rsidTr="00F56E1F">
        <w:trPr>
          <w:trHeight w:val="284"/>
        </w:trPr>
        <w:tc>
          <w:tcPr>
            <w:cnfStyle w:val="001000000000" w:firstRow="0" w:lastRow="0" w:firstColumn="1" w:lastColumn="0" w:oddVBand="0" w:evenVBand="0" w:oddHBand="0" w:evenHBand="0" w:firstRowFirstColumn="0" w:firstRowLastColumn="0" w:lastRowFirstColumn="0" w:lastRowLastColumn="0"/>
            <w:tcW w:w="1526" w:type="dxa"/>
            <w:tcMar>
              <w:top w:w="57" w:type="dxa"/>
              <w:bottom w:w="57" w:type="dxa"/>
            </w:tcMar>
            <w:vAlign w:val="center"/>
          </w:tcPr>
          <w:p w:rsidR="00BA4003" w:rsidRDefault="00BA4003" w:rsidP="00F56E1F">
            <w:r>
              <w:t>DOF</w:t>
            </w:r>
          </w:p>
        </w:tc>
        <w:tc>
          <w:tcPr>
            <w:tcW w:w="8436" w:type="dxa"/>
            <w:tcMar>
              <w:top w:w="57" w:type="dxa"/>
              <w:bottom w:w="57" w:type="dxa"/>
            </w:tcMar>
            <w:vAlign w:val="center"/>
          </w:tcPr>
          <w:p w:rsidR="00BA4003" w:rsidRDefault="00BA4003" w:rsidP="00F56E1F">
            <w:pPr>
              <w:cnfStyle w:val="000000000000" w:firstRow="0" w:lastRow="0" w:firstColumn="0" w:lastColumn="0" w:oddVBand="0" w:evenVBand="0" w:oddHBand="0" w:evenHBand="0" w:firstRowFirstColumn="0" w:firstRowLastColumn="0" w:lastRowFirstColumn="0" w:lastRowLastColumn="0"/>
            </w:pPr>
            <w:r>
              <w:t>Department of Finance</w:t>
            </w:r>
          </w:p>
        </w:tc>
      </w:tr>
      <w:tr w:rsidR="00BA4003" w:rsidRPr="00F56E1F" w:rsidTr="00F56E1F">
        <w:trPr>
          <w:trHeight w:val="284"/>
        </w:trPr>
        <w:tc>
          <w:tcPr>
            <w:cnfStyle w:val="001000000000" w:firstRow="0" w:lastRow="0" w:firstColumn="1" w:lastColumn="0" w:oddVBand="0" w:evenVBand="0" w:oddHBand="0" w:evenHBand="0" w:firstRowFirstColumn="0" w:firstRowLastColumn="0" w:lastRowFirstColumn="0" w:lastRowLastColumn="0"/>
            <w:tcW w:w="1526" w:type="dxa"/>
            <w:tcMar>
              <w:top w:w="57" w:type="dxa"/>
              <w:bottom w:w="57" w:type="dxa"/>
            </w:tcMar>
            <w:vAlign w:val="center"/>
          </w:tcPr>
          <w:p w:rsidR="00BA4003" w:rsidRDefault="00BA4003" w:rsidP="00F56E1F">
            <w:r>
              <w:t>DSS</w:t>
            </w:r>
          </w:p>
        </w:tc>
        <w:tc>
          <w:tcPr>
            <w:tcW w:w="8436" w:type="dxa"/>
            <w:tcMar>
              <w:top w:w="57" w:type="dxa"/>
              <w:bottom w:w="57" w:type="dxa"/>
            </w:tcMar>
            <w:vAlign w:val="center"/>
          </w:tcPr>
          <w:p w:rsidR="00BA4003" w:rsidRDefault="00BA4003" w:rsidP="00F56E1F">
            <w:pPr>
              <w:cnfStyle w:val="000000000000" w:firstRow="0" w:lastRow="0" w:firstColumn="0" w:lastColumn="0" w:oddVBand="0" w:evenVBand="0" w:oddHBand="0" w:evenHBand="0" w:firstRowFirstColumn="0" w:firstRowLastColumn="0" w:lastRowFirstColumn="0" w:lastRowLastColumn="0"/>
            </w:pPr>
            <w:r>
              <w:t>Digital Shared Services</w:t>
            </w:r>
          </w:p>
        </w:tc>
      </w:tr>
      <w:tr w:rsidR="00EE77FE" w:rsidRPr="00F56E1F" w:rsidTr="00F56E1F">
        <w:trPr>
          <w:trHeight w:val="284"/>
        </w:trPr>
        <w:tc>
          <w:tcPr>
            <w:cnfStyle w:val="001000000000" w:firstRow="0" w:lastRow="0" w:firstColumn="1" w:lastColumn="0" w:oddVBand="0" w:evenVBand="0" w:oddHBand="0" w:evenHBand="0" w:firstRowFirstColumn="0" w:firstRowLastColumn="0" w:lastRowFirstColumn="0" w:lastRowLastColumn="0"/>
            <w:tcW w:w="1526" w:type="dxa"/>
            <w:tcMar>
              <w:top w:w="57" w:type="dxa"/>
              <w:bottom w:w="57" w:type="dxa"/>
            </w:tcMar>
            <w:vAlign w:val="center"/>
          </w:tcPr>
          <w:p w:rsidR="00EE77FE" w:rsidRPr="00F56E1F" w:rsidRDefault="00EA6FAE" w:rsidP="00F56E1F">
            <w:r>
              <w:t>EDD</w:t>
            </w:r>
          </w:p>
        </w:tc>
        <w:tc>
          <w:tcPr>
            <w:tcW w:w="8436" w:type="dxa"/>
            <w:tcMar>
              <w:top w:w="57" w:type="dxa"/>
              <w:bottom w:w="57" w:type="dxa"/>
            </w:tcMar>
            <w:vAlign w:val="center"/>
          </w:tcPr>
          <w:p w:rsidR="00EE77FE" w:rsidRPr="00F56E1F" w:rsidRDefault="00EA6FAE" w:rsidP="00F56E1F">
            <w:pPr>
              <w:cnfStyle w:val="000000000000" w:firstRow="0" w:lastRow="0" w:firstColumn="0" w:lastColumn="0" w:oddVBand="0" w:evenVBand="0" w:oddHBand="0" w:evenHBand="0" w:firstRowFirstColumn="0" w:firstRowLastColumn="0" w:lastRowFirstColumn="0" w:lastRowLastColumn="0"/>
            </w:pPr>
            <w:r>
              <w:t>Enterprise Digital Development</w:t>
            </w:r>
          </w:p>
        </w:tc>
      </w:tr>
      <w:tr w:rsidR="00EE77FE" w:rsidRPr="00F56E1F" w:rsidTr="00F56E1F">
        <w:trPr>
          <w:trHeight w:val="284"/>
        </w:trPr>
        <w:tc>
          <w:tcPr>
            <w:cnfStyle w:val="001000000000" w:firstRow="0" w:lastRow="0" w:firstColumn="1" w:lastColumn="0" w:oddVBand="0" w:evenVBand="0" w:oddHBand="0" w:evenHBand="0" w:firstRowFirstColumn="0" w:firstRowLastColumn="0" w:lastRowFirstColumn="0" w:lastRowLastColumn="0"/>
            <w:tcW w:w="1526" w:type="dxa"/>
            <w:tcMar>
              <w:top w:w="57" w:type="dxa"/>
              <w:bottom w:w="57" w:type="dxa"/>
            </w:tcMar>
            <w:vAlign w:val="center"/>
          </w:tcPr>
          <w:p w:rsidR="00EE77FE" w:rsidRPr="00F56E1F" w:rsidRDefault="00FE1ACF" w:rsidP="00F56E1F">
            <w:r w:rsidRPr="00F56E1F">
              <w:t>ESS</w:t>
            </w:r>
          </w:p>
        </w:tc>
        <w:tc>
          <w:tcPr>
            <w:tcW w:w="8436" w:type="dxa"/>
            <w:tcMar>
              <w:top w:w="57" w:type="dxa"/>
              <w:bottom w:w="57" w:type="dxa"/>
            </w:tcMar>
            <w:vAlign w:val="center"/>
          </w:tcPr>
          <w:p w:rsidR="00EE77FE" w:rsidRPr="00F56E1F" w:rsidRDefault="00FE1ACF" w:rsidP="00F56E1F">
            <w:pPr>
              <w:cnfStyle w:val="000000000000" w:firstRow="0" w:lastRow="0" w:firstColumn="0" w:lastColumn="0" w:oddVBand="0" w:evenVBand="0" w:oddHBand="0" w:evenHBand="0" w:firstRowFirstColumn="0" w:firstRowLastColumn="0" w:lastRowFirstColumn="0" w:lastRowLastColumn="0"/>
            </w:pPr>
            <w:r w:rsidRPr="00F56E1F">
              <w:t>Enterprise Shared Services</w:t>
            </w:r>
          </w:p>
        </w:tc>
      </w:tr>
      <w:tr w:rsidR="00EE77FE" w:rsidRPr="00F56E1F" w:rsidTr="00F56E1F">
        <w:trPr>
          <w:trHeight w:val="284"/>
        </w:trPr>
        <w:tc>
          <w:tcPr>
            <w:cnfStyle w:val="001000000000" w:firstRow="0" w:lastRow="0" w:firstColumn="1" w:lastColumn="0" w:oddVBand="0" w:evenVBand="0" w:oddHBand="0" w:evenHBand="0" w:firstRowFirstColumn="0" w:firstRowLastColumn="0" w:lastRowFirstColumn="0" w:lastRowLastColumn="0"/>
            <w:tcW w:w="1526" w:type="dxa"/>
            <w:tcMar>
              <w:top w:w="57" w:type="dxa"/>
              <w:bottom w:w="57" w:type="dxa"/>
            </w:tcMar>
            <w:vAlign w:val="center"/>
          </w:tcPr>
          <w:p w:rsidR="00EE77FE" w:rsidRPr="00F56E1F" w:rsidRDefault="00FE1ACF" w:rsidP="00F56E1F">
            <w:r w:rsidRPr="00F56E1F">
              <w:t>NICS</w:t>
            </w:r>
          </w:p>
        </w:tc>
        <w:tc>
          <w:tcPr>
            <w:tcW w:w="8436" w:type="dxa"/>
            <w:tcMar>
              <w:top w:w="57" w:type="dxa"/>
              <w:bottom w:w="57" w:type="dxa"/>
            </w:tcMar>
            <w:vAlign w:val="center"/>
          </w:tcPr>
          <w:p w:rsidR="00EE77FE" w:rsidRPr="00F56E1F" w:rsidRDefault="00FE1ACF" w:rsidP="00F56E1F">
            <w:pPr>
              <w:cnfStyle w:val="000000000000" w:firstRow="0" w:lastRow="0" w:firstColumn="0" w:lastColumn="0" w:oddVBand="0" w:evenVBand="0" w:oddHBand="0" w:evenHBand="0" w:firstRowFirstColumn="0" w:firstRowLastColumn="0" w:lastRowFirstColumn="0" w:lastRowLastColumn="0"/>
            </w:pPr>
            <w:r w:rsidRPr="00F56E1F">
              <w:t>Northern Ireland Civil Service</w:t>
            </w:r>
          </w:p>
        </w:tc>
      </w:tr>
    </w:tbl>
    <w:p w:rsidR="00C3533E" w:rsidRPr="00F37880" w:rsidRDefault="004B17D1" w:rsidP="008254DB">
      <w:pPr>
        <w:pStyle w:val="Heading1"/>
      </w:pPr>
      <w:bookmarkStart w:id="8" w:name="_Toc39576531"/>
      <w:r>
        <w:lastRenderedPageBreak/>
        <w:t>Heading 1</w:t>
      </w:r>
      <w:bookmarkEnd w:id="8"/>
    </w:p>
    <w:p w:rsidR="00267FEA" w:rsidRPr="00F37880" w:rsidRDefault="00267FEA" w:rsidP="00A86088">
      <w:pPr>
        <w:rPr>
          <w:rFonts w:cs="Arial"/>
          <w:b/>
        </w:rPr>
      </w:pPr>
      <w:r w:rsidRPr="00F37880">
        <w:rPr>
          <w:rFonts w:cs="Arial"/>
          <w:b/>
        </w:rPr>
        <w:t xml:space="preserve">On the Insert tab, the galleries include items that are designed to coordinate with the overall look of your document. You can use these galleries to insert tables, headers, footers, lists, cover pages, and other document building blocks. </w:t>
      </w:r>
    </w:p>
    <w:p w:rsidR="00267FEA" w:rsidRPr="00F37880" w:rsidRDefault="00267FEA" w:rsidP="00A86088">
      <w:pPr>
        <w:rPr>
          <w:rFonts w:cs="Arial"/>
        </w:rPr>
      </w:pPr>
      <w:r w:rsidRPr="00F37880">
        <w:rPr>
          <w:rFonts w:cs="Arial"/>
        </w:rPr>
        <w:t>When you create pictures, charts, or diagrams, they also coordinate with your current document look. You can easily change the formatting of selected text in the document text by choosing a look for the selected text from the Quick Styles gallery on the Home tab. You can also format text directly by using the other controls on the Home tab.</w:t>
      </w:r>
    </w:p>
    <w:p w:rsidR="00F96F75" w:rsidRDefault="004B17D1" w:rsidP="008254DB">
      <w:pPr>
        <w:pStyle w:val="Heading2"/>
      </w:pPr>
      <w:bookmarkStart w:id="9" w:name="_Toc39576532"/>
      <w:r>
        <w:t>Heading 2</w:t>
      </w:r>
      <w:bookmarkEnd w:id="9"/>
    </w:p>
    <w:p w:rsidR="0043787B" w:rsidRDefault="0043787B" w:rsidP="0043787B">
      <w: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 You can easily change the formatting of selected text in the document text by choosing a look for the selected text from the Quick Styles gallery on the Home tab.</w:t>
      </w:r>
    </w:p>
    <w:p w:rsidR="00156E24" w:rsidRDefault="00156E24" w:rsidP="00156E24">
      <w:pPr>
        <w:pStyle w:val="ListParagraph"/>
        <w:numPr>
          <w:ilvl w:val="0"/>
          <w:numId w:val="17"/>
        </w:numPr>
      </w:pPr>
      <w:r>
        <w:t>On the Insert tab, the galleries include items that are designed to coordinate with the overall look of your document.</w:t>
      </w:r>
    </w:p>
    <w:p w:rsidR="00156E24" w:rsidRDefault="00156E24" w:rsidP="00156E24">
      <w:pPr>
        <w:pStyle w:val="ListParagraph"/>
        <w:numPr>
          <w:ilvl w:val="0"/>
          <w:numId w:val="17"/>
        </w:numPr>
      </w:pPr>
      <w:r>
        <w:t>You can use these galleries to insert tables, headers, footers, lists, cover pages, and other document building blocks.</w:t>
      </w:r>
    </w:p>
    <w:p w:rsidR="00156E24" w:rsidRDefault="00156E24" w:rsidP="00156E24">
      <w:pPr>
        <w:pStyle w:val="ListParagraph"/>
        <w:numPr>
          <w:ilvl w:val="0"/>
          <w:numId w:val="17"/>
        </w:numPr>
      </w:pPr>
      <w:r>
        <w:t>When you create pictures, charts, or diagrams, they also coordinate with your current document look.</w:t>
      </w:r>
    </w:p>
    <w:p w:rsidR="00156E24" w:rsidRDefault="00156E24" w:rsidP="00156E24">
      <w:pPr>
        <w:pStyle w:val="ListParagraph"/>
        <w:numPr>
          <w:ilvl w:val="0"/>
          <w:numId w:val="17"/>
        </w:numPr>
      </w:pPr>
      <w:r>
        <w:t>You can easily change the formatting of selected text in the document text by choosing a look for the selected text from the Quick Styles gallery on the Home tab.</w:t>
      </w:r>
    </w:p>
    <w:p w:rsidR="00156E24" w:rsidRPr="0043787B" w:rsidRDefault="00156E24" w:rsidP="0043787B">
      <w:pPr>
        <w:pStyle w:val="ListParagraph"/>
        <w:numPr>
          <w:ilvl w:val="0"/>
          <w:numId w:val="17"/>
        </w:numPr>
      </w:pPr>
      <w:r>
        <w:t>You can also format text directly by using the other controls on the Home tab.</w:t>
      </w:r>
    </w:p>
    <w:p w:rsidR="00ED2987" w:rsidRPr="00F37880" w:rsidRDefault="004B17D1" w:rsidP="004B17D1">
      <w:pPr>
        <w:pStyle w:val="Heading3"/>
      </w:pPr>
      <w:bookmarkStart w:id="10" w:name="_Toc39576533"/>
      <w:r>
        <w:t>Heading 3</w:t>
      </w:r>
      <w:bookmarkEnd w:id="10"/>
      <w:r w:rsidR="00ED2987" w:rsidRPr="00F37880">
        <w:t xml:space="preserve"> </w:t>
      </w:r>
    </w:p>
    <w:p w:rsidR="00ED2987" w:rsidRPr="00F37880" w:rsidRDefault="00ED2987" w:rsidP="00ED2987">
      <w:pPr>
        <w:rPr>
          <w:rFonts w:cs="Arial"/>
        </w:rPr>
      </w:pPr>
      <w:r w:rsidRPr="00F37880">
        <w:rPr>
          <w:rFonts w:cs="Arial"/>
        </w:rPr>
        <w:t>On the Insert tab, the galleries include items that are designed to coordinate with the overall look of your document. You can use these galleries to insert tables, headers, footers, lists, cover pages, and other document building blocks. When you create pictures, charts, or diagrams, they also coordinate with your current document look.</w:t>
      </w:r>
    </w:p>
    <w:p w:rsidR="00ED2987" w:rsidRPr="0043787B" w:rsidRDefault="0043787B" w:rsidP="0043787B">
      <w:pPr>
        <w:pStyle w:val="Heading4"/>
        <w:rPr>
          <w:sz w:val="24"/>
          <w:szCs w:val="24"/>
        </w:rPr>
      </w:pPr>
      <w:r w:rsidRPr="0043787B">
        <w:t>Heading 4</w:t>
      </w:r>
    </w:p>
    <w:p w:rsidR="00213D1B" w:rsidRPr="00F37880" w:rsidRDefault="00ED2987" w:rsidP="00213D1B">
      <w:pPr>
        <w:rPr>
          <w:rFonts w:cs="Arial"/>
        </w:rPr>
      </w:pPr>
      <w:r w:rsidRPr="00F37880">
        <w:rPr>
          <w:rFonts w:cs="Arial"/>
        </w:rPr>
        <w:t xml:space="preserve">To change the overall look of your document, choose new Theme elements on the Page Layout tab. To change the looks available in the Quick Style gallery, use the Change Current Quick Style Set command. Both the Themes gallery and the Quick Styles gallery </w:t>
      </w:r>
      <w:r w:rsidRPr="00F37880">
        <w:rPr>
          <w:rFonts w:cs="Arial"/>
        </w:rPr>
        <w:lastRenderedPageBreak/>
        <w:t>provide reset commands so that you can always restore the look of your document to the original contained in your current template.</w:t>
      </w:r>
    </w:p>
    <w:p w:rsidR="00EE77FE" w:rsidRPr="00F37880" w:rsidRDefault="00EE77FE" w:rsidP="00213D1B">
      <w:pPr>
        <w:rPr>
          <w:rFonts w:cs="Arial"/>
        </w:rPr>
      </w:pPr>
      <w:r w:rsidRPr="00F37880">
        <w:rPr>
          <w:rFonts w:cs="Arial"/>
        </w:rPr>
        <w:t>On the Insert tab, the galleries include items that are designed to coordinate with the overall look of your document. You can use these galleries to insert tables, headers, footers, lists, cover pages, and other document building blocks.</w:t>
      </w:r>
    </w:p>
    <w:p w:rsidR="00EE77FE" w:rsidRPr="00F37880" w:rsidRDefault="00EE77FE" w:rsidP="00213D1B">
      <w:pPr>
        <w:rPr>
          <w:rFonts w:cs="Arial"/>
        </w:rPr>
      </w:pPr>
    </w:p>
    <w:p w:rsidR="004F3B77" w:rsidRPr="00F37880" w:rsidRDefault="00D1068B" w:rsidP="00D1068B">
      <w:pPr>
        <w:tabs>
          <w:tab w:val="left" w:pos="3810"/>
        </w:tabs>
        <w:rPr>
          <w:rFonts w:cs="Arial"/>
        </w:rPr>
      </w:pPr>
      <w:r w:rsidRPr="00F37880">
        <w:rPr>
          <w:rFonts w:cs="Arial"/>
        </w:rPr>
        <w:tab/>
      </w:r>
    </w:p>
    <w:sectPr w:rsidR="004F3B77" w:rsidRPr="00F37880" w:rsidSect="00012BEE">
      <w:headerReference w:type="default" r:id="rId13"/>
      <w:footerReference w:type="default" r:id="rId14"/>
      <w:footerReference w:type="first" r:id="rId15"/>
      <w:pgSz w:w="11906" w:h="16838"/>
      <w:pgMar w:top="1440" w:right="1080" w:bottom="1440" w:left="1080" w:header="709" w:footer="99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0F5" w:rsidRDefault="007770F5" w:rsidP="002F5621">
      <w:r>
        <w:separator/>
      </w:r>
    </w:p>
  </w:endnote>
  <w:endnote w:type="continuationSeparator" w:id="0">
    <w:p w:rsidR="007770F5" w:rsidRDefault="007770F5" w:rsidP="002F56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inotype">
    <w:altName w:val="Tahoma"/>
    <w:charset w:val="00"/>
    <w:family w:val="swiss"/>
    <w:pitch w:val="variable"/>
    <w:sig w:usb0="00000001"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42" w:rsidRDefault="00235142"/>
  <w:tbl>
    <w:tblPr>
      <w:tblStyle w:val="TableGrid"/>
      <w:tblW w:w="1006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410"/>
      <w:gridCol w:w="3827"/>
    </w:tblGrid>
    <w:tr w:rsidR="00235142" w:rsidRPr="00610F9F" w:rsidTr="00C916BF">
      <w:tc>
        <w:tcPr>
          <w:tcW w:w="3828" w:type="dxa"/>
        </w:tcPr>
        <w:p w:rsidR="00235142" w:rsidRPr="00610F9F" w:rsidRDefault="00235142" w:rsidP="00012BEE">
          <w:pPr>
            <w:pStyle w:val="Footer"/>
            <w:rPr>
              <w:color w:val="808080" w:themeColor="background1" w:themeShade="80"/>
            </w:rPr>
          </w:pPr>
          <w:r>
            <w:rPr>
              <w:color w:val="808080" w:themeColor="background1" w:themeShade="80"/>
            </w:rPr>
            <w:t>HP RM</w:t>
          </w:r>
          <w:r w:rsidRPr="00610F9F">
            <w:rPr>
              <w:color w:val="808080" w:themeColor="background1" w:themeShade="80"/>
            </w:rPr>
            <w:t xml:space="preserve"> Reference</w:t>
          </w:r>
          <w:r>
            <w:rPr>
              <w:color w:val="808080" w:themeColor="background1" w:themeShade="80"/>
            </w:rPr>
            <w:t xml:space="preserve">: </w:t>
          </w:r>
        </w:p>
      </w:tc>
      <w:tc>
        <w:tcPr>
          <w:tcW w:w="2410" w:type="dxa"/>
        </w:tcPr>
        <w:p w:rsidR="00235142" w:rsidRDefault="00235142" w:rsidP="0001106F">
          <w:pPr>
            <w:pStyle w:val="Footer"/>
            <w:jc w:val="right"/>
          </w:pPr>
        </w:p>
      </w:tc>
      <w:tc>
        <w:tcPr>
          <w:tcW w:w="3827" w:type="dxa"/>
        </w:tcPr>
        <w:p w:rsidR="00235142" w:rsidRPr="00610F9F" w:rsidRDefault="00235142" w:rsidP="00012BEE">
          <w:pPr>
            <w:pStyle w:val="Footer"/>
            <w:jc w:val="right"/>
            <w:rPr>
              <w:color w:val="808080" w:themeColor="background1" w:themeShade="80"/>
            </w:rPr>
          </w:pPr>
          <w:r>
            <w:rPr>
              <w:color w:val="808080" w:themeColor="background1" w:themeShade="80"/>
            </w:rPr>
            <w:t>Issue Date: XX/XX/XXXX</w:t>
          </w:r>
        </w:p>
      </w:tc>
    </w:tr>
    <w:tr w:rsidR="00235142" w:rsidRPr="00610F9F" w:rsidTr="00C916BF">
      <w:tc>
        <w:tcPr>
          <w:tcW w:w="3828" w:type="dxa"/>
        </w:tcPr>
        <w:p w:rsidR="00235142" w:rsidRPr="00610F9F" w:rsidRDefault="00235142" w:rsidP="00136C14">
          <w:pPr>
            <w:pStyle w:val="Footer"/>
            <w:rPr>
              <w:color w:val="808080" w:themeColor="background1" w:themeShade="80"/>
            </w:rPr>
          </w:pPr>
          <w:r>
            <w:rPr>
              <w:color w:val="808080" w:themeColor="background1" w:themeShade="80"/>
            </w:rPr>
            <w:t>Version: 1</w:t>
          </w:r>
        </w:p>
      </w:tc>
      <w:tc>
        <w:tcPr>
          <w:tcW w:w="2410" w:type="dxa"/>
        </w:tcPr>
        <w:p w:rsidR="00235142" w:rsidRPr="00E45194" w:rsidRDefault="00235142" w:rsidP="002139D7">
          <w:pPr>
            <w:pStyle w:val="Footer"/>
            <w:jc w:val="center"/>
            <w:rPr>
              <w:rFonts w:ascii="Calibri" w:hAnsi="Calibri"/>
              <w:b/>
              <w:smallCaps/>
              <w:color w:val="4F81BD" w:themeColor="accent1"/>
              <w:szCs w:val="24"/>
            </w:rPr>
          </w:pPr>
          <w:r>
            <w:rPr>
              <w:rFonts w:ascii="Calibri" w:hAnsi="Calibri"/>
              <w:b/>
              <w:smallCaps/>
              <w:color w:val="4F81BD" w:themeColor="accent1"/>
              <w:szCs w:val="24"/>
            </w:rPr>
            <w:t>&lt;Protective Marking&gt;</w:t>
          </w:r>
        </w:p>
      </w:tc>
      <w:tc>
        <w:tcPr>
          <w:tcW w:w="3827" w:type="dxa"/>
        </w:tcPr>
        <w:p w:rsidR="00235142" w:rsidRPr="00610F9F" w:rsidRDefault="00235142" w:rsidP="0001106F">
          <w:pPr>
            <w:pStyle w:val="Footer"/>
            <w:jc w:val="right"/>
            <w:rPr>
              <w:color w:val="808080" w:themeColor="background1" w:themeShade="80"/>
            </w:rPr>
          </w:pPr>
          <w:r w:rsidRPr="00610F9F">
            <w:rPr>
              <w:color w:val="808080" w:themeColor="background1" w:themeShade="80"/>
            </w:rPr>
            <w:t xml:space="preserve">Page | </w:t>
          </w:r>
          <w:r w:rsidRPr="00610F9F">
            <w:rPr>
              <w:color w:val="808080" w:themeColor="background1" w:themeShade="80"/>
              <w:szCs w:val="22"/>
            </w:rPr>
            <w:fldChar w:fldCharType="begin"/>
          </w:r>
          <w:r w:rsidRPr="00610F9F">
            <w:rPr>
              <w:color w:val="808080" w:themeColor="background1" w:themeShade="80"/>
              <w:szCs w:val="22"/>
            </w:rPr>
            <w:instrText xml:space="preserve"> PAGE   \* MERGEFORMAT </w:instrText>
          </w:r>
          <w:r w:rsidRPr="00610F9F">
            <w:rPr>
              <w:color w:val="808080" w:themeColor="background1" w:themeShade="80"/>
              <w:szCs w:val="22"/>
            </w:rPr>
            <w:fldChar w:fldCharType="separate"/>
          </w:r>
          <w:r w:rsidR="00B658A8">
            <w:rPr>
              <w:noProof/>
              <w:color w:val="808080" w:themeColor="background1" w:themeShade="80"/>
              <w:szCs w:val="22"/>
            </w:rPr>
            <w:t>5</w:t>
          </w:r>
          <w:r w:rsidRPr="00610F9F">
            <w:rPr>
              <w:color w:val="808080" w:themeColor="background1" w:themeShade="80"/>
              <w:szCs w:val="22"/>
            </w:rPr>
            <w:fldChar w:fldCharType="end"/>
          </w:r>
        </w:p>
      </w:tc>
    </w:tr>
  </w:tbl>
  <w:p w:rsidR="00235142" w:rsidRPr="0001106F" w:rsidRDefault="00235142" w:rsidP="0001106F">
    <w:pPr>
      <w:pStyle w:val="Footer"/>
      <w:spacing w:before="0" w:after="0"/>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42" w:rsidRDefault="00235142"/>
  <w:tbl>
    <w:tblPr>
      <w:tblStyle w:val="TableGrid"/>
      <w:tblW w:w="10065" w:type="dxa"/>
      <w:tblInd w:w="-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8"/>
      <w:gridCol w:w="2410"/>
      <w:gridCol w:w="3827"/>
    </w:tblGrid>
    <w:tr w:rsidR="00235142" w:rsidTr="00B658A8">
      <w:trPr>
        <w:trHeight w:val="284"/>
      </w:trPr>
      <w:tc>
        <w:tcPr>
          <w:tcW w:w="3828" w:type="dxa"/>
        </w:tcPr>
        <w:p w:rsidR="00235142" w:rsidRPr="00610F9F" w:rsidRDefault="00235142" w:rsidP="00663042">
          <w:pPr>
            <w:pStyle w:val="Footer"/>
            <w:rPr>
              <w:color w:val="808080" w:themeColor="background1" w:themeShade="80"/>
            </w:rPr>
          </w:pPr>
        </w:p>
      </w:tc>
      <w:tc>
        <w:tcPr>
          <w:tcW w:w="2410" w:type="dxa"/>
        </w:tcPr>
        <w:p w:rsidR="00235142" w:rsidRDefault="00235142" w:rsidP="00C12205">
          <w:pPr>
            <w:pStyle w:val="Footer"/>
            <w:jc w:val="right"/>
          </w:pPr>
        </w:p>
      </w:tc>
      <w:tc>
        <w:tcPr>
          <w:tcW w:w="3827" w:type="dxa"/>
        </w:tcPr>
        <w:p w:rsidR="00235142" w:rsidRPr="00610F9F" w:rsidRDefault="00235142" w:rsidP="00B658A8">
          <w:pPr>
            <w:pStyle w:val="Footer"/>
            <w:jc w:val="right"/>
            <w:rPr>
              <w:color w:val="808080" w:themeColor="background1" w:themeShade="80"/>
            </w:rPr>
          </w:pPr>
          <w:r w:rsidRPr="00610F9F">
            <w:rPr>
              <w:color w:val="808080" w:themeColor="background1" w:themeShade="80"/>
            </w:rPr>
            <w:t>Issue Date:</w:t>
          </w:r>
          <w:r>
            <w:rPr>
              <w:color w:val="808080" w:themeColor="background1" w:themeShade="80"/>
            </w:rPr>
            <w:t xml:space="preserve">  </w:t>
          </w:r>
          <w:r w:rsidR="00B658A8">
            <w:rPr>
              <w:color w:val="808080" w:themeColor="background1" w:themeShade="80"/>
            </w:rPr>
            <w:t>21/10/2020</w:t>
          </w:r>
        </w:p>
      </w:tc>
    </w:tr>
    <w:tr w:rsidR="00235142" w:rsidTr="00C916BF">
      <w:tc>
        <w:tcPr>
          <w:tcW w:w="3828" w:type="dxa"/>
        </w:tcPr>
        <w:p w:rsidR="00235142" w:rsidRPr="00610F9F" w:rsidRDefault="00235142" w:rsidP="00610F9F">
          <w:pPr>
            <w:pStyle w:val="Footer"/>
            <w:rPr>
              <w:color w:val="808080" w:themeColor="background1" w:themeShade="80"/>
            </w:rPr>
          </w:pPr>
          <w:r w:rsidRPr="00610F9F">
            <w:rPr>
              <w:color w:val="808080" w:themeColor="background1" w:themeShade="80"/>
            </w:rPr>
            <w:t>Version</w:t>
          </w:r>
          <w:r>
            <w:rPr>
              <w:color w:val="808080" w:themeColor="background1" w:themeShade="80"/>
            </w:rPr>
            <w:t>: 1</w:t>
          </w:r>
        </w:p>
      </w:tc>
      <w:tc>
        <w:tcPr>
          <w:tcW w:w="2410" w:type="dxa"/>
        </w:tcPr>
        <w:p w:rsidR="00235142" w:rsidRPr="00E45194" w:rsidRDefault="00B658A8" w:rsidP="00B658A8">
          <w:pPr>
            <w:pStyle w:val="Footer"/>
            <w:jc w:val="center"/>
            <w:rPr>
              <w:rFonts w:ascii="Calibri" w:hAnsi="Calibri"/>
              <w:b/>
              <w:smallCaps/>
              <w:color w:val="4F81BD" w:themeColor="accent1"/>
              <w:szCs w:val="24"/>
            </w:rPr>
          </w:pPr>
          <w:r>
            <w:rPr>
              <w:rFonts w:ascii="Calibri" w:hAnsi="Calibri"/>
              <w:b/>
              <w:smallCaps/>
              <w:color w:val="4F81BD" w:themeColor="accent1"/>
              <w:szCs w:val="24"/>
            </w:rPr>
            <w:t>Public</w:t>
          </w:r>
        </w:p>
      </w:tc>
      <w:tc>
        <w:tcPr>
          <w:tcW w:w="3827" w:type="dxa"/>
        </w:tcPr>
        <w:p w:rsidR="00235142" w:rsidRPr="00610F9F" w:rsidRDefault="00235142" w:rsidP="00C12205">
          <w:pPr>
            <w:pStyle w:val="Footer"/>
            <w:jc w:val="right"/>
            <w:rPr>
              <w:color w:val="808080" w:themeColor="background1" w:themeShade="80"/>
            </w:rPr>
          </w:pPr>
          <w:r w:rsidRPr="00610F9F">
            <w:rPr>
              <w:color w:val="808080" w:themeColor="background1" w:themeShade="80"/>
            </w:rPr>
            <w:t xml:space="preserve">Page | </w:t>
          </w:r>
          <w:r w:rsidRPr="00610F9F">
            <w:rPr>
              <w:color w:val="808080" w:themeColor="background1" w:themeShade="80"/>
              <w:szCs w:val="22"/>
            </w:rPr>
            <w:fldChar w:fldCharType="begin"/>
          </w:r>
          <w:r w:rsidRPr="00610F9F">
            <w:rPr>
              <w:color w:val="808080" w:themeColor="background1" w:themeShade="80"/>
              <w:szCs w:val="22"/>
            </w:rPr>
            <w:instrText xml:space="preserve"> PAGE   \* MERGEFORMAT </w:instrText>
          </w:r>
          <w:r w:rsidRPr="00610F9F">
            <w:rPr>
              <w:color w:val="808080" w:themeColor="background1" w:themeShade="80"/>
              <w:szCs w:val="22"/>
            </w:rPr>
            <w:fldChar w:fldCharType="separate"/>
          </w:r>
          <w:r w:rsidR="00B658A8">
            <w:rPr>
              <w:noProof/>
              <w:color w:val="808080" w:themeColor="background1" w:themeShade="80"/>
              <w:szCs w:val="22"/>
            </w:rPr>
            <w:t>1</w:t>
          </w:r>
          <w:r w:rsidRPr="00610F9F">
            <w:rPr>
              <w:color w:val="808080" w:themeColor="background1" w:themeShade="80"/>
              <w:szCs w:val="22"/>
            </w:rPr>
            <w:fldChar w:fldCharType="end"/>
          </w:r>
        </w:p>
      </w:tc>
    </w:tr>
  </w:tbl>
  <w:p w:rsidR="00235142" w:rsidRPr="002A3DAA" w:rsidRDefault="00235142" w:rsidP="002A3DAA">
    <w:pPr>
      <w:pStyle w:val="Footer"/>
      <w:spacing w:before="0" w:after="0"/>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0F5" w:rsidRDefault="007770F5" w:rsidP="002F5621">
      <w:r>
        <w:separator/>
      </w:r>
    </w:p>
  </w:footnote>
  <w:footnote w:type="continuationSeparator" w:id="0">
    <w:p w:rsidR="007770F5" w:rsidRDefault="007770F5" w:rsidP="002F56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5142" w:rsidRPr="00665B00" w:rsidRDefault="00235142" w:rsidP="00665B00">
    <w:pPr>
      <w:pStyle w:val="Header"/>
      <w:spacing w:after="360"/>
      <w:rPr>
        <w:rFonts w:cs="Arial"/>
        <w:noProof/>
        <w:lang w:eastAsia="en-GB" w:bidi="ar-SA"/>
      </w:rPr>
    </w:pPr>
    <w:r w:rsidRPr="00EA6FAE">
      <w:rPr>
        <w:rFonts w:cs="Arial"/>
        <w:noProof/>
        <w:lang w:eastAsia="en-GB" w:bidi="ar-SA"/>
      </w:rPr>
      <w:drawing>
        <wp:anchor distT="0" distB="0" distL="114300" distR="114300" simplePos="0" relativeHeight="251658240" behindDoc="0" locked="0" layoutInCell="1" allowOverlap="1" wp14:anchorId="32E27BDC" wp14:editId="32E27BDD">
          <wp:simplePos x="0" y="0"/>
          <wp:positionH relativeFrom="margin">
            <wp:align>right</wp:align>
          </wp:positionH>
          <wp:positionV relativeFrom="paragraph">
            <wp:posOffset>63450</wp:posOffset>
          </wp:positionV>
          <wp:extent cx="2105660" cy="396875"/>
          <wp:effectExtent l="0" t="0" r="8890" b="3175"/>
          <wp:wrapThrough wrapText="bothSides">
            <wp:wrapPolygon edited="0">
              <wp:start x="0" y="0"/>
              <wp:lineTo x="0" y="20736"/>
              <wp:lineTo x="21496" y="20736"/>
              <wp:lineTo x="21496" y="0"/>
              <wp:lineTo x="0" y="0"/>
            </wp:wrapPolygon>
          </wp:wrapThrough>
          <wp:docPr id="2" name="Picture 2" descr="C:\Users\1396908\Desktop\edd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396908\Desktop\edd_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660" cy="396875"/>
                  </a:xfrm>
                  <a:prstGeom prst="rect">
                    <a:avLst/>
                  </a:prstGeom>
                  <a:noFill/>
                  <a:ln>
                    <a:noFill/>
                  </a:ln>
                </pic:spPr>
              </pic:pic>
            </a:graphicData>
          </a:graphic>
        </wp:anchor>
      </w:drawing>
    </w:r>
    <w:sdt>
      <w:sdtPr>
        <w:rPr>
          <w:rFonts w:cs="Arial"/>
          <w:noProof/>
          <w:lang w:eastAsia="en-GB" w:bidi="ar-SA"/>
        </w:rPr>
        <w:alias w:val="Title"/>
        <w:id w:val="2684969"/>
        <w:dataBinding w:prefixMappings="xmlns:ns0='http://purl.org/dc/elements/1.1/' xmlns:ns1='http://schemas.openxmlformats.org/package/2006/metadata/core-properties' " w:xpath="/ns1:coreProperties[1]/ns0:title[1]" w:storeItemID="{6C3C8BC8-F283-45AE-878A-BAB7291924A1}"/>
        <w:text/>
      </w:sdtPr>
      <w:sdtEndPr/>
      <w:sdtContent>
        <w:r w:rsidR="00B658A8">
          <w:rPr>
            <w:rFonts w:cs="Arial"/>
            <w:noProof/>
            <w:lang w:eastAsia="en-GB" w:bidi="ar-SA"/>
          </w:rPr>
          <w:t>Developer Guide</w:t>
        </w:r>
      </w:sdtContent>
    </w:sdt>
    <w:r w:rsidRPr="00FC034F">
      <w:rPr>
        <w:rFonts w:cs="Arial"/>
        <w:noProof/>
        <w:lang w:eastAsia="en-GB" w:bidi="ar-S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C011F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C387694"/>
    <w:multiLevelType w:val="multilevel"/>
    <w:tmpl w:val="9DE4D542"/>
    <w:lvl w:ilvl="0">
      <w:start w:val="1"/>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color w:val="auto"/>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51C7E9A"/>
    <w:multiLevelType w:val="hybridMultilevel"/>
    <w:tmpl w:val="80CA64C0"/>
    <w:lvl w:ilvl="0" w:tplc="0809000F">
      <w:start w:val="1"/>
      <w:numFmt w:val="decimal"/>
      <w:lvlText w:val="%1."/>
      <w:lvlJc w:val="left"/>
      <w:pPr>
        <w:ind w:left="1485" w:hanging="360"/>
      </w:pPr>
    </w:lvl>
    <w:lvl w:ilvl="1" w:tplc="08090019" w:tentative="1">
      <w:start w:val="1"/>
      <w:numFmt w:val="lowerLetter"/>
      <w:lvlText w:val="%2."/>
      <w:lvlJc w:val="left"/>
      <w:pPr>
        <w:ind w:left="2205" w:hanging="360"/>
      </w:pPr>
    </w:lvl>
    <w:lvl w:ilvl="2" w:tplc="0809001B" w:tentative="1">
      <w:start w:val="1"/>
      <w:numFmt w:val="lowerRoman"/>
      <w:lvlText w:val="%3."/>
      <w:lvlJc w:val="right"/>
      <w:pPr>
        <w:ind w:left="2925" w:hanging="180"/>
      </w:pPr>
    </w:lvl>
    <w:lvl w:ilvl="3" w:tplc="0809000F" w:tentative="1">
      <w:start w:val="1"/>
      <w:numFmt w:val="decimal"/>
      <w:lvlText w:val="%4."/>
      <w:lvlJc w:val="left"/>
      <w:pPr>
        <w:ind w:left="3645" w:hanging="360"/>
      </w:pPr>
    </w:lvl>
    <w:lvl w:ilvl="4" w:tplc="08090019" w:tentative="1">
      <w:start w:val="1"/>
      <w:numFmt w:val="lowerLetter"/>
      <w:lvlText w:val="%5."/>
      <w:lvlJc w:val="left"/>
      <w:pPr>
        <w:ind w:left="4365" w:hanging="360"/>
      </w:pPr>
    </w:lvl>
    <w:lvl w:ilvl="5" w:tplc="0809001B" w:tentative="1">
      <w:start w:val="1"/>
      <w:numFmt w:val="lowerRoman"/>
      <w:lvlText w:val="%6."/>
      <w:lvlJc w:val="right"/>
      <w:pPr>
        <w:ind w:left="5085" w:hanging="180"/>
      </w:pPr>
    </w:lvl>
    <w:lvl w:ilvl="6" w:tplc="0809000F" w:tentative="1">
      <w:start w:val="1"/>
      <w:numFmt w:val="decimal"/>
      <w:lvlText w:val="%7."/>
      <w:lvlJc w:val="left"/>
      <w:pPr>
        <w:ind w:left="5805" w:hanging="360"/>
      </w:pPr>
    </w:lvl>
    <w:lvl w:ilvl="7" w:tplc="08090019" w:tentative="1">
      <w:start w:val="1"/>
      <w:numFmt w:val="lowerLetter"/>
      <w:lvlText w:val="%8."/>
      <w:lvlJc w:val="left"/>
      <w:pPr>
        <w:ind w:left="6525" w:hanging="360"/>
      </w:pPr>
    </w:lvl>
    <w:lvl w:ilvl="8" w:tplc="0809001B" w:tentative="1">
      <w:start w:val="1"/>
      <w:numFmt w:val="lowerRoman"/>
      <w:lvlText w:val="%9."/>
      <w:lvlJc w:val="right"/>
      <w:pPr>
        <w:ind w:left="7245" w:hanging="180"/>
      </w:pPr>
    </w:lvl>
  </w:abstractNum>
  <w:abstractNum w:abstractNumId="3" w15:restartNumberingAfterBreak="0">
    <w:nsid w:val="2114346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B272387"/>
    <w:multiLevelType w:val="multilevel"/>
    <w:tmpl w:val="B852A5D4"/>
    <w:lvl w:ilvl="0">
      <w:start w:val="1"/>
      <w:numFmt w:val="decimal"/>
      <w:lvlText w:val="%1"/>
      <w:lvlJc w:val="left"/>
      <w:pPr>
        <w:tabs>
          <w:tab w:val="num" w:pos="108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1080"/>
        </w:tabs>
        <w:ind w:left="0" w:firstLine="0"/>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5" w15:restartNumberingAfterBreak="0">
    <w:nsid w:val="2CFA313B"/>
    <w:multiLevelType w:val="hybridMultilevel"/>
    <w:tmpl w:val="DBEA48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E6C6EAF"/>
    <w:multiLevelType w:val="hybridMultilevel"/>
    <w:tmpl w:val="FEBC2B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7FA0DE9"/>
    <w:multiLevelType w:val="hybridMultilevel"/>
    <w:tmpl w:val="9A70559A"/>
    <w:lvl w:ilvl="0" w:tplc="08090001">
      <w:start w:val="1"/>
      <w:numFmt w:val="bullet"/>
      <w:lvlText w:val=""/>
      <w:lvlJc w:val="left"/>
      <w:pPr>
        <w:ind w:left="717" w:hanging="360"/>
      </w:pPr>
      <w:rPr>
        <w:rFonts w:ascii="Symbol" w:hAnsi="Symbol" w:hint="default"/>
        <w:b w:val="0"/>
        <w:i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2B52C5"/>
    <w:multiLevelType w:val="hybridMultilevel"/>
    <w:tmpl w:val="2A2E77F0"/>
    <w:lvl w:ilvl="0" w:tplc="25E2BC4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5E024688"/>
    <w:multiLevelType w:val="multilevel"/>
    <w:tmpl w:val="29864C5E"/>
    <w:lvl w:ilvl="0">
      <w:start w:val="1"/>
      <w:numFmt w:val="decimal"/>
      <w:lvlText w:val="%1"/>
      <w:lvlJc w:val="left"/>
      <w:pPr>
        <w:tabs>
          <w:tab w:val="num" w:pos="1080"/>
        </w:tabs>
        <w:ind w:left="0" w:firstLine="0"/>
      </w:pPr>
      <w:rPr>
        <w:rFonts w:hint="default"/>
      </w:rPr>
    </w:lvl>
    <w:lvl w:ilvl="1">
      <w:start w:val="1"/>
      <w:numFmt w:val="decimal"/>
      <w:lvlText w:val="%1.%2"/>
      <w:lvlJc w:val="left"/>
      <w:pPr>
        <w:tabs>
          <w:tab w:val="num" w:pos="1080"/>
        </w:tabs>
        <w:ind w:left="0" w:firstLine="0"/>
      </w:pPr>
      <w:rPr>
        <w:rFonts w:hint="default"/>
      </w:rPr>
    </w:lvl>
    <w:lvl w:ilvl="2">
      <w:start w:val="1"/>
      <w:numFmt w:val="decimal"/>
      <w:lvlText w:val="%1.%2.%3"/>
      <w:lvlJc w:val="left"/>
      <w:pPr>
        <w:tabs>
          <w:tab w:val="num" w:pos="1080"/>
        </w:tabs>
        <w:ind w:left="0" w:firstLine="0"/>
      </w:pPr>
      <w:rPr>
        <w:rFonts w:hint="default"/>
      </w:rPr>
    </w:lvl>
    <w:lvl w:ilvl="3">
      <w:start w:val="1"/>
      <w:numFmt w:val="decimal"/>
      <w:lvlText w:val="%1.%2.%3.%4"/>
      <w:lvlJc w:val="left"/>
      <w:pPr>
        <w:tabs>
          <w:tab w:val="num" w:pos="1080"/>
        </w:tabs>
        <w:ind w:left="0" w:firstLine="0"/>
      </w:pPr>
      <w:rPr>
        <w:rFonts w:hint="default"/>
      </w:rPr>
    </w:lvl>
    <w:lvl w:ilvl="4">
      <w:start w:val="1"/>
      <w:numFmt w:val="decimal"/>
      <w:pStyle w:val="Heading5"/>
      <w:lvlText w:val="%1.%2.%3.%4.%5"/>
      <w:lvlJc w:val="left"/>
      <w:pPr>
        <w:tabs>
          <w:tab w:val="num" w:pos="1080"/>
        </w:tabs>
        <w:ind w:left="0" w:firstLine="0"/>
      </w:pPr>
      <w:rPr>
        <w:rFonts w:hint="default"/>
      </w:rPr>
    </w:lvl>
    <w:lvl w:ilvl="5">
      <w:start w:val="1"/>
      <w:numFmt w:val="decimal"/>
      <w:pStyle w:val="Heading6"/>
      <w:lvlText w:val="%1.%2.%3.%4.%5.%6"/>
      <w:lvlJc w:val="left"/>
      <w:pPr>
        <w:tabs>
          <w:tab w:val="num" w:pos="1872"/>
        </w:tabs>
        <w:ind w:left="1872" w:hanging="1152"/>
      </w:pPr>
      <w:rPr>
        <w:rFonts w:hint="default"/>
      </w:rPr>
    </w:lvl>
    <w:lvl w:ilvl="6">
      <w:start w:val="1"/>
      <w:numFmt w:val="decimal"/>
      <w:pStyle w:val="Heading7"/>
      <w:lvlText w:val="%1.%2.%3.%4.%5.%6.%7"/>
      <w:lvlJc w:val="left"/>
      <w:pPr>
        <w:tabs>
          <w:tab w:val="num" w:pos="2016"/>
        </w:tabs>
        <w:ind w:left="2016" w:hanging="1296"/>
      </w:pPr>
      <w:rPr>
        <w:rFonts w:hint="default"/>
      </w:rPr>
    </w:lvl>
    <w:lvl w:ilvl="7">
      <w:start w:val="1"/>
      <w:numFmt w:val="decimal"/>
      <w:pStyle w:val="Heading8"/>
      <w:lvlText w:val="%1.%2.%3.%4.%5.%6.%7.%8"/>
      <w:lvlJc w:val="left"/>
      <w:pPr>
        <w:tabs>
          <w:tab w:val="num" w:pos="2160"/>
        </w:tabs>
        <w:ind w:left="2160" w:hanging="1440"/>
      </w:pPr>
      <w:rPr>
        <w:rFonts w:hint="default"/>
      </w:rPr>
    </w:lvl>
    <w:lvl w:ilvl="8">
      <w:start w:val="1"/>
      <w:numFmt w:val="decimal"/>
      <w:pStyle w:val="Heading9"/>
      <w:lvlText w:val="%1.%2.%3.%4.%5.%6.%7.%8.%9"/>
      <w:lvlJc w:val="left"/>
      <w:pPr>
        <w:tabs>
          <w:tab w:val="num" w:pos="2304"/>
        </w:tabs>
        <w:ind w:left="2304" w:hanging="1584"/>
      </w:pPr>
      <w:rPr>
        <w:rFonts w:hint="default"/>
      </w:rPr>
    </w:lvl>
  </w:abstractNum>
  <w:abstractNum w:abstractNumId="10" w15:restartNumberingAfterBreak="0">
    <w:nsid w:val="65A52DCA"/>
    <w:multiLevelType w:val="hybridMultilevel"/>
    <w:tmpl w:val="1A3CF652"/>
    <w:lvl w:ilvl="0" w:tplc="2E8CFC40">
      <w:numFmt w:val="bullet"/>
      <w:pStyle w:val="Activitydetailbullets"/>
      <w:lvlText w:val="−"/>
      <w:lvlJc w:val="left"/>
      <w:pPr>
        <w:ind w:left="717" w:hanging="360"/>
      </w:pPr>
      <w:rPr>
        <w:rFonts w:ascii="Frutiger Linotype" w:eastAsia="Times New Roman" w:hAnsi="Frutiger Linotype" w:cs="Times New Roman" w:hint="default"/>
        <w:b w:val="0"/>
        <w:i w:val="0"/>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9A958A5"/>
    <w:multiLevelType w:val="multilevel"/>
    <w:tmpl w:val="A4107C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79DB2A00"/>
    <w:multiLevelType w:val="hybridMultilevel"/>
    <w:tmpl w:val="EE5E555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7D2F494F"/>
    <w:multiLevelType w:val="hybridMultilevel"/>
    <w:tmpl w:val="36608F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1"/>
  </w:num>
  <w:num w:numId="2">
    <w:abstractNumId w:val="10"/>
  </w:num>
  <w:num w:numId="3">
    <w:abstractNumId w:val="13"/>
  </w:num>
  <w:num w:numId="4">
    <w:abstractNumId w:val="3"/>
  </w:num>
  <w:num w:numId="5">
    <w:abstractNumId w:val="7"/>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9"/>
  </w:num>
  <w:num w:numId="10">
    <w:abstractNumId w:val="4"/>
  </w:num>
  <w:num w:numId="11">
    <w:abstractNumId w:val="9"/>
  </w:num>
  <w:num w:numId="12">
    <w:abstractNumId w:val="2"/>
  </w:num>
  <w:num w:numId="13">
    <w:abstractNumId w:val="8"/>
  </w:num>
  <w:num w:numId="14">
    <w:abstractNumId w:val="12"/>
  </w:num>
  <w:num w:numId="15">
    <w:abstractNumId w:val="9"/>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205"/>
    <w:rsid w:val="0000186A"/>
    <w:rsid w:val="0000222A"/>
    <w:rsid w:val="00003C1C"/>
    <w:rsid w:val="000055F9"/>
    <w:rsid w:val="00005FFB"/>
    <w:rsid w:val="0001106F"/>
    <w:rsid w:val="00011D71"/>
    <w:rsid w:val="00012BEE"/>
    <w:rsid w:val="00013002"/>
    <w:rsid w:val="0001402A"/>
    <w:rsid w:val="0001411B"/>
    <w:rsid w:val="0001582B"/>
    <w:rsid w:val="00015ACC"/>
    <w:rsid w:val="000166F0"/>
    <w:rsid w:val="00023B64"/>
    <w:rsid w:val="00026957"/>
    <w:rsid w:val="0003042E"/>
    <w:rsid w:val="00030EFC"/>
    <w:rsid w:val="00033ECA"/>
    <w:rsid w:val="00034CC6"/>
    <w:rsid w:val="0003758A"/>
    <w:rsid w:val="00040F1D"/>
    <w:rsid w:val="000412DB"/>
    <w:rsid w:val="00041C88"/>
    <w:rsid w:val="00045CAD"/>
    <w:rsid w:val="00056EDB"/>
    <w:rsid w:val="00057311"/>
    <w:rsid w:val="000620D7"/>
    <w:rsid w:val="000650A9"/>
    <w:rsid w:val="000659D4"/>
    <w:rsid w:val="00067F40"/>
    <w:rsid w:val="00071535"/>
    <w:rsid w:val="00071EDB"/>
    <w:rsid w:val="00074451"/>
    <w:rsid w:val="00075BE7"/>
    <w:rsid w:val="00076ADB"/>
    <w:rsid w:val="00076E5E"/>
    <w:rsid w:val="00077A12"/>
    <w:rsid w:val="000A5133"/>
    <w:rsid w:val="000B3B3D"/>
    <w:rsid w:val="000B5F8A"/>
    <w:rsid w:val="000C1614"/>
    <w:rsid w:val="000C3D73"/>
    <w:rsid w:val="000C797D"/>
    <w:rsid w:val="000C7BE3"/>
    <w:rsid w:val="000D1B85"/>
    <w:rsid w:val="000D43EA"/>
    <w:rsid w:val="000E125D"/>
    <w:rsid w:val="000E2B7E"/>
    <w:rsid w:val="000E3F8D"/>
    <w:rsid w:val="000E4BB4"/>
    <w:rsid w:val="000F0FB9"/>
    <w:rsid w:val="000F177E"/>
    <w:rsid w:val="000F5D52"/>
    <w:rsid w:val="001012AA"/>
    <w:rsid w:val="0010230C"/>
    <w:rsid w:val="001045FC"/>
    <w:rsid w:val="001052D8"/>
    <w:rsid w:val="00105E72"/>
    <w:rsid w:val="001062AC"/>
    <w:rsid w:val="00106567"/>
    <w:rsid w:val="00107610"/>
    <w:rsid w:val="001117BB"/>
    <w:rsid w:val="00111CA1"/>
    <w:rsid w:val="00113B02"/>
    <w:rsid w:val="00114B52"/>
    <w:rsid w:val="001152C8"/>
    <w:rsid w:val="0011565F"/>
    <w:rsid w:val="001175C3"/>
    <w:rsid w:val="001225B2"/>
    <w:rsid w:val="00126178"/>
    <w:rsid w:val="00126DB6"/>
    <w:rsid w:val="0013114F"/>
    <w:rsid w:val="001326A4"/>
    <w:rsid w:val="00136C14"/>
    <w:rsid w:val="00142CEC"/>
    <w:rsid w:val="00150AD8"/>
    <w:rsid w:val="00150B2F"/>
    <w:rsid w:val="00154B4C"/>
    <w:rsid w:val="00156E24"/>
    <w:rsid w:val="0015771D"/>
    <w:rsid w:val="00160272"/>
    <w:rsid w:val="00160BB7"/>
    <w:rsid w:val="00161756"/>
    <w:rsid w:val="00167C41"/>
    <w:rsid w:val="001718FF"/>
    <w:rsid w:val="00174294"/>
    <w:rsid w:val="0017444C"/>
    <w:rsid w:val="001761F9"/>
    <w:rsid w:val="00176738"/>
    <w:rsid w:val="00176DC2"/>
    <w:rsid w:val="00177E3D"/>
    <w:rsid w:val="001822FB"/>
    <w:rsid w:val="00182D2A"/>
    <w:rsid w:val="00183F0E"/>
    <w:rsid w:val="0018407F"/>
    <w:rsid w:val="00184BC9"/>
    <w:rsid w:val="0019039B"/>
    <w:rsid w:val="00192BBF"/>
    <w:rsid w:val="001940E3"/>
    <w:rsid w:val="001A2CCB"/>
    <w:rsid w:val="001A6C92"/>
    <w:rsid w:val="001A7BDF"/>
    <w:rsid w:val="001B481B"/>
    <w:rsid w:val="001B50B2"/>
    <w:rsid w:val="001B6EFC"/>
    <w:rsid w:val="001B764B"/>
    <w:rsid w:val="001C0225"/>
    <w:rsid w:val="001C1126"/>
    <w:rsid w:val="001C3583"/>
    <w:rsid w:val="001C6DC4"/>
    <w:rsid w:val="001D00B9"/>
    <w:rsid w:val="001D0C06"/>
    <w:rsid w:val="001D2FB6"/>
    <w:rsid w:val="001D472C"/>
    <w:rsid w:val="001D5FCC"/>
    <w:rsid w:val="001E118D"/>
    <w:rsid w:val="001E1536"/>
    <w:rsid w:val="001E4768"/>
    <w:rsid w:val="001E4A50"/>
    <w:rsid w:val="001F0202"/>
    <w:rsid w:val="001F0319"/>
    <w:rsid w:val="001F11D9"/>
    <w:rsid w:val="001F29F2"/>
    <w:rsid w:val="001F42BE"/>
    <w:rsid w:val="001F4BAD"/>
    <w:rsid w:val="0020124E"/>
    <w:rsid w:val="0020227D"/>
    <w:rsid w:val="0021274E"/>
    <w:rsid w:val="002139D7"/>
    <w:rsid w:val="00213D1B"/>
    <w:rsid w:val="00215F28"/>
    <w:rsid w:val="00224FDE"/>
    <w:rsid w:val="002261CA"/>
    <w:rsid w:val="00226579"/>
    <w:rsid w:val="002267F4"/>
    <w:rsid w:val="0023260E"/>
    <w:rsid w:val="00235142"/>
    <w:rsid w:val="002409FF"/>
    <w:rsid w:val="00242A5C"/>
    <w:rsid w:val="00243C8C"/>
    <w:rsid w:val="0024471D"/>
    <w:rsid w:val="00245262"/>
    <w:rsid w:val="00246571"/>
    <w:rsid w:val="002507DD"/>
    <w:rsid w:val="00252755"/>
    <w:rsid w:val="00254CFD"/>
    <w:rsid w:val="00255084"/>
    <w:rsid w:val="00255F20"/>
    <w:rsid w:val="0026338F"/>
    <w:rsid w:val="00263D9D"/>
    <w:rsid w:val="00264107"/>
    <w:rsid w:val="00267FEA"/>
    <w:rsid w:val="002701B7"/>
    <w:rsid w:val="002733F8"/>
    <w:rsid w:val="00273C37"/>
    <w:rsid w:val="002757DD"/>
    <w:rsid w:val="00276151"/>
    <w:rsid w:val="00280257"/>
    <w:rsid w:val="002802FB"/>
    <w:rsid w:val="00281B9C"/>
    <w:rsid w:val="00284A68"/>
    <w:rsid w:val="002866A9"/>
    <w:rsid w:val="00290755"/>
    <w:rsid w:val="00291C40"/>
    <w:rsid w:val="002928A2"/>
    <w:rsid w:val="002950A9"/>
    <w:rsid w:val="0029623B"/>
    <w:rsid w:val="00296E9D"/>
    <w:rsid w:val="0029763D"/>
    <w:rsid w:val="002A29AD"/>
    <w:rsid w:val="002A310E"/>
    <w:rsid w:val="002A3DAA"/>
    <w:rsid w:val="002A5225"/>
    <w:rsid w:val="002A66F9"/>
    <w:rsid w:val="002A6ADA"/>
    <w:rsid w:val="002B3C58"/>
    <w:rsid w:val="002B4C76"/>
    <w:rsid w:val="002B5572"/>
    <w:rsid w:val="002C166F"/>
    <w:rsid w:val="002C1A26"/>
    <w:rsid w:val="002C3089"/>
    <w:rsid w:val="002C4EFC"/>
    <w:rsid w:val="002D343E"/>
    <w:rsid w:val="002D4BCF"/>
    <w:rsid w:val="002E0933"/>
    <w:rsid w:val="002E470A"/>
    <w:rsid w:val="002E4B8F"/>
    <w:rsid w:val="002F04E4"/>
    <w:rsid w:val="002F1B1E"/>
    <w:rsid w:val="002F210E"/>
    <w:rsid w:val="002F3544"/>
    <w:rsid w:val="002F48FC"/>
    <w:rsid w:val="002F5621"/>
    <w:rsid w:val="002F6E72"/>
    <w:rsid w:val="002F716C"/>
    <w:rsid w:val="002F797C"/>
    <w:rsid w:val="0030249F"/>
    <w:rsid w:val="003045A7"/>
    <w:rsid w:val="003048D1"/>
    <w:rsid w:val="00310C5A"/>
    <w:rsid w:val="00312F8F"/>
    <w:rsid w:val="0031566D"/>
    <w:rsid w:val="00324B8C"/>
    <w:rsid w:val="003259E3"/>
    <w:rsid w:val="003264AC"/>
    <w:rsid w:val="00330237"/>
    <w:rsid w:val="00333C97"/>
    <w:rsid w:val="003371DC"/>
    <w:rsid w:val="00337362"/>
    <w:rsid w:val="003406ED"/>
    <w:rsid w:val="003441DA"/>
    <w:rsid w:val="00346306"/>
    <w:rsid w:val="00350E47"/>
    <w:rsid w:val="0036237C"/>
    <w:rsid w:val="0036644B"/>
    <w:rsid w:val="00367388"/>
    <w:rsid w:val="003675A3"/>
    <w:rsid w:val="003716F2"/>
    <w:rsid w:val="0037478D"/>
    <w:rsid w:val="00374892"/>
    <w:rsid w:val="003764C2"/>
    <w:rsid w:val="0037766C"/>
    <w:rsid w:val="003813AD"/>
    <w:rsid w:val="00385BFE"/>
    <w:rsid w:val="00397144"/>
    <w:rsid w:val="0039792C"/>
    <w:rsid w:val="003A2C03"/>
    <w:rsid w:val="003A3A46"/>
    <w:rsid w:val="003A3EB4"/>
    <w:rsid w:val="003A4081"/>
    <w:rsid w:val="003A548E"/>
    <w:rsid w:val="003A579B"/>
    <w:rsid w:val="003A7CAF"/>
    <w:rsid w:val="003B0DD7"/>
    <w:rsid w:val="003B1923"/>
    <w:rsid w:val="003B1BBF"/>
    <w:rsid w:val="003B6645"/>
    <w:rsid w:val="003B7BB5"/>
    <w:rsid w:val="003C12E0"/>
    <w:rsid w:val="003C45A0"/>
    <w:rsid w:val="003C48EB"/>
    <w:rsid w:val="003C69D6"/>
    <w:rsid w:val="003C7623"/>
    <w:rsid w:val="003D4286"/>
    <w:rsid w:val="003D7607"/>
    <w:rsid w:val="003E0F4A"/>
    <w:rsid w:val="003E3EF2"/>
    <w:rsid w:val="003F0DF6"/>
    <w:rsid w:val="003F1565"/>
    <w:rsid w:val="003F3E48"/>
    <w:rsid w:val="003F3F00"/>
    <w:rsid w:val="003F6A69"/>
    <w:rsid w:val="00400F80"/>
    <w:rsid w:val="004025C4"/>
    <w:rsid w:val="0040301F"/>
    <w:rsid w:val="00405DC6"/>
    <w:rsid w:val="0041039F"/>
    <w:rsid w:val="004123E0"/>
    <w:rsid w:val="004138D6"/>
    <w:rsid w:val="00414808"/>
    <w:rsid w:val="004210C2"/>
    <w:rsid w:val="00423133"/>
    <w:rsid w:val="0043530E"/>
    <w:rsid w:val="00436617"/>
    <w:rsid w:val="004373A8"/>
    <w:rsid w:val="0043787B"/>
    <w:rsid w:val="00441C00"/>
    <w:rsid w:val="00443416"/>
    <w:rsid w:val="00444695"/>
    <w:rsid w:val="004448E4"/>
    <w:rsid w:val="00444F53"/>
    <w:rsid w:val="00452FCE"/>
    <w:rsid w:val="00454C64"/>
    <w:rsid w:val="00455FDF"/>
    <w:rsid w:val="004629D8"/>
    <w:rsid w:val="00463B17"/>
    <w:rsid w:val="00464CE7"/>
    <w:rsid w:val="00466C0F"/>
    <w:rsid w:val="004671F3"/>
    <w:rsid w:val="00473167"/>
    <w:rsid w:val="00473842"/>
    <w:rsid w:val="004742AA"/>
    <w:rsid w:val="004755F4"/>
    <w:rsid w:val="00475E11"/>
    <w:rsid w:val="00480B22"/>
    <w:rsid w:val="00481A69"/>
    <w:rsid w:val="0048292F"/>
    <w:rsid w:val="004844D8"/>
    <w:rsid w:val="00485631"/>
    <w:rsid w:val="00487D28"/>
    <w:rsid w:val="00487DBD"/>
    <w:rsid w:val="004922CB"/>
    <w:rsid w:val="004960A6"/>
    <w:rsid w:val="004961F7"/>
    <w:rsid w:val="004A2E92"/>
    <w:rsid w:val="004A4261"/>
    <w:rsid w:val="004A60AA"/>
    <w:rsid w:val="004A6328"/>
    <w:rsid w:val="004A7872"/>
    <w:rsid w:val="004B02D9"/>
    <w:rsid w:val="004B17D1"/>
    <w:rsid w:val="004B1E78"/>
    <w:rsid w:val="004B5BCC"/>
    <w:rsid w:val="004C0846"/>
    <w:rsid w:val="004C2A36"/>
    <w:rsid w:val="004E145C"/>
    <w:rsid w:val="004E1744"/>
    <w:rsid w:val="004E46EC"/>
    <w:rsid w:val="004F035E"/>
    <w:rsid w:val="004F2F96"/>
    <w:rsid w:val="004F341E"/>
    <w:rsid w:val="004F3B77"/>
    <w:rsid w:val="004F4ED1"/>
    <w:rsid w:val="004F4F1C"/>
    <w:rsid w:val="004F5417"/>
    <w:rsid w:val="004F559D"/>
    <w:rsid w:val="00501A0C"/>
    <w:rsid w:val="0050403C"/>
    <w:rsid w:val="00504205"/>
    <w:rsid w:val="00505961"/>
    <w:rsid w:val="00505F95"/>
    <w:rsid w:val="00510D04"/>
    <w:rsid w:val="005119A6"/>
    <w:rsid w:val="00511AED"/>
    <w:rsid w:val="00515C59"/>
    <w:rsid w:val="005167C8"/>
    <w:rsid w:val="00525D25"/>
    <w:rsid w:val="00530D58"/>
    <w:rsid w:val="00533241"/>
    <w:rsid w:val="00534286"/>
    <w:rsid w:val="00534AA6"/>
    <w:rsid w:val="005372DE"/>
    <w:rsid w:val="005375BD"/>
    <w:rsid w:val="00542185"/>
    <w:rsid w:val="0054234B"/>
    <w:rsid w:val="00543BE2"/>
    <w:rsid w:val="0054684F"/>
    <w:rsid w:val="0055360E"/>
    <w:rsid w:val="0055391B"/>
    <w:rsid w:val="005540A9"/>
    <w:rsid w:val="00561F42"/>
    <w:rsid w:val="00562243"/>
    <w:rsid w:val="0056388F"/>
    <w:rsid w:val="005648A8"/>
    <w:rsid w:val="005651B7"/>
    <w:rsid w:val="00571564"/>
    <w:rsid w:val="00573977"/>
    <w:rsid w:val="00577AE7"/>
    <w:rsid w:val="00577DD4"/>
    <w:rsid w:val="0058591B"/>
    <w:rsid w:val="005909A9"/>
    <w:rsid w:val="00590C8B"/>
    <w:rsid w:val="00592F68"/>
    <w:rsid w:val="00593F2D"/>
    <w:rsid w:val="005A0398"/>
    <w:rsid w:val="005A246F"/>
    <w:rsid w:val="005A46E1"/>
    <w:rsid w:val="005A4705"/>
    <w:rsid w:val="005A4F6F"/>
    <w:rsid w:val="005A562E"/>
    <w:rsid w:val="005A749A"/>
    <w:rsid w:val="005B0EC7"/>
    <w:rsid w:val="005B13B2"/>
    <w:rsid w:val="005C04A4"/>
    <w:rsid w:val="005C5B37"/>
    <w:rsid w:val="005C7E2E"/>
    <w:rsid w:val="005D0876"/>
    <w:rsid w:val="005D0884"/>
    <w:rsid w:val="005D5286"/>
    <w:rsid w:val="005D6DF7"/>
    <w:rsid w:val="005E24D5"/>
    <w:rsid w:val="005F1838"/>
    <w:rsid w:val="005F403A"/>
    <w:rsid w:val="00601BCF"/>
    <w:rsid w:val="00602475"/>
    <w:rsid w:val="00603BF3"/>
    <w:rsid w:val="00604A43"/>
    <w:rsid w:val="00604D81"/>
    <w:rsid w:val="0060565D"/>
    <w:rsid w:val="00607885"/>
    <w:rsid w:val="00607ABA"/>
    <w:rsid w:val="00610F9F"/>
    <w:rsid w:val="00612585"/>
    <w:rsid w:val="0061318C"/>
    <w:rsid w:val="006160B2"/>
    <w:rsid w:val="006168DD"/>
    <w:rsid w:val="00617782"/>
    <w:rsid w:val="0062125E"/>
    <w:rsid w:val="00627630"/>
    <w:rsid w:val="00635727"/>
    <w:rsid w:val="0063750E"/>
    <w:rsid w:val="006400F5"/>
    <w:rsid w:val="00642CE1"/>
    <w:rsid w:val="006460A0"/>
    <w:rsid w:val="006522CE"/>
    <w:rsid w:val="0065274E"/>
    <w:rsid w:val="00653BE4"/>
    <w:rsid w:val="0065451C"/>
    <w:rsid w:val="00655C26"/>
    <w:rsid w:val="0065632A"/>
    <w:rsid w:val="00657C01"/>
    <w:rsid w:val="00662EF6"/>
    <w:rsid w:val="00663042"/>
    <w:rsid w:val="00663960"/>
    <w:rsid w:val="00665B00"/>
    <w:rsid w:val="00670B91"/>
    <w:rsid w:val="00672363"/>
    <w:rsid w:val="00674019"/>
    <w:rsid w:val="00674AF4"/>
    <w:rsid w:val="0067607D"/>
    <w:rsid w:val="006775D1"/>
    <w:rsid w:val="0068068F"/>
    <w:rsid w:val="00682284"/>
    <w:rsid w:val="00683EF1"/>
    <w:rsid w:val="006840D6"/>
    <w:rsid w:val="00685533"/>
    <w:rsid w:val="00691517"/>
    <w:rsid w:val="00695EF2"/>
    <w:rsid w:val="0069645F"/>
    <w:rsid w:val="00696614"/>
    <w:rsid w:val="006A347F"/>
    <w:rsid w:val="006A6B9E"/>
    <w:rsid w:val="006D0076"/>
    <w:rsid w:val="006D203A"/>
    <w:rsid w:val="006D366B"/>
    <w:rsid w:val="006D435F"/>
    <w:rsid w:val="006D4BE0"/>
    <w:rsid w:val="006D5B38"/>
    <w:rsid w:val="006E2490"/>
    <w:rsid w:val="006E424B"/>
    <w:rsid w:val="006E5E97"/>
    <w:rsid w:val="006F03CD"/>
    <w:rsid w:val="006F0D2A"/>
    <w:rsid w:val="006F13EE"/>
    <w:rsid w:val="006F2EA9"/>
    <w:rsid w:val="006F49A1"/>
    <w:rsid w:val="006F4BCB"/>
    <w:rsid w:val="006F5FEB"/>
    <w:rsid w:val="006F64F6"/>
    <w:rsid w:val="00702646"/>
    <w:rsid w:val="0070593F"/>
    <w:rsid w:val="00707F2D"/>
    <w:rsid w:val="0071163B"/>
    <w:rsid w:val="00711B85"/>
    <w:rsid w:val="00712EAC"/>
    <w:rsid w:val="007131E5"/>
    <w:rsid w:val="0071346C"/>
    <w:rsid w:val="00715211"/>
    <w:rsid w:val="007201B6"/>
    <w:rsid w:val="00720BD8"/>
    <w:rsid w:val="007229A4"/>
    <w:rsid w:val="00722ADA"/>
    <w:rsid w:val="00725FB5"/>
    <w:rsid w:val="00726520"/>
    <w:rsid w:val="0072789E"/>
    <w:rsid w:val="007323B4"/>
    <w:rsid w:val="00733F3C"/>
    <w:rsid w:val="00737E23"/>
    <w:rsid w:val="00740CA7"/>
    <w:rsid w:val="00742A8C"/>
    <w:rsid w:val="00743328"/>
    <w:rsid w:val="007469EB"/>
    <w:rsid w:val="00755D2F"/>
    <w:rsid w:val="00756C9B"/>
    <w:rsid w:val="007578BC"/>
    <w:rsid w:val="007616EC"/>
    <w:rsid w:val="007644E9"/>
    <w:rsid w:val="00764BA1"/>
    <w:rsid w:val="00766937"/>
    <w:rsid w:val="00766D7B"/>
    <w:rsid w:val="0077072D"/>
    <w:rsid w:val="0077124E"/>
    <w:rsid w:val="00771F19"/>
    <w:rsid w:val="00774F63"/>
    <w:rsid w:val="007770F5"/>
    <w:rsid w:val="00784550"/>
    <w:rsid w:val="007960D2"/>
    <w:rsid w:val="00796427"/>
    <w:rsid w:val="007A0DF8"/>
    <w:rsid w:val="007A254E"/>
    <w:rsid w:val="007A3F19"/>
    <w:rsid w:val="007A53BE"/>
    <w:rsid w:val="007B2D20"/>
    <w:rsid w:val="007B2F53"/>
    <w:rsid w:val="007B5334"/>
    <w:rsid w:val="007B59E1"/>
    <w:rsid w:val="007C016D"/>
    <w:rsid w:val="007C12E8"/>
    <w:rsid w:val="007C6ED7"/>
    <w:rsid w:val="007C7353"/>
    <w:rsid w:val="007D0636"/>
    <w:rsid w:val="007D19F3"/>
    <w:rsid w:val="007D2B25"/>
    <w:rsid w:val="007E027D"/>
    <w:rsid w:val="007E2ED9"/>
    <w:rsid w:val="007E4103"/>
    <w:rsid w:val="007E48E5"/>
    <w:rsid w:val="007E62E3"/>
    <w:rsid w:val="007F2378"/>
    <w:rsid w:val="007F2E14"/>
    <w:rsid w:val="007F4239"/>
    <w:rsid w:val="007F6FA6"/>
    <w:rsid w:val="0080310A"/>
    <w:rsid w:val="00805555"/>
    <w:rsid w:val="00811094"/>
    <w:rsid w:val="00811687"/>
    <w:rsid w:val="00813814"/>
    <w:rsid w:val="00816B60"/>
    <w:rsid w:val="00822B80"/>
    <w:rsid w:val="00822B9E"/>
    <w:rsid w:val="00822E60"/>
    <w:rsid w:val="008254DB"/>
    <w:rsid w:val="00826E5F"/>
    <w:rsid w:val="00841E62"/>
    <w:rsid w:val="00846EFA"/>
    <w:rsid w:val="00855255"/>
    <w:rsid w:val="008642F5"/>
    <w:rsid w:val="0086712E"/>
    <w:rsid w:val="00867F95"/>
    <w:rsid w:val="00874084"/>
    <w:rsid w:val="00874E70"/>
    <w:rsid w:val="008819E5"/>
    <w:rsid w:val="00883D92"/>
    <w:rsid w:val="00883F40"/>
    <w:rsid w:val="00884A40"/>
    <w:rsid w:val="008868E7"/>
    <w:rsid w:val="00887749"/>
    <w:rsid w:val="00887A1D"/>
    <w:rsid w:val="00887A2E"/>
    <w:rsid w:val="0089464E"/>
    <w:rsid w:val="00895BC6"/>
    <w:rsid w:val="00897D2B"/>
    <w:rsid w:val="008A296D"/>
    <w:rsid w:val="008A4F4F"/>
    <w:rsid w:val="008A5086"/>
    <w:rsid w:val="008A7717"/>
    <w:rsid w:val="008A7EE7"/>
    <w:rsid w:val="008B1BA1"/>
    <w:rsid w:val="008B35F9"/>
    <w:rsid w:val="008B49F8"/>
    <w:rsid w:val="008B7F41"/>
    <w:rsid w:val="008C2079"/>
    <w:rsid w:val="008C2846"/>
    <w:rsid w:val="008D0446"/>
    <w:rsid w:val="008D0A04"/>
    <w:rsid w:val="008D1A07"/>
    <w:rsid w:val="008D2E3C"/>
    <w:rsid w:val="008D695E"/>
    <w:rsid w:val="008E09C0"/>
    <w:rsid w:val="008E7664"/>
    <w:rsid w:val="008F1217"/>
    <w:rsid w:val="008F36E0"/>
    <w:rsid w:val="008F52CF"/>
    <w:rsid w:val="00905441"/>
    <w:rsid w:val="0090723A"/>
    <w:rsid w:val="00911D69"/>
    <w:rsid w:val="009120D4"/>
    <w:rsid w:val="009165A4"/>
    <w:rsid w:val="009212F2"/>
    <w:rsid w:val="009214CE"/>
    <w:rsid w:val="00921C97"/>
    <w:rsid w:val="00922B40"/>
    <w:rsid w:val="00923995"/>
    <w:rsid w:val="00923F31"/>
    <w:rsid w:val="00930479"/>
    <w:rsid w:val="00933E35"/>
    <w:rsid w:val="00935D3D"/>
    <w:rsid w:val="00936744"/>
    <w:rsid w:val="00943067"/>
    <w:rsid w:val="00944F04"/>
    <w:rsid w:val="00946AA2"/>
    <w:rsid w:val="00946C7F"/>
    <w:rsid w:val="00951417"/>
    <w:rsid w:val="00951901"/>
    <w:rsid w:val="00951A2A"/>
    <w:rsid w:val="00955678"/>
    <w:rsid w:val="00956A78"/>
    <w:rsid w:val="00961D20"/>
    <w:rsid w:val="0096690C"/>
    <w:rsid w:val="0096691A"/>
    <w:rsid w:val="00966A20"/>
    <w:rsid w:val="009672C5"/>
    <w:rsid w:val="009722B2"/>
    <w:rsid w:val="0097455B"/>
    <w:rsid w:val="00974E7D"/>
    <w:rsid w:val="00976E19"/>
    <w:rsid w:val="009816C2"/>
    <w:rsid w:val="00984063"/>
    <w:rsid w:val="009860A5"/>
    <w:rsid w:val="00986CB5"/>
    <w:rsid w:val="00991273"/>
    <w:rsid w:val="00991AA1"/>
    <w:rsid w:val="00993D27"/>
    <w:rsid w:val="00997083"/>
    <w:rsid w:val="009A36AD"/>
    <w:rsid w:val="009A5081"/>
    <w:rsid w:val="009A6F4B"/>
    <w:rsid w:val="009B1526"/>
    <w:rsid w:val="009B2F47"/>
    <w:rsid w:val="009B61E8"/>
    <w:rsid w:val="009B7B3C"/>
    <w:rsid w:val="009C4C9B"/>
    <w:rsid w:val="009C7344"/>
    <w:rsid w:val="009D1410"/>
    <w:rsid w:val="009D6E67"/>
    <w:rsid w:val="009D73C8"/>
    <w:rsid w:val="009E0320"/>
    <w:rsid w:val="009E575D"/>
    <w:rsid w:val="009E72A2"/>
    <w:rsid w:val="009E77C8"/>
    <w:rsid w:val="009F05C8"/>
    <w:rsid w:val="009F0C93"/>
    <w:rsid w:val="009F2B6A"/>
    <w:rsid w:val="009F4E58"/>
    <w:rsid w:val="009F6D1A"/>
    <w:rsid w:val="00A0081D"/>
    <w:rsid w:val="00A06741"/>
    <w:rsid w:val="00A0705D"/>
    <w:rsid w:val="00A11AED"/>
    <w:rsid w:val="00A158DB"/>
    <w:rsid w:val="00A23002"/>
    <w:rsid w:val="00A277C2"/>
    <w:rsid w:val="00A2791A"/>
    <w:rsid w:val="00A27C71"/>
    <w:rsid w:val="00A27F82"/>
    <w:rsid w:val="00A33BAB"/>
    <w:rsid w:val="00A33F3B"/>
    <w:rsid w:val="00A35645"/>
    <w:rsid w:val="00A35B8C"/>
    <w:rsid w:val="00A42D3E"/>
    <w:rsid w:val="00A476E7"/>
    <w:rsid w:val="00A5442C"/>
    <w:rsid w:val="00A545DD"/>
    <w:rsid w:val="00A61A91"/>
    <w:rsid w:val="00A6458F"/>
    <w:rsid w:val="00A64FAC"/>
    <w:rsid w:val="00A65AB2"/>
    <w:rsid w:val="00A67A00"/>
    <w:rsid w:val="00A67A13"/>
    <w:rsid w:val="00A768FF"/>
    <w:rsid w:val="00A77019"/>
    <w:rsid w:val="00A7750E"/>
    <w:rsid w:val="00A816D5"/>
    <w:rsid w:val="00A8364B"/>
    <w:rsid w:val="00A86088"/>
    <w:rsid w:val="00A905E5"/>
    <w:rsid w:val="00A91398"/>
    <w:rsid w:val="00A96A51"/>
    <w:rsid w:val="00AA212E"/>
    <w:rsid w:val="00AA6A80"/>
    <w:rsid w:val="00AB3A33"/>
    <w:rsid w:val="00AB7705"/>
    <w:rsid w:val="00AB7AAB"/>
    <w:rsid w:val="00AC1FDF"/>
    <w:rsid w:val="00AC620A"/>
    <w:rsid w:val="00AC6985"/>
    <w:rsid w:val="00AC7923"/>
    <w:rsid w:val="00AD3272"/>
    <w:rsid w:val="00AE2B55"/>
    <w:rsid w:val="00AE5840"/>
    <w:rsid w:val="00AF0563"/>
    <w:rsid w:val="00AF3581"/>
    <w:rsid w:val="00AF3EF9"/>
    <w:rsid w:val="00AF48F2"/>
    <w:rsid w:val="00AF58CD"/>
    <w:rsid w:val="00B04CAC"/>
    <w:rsid w:val="00B0504A"/>
    <w:rsid w:val="00B06C9E"/>
    <w:rsid w:val="00B11E5B"/>
    <w:rsid w:val="00B13C7B"/>
    <w:rsid w:val="00B14D85"/>
    <w:rsid w:val="00B1507A"/>
    <w:rsid w:val="00B15CEB"/>
    <w:rsid w:val="00B2108D"/>
    <w:rsid w:val="00B23ECA"/>
    <w:rsid w:val="00B2449A"/>
    <w:rsid w:val="00B25C51"/>
    <w:rsid w:val="00B2784C"/>
    <w:rsid w:val="00B32CCC"/>
    <w:rsid w:val="00B36C5D"/>
    <w:rsid w:val="00B41B29"/>
    <w:rsid w:val="00B44420"/>
    <w:rsid w:val="00B50266"/>
    <w:rsid w:val="00B52314"/>
    <w:rsid w:val="00B52512"/>
    <w:rsid w:val="00B5573A"/>
    <w:rsid w:val="00B55A58"/>
    <w:rsid w:val="00B55E30"/>
    <w:rsid w:val="00B565B7"/>
    <w:rsid w:val="00B601E0"/>
    <w:rsid w:val="00B60E6E"/>
    <w:rsid w:val="00B6295F"/>
    <w:rsid w:val="00B63563"/>
    <w:rsid w:val="00B658A8"/>
    <w:rsid w:val="00B70DA5"/>
    <w:rsid w:val="00B734F5"/>
    <w:rsid w:val="00B75001"/>
    <w:rsid w:val="00B750CF"/>
    <w:rsid w:val="00B75D2A"/>
    <w:rsid w:val="00B80159"/>
    <w:rsid w:val="00B81523"/>
    <w:rsid w:val="00B852CA"/>
    <w:rsid w:val="00B90A76"/>
    <w:rsid w:val="00B90E2A"/>
    <w:rsid w:val="00B923FA"/>
    <w:rsid w:val="00B928CD"/>
    <w:rsid w:val="00B935A3"/>
    <w:rsid w:val="00B9578E"/>
    <w:rsid w:val="00BA1F58"/>
    <w:rsid w:val="00BA26E5"/>
    <w:rsid w:val="00BA4003"/>
    <w:rsid w:val="00BA50D8"/>
    <w:rsid w:val="00BA5F97"/>
    <w:rsid w:val="00BA7920"/>
    <w:rsid w:val="00BA7E4D"/>
    <w:rsid w:val="00BB091F"/>
    <w:rsid w:val="00BB093B"/>
    <w:rsid w:val="00BB1714"/>
    <w:rsid w:val="00BB2C5C"/>
    <w:rsid w:val="00BB3081"/>
    <w:rsid w:val="00BC3F1D"/>
    <w:rsid w:val="00BC63F7"/>
    <w:rsid w:val="00BC7764"/>
    <w:rsid w:val="00BD3174"/>
    <w:rsid w:val="00BD4567"/>
    <w:rsid w:val="00BE38AE"/>
    <w:rsid w:val="00BF1352"/>
    <w:rsid w:val="00BF2BDD"/>
    <w:rsid w:val="00C00FC3"/>
    <w:rsid w:val="00C038FF"/>
    <w:rsid w:val="00C115E0"/>
    <w:rsid w:val="00C12205"/>
    <w:rsid w:val="00C13252"/>
    <w:rsid w:val="00C2074E"/>
    <w:rsid w:val="00C23FA4"/>
    <w:rsid w:val="00C2527C"/>
    <w:rsid w:val="00C27DC6"/>
    <w:rsid w:val="00C302EE"/>
    <w:rsid w:val="00C3533E"/>
    <w:rsid w:val="00C36E4D"/>
    <w:rsid w:val="00C43521"/>
    <w:rsid w:val="00C462A2"/>
    <w:rsid w:val="00C53F75"/>
    <w:rsid w:val="00C55014"/>
    <w:rsid w:val="00C63B2B"/>
    <w:rsid w:val="00C71141"/>
    <w:rsid w:val="00C71FC8"/>
    <w:rsid w:val="00C74607"/>
    <w:rsid w:val="00C74C34"/>
    <w:rsid w:val="00C77D5A"/>
    <w:rsid w:val="00C8013A"/>
    <w:rsid w:val="00C86472"/>
    <w:rsid w:val="00C87283"/>
    <w:rsid w:val="00C9086F"/>
    <w:rsid w:val="00C912D8"/>
    <w:rsid w:val="00C916BF"/>
    <w:rsid w:val="00C92BBE"/>
    <w:rsid w:val="00C92D43"/>
    <w:rsid w:val="00C9300B"/>
    <w:rsid w:val="00CA0615"/>
    <w:rsid w:val="00CA07B6"/>
    <w:rsid w:val="00CA185A"/>
    <w:rsid w:val="00CA395A"/>
    <w:rsid w:val="00CA79AC"/>
    <w:rsid w:val="00CB37BF"/>
    <w:rsid w:val="00CB3C19"/>
    <w:rsid w:val="00CB5934"/>
    <w:rsid w:val="00CB6FFF"/>
    <w:rsid w:val="00CC1599"/>
    <w:rsid w:val="00CC47CD"/>
    <w:rsid w:val="00CC7256"/>
    <w:rsid w:val="00CC77DF"/>
    <w:rsid w:val="00CD2430"/>
    <w:rsid w:val="00CD296F"/>
    <w:rsid w:val="00CD3165"/>
    <w:rsid w:val="00CD3FC4"/>
    <w:rsid w:val="00CD3FD3"/>
    <w:rsid w:val="00CD772A"/>
    <w:rsid w:val="00CD7C71"/>
    <w:rsid w:val="00CE545C"/>
    <w:rsid w:val="00CE62CC"/>
    <w:rsid w:val="00CE6CA2"/>
    <w:rsid w:val="00CF6819"/>
    <w:rsid w:val="00CF720B"/>
    <w:rsid w:val="00D006E9"/>
    <w:rsid w:val="00D04566"/>
    <w:rsid w:val="00D0664E"/>
    <w:rsid w:val="00D06DD7"/>
    <w:rsid w:val="00D06FC6"/>
    <w:rsid w:val="00D1068B"/>
    <w:rsid w:val="00D10AD2"/>
    <w:rsid w:val="00D14981"/>
    <w:rsid w:val="00D24845"/>
    <w:rsid w:val="00D25AB1"/>
    <w:rsid w:val="00D26CEE"/>
    <w:rsid w:val="00D26D81"/>
    <w:rsid w:val="00D26DA4"/>
    <w:rsid w:val="00D27497"/>
    <w:rsid w:val="00D278FD"/>
    <w:rsid w:val="00D31318"/>
    <w:rsid w:val="00D36475"/>
    <w:rsid w:val="00D44091"/>
    <w:rsid w:val="00D440BB"/>
    <w:rsid w:val="00D515D9"/>
    <w:rsid w:val="00D53E1E"/>
    <w:rsid w:val="00D53EA2"/>
    <w:rsid w:val="00D54163"/>
    <w:rsid w:val="00D54C0F"/>
    <w:rsid w:val="00D57290"/>
    <w:rsid w:val="00D61D99"/>
    <w:rsid w:val="00D63CD8"/>
    <w:rsid w:val="00D647DC"/>
    <w:rsid w:val="00D656BB"/>
    <w:rsid w:val="00D65FDD"/>
    <w:rsid w:val="00D664E5"/>
    <w:rsid w:val="00D67C14"/>
    <w:rsid w:val="00D70729"/>
    <w:rsid w:val="00D717E6"/>
    <w:rsid w:val="00D73C3A"/>
    <w:rsid w:val="00D75236"/>
    <w:rsid w:val="00D75526"/>
    <w:rsid w:val="00D77087"/>
    <w:rsid w:val="00D852E8"/>
    <w:rsid w:val="00D90A7E"/>
    <w:rsid w:val="00D92C44"/>
    <w:rsid w:val="00D93DF8"/>
    <w:rsid w:val="00D97F81"/>
    <w:rsid w:val="00DA4A6B"/>
    <w:rsid w:val="00DA7231"/>
    <w:rsid w:val="00DB2A9A"/>
    <w:rsid w:val="00DB3AE0"/>
    <w:rsid w:val="00DC28ED"/>
    <w:rsid w:val="00DC35B3"/>
    <w:rsid w:val="00DC4275"/>
    <w:rsid w:val="00DC7EB6"/>
    <w:rsid w:val="00DD4641"/>
    <w:rsid w:val="00DD6A7A"/>
    <w:rsid w:val="00DE223A"/>
    <w:rsid w:val="00DE6597"/>
    <w:rsid w:val="00DE678F"/>
    <w:rsid w:val="00DF00DD"/>
    <w:rsid w:val="00E07044"/>
    <w:rsid w:val="00E10377"/>
    <w:rsid w:val="00E10567"/>
    <w:rsid w:val="00E11066"/>
    <w:rsid w:val="00E11CD1"/>
    <w:rsid w:val="00E12B59"/>
    <w:rsid w:val="00E13984"/>
    <w:rsid w:val="00E1410C"/>
    <w:rsid w:val="00E14A5E"/>
    <w:rsid w:val="00E22A3A"/>
    <w:rsid w:val="00E2598A"/>
    <w:rsid w:val="00E2749B"/>
    <w:rsid w:val="00E30772"/>
    <w:rsid w:val="00E324D8"/>
    <w:rsid w:val="00E34A49"/>
    <w:rsid w:val="00E36C27"/>
    <w:rsid w:val="00E43E02"/>
    <w:rsid w:val="00E45194"/>
    <w:rsid w:val="00E45314"/>
    <w:rsid w:val="00E45CA6"/>
    <w:rsid w:val="00E46A75"/>
    <w:rsid w:val="00E471E0"/>
    <w:rsid w:val="00E53319"/>
    <w:rsid w:val="00E53ED3"/>
    <w:rsid w:val="00E5412F"/>
    <w:rsid w:val="00E5640D"/>
    <w:rsid w:val="00E57015"/>
    <w:rsid w:val="00E60DB5"/>
    <w:rsid w:val="00E764F0"/>
    <w:rsid w:val="00E8743A"/>
    <w:rsid w:val="00E87A90"/>
    <w:rsid w:val="00E91B5D"/>
    <w:rsid w:val="00E91EE2"/>
    <w:rsid w:val="00E972BF"/>
    <w:rsid w:val="00EA59F6"/>
    <w:rsid w:val="00EA6FAE"/>
    <w:rsid w:val="00EB12DA"/>
    <w:rsid w:val="00EB1C01"/>
    <w:rsid w:val="00EB4680"/>
    <w:rsid w:val="00EB5F56"/>
    <w:rsid w:val="00EC1262"/>
    <w:rsid w:val="00EC5B56"/>
    <w:rsid w:val="00EC7F30"/>
    <w:rsid w:val="00ED0BA6"/>
    <w:rsid w:val="00ED1DB6"/>
    <w:rsid w:val="00ED2987"/>
    <w:rsid w:val="00ED6CAB"/>
    <w:rsid w:val="00ED754C"/>
    <w:rsid w:val="00EE2BFD"/>
    <w:rsid w:val="00EE3447"/>
    <w:rsid w:val="00EE35EB"/>
    <w:rsid w:val="00EE4019"/>
    <w:rsid w:val="00EE4BE4"/>
    <w:rsid w:val="00EE52CC"/>
    <w:rsid w:val="00EE6D27"/>
    <w:rsid w:val="00EE77FE"/>
    <w:rsid w:val="00EE7ECA"/>
    <w:rsid w:val="00EF6209"/>
    <w:rsid w:val="00EF73C1"/>
    <w:rsid w:val="00EF7C55"/>
    <w:rsid w:val="00F00855"/>
    <w:rsid w:val="00F03411"/>
    <w:rsid w:val="00F04633"/>
    <w:rsid w:val="00F10119"/>
    <w:rsid w:val="00F16D29"/>
    <w:rsid w:val="00F1717B"/>
    <w:rsid w:val="00F212B8"/>
    <w:rsid w:val="00F22281"/>
    <w:rsid w:val="00F23023"/>
    <w:rsid w:val="00F30B6E"/>
    <w:rsid w:val="00F30C06"/>
    <w:rsid w:val="00F35580"/>
    <w:rsid w:val="00F37880"/>
    <w:rsid w:val="00F441D0"/>
    <w:rsid w:val="00F47F6C"/>
    <w:rsid w:val="00F54002"/>
    <w:rsid w:val="00F550B4"/>
    <w:rsid w:val="00F56A94"/>
    <w:rsid w:val="00F56E1F"/>
    <w:rsid w:val="00F6096D"/>
    <w:rsid w:val="00F6146A"/>
    <w:rsid w:val="00F61564"/>
    <w:rsid w:val="00F6316B"/>
    <w:rsid w:val="00F6403D"/>
    <w:rsid w:val="00F714BE"/>
    <w:rsid w:val="00F714EB"/>
    <w:rsid w:val="00F73BF3"/>
    <w:rsid w:val="00F770E2"/>
    <w:rsid w:val="00F91B1F"/>
    <w:rsid w:val="00F93FA8"/>
    <w:rsid w:val="00F94100"/>
    <w:rsid w:val="00F96F75"/>
    <w:rsid w:val="00F97839"/>
    <w:rsid w:val="00FA2246"/>
    <w:rsid w:val="00FA4CA2"/>
    <w:rsid w:val="00FA75BE"/>
    <w:rsid w:val="00FB033D"/>
    <w:rsid w:val="00FB607A"/>
    <w:rsid w:val="00FB6D14"/>
    <w:rsid w:val="00FB758E"/>
    <w:rsid w:val="00FB7CBC"/>
    <w:rsid w:val="00FC034F"/>
    <w:rsid w:val="00FC06A6"/>
    <w:rsid w:val="00FC178C"/>
    <w:rsid w:val="00FC1BA9"/>
    <w:rsid w:val="00FC323B"/>
    <w:rsid w:val="00FC4412"/>
    <w:rsid w:val="00FD122C"/>
    <w:rsid w:val="00FD46B3"/>
    <w:rsid w:val="00FD4EB7"/>
    <w:rsid w:val="00FD55A4"/>
    <w:rsid w:val="00FE161C"/>
    <w:rsid w:val="00FE1ACF"/>
    <w:rsid w:val="00FE316E"/>
    <w:rsid w:val="00FE7A89"/>
    <w:rsid w:val="00FF0D7F"/>
    <w:rsid w:val="00FF214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240403"/>
  <w15:docId w15:val="{9CE09F19-1DA3-453B-BCAC-295F03D34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24E"/>
    <w:rPr>
      <w:rFonts w:ascii="Arial" w:hAnsi="Arial"/>
      <w:sz w:val="24"/>
      <w:szCs w:val="20"/>
      <w:lang w:val="en-GB"/>
    </w:rPr>
  </w:style>
  <w:style w:type="paragraph" w:styleId="Heading1">
    <w:name w:val="heading 1"/>
    <w:basedOn w:val="Normal"/>
    <w:next w:val="Normal"/>
    <w:link w:val="Heading1Char"/>
    <w:uiPriority w:val="9"/>
    <w:qFormat/>
    <w:rsid w:val="0043787B"/>
    <w:pPr>
      <w:tabs>
        <w:tab w:val="left" w:leader="dot" w:pos="454"/>
        <w:tab w:val="left" w:leader="dot" w:pos="624"/>
      </w:tabs>
      <w:spacing w:before="360" w:after="240"/>
      <w:outlineLvl w:val="0"/>
    </w:pPr>
    <w:rPr>
      <w:bCs/>
      <w:color w:val="4F81BD" w:themeColor="accent1"/>
      <w:spacing w:val="15"/>
      <w:sz w:val="36"/>
      <w:szCs w:val="22"/>
    </w:rPr>
  </w:style>
  <w:style w:type="paragraph" w:styleId="Heading2">
    <w:name w:val="heading 2"/>
    <w:basedOn w:val="Normal"/>
    <w:next w:val="Normal"/>
    <w:link w:val="Heading2Char"/>
    <w:uiPriority w:val="9"/>
    <w:unhideWhenUsed/>
    <w:qFormat/>
    <w:rsid w:val="00F56E1F"/>
    <w:pPr>
      <w:spacing w:before="320" w:after="120"/>
      <w:outlineLvl w:val="1"/>
    </w:pPr>
    <w:rPr>
      <w:color w:val="4F81BD" w:themeColor="accent1"/>
      <w:spacing w:val="15"/>
      <w:sz w:val="32"/>
      <w:szCs w:val="22"/>
    </w:rPr>
  </w:style>
  <w:style w:type="paragraph" w:styleId="Heading3">
    <w:name w:val="heading 3"/>
    <w:basedOn w:val="Normal"/>
    <w:next w:val="Normal"/>
    <w:link w:val="Heading3Char"/>
    <w:uiPriority w:val="9"/>
    <w:unhideWhenUsed/>
    <w:qFormat/>
    <w:rsid w:val="0043787B"/>
    <w:pPr>
      <w:spacing w:before="280" w:after="0"/>
      <w:outlineLvl w:val="2"/>
    </w:pPr>
    <w:rPr>
      <w:rFonts w:cs="Arial"/>
      <w:color w:val="4F81BD" w:themeColor="accent1"/>
      <w:spacing w:val="20"/>
      <w:sz w:val="28"/>
      <w:szCs w:val="22"/>
    </w:rPr>
  </w:style>
  <w:style w:type="paragraph" w:styleId="Heading4">
    <w:name w:val="heading 4"/>
    <w:basedOn w:val="Normal"/>
    <w:next w:val="Normal"/>
    <w:link w:val="Heading4Char"/>
    <w:uiPriority w:val="9"/>
    <w:unhideWhenUsed/>
    <w:qFormat/>
    <w:rsid w:val="0043787B"/>
    <w:pPr>
      <w:spacing w:line="240" w:lineRule="auto"/>
      <w:outlineLvl w:val="3"/>
    </w:pPr>
    <w:rPr>
      <w:b/>
      <w:color w:val="595959" w:themeColor="text1" w:themeTint="A6"/>
      <w:sz w:val="26"/>
    </w:rPr>
  </w:style>
  <w:style w:type="paragraph" w:styleId="Heading5">
    <w:name w:val="heading 5"/>
    <w:basedOn w:val="Normal"/>
    <w:next w:val="Normal"/>
    <w:link w:val="Heading5Char"/>
    <w:uiPriority w:val="9"/>
    <w:semiHidden/>
    <w:unhideWhenUsed/>
    <w:rsid w:val="001117BB"/>
    <w:pPr>
      <w:numPr>
        <w:ilvl w:val="4"/>
        <w:numId w:val="9"/>
      </w:numPr>
      <w:pBdr>
        <w:bottom w:val="single" w:sz="6" w:space="1" w:color="4F81BD" w:themeColor="accent1"/>
      </w:pBdr>
      <w:spacing w:before="300" w:after="0"/>
      <w:outlineLvl w:val="4"/>
    </w:pPr>
    <w:rPr>
      <w:caps/>
      <w:color w:val="365F91" w:themeColor="accent1" w:themeShade="BF"/>
      <w:spacing w:val="10"/>
      <w:szCs w:val="22"/>
    </w:rPr>
  </w:style>
  <w:style w:type="paragraph" w:styleId="Heading6">
    <w:name w:val="heading 6"/>
    <w:basedOn w:val="Normal"/>
    <w:next w:val="Normal"/>
    <w:link w:val="Heading6Char"/>
    <w:uiPriority w:val="9"/>
    <w:semiHidden/>
    <w:unhideWhenUsed/>
    <w:qFormat/>
    <w:rsid w:val="001117BB"/>
    <w:pPr>
      <w:numPr>
        <w:ilvl w:val="5"/>
        <w:numId w:val="9"/>
      </w:numPr>
      <w:pBdr>
        <w:bottom w:val="dotted" w:sz="6" w:space="1" w:color="4F81BD" w:themeColor="accent1"/>
      </w:pBdr>
      <w:spacing w:before="300" w:after="0"/>
      <w:outlineLvl w:val="5"/>
    </w:pPr>
    <w:rPr>
      <w:caps/>
      <w:color w:val="365F91" w:themeColor="accent1" w:themeShade="BF"/>
      <w:spacing w:val="10"/>
      <w:szCs w:val="22"/>
    </w:rPr>
  </w:style>
  <w:style w:type="paragraph" w:styleId="Heading7">
    <w:name w:val="heading 7"/>
    <w:basedOn w:val="Normal"/>
    <w:next w:val="Normal"/>
    <w:link w:val="Heading7Char"/>
    <w:uiPriority w:val="9"/>
    <w:semiHidden/>
    <w:unhideWhenUsed/>
    <w:qFormat/>
    <w:rsid w:val="001117BB"/>
    <w:pPr>
      <w:numPr>
        <w:ilvl w:val="6"/>
        <w:numId w:val="9"/>
      </w:numPr>
      <w:spacing w:before="300" w:after="0"/>
      <w:outlineLvl w:val="6"/>
    </w:pPr>
    <w:rPr>
      <w:caps/>
      <w:color w:val="365F91" w:themeColor="accent1" w:themeShade="BF"/>
      <w:spacing w:val="10"/>
      <w:szCs w:val="22"/>
    </w:rPr>
  </w:style>
  <w:style w:type="paragraph" w:styleId="Heading8">
    <w:name w:val="heading 8"/>
    <w:basedOn w:val="Normal"/>
    <w:next w:val="Normal"/>
    <w:link w:val="Heading8Char"/>
    <w:uiPriority w:val="9"/>
    <w:semiHidden/>
    <w:unhideWhenUsed/>
    <w:qFormat/>
    <w:rsid w:val="001117BB"/>
    <w:pPr>
      <w:numPr>
        <w:ilvl w:val="7"/>
        <w:numId w:val="9"/>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117BB"/>
    <w:pPr>
      <w:numPr>
        <w:ilvl w:val="8"/>
        <w:numId w:val="9"/>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87B"/>
    <w:rPr>
      <w:rFonts w:ascii="Arial" w:hAnsi="Arial"/>
      <w:bCs/>
      <w:color w:val="4F81BD" w:themeColor="accent1"/>
      <w:spacing w:val="15"/>
      <w:sz w:val="36"/>
      <w:lang w:val="en-GB"/>
    </w:rPr>
  </w:style>
  <w:style w:type="character" w:customStyle="1" w:styleId="Heading2Char">
    <w:name w:val="Heading 2 Char"/>
    <w:basedOn w:val="DefaultParagraphFont"/>
    <w:link w:val="Heading2"/>
    <w:uiPriority w:val="9"/>
    <w:rsid w:val="00F56E1F"/>
    <w:rPr>
      <w:rFonts w:ascii="Arial" w:hAnsi="Arial"/>
      <w:color w:val="4F81BD" w:themeColor="accent1"/>
      <w:spacing w:val="15"/>
      <w:sz w:val="32"/>
      <w:lang w:val="en-GB"/>
    </w:rPr>
  </w:style>
  <w:style w:type="character" w:styleId="CommentReference">
    <w:name w:val="annotation reference"/>
    <w:semiHidden/>
    <w:rsid w:val="002F5621"/>
    <w:rPr>
      <w:sz w:val="16"/>
      <w:szCs w:val="16"/>
    </w:rPr>
  </w:style>
  <w:style w:type="paragraph" w:styleId="CommentText">
    <w:name w:val="annotation text"/>
    <w:basedOn w:val="Normal"/>
    <w:link w:val="CommentTextChar"/>
    <w:semiHidden/>
    <w:rsid w:val="002F5621"/>
    <w:rPr>
      <w:rFonts w:ascii="CG Times" w:eastAsia="Times New Roman" w:hAnsi="CG Times" w:cs="Times New Roman"/>
    </w:rPr>
  </w:style>
  <w:style w:type="character" w:customStyle="1" w:styleId="CommentTextChar">
    <w:name w:val="Comment Text Char"/>
    <w:basedOn w:val="DefaultParagraphFont"/>
    <w:link w:val="CommentText"/>
    <w:semiHidden/>
    <w:rsid w:val="002F5621"/>
    <w:rPr>
      <w:rFonts w:ascii="CG Times" w:eastAsia="Times New Roman" w:hAnsi="CG Times" w:cs="Times New Roman"/>
      <w:sz w:val="20"/>
      <w:szCs w:val="20"/>
      <w:lang w:val="en-US"/>
    </w:rPr>
  </w:style>
  <w:style w:type="paragraph" w:customStyle="1" w:styleId="Activitydetailbullets">
    <w:name w:val="Activity detail bullets"/>
    <w:basedOn w:val="Normal"/>
    <w:autoRedefine/>
    <w:rsid w:val="002F5621"/>
    <w:pPr>
      <w:numPr>
        <w:numId w:val="2"/>
      </w:numPr>
    </w:pPr>
    <w:rPr>
      <w:rFonts w:ascii="Arial Narrow" w:eastAsia="Times New Roman" w:hAnsi="Arial Narrow" w:cs="Times New Roman"/>
      <w:sz w:val="18"/>
      <w:szCs w:val="18"/>
    </w:rPr>
  </w:style>
  <w:style w:type="paragraph" w:customStyle="1" w:styleId="ActivityTableheader">
    <w:name w:val="Activity_Table_header"/>
    <w:basedOn w:val="Normal"/>
    <w:autoRedefine/>
    <w:rsid w:val="002F5621"/>
    <w:rPr>
      <w:rFonts w:ascii="Verdana" w:eastAsia="Times New Roman" w:hAnsi="Verdana" w:cs="Times New Roman"/>
      <w:b/>
      <w:bCs/>
    </w:rPr>
  </w:style>
  <w:style w:type="paragraph" w:customStyle="1" w:styleId="Text">
    <w:name w:val="Text"/>
    <w:basedOn w:val="Normal"/>
    <w:rsid w:val="002F5621"/>
    <w:pPr>
      <w:spacing w:before="120" w:after="120"/>
    </w:pPr>
    <w:rPr>
      <w:rFonts w:ascii="Verdana" w:eastAsia="Times New Roman" w:hAnsi="Verdana" w:cs="Times New Roman"/>
    </w:rPr>
  </w:style>
  <w:style w:type="paragraph" w:customStyle="1" w:styleId="ProcessObjectiveBullets">
    <w:name w:val="ProcessObjectiveBullets"/>
    <w:basedOn w:val="Activitydetailbullets"/>
    <w:rsid w:val="002F5621"/>
    <w:pPr>
      <w:spacing w:before="120" w:after="120"/>
    </w:pPr>
    <w:rPr>
      <w:rFonts w:ascii="Verdana" w:hAnsi="Verdana"/>
      <w:sz w:val="20"/>
    </w:rPr>
  </w:style>
  <w:style w:type="paragraph" w:customStyle="1" w:styleId="Measurementdetail">
    <w:name w:val="Measurement detail"/>
    <w:basedOn w:val="Activitydetailbullets"/>
    <w:link w:val="MeasurementdetailChar"/>
    <w:rsid w:val="002F5621"/>
  </w:style>
  <w:style w:type="paragraph" w:styleId="NoSpacing">
    <w:name w:val="No Spacing"/>
    <w:basedOn w:val="Normal"/>
    <w:link w:val="NoSpacingChar"/>
    <w:uiPriority w:val="1"/>
    <w:qFormat/>
    <w:rsid w:val="001117BB"/>
    <w:pPr>
      <w:spacing w:before="0" w:after="0" w:line="240" w:lineRule="auto"/>
    </w:pPr>
  </w:style>
  <w:style w:type="character" w:customStyle="1" w:styleId="MeasurementdetailChar">
    <w:name w:val="Measurement detail Char"/>
    <w:basedOn w:val="DefaultParagraphFont"/>
    <w:link w:val="Measurementdetail"/>
    <w:rsid w:val="002F5621"/>
    <w:rPr>
      <w:rFonts w:ascii="Arial Narrow" w:eastAsia="Times New Roman" w:hAnsi="Arial Narrow" w:cs="Times New Roman"/>
      <w:sz w:val="18"/>
      <w:szCs w:val="18"/>
      <w:lang w:eastAsia="en-GB"/>
    </w:rPr>
  </w:style>
  <w:style w:type="character" w:customStyle="1" w:styleId="NoSpacingChar">
    <w:name w:val="No Spacing Char"/>
    <w:basedOn w:val="DefaultParagraphFont"/>
    <w:link w:val="NoSpacing"/>
    <w:uiPriority w:val="1"/>
    <w:rsid w:val="001117BB"/>
    <w:rPr>
      <w:sz w:val="20"/>
      <w:szCs w:val="20"/>
    </w:rPr>
  </w:style>
  <w:style w:type="paragraph" w:styleId="BalloonText">
    <w:name w:val="Balloon Text"/>
    <w:basedOn w:val="Normal"/>
    <w:link w:val="BalloonTextChar"/>
    <w:uiPriority w:val="99"/>
    <w:semiHidden/>
    <w:unhideWhenUsed/>
    <w:rsid w:val="002F5621"/>
    <w:rPr>
      <w:rFonts w:ascii="Tahoma" w:hAnsi="Tahoma" w:cs="Tahoma"/>
      <w:sz w:val="16"/>
      <w:szCs w:val="16"/>
    </w:rPr>
  </w:style>
  <w:style w:type="character" w:customStyle="1" w:styleId="BalloonTextChar">
    <w:name w:val="Balloon Text Char"/>
    <w:basedOn w:val="DefaultParagraphFont"/>
    <w:link w:val="BalloonText"/>
    <w:uiPriority w:val="99"/>
    <w:semiHidden/>
    <w:rsid w:val="002F5621"/>
    <w:rPr>
      <w:rFonts w:ascii="Tahoma" w:hAnsi="Tahoma" w:cs="Tahoma"/>
      <w:sz w:val="16"/>
      <w:szCs w:val="16"/>
      <w:lang w:eastAsia="en-GB"/>
    </w:rPr>
  </w:style>
  <w:style w:type="paragraph" w:styleId="Header">
    <w:name w:val="header"/>
    <w:basedOn w:val="Normal"/>
    <w:link w:val="HeaderChar"/>
    <w:uiPriority w:val="99"/>
    <w:unhideWhenUsed/>
    <w:rsid w:val="002F5621"/>
    <w:pPr>
      <w:tabs>
        <w:tab w:val="center" w:pos="4513"/>
        <w:tab w:val="right" w:pos="9026"/>
      </w:tabs>
    </w:pPr>
  </w:style>
  <w:style w:type="character" w:customStyle="1" w:styleId="HeaderChar">
    <w:name w:val="Header Char"/>
    <w:basedOn w:val="DefaultParagraphFont"/>
    <w:link w:val="Header"/>
    <w:uiPriority w:val="99"/>
    <w:rsid w:val="002F5621"/>
    <w:rPr>
      <w:rFonts w:ascii="Calibri" w:hAnsi="Calibri" w:cs="Calibri"/>
      <w:lang w:eastAsia="en-GB"/>
    </w:rPr>
  </w:style>
  <w:style w:type="paragraph" w:styleId="Footer">
    <w:name w:val="footer"/>
    <w:basedOn w:val="Normal"/>
    <w:link w:val="FooterChar"/>
    <w:uiPriority w:val="99"/>
    <w:unhideWhenUsed/>
    <w:rsid w:val="002F5621"/>
    <w:pPr>
      <w:tabs>
        <w:tab w:val="center" w:pos="4513"/>
        <w:tab w:val="right" w:pos="9026"/>
      </w:tabs>
    </w:pPr>
  </w:style>
  <w:style w:type="character" w:customStyle="1" w:styleId="FooterChar">
    <w:name w:val="Footer Char"/>
    <w:basedOn w:val="DefaultParagraphFont"/>
    <w:link w:val="Footer"/>
    <w:uiPriority w:val="99"/>
    <w:rsid w:val="002F5621"/>
    <w:rPr>
      <w:rFonts w:ascii="Calibri" w:hAnsi="Calibri" w:cs="Calibri"/>
      <w:lang w:eastAsia="en-GB"/>
    </w:rPr>
  </w:style>
  <w:style w:type="paragraph" w:customStyle="1" w:styleId="HeaderFooterText">
    <w:name w:val="Header_Footer_Text"/>
    <w:basedOn w:val="Normal"/>
    <w:autoRedefine/>
    <w:rsid w:val="002F5621"/>
    <w:pPr>
      <w:ind w:left="62"/>
    </w:pPr>
    <w:rPr>
      <w:rFonts w:ascii="Verdana" w:eastAsia="Times New Roman" w:hAnsi="Verdana" w:cs="Times New Roman"/>
    </w:rPr>
  </w:style>
  <w:style w:type="character" w:styleId="Hyperlink">
    <w:name w:val="Hyperlink"/>
    <w:basedOn w:val="DefaultParagraphFont"/>
    <w:uiPriority w:val="99"/>
    <w:unhideWhenUsed/>
    <w:rsid w:val="00BD4567"/>
    <w:rPr>
      <w:color w:val="0000FF" w:themeColor="hyperlink"/>
      <w:u w:val="single"/>
    </w:rPr>
  </w:style>
  <w:style w:type="character" w:customStyle="1" w:styleId="Heading3Char">
    <w:name w:val="Heading 3 Char"/>
    <w:basedOn w:val="DefaultParagraphFont"/>
    <w:link w:val="Heading3"/>
    <w:uiPriority w:val="9"/>
    <w:rsid w:val="0043787B"/>
    <w:rPr>
      <w:rFonts w:ascii="Arial" w:hAnsi="Arial" w:cs="Arial"/>
      <w:color w:val="4F81BD" w:themeColor="accent1"/>
      <w:spacing w:val="20"/>
      <w:sz w:val="28"/>
      <w:lang w:val="en-GB"/>
    </w:rPr>
  </w:style>
  <w:style w:type="character" w:customStyle="1" w:styleId="Heading4Char">
    <w:name w:val="Heading 4 Char"/>
    <w:basedOn w:val="DefaultParagraphFont"/>
    <w:link w:val="Heading4"/>
    <w:uiPriority w:val="9"/>
    <w:rsid w:val="0043787B"/>
    <w:rPr>
      <w:rFonts w:ascii="Arial" w:hAnsi="Arial"/>
      <w:b/>
      <w:color w:val="595959" w:themeColor="text1" w:themeTint="A6"/>
      <w:sz w:val="26"/>
      <w:szCs w:val="20"/>
      <w:lang w:val="en-GB"/>
    </w:rPr>
  </w:style>
  <w:style w:type="character" w:customStyle="1" w:styleId="Heading5Char">
    <w:name w:val="Heading 5 Char"/>
    <w:basedOn w:val="DefaultParagraphFont"/>
    <w:link w:val="Heading5"/>
    <w:uiPriority w:val="9"/>
    <w:semiHidden/>
    <w:rsid w:val="001117BB"/>
    <w:rPr>
      <w:rFonts w:ascii="Segoe UI" w:hAnsi="Segoe UI"/>
      <w:caps/>
      <w:color w:val="365F91" w:themeColor="accent1" w:themeShade="BF"/>
      <w:spacing w:val="10"/>
      <w:lang w:val="en-GB"/>
    </w:rPr>
  </w:style>
  <w:style w:type="character" w:customStyle="1" w:styleId="Heading6Char">
    <w:name w:val="Heading 6 Char"/>
    <w:basedOn w:val="DefaultParagraphFont"/>
    <w:link w:val="Heading6"/>
    <w:uiPriority w:val="9"/>
    <w:semiHidden/>
    <w:rsid w:val="001117BB"/>
    <w:rPr>
      <w:rFonts w:ascii="Segoe UI" w:hAnsi="Segoe UI"/>
      <w:caps/>
      <w:color w:val="365F91" w:themeColor="accent1" w:themeShade="BF"/>
      <w:spacing w:val="10"/>
      <w:lang w:val="en-GB"/>
    </w:rPr>
  </w:style>
  <w:style w:type="character" w:customStyle="1" w:styleId="Heading7Char">
    <w:name w:val="Heading 7 Char"/>
    <w:basedOn w:val="DefaultParagraphFont"/>
    <w:link w:val="Heading7"/>
    <w:uiPriority w:val="9"/>
    <w:semiHidden/>
    <w:rsid w:val="001117BB"/>
    <w:rPr>
      <w:rFonts w:ascii="Segoe UI" w:hAnsi="Segoe UI"/>
      <w:caps/>
      <w:color w:val="365F91" w:themeColor="accent1" w:themeShade="BF"/>
      <w:spacing w:val="10"/>
      <w:lang w:val="en-GB"/>
    </w:rPr>
  </w:style>
  <w:style w:type="character" w:customStyle="1" w:styleId="Heading8Char">
    <w:name w:val="Heading 8 Char"/>
    <w:basedOn w:val="DefaultParagraphFont"/>
    <w:link w:val="Heading8"/>
    <w:uiPriority w:val="9"/>
    <w:semiHidden/>
    <w:rsid w:val="001117BB"/>
    <w:rPr>
      <w:rFonts w:ascii="Segoe UI" w:hAnsi="Segoe UI"/>
      <w:caps/>
      <w:spacing w:val="10"/>
      <w:sz w:val="18"/>
      <w:szCs w:val="18"/>
      <w:lang w:val="en-GB"/>
    </w:rPr>
  </w:style>
  <w:style w:type="character" w:customStyle="1" w:styleId="Heading9Char">
    <w:name w:val="Heading 9 Char"/>
    <w:basedOn w:val="DefaultParagraphFont"/>
    <w:link w:val="Heading9"/>
    <w:uiPriority w:val="9"/>
    <w:semiHidden/>
    <w:rsid w:val="001117BB"/>
    <w:rPr>
      <w:rFonts w:ascii="Segoe UI" w:hAnsi="Segoe UI"/>
      <w:i/>
      <w:caps/>
      <w:spacing w:val="10"/>
      <w:sz w:val="18"/>
      <w:szCs w:val="18"/>
      <w:lang w:val="en-GB"/>
    </w:rPr>
  </w:style>
  <w:style w:type="paragraph" w:styleId="Caption">
    <w:name w:val="caption"/>
    <w:basedOn w:val="Normal"/>
    <w:next w:val="Normal"/>
    <w:uiPriority w:val="35"/>
    <w:semiHidden/>
    <w:unhideWhenUsed/>
    <w:qFormat/>
    <w:rsid w:val="001117BB"/>
    <w:rPr>
      <w:b/>
      <w:bCs/>
      <w:color w:val="365F91" w:themeColor="accent1" w:themeShade="BF"/>
      <w:sz w:val="16"/>
      <w:szCs w:val="16"/>
    </w:rPr>
  </w:style>
  <w:style w:type="paragraph" w:styleId="Title">
    <w:name w:val="Title"/>
    <w:aliases w:val="Doc Title"/>
    <w:basedOn w:val="Normal"/>
    <w:next w:val="Normal"/>
    <w:link w:val="TitleChar"/>
    <w:uiPriority w:val="10"/>
    <w:qFormat/>
    <w:rsid w:val="00FC034F"/>
    <w:pPr>
      <w:spacing w:before="2040" w:after="2040" w:line="280" w:lineRule="atLeast"/>
      <w:textboxTightWrap w:val="allLines"/>
    </w:pPr>
    <w:rPr>
      <w:b/>
      <w:color w:val="4F81BD" w:themeColor="accent1"/>
      <w:spacing w:val="-10"/>
      <w:kern w:val="28"/>
      <w:sz w:val="56"/>
      <w:szCs w:val="52"/>
    </w:rPr>
  </w:style>
  <w:style w:type="character" w:customStyle="1" w:styleId="TitleChar">
    <w:name w:val="Title Char"/>
    <w:aliases w:val="Doc Title Char"/>
    <w:basedOn w:val="DefaultParagraphFont"/>
    <w:link w:val="Title"/>
    <w:uiPriority w:val="10"/>
    <w:rsid w:val="00FC034F"/>
    <w:rPr>
      <w:rFonts w:ascii="Arial" w:hAnsi="Arial"/>
      <w:b/>
      <w:color w:val="4F81BD" w:themeColor="accent1"/>
      <w:spacing w:val="-10"/>
      <w:kern w:val="28"/>
      <w:sz w:val="56"/>
      <w:szCs w:val="52"/>
      <w:lang w:val="en-GB"/>
    </w:rPr>
  </w:style>
  <w:style w:type="paragraph" w:styleId="Subtitle">
    <w:name w:val="Subtitle"/>
    <w:basedOn w:val="Normal"/>
    <w:next w:val="Normal"/>
    <w:link w:val="SubtitleChar"/>
    <w:uiPriority w:val="11"/>
    <w:qFormat/>
    <w:rsid w:val="001117BB"/>
    <w:pPr>
      <w:spacing w:after="1000" w:line="240" w:lineRule="auto"/>
    </w:pPr>
    <w:rPr>
      <w:caps/>
      <w:color w:val="595959" w:themeColor="text1" w:themeTint="A6"/>
      <w:spacing w:val="10"/>
      <w:szCs w:val="24"/>
    </w:rPr>
  </w:style>
  <w:style w:type="character" w:customStyle="1" w:styleId="SubtitleChar">
    <w:name w:val="Subtitle Char"/>
    <w:basedOn w:val="DefaultParagraphFont"/>
    <w:link w:val="Subtitle"/>
    <w:uiPriority w:val="11"/>
    <w:rsid w:val="001117BB"/>
    <w:rPr>
      <w:caps/>
      <w:color w:val="595959" w:themeColor="text1" w:themeTint="A6"/>
      <w:spacing w:val="10"/>
      <w:sz w:val="24"/>
      <w:szCs w:val="24"/>
    </w:rPr>
  </w:style>
  <w:style w:type="character" w:styleId="Strong">
    <w:name w:val="Strong"/>
    <w:uiPriority w:val="22"/>
    <w:qFormat/>
    <w:rsid w:val="001117BB"/>
    <w:rPr>
      <w:b/>
      <w:bCs/>
    </w:rPr>
  </w:style>
  <w:style w:type="character" w:styleId="Emphasis">
    <w:name w:val="Emphasis"/>
    <w:uiPriority w:val="20"/>
    <w:qFormat/>
    <w:rsid w:val="001117BB"/>
    <w:rPr>
      <w:caps/>
      <w:color w:val="243F60" w:themeColor="accent1" w:themeShade="7F"/>
      <w:spacing w:val="5"/>
    </w:rPr>
  </w:style>
  <w:style w:type="paragraph" w:styleId="ListParagraph">
    <w:name w:val="List Paragraph"/>
    <w:basedOn w:val="Normal"/>
    <w:uiPriority w:val="34"/>
    <w:qFormat/>
    <w:rsid w:val="001117BB"/>
    <w:pPr>
      <w:ind w:left="720"/>
      <w:contextualSpacing/>
    </w:pPr>
  </w:style>
  <w:style w:type="paragraph" w:styleId="Quote">
    <w:name w:val="Quote"/>
    <w:basedOn w:val="Normal"/>
    <w:next w:val="Normal"/>
    <w:link w:val="QuoteChar"/>
    <w:uiPriority w:val="29"/>
    <w:qFormat/>
    <w:rsid w:val="001117BB"/>
    <w:rPr>
      <w:i/>
      <w:iCs/>
    </w:rPr>
  </w:style>
  <w:style w:type="character" w:customStyle="1" w:styleId="QuoteChar">
    <w:name w:val="Quote Char"/>
    <w:basedOn w:val="DefaultParagraphFont"/>
    <w:link w:val="Quote"/>
    <w:uiPriority w:val="29"/>
    <w:rsid w:val="001117BB"/>
    <w:rPr>
      <w:i/>
      <w:iCs/>
      <w:sz w:val="20"/>
      <w:szCs w:val="20"/>
    </w:rPr>
  </w:style>
  <w:style w:type="paragraph" w:styleId="IntenseQuote">
    <w:name w:val="Intense Quote"/>
    <w:basedOn w:val="Normal"/>
    <w:next w:val="Normal"/>
    <w:link w:val="IntenseQuoteChar"/>
    <w:uiPriority w:val="30"/>
    <w:qFormat/>
    <w:rsid w:val="001117BB"/>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1117BB"/>
    <w:rPr>
      <w:i/>
      <w:iCs/>
      <w:color w:val="4F81BD" w:themeColor="accent1"/>
      <w:sz w:val="20"/>
      <w:szCs w:val="20"/>
    </w:rPr>
  </w:style>
  <w:style w:type="character" w:styleId="SubtleEmphasis">
    <w:name w:val="Subtle Emphasis"/>
    <w:uiPriority w:val="19"/>
    <w:qFormat/>
    <w:rsid w:val="001117BB"/>
    <w:rPr>
      <w:i/>
      <w:iCs/>
      <w:color w:val="243F60" w:themeColor="accent1" w:themeShade="7F"/>
    </w:rPr>
  </w:style>
  <w:style w:type="character" w:styleId="IntenseEmphasis">
    <w:name w:val="Intense Emphasis"/>
    <w:uiPriority w:val="21"/>
    <w:qFormat/>
    <w:rsid w:val="001117BB"/>
    <w:rPr>
      <w:b/>
      <w:bCs/>
      <w:caps/>
      <w:color w:val="243F60" w:themeColor="accent1" w:themeShade="7F"/>
      <w:spacing w:val="10"/>
    </w:rPr>
  </w:style>
  <w:style w:type="character" w:styleId="SubtleReference">
    <w:name w:val="Subtle Reference"/>
    <w:uiPriority w:val="31"/>
    <w:qFormat/>
    <w:rsid w:val="001117BB"/>
    <w:rPr>
      <w:b/>
      <w:bCs/>
      <w:color w:val="4F81BD" w:themeColor="accent1"/>
    </w:rPr>
  </w:style>
  <w:style w:type="character" w:styleId="IntenseReference">
    <w:name w:val="Intense Reference"/>
    <w:uiPriority w:val="32"/>
    <w:qFormat/>
    <w:rsid w:val="001117BB"/>
    <w:rPr>
      <w:b/>
      <w:bCs/>
      <w:i/>
      <w:iCs/>
      <w:caps/>
      <w:color w:val="4F81BD" w:themeColor="accent1"/>
    </w:rPr>
  </w:style>
  <w:style w:type="character" w:styleId="BookTitle">
    <w:name w:val="Book Title"/>
    <w:uiPriority w:val="33"/>
    <w:qFormat/>
    <w:rsid w:val="001117BB"/>
    <w:rPr>
      <w:b/>
      <w:bCs/>
      <w:i/>
      <w:iCs/>
      <w:spacing w:val="9"/>
    </w:rPr>
  </w:style>
  <w:style w:type="paragraph" w:styleId="TOCHeading">
    <w:name w:val="TOC Heading"/>
    <w:basedOn w:val="Heading1"/>
    <w:next w:val="Normal"/>
    <w:uiPriority w:val="39"/>
    <w:unhideWhenUsed/>
    <w:qFormat/>
    <w:rsid w:val="001117BB"/>
    <w:pPr>
      <w:outlineLvl w:val="9"/>
    </w:pPr>
  </w:style>
  <w:style w:type="paragraph" w:styleId="TOC1">
    <w:name w:val="toc 1"/>
    <w:basedOn w:val="Normal"/>
    <w:next w:val="Normal"/>
    <w:autoRedefine/>
    <w:uiPriority w:val="39"/>
    <w:unhideWhenUsed/>
    <w:rsid w:val="00A67A00"/>
    <w:pPr>
      <w:spacing w:after="100"/>
    </w:pPr>
  </w:style>
  <w:style w:type="table" w:styleId="TableGrid">
    <w:name w:val="Table Grid"/>
    <w:basedOn w:val="TableNormal"/>
    <w:uiPriority w:val="59"/>
    <w:rsid w:val="00A67A00"/>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NoNumber">
    <w:name w:val="Heading (No Number)"/>
    <w:link w:val="HeadingNoNumberChar"/>
    <w:rsid w:val="00665B00"/>
    <w:pPr>
      <w:spacing w:before="600" w:after="360" w:line="240" w:lineRule="auto"/>
    </w:pPr>
    <w:rPr>
      <w:rFonts w:ascii="Arial" w:hAnsi="Arial"/>
      <w:bCs/>
      <w:color w:val="4F81BD" w:themeColor="accent1"/>
      <w:spacing w:val="15"/>
      <w:sz w:val="40"/>
    </w:rPr>
  </w:style>
  <w:style w:type="paragraph" w:styleId="TOC2">
    <w:name w:val="toc 2"/>
    <w:basedOn w:val="Normal"/>
    <w:next w:val="Normal"/>
    <w:autoRedefine/>
    <w:uiPriority w:val="39"/>
    <w:unhideWhenUsed/>
    <w:rsid w:val="00BA5F97"/>
    <w:pPr>
      <w:spacing w:after="100"/>
      <w:ind w:left="200"/>
    </w:pPr>
  </w:style>
  <w:style w:type="character" w:customStyle="1" w:styleId="HeadingNoNumberChar">
    <w:name w:val="Heading (No Number) Char"/>
    <w:basedOn w:val="Heading1Char"/>
    <w:link w:val="HeadingNoNumber"/>
    <w:rsid w:val="00665B00"/>
    <w:rPr>
      <w:rFonts w:ascii="Arial" w:hAnsi="Arial"/>
      <w:bCs/>
      <w:color w:val="4F81BD" w:themeColor="accent1"/>
      <w:spacing w:val="15"/>
      <w:sz w:val="40"/>
      <w:lang w:val="en-GB"/>
    </w:rPr>
  </w:style>
  <w:style w:type="paragraph" w:styleId="CommentSubject">
    <w:name w:val="annotation subject"/>
    <w:basedOn w:val="CommentText"/>
    <w:next w:val="CommentText"/>
    <w:link w:val="CommentSubjectChar"/>
    <w:uiPriority w:val="99"/>
    <w:semiHidden/>
    <w:unhideWhenUsed/>
    <w:rsid w:val="00AA212E"/>
    <w:pPr>
      <w:spacing w:line="240" w:lineRule="auto"/>
    </w:pPr>
    <w:rPr>
      <w:rFonts w:ascii="Segoe UI" w:eastAsiaTheme="minorEastAsia" w:hAnsi="Segoe UI" w:cstheme="minorBidi"/>
      <w:b/>
      <w:bCs/>
      <w:sz w:val="20"/>
    </w:rPr>
  </w:style>
  <w:style w:type="character" w:customStyle="1" w:styleId="CommentSubjectChar">
    <w:name w:val="Comment Subject Char"/>
    <w:basedOn w:val="CommentTextChar"/>
    <w:link w:val="CommentSubject"/>
    <w:uiPriority w:val="99"/>
    <w:semiHidden/>
    <w:rsid w:val="00AA212E"/>
    <w:rPr>
      <w:rFonts w:ascii="Segoe UI" w:eastAsia="Times New Roman" w:hAnsi="Segoe UI" w:cs="Times New Roman"/>
      <w:b/>
      <w:bCs/>
      <w:sz w:val="20"/>
      <w:szCs w:val="20"/>
      <w:lang w:val="en-GB"/>
    </w:rPr>
  </w:style>
  <w:style w:type="paragraph" w:styleId="TOC3">
    <w:name w:val="toc 3"/>
    <w:basedOn w:val="Normal"/>
    <w:next w:val="Normal"/>
    <w:autoRedefine/>
    <w:uiPriority w:val="39"/>
    <w:unhideWhenUsed/>
    <w:rsid w:val="0030249F"/>
    <w:pPr>
      <w:spacing w:after="100"/>
      <w:ind w:left="440"/>
    </w:pPr>
  </w:style>
  <w:style w:type="character" w:styleId="FollowedHyperlink">
    <w:name w:val="FollowedHyperlink"/>
    <w:basedOn w:val="DefaultParagraphFont"/>
    <w:uiPriority w:val="99"/>
    <w:semiHidden/>
    <w:unhideWhenUsed/>
    <w:rsid w:val="00CD2430"/>
    <w:rPr>
      <w:color w:val="800080" w:themeColor="followedHyperlink"/>
      <w:u w:val="single"/>
    </w:rPr>
  </w:style>
  <w:style w:type="table" w:customStyle="1" w:styleId="LightList1">
    <w:name w:val="Light List1"/>
    <w:basedOn w:val="TableNormal"/>
    <w:uiPriority w:val="61"/>
    <w:rsid w:val="00922B40"/>
    <w:pPr>
      <w:spacing w:before="0"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FC034F"/>
    <w:rPr>
      <w:color w:val="808080"/>
    </w:rPr>
  </w:style>
  <w:style w:type="table" w:customStyle="1" w:styleId="LightShading-Accent11">
    <w:name w:val="Light Shading - Accent 11"/>
    <w:basedOn w:val="TableNormal"/>
    <w:uiPriority w:val="60"/>
    <w:rsid w:val="00273C37"/>
    <w:pPr>
      <w:spacing w:before="0"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1">
    <w:name w:val="Light Shading1"/>
    <w:basedOn w:val="TableNormal"/>
    <w:uiPriority w:val="60"/>
    <w:rsid w:val="00273C37"/>
    <w:pPr>
      <w:spacing w:before="0"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ColorfulGrid-Accent1">
    <w:name w:val="Colorful Grid Accent 1"/>
    <w:basedOn w:val="TableNormal"/>
    <w:uiPriority w:val="73"/>
    <w:rsid w:val="00273C37"/>
    <w:pPr>
      <w:spacing w:before="0"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List-Accent6">
    <w:name w:val="Colorful List Accent 6"/>
    <w:basedOn w:val="TableNormal"/>
    <w:uiPriority w:val="72"/>
    <w:rsid w:val="008868E7"/>
    <w:pPr>
      <w:spacing w:before="0"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DDStyle">
    <w:name w:val="DD Style"/>
    <w:basedOn w:val="TableNormal"/>
    <w:uiPriority w:val="99"/>
    <w:qFormat/>
    <w:rsid w:val="008868E7"/>
    <w:pPr>
      <w:spacing w:before="0" w:after="0" w:line="240" w:lineRule="auto"/>
    </w:pPr>
    <w:rPr>
      <w:rFonts w:ascii="Arial" w:hAnsi="Arial"/>
      <w:sz w:val="24"/>
    </w:rPr>
    <w:tblPr/>
    <w:tblStylePr w:type="firstRow">
      <w:tblPr/>
      <w:tcPr>
        <w:tcBorders>
          <w:top w:val="nil"/>
          <w:left w:val="nil"/>
          <w:bottom w:val="nil"/>
          <w:right w:val="nil"/>
          <w:insideH w:val="nil"/>
          <w:insideV w:val="nil"/>
        </w:tcBorders>
        <w:shd w:val="clear" w:color="auto" w:fill="B8CCE4" w:themeFill="accent1" w:themeFillTint="66"/>
      </w:tcPr>
    </w:tblStylePr>
  </w:style>
  <w:style w:type="table" w:styleId="MediumGrid3-Accent1">
    <w:name w:val="Medium Grid 3 Accent 1"/>
    <w:basedOn w:val="TableNormal"/>
    <w:uiPriority w:val="69"/>
    <w:rsid w:val="00796427"/>
    <w:pPr>
      <w:spacing w:before="0"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0238414">
      <w:bodyDiv w:val="1"/>
      <w:marLeft w:val="0"/>
      <w:marRight w:val="0"/>
      <w:marTop w:val="0"/>
      <w:marBottom w:val="0"/>
      <w:divBdr>
        <w:top w:val="none" w:sz="0" w:space="0" w:color="auto"/>
        <w:left w:val="none" w:sz="0" w:space="0" w:color="auto"/>
        <w:bottom w:val="none" w:sz="0" w:space="0" w:color="auto"/>
        <w:right w:val="none" w:sz="0" w:space="0" w:color="auto"/>
      </w:divBdr>
    </w:div>
    <w:div w:id="1397893817">
      <w:bodyDiv w:val="1"/>
      <w:marLeft w:val="0"/>
      <w:marRight w:val="0"/>
      <w:marTop w:val="0"/>
      <w:marBottom w:val="0"/>
      <w:divBdr>
        <w:top w:val="none" w:sz="0" w:space="0" w:color="auto"/>
        <w:left w:val="none" w:sz="0" w:space="0" w:color="auto"/>
        <w:bottom w:val="none" w:sz="0" w:space="0" w:color="auto"/>
        <w:right w:val="none" w:sz="0" w:space="0" w:color="auto"/>
      </w:divBdr>
    </w:div>
    <w:div w:id="1571425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339829\Downloads\ESS%20Digital%20Development%20v1.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F8ACDE954B64931A488AAE3E0FA47C1"/>
        <w:category>
          <w:name w:val="General"/>
          <w:gallery w:val="placeholder"/>
        </w:category>
        <w:types>
          <w:type w:val="bbPlcHdr"/>
        </w:types>
        <w:behaviors>
          <w:behavior w:val="content"/>
        </w:behaviors>
        <w:guid w:val="{4D4944EE-2668-4756-870B-DC387E84A0D4}"/>
      </w:docPartPr>
      <w:docPartBody>
        <w:p w:rsidR="00BB4233" w:rsidRDefault="00A95FDA">
          <w:pPr>
            <w:pStyle w:val="DF8ACDE954B64931A488AAE3E0FA47C1"/>
          </w:pPr>
          <w:r w:rsidRPr="00BE327E">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inotype">
    <w:altName w:val="Tahoma"/>
    <w:charset w:val="00"/>
    <w:family w:val="swiss"/>
    <w:pitch w:val="variable"/>
    <w:sig w:usb0="00000001" w:usb1="00000000" w:usb2="00000000" w:usb3="00000000" w:csb0="00000093"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FDA"/>
    <w:rsid w:val="00511604"/>
    <w:rsid w:val="00A95FDA"/>
    <w:rsid w:val="00BB42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F8ACDE954B64931A488AAE3E0FA47C1">
    <w:name w:val="DF8ACDE954B64931A488AAE3E0FA47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0851A738E722741981A130B34145C19" ma:contentTypeVersion="1" ma:contentTypeDescription="Create a new document." ma:contentTypeScope="" ma:versionID="bbf7b28af5c14c39cf71bbc4ea98c514">
  <xsd:schema xmlns:xsd="http://www.w3.org/2001/XMLSchema" xmlns:xs="http://www.w3.org/2001/XMLSchema" xmlns:p="http://schemas.microsoft.com/office/2006/metadata/properties" xmlns:ns1="http://schemas.microsoft.com/sharepoint/v3" targetNamespace="http://schemas.microsoft.com/office/2006/metadata/properties" ma:root="true" ma:fieldsID="dbb2a0ecdfdeca41f01e2d9d35d2001b"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94EE88-537D-45B5-A290-33D993C70332}">
  <ds:schemaRefs>
    <ds:schemaRef ds:uri="http://schemas.microsoft.com/sharepoint/v3/contenttype/forms"/>
  </ds:schemaRefs>
</ds:datastoreItem>
</file>

<file path=customXml/itemProps2.xml><?xml version="1.0" encoding="utf-8"?>
<ds:datastoreItem xmlns:ds="http://schemas.openxmlformats.org/officeDocument/2006/customXml" ds:itemID="{9374E54D-66DC-4A52-9BC6-382119E952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754F33-1EB4-4E43-9F96-2C61CB950EAC}">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4D08E8E-FE14-456E-B8FE-8B536F46E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ESS Digital Development v1.1</Template>
  <TotalTime>12</TotalTime>
  <Pages>5</Pages>
  <Words>579</Words>
  <Characters>3306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Enterprise Digital Development Document Template</vt:lpstr>
    </vt:vector>
  </TitlesOfParts>
  <Company>IT Assist</Company>
  <LinksUpToDate>false</LinksUpToDate>
  <CharactersWithSpaces>3878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Developer Guide</dc:title>
  <dc:subject/>
  <dc:creator>Ruth Spoerri</dc:creator>
  <cp:keywords/>
  <dc:description/>
  <cp:lastModifiedBy>Stevenson, Michael</cp:lastModifiedBy>
  <cp:revision>9</cp:revision>
  <cp:lastPrinted>2016-11-07T12:29:00Z</cp:lastPrinted>
  <dcterms:created xsi:type="dcterms:W3CDTF">2018-08-08T15:50:00Z</dcterms:created>
  <dcterms:modified xsi:type="dcterms:W3CDTF">2020-10-21T13:58:00Z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0x010100D0851A738E722741981A130B34145C19</vt:lpwstr>
  </property>
</Properties>
</file>