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682B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5A6004FF" w14:textId="34B5A68E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6F14C0">
        <w:rPr>
          <w:rFonts w:hint="eastAsia"/>
        </w:rPr>
        <w:t>1</w:t>
      </w:r>
      <w:r w:rsidR="006F14C0">
        <w:t>2</w:t>
      </w:r>
      <w:r>
        <w:rPr>
          <w:rFonts w:hint="eastAsia"/>
        </w:rPr>
        <w:t>日</w:t>
      </w:r>
    </w:p>
    <w:p w14:paraId="30ACA080" w14:textId="77777777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　時　分</w:t>
      </w:r>
    </w:p>
    <w:p w14:paraId="69961D9F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3EFB55C5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355BFC36" w14:textId="353716E3" w:rsidR="006F14C0" w:rsidRDefault="00310974" w:rsidP="000E5FA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議題</w:t>
      </w:r>
    </w:p>
    <w:p w14:paraId="31B4304E" w14:textId="2938ACC1" w:rsidR="000F6220" w:rsidRDefault="006F14C0" w:rsidP="006F14C0">
      <w:pPr>
        <w:ind w:firstLine="840"/>
      </w:pPr>
      <w:r>
        <w:rPr>
          <w:rFonts w:hint="eastAsia"/>
        </w:rPr>
        <w:t>講師レビュー1回目後の修正</w:t>
      </w:r>
    </w:p>
    <w:p w14:paraId="68ADF0F5" w14:textId="7777777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7401D1EC" w14:textId="3D50C803" w:rsidR="000F6220" w:rsidRDefault="000E5FA7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ログイン時の警告方法：赤文字を表示</w:t>
      </w:r>
    </w:p>
    <w:p w14:paraId="6FDD9024" w14:textId="3CDD22D0" w:rsidR="00ED00F3" w:rsidRDefault="00ED00F3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スケジュール閲覧画面の時間表示方法について</w:t>
      </w:r>
    </w:p>
    <w:p w14:paraId="0F642EDB" w14:textId="3BF6F2EE" w:rsidR="001B62DF" w:rsidRDefault="001B62DF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スケジュールの開始日時と終了日時について</w:t>
      </w:r>
    </w:p>
    <w:p w14:paraId="5AF8BEB9" w14:textId="298021CB" w:rsidR="00571C5F" w:rsidRDefault="00571C5F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きせかえの種類について</w:t>
      </w:r>
    </w:p>
    <w:p w14:paraId="66FA2EA9" w14:textId="2E74C3DC" w:rsidR="00A327F0" w:rsidRDefault="00571C5F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動物の素材をパーツ分けする</w:t>
      </w:r>
    </w:p>
    <w:p w14:paraId="508A8D7C" w14:textId="05234591" w:rsidR="00797DEE" w:rsidRDefault="00797DEE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カレンダーの表示方法</w:t>
      </w:r>
    </w:p>
    <w:p w14:paraId="6FA4A50D" w14:textId="14FBDD7D" w:rsidR="00797DEE" w:rsidRDefault="00797DEE" w:rsidP="00797DE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最後のきせかえの状態をどう保持するか</w:t>
      </w:r>
    </w:p>
    <w:p w14:paraId="04DF52A9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0672BDB1" w14:textId="2C69D4B6" w:rsidR="000F6220" w:rsidRDefault="000E5FA7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ログイン時の警告方法：赤文字を表示</w:t>
      </w:r>
    </w:p>
    <w:p w14:paraId="12F08AA9" w14:textId="659D88BE" w:rsidR="00ED00F3" w:rsidRDefault="00ED00F3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内部データで細かく分けて、ユーザには3</w:t>
      </w:r>
      <w:r>
        <w:t>0</w:t>
      </w:r>
      <w:r>
        <w:rPr>
          <w:rFonts w:hint="eastAsia"/>
        </w:rPr>
        <w:t>分単位で表示する</w:t>
      </w:r>
    </w:p>
    <w:p w14:paraId="53EC83AF" w14:textId="5B2E1C42" w:rsidR="001B62DF" w:rsidRDefault="001B62DF" w:rsidP="00797DEE">
      <w:pPr>
        <w:pStyle w:val="a5"/>
        <w:numPr>
          <w:ilvl w:val="1"/>
          <w:numId w:val="1"/>
        </w:numPr>
        <w:ind w:leftChars="0"/>
      </w:pPr>
      <w:r>
        <w:t>Input type =”date”</w:t>
      </w:r>
      <w:r>
        <w:rPr>
          <w:rFonts w:hint="eastAsia"/>
        </w:rPr>
        <w:t>とi</w:t>
      </w:r>
      <w:r>
        <w:t>nput type =”time”</w:t>
      </w:r>
      <w:r>
        <w:rPr>
          <w:rFonts w:hint="eastAsia"/>
        </w:rPr>
        <w:t>を使う</w:t>
      </w:r>
    </w:p>
    <w:p w14:paraId="3ED0814A" w14:textId="2E5818E7" w:rsidR="00571C5F" w:rsidRDefault="00571C5F" w:rsidP="00797DE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・背景・服・帽子・アクセサリー</w:t>
      </w:r>
      <w:r>
        <w:t>(頭部)眼鏡やリボン等</w:t>
      </w:r>
      <w:r>
        <w:rPr>
          <w:rFonts w:hint="eastAsia"/>
        </w:rPr>
        <w:t>・靴</w:t>
      </w:r>
      <w:r>
        <w:t>(靴下)</w:t>
      </w:r>
    </w:p>
    <w:p w14:paraId="53A418F4" w14:textId="26BBCF95" w:rsidR="00352D7B" w:rsidRDefault="00571C5F" w:rsidP="00571C5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動きがあるパーツのみを分け</w:t>
      </w:r>
      <w:r w:rsidR="00797DEE">
        <w:rPr>
          <w:rFonts w:hint="eastAsia"/>
        </w:rPr>
        <w:t>て管理する</w:t>
      </w:r>
    </w:p>
    <w:p w14:paraId="0E1749BE" w14:textId="45CC299F" w:rsidR="00797DEE" w:rsidRDefault="00797DEE" w:rsidP="00571C5F">
      <w:pPr>
        <w:pStyle w:val="a5"/>
        <w:numPr>
          <w:ilvl w:val="1"/>
          <w:numId w:val="1"/>
        </w:numPr>
        <w:ind w:leftChars="0"/>
      </w:pPr>
      <w:r>
        <w:t>Table</w:t>
      </w:r>
      <w:r>
        <w:rPr>
          <w:rFonts w:hint="eastAsia"/>
        </w:rPr>
        <w:t>でカレンダーを作って実装する</w:t>
      </w:r>
    </w:p>
    <w:p w14:paraId="44658FC1" w14:textId="2AA19208" w:rsidR="00797DEE" w:rsidRPr="000E5FA7" w:rsidRDefault="00797DEE" w:rsidP="00571C5F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最後に選ばれたきせかえに真の値を持たせて、</w:t>
      </w:r>
      <w:r>
        <w:rPr>
          <w:rFonts w:hint="eastAsia"/>
        </w:rPr>
        <w:t>真である画像のデータを</w:t>
      </w:r>
      <w:r>
        <w:t>”</w:t>
      </w:r>
      <w:r>
        <w:rPr>
          <w:rFonts w:hint="eastAsia"/>
        </w:rPr>
        <w:t>きせかえ種類ID</w:t>
      </w:r>
      <w:r>
        <w:t>”</w:t>
      </w:r>
      <w:r>
        <w:rPr>
          <w:rFonts w:hint="eastAsia"/>
        </w:rPr>
        <w:t>と</w:t>
      </w:r>
      <w:r>
        <w:t>”</w:t>
      </w:r>
      <w:r>
        <w:rPr>
          <w:rFonts w:hint="eastAsia"/>
        </w:rPr>
        <w:t>きせかえ画像ID</w:t>
      </w:r>
      <w:r>
        <w:t>”</w:t>
      </w:r>
      <w:r>
        <w:rPr>
          <w:rFonts w:hint="eastAsia"/>
        </w:rPr>
        <w:t>を用いてひっぱってくる</w:t>
      </w:r>
    </w:p>
    <w:p w14:paraId="7AE3EDCA" w14:textId="7A79985C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15264AF5" w14:textId="78D0438D" w:rsidR="000F6220" w:rsidRDefault="00797DEE" w:rsidP="00797DEE">
      <w:pPr>
        <w:ind w:firstLine="840"/>
      </w:pPr>
      <w:r>
        <w:rPr>
          <w:rFonts w:hint="eastAsia"/>
        </w:rPr>
        <w:t>チーム内レビューと講師レビュー２回目</w:t>
      </w:r>
    </w:p>
    <w:p w14:paraId="7916541F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68A60F29" w14:textId="55137F7B" w:rsidR="000F6220" w:rsidRPr="00310974" w:rsidRDefault="00797DEE" w:rsidP="00797DEE">
      <w:pPr>
        <w:ind w:firstLine="840"/>
      </w:pPr>
      <w:r>
        <w:rPr>
          <w:rFonts w:hint="eastAsia"/>
        </w:rPr>
        <w:t>決定事項の⑦について解釈違いがあるかもしれません</w:t>
      </w:r>
      <w:r w:rsidR="00AA6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0994C" wp14:editId="3D25C6A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5D4A" w14:textId="698F1F16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39601D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6C5FBE71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099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6B385D4A" w14:textId="698F1F16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39601D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6C5FBE71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76FB" w14:textId="77777777" w:rsidR="00651E7F" w:rsidRDefault="00651E7F" w:rsidP="00AA6E8A">
      <w:r>
        <w:separator/>
      </w:r>
    </w:p>
  </w:endnote>
  <w:endnote w:type="continuationSeparator" w:id="0">
    <w:p w14:paraId="597D0EDA" w14:textId="77777777" w:rsidR="00651E7F" w:rsidRDefault="00651E7F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61AB" w14:textId="77777777" w:rsidR="00651E7F" w:rsidRDefault="00651E7F" w:rsidP="00AA6E8A">
      <w:r>
        <w:separator/>
      </w:r>
    </w:p>
  </w:footnote>
  <w:footnote w:type="continuationSeparator" w:id="0">
    <w:p w14:paraId="1ED9B937" w14:textId="77777777" w:rsidR="00651E7F" w:rsidRDefault="00651E7F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071"/>
    <w:multiLevelType w:val="hybridMultilevel"/>
    <w:tmpl w:val="C5107C84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6382032E">
      <w:start w:val="1"/>
      <w:numFmt w:val="decimalEnclosedCircle"/>
      <w:lvlText w:val="%2"/>
      <w:lvlJc w:val="left"/>
      <w:pPr>
        <w:ind w:left="80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C0"/>
    <w:rsid w:val="000E5FA7"/>
    <w:rsid w:val="000F6220"/>
    <w:rsid w:val="001B62DF"/>
    <w:rsid w:val="00287920"/>
    <w:rsid w:val="00310974"/>
    <w:rsid w:val="00352D7B"/>
    <w:rsid w:val="0039601D"/>
    <w:rsid w:val="00571C5F"/>
    <w:rsid w:val="00651E7F"/>
    <w:rsid w:val="0068520D"/>
    <w:rsid w:val="006F14C0"/>
    <w:rsid w:val="00797DEE"/>
    <w:rsid w:val="00A327F0"/>
    <w:rsid w:val="00AA6E8A"/>
    <w:rsid w:val="00ED00F3"/>
    <w:rsid w:val="00EE4209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486847"/>
  <w15:chartTrackingRefBased/>
  <w15:docId w15:val="{E0A24FC1-1374-409A-9255-27B2DA00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35696;&#20107;&#37682;0612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議事録0612.dotx</Template>
  <TotalTime>444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成沢唯</cp:lastModifiedBy>
  <cp:revision>1</cp:revision>
  <dcterms:created xsi:type="dcterms:W3CDTF">2023-06-12T01:13:00Z</dcterms:created>
  <dcterms:modified xsi:type="dcterms:W3CDTF">2023-06-12T08:37:00Z</dcterms:modified>
</cp:coreProperties>
</file>