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5C994" w14:textId="45DE7F64" w:rsidR="00EB60C0" w:rsidRDefault="00EB60C0" w:rsidP="00EB60C0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C364E3" wp14:editId="6856F607">
                <wp:simplePos x="0" y="0"/>
                <wp:positionH relativeFrom="page">
                  <wp:posOffset>134620</wp:posOffset>
                </wp:positionH>
                <wp:positionV relativeFrom="paragraph">
                  <wp:posOffset>1490345</wp:posOffset>
                </wp:positionV>
                <wp:extent cx="2376805" cy="79171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805" cy="791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3A703" w14:textId="77777777" w:rsidR="00EB60C0" w:rsidRPr="00827706" w:rsidRDefault="00EB60C0" w:rsidP="00EB60C0">
                            <w:pPr>
                              <w:pStyle w:val="Title"/>
                            </w:pPr>
                            <w:r w:rsidRPr="00827706">
                              <w:t>DOMINIC VICCHIOLLO</w:t>
                            </w:r>
                          </w:p>
                          <w:p w14:paraId="482AD862" w14:textId="7F9F34D6" w:rsidR="00EB60C0" w:rsidRDefault="003E0368" w:rsidP="00EB60C0">
                            <w:pPr>
                              <w:pStyle w:val="Title"/>
                              <w:rPr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</w:rPr>
                              <w:t xml:space="preserve">Senior Data Engineer </w:t>
                            </w:r>
                          </w:p>
                          <w:p w14:paraId="2EBC0D95" w14:textId="77777777" w:rsidR="00EB60C0" w:rsidRPr="007E0E5B" w:rsidRDefault="00EB60C0" w:rsidP="00EB60C0"/>
                          <w:sdt>
                            <w:sdtPr>
                              <w:id w:val="-1954003311"/>
                              <w:placeholder>
                                <w:docPart w:val="96625637559A4E3A8F79290D06DA64EF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7F61C8C5" w14:textId="77777777" w:rsidR="00EB60C0" w:rsidRDefault="00EB60C0" w:rsidP="00EB60C0">
                                <w:pPr>
                                  <w:pStyle w:val="NoSpacing"/>
                                  <w:spacing w:line="360" w:lineRule="auto"/>
                                  <w:jc w:val="right"/>
                                </w:pPr>
                                <w:r w:rsidRPr="007E0E5B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CONTACT</w:t>
                                </w:r>
                              </w:p>
                            </w:sdtContent>
                          </w:sdt>
                          <w:p w14:paraId="65601DE2" w14:textId="77777777" w:rsidR="00EB60C0" w:rsidRPr="00A528D1" w:rsidRDefault="00EB60C0" w:rsidP="00EB60C0">
                            <w:pPr>
                              <w:pStyle w:val="ContactDetails"/>
                              <w:spacing w:line="276" w:lineRule="auto"/>
                              <w:jc w:val="right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  <w:r w:rsidRPr="007E0E5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Richfield, </w:t>
                            </w:r>
                            <w:proofErr w:type="gramStart"/>
                            <w:r w:rsidRPr="007E0E5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Minnesota</w:t>
                            </w:r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20FAC">
                              <w:rPr>
                                <w:rFonts w:ascii="Segoe UI Symbol" w:hAnsi="Segoe UI Symbol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</w:t>
                            </w:r>
                            <w:proofErr w:type="gramEnd"/>
                          </w:p>
                          <w:p w14:paraId="33674BBB" w14:textId="6EFEC75B" w:rsidR="00EB60C0" w:rsidRPr="00A528D1" w:rsidRDefault="00EB60C0" w:rsidP="00EB60C0">
                            <w:pPr>
                              <w:pStyle w:val="ContactDetails"/>
                              <w:spacing w:line="276" w:lineRule="auto"/>
                              <w:jc w:val="right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  <w:r w:rsidRPr="007E0E5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612-</w:t>
                            </w:r>
                            <w:r w:rsidR="003E0368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414-</w:t>
                            </w:r>
                            <w:proofErr w:type="gramStart"/>
                            <w:r w:rsidR="003E0368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9802</w:t>
                            </w:r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20FAC">
                              <w:rPr>
                                <w:rFonts w:ascii="Segoe UI Symbol" w:hAnsi="Segoe UI Symbol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📲</w:t>
                            </w:r>
                            <w:proofErr w:type="gramEnd"/>
                          </w:p>
                          <w:p w14:paraId="1CD11C9A" w14:textId="77777777" w:rsidR="00EB60C0" w:rsidRPr="00A528D1" w:rsidRDefault="00EB60C0" w:rsidP="00EB60C0">
                            <w:pPr>
                              <w:pStyle w:val="ContactDetails"/>
                              <w:spacing w:line="276" w:lineRule="auto"/>
                              <w:jc w:val="right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  <w:r w:rsidRPr="007E0E5B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hyperlink r:id="rId5" w:history="1">
                              <w:r w:rsidRPr="007E0E5B">
                                <w:rPr>
                                  <w:rStyle w:val="Hyperlink"/>
                                  <w:rFonts w:asciiTheme="majorHAnsi" w:hAnsiTheme="majorHAnsi" w:cstheme="majorHAnsi"/>
                                  <w:color w:val="4472C4" w:themeColor="accent1"/>
                                  <w:sz w:val="16"/>
                                  <w:szCs w:val="1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www.linkedin.com/in/DominicVicchiollo</w:t>
                              </w:r>
                            </w:hyperlink>
                            <w:r w:rsidRPr="00320FAC">
                              <w:rPr>
                                <w:rFonts w:ascii="Georgia" w:hAnsi="Georgia"/>
                                <w:color w:val="4472C4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320FAC">
                              <w:rPr>
                                <w:rFonts w:ascii="Segoe UI Symbol" w:hAnsi="Segoe UI Symbol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🌐</w:t>
                            </w:r>
                          </w:p>
                          <w:p w14:paraId="1D43075B" w14:textId="77777777" w:rsidR="00EB60C0" w:rsidRDefault="00EB60C0" w:rsidP="00EB60C0">
                            <w:pPr>
                              <w:pStyle w:val="ContactDetails"/>
                              <w:spacing w:line="276" w:lineRule="auto"/>
                              <w:jc w:val="right"/>
                              <w:rPr>
                                <w:rStyle w:val="Hyperlink"/>
                                <w:rFonts w:ascii="Segoe UI Symbol" w:hAnsi="Segoe UI Symbol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320FAC">
                              <w:rPr>
                                <w:rFonts w:ascii="Georgia" w:hAnsi="Georgia"/>
                                <w:color w:val="4472C4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hyperlink r:id="rId6" w:history="1">
                              <w:r w:rsidRPr="007E0E5B">
                                <w:rPr>
                                  <w:rStyle w:val="Hyperlink"/>
                                  <w:rFonts w:asciiTheme="majorHAnsi" w:hAnsiTheme="majorHAnsi" w:cstheme="majorHAnsi"/>
                                  <w:color w:val="4472C4" w:themeColor="accent1"/>
                                  <w:sz w:val="18"/>
                                  <w:szCs w:val="1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dvicchiollo@gmail.com</w:t>
                              </w:r>
                            </w:hyperlink>
                            <w:r w:rsidRPr="00320FAC">
                              <w:rPr>
                                <w:rStyle w:val="Hyperlink"/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Style w:val="Hyperlink"/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0FAC">
                              <w:rPr>
                                <w:rStyle w:val="Hyperlink"/>
                                <w:rFonts w:ascii="Segoe UI Symbol" w:hAnsi="Segoe UI Symbol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✉</w:t>
                            </w:r>
                          </w:p>
                          <w:p w14:paraId="2F7DE582" w14:textId="77777777" w:rsidR="00EB60C0" w:rsidRDefault="00EB60C0" w:rsidP="00EB60C0">
                            <w:pPr>
                              <w:pStyle w:val="ContactDetails"/>
                              <w:spacing w:line="360" w:lineRule="auto"/>
                              <w:jc w:val="right"/>
                              <w:rPr>
                                <w:rStyle w:val="Hyperlink"/>
                                <w:rFonts w:ascii="Segoe UI Symbol" w:hAnsi="Segoe UI Symbol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14:paraId="0BDA6F97" w14:textId="77777777" w:rsidR="00EB60C0" w:rsidRDefault="00EB60C0" w:rsidP="00EB60C0">
                            <w:pPr>
                              <w:pStyle w:val="NoSpacing"/>
                              <w:spacing w:line="360" w:lineRule="auto"/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36DA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CERTIFICATION &amp; AWARDS</w:t>
                            </w:r>
                          </w:p>
                          <w:p w14:paraId="38C4251A" w14:textId="7164FA15" w:rsidR="00EB60C0" w:rsidRPr="007E0E5B" w:rsidRDefault="00972C01" w:rsidP="00A0048A">
                            <w:pPr>
                              <w:pStyle w:val="ContactDetails"/>
                              <w:spacing w:line="360" w:lineRule="auto"/>
                              <w:jc w:val="right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GocDocs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MVP </w:t>
                            </w:r>
                            <w:r w:rsidR="00A0048A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Dec 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2024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br/>
                            </w:r>
                            <w:r w:rsidR="00EB60C0" w:rsidRPr="007E0E5B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Advanced</w:t>
                            </w:r>
                            <w:r w:rsidR="00A0048A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B60C0" w:rsidRPr="007E0E5B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Power BI CPE Exam Oct 2020</w:t>
                            </w:r>
                          </w:p>
                          <w:p w14:paraId="69D626CF" w14:textId="7B926110" w:rsidR="00EB60C0" w:rsidRPr="007E0E5B" w:rsidRDefault="00EB60C0" w:rsidP="00A0048A">
                            <w:pPr>
                              <w:pStyle w:val="ContactDetails"/>
                              <w:spacing w:line="360" w:lineRule="auto"/>
                              <w:jc w:val="right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7E0E5B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Phocas Group Award – Innovation</w:t>
                            </w:r>
                            <w:r w:rsidR="00A0048A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May 2021</w:t>
                            </w:r>
                          </w:p>
                          <w:p w14:paraId="0D5DC6DF" w14:textId="77777777" w:rsidR="00EB60C0" w:rsidRPr="007E0E5B" w:rsidRDefault="00EB60C0" w:rsidP="00A0048A">
                            <w:pPr>
                              <w:pStyle w:val="ContactDetails"/>
                              <w:spacing w:line="360" w:lineRule="auto"/>
                              <w:jc w:val="right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7E0E5B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2015 Sheboygan Count Chamber of Commerce</w:t>
                            </w:r>
                          </w:p>
                          <w:p w14:paraId="61A321C4" w14:textId="77777777" w:rsidR="00EB60C0" w:rsidRPr="007E0E5B" w:rsidRDefault="00EB60C0" w:rsidP="00A0048A">
                            <w:pPr>
                              <w:pStyle w:val="ContactDetails"/>
                              <w:spacing w:line="360" w:lineRule="auto"/>
                              <w:jc w:val="right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7E0E5B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Young Professionals Next Wave Award </w:t>
                            </w:r>
                          </w:p>
                          <w:p w14:paraId="4A53445A" w14:textId="77777777" w:rsidR="00EB60C0" w:rsidRDefault="00EB60C0" w:rsidP="00EB60C0">
                            <w:pPr>
                              <w:pStyle w:val="NoSpacing"/>
                              <w:jc w:val="right"/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</w:p>
                          <w:p w14:paraId="77721CF7" w14:textId="77777777" w:rsidR="00EB60C0" w:rsidRPr="007E0E5B" w:rsidRDefault="00EB60C0" w:rsidP="00EB60C0">
                            <w:pPr>
                              <w:pStyle w:val="NoSpacing"/>
                              <w:jc w:val="right"/>
                              <w:rPr>
                                <w:rStyle w:val="Strong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Strong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6FCE1BA0" w14:textId="77777777" w:rsidR="00EB60C0" w:rsidRPr="007E0E5B" w:rsidRDefault="00EB60C0" w:rsidP="00EB60C0">
                            <w:pPr>
                              <w:pStyle w:val="NoSpacing"/>
                              <w:jc w:val="right"/>
                              <w:rPr>
                                <w:rFonts w:ascii="Georgia" w:hAnsi="Georg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106B88B" w14:textId="77777777" w:rsidR="00EB60C0" w:rsidRPr="007E0E5B" w:rsidRDefault="00EB60C0" w:rsidP="00EB60C0">
                            <w:pPr>
                              <w:pStyle w:val="NoSpacing"/>
                              <w:jc w:val="right"/>
                              <w:rPr>
                                <w:rFonts w:ascii="Georgia" w:hAnsi="Georg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09E28A3C" w14:textId="14AA4B8C" w:rsidR="00EB60C0" w:rsidRPr="007E0E5B" w:rsidRDefault="00972C01" w:rsidP="00EB60C0">
                            <w:pPr>
                              <w:pStyle w:val="NoSpacing"/>
                              <w:spacing w:line="360" w:lineRule="auto"/>
                              <w:jc w:val="right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>Azure Platform</w:t>
                            </w:r>
                            <w:r w:rsidR="00EB60C0" w:rsidRPr="007E0E5B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B60C0" w:rsidRPr="007E0E5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Functions, ADF, Synapse</w:t>
                            </w:r>
                            <w:r w:rsidR="00EB60C0" w:rsidRPr="007E0E5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2DDDC30" w14:textId="77777777" w:rsidR="00EB60C0" w:rsidRPr="007E0E5B" w:rsidRDefault="00EB60C0" w:rsidP="00EB60C0">
                            <w:pPr>
                              <w:pStyle w:val="NoSpacing"/>
                              <w:spacing w:line="360" w:lineRule="auto"/>
                              <w:jc w:val="right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7E0E5B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SQL </w:t>
                            </w:r>
                            <w:r w:rsidRPr="007E0E5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(SSMS, SSIS, MySQL, Postgres)</w:t>
                            </w:r>
                          </w:p>
                          <w:p w14:paraId="245506B7" w14:textId="4B26020E" w:rsidR="00EB60C0" w:rsidRPr="007E0E5B" w:rsidRDefault="00EB60C0" w:rsidP="00EB60C0">
                            <w:pPr>
                              <w:pStyle w:val="NoSpacing"/>
                              <w:spacing w:line="360" w:lineRule="auto"/>
                              <w:jc w:val="right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7E0E5B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>Python</w:t>
                            </w:r>
                            <w:r w:rsidRPr="007E0E5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972C01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Orchestration Packages, LLM, ML</w:t>
                            </w:r>
                            <w:r w:rsidRPr="007E0E5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CEF55D2" w14:textId="77777777" w:rsidR="00EB60C0" w:rsidRPr="007E0E5B" w:rsidRDefault="00EB60C0" w:rsidP="00EB60C0">
                            <w:pPr>
                              <w:pStyle w:val="NoSpacing"/>
                              <w:spacing w:line="360" w:lineRule="auto"/>
                              <w:jc w:val="right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7E0E5B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>SFTP &amp; FTP</w:t>
                            </w:r>
                            <w:r w:rsidRPr="007E0E5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(WinSCP, FileZilla)</w:t>
                            </w:r>
                          </w:p>
                          <w:p w14:paraId="34BC5419" w14:textId="77777777" w:rsidR="00EB60C0" w:rsidRPr="007E0E5B" w:rsidRDefault="00EB60C0" w:rsidP="00EB60C0">
                            <w:pPr>
                              <w:pStyle w:val="NoSpacing"/>
                              <w:spacing w:line="360" w:lineRule="auto"/>
                              <w:jc w:val="right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7E0E5B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>Power BI</w:t>
                            </w:r>
                            <w:r w:rsidRPr="007E0E5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(DAX, Developer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, Modeling</w:t>
                            </w:r>
                            <w:r w:rsidRPr="007E0E5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7F311D5" w14:textId="77777777" w:rsidR="00EB60C0" w:rsidRPr="007E0E5B" w:rsidRDefault="00EB60C0" w:rsidP="00EB60C0">
                            <w:pPr>
                              <w:pStyle w:val="NoSpacing"/>
                              <w:spacing w:line="360" w:lineRule="auto"/>
                              <w:jc w:val="right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7E0E5B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>Excel</w:t>
                            </w:r>
                            <w:r w:rsidRPr="007E0E5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(Power Pivot, VBA, Macros)</w:t>
                            </w:r>
                          </w:p>
                          <w:p w14:paraId="02FFEE8D" w14:textId="33934865" w:rsidR="00EB60C0" w:rsidRPr="007E0E5B" w:rsidRDefault="00EB60C0" w:rsidP="00EB60C0">
                            <w:pPr>
                              <w:pStyle w:val="NoSpacing"/>
                              <w:spacing w:line="360" w:lineRule="auto"/>
                              <w:jc w:val="right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7E0E5B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>Epicor Data Analytics</w:t>
                            </w:r>
                            <w:r w:rsidRPr="007E0E5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(EDA, Design</w:t>
                            </w:r>
                            <w:r w:rsidR="0055479E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, ETL</w:t>
                            </w:r>
                            <w:r w:rsidRPr="007E0E5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F6F465B" w14:textId="77777777" w:rsidR="00EB60C0" w:rsidRPr="007E0E5B" w:rsidRDefault="00EB60C0" w:rsidP="00EB60C0">
                            <w:pPr>
                              <w:pStyle w:val="NoSpacing"/>
                              <w:spacing w:line="360" w:lineRule="auto"/>
                              <w:jc w:val="right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7E0E5B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Epicor Eclipse </w:t>
                            </w:r>
                            <w:r w:rsidRPr="007E0E5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(Files, Processes, TCL)</w:t>
                            </w:r>
                          </w:p>
                          <w:p w14:paraId="5AEACE33" w14:textId="77777777" w:rsidR="00EB60C0" w:rsidRPr="007E0E5B" w:rsidRDefault="00EB60C0" w:rsidP="00EB60C0">
                            <w:pPr>
                              <w:pStyle w:val="NoSpacing"/>
                              <w:spacing w:line="360" w:lineRule="auto"/>
                              <w:jc w:val="right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7E0E5B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Epicor Job Management </w:t>
                            </w:r>
                            <w:r w:rsidRPr="007E0E5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(Processes, DTS)</w:t>
                            </w:r>
                          </w:p>
                          <w:p w14:paraId="7CF573C2" w14:textId="0998EB80" w:rsidR="00EB60C0" w:rsidRPr="007E0E5B" w:rsidRDefault="00EB60C0" w:rsidP="00EB60C0">
                            <w:pPr>
                              <w:pStyle w:val="NoSpacing"/>
                              <w:spacing w:line="360" w:lineRule="auto"/>
                              <w:jc w:val="right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7E0E5B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Leadership </w:t>
                            </w:r>
                            <w:r w:rsidRPr="007E0E5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(</w:t>
                            </w:r>
                            <w:r w:rsidR="00972C01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8</w:t>
                            </w:r>
                            <w:r w:rsidRPr="007E0E5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years Management) </w:t>
                            </w:r>
                          </w:p>
                          <w:p w14:paraId="6F66D5A1" w14:textId="77777777" w:rsidR="00EB60C0" w:rsidRDefault="00EB60C0" w:rsidP="00EB60C0">
                            <w:pPr>
                              <w:pStyle w:val="NoSpacing"/>
                              <w:jc w:val="right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</w:p>
                          <w:p w14:paraId="571E80F1" w14:textId="77777777" w:rsidR="00EB60C0" w:rsidRPr="004807A7" w:rsidRDefault="00EB60C0" w:rsidP="00EB60C0">
                            <w:pPr>
                              <w:pStyle w:val="NoSpacing"/>
                              <w:jc w:val="right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</w:p>
                          <w:p w14:paraId="48457657" w14:textId="77777777" w:rsidR="00EB60C0" w:rsidRPr="00D74641" w:rsidRDefault="00EB60C0" w:rsidP="00EB60C0">
                            <w:pPr>
                              <w:pStyle w:val="NoSpacing"/>
                              <w:jc w:val="right"/>
                              <w:rPr>
                                <w:rFonts w:ascii="Georgia" w:hAnsi="Georgia"/>
                                <w:b/>
                                <w:bCs/>
                                <w:caps/>
                              </w:rPr>
                            </w:pPr>
                          </w:p>
                          <w:p w14:paraId="2BD9CAD0" w14:textId="77777777" w:rsidR="00EB60C0" w:rsidRPr="00A528D1" w:rsidRDefault="00EB60C0" w:rsidP="00EB60C0">
                            <w:pPr>
                              <w:pStyle w:val="ContactDetails"/>
                              <w:spacing w:line="360" w:lineRule="auto"/>
                              <w:jc w:val="right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364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.6pt;margin-top:117.35pt;width:187.15pt;height:623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" filled="f" stroked="f">
                <v:textbox>
                  <w:txbxContent>
                    <w:p w14:paraId="1503A703" w14:textId="77777777" w:rsidR="00EB60C0" w:rsidRPr="00827706" w:rsidRDefault="00EB60C0" w:rsidP="00EB60C0">
                      <w:pPr>
                        <w:pStyle w:val="Title"/>
                      </w:pPr>
                      <w:r w:rsidRPr="00827706">
                        <w:t>DOMINIC VICCHIOLLO</w:t>
                      </w:r>
                    </w:p>
                    <w:p w14:paraId="482AD862" w14:textId="7F9F34D6" w:rsidR="00EB60C0" w:rsidRDefault="003E0368" w:rsidP="00EB60C0">
                      <w:pPr>
                        <w:pStyle w:val="Title"/>
                        <w:rPr>
                          <w:sz w:val="24"/>
                          <w:szCs w:val="18"/>
                        </w:rPr>
                      </w:pPr>
                      <w:r>
                        <w:rPr>
                          <w:sz w:val="24"/>
                          <w:szCs w:val="18"/>
                        </w:rPr>
                        <w:t xml:space="preserve">Senior Data Engineer </w:t>
                      </w:r>
                    </w:p>
                    <w:p w14:paraId="2EBC0D95" w14:textId="77777777" w:rsidR="00EB60C0" w:rsidRPr="007E0E5B" w:rsidRDefault="00EB60C0" w:rsidP="00EB60C0"/>
                    <w:sdt>
                      <w:sdtPr>
                        <w:id w:val="-1954003311"/>
                        <w:placeholder>
                          <w:docPart w:val="96625637559A4E3A8F79290D06DA64EF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7F61C8C5" w14:textId="77777777" w:rsidR="00EB60C0" w:rsidRDefault="00EB60C0" w:rsidP="00EB60C0">
                          <w:pPr>
                            <w:pStyle w:val="NoSpacing"/>
                            <w:spacing w:line="360" w:lineRule="auto"/>
                            <w:jc w:val="right"/>
                          </w:pPr>
                          <w:r w:rsidRPr="007E0E5B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CONTACT</w:t>
                          </w:r>
                        </w:p>
                      </w:sdtContent>
                    </w:sdt>
                    <w:p w14:paraId="65601DE2" w14:textId="77777777" w:rsidR="00EB60C0" w:rsidRPr="00A528D1" w:rsidRDefault="00EB60C0" w:rsidP="00EB60C0">
                      <w:pPr>
                        <w:pStyle w:val="ContactDetails"/>
                        <w:spacing w:line="276" w:lineRule="auto"/>
                        <w:jc w:val="right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  <w:r w:rsidRPr="007E0E5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Richfield, </w:t>
                      </w:r>
                      <w:proofErr w:type="gramStart"/>
                      <w:r w:rsidRPr="007E0E5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Minnesota</w:t>
                      </w:r>
                      <w:r>
                        <w:rPr>
                          <w:rFonts w:ascii="Georgia" w:hAnsi="Georgia"/>
                          <w:sz w:val="18"/>
                          <w:szCs w:val="18"/>
                        </w:rPr>
                        <w:t xml:space="preserve">  </w:t>
                      </w:r>
                      <w:r w:rsidRPr="00320FAC">
                        <w:rPr>
                          <w:rFonts w:ascii="Segoe UI Symbol" w:hAnsi="Segoe UI Symbol"/>
                          <w:color w:val="808080" w:themeColor="background1" w:themeShade="80"/>
                          <w:sz w:val="18"/>
                          <w:szCs w:val="18"/>
                        </w:rPr>
                        <w:t></w:t>
                      </w:r>
                      <w:proofErr w:type="gramEnd"/>
                    </w:p>
                    <w:p w14:paraId="33674BBB" w14:textId="6EFEC75B" w:rsidR="00EB60C0" w:rsidRPr="00A528D1" w:rsidRDefault="00EB60C0" w:rsidP="00EB60C0">
                      <w:pPr>
                        <w:pStyle w:val="ContactDetails"/>
                        <w:spacing w:line="276" w:lineRule="auto"/>
                        <w:jc w:val="right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  <w:r w:rsidRPr="007E0E5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612-</w:t>
                      </w:r>
                      <w:r w:rsidR="003E0368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414-</w:t>
                      </w:r>
                      <w:proofErr w:type="gramStart"/>
                      <w:r w:rsidR="003E0368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9802</w:t>
                      </w:r>
                      <w:r>
                        <w:rPr>
                          <w:rFonts w:ascii="Georgia" w:hAnsi="Georgia"/>
                          <w:sz w:val="18"/>
                          <w:szCs w:val="18"/>
                        </w:rPr>
                        <w:t xml:space="preserve">  </w:t>
                      </w:r>
                      <w:r w:rsidRPr="00320FAC">
                        <w:rPr>
                          <w:rFonts w:ascii="Segoe UI Symbol" w:hAnsi="Segoe UI Symbol"/>
                          <w:color w:val="808080" w:themeColor="background1" w:themeShade="80"/>
                          <w:sz w:val="18"/>
                          <w:szCs w:val="18"/>
                        </w:rPr>
                        <w:t>📲</w:t>
                      </w:r>
                      <w:proofErr w:type="gramEnd"/>
                    </w:p>
                    <w:p w14:paraId="1CD11C9A" w14:textId="77777777" w:rsidR="00EB60C0" w:rsidRPr="00A528D1" w:rsidRDefault="00EB60C0" w:rsidP="00EB60C0">
                      <w:pPr>
                        <w:pStyle w:val="ContactDetails"/>
                        <w:spacing w:line="276" w:lineRule="auto"/>
                        <w:jc w:val="right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  <w:r w:rsidRPr="007E0E5B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       </w:t>
                      </w:r>
                      <w:hyperlink r:id="rId7" w:history="1">
                        <w:r w:rsidRPr="007E0E5B">
                          <w:rPr>
                            <w:rStyle w:val="Hyperlink"/>
                            <w:rFonts w:asciiTheme="majorHAnsi" w:hAnsiTheme="majorHAnsi" w:cstheme="majorHAnsi"/>
                            <w:color w:val="4472C4" w:themeColor="accent1"/>
                            <w:sz w:val="16"/>
                            <w:szCs w:val="1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www.linkedin.com/in/DominicVicchiollo</w:t>
                        </w:r>
                      </w:hyperlink>
                      <w:r w:rsidRPr="00320FAC">
                        <w:rPr>
                          <w:rFonts w:ascii="Georgia" w:hAnsi="Georgia"/>
                          <w:color w:val="4472C4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320FAC">
                        <w:rPr>
                          <w:rFonts w:ascii="Segoe UI Symbol" w:hAnsi="Segoe UI Symbol"/>
                          <w:color w:val="808080" w:themeColor="background1" w:themeShade="80"/>
                          <w:sz w:val="18"/>
                          <w:szCs w:val="18"/>
                        </w:rPr>
                        <w:t>🌐</w:t>
                      </w:r>
                    </w:p>
                    <w:p w14:paraId="1D43075B" w14:textId="77777777" w:rsidR="00EB60C0" w:rsidRDefault="00EB60C0" w:rsidP="00EB60C0">
                      <w:pPr>
                        <w:pStyle w:val="ContactDetails"/>
                        <w:spacing w:line="276" w:lineRule="auto"/>
                        <w:jc w:val="right"/>
                        <w:rPr>
                          <w:rStyle w:val="Hyperlink"/>
                          <w:rFonts w:ascii="Segoe UI Symbol" w:hAnsi="Segoe UI Symbol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320FAC">
                        <w:rPr>
                          <w:rFonts w:ascii="Georgia" w:hAnsi="Georgia"/>
                          <w:color w:val="4472C4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hyperlink r:id="rId8" w:history="1">
                        <w:r w:rsidRPr="007E0E5B">
                          <w:rPr>
                            <w:rStyle w:val="Hyperlink"/>
                            <w:rFonts w:asciiTheme="majorHAnsi" w:hAnsiTheme="majorHAnsi" w:cstheme="majorHAnsi"/>
                            <w:color w:val="4472C4" w:themeColor="accent1"/>
                            <w:sz w:val="18"/>
                            <w:szCs w:val="1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dvicchiollo@gmail.com</w:t>
                        </w:r>
                      </w:hyperlink>
                      <w:r w:rsidRPr="00320FAC">
                        <w:rPr>
                          <w:rStyle w:val="Hyperlink"/>
                          <w:rFonts w:ascii="Georgia" w:hAnsi="Georg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Style w:val="Hyperlink"/>
                          <w:rFonts w:ascii="Georgia" w:hAnsi="Georgia"/>
                          <w:sz w:val="18"/>
                          <w:szCs w:val="18"/>
                        </w:rPr>
                        <w:t xml:space="preserve"> </w:t>
                      </w:r>
                      <w:r w:rsidRPr="00320FAC">
                        <w:rPr>
                          <w:rStyle w:val="Hyperlink"/>
                          <w:rFonts w:ascii="Segoe UI Symbol" w:hAnsi="Segoe UI Symbol"/>
                          <w:color w:val="808080" w:themeColor="background1" w:themeShade="80"/>
                          <w:sz w:val="18"/>
                          <w:szCs w:val="18"/>
                        </w:rPr>
                        <w:t>✉</w:t>
                      </w:r>
                    </w:p>
                    <w:p w14:paraId="2F7DE582" w14:textId="77777777" w:rsidR="00EB60C0" w:rsidRDefault="00EB60C0" w:rsidP="00EB60C0">
                      <w:pPr>
                        <w:pStyle w:val="ContactDetails"/>
                        <w:spacing w:line="360" w:lineRule="auto"/>
                        <w:jc w:val="right"/>
                        <w:rPr>
                          <w:rStyle w:val="Hyperlink"/>
                          <w:rFonts w:ascii="Segoe UI Symbol" w:hAnsi="Segoe UI Symbol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14:paraId="0BDA6F97" w14:textId="77777777" w:rsidR="00EB60C0" w:rsidRDefault="00EB60C0" w:rsidP="00EB60C0">
                      <w:pPr>
                        <w:pStyle w:val="NoSpacing"/>
                        <w:spacing w:line="360" w:lineRule="auto"/>
                        <w:jc w:val="righ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36DA0">
                        <w:rPr>
                          <w:b/>
                          <w:bCs/>
                          <w:sz w:val="28"/>
                          <w:szCs w:val="28"/>
                        </w:rPr>
                        <w:t>CERTIFICATION &amp; AWARDS</w:t>
                      </w:r>
                    </w:p>
                    <w:p w14:paraId="38C4251A" w14:textId="7164FA15" w:rsidR="00EB60C0" w:rsidRPr="007E0E5B" w:rsidRDefault="00972C01" w:rsidP="00A0048A">
                      <w:pPr>
                        <w:pStyle w:val="ContactDetails"/>
                        <w:spacing w:line="360" w:lineRule="auto"/>
                        <w:jc w:val="right"/>
                        <w:rPr>
                          <w:rFonts w:cstheme="minorHAnsi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18"/>
                          <w:szCs w:val="18"/>
                        </w:rPr>
                        <w:t>GocDocs</w:t>
                      </w:r>
                      <w:proofErr w:type="spellEnd"/>
                      <w:r>
                        <w:rPr>
                          <w:rFonts w:cstheme="minorHAnsi"/>
                          <w:sz w:val="18"/>
                          <w:szCs w:val="18"/>
                        </w:rPr>
                        <w:t xml:space="preserve"> MVP </w:t>
                      </w:r>
                      <w:r w:rsidR="00A0048A">
                        <w:rPr>
                          <w:rFonts w:cstheme="minorHAnsi"/>
                          <w:sz w:val="18"/>
                          <w:szCs w:val="18"/>
                        </w:rPr>
                        <w:t xml:space="preserve">Dec </w:t>
                      </w:r>
                      <w:r>
                        <w:rPr>
                          <w:rFonts w:cstheme="minorHAnsi"/>
                          <w:sz w:val="18"/>
                          <w:szCs w:val="18"/>
                        </w:rPr>
                        <w:t>2024</w:t>
                      </w:r>
                      <w:r>
                        <w:rPr>
                          <w:rFonts w:cstheme="minorHAnsi"/>
                          <w:sz w:val="18"/>
                          <w:szCs w:val="18"/>
                        </w:rPr>
                        <w:br/>
                      </w:r>
                      <w:r w:rsidR="00EB60C0" w:rsidRPr="007E0E5B">
                        <w:rPr>
                          <w:rFonts w:cstheme="minorHAnsi"/>
                          <w:sz w:val="18"/>
                          <w:szCs w:val="18"/>
                        </w:rPr>
                        <w:t>Advanced</w:t>
                      </w:r>
                      <w:r w:rsidR="00A0048A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r w:rsidR="00EB60C0" w:rsidRPr="007E0E5B">
                        <w:rPr>
                          <w:rFonts w:cstheme="minorHAnsi"/>
                          <w:sz w:val="18"/>
                          <w:szCs w:val="18"/>
                        </w:rPr>
                        <w:t>Power BI CPE Exam Oct 2020</w:t>
                      </w:r>
                    </w:p>
                    <w:p w14:paraId="69D626CF" w14:textId="7B926110" w:rsidR="00EB60C0" w:rsidRPr="007E0E5B" w:rsidRDefault="00EB60C0" w:rsidP="00A0048A">
                      <w:pPr>
                        <w:pStyle w:val="ContactDetails"/>
                        <w:spacing w:line="360" w:lineRule="auto"/>
                        <w:jc w:val="right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7E0E5B">
                        <w:rPr>
                          <w:rFonts w:cstheme="minorHAnsi"/>
                          <w:sz w:val="18"/>
                          <w:szCs w:val="18"/>
                        </w:rPr>
                        <w:t>Phocas Group Award – Innovation</w:t>
                      </w:r>
                      <w:r w:rsidR="00A0048A">
                        <w:rPr>
                          <w:rFonts w:cstheme="minorHAnsi"/>
                          <w:sz w:val="18"/>
                          <w:szCs w:val="18"/>
                        </w:rPr>
                        <w:t xml:space="preserve"> May 2021</w:t>
                      </w:r>
                    </w:p>
                    <w:p w14:paraId="0D5DC6DF" w14:textId="77777777" w:rsidR="00EB60C0" w:rsidRPr="007E0E5B" w:rsidRDefault="00EB60C0" w:rsidP="00A0048A">
                      <w:pPr>
                        <w:pStyle w:val="ContactDetails"/>
                        <w:spacing w:line="360" w:lineRule="auto"/>
                        <w:jc w:val="right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7E0E5B">
                        <w:rPr>
                          <w:rFonts w:cstheme="minorHAnsi"/>
                          <w:sz w:val="18"/>
                          <w:szCs w:val="18"/>
                        </w:rPr>
                        <w:t>2015 Sheboygan Count Chamber of Commerce</w:t>
                      </w:r>
                    </w:p>
                    <w:p w14:paraId="61A321C4" w14:textId="77777777" w:rsidR="00EB60C0" w:rsidRPr="007E0E5B" w:rsidRDefault="00EB60C0" w:rsidP="00A0048A">
                      <w:pPr>
                        <w:pStyle w:val="ContactDetails"/>
                        <w:spacing w:line="360" w:lineRule="auto"/>
                        <w:jc w:val="right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7E0E5B">
                        <w:rPr>
                          <w:rFonts w:cstheme="minorHAnsi"/>
                          <w:sz w:val="18"/>
                          <w:szCs w:val="18"/>
                        </w:rPr>
                        <w:t xml:space="preserve">Young Professionals Next Wave Award </w:t>
                      </w:r>
                    </w:p>
                    <w:p w14:paraId="4A53445A" w14:textId="77777777" w:rsidR="00EB60C0" w:rsidRDefault="00EB60C0" w:rsidP="00EB60C0">
                      <w:pPr>
                        <w:pStyle w:val="NoSpacing"/>
                        <w:jc w:val="right"/>
                        <w:rPr>
                          <w:rFonts w:ascii="Georgia" w:hAnsi="Georgia"/>
                          <w:b/>
                          <w:bCs/>
                        </w:rPr>
                      </w:pPr>
                    </w:p>
                    <w:p w14:paraId="77721CF7" w14:textId="77777777" w:rsidR="00EB60C0" w:rsidRPr="007E0E5B" w:rsidRDefault="00EB60C0" w:rsidP="00EB60C0">
                      <w:pPr>
                        <w:pStyle w:val="NoSpacing"/>
                        <w:jc w:val="right"/>
                        <w:rPr>
                          <w:rStyle w:val="Strong"/>
                          <w:sz w:val="28"/>
                          <w:szCs w:val="28"/>
                        </w:rPr>
                      </w:pPr>
                      <w:r>
                        <w:rPr>
                          <w:rStyle w:val="Strong"/>
                          <w:sz w:val="28"/>
                          <w:szCs w:val="28"/>
                        </w:rPr>
                        <w:t>SKILLS</w:t>
                      </w:r>
                    </w:p>
                    <w:p w14:paraId="6FCE1BA0" w14:textId="77777777" w:rsidR="00EB60C0" w:rsidRPr="007E0E5B" w:rsidRDefault="00EB60C0" w:rsidP="00EB60C0">
                      <w:pPr>
                        <w:pStyle w:val="NoSpacing"/>
                        <w:jc w:val="right"/>
                        <w:rPr>
                          <w:rFonts w:ascii="Georgia" w:hAnsi="Georgia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5106B88B" w14:textId="77777777" w:rsidR="00EB60C0" w:rsidRPr="007E0E5B" w:rsidRDefault="00EB60C0" w:rsidP="00EB60C0">
                      <w:pPr>
                        <w:pStyle w:val="NoSpacing"/>
                        <w:jc w:val="right"/>
                        <w:rPr>
                          <w:rFonts w:ascii="Georgia" w:hAnsi="Georgia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09E28A3C" w14:textId="14AA4B8C" w:rsidR="00EB60C0" w:rsidRPr="007E0E5B" w:rsidRDefault="00972C01" w:rsidP="00EB60C0">
                      <w:pPr>
                        <w:pStyle w:val="NoSpacing"/>
                        <w:spacing w:line="360" w:lineRule="auto"/>
                        <w:jc w:val="right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</w:rPr>
                        <w:t>Azure Platform</w:t>
                      </w:r>
                      <w:r w:rsidR="00EB60C0" w:rsidRPr="007E0E5B"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EB60C0" w:rsidRPr="007E0E5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Functions, ADF, Synapse</w:t>
                      </w:r>
                      <w:r w:rsidR="00EB60C0" w:rsidRPr="007E0E5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)</w:t>
                      </w:r>
                    </w:p>
                    <w:p w14:paraId="52DDDC30" w14:textId="77777777" w:rsidR="00EB60C0" w:rsidRPr="007E0E5B" w:rsidRDefault="00EB60C0" w:rsidP="00EB60C0">
                      <w:pPr>
                        <w:pStyle w:val="NoSpacing"/>
                        <w:spacing w:line="360" w:lineRule="auto"/>
                        <w:jc w:val="right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7E0E5B"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</w:rPr>
                        <w:t xml:space="preserve">SQL </w:t>
                      </w:r>
                      <w:r w:rsidRPr="007E0E5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(SSMS, SSIS, MySQL, Postgres)</w:t>
                      </w:r>
                    </w:p>
                    <w:p w14:paraId="245506B7" w14:textId="4B26020E" w:rsidR="00EB60C0" w:rsidRPr="007E0E5B" w:rsidRDefault="00EB60C0" w:rsidP="00EB60C0">
                      <w:pPr>
                        <w:pStyle w:val="NoSpacing"/>
                        <w:spacing w:line="360" w:lineRule="auto"/>
                        <w:jc w:val="right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7E0E5B"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</w:rPr>
                        <w:t>Python</w:t>
                      </w:r>
                      <w:r w:rsidRPr="007E0E5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(</w:t>
                      </w:r>
                      <w:r w:rsidR="00972C01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Orchestration Packages, LLM, ML</w:t>
                      </w:r>
                      <w:r w:rsidRPr="007E0E5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)</w:t>
                      </w:r>
                    </w:p>
                    <w:p w14:paraId="6CEF55D2" w14:textId="77777777" w:rsidR="00EB60C0" w:rsidRPr="007E0E5B" w:rsidRDefault="00EB60C0" w:rsidP="00EB60C0">
                      <w:pPr>
                        <w:pStyle w:val="NoSpacing"/>
                        <w:spacing w:line="360" w:lineRule="auto"/>
                        <w:jc w:val="right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7E0E5B"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</w:rPr>
                        <w:t>SFTP &amp; FTP</w:t>
                      </w:r>
                      <w:r w:rsidRPr="007E0E5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(WinSCP, FileZilla)</w:t>
                      </w:r>
                    </w:p>
                    <w:p w14:paraId="34BC5419" w14:textId="77777777" w:rsidR="00EB60C0" w:rsidRPr="007E0E5B" w:rsidRDefault="00EB60C0" w:rsidP="00EB60C0">
                      <w:pPr>
                        <w:pStyle w:val="NoSpacing"/>
                        <w:spacing w:line="360" w:lineRule="auto"/>
                        <w:jc w:val="right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7E0E5B"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</w:rPr>
                        <w:t>Power BI</w:t>
                      </w:r>
                      <w:r w:rsidRPr="007E0E5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(DAX, Developer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, Modeling</w:t>
                      </w:r>
                      <w:r w:rsidRPr="007E0E5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)</w:t>
                      </w:r>
                    </w:p>
                    <w:p w14:paraId="37F311D5" w14:textId="77777777" w:rsidR="00EB60C0" w:rsidRPr="007E0E5B" w:rsidRDefault="00EB60C0" w:rsidP="00EB60C0">
                      <w:pPr>
                        <w:pStyle w:val="NoSpacing"/>
                        <w:spacing w:line="360" w:lineRule="auto"/>
                        <w:jc w:val="right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7E0E5B"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</w:rPr>
                        <w:t>Excel</w:t>
                      </w:r>
                      <w:r w:rsidRPr="007E0E5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(Power Pivot, VBA, Macros)</w:t>
                      </w:r>
                    </w:p>
                    <w:p w14:paraId="02FFEE8D" w14:textId="33934865" w:rsidR="00EB60C0" w:rsidRPr="007E0E5B" w:rsidRDefault="00EB60C0" w:rsidP="00EB60C0">
                      <w:pPr>
                        <w:pStyle w:val="NoSpacing"/>
                        <w:spacing w:line="360" w:lineRule="auto"/>
                        <w:jc w:val="right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7E0E5B"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</w:rPr>
                        <w:t>Epicor Data Analytics</w:t>
                      </w:r>
                      <w:r w:rsidRPr="007E0E5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(EDA, Design</w:t>
                      </w:r>
                      <w:r w:rsidR="0055479E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, ETL</w:t>
                      </w:r>
                      <w:r w:rsidRPr="007E0E5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)</w:t>
                      </w:r>
                    </w:p>
                    <w:p w14:paraId="2F6F465B" w14:textId="77777777" w:rsidR="00EB60C0" w:rsidRPr="007E0E5B" w:rsidRDefault="00EB60C0" w:rsidP="00EB60C0">
                      <w:pPr>
                        <w:pStyle w:val="NoSpacing"/>
                        <w:spacing w:line="360" w:lineRule="auto"/>
                        <w:jc w:val="right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7E0E5B"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</w:rPr>
                        <w:t xml:space="preserve">Epicor Eclipse </w:t>
                      </w:r>
                      <w:r w:rsidRPr="007E0E5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(Files, Processes, TCL)</w:t>
                      </w:r>
                    </w:p>
                    <w:p w14:paraId="5AEACE33" w14:textId="77777777" w:rsidR="00EB60C0" w:rsidRPr="007E0E5B" w:rsidRDefault="00EB60C0" w:rsidP="00EB60C0">
                      <w:pPr>
                        <w:pStyle w:val="NoSpacing"/>
                        <w:spacing w:line="360" w:lineRule="auto"/>
                        <w:jc w:val="right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7E0E5B"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</w:rPr>
                        <w:t xml:space="preserve">Epicor Job Management </w:t>
                      </w:r>
                      <w:r w:rsidRPr="007E0E5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(Processes, DTS)</w:t>
                      </w:r>
                    </w:p>
                    <w:p w14:paraId="7CF573C2" w14:textId="0998EB80" w:rsidR="00EB60C0" w:rsidRPr="007E0E5B" w:rsidRDefault="00EB60C0" w:rsidP="00EB60C0">
                      <w:pPr>
                        <w:pStyle w:val="NoSpacing"/>
                        <w:spacing w:line="360" w:lineRule="auto"/>
                        <w:jc w:val="right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7E0E5B"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</w:rPr>
                        <w:t xml:space="preserve">Leadership </w:t>
                      </w:r>
                      <w:r w:rsidRPr="007E0E5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(</w:t>
                      </w:r>
                      <w:r w:rsidR="00972C01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8</w:t>
                      </w:r>
                      <w:r w:rsidRPr="007E0E5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years Management) </w:t>
                      </w:r>
                    </w:p>
                    <w:p w14:paraId="6F66D5A1" w14:textId="77777777" w:rsidR="00EB60C0" w:rsidRDefault="00EB60C0" w:rsidP="00EB60C0">
                      <w:pPr>
                        <w:pStyle w:val="NoSpacing"/>
                        <w:jc w:val="right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</w:p>
                    <w:p w14:paraId="571E80F1" w14:textId="77777777" w:rsidR="00EB60C0" w:rsidRPr="004807A7" w:rsidRDefault="00EB60C0" w:rsidP="00EB60C0">
                      <w:pPr>
                        <w:pStyle w:val="NoSpacing"/>
                        <w:jc w:val="right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</w:p>
                    <w:p w14:paraId="48457657" w14:textId="77777777" w:rsidR="00EB60C0" w:rsidRPr="00D74641" w:rsidRDefault="00EB60C0" w:rsidP="00EB60C0">
                      <w:pPr>
                        <w:pStyle w:val="NoSpacing"/>
                        <w:jc w:val="right"/>
                        <w:rPr>
                          <w:rFonts w:ascii="Georgia" w:hAnsi="Georgia"/>
                          <w:b/>
                          <w:bCs/>
                          <w:caps/>
                        </w:rPr>
                      </w:pPr>
                    </w:p>
                    <w:p w14:paraId="2BD9CAD0" w14:textId="77777777" w:rsidR="00EB60C0" w:rsidRPr="00A528D1" w:rsidRDefault="00EB60C0" w:rsidP="00EB60C0">
                      <w:pPr>
                        <w:pStyle w:val="ContactDetails"/>
                        <w:spacing w:line="360" w:lineRule="auto"/>
                        <w:jc w:val="right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C328CB">
        <w:rPr>
          <w:rFonts w:ascii="Georgia" w:hAnsi="Georgia"/>
          <w:noProof/>
        </w:rPr>
        <w:drawing>
          <wp:anchor distT="0" distB="0" distL="114300" distR="114300" simplePos="0" relativeHeight="251660288" behindDoc="0" locked="0" layoutInCell="1" allowOverlap="1" wp14:anchorId="1E1C4557" wp14:editId="03CA00BD">
            <wp:simplePos x="0" y="0"/>
            <wp:positionH relativeFrom="margin">
              <wp:posOffset>79623</wp:posOffset>
            </wp:positionH>
            <wp:positionV relativeFrom="paragraph">
              <wp:posOffset>68580</wp:posOffset>
            </wp:positionV>
            <wp:extent cx="1251585" cy="1251585"/>
            <wp:effectExtent l="381000" t="76200" r="81915" b="405765"/>
            <wp:wrapNone/>
            <wp:docPr id="7" name="Picture 7" descr="Dominic Vicchio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ominic Vicchioll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585" cy="1251585"/>
                    </a:xfrm>
                    <a:prstGeom prst="ellipse">
                      <a:avLst/>
                    </a:prstGeom>
                    <a:ln w="63500" cap="rnd">
                      <a:solidFill>
                        <a:schemeClr val="bg2">
                          <a:lumMod val="75000"/>
                        </a:schemeClr>
                      </a:solidFill>
                    </a:ln>
                    <a:effectLst>
                      <a:outerShdw blurRad="381000" dist="292100" dir="1254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28CB">
        <w:rPr>
          <w:rFonts w:ascii="Georgia" w:hAnsi="Georgia"/>
          <w:noProof/>
        </w:rPr>
        <w:drawing>
          <wp:anchor distT="0" distB="0" distL="114300" distR="114300" simplePos="0" relativeHeight="251659264" behindDoc="1" locked="1" layoutInCell="1" allowOverlap="1" wp14:anchorId="48019A9B" wp14:editId="48481B1F">
            <wp:simplePos x="0" y="0"/>
            <wp:positionH relativeFrom="margin">
              <wp:align>right</wp:align>
            </wp:positionH>
            <wp:positionV relativeFrom="page">
              <wp:align>top</wp:align>
            </wp:positionV>
            <wp:extent cx="7481570" cy="9875520"/>
            <wp:effectExtent l="0" t="0" r="5080" b="0"/>
            <wp:wrapNone/>
            <wp:docPr id="3" name="Graphic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1570" cy="987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6FE8D4" w14:textId="2DA4D03D" w:rsidR="00A55115" w:rsidRDefault="00EB60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13DC01E2" wp14:editId="3323BF5E">
                <wp:simplePos x="0" y="0"/>
                <wp:positionH relativeFrom="margin">
                  <wp:posOffset>2209800</wp:posOffset>
                </wp:positionH>
                <wp:positionV relativeFrom="paragraph">
                  <wp:posOffset>15875</wp:posOffset>
                </wp:positionV>
                <wp:extent cx="4810125" cy="8562975"/>
                <wp:effectExtent l="0" t="0" r="0" b="0"/>
                <wp:wrapTight wrapText="bothSides">
                  <wp:wrapPolygon edited="0">
                    <wp:start x="257" y="0"/>
                    <wp:lineTo x="257" y="21528"/>
                    <wp:lineTo x="21301" y="21528"/>
                    <wp:lineTo x="21301" y="0"/>
                    <wp:lineTo x="257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0125" cy="8562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02DC2" w14:textId="77777777" w:rsidR="005521A3" w:rsidRPr="005521A3" w:rsidRDefault="005521A3" w:rsidP="005521A3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6EE84803" w14:textId="54D2C46D" w:rsidR="005521A3" w:rsidRPr="005521A3" w:rsidRDefault="005521A3" w:rsidP="005521A3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5521A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To the </w:t>
                            </w:r>
                            <w:r w:rsidR="00972C0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H</w:t>
                            </w:r>
                            <w:r w:rsidRPr="005521A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iring </w:t>
                            </w:r>
                            <w:r w:rsidR="00972C0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T</w:t>
                            </w:r>
                            <w:r w:rsidRPr="005521A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eam,</w:t>
                            </w:r>
                          </w:p>
                          <w:p w14:paraId="601F8171" w14:textId="77777777" w:rsidR="005521A3" w:rsidRPr="005521A3" w:rsidRDefault="005521A3" w:rsidP="005521A3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33B5AAB0" w14:textId="49195EC3" w:rsidR="005521A3" w:rsidRPr="005521A3" w:rsidRDefault="005521A3" w:rsidP="005521A3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I am a creative</w:t>
                            </w:r>
                            <w:r w:rsidR="00972C0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and curious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individual who will accomplish any task give</w:t>
                            </w:r>
                            <w:r w:rsidR="00972C0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n. </w:t>
                            </w:r>
                            <w:r w:rsidRPr="005521A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I build lean, reliable Azure data platforms that turn scattered data into decisions. I pair empathy for users with an engineering mindset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, with </w:t>
                            </w:r>
                            <w:r w:rsidRPr="005521A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listening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, discovering and designing </w:t>
                            </w:r>
                            <w:r w:rsidRPr="005521A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the simplest system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s</w:t>
                            </w:r>
                            <w:r w:rsidRPr="005521A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that work,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makes a measurable business impact</w:t>
                            </w:r>
                            <w:r w:rsidRPr="005521A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, an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d remains cost effective.</w:t>
                            </w:r>
                          </w:p>
                          <w:p w14:paraId="5B61E539" w14:textId="77777777" w:rsidR="005521A3" w:rsidRPr="005521A3" w:rsidRDefault="005521A3" w:rsidP="005521A3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55A399E4" w14:textId="77777777" w:rsidR="005521A3" w:rsidRPr="005521A3" w:rsidRDefault="005521A3" w:rsidP="005521A3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521A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Selected impact:</w:t>
                            </w:r>
                          </w:p>
                          <w:p w14:paraId="0053A609" w14:textId="70B450EF" w:rsidR="005521A3" w:rsidRPr="005521A3" w:rsidRDefault="005521A3" w:rsidP="005521A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Built a data lake on</w:t>
                            </w:r>
                            <w:r w:rsidRPr="005521A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Azure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environment 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using </w:t>
                            </w:r>
                            <w:r w:rsidRPr="005521A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Synapse</w:t>
                            </w:r>
                            <w:proofErr w:type="gramEnd"/>
                            <w:r w:rsidRPr="005521A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+ ADLS Gen2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that is the</w:t>
                            </w:r>
                            <w:r w:rsidRPr="005521A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analytics backbone for a $15–$25M SaaS business—kept run costs ~ $250/month.</w:t>
                            </w:r>
                          </w:p>
                          <w:p w14:paraId="24155175" w14:textId="1897C9BD" w:rsidR="005521A3" w:rsidRPr="005521A3" w:rsidRDefault="005521A3" w:rsidP="005521A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5521A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Built an audit program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using SQL and Python</w:t>
                            </w:r>
                            <w:r w:rsidRPr="005521A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that uncovered ~ $280k/year in rebates and fixed freight/process gaps.</w:t>
                            </w:r>
                          </w:p>
                          <w:p w14:paraId="60E2B318" w14:textId="52A6C588" w:rsidR="005521A3" w:rsidRPr="005521A3" w:rsidRDefault="005521A3" w:rsidP="005521A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5521A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Owned orchestration (HTTP/timer/queue/durable Functions), monitoring, and executive</w:t>
                            </w:r>
                            <w:r w:rsidRPr="005521A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noBreakHyphen/>
                              <w:t>ready Power BI with RLS/RBAC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in the Azure environment. </w:t>
                            </w:r>
                          </w:p>
                          <w:p w14:paraId="7680C989" w14:textId="77777777" w:rsidR="005521A3" w:rsidRDefault="005521A3" w:rsidP="005521A3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032FC959" w14:textId="527BFD7A" w:rsidR="005521A3" w:rsidRPr="005521A3" w:rsidRDefault="00672757" w:rsidP="005521A3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72757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Portfolio</w:t>
                            </w:r>
                          </w:p>
                          <w:p w14:paraId="01A8EE92" w14:textId="661A4E26" w:rsidR="00672757" w:rsidRDefault="005521A3" w:rsidP="00672757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I’ve built</w:t>
                            </w:r>
                            <w:r w:rsidR="0067275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th</w:t>
                            </w:r>
                            <w:r w:rsidR="00A0048A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e</w:t>
                            </w:r>
                            <w:r w:rsidRPr="005521A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72757" w:rsidRPr="005521A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portfolio</w:t>
                            </w:r>
                            <w:r w:rsidR="0067275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below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to showcase my </w:t>
                            </w:r>
                            <w:r w:rsidR="00A0048A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technical skills through a personal project as well as display my ability to adapt to areas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outside</w:t>
                            </w:r>
                            <w:r w:rsidR="0067275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of my expertise. All content/</w:t>
                            </w:r>
                            <w:r w:rsidR="00A0048A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7275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pictures</w:t>
                            </w:r>
                            <w:r w:rsidR="00A0048A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7275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/</w:t>
                            </w:r>
                            <w:r w:rsidR="00A0048A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code/ </w:t>
                            </w:r>
                            <w:r w:rsidR="0067275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media and HTML Java &amp; CSS </w:t>
                            </w:r>
                            <w:r w:rsidRPr="005521A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have been built from scratch and is my attempt to highlight my </w:t>
                            </w:r>
                            <w:r w:rsidR="00672757" w:rsidRPr="005521A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technical</w:t>
                            </w:r>
                            <w:r w:rsidRPr="005521A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skills and creativity outside of my primary expertise, Data</w:t>
                            </w:r>
                            <w:r w:rsidR="0067275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E</w:t>
                            </w:r>
                            <w:r w:rsidRPr="005521A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ngineering</w:t>
                            </w:r>
                            <w:r w:rsidR="0067275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. Also, for transparency, I’ve included my Predictive Index Results for you to evaluate a mutual fit.</w:t>
                            </w:r>
                          </w:p>
                          <w:p w14:paraId="4B8D56E2" w14:textId="44EFEC4C" w:rsidR="005521A3" w:rsidRDefault="00672757" w:rsidP="00972C01">
                            <w:pPr>
                              <w:ind w:left="72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br/>
                            </w:r>
                            <w:hyperlink r:id="rId12" w:history="1">
                              <w:r w:rsidRPr="00672757">
                                <w:rPr>
                                  <w:rStyle w:val="Hyperlink"/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Dominic Vicchiollo Portfolio</w:t>
                              </w:r>
                            </w:hyperlink>
                          </w:p>
                          <w:p w14:paraId="46FFA50F" w14:textId="77777777" w:rsidR="00972C01" w:rsidRPr="005521A3" w:rsidRDefault="00972C01" w:rsidP="00972C01">
                            <w:pPr>
                              <w:ind w:left="72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3F738898" w14:textId="3D4375DB" w:rsidR="005521A3" w:rsidRDefault="00972C01" w:rsidP="005521A3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972C0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I strive to lead with dependability, honesty, and a servant-leader mindset that puts the team’s success </w:t>
                            </w:r>
                            <w:r w:rsidRPr="00972C0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first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and look forward to the opportunity to connect. </w:t>
                            </w:r>
                          </w:p>
                          <w:p w14:paraId="60D30B3E" w14:textId="77777777" w:rsidR="00972C01" w:rsidRPr="005521A3" w:rsidRDefault="00972C01" w:rsidP="005521A3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4E4BFBA5" w14:textId="0813768F" w:rsidR="005521A3" w:rsidRPr="005521A3" w:rsidRDefault="005521A3" w:rsidP="005521A3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5521A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Dominic</w:t>
                            </w:r>
                            <w:r w:rsidR="00972C0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Vicchiollo </w:t>
                            </w:r>
                          </w:p>
                          <w:p w14:paraId="6E0E4DB6" w14:textId="11F6CBC1" w:rsidR="00EB60C0" w:rsidRPr="00EB60C0" w:rsidRDefault="00EB60C0" w:rsidP="00EB60C0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C01E2" id="_x0000_s1027" type="#_x0000_t202" style="position:absolute;margin-left:174pt;margin-top:1.25pt;width:378.75pt;height:674.2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" filled="f" stroked="f">
                <v:textbox>
                  <w:txbxContent>
                    <w:p w14:paraId="31002DC2" w14:textId="77777777" w:rsidR="005521A3" w:rsidRPr="005521A3" w:rsidRDefault="005521A3" w:rsidP="005521A3">
                      <w:pPr>
                        <w:jc w:val="both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6EE84803" w14:textId="54D2C46D" w:rsidR="005521A3" w:rsidRPr="005521A3" w:rsidRDefault="005521A3" w:rsidP="005521A3">
                      <w:pPr>
                        <w:jc w:val="both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5521A3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To the </w:t>
                      </w:r>
                      <w:r w:rsidR="00972C0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H</w:t>
                      </w:r>
                      <w:r w:rsidRPr="005521A3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iring </w:t>
                      </w:r>
                      <w:r w:rsidR="00972C0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T</w:t>
                      </w:r>
                      <w:r w:rsidRPr="005521A3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eam,</w:t>
                      </w:r>
                    </w:p>
                    <w:p w14:paraId="601F8171" w14:textId="77777777" w:rsidR="005521A3" w:rsidRPr="005521A3" w:rsidRDefault="005521A3" w:rsidP="005521A3">
                      <w:pPr>
                        <w:jc w:val="both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33B5AAB0" w14:textId="49195EC3" w:rsidR="005521A3" w:rsidRPr="005521A3" w:rsidRDefault="005521A3" w:rsidP="005521A3">
                      <w:pPr>
                        <w:jc w:val="both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I am a creative</w:t>
                      </w:r>
                      <w:r w:rsidR="00972C0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and curious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individual who will accomplish any task give</w:t>
                      </w:r>
                      <w:r w:rsidR="00972C0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n. </w:t>
                      </w:r>
                      <w:r w:rsidRPr="005521A3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I build lean, reliable Azure data platforms that turn scattered data into decisions. I pair empathy for users with an engineering mindset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, with </w:t>
                      </w:r>
                      <w:r w:rsidRPr="005521A3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listening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, discovering and designing </w:t>
                      </w:r>
                      <w:r w:rsidRPr="005521A3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the simplest system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s</w:t>
                      </w:r>
                      <w:r w:rsidRPr="005521A3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that work, 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makes a measurable business impact</w:t>
                      </w:r>
                      <w:r w:rsidRPr="005521A3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, an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d remains cost effective.</w:t>
                      </w:r>
                    </w:p>
                    <w:p w14:paraId="5B61E539" w14:textId="77777777" w:rsidR="005521A3" w:rsidRPr="005521A3" w:rsidRDefault="005521A3" w:rsidP="005521A3">
                      <w:pPr>
                        <w:jc w:val="both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55A399E4" w14:textId="77777777" w:rsidR="005521A3" w:rsidRPr="005521A3" w:rsidRDefault="005521A3" w:rsidP="005521A3">
                      <w:pPr>
                        <w:jc w:val="both"/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 w:rsidRPr="005521A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Selected impact:</w:t>
                      </w:r>
                    </w:p>
                    <w:p w14:paraId="0053A609" w14:textId="70B450EF" w:rsidR="005521A3" w:rsidRPr="005521A3" w:rsidRDefault="005521A3" w:rsidP="005521A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Built a data lake on</w:t>
                      </w:r>
                      <w:r w:rsidRPr="005521A3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Azure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environment 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using </w:t>
                      </w:r>
                      <w:r w:rsidRPr="005521A3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Synapse</w:t>
                      </w:r>
                      <w:proofErr w:type="gramEnd"/>
                      <w:r w:rsidRPr="005521A3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+ ADLS Gen2 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that is the</w:t>
                      </w:r>
                      <w:r w:rsidRPr="005521A3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analytics backbone for a $15–$25M SaaS business—kept run costs ~ $250/month.</w:t>
                      </w:r>
                    </w:p>
                    <w:p w14:paraId="24155175" w14:textId="1897C9BD" w:rsidR="005521A3" w:rsidRPr="005521A3" w:rsidRDefault="005521A3" w:rsidP="005521A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5521A3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Built an audit program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using SQL and Python</w:t>
                      </w:r>
                      <w:r w:rsidRPr="005521A3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that uncovered ~ $280k/year in rebates and fixed freight/process gaps.</w:t>
                      </w:r>
                    </w:p>
                    <w:p w14:paraId="60E2B318" w14:textId="52A6C588" w:rsidR="005521A3" w:rsidRPr="005521A3" w:rsidRDefault="005521A3" w:rsidP="005521A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5521A3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Owned orchestration (HTTP/timer/queue/durable Functions), monitoring, and executive</w:t>
                      </w:r>
                      <w:r w:rsidRPr="005521A3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noBreakHyphen/>
                        <w:t>ready Power BI with RLS/RBAC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in the Azure environment. </w:t>
                      </w:r>
                    </w:p>
                    <w:p w14:paraId="7680C989" w14:textId="77777777" w:rsidR="005521A3" w:rsidRDefault="005521A3" w:rsidP="005521A3">
                      <w:pPr>
                        <w:jc w:val="both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032FC959" w14:textId="527BFD7A" w:rsidR="005521A3" w:rsidRPr="005521A3" w:rsidRDefault="00672757" w:rsidP="005521A3">
                      <w:pPr>
                        <w:jc w:val="both"/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 w:rsidRPr="00672757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Portfolio</w:t>
                      </w:r>
                    </w:p>
                    <w:p w14:paraId="01A8EE92" w14:textId="661A4E26" w:rsidR="00672757" w:rsidRDefault="005521A3" w:rsidP="00672757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I’ve built</w:t>
                      </w:r>
                      <w:r w:rsidR="0067275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th</w:t>
                      </w:r>
                      <w:r w:rsidR="00A0048A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e</w:t>
                      </w:r>
                      <w:r w:rsidRPr="005521A3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r w:rsidR="00672757" w:rsidRPr="005521A3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portfolio</w:t>
                      </w:r>
                      <w:r w:rsidR="0067275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below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to showcase my </w:t>
                      </w:r>
                      <w:r w:rsidR="00A0048A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technical skills through a personal project as well as display my ability to adapt to areas 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outside</w:t>
                      </w:r>
                      <w:r w:rsidR="0067275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of my expertise. All content/</w:t>
                      </w:r>
                      <w:r w:rsidR="00A0048A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r w:rsidR="0067275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pictures</w:t>
                      </w:r>
                      <w:r w:rsidR="00A0048A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r w:rsidR="0067275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/</w:t>
                      </w:r>
                      <w:r w:rsidR="00A0048A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code/ </w:t>
                      </w:r>
                      <w:r w:rsidR="0067275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media and HTML Java &amp; CSS </w:t>
                      </w:r>
                      <w:r w:rsidRPr="005521A3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have been built from scratch and is my attempt to highlight my </w:t>
                      </w:r>
                      <w:r w:rsidR="00672757" w:rsidRPr="005521A3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technical</w:t>
                      </w:r>
                      <w:r w:rsidRPr="005521A3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skills and creativity outside of my primary expertise, Data</w:t>
                      </w:r>
                      <w:r w:rsidR="0067275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E</w:t>
                      </w:r>
                      <w:r w:rsidRPr="005521A3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ngineering</w:t>
                      </w:r>
                      <w:r w:rsidR="0067275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. Also, for transparency, I’ve included my Predictive Index Results for you to evaluate a mutual fit.</w:t>
                      </w:r>
                    </w:p>
                    <w:p w14:paraId="4B8D56E2" w14:textId="44EFEC4C" w:rsidR="005521A3" w:rsidRDefault="00672757" w:rsidP="00972C01">
                      <w:pPr>
                        <w:ind w:left="720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br/>
                      </w:r>
                      <w:hyperlink r:id="rId13" w:history="1">
                        <w:r w:rsidRPr="00672757">
                          <w:rPr>
                            <w:rStyle w:val="Hyperlink"/>
                            <w:rFonts w:asciiTheme="majorHAnsi" w:hAnsiTheme="majorHAnsi" w:cstheme="majorHAnsi"/>
                            <w:sz w:val="24"/>
                            <w:szCs w:val="24"/>
                          </w:rPr>
                          <w:t>Dominic Vicchiollo Portfolio</w:t>
                        </w:r>
                      </w:hyperlink>
                    </w:p>
                    <w:p w14:paraId="46FFA50F" w14:textId="77777777" w:rsidR="00972C01" w:rsidRPr="005521A3" w:rsidRDefault="00972C01" w:rsidP="00972C01">
                      <w:pPr>
                        <w:ind w:left="720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3F738898" w14:textId="3D4375DB" w:rsidR="005521A3" w:rsidRDefault="00972C01" w:rsidP="005521A3">
                      <w:pPr>
                        <w:jc w:val="both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972C0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I strive to lead with dependability, honesty, and a servant-leader mindset that puts the team’s success </w:t>
                      </w:r>
                      <w:r w:rsidRPr="00972C0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first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and look forward to the opportunity to connect. </w:t>
                      </w:r>
                    </w:p>
                    <w:p w14:paraId="60D30B3E" w14:textId="77777777" w:rsidR="00972C01" w:rsidRPr="005521A3" w:rsidRDefault="00972C01" w:rsidP="005521A3">
                      <w:pPr>
                        <w:jc w:val="both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4E4BFBA5" w14:textId="0813768F" w:rsidR="005521A3" w:rsidRPr="005521A3" w:rsidRDefault="005521A3" w:rsidP="005521A3">
                      <w:pPr>
                        <w:jc w:val="both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5521A3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Dominic</w:t>
                      </w:r>
                      <w:r w:rsidR="00972C0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Vicchiollo </w:t>
                      </w:r>
                    </w:p>
                    <w:p w14:paraId="6E0E4DB6" w14:textId="11F6CBC1" w:rsidR="00EB60C0" w:rsidRPr="00EB60C0" w:rsidRDefault="00EB60C0" w:rsidP="00EB60C0">
                      <w:pPr>
                        <w:jc w:val="both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A55115" w:rsidSect="00A528D1"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423ED"/>
    <w:multiLevelType w:val="hybridMultilevel"/>
    <w:tmpl w:val="FC6E94DA"/>
    <w:lvl w:ilvl="0" w:tplc="FAC02F38">
      <w:start w:val="2015"/>
      <w:numFmt w:val="bullet"/>
      <w:lvlText w:val="•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C469A"/>
    <w:multiLevelType w:val="hybridMultilevel"/>
    <w:tmpl w:val="7662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636AF"/>
    <w:multiLevelType w:val="hybridMultilevel"/>
    <w:tmpl w:val="8132C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40245"/>
    <w:multiLevelType w:val="hybridMultilevel"/>
    <w:tmpl w:val="9BC8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067301">
    <w:abstractNumId w:val="0"/>
  </w:num>
  <w:num w:numId="2" w16cid:durableId="1536507358">
    <w:abstractNumId w:val="1"/>
  </w:num>
  <w:num w:numId="3" w16cid:durableId="589462495">
    <w:abstractNumId w:val="3"/>
  </w:num>
  <w:num w:numId="4" w16cid:durableId="1427379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0C0"/>
    <w:rsid w:val="003E0368"/>
    <w:rsid w:val="005521A3"/>
    <w:rsid w:val="0055479E"/>
    <w:rsid w:val="00672757"/>
    <w:rsid w:val="00972C01"/>
    <w:rsid w:val="00A0048A"/>
    <w:rsid w:val="00A55115"/>
    <w:rsid w:val="00DC5EE2"/>
    <w:rsid w:val="00E21834"/>
    <w:rsid w:val="00EB60C0"/>
    <w:rsid w:val="00F946CD"/>
    <w:rsid w:val="00FF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4BA36"/>
  <w15:chartTrackingRefBased/>
  <w15:docId w15:val="{AB76D74E-40DA-4AD1-8DCE-09772F4F4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0C0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60C0"/>
    <w:rPr>
      <w:color w:val="ED7D31" w:themeColor="accent2"/>
      <w:u w:val="single"/>
    </w:rPr>
  </w:style>
  <w:style w:type="paragraph" w:customStyle="1" w:styleId="ContactDetails">
    <w:name w:val="Contact Details"/>
    <w:basedOn w:val="Normal"/>
    <w:rsid w:val="00EB60C0"/>
    <w:pPr>
      <w:spacing w:after="200" w:line="240" w:lineRule="auto"/>
      <w:contextualSpacing/>
    </w:pPr>
    <w:rPr>
      <w:lang w:eastAsia="ja-JP"/>
    </w:rPr>
  </w:style>
  <w:style w:type="paragraph" w:styleId="NoSpacing">
    <w:name w:val="No Spacing"/>
    <w:uiPriority w:val="1"/>
    <w:qFormat/>
    <w:rsid w:val="00EB60C0"/>
    <w:pPr>
      <w:spacing w:after="0" w:line="240" w:lineRule="auto"/>
    </w:pPr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EB60C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B60C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styleId="Strong">
    <w:name w:val="Strong"/>
    <w:basedOn w:val="DefaultParagraphFont"/>
    <w:uiPriority w:val="22"/>
    <w:qFormat/>
    <w:rsid w:val="00EB60C0"/>
    <w:rPr>
      <w:b/>
      <w:bCs/>
    </w:rPr>
  </w:style>
  <w:style w:type="paragraph" w:styleId="ListParagraph">
    <w:name w:val="List Paragraph"/>
    <w:basedOn w:val="Normal"/>
    <w:uiPriority w:val="34"/>
    <w:qFormat/>
    <w:rsid w:val="00EB60C0"/>
    <w:pPr>
      <w:ind w:left="720"/>
      <w:contextualSpacing/>
    </w:pPr>
  </w:style>
  <w:style w:type="paragraph" w:customStyle="1" w:styleId="Address">
    <w:name w:val="Address"/>
    <w:basedOn w:val="Normal"/>
    <w:qFormat/>
    <w:rsid w:val="00EB60C0"/>
    <w:pPr>
      <w:spacing w:after="360" w:line="240" w:lineRule="auto"/>
      <w:contextualSpacing/>
    </w:pPr>
    <w:rPr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6727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7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vicchiollo@gmail.com" TargetMode="External"/><Relationship Id="rId13" Type="http://schemas.openxmlformats.org/officeDocument/2006/relationships/hyperlink" Target="https://domvicc.github.io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DominicVicchiollo" TargetMode="External"/><Relationship Id="rId12" Type="http://schemas.openxmlformats.org/officeDocument/2006/relationships/hyperlink" Target="https://domvicc.github.io/index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dvicchiollo@gmail.com" TargetMode="External"/><Relationship Id="rId11" Type="http://schemas.openxmlformats.org/officeDocument/2006/relationships/image" Target="media/image3.svg"/><Relationship Id="rId5" Type="http://schemas.openxmlformats.org/officeDocument/2006/relationships/hyperlink" Target="http://www.linkedin.com/in/DominicVicchiollo" TargetMode="Externa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6625637559A4E3A8F79290D06DA6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C3FB9-937D-4DD8-8731-6C453DA0A9E3}"/>
      </w:docPartPr>
      <w:docPartBody>
        <w:p w:rsidR="00762A7F" w:rsidRDefault="009164F1" w:rsidP="009164F1">
          <w:pPr>
            <w:pStyle w:val="96625637559A4E3A8F79290D06DA64EF"/>
          </w:pPr>
          <w:r w:rsidRPr="000629D5">
            <w:rPr>
              <w:rStyle w:val="Heading2Char"/>
            </w:rP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F1"/>
    <w:rsid w:val="002531A3"/>
    <w:rsid w:val="00710DCA"/>
    <w:rsid w:val="00762A7F"/>
    <w:rsid w:val="00841960"/>
    <w:rsid w:val="009164F1"/>
    <w:rsid w:val="00FF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9164F1"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64F1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96625637559A4E3A8F79290D06DA64EF">
    <w:name w:val="96625637559A4E3A8F79290D06DA64EF"/>
    <w:rsid w:val="009164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Vicchiollo</dc:creator>
  <cp:keywords/>
  <dc:description/>
  <cp:lastModifiedBy>Dominic Vicchiollo</cp:lastModifiedBy>
  <cp:revision>2</cp:revision>
  <cp:lastPrinted>2023-04-13T20:02:00Z</cp:lastPrinted>
  <dcterms:created xsi:type="dcterms:W3CDTF">2025-09-12T04:58:00Z</dcterms:created>
  <dcterms:modified xsi:type="dcterms:W3CDTF">2025-09-12T04:58:00Z</dcterms:modified>
</cp:coreProperties>
</file>