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1200"/>
        <w:jc w:val="center"/>
      </w:pPr>
      <w:r>
        <w:rPr>
          <w:b/>
          <w:bCs/>
        </w:rPr>
        <w:t xml:space="preserve">COME FUNZIONA L’APP DELUXY</w:t>
      </w:r>
    </w:p>
    <w:p>
      <w:pPr>
        <w:spacing w:after="80"/>
        <w:jc w:val="center"/>
      </w:pPr>
      <w:r>
        <w:rPr>
          <w:b/>
          <w:bCs/>
          <w:sz w:val="28"/>
          <w:szCs w:val="28"/>
        </w:rPr>
        <w:t xml:space="preserve">MANUALE COMPLETO — EDIZIONE AGGIORNATA</w:t>
      </w:r>
    </w:p>
    <w:p>
      <w:pPr>
        <w:spacing w:after="600"/>
        <w:jc w:val="center"/>
      </w:pPr>
      <w:r>
        <w:rPr>
          <w:i/>
          <w:iCs/>
          <w:sz w:val="22"/>
          <w:szCs w:val="22"/>
        </w:rPr>
        <w:t xml:space="preserve">Aggiornato il 14 luglio 2026 — integra la mappatura completa di app.deluxy.it (ogni sezione, bottone, filtro e opzione verificati direttamente in app con utenza Admin)</w:t>
      </w:r>
    </w:p>
    <w:p>
      <w:pPr>
        <w:spacing w:after="90"/>
      </w:pPr>
      <w:r>
        <w:rPr>
          <w:i/>
          <w:iCs/>
        </w:rPr>
        <w:t xml:space="preserve">Le parti contrassegnate con [NUOVO] sono funzionalità rilevate nell’app reale ma assenti nel manuale precedente.</w:t>
      </w:r>
    </w:p>
    <w:p>
      <w:pPr>
        <w:pStyle w:val="Heading1"/>
        <w:spacing w:after="140" w:before="320"/>
      </w:pPr>
      <w:r>
        <w:rPr>
          <w:b/>
          <w:bCs/>
        </w:rPr>
        <w:t xml:space="preserve">1. ARCHITETTURA TECNICA E STATO ATTUALE</w:t>
      </w:r>
    </w:p>
    <w:p>
      <w:pPr>
        <w:pStyle w:val="ListParagraph"/>
        <w:numPr>
          <w:ilvl w:val="0"/>
          <w:numId w:val="2"/>
        </w:numPr>
        <w:spacing w:after="40"/>
      </w:pPr>
      <w:r>
        <w:t xml:space="preserve">Frontend: Angular (SPA) servita su https://app.deluxy.it — versione datata, da ammodernare.</w:t>
      </w:r>
    </w:p>
    <w:p>
      <w:pPr>
        <w:pStyle w:val="ListParagraph"/>
        <w:numPr>
          <w:ilvl w:val="0"/>
          <w:numId w:val="2"/>
        </w:numPr>
        <w:spacing w:after="40"/>
      </w:pPr>
      <w:r>
        <w:t xml:space="preserve">Backend: Node.js v12 (obsoleto; ultima LTS: v24) con API REST su https://app.deluxy.it/api/*.</w:t>
      </w:r>
    </w:p>
    <w:p>
      <w:pPr>
        <w:pStyle w:val="ListParagraph"/>
        <w:numPr>
          <w:ilvl w:val="0"/>
          <w:numId w:val="2"/>
        </w:numPr>
        <w:spacing w:after="40"/>
      </w:pPr>
      <w:r>
        <w:t xml:space="preserve">Autenticazione: JWT (Bearer token) con ruoli nel payload (admin, expert, partner, operation); endpoint /api/auth, /api/users/me.</w:t>
      </w:r>
    </w:p>
    <w:p>
      <w:pPr>
        <w:pStyle w:val="ListParagraph"/>
        <w:numPr>
          <w:ilvl w:val="0"/>
          <w:numId w:val="2"/>
        </w:numPr>
        <w:spacing w:after="40"/>
      </w:pPr>
      <w:r>
        <w:rPr>
          <w:b/>
          <w:bCs/>
        </w:rPr>
        <w:t xml:space="preserve">Integrazioni attive rilevate: </w:t>
      </w:r>
      <w:r>
        <w:t xml:space="preserve">Google Maps (geocoding/mappe), Stripe (pagamenti), Qonto (banking, da Profilo), Web Push Notification (/api/web-push-notification), SMS, WhatsApp, WooCommerce (plugin deluxy-send-order), Shopify (prodotti e piattaforme di vendita).</w:t>
      </w:r>
      <w:r>
        <w:rPr>
          <w:i/>
          <w:iCs/>
          <w:color w:val="8A6D1D"/>
        </w:rPr>
        <w:t xml:space="preserve"> [NUOVO — rilevato in app, non presente nel manuale originale]</w:t>
      </w:r>
    </w:p>
    <w:p>
      <w:pPr>
        <w:pStyle w:val="ListParagraph"/>
        <w:numPr>
          <w:ilvl w:val="0"/>
          <w:numId w:val="2"/>
        </w:numPr>
        <w:spacing w:after="40"/>
      </w:pPr>
      <w:r>
        <w:t xml:space="preserve">Endpoint API osservati durante la navigazione: /api/users/me, /api/auth/&lt;token&gt;, /api/experts/delivery/experts, /api/web-push-notification/count/:id. Il ruolo "valet" nelle API si chiama "expert".</w:t>
      </w:r>
    </w:p>
    <w:p>
      <w:pPr>
        <w:pStyle w:val="Heading3"/>
        <w:spacing w:after="90" w:before="200"/>
      </w:pPr>
      <w:r>
        <w:rPr>
          <w:b/>
          <w:bCs/>
        </w:rPr>
        <w:t xml:space="preserve">Limiti attuali e strategia</w:t>
      </w:r>
    </w:p>
    <w:p>
      <w:pPr>
        <w:pStyle w:val="ListParagraph"/>
        <w:numPr>
          <w:ilvl w:val="0"/>
          <w:numId w:val="2"/>
        </w:numPr>
        <w:spacing w:after="40"/>
      </w:pPr>
      <w:r>
        <w:t xml:space="preserve">Node.js v12 e Angular datati: dipendenze deprecate, nuove feature difficili da integrare, manutenzione sempre più complessa e rischiosa.</w:t>
      </w:r>
    </w:p>
    <w:p>
      <w:pPr>
        <w:pStyle w:val="ListParagraph"/>
        <w:numPr>
          <w:ilvl w:val="0"/>
          <w:numId w:val="2"/>
        </w:numPr>
        <w:spacing w:after="40"/>
      </w:pPr>
      <w:r>
        <w:t xml:space="preserve">Strategia concordata: mantenere la piattaforma attuale stabile in produzione e creare un ambiente di staging parallelo con stack aggiornato (Node 22+ LTS, framework moderno, API-first, PWA multi-dispositivo), migrando gradualmente (strangler pattern).</w:t>
      </w:r>
    </w:p>
    <w:p>
      <w:pPr>
        <w:pStyle w:val="ListParagraph"/>
        <w:numPr>
          <w:ilvl w:val="0"/>
          <w:numId w:val="2"/>
        </w:numPr>
        <w:spacing w:after="40"/>
      </w:pPr>
      <w:r>
        <w:t xml:space="preserve">È stato creato il nuovo ambiente "deluxy-platform-next" (monorepo: API NestJS + Prisma + frontend Angular moderno, OpenAPI/Swagger, seed demo, Docker) come base della nuova versione.</w:t>
      </w:r>
    </w:p>
    <w:p>
      <w:pPr>
        <w:pStyle w:val="Heading1"/>
        <w:spacing w:after="140" w:before="320"/>
      </w:pPr>
      <w:r>
        <w:rPr>
          <w:b/>
          <w:bCs/>
        </w:rPr>
        <w:t xml:space="preserve">2. UTENTI E RUOLI</w:t>
      </w:r>
    </w:p>
    <w:p>
      <w:pPr>
        <w:spacing w:after="90"/>
      </w:pPr>
      <w:r>
        <w:t xml:space="preserve">Ruoli disponibili: Admin (solo alcuni admin — es. "support" — abilitati a Finanza), Partner, Valet (nei sistemi: "expert"), Operation, Project Manager (come Operation ma senza Consegne e Attività).</w:t>
      </w:r>
    </w:p>
    <w:p>
      <w:pPr>
        <w:pStyle w:val="Heading3"/>
        <w:spacing w:after="90" w:before="200"/>
      </w:pPr>
      <w:r>
        <w:rPr>
          <w:b/>
          <w:bCs/>
        </w:rPr>
        <w:t xml:space="preserve">Admin</w:t>
      </w:r>
    </w:p>
    <w:p>
      <w:pPr>
        <w:pStyle w:val="ListParagraph"/>
        <w:numPr>
          <w:ilvl w:val="0"/>
          <w:numId w:val="2"/>
        </w:numPr>
        <w:spacing w:after="40"/>
      </w:pPr>
      <w:r>
        <w:t xml:space="preserve">Accesso a tutto. Alcuni admin abilitati alla parte Finanza che mostra la marginalità dell’azienda.</w:t>
      </w:r>
    </w:p>
    <w:p>
      <w:pPr>
        <w:pStyle w:val="Heading3"/>
        <w:spacing w:after="90" w:before="200"/>
      </w:pPr>
      <w:r>
        <w:rPr>
          <w:b/>
          <w:bCs/>
        </w:rPr>
        <w:t xml:space="preserve">Partner</w:t>
      </w:r>
    </w:p>
    <w:p>
      <w:pPr>
        <w:pStyle w:val="ListParagraph"/>
        <w:numPr>
          <w:ilvl w:val="0"/>
          <w:numId w:val="2"/>
        </w:numPr>
        <w:spacing w:after="40"/>
      </w:pPr>
      <w:r>
        <w:t xml:space="preserve">Accede a: Consegne, Customers, Prodotti, Modelli SMS (solo partner abilitati), Orari Apertura (propri), Vendita, Fatturazione (solo partner abilitati).</w:t>
      </w:r>
    </w:p>
    <w:p>
      <w:pPr>
        <w:pStyle w:val="Heading3"/>
        <w:spacing w:after="90" w:before="200"/>
      </w:pPr>
      <w:r>
        <w:rPr>
          <w:b/>
          <w:bCs/>
        </w:rPr>
        <w:t xml:space="preserve">Valet (Expert)</w:t>
      </w:r>
    </w:p>
    <w:p>
      <w:pPr>
        <w:pStyle w:val="ListParagraph"/>
        <w:numPr>
          <w:ilvl w:val="0"/>
          <w:numId w:val="2"/>
        </w:numPr>
        <w:spacing w:after="40"/>
      </w:pPr>
      <w:r>
        <w:t xml:space="preserve">Accede a: Consegne, Activities, dati Partner e Valet (disponibilità orari), Disponibilità, Stipendi, Regole Valet, Pagamenti, Ricevute.</w:t>
      </w:r>
    </w:p>
    <w:p>
      <w:pPr>
        <w:pStyle w:val="Heading3"/>
        <w:spacing w:after="90" w:before="200"/>
      </w:pPr>
      <w:r>
        <w:rPr>
          <w:b/>
          <w:bCs/>
        </w:rPr>
        <w:t xml:space="preserve">Operation</w:t>
      </w:r>
    </w:p>
    <w:p>
      <w:pPr>
        <w:pStyle w:val="ListParagraph"/>
        <w:numPr>
          <w:ilvl w:val="0"/>
          <w:numId w:val="2"/>
        </w:numPr>
        <w:spacing w:after="40"/>
      </w:pPr>
      <w:r>
        <w:t xml:space="preserve">Accede a: Consegne, Activities, Partner (+aggiunta), Valet (+aggiunta), Customers (+aggiunta), Prodotti (+aggiunta), Modelli SMS (+aggiunta), Vendita, Cakes Order Product, Province &amp; Cities.</w:t>
      </w:r>
    </w:p>
    <w:p>
      <w:pPr>
        <w:pStyle w:val="Heading3"/>
        <w:spacing w:after="90" w:before="200"/>
      </w:pPr>
      <w:r>
        <w:rPr>
          <w:b/>
          <w:bCs/>
        </w:rPr>
        <w:t xml:space="preserve">Stati utente (pagina Utenti)</w:t>
      </w:r>
    </w:p>
    <w:p>
      <w:pPr>
        <w:pStyle w:val="ListParagraph"/>
        <w:numPr>
          <w:ilvl w:val="0"/>
          <w:numId w:val="2"/>
        </w:numPr>
        <w:spacing w:after="40"/>
      </w:pPr>
      <w:r>
        <w:t xml:space="preserve">Attivo, Disattivo, Da convalidare, Sconosciuto. Ruolo assegnabile in linea: nessuno / admin / expert / partner / operation.</w:t>
      </w:r>
    </w:p>
    <w:p>
      <w:pPr>
        <w:spacing w:after="90"/>
      </w:pPr>
      <w:r>
        <w:rPr>
          <w:i/>
          <w:iCs/>
        </w:rPr>
        <w:t xml:space="preserve">Dati attuali rilevati: 550 utenti registrati, 243 partner, ~57 valet attivi in lista, 14 membri Operation, 4.092 customers, 8.503 prodotti.</w:t>
      </w:r>
    </w:p>
    <w:p>
      <w:pPr>
        <w:pStyle w:val="Heading1"/>
        <w:spacing w:after="140" w:before="320"/>
      </w:pPr>
      <w:r>
        <w:rPr>
          <w:b/>
          <w:bCs/>
        </w:rPr>
        <w:t xml:space="preserve">3. MAPPA COMPLETA DELLE SEZIONI (verificata in app)</w:t>
      </w:r>
    </w:p>
    <w:p>
      <w:pPr>
        <w:spacing w:after="90"/>
      </w:pPr>
      <w:r>
        <w:t xml:space="preserve">Menu principale: CONSEGNE · ACTIVITIES · PARTNER · VALET · UTENTI · PRODOTTI · VENDITE · FINANZA · SETUP · Profilo. In alto a destra: nome utente, contatore notifiche push, logout.</w:t>
      </w:r>
    </w:p>
    <w:p>
      <w:pPr>
        <w:pStyle w:val="Heading2"/>
        <w:spacing w:after="110" w:before="260"/>
      </w:pPr>
      <w:r>
        <w:rPr>
          <w:b/>
          <w:bCs/>
        </w:rPr>
        <w:t xml:space="preserve">3.1 CONSEGNE (/nuovo-consegne)</w:t>
      </w:r>
    </w:p>
    <w:p>
      <w:pPr>
        <w:pStyle w:val="ListParagraph"/>
        <w:numPr>
          <w:ilvl w:val="0"/>
          <w:numId w:val="2"/>
        </w:numPr>
        <w:spacing w:after="40"/>
      </w:pPr>
      <w:r>
        <w:t xml:space="preserve">Tab: CONSEGNE ATTIVE e NON CONSEGNATE (archivio). Bottone STORICO per le consegne chiuse.</w:t>
      </w:r>
    </w:p>
    <w:p>
      <w:pPr>
        <w:pStyle w:val="ListParagraph"/>
        <w:numPr>
          <w:ilvl w:val="0"/>
          <w:numId w:val="2"/>
        </w:numPr>
        <w:spacing w:after="40"/>
      </w:pPr>
      <w:r>
        <w:t xml:space="preserve">Bottoni: AGGIUNGI + · ESPORTA · IMPORTARE · MAP · RESET · SCARICA IL FORMATO CSV · STORICO.</w:t>
      </w:r>
    </w:p>
    <w:p>
      <w:pPr>
        <w:pStyle w:val="ListParagraph"/>
        <w:numPr>
          <w:ilvl w:val="0"/>
          <w:numId w:val="2"/>
        </w:numPr>
        <w:spacing w:after="40"/>
      </w:pPr>
      <w:r>
        <w:t xml:space="preserve">Area "DELIVERIES MAP" espandibile con localizzazione delle consegne (funzione MAPPA + RESET con filtri).</w:t>
      </w:r>
    </w:p>
    <w:p>
      <w:pPr>
        <w:pStyle w:val="ListParagraph"/>
        <w:numPr>
          <w:ilvl w:val="0"/>
          <w:numId w:val="2"/>
        </w:numPr>
        <w:spacing w:after="40"/>
      </w:pPr>
      <w:r>
        <w:t xml:space="preserve">Legenda stati (colori): Da gestire (rosso), In gestione (giallo), In consegna (viola), In preparazione (arancione), Accettata (blu), Richiedi Annullamento (azzurro).</w:t>
      </w:r>
    </w:p>
    <w:p>
      <w:pPr>
        <w:pStyle w:val="ListParagraph"/>
        <w:numPr>
          <w:ilvl w:val="0"/>
          <w:numId w:val="2"/>
        </w:numPr>
        <w:spacing w:after="40"/>
      </w:pPr>
      <w:r>
        <w:rPr>
          <w:b/>
          <w:bCs/>
        </w:rPr>
        <w:t xml:space="preserve">Colonne della lista: </w:t>
      </w:r>
      <w:r>
        <w:t xml:space="preserve">Stato, Vendita, Platform, ID, Original Consegna, Data, Orario, Partner, Valet, Indirizzo, Ora Ritiro, Tipo Servizio, Da Fatturare, Da Pagare, Azioni.</w:t>
      </w:r>
    </w:p>
    <w:p>
      <w:pPr>
        <w:pStyle w:val="ListParagraph"/>
        <w:numPr>
          <w:ilvl w:val="0"/>
          <w:numId w:val="2"/>
        </w:numPr>
        <w:spacing w:after="40"/>
      </w:pPr>
      <w:r>
        <w:rPr>
          <w:b/>
          <w:bCs/>
        </w:rPr>
        <w:t xml:space="preserve">Filtri per colonna: </w:t>
      </w:r>
      <w:r>
        <w:t xml:space="preserve">stato (created/assigned/delivering/inPreparation/accepted/requestCancellation), piattaforma vendita (Deluxy=shopifysale, Cakes=cakesales, Flowers=flowerssales, Deluxy Experience=deluxyexperiencesales, Deluxy Dot Com=deluxydotcomsales), ID, date da/a, orari da/a, partner, valet, indirizzo, ora ritiro da/a, tipo servizio (sales/hourlyrate/fixedprice/corporate/warehouseservice), da fatturare Sì/No, da pagare Sì/No. Paginazione 10–500 elementi.</w:t>
      </w:r>
    </w:p>
    <w:p>
      <w:pPr>
        <w:pStyle w:val="ListParagraph"/>
        <w:numPr>
          <w:ilvl w:val="0"/>
          <w:numId w:val="2"/>
        </w:numPr>
        <w:spacing w:after="40"/>
      </w:pPr>
      <w:r>
        <w:rPr>
          <w:b/>
          <w:bCs/>
        </w:rPr>
        <w:t xml:space="preserve">Azioni per riga: </w:t>
      </w:r>
      <w:r>
        <w:t xml:space="preserve">DETTAGLI, MODIFICA, ASSEGNA, MONITORARE, ADDITIONAL VALET +/- (aggiunta/rimozione valet extra su una consegna).</w:t>
      </w:r>
      <w:r>
        <w:rPr>
          <w:i/>
          <w:iCs/>
          <w:color w:val="8A6D1D"/>
        </w:rPr>
        <w:t xml:space="preserve"> [NUOVO — rilevato in app, non presente nel manuale originale]</w:t>
      </w:r>
    </w:p>
    <w:p>
      <w:pPr>
        <w:pStyle w:val="Heading3"/>
        <w:spacing w:after="90" w:before="200"/>
      </w:pPr>
      <w:r>
        <w:rPr>
          <w:b/>
          <w:bCs/>
        </w:rPr>
        <w:t xml:space="preserve">Dettaglio consegna (/consegne/:id)</w:t>
      </w:r>
    </w:p>
    <w:p>
      <w:pPr>
        <w:pStyle w:val="ListParagraph"/>
        <w:numPr>
          <w:ilvl w:val="0"/>
          <w:numId w:val="2"/>
        </w:numPr>
        <w:spacing w:after="40"/>
      </w:pPr>
      <w:r>
        <w:t xml:space="preserve">Azioni in alto: STAMPA · MAPS · SHARE · DELIVERED LINK · ASSEGNA.</w:t>
      </w:r>
    </w:p>
    <w:p>
      <w:pPr>
        <w:pStyle w:val="ListParagraph"/>
        <w:numPr>
          <w:ilvl w:val="0"/>
          <w:numId w:val="2"/>
        </w:numPr>
        <w:spacing w:after="40"/>
      </w:pPr>
      <w:r>
        <w:rPr>
          <w:b/>
          <w:bCs/>
        </w:rPr>
        <w:t xml:space="preserve">Toggle: </w:t>
      </w:r>
      <w:r>
        <w:t xml:space="preserve">VERIFICA DELL’IDENTITÀ VALET e CODICE DI CONSEGNA RICHIESTO.</w:t>
      </w:r>
      <w:r>
        <w:rPr>
          <w:i/>
          <w:iCs/>
          <w:color w:val="8A6D1D"/>
        </w:rPr>
        <w:t xml:space="preserve"> [NUOVO — rilevato in app, non presente nel manuale originale]</w:t>
      </w:r>
    </w:p>
    <w:p>
      <w:pPr>
        <w:pStyle w:val="ListParagraph"/>
        <w:numPr>
          <w:ilvl w:val="0"/>
          <w:numId w:val="2"/>
        </w:numPr>
        <w:spacing w:after="40"/>
      </w:pPr>
      <w:r>
        <w:t xml:space="preserve">Sezioni: Dati di consegna e ritiro (stato, data, fascia oraria, ora ritiro, consegna flessibile, valet) · Scelta del servizio (partner, nome/tipo servizio, prezzo, plus/minus al prezzo) · Informazioni destinatario e mittente (cognome/nome, SMS telefonici, indirizzo, citofono, telefono, email; cognome/nome/telefono mittente) · Gestione dell’ordine (pagamento alla consegna, contanti da incassare, prova e reso del prodotto, prodotto, immagine, quantità, variante) · Receipt info (nome di chi ha ricevuto, ricevuta) · Documentazione e note (numero DDT, file DDT, note, PERSONALIZZAZIONE, note interne) · Storico consegna (log con data/ora: inserita, partita, effettuata).</w:t>
      </w:r>
    </w:p>
    <w:p>
      <w:pPr>
        <w:pStyle w:val="ListParagraph"/>
        <w:numPr>
          <w:ilvl w:val="0"/>
          <w:numId w:val="2"/>
        </w:numPr>
        <w:spacing w:after="40"/>
      </w:pPr>
      <w:r>
        <w:t xml:space="preserve">Visibilità per ruolo: Partner vede valet/mezzo/telefono ma non note interne né costi consegna dei propri servizi; Valet vede note e note interne; Admin/Operation vedono tutto + logs. Nessuno vede l’indirizzo di ritiro nelle colonne della lista.</w:t>
      </w:r>
    </w:p>
    <w:p>
      <w:pPr>
        <w:pStyle w:val="Heading3"/>
        <w:spacing w:after="90" w:before="200"/>
      </w:pPr>
      <w:r>
        <w:rPr>
          <w:b/>
          <w:bCs/>
        </w:rPr>
        <w:t xml:space="preserve">Form "Nuova consegna" (/consegne/nuovo) — campi completi</w:t>
      </w:r>
    </w:p>
    <w:p>
      <w:pPr>
        <w:pStyle w:val="ListParagraph"/>
        <w:numPr>
          <w:ilvl w:val="0"/>
          <w:numId w:val="2"/>
        </w:numPr>
        <w:spacing w:after="40"/>
      </w:pPr>
      <w:r>
        <w:t xml:space="preserve">Data consegna* · Indirizzo destinatario · Partner · Servizio* · Fascia oraria consegna (+flag flessibile) · Fascia oraria ritiro* (+flag flessibile) · Prodotto, quantità, prezzo flessibile · Vendita Deluxy · Valet · Valet Servizio · Stato consegna · Stato del pagamento · SMS telefonici · Pagamento alla consegna (+prezzo contanti) · Prova e reso del prodotto · Customer esistente (CHOOSE EXISTING CUSTOMER) o SAVE CUSTOMER · Cognome/Nome destinatario* · Citofono* · Telefono/Email destinatario · Cognome/Nome/Telefono mittente · DA FATTURARE (indirizzo di ritiro, prezzo, plus prezzo) · DA PAGARE (valet salario, plus/minus) · Numero DDT + file DDT · Note · PERSONALIZZAZIONE · Note interne · CODICE DI CONSEGNA RICHIESTO.</w:t>
      </w:r>
    </w:p>
    <w:p>
      <w:pPr>
        <w:pStyle w:val="ListParagraph"/>
        <w:numPr>
          <w:ilvl w:val="0"/>
          <w:numId w:val="2"/>
        </w:numPr>
        <w:spacing w:after="40"/>
      </w:pPr>
      <w:r>
        <w:t xml:space="preserve">Regole: obbligatori giorno, servizio, orario ritiro, nome e cognome destinatario, indirizzo, citofono, prodotto. In base all’indirizzo vengono proposti i partner della provincia. La fascia minima per servizi orari è 1 ora. Il sistema associa automaticamente il tipo servizio partner al salario valet (fisso↔fisso, ora↔ora, vendita↔fisso). Con SMS telefonici parte il messaggio secondo i Modelli SMS (creata/partita/arrivata). Prodotti del partner mostrati per primi in grassetto. Per prezzo fisso: calcolo automatico distanza ritiro→consegna con extra KM per il partner e rimborsi valet. Consegne con stesso DDT: più ritiri in Activities, una sola consegna. Note interne visibili solo ad Admin/Operation/Valet.</w:t>
      </w:r>
    </w:p>
    <w:p>
      <w:pPr>
        <w:pStyle w:val="ListParagraph"/>
        <w:numPr>
          <w:ilvl w:val="0"/>
          <w:numId w:val="2"/>
        </w:numPr>
        <w:spacing w:after="40"/>
      </w:pPr>
      <w:r>
        <w:t xml:space="preserve">Problemi di salvataggio: verificare numero di caratteri dei telefoni, validare l’indirizzo, verificare presenza prodotto, controllare il messaggio di errore in fondo al form.</w:t>
      </w:r>
    </w:p>
    <w:p>
      <w:pPr>
        <w:pStyle w:val="Heading2"/>
        <w:spacing w:after="110" w:before="260"/>
      </w:pPr>
      <w:r>
        <w:rPr>
          <w:b/>
          <w:bCs/>
        </w:rPr>
        <w:t xml:space="preserve">3.2 ACTIVITIES (/activities)</w:t>
      </w:r>
    </w:p>
    <w:p>
      <w:pPr>
        <w:pStyle w:val="ListParagraph"/>
        <w:numPr>
          <w:ilvl w:val="0"/>
          <w:numId w:val="2"/>
        </w:numPr>
        <w:spacing w:after="40"/>
      </w:pPr>
      <w:r>
        <w:t xml:space="preserve">Vista VALET ACTIVITIES: attività di ritiro e consegna per ogni valet, ordinate per orario; filtro per valet; bottone STORICO; bottone "Reorder with time".</w:t>
      </w:r>
    </w:p>
    <w:p>
      <w:pPr>
        <w:pStyle w:val="ListParagraph"/>
        <w:numPr>
          <w:ilvl w:val="0"/>
          <w:numId w:val="2"/>
        </w:numPr>
        <w:spacing w:after="40"/>
      </w:pPr>
      <w:r>
        <w:t xml:space="preserve">Admin/Operation vedono tutte le attività; Team Leader vede le proprie e quelle dei valet delle sue province; il Valet vede solo le proprie.</w:t>
      </w:r>
    </w:p>
    <w:p>
      <w:pPr>
        <w:pStyle w:val="ListParagraph"/>
        <w:numPr>
          <w:ilvl w:val="0"/>
          <w:numId w:val="2"/>
        </w:numPr>
        <w:spacing w:after="40"/>
      </w:pPr>
      <w:r>
        <w:t xml:space="preserve">Ogni consegna genera un ritiro + una consegna; stesso indirizzo con più ritiri = più attività di ritiro e una consegna. Il furgoncino giallo imposta "in consegna" e sblocca la consegna. SEARCH cerca su qualsiasi campo.</w:t>
      </w:r>
    </w:p>
    <w:p>
      <w:pPr>
        <w:pStyle w:val="Heading2"/>
        <w:spacing w:after="110" w:before="260"/>
      </w:pPr>
      <w:r>
        <w:rPr>
          <w:b/>
          <w:bCs/>
        </w:rPr>
        <w:t xml:space="preserve">3.3 PARTNER (/partner)</w:t>
      </w:r>
    </w:p>
    <w:p>
      <w:pPr>
        <w:pStyle w:val="ListParagraph"/>
        <w:numPr>
          <w:ilvl w:val="0"/>
          <w:numId w:val="2"/>
        </w:numPr>
        <w:spacing w:after="40"/>
      </w:pPr>
      <w:r>
        <w:rPr>
          <w:b/>
          <w:bCs/>
        </w:rPr>
        <w:t xml:space="preserve">Sottomenu: </w:t>
      </w:r>
      <w:r>
        <w:t xml:space="preserve">Fatturazione (/partner/fattura), Orari Apertura (/partner/availability/list), Priorità (/partner/priority/list), Consegne Regole (/partner/delivery/rules), Invoice List (/partner/invoices), Carte (/partner/cards).</w:t>
      </w:r>
    </w:p>
    <w:p>
      <w:pPr>
        <w:pStyle w:val="ListParagraph"/>
        <w:numPr>
          <w:ilvl w:val="0"/>
          <w:numId w:val="2"/>
        </w:numPr>
        <w:spacing w:after="40"/>
      </w:pPr>
      <w:r>
        <w:rPr>
          <w:b/>
          <w:bCs/>
        </w:rPr>
        <w:t xml:space="preserve">Lista: </w:t>
      </w:r>
      <w:r>
        <w:t xml:space="preserve">243 partner. Colonne: ID, Ragione sociale, Email, Telefono, Città, Indirizzo, Partner’s Catalog (categorie vendute), Payment Method, Payment Status, Attivo. Azioni: DISPONIBILITÀ, MODIFICA, ELIMINA. Bottone AGGIUNGI PARTNER.</w:t>
      </w:r>
    </w:p>
    <w:p>
      <w:pPr>
        <w:pStyle w:val="ListParagraph"/>
        <w:numPr>
          <w:ilvl w:val="0"/>
          <w:numId w:val="2"/>
        </w:numPr>
        <w:spacing w:after="40"/>
      </w:pPr>
      <w:r>
        <w:rPr>
          <w:b/>
          <w:bCs/>
        </w:rPr>
        <w:t xml:space="preserve">Filtri pagamento: </w:t>
      </w:r>
      <w:r>
        <w:t xml:space="preserve">metodo (Bank Transfer / Credit Card / Direct Debit Mandate) e stato pagamento (Active / Inactive / Blocked).</w:t>
      </w:r>
      <w:r>
        <w:rPr>
          <w:i/>
          <w:iCs/>
          <w:color w:val="8A6D1D"/>
        </w:rPr>
        <w:t xml:space="preserve"> [NUOVO — rilevato in app, non presente nel manuale originale]</w:t>
      </w:r>
    </w:p>
    <w:p>
      <w:pPr>
        <w:pStyle w:val="Heading3"/>
        <w:spacing w:after="90" w:before="200"/>
      </w:pPr>
      <w:r>
        <w:rPr>
          <w:b/>
          <w:bCs/>
        </w:rPr>
        <w:t xml:space="preserve">Scheda partner (campi completi, verificati)</w:t>
      </w:r>
    </w:p>
    <w:p>
      <w:pPr>
        <w:pStyle w:val="ListParagraph"/>
        <w:numPr>
          <w:ilvl w:val="0"/>
          <w:numId w:val="2"/>
        </w:numPr>
        <w:spacing w:after="40"/>
      </w:pPr>
      <w:r>
        <w:t xml:space="preserve">Personal information: Nome (insegna)*, E-mail*, Partita IVA, Codice Fiscale, Indirizzo*, Telefono*, Cognome/Nome referente*, Azienda (ragione sociale).</w:t>
      </w:r>
    </w:p>
    <w:p>
      <w:pPr>
        <w:pStyle w:val="ListParagraph"/>
        <w:numPr>
          <w:ilvl w:val="0"/>
          <w:numId w:val="2"/>
        </w:numPr>
        <w:spacing w:after="40"/>
      </w:pPr>
      <w:r>
        <w:t xml:space="preserve">Partner Provincia: elenco province abilitate (es. MI, RM, CO, MB, LO, VA, BG, NO, PV, PC, CR, BS, LC) + AGGIUNGI PROVINCIA. Nelle consegne saranno selezionabili solo i partner con la provincia abilitata; i prodotti unici vengono caricati automaticamente.</w:t>
      </w:r>
    </w:p>
    <w:p>
      <w:pPr>
        <w:pStyle w:val="ListParagraph"/>
        <w:numPr>
          <w:ilvl w:val="0"/>
          <w:numId w:val="2"/>
        </w:numPr>
        <w:spacing w:after="40"/>
      </w:pPr>
      <w:r>
        <w:t xml:space="preserve">Servizio: elenco servizi abilitati con SERVIZIO PREZZO ed EXTRA KM PREZZO per servizio, più KM INCLUDED (soglia senza sovrapprezzo per i prezzi fissi) ed EXTRA FUORICITTÀ PREZZO.</w:t>
      </w:r>
    </w:p>
    <w:p>
      <w:pPr>
        <w:pStyle w:val="ListParagraph"/>
        <w:numPr>
          <w:ilvl w:val="0"/>
          <w:numId w:val="2"/>
        </w:numPr>
        <w:spacing w:after="40"/>
      </w:pPr>
      <w:r>
        <w:t xml:space="preserve">Categorie di prodotti venduti dal partner.</w:t>
      </w:r>
    </w:p>
    <w:p>
      <w:pPr>
        <w:pStyle w:val="ListParagraph"/>
        <w:numPr>
          <w:ilvl w:val="0"/>
          <w:numId w:val="2"/>
        </w:numPr>
        <w:spacing w:after="40"/>
      </w:pPr>
      <w:r>
        <w:t xml:space="preserve">Notifiche: possibilità di inviare SMS, notifiche WhatsApp, notifiche mail.</w:t>
      </w:r>
    </w:p>
    <w:p>
      <w:pPr>
        <w:pStyle w:val="ListParagraph"/>
        <w:numPr>
          <w:ilvl w:val="0"/>
          <w:numId w:val="2"/>
        </w:numPr>
        <w:spacing w:after="40"/>
      </w:pPr>
      <w:r>
        <w:rPr>
          <w:b/>
          <w:bCs/>
        </w:rPr>
        <w:t xml:space="preserve">Pagamenti e contratto: </w:t>
      </w:r>
      <w:r>
        <w:t xml:space="preserve">periodo di validità del contratto (date), metodo di pagamento (bonifico/carta/SDD), conto bancario, nome del conto, CODICE SDI, stato del pagamento (Active/Inactive/Blocked).</w:t>
      </w:r>
      <w:r>
        <w:rPr>
          <w:i/>
          <w:iCs/>
          <w:color w:val="8A6D1D"/>
        </w:rPr>
        <w:t xml:space="preserve"> [NUOVO — rilevato in app, non presente nel manuale originale]</w:t>
      </w:r>
    </w:p>
    <w:p>
      <w:pPr>
        <w:pStyle w:val="ListParagraph"/>
        <w:numPr>
          <w:ilvl w:val="0"/>
          <w:numId w:val="2"/>
        </w:numPr>
        <w:spacing w:after="40"/>
      </w:pPr>
      <w:r>
        <w:t xml:space="preserve">Fatturazione &amp; Actions: mail fatturazione + flag ABILITA FATTURAZIONE.</w:t>
      </w:r>
    </w:p>
    <w:p>
      <w:pPr>
        <w:pStyle w:val="ListParagraph"/>
        <w:numPr>
          <w:ilvl w:val="0"/>
          <w:numId w:val="2"/>
        </w:numPr>
        <w:spacing w:after="40"/>
      </w:pPr>
      <w:r>
        <w:rPr>
          <w:b/>
          <w:bCs/>
        </w:rPr>
        <w:t xml:space="preserve">Indirizzo di ritiro multiplo: </w:t>
      </w:r>
      <w:r>
        <w:t xml:space="preserve">flag per partner con più punti di ritiro.</w:t>
      </w:r>
      <w:r>
        <w:rPr>
          <w:i/>
          <w:iCs/>
          <w:color w:val="8A6D1D"/>
        </w:rPr>
        <w:t xml:space="preserve"> [NUOVO — rilevato in app, non presente nel manuale originale]</w:t>
      </w:r>
    </w:p>
    <w:p>
      <w:pPr>
        <w:pStyle w:val="ListParagraph"/>
        <w:numPr>
          <w:ilvl w:val="0"/>
          <w:numId w:val="2"/>
        </w:numPr>
        <w:spacing w:after="40"/>
      </w:pPr>
      <w:r>
        <w:rPr>
          <w:b/>
          <w:bCs/>
        </w:rPr>
        <w:t xml:space="preserve">Campi di vendita: </w:t>
      </w:r>
      <w:r>
        <w:t xml:space="preserve">URL del negozio + immagine.</w:t>
      </w:r>
      <w:r>
        <w:rPr>
          <w:i/>
          <w:iCs/>
          <w:color w:val="8A6D1D"/>
        </w:rPr>
        <w:t xml:space="preserve"> [NUOVO — rilevato in app, non presente nel manuale originale]</w:t>
      </w:r>
    </w:p>
    <w:p>
      <w:pPr>
        <w:pStyle w:val="ListParagraph"/>
        <w:numPr>
          <w:ilvl w:val="0"/>
          <w:numId w:val="2"/>
        </w:numPr>
        <w:spacing w:after="40"/>
      </w:pPr>
      <w:r>
        <w:rPr>
          <w:b/>
          <w:bCs/>
        </w:rPr>
        <w:t xml:space="preserve">Sicurezza: </w:t>
      </w:r>
      <w:r>
        <w:t xml:space="preserve">VERIFICA DELL’IDENTITÀ VALET e CODICE DI CONSEGNA RICHIESTO impostabili a livello partner.</w:t>
      </w:r>
      <w:r>
        <w:rPr>
          <w:i/>
          <w:iCs/>
          <w:color w:val="8A6D1D"/>
        </w:rPr>
        <w:t xml:space="preserve"> [NUOVO — rilevato in app, non presente nel manuale originale]</w:t>
      </w:r>
    </w:p>
    <w:p>
      <w:pPr>
        <w:pStyle w:val="ListParagraph"/>
        <w:numPr>
          <w:ilvl w:val="0"/>
          <w:numId w:val="2"/>
        </w:numPr>
        <w:spacing w:after="40"/>
      </w:pPr>
      <w:r>
        <w:rPr>
          <w:b/>
          <w:bCs/>
        </w:rPr>
        <w:t xml:space="preserve">Partner Magazzino: </w:t>
      </w:r>
      <w:r>
        <w:t xml:space="preserve">flag che qualifica il partner come magazzino.</w:t>
      </w:r>
      <w:r>
        <w:rPr>
          <w:i/>
          <w:iCs/>
          <w:color w:val="8A6D1D"/>
        </w:rPr>
        <w:t xml:space="preserve"> [NUOVO — rilevato in app, non presente nel manuale originale]</w:t>
      </w:r>
    </w:p>
    <w:p>
      <w:pPr>
        <w:pStyle w:val="ListParagraph"/>
        <w:numPr>
          <w:ilvl w:val="0"/>
          <w:numId w:val="2"/>
        </w:numPr>
        <w:spacing w:after="40"/>
      </w:pPr>
      <w:r>
        <w:t xml:space="preserve">WooCommerce API key: GENERATE KEY / COPY KEY per collegare il plugin deluxy-send-order.</w:t>
      </w:r>
    </w:p>
    <w:p>
      <w:pPr>
        <w:pStyle w:val="ListParagraph"/>
        <w:numPr>
          <w:ilvl w:val="0"/>
          <w:numId w:val="2"/>
        </w:numPr>
        <w:spacing w:after="40"/>
      </w:pPr>
      <w:r>
        <w:t xml:space="preserve">Documentazione e note. Bottoni: SALVA e DUPLICA.</w:t>
      </w:r>
    </w:p>
    <w:p>
      <w:pPr>
        <w:pStyle w:val="Heading3"/>
        <w:spacing w:after="90" w:before="200"/>
      </w:pPr>
      <w:r>
        <w:rPr>
          <w:b/>
          <w:bCs/>
        </w:rPr>
        <w:t xml:space="preserve">Fatturazione (/partner/fattura)</w:t>
      </w:r>
    </w:p>
    <w:p>
      <w:pPr>
        <w:pStyle w:val="ListParagraph"/>
        <w:numPr>
          <w:ilvl w:val="0"/>
          <w:numId w:val="2"/>
        </w:numPr>
        <w:spacing w:after="40"/>
      </w:pPr>
      <w:r>
        <w:t xml:space="preserve">Selezione partner + GENERA FATTURA, STORICO, ESPORTA. Riepiloga la fatturazione del partner (visibile solo Admin; il partner la vede se abilitato).</w:t>
      </w:r>
    </w:p>
    <w:p>
      <w:pPr>
        <w:pStyle w:val="Heading3"/>
        <w:spacing w:after="90" w:before="200"/>
      </w:pPr>
      <w:r>
        <w:rPr>
          <w:b/>
          <w:bCs/>
        </w:rPr>
        <w:t xml:space="preserve">Orari Apertura (/partner/availability/list)</w:t>
      </w:r>
    </w:p>
    <w:p>
      <w:pPr>
        <w:pStyle w:val="ListParagraph"/>
        <w:numPr>
          <w:ilvl w:val="0"/>
          <w:numId w:val="2"/>
        </w:numPr>
        <w:spacing w:after="40"/>
      </w:pPr>
      <w:r>
        <w:t xml:space="preserve">Lista disponibilità per data: partner, province coperte, fascia oraria, Available Sì/No. Ogni partner imposta i propri orari; consultabili anche via link pubblico https://app.deluxy.it/partner/[id]/availability.</w:t>
      </w:r>
    </w:p>
    <w:p>
      <w:pPr>
        <w:pStyle w:val="Heading3"/>
        <w:spacing w:after="90" w:before="200"/>
      </w:pPr>
      <w:r>
        <w:rPr>
          <w:b/>
          <w:bCs/>
        </w:rPr>
        <w:t xml:space="preserve">Priorità (/partner/priority/list)</w:t>
      </w:r>
    </w:p>
    <w:p>
      <w:pPr>
        <w:pStyle w:val="ListParagraph"/>
        <w:numPr>
          <w:ilvl w:val="0"/>
          <w:numId w:val="2"/>
        </w:numPr>
        <w:spacing w:after="40"/>
      </w:pPr>
      <w:r>
        <w:t xml:space="preserve">27 regole attive. Per Provincia + Categoria Prodotto si definisce la lista ordinata di partner prioritari per le vendite di prodotti non unici (es. MI/Fiori → Maryflor, Angolo Fiorito, Fiorista Tonino…).</w:t>
      </w:r>
    </w:p>
    <w:p>
      <w:pPr>
        <w:pStyle w:val="Heading3"/>
        <w:spacing w:after="90" w:before="200"/>
      </w:pPr>
      <w:r>
        <w:rPr>
          <w:b/>
          <w:bCs/>
        </w:rPr>
        <w:t xml:space="preserve">Consegne Regole (/partner/delivery/rules)</w:t>
      </w:r>
    </w:p>
    <w:p>
      <w:pPr>
        <w:pStyle w:val="ListParagraph"/>
        <w:numPr>
          <w:ilvl w:val="0"/>
          <w:numId w:val="2"/>
        </w:numPr>
        <w:spacing w:after="40"/>
      </w:pPr>
      <w:r>
        <w:t xml:space="preserve">Regole per carnet e servizi con numero di consegne garantito. Campi: Daily Number Rule (Sì/No), Total Number Rule (Sì/No), periodo di validità, time range, partner, KM distance, numero giornaliero di consegne, numero totale di consegne, Plus/Minus prezzo partner, Plus/Minus paga valet, tipo servizio, Da fatturare, Da pagare. Le regole si possono estendere a più partner (sezione Estensione).</w:t>
      </w:r>
    </w:p>
    <w:p>
      <w:pPr>
        <w:pStyle w:val="Heading3"/>
        <w:spacing w:after="90" w:before="200"/>
      </w:pPr>
      <w:r>
        <w:rPr>
          <w:b/>
          <w:bCs/>
        </w:rPr>
        <w:t xml:space="preserve">Invoice List (/partner/invoices)</w:t>
      </w:r>
    </w:p>
    <w:p>
      <w:pPr>
        <w:pStyle w:val="ListParagraph"/>
        <w:numPr>
          <w:ilvl w:val="0"/>
          <w:numId w:val="2"/>
        </w:numPr>
        <w:spacing w:after="40"/>
      </w:pPr>
      <w:r>
        <w:t xml:space="preserve">Elenco fatture per partner.</w:t>
      </w:r>
      <w:r>
        <w:rPr>
          <w:i/>
          <w:iCs/>
          <w:color w:val="8A6D1D"/>
        </w:rPr>
        <w:t xml:space="preserve"> [NUOVO — rilevato in app, non presente nel manuale originale]</w:t>
      </w:r>
    </w:p>
    <w:p>
      <w:pPr>
        <w:pStyle w:val="Heading3"/>
        <w:spacing w:after="90" w:before="200"/>
      </w:pPr>
      <w:r>
        <w:rPr>
          <w:b/>
          <w:bCs/>
        </w:rPr>
        <w:t xml:space="preserve">Carte (/partner/cards)</w:t>
      </w:r>
    </w:p>
    <w:p>
      <w:pPr>
        <w:pStyle w:val="ListParagraph"/>
        <w:numPr>
          <w:ilvl w:val="0"/>
          <w:numId w:val="2"/>
        </w:numPr>
        <w:spacing w:after="40"/>
      </w:pPr>
      <w:r>
        <w:t xml:space="preserve">Gestione carte associate ai partner (es. Jamtech Technologies, Deluxy Flowers) con NUOVO CARTE — collegata ai pagamenti con carta.</w:t>
      </w:r>
      <w:r>
        <w:rPr>
          <w:i/>
          <w:iCs/>
          <w:color w:val="8A6D1D"/>
        </w:rPr>
        <w:t xml:space="preserve"> [NUOVO — rilevato in app, non presente nel manuale originale]</w:t>
      </w:r>
    </w:p>
    <w:p>
      <w:pPr>
        <w:pStyle w:val="Heading2"/>
        <w:spacing w:after="110" w:before="260"/>
      </w:pPr>
      <w:r>
        <w:rPr>
          <w:b/>
          <w:bCs/>
        </w:rPr>
        <w:t xml:space="preserve">3.4 VALET (/expert)</w:t>
      </w:r>
    </w:p>
    <w:p>
      <w:pPr>
        <w:pStyle w:val="ListParagraph"/>
        <w:numPr>
          <w:ilvl w:val="0"/>
          <w:numId w:val="2"/>
        </w:numPr>
        <w:spacing w:after="40"/>
      </w:pPr>
      <w:r>
        <w:rPr>
          <w:b/>
          <w:bCs/>
        </w:rPr>
        <w:t xml:space="preserve">Sottomenu: </w:t>
      </w:r>
      <w:r>
        <w:t xml:space="preserve">Servizi Valet (/valet/servizi), Stipendi (/valet/stipendi), Ricevute (/expert/receipts), Orari Apertura (/expert/availability/list), Regole Valet (/expert/rules), Pagamenti (/expert/payments), Transazioni (/transzioni), Valet Contratti (/expert/contracts).</w:t>
      </w:r>
    </w:p>
    <w:p>
      <w:pPr>
        <w:pStyle w:val="ListParagraph"/>
        <w:numPr>
          <w:ilvl w:val="0"/>
          <w:numId w:val="2"/>
        </w:numPr>
        <w:spacing w:after="40"/>
      </w:pPr>
      <w:r>
        <w:t xml:space="preserve">Lista: ID, Cognome, Nome, Email, Telefono, Città, Mezzo (Auto / Bicicletta / Furgone / Moto-Scooter), Team Leader Sì/No, Attivo. Bottone AGGIUNGI VALET.</w:t>
      </w:r>
    </w:p>
    <w:p>
      <w:pPr>
        <w:pStyle w:val="Heading3"/>
        <w:spacing w:after="90" w:before="200"/>
      </w:pPr>
      <w:r>
        <w:rPr>
          <w:b/>
          <w:bCs/>
        </w:rPr>
        <w:t xml:space="preserve">Scheda valet (campi completi, verificati)</w:t>
      </w:r>
    </w:p>
    <w:p>
      <w:pPr>
        <w:pStyle w:val="ListParagraph"/>
        <w:numPr>
          <w:ilvl w:val="0"/>
          <w:numId w:val="2"/>
        </w:numPr>
        <w:spacing w:after="40"/>
      </w:pPr>
      <w:r>
        <w:t xml:space="preserve">Personal information: Cognome*, Nome*, E-mail*, Telefono*, Indirizzo*, flag PARTITA IVA (con Partita IVA* e Codice Fiscale*), luogo e provincia di nascita, data di nascita, coordinate bancarie (IBAN), Percentuale Ritenuta.</w:t>
      </w:r>
    </w:p>
    <w:p>
      <w:pPr>
        <w:pStyle w:val="ListParagraph"/>
        <w:numPr>
          <w:ilvl w:val="0"/>
          <w:numId w:val="2"/>
        </w:numPr>
        <w:spacing w:after="40"/>
      </w:pPr>
      <w:r>
        <w:rPr>
          <w:b/>
          <w:bCs/>
        </w:rPr>
        <w:t xml:space="preserve">Salary Frequency Setting: </w:t>
      </w:r>
      <w:r>
        <w:t xml:space="preserve">frequenza dello stipendio* e limite di deposito settimanale.</w:t>
      </w:r>
      <w:r>
        <w:rPr>
          <w:i/>
          <w:iCs/>
          <w:color w:val="8A6D1D"/>
        </w:rPr>
        <w:t xml:space="preserve"> [NUOVO — rilevato in app, non presente nel manuale originale]</w:t>
      </w:r>
    </w:p>
    <w:p>
      <w:pPr>
        <w:pStyle w:val="ListParagraph"/>
        <w:numPr>
          <w:ilvl w:val="0"/>
          <w:numId w:val="2"/>
        </w:numPr>
        <w:spacing w:after="40"/>
      </w:pPr>
      <w:r>
        <w:t xml:space="preserve">Team Leader: flag + province in cui può vedere/assegnare consegne in autonomia; associazione PARTNERS.</w:t>
      </w:r>
    </w:p>
    <w:p>
      <w:pPr>
        <w:pStyle w:val="ListParagraph"/>
        <w:numPr>
          <w:ilvl w:val="0"/>
          <w:numId w:val="2"/>
        </w:numPr>
        <w:spacing w:after="40"/>
      </w:pPr>
      <w:r>
        <w:t xml:space="preserve">Valet Province: province in cui opera.</w:t>
      </w:r>
    </w:p>
    <w:p>
      <w:pPr>
        <w:pStyle w:val="ListParagraph"/>
        <w:numPr>
          <w:ilvl w:val="0"/>
          <w:numId w:val="2"/>
        </w:numPr>
        <w:spacing w:after="40"/>
      </w:pPr>
      <w:r>
        <w:t xml:space="preserve">Servizi: per ogni servizio abilitato, Servizio Salario ed Extra Km/€, Minimum KM Included, EXTRA FUORICITTÀ PREZZO.</w:t>
      </w:r>
    </w:p>
    <w:p>
      <w:pPr>
        <w:pStyle w:val="ListParagraph"/>
        <w:numPr>
          <w:ilvl w:val="0"/>
          <w:numId w:val="2"/>
        </w:numPr>
        <w:spacing w:after="40"/>
      </w:pPr>
      <w:r>
        <w:t xml:space="preserve">Notifiche WhatsApp / Mail; Mezzo (Auto, Bicicletta, Furgone, Moto/Scooter); Note.</w:t>
      </w:r>
    </w:p>
    <w:p>
      <w:pPr>
        <w:pStyle w:val="Heading3"/>
        <w:spacing w:after="90" w:before="200"/>
      </w:pPr>
      <w:r>
        <w:rPr>
          <w:b/>
          <w:bCs/>
        </w:rPr>
        <w:t xml:space="preserve">Servizi Valet (/valet/servizi)</w:t>
      </w:r>
    </w:p>
    <w:p>
      <w:pPr>
        <w:pStyle w:val="ListParagraph"/>
        <w:numPr>
          <w:ilvl w:val="0"/>
          <w:numId w:val="2"/>
        </w:numPr>
        <w:spacing w:after="40"/>
      </w:pPr>
      <w:r>
        <w:t xml:space="preserve">8 servizi. Tipi: Servizi a Prezzo Fisso, Servizi in Ora, Servizi Magazzino (es. SERVIZIO MAGAZZINO SWISS/CAPJARI/ECI, Servizio Incluso, Trasporto catering). Il valore è impostato per singolo valet nella sua scheda. Solo i prezzi fissi calcolano extra KM / fuoricittà.</w:t>
      </w:r>
    </w:p>
    <w:p>
      <w:pPr>
        <w:pStyle w:val="Heading3"/>
        <w:spacing w:after="90" w:before="200"/>
      </w:pPr>
      <w:r>
        <w:rPr>
          <w:b/>
          <w:bCs/>
        </w:rPr>
        <w:t xml:space="preserve">Stipendi (/valet/stipendi)</w:t>
      </w:r>
    </w:p>
    <w:p>
      <w:pPr>
        <w:pStyle w:val="ListParagraph"/>
        <w:numPr>
          <w:ilvl w:val="0"/>
          <w:numId w:val="2"/>
        </w:numPr>
        <w:spacing w:after="40"/>
      </w:pPr>
      <w:r>
        <w:t xml:space="preserve">Filtro per valet + STORICO, GENERA STIPENDI, ESPORTA. Genera pro-forma fattura (valet con P.IVA) o ricevuta ritenuta (senza P.IVA). Invio stipendio → righe in storico → ricevuta generata in RICEVUTE da firmare → approvazione → pagamento. Il valet può aprire un RECLAMO su ogni riga (es. rimborso Area C).</w:t>
      </w:r>
    </w:p>
    <w:p>
      <w:pPr>
        <w:pStyle w:val="Heading3"/>
        <w:spacing w:after="90" w:before="200"/>
      </w:pPr>
      <w:r>
        <w:rPr>
          <w:b/>
          <w:bCs/>
        </w:rPr>
        <w:t xml:space="preserve">Ricevute (/expert/receipts)</w:t>
      </w:r>
    </w:p>
    <w:p>
      <w:pPr>
        <w:pStyle w:val="ListParagraph"/>
        <w:numPr>
          <w:ilvl w:val="0"/>
          <w:numId w:val="2"/>
        </w:numPr>
        <w:spacing w:after="40"/>
      </w:pPr>
      <w:r>
        <w:t xml:space="preserve">Ricevute generate automaticamente dall’invio stipendi; il valet le ricarica firmate per l’approvazione e il pagamento.</w:t>
      </w:r>
    </w:p>
    <w:p>
      <w:pPr>
        <w:pStyle w:val="Heading3"/>
        <w:spacing w:after="90" w:before="200"/>
      </w:pPr>
      <w:r>
        <w:rPr>
          <w:b/>
          <w:bCs/>
        </w:rPr>
        <w:t xml:space="preserve">Regole Valet (/expert/rules)</w:t>
      </w:r>
    </w:p>
    <w:p>
      <w:pPr>
        <w:pStyle w:val="ListParagraph"/>
        <w:numPr>
          <w:ilvl w:val="0"/>
          <w:numId w:val="2"/>
        </w:numPr>
        <w:spacing w:after="40"/>
      </w:pPr>
      <w:r>
        <w:t xml:space="preserve">Regole per valet per definire i rimborsi per consegne con 2+ ritiri (lista per valet con edit/delete/expand).</w:t>
      </w:r>
    </w:p>
    <w:p>
      <w:pPr>
        <w:pStyle w:val="Heading3"/>
        <w:spacing w:after="90" w:before="200"/>
      </w:pPr>
      <w:r>
        <w:rPr>
          <w:b/>
          <w:bCs/>
        </w:rPr>
        <w:t xml:space="preserve">Pagamenti (/expert/payments)</w:t>
      </w:r>
    </w:p>
    <w:p>
      <w:pPr>
        <w:pStyle w:val="ListParagraph"/>
        <w:numPr>
          <w:ilvl w:val="0"/>
          <w:numId w:val="2"/>
        </w:numPr>
        <w:spacing w:after="40"/>
      </w:pPr>
      <w:r>
        <w:t xml:space="preserve">Richieste di rimborso dei valet per servizi specifici. Stati: CREATA / APPROVATA + STORICO; filtro per valet.</w:t>
      </w:r>
    </w:p>
    <w:p>
      <w:pPr>
        <w:pStyle w:val="Heading3"/>
        <w:spacing w:after="90" w:before="200"/>
      </w:pPr>
      <w:r>
        <w:rPr>
          <w:b/>
          <w:bCs/>
        </w:rPr>
        <w:t xml:space="preserve">Transazioni (/transzioni)</w:t>
      </w:r>
    </w:p>
    <w:p>
      <w:pPr>
        <w:pStyle w:val="ListParagraph"/>
        <w:numPr>
          <w:ilvl w:val="0"/>
          <w:numId w:val="2"/>
        </w:numPr>
        <w:spacing w:after="40"/>
      </w:pPr>
      <w:r>
        <w:t xml:space="preserve">Sezione transazioni valet (movimenti economici).</w:t>
      </w:r>
      <w:r>
        <w:rPr>
          <w:i/>
          <w:iCs/>
          <w:color w:val="8A6D1D"/>
        </w:rPr>
        <w:t xml:space="preserve"> [NUOVO — rilevato in app, non presente nel manuale originale]</w:t>
      </w:r>
    </w:p>
    <w:p>
      <w:pPr>
        <w:pStyle w:val="Heading3"/>
        <w:spacing w:after="90" w:before="200"/>
      </w:pPr>
      <w:r>
        <w:rPr>
          <w:b/>
          <w:bCs/>
        </w:rPr>
        <w:t xml:space="preserve">Valet Contratti (/expert/contracts)</w:t>
      </w:r>
    </w:p>
    <w:p>
      <w:pPr>
        <w:pStyle w:val="ListParagraph"/>
        <w:numPr>
          <w:ilvl w:val="0"/>
          <w:numId w:val="2"/>
        </w:numPr>
        <w:spacing w:after="40"/>
      </w:pPr>
      <w:r>
        <w:t xml:space="preserve">Gestione contratti valet con colonne: ID, Valet, CONTRATTO GENERATO, CONTRATTO FIRMATO.</w:t>
      </w:r>
      <w:r>
        <w:rPr>
          <w:i/>
          <w:iCs/>
          <w:color w:val="8A6D1D"/>
        </w:rPr>
        <w:t xml:space="preserve"> [NUOVO — rilevato in app, non presente nel manuale originale]</w:t>
      </w:r>
    </w:p>
    <w:p>
      <w:pPr>
        <w:pStyle w:val="Heading3"/>
        <w:spacing w:after="90" w:before="200"/>
      </w:pPr>
      <w:r>
        <w:rPr>
          <w:b/>
          <w:bCs/>
        </w:rPr>
        <w:t xml:space="preserve">Orari Apertura (/expert/availability/list)</w:t>
      </w:r>
    </w:p>
    <w:p>
      <w:pPr>
        <w:pStyle w:val="ListParagraph"/>
        <w:numPr>
          <w:ilvl w:val="0"/>
          <w:numId w:val="2"/>
        </w:numPr>
        <w:spacing w:after="40"/>
      </w:pPr>
      <w:r>
        <w:t xml:space="preserve">Disponibilità dei valet per data e fascia oraria.</w:t>
      </w:r>
    </w:p>
    <w:p>
      <w:pPr>
        <w:pStyle w:val="Heading2"/>
        <w:spacing w:after="110" w:before="260"/>
      </w:pPr>
      <w:r>
        <w:rPr>
          <w:b/>
          <w:bCs/>
        </w:rPr>
        <w:t xml:space="preserve">3.5 UTENTI / OPERATION / CUSTOMERS</w:t>
      </w:r>
    </w:p>
    <w:p>
      <w:pPr>
        <w:pStyle w:val="ListParagraph"/>
        <w:numPr>
          <w:ilvl w:val="0"/>
          <w:numId w:val="2"/>
        </w:numPr>
        <w:spacing w:after="40"/>
      </w:pPr>
      <w:r>
        <w:t xml:space="preserve">Utenti (/utenti): 550 utenti; colonne ID, Email, Cognome, Nome, Ruolo (nessuno/admin/expert/partner/operation, modificabile in linea), Attivo (Attivo/Disattivo/Da convalidare/Sconosciuto), Elimina. Visibile solo ad Admin. Qui si attivano gli utenti appena registrati e si trasformano in Admin.</w:t>
      </w:r>
    </w:p>
    <w:p>
      <w:pPr>
        <w:pStyle w:val="ListParagraph"/>
        <w:numPr>
          <w:ilvl w:val="0"/>
          <w:numId w:val="2"/>
        </w:numPr>
        <w:spacing w:after="40"/>
      </w:pPr>
      <w:r>
        <w:t xml:space="preserve">Operation (/operation): staff d’ufficio (14 persone): Cognome, Nome, Email, Telefono, Attivo + AGGIUNGI.</w:t>
      </w:r>
    </w:p>
    <w:p>
      <w:pPr>
        <w:pStyle w:val="ListParagraph"/>
        <w:numPr>
          <w:ilvl w:val="0"/>
          <w:numId w:val="2"/>
        </w:numPr>
        <w:spacing w:after="40"/>
      </w:pPr>
      <w:r>
        <w:t xml:space="preserve">Customers (/customers): 4.092 clienti; colonne: ID, Owner (Admin/Operation/Partner), Partner, Cognome, Nome, Email, Data nascita, Citofono, Telefono, Indirizzo, Note. Azioni: DELIVERY (crea consegna dal cliente), MODIFICA, ELIMINA; AGGIUNGI, ESPORTA, IMPORTARE, formato CSV.</w:t>
      </w:r>
    </w:p>
    <w:p>
      <w:pPr>
        <w:pStyle w:val="Heading2"/>
        <w:spacing w:after="110" w:before="260"/>
      </w:pPr>
      <w:r>
        <w:rPr>
          <w:b/>
          <w:bCs/>
        </w:rPr>
        <w:t xml:space="preserve">3.6 PRODOTTI (/prodotti)</w:t>
      </w:r>
    </w:p>
    <w:p>
      <w:pPr>
        <w:pStyle w:val="ListParagraph"/>
        <w:numPr>
          <w:ilvl w:val="0"/>
          <w:numId w:val="2"/>
        </w:numPr>
        <w:spacing w:after="40"/>
      </w:pPr>
      <w:r>
        <w:rPr>
          <w:b/>
          <w:bCs/>
        </w:rPr>
        <w:t xml:space="preserve">Tab: </w:t>
      </w:r>
      <w:r>
        <w:t xml:space="preserve">ATTIVA PRODOTTI, ARCHIVIO PRODOTTI, SHOPIFY PRODOTTI (sincronizzazione prodotti da Shopify). Viste TABELLA / GRIGLIA. 8.503 prodotti.</w:t>
      </w:r>
      <w:r>
        <w:rPr>
          <w:i/>
          <w:iCs/>
          <w:color w:val="8A6D1D"/>
        </w:rPr>
        <w:t xml:space="preserve"> [NUOVO — rilevato in app, non presente nel manuale originale]</w:t>
      </w:r>
    </w:p>
    <w:p>
      <w:pPr>
        <w:pStyle w:val="ListParagraph"/>
        <w:numPr>
          <w:ilvl w:val="0"/>
          <w:numId w:val="2"/>
        </w:numPr>
        <w:spacing w:after="40"/>
      </w:pPr>
      <w:r>
        <w:t xml:space="preserve">Bottoni: AGGIUNGI, ESPORTA, IMPORTARE, SCARICA IL FORMATO CSV, ELIMINAZIONE MULTIPLA (+SELEZIONA TUTTI), selettore stato Attivo/Disattivo.</w:t>
      </w:r>
    </w:p>
    <w:p>
      <w:pPr>
        <w:pStyle w:val="ListParagraph"/>
        <w:numPr>
          <w:ilvl w:val="0"/>
          <w:numId w:val="2"/>
        </w:numPr>
        <w:spacing w:after="40"/>
      </w:pPr>
      <w:r>
        <w:rPr>
          <w:b/>
          <w:bCs/>
        </w:rPr>
        <w:t xml:space="preserve">Colonne/filtri: </w:t>
      </w:r>
      <w:r>
        <w:t xml:space="preserve">ID, Foto, Nome, Variante SKU, Categoria, Prezzo, Prezzo Pubblico, Stock, Partner, SKU, Super Prodotto Sì/No, Super Provincia Sì/No, Prodotto Unico Sì/No, Approvato Sì/No, In Magazzino Sì/No, Attivo.</w:t>
      </w:r>
    </w:p>
    <w:p>
      <w:pPr>
        <w:pStyle w:val="ListParagraph"/>
        <w:numPr>
          <w:ilvl w:val="0"/>
          <w:numId w:val="2"/>
        </w:numPr>
        <w:spacing w:after="40"/>
      </w:pPr>
      <w:r>
        <w:t xml:space="preserve">Tipi di prodotto: unici (di un partner), non-unici (es. fiori), superprodotti (combinazioni di più prodotti). Flag "Visible to other partners" per rendere visibili i prodotti unici ad altri partner. Admin/Operation aggiungono qualsiasi prodotto; ogni partner carica i propri come unici.</w:t>
      </w:r>
    </w:p>
    <w:p>
      <w:pPr>
        <w:pStyle w:val="Heading3"/>
        <w:spacing w:after="90" w:before="200"/>
      </w:pPr>
      <w:r>
        <w:rPr>
          <w:b/>
          <w:bCs/>
        </w:rPr>
        <w:t xml:space="preserve">Categorie (/product/categoria)</w:t>
      </w:r>
    </w:p>
    <w:p>
      <w:pPr>
        <w:pStyle w:val="ListParagraph"/>
        <w:numPr>
          <w:ilvl w:val="0"/>
          <w:numId w:val="2"/>
        </w:numPr>
        <w:spacing w:after="40"/>
      </w:pPr>
      <w:r>
        <w:t xml:space="preserve">63 categorie (es. Fiori, Fiori Classici, Fiori d’Arte, Torte, Dolci, Box Regalo, Cappelliere, Palloncini, Accessori, B2B Colazione/Break/Lunch/Aperitivo, Ghirlande, Abbonamento Fiori, Regalistica Natale…). Per categoria: % di sconto per provincia (genera automaticamente prodotti scontati) e campi testuali obbligatori / opzionali / solo Admin.</w:t>
      </w:r>
    </w:p>
    <w:p>
      <w:pPr>
        <w:pStyle w:val="Heading3"/>
        <w:spacing w:after="90" w:before="200"/>
      </w:pPr>
      <w:r>
        <w:rPr>
          <w:b/>
          <w:bCs/>
        </w:rPr>
        <w:t xml:space="preserve">Prodotto Collections (/collections)</w:t>
      </w:r>
    </w:p>
    <w:p>
      <w:pPr>
        <w:pStyle w:val="ListParagraph"/>
        <w:numPr>
          <w:ilvl w:val="0"/>
          <w:numId w:val="2"/>
        </w:numPr>
        <w:spacing w:after="40"/>
      </w:pPr>
      <w:r>
        <w:t xml:space="preserve">Collezioni shop per provincia: Collection Name, Handle (es. province-products/rm), Descrizione, Provincia, Codice provincia, Categoria prodotto.</w:t>
      </w:r>
      <w:r>
        <w:rPr>
          <w:i/>
          <w:iCs/>
          <w:color w:val="8A6D1D"/>
        </w:rPr>
        <w:t xml:space="preserve"> [NUOVO — rilevato in app, non presente nel manuale originale]</w:t>
      </w:r>
    </w:p>
    <w:p>
      <w:pPr>
        <w:pStyle w:val="Heading3"/>
        <w:spacing w:after="90" w:before="200"/>
      </w:pPr>
      <w:r>
        <w:rPr>
          <w:b/>
          <w:bCs/>
        </w:rPr>
        <w:t xml:space="preserve">Cakes Order Product (/cake/orders)</w:t>
      </w:r>
    </w:p>
    <w:p>
      <w:pPr>
        <w:pStyle w:val="ListParagraph"/>
        <w:numPr>
          <w:ilvl w:val="0"/>
          <w:numId w:val="2"/>
        </w:numPr>
        <w:spacing w:after="40"/>
      </w:pPr>
      <w:r>
        <w:t xml:space="preserve">Torte acquistate e realizzate con l’AI (8 presenti) con foto.</w:t>
      </w:r>
    </w:p>
    <w:p>
      <w:pPr>
        <w:pStyle w:val="Heading2"/>
        <w:spacing w:after="110" w:before="260"/>
      </w:pPr>
      <w:r>
        <w:rPr>
          <w:b/>
          <w:bCs/>
        </w:rPr>
        <w:t xml:space="preserve">3.7 VENDITE (/all/vendita)</w:t>
      </w:r>
    </w:p>
    <w:p>
      <w:pPr>
        <w:pStyle w:val="ListParagraph"/>
        <w:numPr>
          <w:ilvl w:val="0"/>
          <w:numId w:val="2"/>
        </w:numPr>
        <w:spacing w:after="40"/>
      </w:pPr>
      <w:r>
        <w:rPr>
          <w:b/>
          <w:bCs/>
        </w:rPr>
        <w:t xml:space="preserve">Viste per piattaforma: </w:t>
      </w:r>
      <w:r>
        <w:t xml:space="preserve">All Vendite + Deluxy (/vendita), Cakes (/cakes/vendita), Business (/business/vendita), Deluxy Flowers (/flowers/vendita), Deluxy Experience (/experience/vendita), Deluxy.Com (/deluxydotcom/vendita).</w:t>
      </w:r>
    </w:p>
    <w:p>
      <w:pPr>
        <w:pStyle w:val="ListParagraph"/>
        <w:numPr>
          <w:ilvl w:val="0"/>
          <w:numId w:val="2"/>
        </w:numPr>
        <w:spacing w:after="40"/>
      </w:pPr>
      <w:r>
        <w:rPr>
          <w:b/>
          <w:bCs/>
        </w:rPr>
        <w:t xml:space="preserve">Colonne: </w:t>
      </w:r>
      <w:r>
        <w:t xml:space="preserve">Platform, System ID, ID ordine effettivo, Ordine, Data, Cliente, Indirizzo, Telefono, Canale (es. Online Store), Totale, Costo consegna, Stato del pagamento (paid…), Stato di adempimento (Unfulfilled…), Elementi, SKU, Metodo di consegna, Vendor, Stato (es. Da Gestire).</w:t>
      </w:r>
    </w:p>
    <w:p>
      <w:pPr>
        <w:pStyle w:val="ListParagraph"/>
        <w:numPr>
          <w:ilvl w:val="0"/>
          <w:numId w:val="2"/>
        </w:numPr>
        <w:spacing w:after="40"/>
      </w:pPr>
      <w:r>
        <w:rPr>
          <w:b/>
          <w:bCs/>
        </w:rPr>
        <w:t xml:space="preserve">Azioni per vendita: </w:t>
      </w:r>
      <w:r>
        <w:t xml:space="preserve">GENERATE LINK, SEND EMAIL, CONFERMA, MODIFICA, RIFIUTA. In alto: AGGIUNGI, ESPORTA, PAGAMENTI DELLE VENDITE, STORICO.</w:t>
      </w:r>
      <w:r>
        <w:rPr>
          <w:i/>
          <w:iCs/>
          <w:color w:val="8A6D1D"/>
        </w:rPr>
        <w:t xml:space="preserve"> [NUOVO — rilevato in app, non presente nel manuale originale]</w:t>
      </w:r>
    </w:p>
    <w:p>
      <w:pPr>
        <w:pStyle w:val="ListParagraph"/>
        <w:numPr>
          <w:ilvl w:val="0"/>
          <w:numId w:val="2"/>
        </w:numPr>
        <w:spacing w:after="40"/>
      </w:pPr>
      <w:r>
        <w:t xml:space="preserve">Il popup "Seleziona Piattaforma di vendita" (Shopify / Cake / Business / Flowers) compare per aggiungere una vendita manuale.</w:t>
      </w:r>
    </w:p>
    <w:p>
      <w:pPr>
        <w:pStyle w:val="Heading3"/>
        <w:spacing w:after="90" w:before="200"/>
      </w:pPr>
      <w:r>
        <w:rPr>
          <w:b/>
          <w:bCs/>
        </w:rPr>
        <w:t xml:space="preserve">Logica di smistamento vendite (invariata)</w:t>
      </w:r>
    </w:p>
    <w:p>
      <w:pPr>
        <w:pStyle w:val="ListParagraph"/>
        <w:numPr>
          <w:ilvl w:val="0"/>
          <w:numId w:val="2"/>
        </w:numPr>
        <w:spacing w:after="40"/>
      </w:pPr>
      <w:r>
        <w:t xml:space="preserve">Prodotto unico: se la provincia è servita da un partner aperto → la consegna viene creata e proposta al partner; se chiuso o provincia non servita → vendita "da gestire".</w:t>
      </w:r>
    </w:p>
    <w:p>
      <w:pPr>
        <w:pStyle w:val="ListParagraph"/>
        <w:numPr>
          <w:ilvl w:val="0"/>
          <w:numId w:val="2"/>
        </w:numPr>
        <w:spacing w:after="40"/>
      </w:pPr>
      <w:r>
        <w:t xml:space="preserve">Prodotto non unico: se esiste lista priorità per provincia → invio ai partner prioritari aperti (con eventuale sconto categoria arrotondato a 0 o 5), altrimenti agli altri partner; senza lista priorità → vendita "da gestire".</w:t>
      </w:r>
    </w:p>
    <w:p>
      <w:pPr>
        <w:pStyle w:val="ListParagraph"/>
        <w:numPr>
          <w:ilvl w:val="0"/>
          <w:numId w:val="2"/>
        </w:numPr>
        <w:spacing w:after="40"/>
      </w:pPr>
      <w:r>
        <w:t xml:space="preserve">Stati vendita/consegna collegati: Accettata (il partner accetta la vendita), Richiedi Annullamento (se ancora "da gestire" si annulla automaticamente), Non Accettata (grigio), Non Consegnata (blu, con motivo nelle note), Consegnata, Annullata (solo Admin/Operation).</w:t>
      </w:r>
    </w:p>
    <w:p>
      <w:pPr>
        <w:pStyle w:val="ListParagraph"/>
        <w:numPr>
          <w:ilvl w:val="0"/>
          <w:numId w:val="2"/>
        </w:numPr>
        <w:spacing w:after="40"/>
      </w:pPr>
      <w:r>
        <w:t xml:space="preserve">Servizi orari in storico: CONSEGNATO CON ORARIO DA APPROVARE / CONSEGNATO CON ORARIO NON APPROVATO (verificare l’orario del valet prima di procedere).</w:t>
      </w:r>
    </w:p>
    <w:p>
      <w:pPr>
        <w:pStyle w:val="Heading2"/>
        <w:spacing w:after="110" w:before="260"/>
      </w:pPr>
      <w:r>
        <w:rPr>
          <w:b/>
          <w:bCs/>
        </w:rPr>
        <w:t xml:space="preserve">3.8 FINANZA (/finanza)</w:t>
      </w:r>
    </w:p>
    <w:p>
      <w:pPr>
        <w:pStyle w:val="ListParagraph"/>
        <w:numPr>
          <w:ilvl w:val="0"/>
          <w:numId w:val="2"/>
        </w:numPr>
        <w:spacing w:after="40"/>
      </w:pPr>
      <w:r>
        <w:t xml:space="preserve">Visibile solo agli admin abilitati (es. utente "support").</w:t>
      </w:r>
    </w:p>
    <w:p>
      <w:pPr>
        <w:pStyle w:val="ListParagraph"/>
        <w:numPr>
          <w:ilvl w:val="0"/>
          <w:numId w:val="2"/>
        </w:numPr>
        <w:spacing w:after="40"/>
      </w:pPr>
      <w:r>
        <w:rPr>
          <w:b/>
          <w:bCs/>
        </w:rPr>
        <w:t xml:space="preserve">Tab CORRISPETTIVI: </w:t>
      </w:r>
      <w:r>
        <w:t xml:space="preserve">per ogni vendita: Stato, ID Vendita, ID Consegna, Data consegna, Prodotto, Categoria, Valore vendite, Prezzo pubblico, Prezzo consegna, Partner, Prezzo partner, Fee %, Fee value, Fee+IVA, Costo consegna, Primo margine, Primo margine %. Con ESPORTA.</w:t>
      </w:r>
    </w:p>
    <w:p>
      <w:pPr>
        <w:pStyle w:val="ListParagraph"/>
        <w:numPr>
          <w:ilvl w:val="0"/>
          <w:numId w:val="2"/>
        </w:numPr>
        <w:spacing w:after="40"/>
      </w:pPr>
      <w:r>
        <w:rPr>
          <w:b/>
          <w:bCs/>
        </w:rPr>
        <w:t xml:space="preserve">Tab MARGINI: </w:t>
      </w:r>
      <w:r>
        <w:t xml:space="preserve">margini totali dell’azienda.</w:t>
      </w:r>
    </w:p>
    <w:p>
      <w:pPr>
        <w:pStyle w:val="Heading2"/>
        <w:spacing w:after="110" w:before="260"/>
      </w:pPr>
      <w:r>
        <w:rPr>
          <w:b/>
          <w:bCs/>
        </w:rPr>
        <w:t xml:space="preserve">3.9 SETUP</w:t>
      </w:r>
    </w:p>
    <w:p>
      <w:pPr>
        <w:pStyle w:val="ListParagraph"/>
        <w:numPr>
          <w:ilvl w:val="0"/>
          <w:numId w:val="2"/>
        </w:numPr>
        <w:spacing w:after="40"/>
      </w:pPr>
      <w:r>
        <w:t xml:space="preserve">Modelli SMS (/admin/smstemplates): 31 modelli; tipi Created / Departed / Arrived; assegnati ad Admin o a partner specifici (es. Boutique Chanel); placeholder disponibili: [name], [day], [between_time]. Brand: Deluxy, DeluxyFlowers, CakeDesign.Me, BusinessDeluxy, Deluxy Experience, Deluxy Dot Com.</w:t>
      </w:r>
    </w:p>
    <w:p>
      <w:pPr>
        <w:pStyle w:val="ListParagraph"/>
        <w:numPr>
          <w:ilvl w:val="0"/>
          <w:numId w:val="2"/>
        </w:numPr>
        <w:spacing w:after="40"/>
      </w:pPr>
      <w:r>
        <w:t xml:space="preserve">Provinces &amp; Cities (/provinces/cities): 108 province italiane con codice e numero di città abilitate alle consegne in guanti bianchi; IMPORTARE + formato CSV.</w:t>
      </w:r>
    </w:p>
    <w:p>
      <w:pPr>
        <w:pStyle w:val="ListParagraph"/>
        <w:numPr>
          <w:ilvl w:val="0"/>
          <w:numId w:val="2"/>
        </w:numPr>
        <w:spacing w:after="40"/>
      </w:pPr>
      <w:r>
        <w:t xml:space="preserve">Servizi Partner (/servizi): 32 servizi; tipi: Prezzo Fisso, a Ora (min 1h), Vendita, Aziendale (Corporate), Magazzino. Esempi magazzino: Ricezione pallet, Ordine Ecommerce, Picking &amp; Packing a pezzo/a collo, Picking e Preparazione con consegna/spedizione; consegna taglie S/M e L/XL. Il valore del servizio si imposta nella scheda del singolo partner.</w:t>
      </w:r>
    </w:p>
    <w:p>
      <w:pPr>
        <w:pStyle w:val="ListParagraph"/>
        <w:numPr>
          <w:ilvl w:val="0"/>
          <w:numId w:val="2"/>
        </w:numPr>
        <w:spacing w:after="40"/>
      </w:pPr>
      <w:r>
        <w:t xml:space="preserve">Corporate Service: un cliente aziendale ordina prodotti di proprietà di un altro partner; si tramuta in servizio vendita per il proprietario dei prodotti.</w:t>
      </w:r>
    </w:p>
    <w:p>
      <w:pPr>
        <w:pStyle w:val="ListParagraph"/>
        <w:numPr>
          <w:ilvl w:val="0"/>
          <w:numId w:val="2"/>
        </w:numPr>
        <w:spacing w:after="40"/>
      </w:pPr>
      <w:r>
        <w:t xml:space="preserve">Servizio Magazzino: Prezzo Base + A Pezzo (per quantità) + Trasporto (base + extra distanza).</w:t>
      </w:r>
    </w:p>
    <w:p>
      <w:pPr>
        <w:pStyle w:val="Heading2"/>
        <w:spacing w:after="110" w:before="260"/>
      </w:pPr>
      <w:r>
        <w:rPr>
          <w:b/>
          <w:bCs/>
        </w:rPr>
        <w:t xml:space="preserve">3.10 PROFILO (/profilo)</w:t>
      </w:r>
    </w:p>
    <w:p>
      <w:pPr>
        <w:pStyle w:val="ListParagraph"/>
        <w:numPr>
          <w:ilvl w:val="0"/>
          <w:numId w:val="2"/>
        </w:numPr>
        <w:spacing w:after="40"/>
      </w:pPr>
      <w:r>
        <w:rPr>
          <w:b/>
          <w:bCs/>
        </w:rPr>
        <w:t xml:space="preserve">QONTO CONNECTION: </w:t>
      </w:r>
      <w:r>
        <w:t xml:space="preserve">collegamento del conto Qonto (CONNECT WITH QONTO).</w:t>
      </w:r>
      <w:r>
        <w:rPr>
          <w:i/>
          <w:iCs/>
          <w:color w:val="8A6D1D"/>
        </w:rPr>
        <w:t xml:space="preserve"> [NUOVO — rilevato in app, non presente nel manuale originale]</w:t>
      </w:r>
    </w:p>
    <w:p>
      <w:pPr>
        <w:pStyle w:val="ListParagraph"/>
        <w:numPr>
          <w:ilvl w:val="0"/>
          <w:numId w:val="2"/>
        </w:numPr>
        <w:spacing w:after="40"/>
      </w:pPr>
      <w:r>
        <w:t xml:space="preserve">Personal information: e-mail*, RECLAMA MAIL VALET, RECLAMA MAIL PARTNERS (indirizzi per i reclami), cognome*, nome*, password + ripeti password, SALVA.</w:t>
      </w:r>
    </w:p>
    <w:p>
      <w:pPr>
        <w:pStyle w:val="Heading1"/>
        <w:spacing w:after="140" w:before="320"/>
      </w:pPr>
      <w:r>
        <w:rPr>
          <w:b/>
          <w:bCs/>
        </w:rPr>
        <w:t xml:space="preserve">4. REGISTRAZIONE</w:t>
      </w:r>
    </w:p>
    <w:p>
      <w:pPr>
        <w:pStyle w:val="ListParagraph"/>
        <w:numPr>
          <w:ilvl w:val="0"/>
          <w:numId w:val="2"/>
        </w:numPr>
        <w:spacing w:after="40"/>
      </w:pPr>
      <w:r>
        <w:t xml:space="preserve">La registrazione avviene obbligatoriamente da parte dell’Admin per qualsiasi utente. Utenti creabili: Admin, Operation, Partner, Valet.</w:t>
      </w:r>
    </w:p>
    <w:p>
      <w:pPr>
        <w:pStyle w:val="ListParagraph"/>
        <w:numPr>
          <w:ilvl w:val="0"/>
          <w:numId w:val="2"/>
        </w:numPr>
        <w:spacing w:after="40"/>
      </w:pPr>
      <w:r>
        <w:t xml:space="preserve">Admin: si crea come Valet/Partner/Operation e poi si trasforma in Admin dalla pagina Utenti.</w:t>
      </w:r>
    </w:p>
    <w:p>
      <w:pPr>
        <w:pStyle w:val="ListParagraph"/>
        <w:numPr>
          <w:ilvl w:val="0"/>
          <w:numId w:val="2"/>
        </w:numPr>
        <w:spacing w:after="40"/>
      </w:pPr>
      <w:r>
        <w:t xml:space="preserve">Operation: nome, cognome, mail, telefono, indirizzo, note.</w:t>
      </w:r>
    </w:p>
    <w:p>
      <w:pPr>
        <w:pStyle w:val="ListParagraph"/>
        <w:numPr>
          <w:ilvl w:val="0"/>
          <w:numId w:val="2"/>
        </w:numPr>
        <w:spacing w:after="40"/>
      </w:pPr>
      <w:r>
        <w:t xml:space="preserve">Partner: insegna, email, P.IVA/CF, indirizzo, telefono, referente, ragione sociale, province, servizi (KM included, extra fuoricittà), categorie, notifiche, fatturazione &amp; actions, documentazione e note.</w:t>
      </w:r>
    </w:p>
    <w:p>
      <w:pPr>
        <w:pStyle w:val="ListParagraph"/>
        <w:numPr>
          <w:ilvl w:val="0"/>
          <w:numId w:val="2"/>
        </w:numPr>
        <w:spacing w:after="40"/>
      </w:pPr>
      <w:r>
        <w:t xml:space="preserve">Valet: anagrafica completa, flag P.IVA (P.IVA + CF, luogo/data di nascita, IBAN), team leader, province, servizi con salario, notifiche (mail o WhatsApp), mezzo, note.</w:t>
      </w:r>
    </w:p>
    <w:p>
      <w:pPr>
        <w:pStyle w:val="Heading3"/>
        <w:spacing w:after="90" w:before="200"/>
      </w:pPr>
      <w:r>
        <w:rPr>
          <w:b/>
          <w:bCs/>
        </w:rPr>
        <w:t xml:space="preserve">Step successivi alla registrazione</w:t>
      </w:r>
    </w:p>
    <w:p>
      <w:pPr>
        <w:pStyle w:val="ListParagraph"/>
        <w:numPr>
          <w:ilvl w:val="0"/>
          <w:numId w:val="2"/>
        </w:numPr>
        <w:spacing w:after="40"/>
      </w:pPr>
      <w:r>
        <w:t xml:space="preserve">Admin: impostare l’utente come "Attivo" nella pagina Utenti.</w:t>
      </w:r>
    </w:p>
    <w:p>
      <w:pPr>
        <w:pStyle w:val="ListParagraph"/>
        <w:numPr>
          <w:ilvl w:val="0"/>
          <w:numId w:val="2"/>
        </w:numPr>
        <w:spacing w:after="40"/>
      </w:pPr>
      <w:r>
        <w:t xml:space="preserve">Partner: inserire subito i campi richiesti e impostare gli orari di apertura; Admin abilita le categorie di vendita.</w:t>
      </w:r>
    </w:p>
    <w:p>
      <w:pPr>
        <w:pStyle w:val="ListParagraph"/>
        <w:numPr>
          <w:ilvl w:val="0"/>
          <w:numId w:val="2"/>
        </w:numPr>
        <w:spacing w:after="40"/>
      </w:pPr>
      <w:r>
        <w:t xml:space="preserve">Valet: specificare subito le disponibilità; Admin indica la % di rimborso nella ritenuta.</w:t>
      </w:r>
    </w:p>
    <w:p>
      <w:pPr>
        <w:pStyle w:val="Heading1"/>
        <w:spacing w:after="140" w:before="320"/>
      </w:pPr>
      <w:r>
        <w:rPr>
          <w:b/>
          <w:bCs/>
        </w:rPr>
        <w:t xml:space="preserve">5. PROCESSO DI CONSEGNA (VALET)</w:t>
      </w:r>
    </w:p>
    <w:p>
      <w:pPr>
        <w:pStyle w:val="ListParagraph"/>
        <w:numPr>
          <w:ilvl w:val="0"/>
          <w:numId w:val="2"/>
        </w:numPr>
        <w:spacing w:after="40"/>
      </w:pPr>
      <w:r>
        <w:t xml:space="preserve">RITIRO: il valet imposta "in consegna" (furgoncino giallo); la consegna lampeggia per partner/admin/operation; notifica ad Admin e Operation.</w:t>
      </w:r>
    </w:p>
    <w:p>
      <w:pPr>
        <w:pStyle w:val="ListParagraph"/>
        <w:numPr>
          <w:ilvl w:val="0"/>
          <w:numId w:val="2"/>
        </w:numPr>
        <w:spacing w:after="40"/>
      </w:pPr>
      <w:r>
        <w:t xml:space="preserve">CONSEGNATO: popup che chiede chi ha ritirato il prodotto + caricamento foto della ricevuta; notifica ad Admin e Operation.</w:t>
      </w:r>
    </w:p>
    <w:p>
      <w:pPr>
        <w:pStyle w:val="ListParagraph"/>
        <w:numPr>
          <w:ilvl w:val="0"/>
          <w:numId w:val="2"/>
        </w:numPr>
        <w:spacing w:after="40"/>
      </w:pPr>
      <w:r>
        <w:t xml:space="preserve">NON CONSEGNATO: popup con il motivo della mancata consegna; notifica ad Admin e Operation.</w:t>
      </w:r>
    </w:p>
    <w:p>
      <w:pPr>
        <w:pStyle w:val="ListParagraph"/>
        <w:numPr>
          <w:ilvl w:val="0"/>
          <w:numId w:val="2"/>
        </w:numPr>
        <w:spacing w:after="40"/>
      </w:pPr>
      <w:r>
        <w:rPr>
          <w:b/>
          <w:bCs/>
        </w:rPr>
        <w:t xml:space="preserve">Sicurezza opzionale: </w:t>
      </w:r>
      <w:r>
        <w:t xml:space="preserve">verifica dell’identità del valet e codice di consegna richiesto al destinatario (attivabili per consegna o per partner).</w:t>
      </w:r>
      <w:r>
        <w:rPr>
          <w:i/>
          <w:iCs/>
          <w:color w:val="8A6D1D"/>
        </w:rPr>
        <w:t xml:space="preserve"> [NUOVO — rilevato in app, non presente nel manuale originale]</w:t>
      </w:r>
    </w:p>
    <w:p>
      <w:pPr>
        <w:pStyle w:val="Heading1"/>
        <w:spacing w:after="140" w:before="320"/>
      </w:pPr>
      <w:r>
        <w:rPr>
          <w:b/>
          <w:bCs/>
        </w:rPr>
        <w:t xml:space="preserve">6. IMPORTAZIONE CONSEGNE</w:t>
      </w:r>
    </w:p>
    <w:p>
      <w:pPr>
        <w:pStyle w:val="ListParagraph"/>
        <w:numPr>
          <w:ilvl w:val="0"/>
          <w:numId w:val="2"/>
        </w:numPr>
        <w:spacing w:after="40"/>
      </w:pPr>
      <w:r>
        <w:t xml:space="preserve">Possibile per Admin, Operation e Partner (il Valet non può importare). File di riferimento su Google Sheets (formato Admin/Operation e formato Partner); bottone "Scarica il formato CSV" in app.</w:t>
      </w:r>
    </w:p>
    <w:p>
      <w:pPr>
        <w:pStyle w:val="ListParagraph"/>
        <w:numPr>
          <w:ilvl w:val="0"/>
          <w:numId w:val="2"/>
        </w:numPr>
        <w:spacing w:after="40"/>
      </w:pPr>
      <w:r>
        <w:t xml:space="preserve">Campi obbligatori: DATA [’ANNO/MESE/GIORNO, attenzione all’apostrofo], STATO (created, assigned, invalidated/canceled, delivered, not delivered), Name/Surname, orari from/to [ORA:MINUTI], Pickup [ORA:MINUTI]–[ORA:MINUTI], Partner ID, Intercom (citofono), indirizzi [INDIRIZZO CIVICO, CITTÀ PROVINCIA, NAZIONE], DeliveryProducts [NOME PRODOTTO, QUANTITÀ] (il prodotto deve già esistere), Service = 5 (consegna) o 6 (servizio orario).</w:t>
      </w:r>
    </w:p>
    <w:p>
      <w:pPr>
        <w:pStyle w:val="ListParagraph"/>
        <w:numPr>
          <w:ilvl w:val="0"/>
          <w:numId w:val="2"/>
        </w:numPr>
        <w:spacing w:after="40"/>
      </w:pPr>
      <w:r>
        <w:t xml:space="preserve">La lista dei servizi è consultabile su https://app.deluxy.it/servizi.</w:t>
      </w:r>
    </w:p>
    <w:p>
      <w:pPr>
        <w:pStyle w:val="Heading1"/>
        <w:spacing w:after="140" w:before="320"/>
      </w:pPr>
      <w:r>
        <w:rPr>
          <w:b/>
          <w:bCs/>
        </w:rPr>
        <w:t xml:space="preserve">7. INTEGRAZIONI</w:t>
      </w:r>
    </w:p>
    <w:p>
      <w:pPr>
        <w:pStyle w:val="Heading3"/>
        <w:spacing w:after="90" w:before="200"/>
      </w:pPr>
      <w:r>
        <w:rPr>
          <w:b/>
          <w:bCs/>
        </w:rPr>
        <w:t xml:space="preserve">WooCommerce — plugin deluxy-send-order (rev. 1.0.0)</w:t>
      </w:r>
    </w:p>
    <w:p>
      <w:pPr>
        <w:pStyle w:val="ListParagraph"/>
        <w:numPr>
          <w:ilvl w:val="0"/>
          <w:numId w:val="2"/>
        </w:numPr>
        <w:spacing w:after="40"/>
      </w:pPr>
      <w:r>
        <w:t xml:space="preserve">Intercetta gli ordini al checkout e li invia all’API Deluxy. Open source GPL: https://github.com/deluxy-project/deluxy-send-order/</w:t>
      </w:r>
    </w:p>
    <w:p>
      <w:pPr>
        <w:pStyle w:val="ListParagraph"/>
        <w:numPr>
          <w:ilvl w:val="0"/>
          <w:numId w:val="2"/>
        </w:numPr>
        <w:spacing w:after="40"/>
      </w:pPr>
      <w:r>
        <w:t xml:space="preserve">Requisiti: PHP 7.0+, WordPress 5.8+, WooCommerce 9.0.0+, campi data/ora ritiro nei meta dell’ordine.</w:t>
      </w:r>
    </w:p>
    <w:p>
      <w:pPr>
        <w:pStyle w:val="ListParagraph"/>
        <w:numPr>
          <w:ilvl w:val="0"/>
          <w:numId w:val="2"/>
        </w:numPr>
        <w:spacing w:after="40"/>
      </w:pPr>
      <w:r>
        <w:t xml:space="preserve">Configurazione (WooCommerce &gt; Impostazioni &gt; tab Deluxy): API key del partner (generata dalla scheda partner), metodi di spedizione abilitati, campi data/ora consegna, regex per interpretare i campi (output richiesto HH:MM e YYYY-MM-DD), campi extra, log di debug (WooCommerce &gt; Stato &gt; Log, voce deluxy-orders), modalità sandbox (invia a dev.deluxy.it, richiede API key differente).</w:t>
      </w:r>
    </w:p>
    <w:p>
      <w:pPr>
        <w:pStyle w:val="ListParagraph"/>
        <w:numPr>
          <w:ilvl w:val="0"/>
          <w:numId w:val="2"/>
        </w:numPr>
        <w:spacing w:after="40"/>
      </w:pPr>
      <w:r>
        <w:t xml:space="preserve">Il plugin non ha scheduler: cura solo l’invio degli ordini.</w:t>
      </w:r>
    </w:p>
    <w:p>
      <w:pPr>
        <w:pStyle w:val="Heading3"/>
        <w:spacing w:after="90" w:before="200"/>
      </w:pPr>
      <w:r>
        <w:rPr>
          <w:b/>
          <w:bCs/>
        </w:rPr>
        <w:t xml:space="preserve">Shopify</w:t>
      </w:r>
    </w:p>
    <w:p>
      <w:pPr>
        <w:pStyle w:val="ListParagraph"/>
        <w:numPr>
          <w:ilvl w:val="0"/>
          <w:numId w:val="2"/>
        </w:numPr>
        <w:spacing w:after="40"/>
      </w:pPr>
      <w:r>
        <w:t xml:space="preserve">Tab SHOPIFY PRODOTTI in Prodotti e piattaforme di vendita collegate (shopifysale è il codice della piattaforma Deluxy). Gli ordini dei negozi Shopify entrano come Vendite con ID ordine effettivo (#…).</w:t>
      </w:r>
      <w:r>
        <w:rPr>
          <w:i/>
          <w:iCs/>
          <w:color w:val="8A6D1D"/>
        </w:rPr>
        <w:t xml:space="preserve"> [NUOVO — rilevato in app, non presente nel manuale originale]</w:t>
      </w:r>
    </w:p>
    <w:p>
      <w:pPr>
        <w:pStyle w:val="Heading3"/>
        <w:spacing w:after="90" w:before="200"/>
      </w:pPr>
      <w:r>
        <w:rPr>
          <w:b/>
          <w:bCs/>
        </w:rPr>
        <w:t xml:space="preserve">Altre integrazioni rilevate</w:t>
      </w:r>
    </w:p>
    <w:p>
      <w:pPr>
        <w:pStyle w:val="ListParagraph"/>
        <w:numPr>
          <w:ilvl w:val="0"/>
          <w:numId w:val="2"/>
        </w:numPr>
        <w:spacing w:after="40"/>
      </w:pPr>
      <w:r>
        <w:t xml:space="preserve">Stripe (pagamenti online), Qonto (banking dal Profilo), Google Maps (geocoding, mappa consegne, calcolo distanze), SMS + WhatsApp (notifiche), Web Push (notifiche in app, contatore nell’header).</w:t>
      </w:r>
    </w:p>
    <w:p>
      <w:pPr>
        <w:pStyle w:val="Heading1"/>
        <w:spacing w:after="140" w:before="320"/>
      </w:pPr>
      <w:r>
        <w:rPr>
          <w:b/>
          <w:bCs/>
        </w:rPr>
        <w:t xml:space="preserve">8. API — NOTE PER SVILUPPATORI</w:t>
      </w:r>
    </w:p>
    <w:p>
      <w:pPr>
        <w:pStyle w:val="ListParagraph"/>
        <w:numPr>
          <w:ilvl w:val="0"/>
          <w:numId w:val="2"/>
        </w:numPr>
        <w:spacing w:after="40"/>
      </w:pPr>
      <w:r>
        <w:t xml:space="preserve">Base URL: https://app.deluxy.it/api (ambiente sandbox: dev.deluxy.it).</w:t>
      </w:r>
    </w:p>
    <w:p>
      <w:pPr>
        <w:pStyle w:val="ListParagraph"/>
        <w:numPr>
          <w:ilvl w:val="0"/>
          <w:numId w:val="2"/>
        </w:numPr>
        <w:spacing w:after="40"/>
      </w:pPr>
      <w:r>
        <w:t xml:space="preserve">Autenticazione JWT: login → access token con ruoli (admin/expert/partner/operation); /api/users/me restituisce l’utente corrente.</w:t>
      </w:r>
    </w:p>
    <w:p>
      <w:pPr>
        <w:pStyle w:val="ListParagraph"/>
        <w:numPr>
          <w:ilvl w:val="0"/>
          <w:numId w:val="2"/>
        </w:numPr>
        <w:spacing w:after="40"/>
      </w:pPr>
      <w:r>
        <w:t xml:space="preserve">Convenzioni note: il valet è "expert" (es. /api/experts/delivery/experts); i codici piattaforma vendita sono shopifysale, cakesales, businesssales, flowerssales, deluxyexperiencesales, deluxydotcomsales; gli stati consegna sono created, assigned, delivering, inPreparation, accepted, requestCancellation (+delivered, notDelivered, cancelled in storico); i tipi servizio sono sales, hourlyrate, fixedprice, corporate, warehouseservice.</w:t>
      </w:r>
    </w:p>
    <w:p>
      <w:pPr>
        <w:pStyle w:val="ListParagraph"/>
        <w:numPr>
          <w:ilvl w:val="0"/>
          <w:numId w:val="2"/>
        </w:numPr>
        <w:spacing w:after="40"/>
      </w:pPr>
      <w:r>
        <w:t xml:space="preserve">API key partner (WooCommerce) generabile in autonomia dalla scheda partner; garantisce l’accesso alle API di invio ordini.</w:t>
      </w:r>
    </w:p>
    <w:p>
      <w:pPr>
        <w:pStyle w:val="Heading1"/>
        <w:spacing w:after="140" w:before="320"/>
      </w:pPr>
      <w:r>
        <w:rPr>
          <w:b/>
          <w:bCs/>
        </w:rPr>
        <w:t xml:space="preserve">9. PIANO DI MODERNIZZAZIONE (STAGING)</w:t>
      </w:r>
    </w:p>
    <w:p>
      <w:pPr>
        <w:pStyle w:val="ListParagraph"/>
        <w:numPr>
          <w:ilvl w:val="0"/>
          <w:numId w:val="2"/>
        </w:numPr>
        <w:spacing w:after="40"/>
      </w:pPr>
      <w:r>
        <w:t xml:space="preserve">Problema: Node.js v12 e Angular datati — dipendenze deprecate, difficoltà a integrare strumenti moderni, manutenzione rischiosa.</w:t>
      </w:r>
    </w:p>
    <w:p>
      <w:pPr>
        <w:pStyle w:val="ListParagraph"/>
        <w:numPr>
          <w:ilvl w:val="0"/>
          <w:numId w:val="2"/>
        </w:numPr>
        <w:spacing w:after="40"/>
      </w:pPr>
      <w:r>
        <w:t xml:space="preserve">Approccio: la produzione resta stabile; in parallelo un ambiente di staging con stack aggiornato replica il dominio (utenti/ruoli, consegne, activities, partner, valet, prodotti, vendite, stipendi, regole, finanza) e si migra gradualmente.</w:t>
      </w:r>
    </w:p>
    <w:p>
      <w:pPr>
        <w:pStyle w:val="ListParagraph"/>
        <w:numPr>
          <w:ilvl w:val="0"/>
          <w:numId w:val="2"/>
        </w:numPr>
        <w:spacing w:after="40"/>
      </w:pPr>
      <w:r>
        <w:t xml:space="preserve">Nuovo ambiente creato: "deluxy-platform-next" — monorepo con API NestJS (Node 22 LTS, TypeScript, Prisma, JWT+ruoli, Swagger su /api/docs) e frontend Angular moderno standalone/PWA, seed demo, Docker Compose, README con strategia di migrazione (strangler pattern).</w:t>
      </w:r>
    </w:p>
    <w:p>
      <w:pPr>
        <w:pStyle w:val="ListParagraph"/>
        <w:numPr>
          <w:ilvl w:val="0"/>
          <w:numId w:val="2"/>
        </w:numPr>
        <w:spacing w:after="40"/>
      </w:pPr>
      <w:r>
        <w:t xml:space="preserve">Benefici: allineamento agli standard moderni, feature e integrazioni più semplici, sistema live non toccato, possibilità di rinnovare anche la UX.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93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color w:val="7A6520"/>
      <w:sz w:val="48"/>
      <w:szCs w:val="48"/>
    </w:rPr>
  </w:style>
  <w:style w:type="paragraph" w:styleId="Heading1">
    <w:name w:val="Heading 1"/>
    <w:basedOn w:val="Normal"/>
    <w:next w:val="Normal"/>
    <w:qFormat/>
    <w:rPr>
      <w:color w:val="7A6520"/>
      <w:sz w:val="32"/>
      <w:szCs w:val="32"/>
    </w:rPr>
  </w:style>
  <w:style w:type="paragraph" w:styleId="Heading2">
    <w:name w:val="Heading 2"/>
    <w:basedOn w:val="Normal"/>
    <w:next w:val="Normal"/>
    <w:qFormat/>
    <w:rPr>
      <w:color w:val="7A6520"/>
      <w:sz w:val="27"/>
      <w:szCs w:val="27"/>
    </w:rPr>
  </w:style>
  <w:style w:type="paragraph" w:styleId="Heading3">
    <w:name w:val="Heading 3"/>
    <w:basedOn w:val="Normal"/>
    <w:next w:val="Normal"/>
    <w:qFormat/>
    <w:rPr>
      <w:color w:val="444444"/>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2026-07-14T10:33:21.446Z</dcterms:created>
  <dcterms:modified xsi:type="dcterms:W3CDTF">2026-07-14T10:33:21.447Z</dcterms:modified>
</cp:coreProperties>
</file>

<file path=docProps/custom.xml><?xml version="1.0" encoding="utf-8"?>
<Properties xmlns="http://schemas.openxmlformats.org/officeDocument/2006/custom-properties" xmlns:vt="http://schemas.openxmlformats.org/officeDocument/2006/docPropsVTypes"/>
</file>