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E0" w:rsidRDefault="005C0A02">
      <w:r>
        <w:rPr>
          <w:rFonts w:hint="eastAsia"/>
        </w:rPr>
        <w:t>2016.11.10</w:t>
      </w:r>
    </w:p>
    <w:p w:rsidR="005C0A02" w:rsidRDefault="005C0A02" w:rsidP="005C0A02">
      <w:pPr>
        <w:rPr>
          <w:rFonts w:hint="eastAsia"/>
        </w:rPr>
      </w:pPr>
      <w:r>
        <w:rPr>
          <w:rFonts w:hint="eastAsia"/>
        </w:rPr>
        <w:t>1.</w:t>
      </w:r>
      <w:r w:rsidRPr="005C0A02">
        <w:rPr>
          <w:rFonts w:hint="eastAsia"/>
        </w:rPr>
        <w:t xml:space="preserve"> </w:t>
      </w:r>
      <w:r>
        <w:rPr>
          <w:rFonts w:hint="eastAsia"/>
        </w:rPr>
        <w:t>统一命名规范</w:t>
      </w:r>
      <w:r>
        <w:rPr>
          <w:rFonts w:hint="eastAsia"/>
        </w:rPr>
        <w:t xml:space="preserve">,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发现问题解决问题</w:t>
      </w:r>
      <w:r>
        <w:rPr>
          <w:rFonts w:hint="eastAsia"/>
        </w:rPr>
        <w:t xml:space="preserve">  </w:t>
      </w:r>
      <w:r>
        <w:rPr>
          <w:rFonts w:hint="eastAsia"/>
        </w:rPr>
        <w:t>环境配置</w:t>
      </w:r>
    </w:p>
    <w:p w:rsidR="0083244B" w:rsidRDefault="0083244B" w:rsidP="005C0A02">
      <w:pPr>
        <w:rPr>
          <w:rFonts w:hint="eastAsia"/>
        </w:rPr>
      </w:pPr>
    </w:p>
    <w:p w:rsidR="0083244B" w:rsidRPr="00116BC9" w:rsidRDefault="0083244B" w:rsidP="005C0A02"/>
    <w:p w:rsidR="005C0A02" w:rsidRDefault="0083244B">
      <w:pPr>
        <w:rPr>
          <w:rFonts w:hint="eastAsia"/>
        </w:rPr>
      </w:pPr>
      <w:r>
        <w:rPr>
          <w:rFonts w:hint="eastAsia"/>
        </w:rPr>
        <w:t>2016.11.14</w:t>
      </w:r>
      <w:r>
        <w:rPr>
          <w:rFonts w:hint="eastAsia"/>
        </w:rPr>
        <w:t>到</w:t>
      </w:r>
      <w:r>
        <w:rPr>
          <w:rFonts w:hint="eastAsia"/>
        </w:rPr>
        <w:t>11.20</w:t>
      </w:r>
    </w:p>
    <w:p w:rsidR="0083244B" w:rsidRP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hint="eastAsia"/>
        </w:rPr>
        <w:t xml:space="preserve">张迪 </w:t>
      </w:r>
      <w:proofErr w:type="gramStart"/>
      <w:r>
        <w:rPr>
          <w:rFonts w:hint="eastAsia"/>
        </w:rPr>
        <w:t>董玉韩</w:t>
      </w:r>
      <w:proofErr w:type="gramEnd"/>
      <w:r>
        <w:rPr>
          <w:rFonts w:hint="eastAsia"/>
        </w:rPr>
        <w:t>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 w:rsidRPr="0083244B">
        <w:rPr>
          <w:rFonts w:ascii="Trebuchet MS" w:hAnsi="Trebuchet MS"/>
          <w:color w:val="555555"/>
          <w:sz w:val="24"/>
          <w:szCs w:val="24"/>
        </w:rPr>
        <w:t>登录页的建立与修饰</w:t>
      </w:r>
    </w:p>
    <w:p w:rsidR="0083244B" w:rsidRDefault="0083244B" w:rsidP="0083244B">
      <w:pPr>
        <w:ind w:left="1680" w:hangingChars="800" w:hanging="1680"/>
        <w:rPr>
          <w:rFonts w:ascii="Verdana" w:hAnsi="Verdana" w:hint="eastAsia"/>
          <w:color w:val="333333"/>
          <w:sz w:val="18"/>
          <w:szCs w:val="18"/>
          <w:shd w:val="clear" w:color="auto" w:fill="FFFFDD"/>
        </w:rPr>
      </w:pPr>
      <w:r>
        <w:rPr>
          <w:rFonts w:hint="eastAsia"/>
        </w:rPr>
        <w:t xml:space="preserve">                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1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：建立简单登录页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2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：找好的背景图和登录框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3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：用户名为空处理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4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：验证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DD"/>
        </w:rPr>
        <w:t>码处理</w:t>
      </w:r>
      <w:proofErr w:type="gramEnd"/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5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：记住密码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6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：重置用户名和密码</w:t>
      </w:r>
    </w:p>
    <w:p w:rsidR="0083244B" w:rsidRDefault="0083244B" w:rsidP="0083244B">
      <w:pPr>
        <w:ind w:left="1440" w:hangingChars="800" w:hanging="1440"/>
        <w:rPr>
          <w:rFonts w:ascii="Verdana" w:hAnsi="Verdana" w:hint="eastAsia"/>
          <w:color w:val="333333"/>
          <w:sz w:val="18"/>
          <w:szCs w:val="18"/>
          <w:shd w:val="clear" w:color="auto" w:fill="FFFFDD"/>
        </w:rPr>
      </w:pPr>
    </w:p>
    <w:p w:rsid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孙成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李晓阳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>
        <w:rPr>
          <w:rFonts w:ascii="Trebuchet MS" w:hAnsi="Trebuchet MS"/>
          <w:color w:val="555555"/>
          <w:sz w:val="24"/>
          <w:szCs w:val="24"/>
        </w:rPr>
        <w:t>主页设计与修饰</w:t>
      </w:r>
    </w:p>
    <w:p w:rsidR="0083244B" w:rsidRPr="0083244B" w:rsidRDefault="0083244B" w:rsidP="0083244B">
      <w:pPr>
        <w:ind w:leftChars="688" w:left="1445" w:firstLineChars="200" w:firstLine="360"/>
        <w:rPr>
          <w:rFonts w:ascii="Verdana" w:hAnsi="Verdana" w:hint="eastAsia"/>
          <w:color w:val="333333"/>
          <w:sz w:val="18"/>
          <w:szCs w:val="18"/>
          <w:shd w:val="clear" w:color="auto" w:fill="FFFFDD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1.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主页布局与修饰</w:t>
      </w:r>
      <w:bookmarkStart w:id="0" w:name="_GoBack"/>
      <w:bookmarkEnd w:id="0"/>
    </w:p>
    <w:p w:rsidR="0083244B" w:rsidRDefault="0083244B" w:rsidP="0083244B">
      <w:pPr>
        <w:pStyle w:val="a6"/>
        <w:ind w:left="1805" w:firstLineChars="0" w:firstLine="0"/>
        <w:rPr>
          <w:rFonts w:ascii="Verdana" w:hAnsi="Verdana" w:hint="eastAsia"/>
          <w:color w:val="333333"/>
          <w:sz w:val="18"/>
          <w:szCs w:val="18"/>
          <w:shd w:val="clear" w:color="auto" w:fill="FFFFDD"/>
        </w:rPr>
      </w:pP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2.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主页一级，二级菜单的处理</w:t>
      </w:r>
      <w:r w:rsidRPr="0083244B">
        <w:rPr>
          <w:rFonts w:ascii="Verdana" w:hAnsi="Verdana"/>
          <w:color w:val="333333"/>
          <w:sz w:val="18"/>
          <w:szCs w:val="18"/>
        </w:rPr>
        <w:br/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3.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背景图</w:t>
      </w:r>
      <w:r w:rsidRPr="0083244B">
        <w:rPr>
          <w:rFonts w:ascii="Verdana" w:hAnsi="Verdana"/>
          <w:color w:val="333333"/>
          <w:sz w:val="18"/>
          <w:szCs w:val="18"/>
        </w:rPr>
        <w:br/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4.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图片问题</w:t>
      </w:r>
    </w:p>
    <w:p w:rsid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 w:hint="eastAsia"/>
          <w:color w:val="555555"/>
          <w:sz w:val="24"/>
          <w:szCs w:val="24"/>
        </w:rPr>
      </w:pPr>
      <w:r w:rsidRPr="0083244B"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李尊</w:t>
      </w:r>
      <w:proofErr w:type="gramStart"/>
      <w:r w:rsidRPr="0083244B"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浩</w:t>
      </w:r>
      <w:proofErr w:type="gramEnd"/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>
        <w:rPr>
          <w:rFonts w:ascii="Trebuchet MS" w:hAnsi="Trebuchet MS"/>
          <w:color w:val="555555"/>
          <w:sz w:val="24"/>
          <w:szCs w:val="24"/>
        </w:rPr>
        <w:t>整合</w:t>
      </w:r>
      <w:r>
        <w:rPr>
          <w:rFonts w:ascii="Trebuchet MS" w:hAnsi="Trebuchet MS"/>
          <w:color w:val="555555"/>
          <w:sz w:val="24"/>
          <w:szCs w:val="24"/>
        </w:rPr>
        <w:t>hibernate</w:t>
      </w:r>
      <w:r>
        <w:rPr>
          <w:rFonts w:ascii="Trebuchet MS" w:hAnsi="Trebuchet MS"/>
          <w:color w:val="555555"/>
          <w:sz w:val="24"/>
          <w:szCs w:val="24"/>
        </w:rPr>
        <w:t>与</w:t>
      </w:r>
      <w:r>
        <w:rPr>
          <w:rFonts w:ascii="Trebuchet MS" w:hAnsi="Trebuchet MS"/>
          <w:color w:val="555555"/>
          <w:sz w:val="24"/>
          <w:szCs w:val="24"/>
        </w:rPr>
        <w:t>spring</w:t>
      </w:r>
      <w:r>
        <w:rPr>
          <w:rFonts w:ascii="Trebuchet MS" w:hAnsi="Trebuchet MS"/>
          <w:color w:val="555555"/>
          <w:sz w:val="24"/>
          <w:szCs w:val="24"/>
        </w:rPr>
        <w:t>框架</w:t>
      </w: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 w:hint="eastAsia"/>
          <w:color w:val="555555"/>
          <w:sz w:val="24"/>
          <w:szCs w:val="24"/>
        </w:rPr>
      </w:pP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 w:hint="eastAsia"/>
          <w:color w:val="555555"/>
          <w:sz w:val="24"/>
          <w:szCs w:val="24"/>
        </w:rPr>
      </w:pP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 w:hint="eastAsia"/>
          <w:color w:val="555555"/>
          <w:sz w:val="24"/>
          <w:szCs w:val="24"/>
        </w:rPr>
      </w:pPr>
      <w:r>
        <w:rPr>
          <w:rFonts w:ascii="Trebuchet MS" w:hAnsi="Trebuchet MS" w:hint="eastAsia"/>
          <w:color w:val="555555"/>
          <w:sz w:val="24"/>
          <w:szCs w:val="24"/>
        </w:rPr>
        <w:t>2016.11.15</w:t>
      </w:r>
    </w:p>
    <w:p w:rsidR="00B62531" w:rsidRDefault="00B62531" w:rsidP="00541350">
      <w:r>
        <w:rPr>
          <w:rFonts w:hint="eastAsia"/>
        </w:rPr>
        <w:t xml:space="preserve"> </w:t>
      </w:r>
      <w:r>
        <w:rPr>
          <w:rFonts w:hint="eastAsia"/>
        </w:rPr>
        <w:t>根据时间安排</w:t>
      </w:r>
      <w:r>
        <w:rPr>
          <w:rFonts w:hint="eastAsia"/>
        </w:rPr>
        <w:t>,</w:t>
      </w:r>
      <w:r>
        <w:rPr>
          <w:rFonts w:hint="eastAsia"/>
        </w:rPr>
        <w:t>具体分工</w:t>
      </w:r>
      <w:r>
        <w:rPr>
          <w:rFonts w:hint="eastAsia"/>
        </w:rPr>
        <w:t>,</w:t>
      </w:r>
      <w:r>
        <w:rPr>
          <w:rFonts w:hint="eastAsia"/>
        </w:rPr>
        <w:t>复习已有知识查询难点</w:t>
      </w:r>
      <w:r>
        <w:rPr>
          <w:rFonts w:hint="eastAsia"/>
        </w:rPr>
        <w:t>,</w:t>
      </w:r>
      <w:r>
        <w:rPr>
          <w:rFonts w:hint="eastAsia"/>
        </w:rPr>
        <w:t>根据自己情况完成计划</w:t>
      </w:r>
      <w:r>
        <w:rPr>
          <w:rFonts w:hint="eastAsia"/>
        </w:rPr>
        <w:t>.</w:t>
      </w:r>
    </w:p>
    <w:p w:rsidR="0083244B" w:rsidRPr="0083244B" w:rsidRDefault="0083244B" w:rsidP="0083244B">
      <w:pPr>
        <w:rPr>
          <w:rFonts w:ascii="Verdana" w:hAnsi="Verdana" w:hint="eastAsia"/>
          <w:color w:val="333333"/>
          <w:sz w:val="18"/>
          <w:szCs w:val="18"/>
          <w:shd w:val="clear" w:color="auto" w:fill="FFFFDD"/>
        </w:rPr>
      </w:pPr>
    </w:p>
    <w:p w:rsidR="0083244B" w:rsidRPr="0083244B" w:rsidRDefault="0083244B" w:rsidP="0083244B">
      <w:pPr>
        <w:pStyle w:val="a6"/>
        <w:ind w:left="1805" w:firstLineChars="0" w:firstLine="0"/>
        <w:rPr>
          <w:rFonts w:hint="eastAsia"/>
        </w:rPr>
      </w:pPr>
    </w:p>
    <w:p w:rsidR="0083244B" w:rsidRPr="005C0A02" w:rsidRDefault="0083244B"/>
    <w:p w:rsidR="005C0A02" w:rsidRDefault="005C0A02"/>
    <w:sectPr w:rsidR="005C0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0A4" w:rsidRDefault="00EA40A4" w:rsidP="005C0A02">
      <w:r>
        <w:separator/>
      </w:r>
    </w:p>
  </w:endnote>
  <w:endnote w:type="continuationSeparator" w:id="0">
    <w:p w:rsidR="00EA40A4" w:rsidRDefault="00EA40A4" w:rsidP="005C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0A4" w:rsidRDefault="00EA40A4" w:rsidP="005C0A02">
      <w:r>
        <w:separator/>
      </w:r>
    </w:p>
  </w:footnote>
  <w:footnote w:type="continuationSeparator" w:id="0">
    <w:p w:rsidR="00EA40A4" w:rsidRDefault="00EA40A4" w:rsidP="005C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A0C8A"/>
    <w:multiLevelType w:val="hybridMultilevel"/>
    <w:tmpl w:val="083C66E8"/>
    <w:lvl w:ilvl="0" w:tplc="44086AD0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5" w:hanging="420"/>
      </w:pPr>
    </w:lvl>
    <w:lvl w:ilvl="2" w:tplc="0409001B" w:tentative="1">
      <w:start w:val="1"/>
      <w:numFmt w:val="lowerRoman"/>
      <w:lvlText w:val="%3."/>
      <w:lvlJc w:val="right"/>
      <w:pPr>
        <w:ind w:left="2705" w:hanging="420"/>
      </w:pPr>
    </w:lvl>
    <w:lvl w:ilvl="3" w:tplc="0409000F" w:tentative="1">
      <w:start w:val="1"/>
      <w:numFmt w:val="decimal"/>
      <w:lvlText w:val="%4."/>
      <w:lvlJc w:val="left"/>
      <w:pPr>
        <w:ind w:left="3125" w:hanging="420"/>
      </w:pPr>
    </w:lvl>
    <w:lvl w:ilvl="4" w:tplc="04090019" w:tentative="1">
      <w:start w:val="1"/>
      <w:numFmt w:val="lowerLetter"/>
      <w:lvlText w:val="%5)"/>
      <w:lvlJc w:val="left"/>
      <w:pPr>
        <w:ind w:left="3545" w:hanging="420"/>
      </w:pPr>
    </w:lvl>
    <w:lvl w:ilvl="5" w:tplc="0409001B" w:tentative="1">
      <w:start w:val="1"/>
      <w:numFmt w:val="lowerRoman"/>
      <w:lvlText w:val="%6."/>
      <w:lvlJc w:val="right"/>
      <w:pPr>
        <w:ind w:left="3965" w:hanging="420"/>
      </w:pPr>
    </w:lvl>
    <w:lvl w:ilvl="6" w:tplc="0409000F" w:tentative="1">
      <w:start w:val="1"/>
      <w:numFmt w:val="decimal"/>
      <w:lvlText w:val="%7."/>
      <w:lvlJc w:val="left"/>
      <w:pPr>
        <w:ind w:left="4385" w:hanging="420"/>
      </w:pPr>
    </w:lvl>
    <w:lvl w:ilvl="7" w:tplc="04090019" w:tentative="1">
      <w:start w:val="1"/>
      <w:numFmt w:val="lowerLetter"/>
      <w:lvlText w:val="%8)"/>
      <w:lvlJc w:val="left"/>
      <w:pPr>
        <w:ind w:left="4805" w:hanging="420"/>
      </w:pPr>
    </w:lvl>
    <w:lvl w:ilvl="8" w:tplc="0409001B" w:tentative="1">
      <w:start w:val="1"/>
      <w:numFmt w:val="lowerRoman"/>
      <w:lvlText w:val="%9."/>
      <w:lvlJc w:val="right"/>
      <w:pPr>
        <w:ind w:left="52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C5"/>
    <w:rsid w:val="00422DEB"/>
    <w:rsid w:val="004541E0"/>
    <w:rsid w:val="00541350"/>
    <w:rsid w:val="00587DC5"/>
    <w:rsid w:val="005C0A02"/>
    <w:rsid w:val="0083244B"/>
    <w:rsid w:val="00B62531"/>
    <w:rsid w:val="00EA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2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0A0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0A02"/>
  </w:style>
  <w:style w:type="character" w:customStyle="1" w:styleId="3Char">
    <w:name w:val="标题 3 Char"/>
    <w:basedOn w:val="a0"/>
    <w:link w:val="3"/>
    <w:uiPriority w:val="9"/>
    <w:rsid w:val="0083244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8324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2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0A0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0A02"/>
  </w:style>
  <w:style w:type="character" w:customStyle="1" w:styleId="3Char">
    <w:name w:val="标题 3 Char"/>
    <w:basedOn w:val="a0"/>
    <w:link w:val="3"/>
    <w:uiPriority w:val="9"/>
    <w:rsid w:val="0083244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83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254</Characters>
  <Application>Microsoft Office Word</Application>
  <DocSecurity>0</DocSecurity>
  <Lines>2</Lines>
  <Paragraphs>1</Paragraphs>
  <ScaleCrop>false</ScaleCrop>
  <Company>china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2016-11-10T01:00:00Z</dcterms:created>
  <dcterms:modified xsi:type="dcterms:W3CDTF">2016-11-15T00:23:00Z</dcterms:modified>
</cp:coreProperties>
</file>